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2AC555" w14:textId="77777777" w:rsidR="002C7595" w:rsidRPr="00F64027" w:rsidRDefault="002C7595" w:rsidP="00F64027">
      <w:pPr>
        <w:pStyle w:val="BodyText"/>
        <w:spacing w:before="37" w:line="252" w:lineRule="exact"/>
        <w:ind w:left="6480" w:right="117"/>
        <w:jc w:val="left"/>
        <w:rPr>
          <w:b/>
          <w:bCs/>
        </w:rPr>
      </w:pPr>
      <w:r w:rsidRPr="00F64027">
        <w:rPr>
          <w:b/>
          <w:bCs/>
          <w:spacing w:val="-1"/>
        </w:rPr>
        <w:t>ADOPTED</w:t>
      </w:r>
      <w:r w:rsidRPr="00F64027">
        <w:rPr>
          <w:b/>
          <w:bCs/>
        </w:rPr>
        <w:t xml:space="preserve"> </w:t>
      </w:r>
      <w:r w:rsidRPr="00F64027">
        <w:rPr>
          <w:b/>
          <w:bCs/>
          <w:spacing w:val="-1"/>
        </w:rPr>
        <w:t>8-16-76</w:t>
      </w:r>
    </w:p>
    <w:p w14:paraId="1BE14C83" w14:textId="77777777" w:rsidR="002C7595" w:rsidRPr="00F64027" w:rsidRDefault="002C7595" w:rsidP="00F64027">
      <w:pPr>
        <w:pStyle w:val="BodyText"/>
        <w:spacing w:line="252" w:lineRule="exact"/>
        <w:ind w:left="6480" w:right="117"/>
        <w:jc w:val="left"/>
        <w:rPr>
          <w:b/>
          <w:bCs/>
        </w:rPr>
      </w:pPr>
      <w:r w:rsidRPr="00F64027">
        <w:rPr>
          <w:b/>
          <w:bCs/>
          <w:spacing w:val="-1"/>
        </w:rPr>
        <w:t>REVISED</w:t>
      </w:r>
      <w:r w:rsidRPr="00F64027">
        <w:rPr>
          <w:b/>
          <w:bCs/>
        </w:rPr>
        <w:t xml:space="preserve"> </w:t>
      </w:r>
      <w:r w:rsidRPr="00F64027">
        <w:rPr>
          <w:b/>
          <w:bCs/>
          <w:spacing w:val="-1"/>
        </w:rPr>
        <w:t>7-1-80</w:t>
      </w:r>
    </w:p>
    <w:p w14:paraId="2D40F02B" w14:textId="77777777" w:rsidR="002C7595" w:rsidRPr="00F64027" w:rsidRDefault="002C7595" w:rsidP="00F64027">
      <w:pPr>
        <w:pStyle w:val="BodyText"/>
        <w:spacing w:before="1" w:line="252" w:lineRule="exact"/>
        <w:ind w:left="6480" w:right="117"/>
        <w:jc w:val="left"/>
        <w:rPr>
          <w:b/>
          <w:bCs/>
        </w:rPr>
      </w:pPr>
      <w:r w:rsidRPr="00F64027">
        <w:rPr>
          <w:b/>
          <w:bCs/>
          <w:spacing w:val="-1"/>
        </w:rPr>
        <w:t>REVISED</w:t>
      </w:r>
      <w:r w:rsidRPr="00F64027">
        <w:rPr>
          <w:b/>
          <w:bCs/>
        </w:rPr>
        <w:t xml:space="preserve"> </w:t>
      </w:r>
      <w:r w:rsidRPr="00F64027">
        <w:rPr>
          <w:b/>
          <w:bCs/>
          <w:spacing w:val="-1"/>
        </w:rPr>
        <w:t>9-14-81</w:t>
      </w:r>
    </w:p>
    <w:p w14:paraId="2F4A6C67" w14:textId="77777777" w:rsidR="002C7595" w:rsidRPr="00F64027" w:rsidRDefault="002C7595" w:rsidP="00F64027">
      <w:pPr>
        <w:pStyle w:val="BodyText"/>
        <w:spacing w:line="252" w:lineRule="exact"/>
        <w:ind w:left="6480" w:right="117"/>
        <w:jc w:val="left"/>
        <w:rPr>
          <w:b/>
          <w:bCs/>
        </w:rPr>
      </w:pPr>
      <w:r w:rsidRPr="00F64027">
        <w:rPr>
          <w:b/>
          <w:bCs/>
          <w:spacing w:val="-1"/>
        </w:rPr>
        <w:t>REVISED</w:t>
      </w:r>
      <w:r w:rsidRPr="00F64027">
        <w:rPr>
          <w:b/>
          <w:bCs/>
        </w:rPr>
        <w:t xml:space="preserve"> </w:t>
      </w:r>
      <w:r w:rsidRPr="00F64027">
        <w:rPr>
          <w:b/>
          <w:bCs/>
          <w:spacing w:val="-1"/>
        </w:rPr>
        <w:t>9-20-82</w:t>
      </w:r>
    </w:p>
    <w:p w14:paraId="4B90B09C" w14:textId="77777777" w:rsidR="00F64027" w:rsidRDefault="002C7595" w:rsidP="00F64027">
      <w:pPr>
        <w:pStyle w:val="BodyText"/>
        <w:spacing w:before="1"/>
        <w:ind w:left="6627" w:right="117" w:hanging="147"/>
        <w:jc w:val="left"/>
        <w:rPr>
          <w:b/>
          <w:bCs/>
          <w:spacing w:val="29"/>
        </w:rPr>
      </w:pPr>
      <w:r w:rsidRPr="00F64027">
        <w:rPr>
          <w:b/>
          <w:bCs/>
          <w:spacing w:val="-1"/>
        </w:rPr>
        <w:t>REVISED</w:t>
      </w:r>
      <w:r w:rsidRPr="00F64027">
        <w:rPr>
          <w:b/>
          <w:bCs/>
        </w:rPr>
        <w:t xml:space="preserve"> </w:t>
      </w:r>
      <w:r w:rsidRPr="00F64027">
        <w:rPr>
          <w:b/>
          <w:bCs/>
          <w:spacing w:val="-1"/>
        </w:rPr>
        <w:t>10-03-88</w:t>
      </w:r>
    </w:p>
    <w:p w14:paraId="4A367680" w14:textId="0728BA6D" w:rsidR="002C7595" w:rsidRDefault="002C7595" w:rsidP="00283D68">
      <w:pPr>
        <w:pStyle w:val="BodyText"/>
        <w:spacing w:before="1"/>
        <w:ind w:left="6627" w:right="117" w:hanging="147"/>
        <w:jc w:val="left"/>
        <w:rPr>
          <w:b/>
          <w:bCs/>
          <w:spacing w:val="-1"/>
        </w:rPr>
      </w:pPr>
      <w:r w:rsidRPr="00F64027">
        <w:rPr>
          <w:b/>
          <w:bCs/>
          <w:spacing w:val="-1"/>
        </w:rPr>
        <w:t>REVISED</w:t>
      </w:r>
      <w:r w:rsidRPr="00F64027">
        <w:rPr>
          <w:b/>
          <w:bCs/>
        </w:rPr>
        <w:t xml:space="preserve"> </w:t>
      </w:r>
      <w:r w:rsidRPr="00F64027">
        <w:rPr>
          <w:b/>
          <w:bCs/>
          <w:spacing w:val="-1"/>
        </w:rPr>
        <w:t>8</w:t>
      </w:r>
      <w:r w:rsidR="00F64027">
        <w:rPr>
          <w:b/>
          <w:bCs/>
          <w:spacing w:val="-1"/>
        </w:rPr>
        <w:t>-</w:t>
      </w:r>
      <w:r w:rsidRPr="00F64027">
        <w:rPr>
          <w:b/>
          <w:bCs/>
          <w:spacing w:val="-1"/>
        </w:rPr>
        <w:t>19</w:t>
      </w:r>
      <w:r w:rsidR="00F64027">
        <w:rPr>
          <w:b/>
          <w:bCs/>
          <w:spacing w:val="-1"/>
        </w:rPr>
        <w:t>-</w:t>
      </w:r>
      <w:r w:rsidRPr="00F64027">
        <w:rPr>
          <w:b/>
          <w:bCs/>
          <w:spacing w:val="-1"/>
        </w:rPr>
        <w:t>02</w:t>
      </w:r>
    </w:p>
    <w:p w14:paraId="27F83E38" w14:textId="0A693E28" w:rsidR="00F92D1F" w:rsidRDefault="00F92D1F" w:rsidP="00283D68">
      <w:pPr>
        <w:pStyle w:val="BodyText"/>
        <w:spacing w:before="1"/>
        <w:ind w:left="6627" w:right="117" w:hanging="147"/>
        <w:jc w:val="left"/>
        <w:rPr>
          <w:b/>
          <w:bCs/>
          <w:spacing w:val="-1"/>
        </w:rPr>
      </w:pPr>
      <w:r>
        <w:rPr>
          <w:b/>
          <w:bCs/>
          <w:spacing w:val="-1"/>
        </w:rPr>
        <w:t>REVISED 10-21-24</w:t>
      </w:r>
    </w:p>
    <w:p w14:paraId="21791226" w14:textId="3A8BB591" w:rsidR="00EA3E8E" w:rsidRPr="00F64027" w:rsidRDefault="00EA3E8E" w:rsidP="00283D68">
      <w:pPr>
        <w:pStyle w:val="BodyText"/>
        <w:spacing w:before="1"/>
        <w:ind w:left="6627" w:right="117" w:hanging="147"/>
        <w:jc w:val="left"/>
        <w:rPr>
          <w:rFonts w:eastAsia="Arial" w:cs="Arial"/>
          <w:b/>
          <w:bCs/>
        </w:rPr>
      </w:pPr>
      <w:r>
        <w:rPr>
          <w:b/>
          <w:bCs/>
          <w:spacing w:val="-1"/>
        </w:rPr>
        <w:t>REVISED 7-1-25</w:t>
      </w:r>
    </w:p>
    <w:p w14:paraId="266CDC27" w14:textId="77777777" w:rsidR="002C7595" w:rsidRPr="00F64027" w:rsidRDefault="002C7595" w:rsidP="00F64027">
      <w:pPr>
        <w:rPr>
          <w:rFonts w:eastAsia="Arial" w:cs="Arial"/>
        </w:rPr>
      </w:pPr>
    </w:p>
    <w:p w14:paraId="5FE4610D" w14:textId="77777777" w:rsidR="002C7595" w:rsidRPr="00F64027" w:rsidRDefault="002C7595" w:rsidP="00F64027">
      <w:pPr>
        <w:rPr>
          <w:rFonts w:eastAsia="Arial" w:cs="Arial"/>
        </w:rPr>
      </w:pPr>
    </w:p>
    <w:p w14:paraId="576C17B9" w14:textId="23F1EAD7" w:rsidR="002C7595" w:rsidRPr="00F64027" w:rsidRDefault="002C7595" w:rsidP="00876CCC">
      <w:pPr>
        <w:rPr>
          <w:rFonts w:eastAsia="Arial" w:cs="Arial"/>
        </w:rPr>
      </w:pPr>
    </w:p>
    <w:p w14:paraId="68D6F28A" w14:textId="77777777" w:rsidR="002C7595" w:rsidRPr="00F64027" w:rsidRDefault="002C7595" w:rsidP="00F64027">
      <w:pPr>
        <w:rPr>
          <w:rFonts w:eastAsia="Arial" w:cs="Arial"/>
        </w:rPr>
      </w:pPr>
    </w:p>
    <w:p w14:paraId="19238C46" w14:textId="77777777" w:rsidR="002C7595" w:rsidRPr="00F64027" w:rsidRDefault="002C7595" w:rsidP="00F64027">
      <w:pPr>
        <w:spacing w:before="10"/>
        <w:rPr>
          <w:rFonts w:eastAsia="Arial" w:cs="Arial"/>
          <w:sz w:val="27"/>
          <w:szCs w:val="27"/>
        </w:rPr>
      </w:pPr>
    </w:p>
    <w:p w14:paraId="03C921BD" w14:textId="77777777" w:rsidR="002C7595" w:rsidRPr="00F64027" w:rsidRDefault="002C7595" w:rsidP="00F64027">
      <w:pPr>
        <w:ind w:left="1346" w:right="1387"/>
        <w:jc w:val="center"/>
        <w:rPr>
          <w:rFonts w:eastAsia="Arial" w:cs="Arial"/>
          <w:b/>
          <w:bCs/>
          <w:sz w:val="36"/>
          <w:szCs w:val="36"/>
        </w:rPr>
      </w:pPr>
      <w:r w:rsidRPr="00F64027">
        <w:rPr>
          <w:b/>
          <w:bCs/>
          <w:sz w:val="36"/>
        </w:rPr>
        <w:t>TOWN</w:t>
      </w:r>
      <w:r w:rsidRPr="00F64027">
        <w:rPr>
          <w:b/>
          <w:bCs/>
          <w:spacing w:val="-20"/>
          <w:sz w:val="36"/>
        </w:rPr>
        <w:t xml:space="preserve"> </w:t>
      </w:r>
      <w:r w:rsidRPr="00F64027">
        <w:rPr>
          <w:b/>
          <w:bCs/>
          <w:spacing w:val="-1"/>
          <w:sz w:val="36"/>
        </w:rPr>
        <w:t>OF</w:t>
      </w:r>
      <w:r w:rsidRPr="00F64027">
        <w:rPr>
          <w:b/>
          <w:bCs/>
          <w:spacing w:val="-18"/>
          <w:sz w:val="36"/>
        </w:rPr>
        <w:t xml:space="preserve"> </w:t>
      </w:r>
      <w:r w:rsidRPr="00F64027">
        <w:rPr>
          <w:b/>
          <w:bCs/>
          <w:spacing w:val="-1"/>
          <w:sz w:val="36"/>
        </w:rPr>
        <w:t>GRANBY,</w:t>
      </w:r>
      <w:r w:rsidRPr="00F64027">
        <w:rPr>
          <w:b/>
          <w:bCs/>
          <w:spacing w:val="-19"/>
          <w:sz w:val="36"/>
        </w:rPr>
        <w:t xml:space="preserve"> </w:t>
      </w:r>
      <w:r w:rsidRPr="00F64027">
        <w:rPr>
          <w:b/>
          <w:bCs/>
          <w:spacing w:val="-1"/>
          <w:sz w:val="36"/>
        </w:rPr>
        <w:t>CONNECTICUT</w:t>
      </w:r>
    </w:p>
    <w:p w14:paraId="56200E00" w14:textId="77777777" w:rsidR="002C7595" w:rsidRPr="00F64027" w:rsidRDefault="002C7595" w:rsidP="00F64027">
      <w:pPr>
        <w:spacing w:before="10"/>
        <w:jc w:val="center"/>
        <w:rPr>
          <w:rFonts w:eastAsia="Arial" w:cs="Arial"/>
          <w:b/>
          <w:bCs/>
          <w:sz w:val="35"/>
          <w:szCs w:val="35"/>
        </w:rPr>
      </w:pPr>
    </w:p>
    <w:p w14:paraId="26C5F4A3" w14:textId="4496A4CD" w:rsidR="002C7595" w:rsidRPr="00F64027" w:rsidRDefault="002C7595" w:rsidP="00F64027">
      <w:pPr>
        <w:ind w:left="1346" w:right="1383"/>
        <w:jc w:val="center"/>
        <w:rPr>
          <w:rFonts w:eastAsia="Arial" w:cs="Arial"/>
          <w:b/>
          <w:bCs/>
          <w:sz w:val="40"/>
          <w:szCs w:val="40"/>
        </w:rPr>
      </w:pPr>
      <w:r w:rsidRPr="00F64027">
        <w:rPr>
          <w:b/>
          <w:bCs/>
          <w:spacing w:val="-1"/>
          <w:sz w:val="40"/>
        </w:rPr>
        <w:t xml:space="preserve">PERSONNEL </w:t>
      </w:r>
      <w:r w:rsidR="009507E2">
        <w:rPr>
          <w:b/>
          <w:bCs/>
          <w:spacing w:val="-1"/>
          <w:sz w:val="40"/>
        </w:rPr>
        <w:t>RULES</w:t>
      </w:r>
    </w:p>
    <w:p w14:paraId="5A3904F7" w14:textId="77777777" w:rsidR="002C7595" w:rsidRPr="00F64027" w:rsidRDefault="002C7595" w:rsidP="00F64027">
      <w:pPr>
        <w:jc w:val="center"/>
        <w:rPr>
          <w:spacing w:val="-1"/>
          <w:sz w:val="40"/>
        </w:rPr>
      </w:pPr>
    </w:p>
    <w:p w14:paraId="6E40923C" w14:textId="77777777" w:rsidR="00043F27" w:rsidRPr="00F64027" w:rsidRDefault="00043F27" w:rsidP="00F64027">
      <w:pPr>
        <w:rPr>
          <w:rFonts w:eastAsia="Arial" w:cs="Arial"/>
          <w:sz w:val="40"/>
          <w:szCs w:val="40"/>
        </w:rPr>
      </w:pPr>
    </w:p>
    <w:p w14:paraId="5F3DC520" w14:textId="77777777" w:rsidR="00043F27" w:rsidRPr="00F64027" w:rsidRDefault="00043F27" w:rsidP="00F64027">
      <w:pPr>
        <w:rPr>
          <w:spacing w:val="-1"/>
          <w:sz w:val="40"/>
        </w:rPr>
      </w:pPr>
    </w:p>
    <w:p w14:paraId="1346D481" w14:textId="51A423F4" w:rsidR="00FA3930" w:rsidRDefault="00043F27" w:rsidP="00F64027">
      <w:pPr>
        <w:tabs>
          <w:tab w:val="center" w:pos="4420"/>
        </w:tabs>
        <w:rPr>
          <w:rFonts w:eastAsia="Arial" w:cs="Arial"/>
          <w:sz w:val="40"/>
          <w:szCs w:val="40"/>
        </w:rPr>
      </w:pPr>
      <w:r w:rsidRPr="00F64027">
        <w:rPr>
          <w:rFonts w:eastAsia="Arial" w:cs="Arial"/>
          <w:sz w:val="40"/>
          <w:szCs w:val="40"/>
        </w:rPr>
        <w:tab/>
      </w:r>
    </w:p>
    <w:p w14:paraId="21041831" w14:textId="77777777" w:rsidR="00FA3930" w:rsidRDefault="00FA3930">
      <w:pPr>
        <w:spacing w:after="200" w:line="276" w:lineRule="auto"/>
        <w:rPr>
          <w:rFonts w:eastAsia="Arial" w:cs="Arial"/>
          <w:sz w:val="40"/>
          <w:szCs w:val="40"/>
        </w:rPr>
      </w:pPr>
      <w:r>
        <w:rPr>
          <w:rFonts w:eastAsia="Arial" w:cs="Arial"/>
          <w:sz w:val="40"/>
          <w:szCs w:val="40"/>
        </w:rPr>
        <w:br w:type="page"/>
      </w:r>
    </w:p>
    <w:sdt>
      <w:sdtPr>
        <w:rPr>
          <w:rFonts w:ascii="Arial" w:eastAsia="Times New Roman" w:hAnsi="Arial" w:cs="Times New Roman"/>
          <w:b w:val="0"/>
          <w:color w:val="auto"/>
          <w:sz w:val="22"/>
          <w:szCs w:val="20"/>
        </w:rPr>
        <w:id w:val="1956448189"/>
        <w:docPartObj>
          <w:docPartGallery w:val="Table of Contents"/>
          <w:docPartUnique/>
        </w:docPartObj>
      </w:sdtPr>
      <w:sdtEndPr>
        <w:rPr>
          <w:rFonts w:asciiTheme="minorHAnsi" w:hAnsiTheme="minorHAnsi" w:cstheme="minorHAnsi"/>
          <w:bCs/>
          <w:noProof/>
          <w:sz w:val="20"/>
        </w:rPr>
      </w:sdtEndPr>
      <w:sdtContent>
        <w:p w14:paraId="4DFF912B" w14:textId="73F9340E" w:rsidR="000201AE" w:rsidRPr="00B02AC9" w:rsidRDefault="000201AE" w:rsidP="00FD3023">
          <w:pPr>
            <w:pStyle w:val="TOCHeading"/>
            <w:jc w:val="center"/>
            <w:rPr>
              <w:color w:val="auto"/>
            </w:rPr>
          </w:pPr>
          <w:r w:rsidRPr="00B02AC9">
            <w:rPr>
              <w:color w:val="auto"/>
            </w:rPr>
            <w:t>Table of Contents</w:t>
          </w:r>
        </w:p>
        <w:p w14:paraId="5B84D799" w14:textId="5F44BB62" w:rsidR="009209A9" w:rsidRDefault="000201AE">
          <w:pPr>
            <w:pStyle w:val="TOC1"/>
            <w:tabs>
              <w:tab w:val="right" w:leader="dot" w:pos="8830"/>
            </w:tabs>
            <w:rPr>
              <w:rFonts w:eastAsiaTheme="minorEastAsia" w:cstheme="minorBidi"/>
              <w:b w:val="0"/>
              <w:bCs w:val="0"/>
              <w:caps w:val="0"/>
              <w:noProof/>
              <w:kern w:val="2"/>
              <w:sz w:val="24"/>
              <w:szCs w:val="24"/>
              <w14:ligatures w14:val="standardContextual"/>
            </w:rPr>
          </w:pPr>
          <w:r>
            <w:fldChar w:fldCharType="begin"/>
          </w:r>
          <w:r>
            <w:instrText xml:space="preserve"> TOC \o "1-3" \h \z \u </w:instrText>
          </w:r>
          <w:r>
            <w:fldChar w:fldCharType="separate"/>
          </w:r>
          <w:hyperlink w:anchor="_Toc206684477" w:history="1">
            <w:r w:rsidR="009209A9" w:rsidRPr="001F6593">
              <w:rPr>
                <w:rStyle w:val="Hyperlink"/>
                <w:noProof/>
              </w:rPr>
              <w:t>INTRODUCTION</w:t>
            </w:r>
            <w:r w:rsidR="009209A9">
              <w:rPr>
                <w:noProof/>
                <w:webHidden/>
              </w:rPr>
              <w:tab/>
            </w:r>
            <w:r w:rsidR="009209A9">
              <w:rPr>
                <w:noProof/>
                <w:webHidden/>
              </w:rPr>
              <w:fldChar w:fldCharType="begin"/>
            </w:r>
            <w:r w:rsidR="009209A9">
              <w:rPr>
                <w:noProof/>
                <w:webHidden/>
              </w:rPr>
              <w:instrText xml:space="preserve"> PAGEREF _Toc206684477 \h </w:instrText>
            </w:r>
            <w:r w:rsidR="009209A9">
              <w:rPr>
                <w:noProof/>
                <w:webHidden/>
              </w:rPr>
            </w:r>
            <w:r w:rsidR="009209A9">
              <w:rPr>
                <w:noProof/>
                <w:webHidden/>
              </w:rPr>
              <w:fldChar w:fldCharType="separate"/>
            </w:r>
            <w:r w:rsidR="00A128A1">
              <w:rPr>
                <w:noProof/>
                <w:webHidden/>
              </w:rPr>
              <w:t>4</w:t>
            </w:r>
            <w:r w:rsidR="009209A9">
              <w:rPr>
                <w:noProof/>
                <w:webHidden/>
              </w:rPr>
              <w:fldChar w:fldCharType="end"/>
            </w:r>
          </w:hyperlink>
        </w:p>
        <w:p w14:paraId="124FE2F3" w14:textId="09EE8918"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78" w:history="1">
            <w:r w:rsidR="009209A9" w:rsidRPr="001F6593">
              <w:rPr>
                <w:rStyle w:val="Hyperlink"/>
                <w:noProof/>
              </w:rPr>
              <w:t>FUNCTIONS OF PERSONNEL RULES</w:t>
            </w:r>
            <w:r w:rsidR="009209A9">
              <w:rPr>
                <w:noProof/>
                <w:webHidden/>
              </w:rPr>
              <w:tab/>
            </w:r>
            <w:r w:rsidR="009209A9">
              <w:rPr>
                <w:noProof/>
                <w:webHidden/>
              </w:rPr>
              <w:fldChar w:fldCharType="begin"/>
            </w:r>
            <w:r w:rsidR="009209A9">
              <w:rPr>
                <w:noProof/>
                <w:webHidden/>
              </w:rPr>
              <w:instrText xml:space="preserve"> PAGEREF _Toc206684478 \h </w:instrText>
            </w:r>
            <w:r w:rsidR="009209A9">
              <w:rPr>
                <w:noProof/>
                <w:webHidden/>
              </w:rPr>
            </w:r>
            <w:r w:rsidR="009209A9">
              <w:rPr>
                <w:noProof/>
                <w:webHidden/>
              </w:rPr>
              <w:fldChar w:fldCharType="separate"/>
            </w:r>
            <w:r w:rsidR="00A128A1">
              <w:rPr>
                <w:noProof/>
                <w:webHidden/>
              </w:rPr>
              <w:t>4</w:t>
            </w:r>
            <w:r w:rsidR="009209A9">
              <w:rPr>
                <w:noProof/>
                <w:webHidden/>
              </w:rPr>
              <w:fldChar w:fldCharType="end"/>
            </w:r>
          </w:hyperlink>
        </w:p>
        <w:p w14:paraId="1DC23A01" w14:textId="00751B21"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79" w:history="1">
            <w:r w:rsidR="009209A9" w:rsidRPr="001F6593">
              <w:rPr>
                <w:rStyle w:val="Hyperlink"/>
                <w:noProof/>
              </w:rPr>
              <w:t>MANAGEMENT RIGHTS</w:t>
            </w:r>
            <w:r w:rsidR="009209A9">
              <w:rPr>
                <w:noProof/>
                <w:webHidden/>
              </w:rPr>
              <w:tab/>
            </w:r>
            <w:r w:rsidR="009209A9">
              <w:rPr>
                <w:noProof/>
                <w:webHidden/>
              </w:rPr>
              <w:fldChar w:fldCharType="begin"/>
            </w:r>
            <w:r w:rsidR="009209A9">
              <w:rPr>
                <w:noProof/>
                <w:webHidden/>
              </w:rPr>
              <w:instrText xml:space="preserve"> PAGEREF _Toc206684479 \h </w:instrText>
            </w:r>
            <w:r w:rsidR="009209A9">
              <w:rPr>
                <w:noProof/>
                <w:webHidden/>
              </w:rPr>
            </w:r>
            <w:r w:rsidR="009209A9">
              <w:rPr>
                <w:noProof/>
                <w:webHidden/>
              </w:rPr>
              <w:fldChar w:fldCharType="separate"/>
            </w:r>
            <w:r w:rsidR="00A128A1">
              <w:rPr>
                <w:noProof/>
                <w:webHidden/>
              </w:rPr>
              <w:t>5</w:t>
            </w:r>
            <w:r w:rsidR="009209A9">
              <w:rPr>
                <w:noProof/>
                <w:webHidden/>
              </w:rPr>
              <w:fldChar w:fldCharType="end"/>
            </w:r>
          </w:hyperlink>
        </w:p>
        <w:p w14:paraId="3F37F4E8" w14:textId="2B1DC0A3"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80" w:history="1">
            <w:r w:rsidR="009209A9" w:rsidRPr="001F6593">
              <w:rPr>
                <w:rStyle w:val="Hyperlink"/>
                <w:noProof/>
              </w:rPr>
              <w:t>EMPLOYEE RESPONSIBILITIES</w:t>
            </w:r>
            <w:r w:rsidR="009209A9">
              <w:rPr>
                <w:noProof/>
                <w:webHidden/>
              </w:rPr>
              <w:tab/>
            </w:r>
            <w:r w:rsidR="009209A9">
              <w:rPr>
                <w:noProof/>
                <w:webHidden/>
              </w:rPr>
              <w:fldChar w:fldCharType="begin"/>
            </w:r>
            <w:r w:rsidR="009209A9">
              <w:rPr>
                <w:noProof/>
                <w:webHidden/>
              </w:rPr>
              <w:instrText xml:space="preserve"> PAGEREF _Toc206684480 \h </w:instrText>
            </w:r>
            <w:r w:rsidR="009209A9">
              <w:rPr>
                <w:noProof/>
                <w:webHidden/>
              </w:rPr>
            </w:r>
            <w:r w:rsidR="009209A9">
              <w:rPr>
                <w:noProof/>
                <w:webHidden/>
              </w:rPr>
              <w:fldChar w:fldCharType="separate"/>
            </w:r>
            <w:r w:rsidR="00A128A1">
              <w:rPr>
                <w:noProof/>
                <w:webHidden/>
              </w:rPr>
              <w:t>5</w:t>
            </w:r>
            <w:r w:rsidR="009209A9">
              <w:rPr>
                <w:noProof/>
                <w:webHidden/>
              </w:rPr>
              <w:fldChar w:fldCharType="end"/>
            </w:r>
          </w:hyperlink>
        </w:p>
        <w:p w14:paraId="60BB3921" w14:textId="1CB70F3C"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81" w:history="1">
            <w:r w:rsidR="009209A9" w:rsidRPr="001F6593">
              <w:rPr>
                <w:rStyle w:val="Hyperlink"/>
                <w:noProof/>
              </w:rPr>
              <w:t>PRINCIPLES AND GENERAL</w:t>
            </w:r>
            <w:r w:rsidR="009209A9" w:rsidRPr="001F6593">
              <w:rPr>
                <w:rStyle w:val="Hyperlink"/>
                <w:noProof/>
                <w:spacing w:val="1"/>
              </w:rPr>
              <w:t xml:space="preserve"> </w:t>
            </w:r>
            <w:r w:rsidR="009209A9" w:rsidRPr="001F6593">
              <w:rPr>
                <w:rStyle w:val="Hyperlink"/>
                <w:noProof/>
              </w:rPr>
              <w:t>PRACTICES</w:t>
            </w:r>
            <w:r w:rsidR="009209A9" w:rsidRPr="001F6593">
              <w:rPr>
                <w:rStyle w:val="Hyperlink"/>
                <w:noProof/>
                <w:spacing w:val="-2"/>
              </w:rPr>
              <w:t xml:space="preserve"> </w:t>
            </w:r>
            <w:r w:rsidR="009209A9" w:rsidRPr="001F6593">
              <w:rPr>
                <w:rStyle w:val="Hyperlink"/>
                <w:noProof/>
              </w:rPr>
              <w:t>OF</w:t>
            </w:r>
            <w:r w:rsidR="009209A9" w:rsidRPr="001F6593">
              <w:rPr>
                <w:rStyle w:val="Hyperlink"/>
                <w:noProof/>
                <w:spacing w:val="-2"/>
              </w:rPr>
              <w:t xml:space="preserve"> </w:t>
            </w:r>
            <w:r w:rsidR="009209A9" w:rsidRPr="001F6593">
              <w:rPr>
                <w:rStyle w:val="Hyperlink"/>
                <w:noProof/>
              </w:rPr>
              <w:t>PERSONNEL</w:t>
            </w:r>
            <w:r w:rsidR="009209A9" w:rsidRPr="001F6593">
              <w:rPr>
                <w:rStyle w:val="Hyperlink"/>
                <w:noProof/>
                <w:spacing w:val="1"/>
              </w:rPr>
              <w:t xml:space="preserve"> RULES</w:t>
            </w:r>
            <w:r w:rsidR="009209A9">
              <w:rPr>
                <w:noProof/>
                <w:webHidden/>
              </w:rPr>
              <w:tab/>
            </w:r>
            <w:r w:rsidR="009209A9">
              <w:rPr>
                <w:noProof/>
                <w:webHidden/>
              </w:rPr>
              <w:fldChar w:fldCharType="begin"/>
            </w:r>
            <w:r w:rsidR="009209A9">
              <w:rPr>
                <w:noProof/>
                <w:webHidden/>
              </w:rPr>
              <w:instrText xml:space="preserve"> PAGEREF _Toc206684481 \h </w:instrText>
            </w:r>
            <w:r w:rsidR="009209A9">
              <w:rPr>
                <w:noProof/>
                <w:webHidden/>
              </w:rPr>
            </w:r>
            <w:r w:rsidR="009209A9">
              <w:rPr>
                <w:noProof/>
                <w:webHidden/>
              </w:rPr>
              <w:fldChar w:fldCharType="separate"/>
            </w:r>
            <w:r w:rsidR="00A128A1">
              <w:rPr>
                <w:noProof/>
                <w:webHidden/>
              </w:rPr>
              <w:t>6</w:t>
            </w:r>
            <w:r w:rsidR="009209A9">
              <w:rPr>
                <w:noProof/>
                <w:webHidden/>
              </w:rPr>
              <w:fldChar w:fldCharType="end"/>
            </w:r>
          </w:hyperlink>
        </w:p>
        <w:p w14:paraId="098B8075" w14:textId="3F2AF506"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82" w:history="1">
            <w:r w:rsidR="009209A9" w:rsidRPr="001F6593">
              <w:rPr>
                <w:rStyle w:val="Hyperlink"/>
                <w:noProof/>
              </w:rPr>
              <w:t>MANAGEMENT</w:t>
            </w:r>
            <w:r w:rsidR="009209A9" w:rsidRPr="001F6593">
              <w:rPr>
                <w:rStyle w:val="Hyperlink"/>
                <w:noProof/>
                <w:spacing w:val="3"/>
              </w:rPr>
              <w:t xml:space="preserve"> </w:t>
            </w:r>
            <w:r w:rsidR="009209A9" w:rsidRPr="001F6593">
              <w:rPr>
                <w:rStyle w:val="Hyperlink"/>
                <w:noProof/>
              </w:rPr>
              <w:t>AND INTERPRETATION</w:t>
            </w:r>
            <w:r w:rsidR="009209A9">
              <w:rPr>
                <w:noProof/>
                <w:webHidden/>
              </w:rPr>
              <w:tab/>
            </w:r>
            <w:r w:rsidR="009209A9">
              <w:rPr>
                <w:noProof/>
                <w:webHidden/>
              </w:rPr>
              <w:fldChar w:fldCharType="begin"/>
            </w:r>
            <w:r w:rsidR="009209A9">
              <w:rPr>
                <w:noProof/>
                <w:webHidden/>
              </w:rPr>
              <w:instrText xml:space="preserve"> PAGEREF _Toc206684482 \h </w:instrText>
            </w:r>
            <w:r w:rsidR="009209A9">
              <w:rPr>
                <w:noProof/>
                <w:webHidden/>
              </w:rPr>
            </w:r>
            <w:r w:rsidR="009209A9">
              <w:rPr>
                <w:noProof/>
                <w:webHidden/>
              </w:rPr>
              <w:fldChar w:fldCharType="separate"/>
            </w:r>
            <w:r w:rsidR="00A128A1">
              <w:rPr>
                <w:noProof/>
                <w:webHidden/>
              </w:rPr>
              <w:t>6</w:t>
            </w:r>
            <w:r w:rsidR="009209A9">
              <w:rPr>
                <w:noProof/>
                <w:webHidden/>
              </w:rPr>
              <w:fldChar w:fldCharType="end"/>
            </w:r>
          </w:hyperlink>
        </w:p>
        <w:p w14:paraId="47CBB755" w14:textId="2C128A2C"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83" w:history="1">
            <w:r w:rsidR="009209A9" w:rsidRPr="001F6593">
              <w:rPr>
                <w:rStyle w:val="Hyperlink"/>
                <w:noProof/>
              </w:rPr>
              <w:t>JOB DESCRIPTIONS</w:t>
            </w:r>
            <w:r w:rsidR="009209A9">
              <w:rPr>
                <w:noProof/>
                <w:webHidden/>
              </w:rPr>
              <w:tab/>
            </w:r>
            <w:r w:rsidR="009209A9">
              <w:rPr>
                <w:noProof/>
                <w:webHidden/>
              </w:rPr>
              <w:fldChar w:fldCharType="begin"/>
            </w:r>
            <w:r w:rsidR="009209A9">
              <w:rPr>
                <w:noProof/>
                <w:webHidden/>
              </w:rPr>
              <w:instrText xml:space="preserve"> PAGEREF _Toc206684483 \h </w:instrText>
            </w:r>
            <w:r w:rsidR="009209A9">
              <w:rPr>
                <w:noProof/>
                <w:webHidden/>
              </w:rPr>
            </w:r>
            <w:r w:rsidR="009209A9">
              <w:rPr>
                <w:noProof/>
                <w:webHidden/>
              </w:rPr>
              <w:fldChar w:fldCharType="separate"/>
            </w:r>
            <w:r w:rsidR="00A128A1">
              <w:rPr>
                <w:noProof/>
                <w:webHidden/>
              </w:rPr>
              <w:t>7</w:t>
            </w:r>
            <w:r w:rsidR="009209A9">
              <w:rPr>
                <w:noProof/>
                <w:webHidden/>
              </w:rPr>
              <w:fldChar w:fldCharType="end"/>
            </w:r>
          </w:hyperlink>
        </w:p>
        <w:p w14:paraId="6D4525DF" w14:textId="3C9BDB2F"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84" w:history="1">
            <w:r w:rsidR="009209A9" w:rsidRPr="001F6593">
              <w:rPr>
                <w:rStyle w:val="Hyperlink"/>
                <w:noProof/>
              </w:rPr>
              <w:t>CLASSIFICATION PLAN</w:t>
            </w:r>
            <w:r w:rsidR="009209A9">
              <w:rPr>
                <w:noProof/>
                <w:webHidden/>
              </w:rPr>
              <w:tab/>
            </w:r>
            <w:r w:rsidR="009209A9">
              <w:rPr>
                <w:noProof/>
                <w:webHidden/>
              </w:rPr>
              <w:fldChar w:fldCharType="begin"/>
            </w:r>
            <w:r w:rsidR="009209A9">
              <w:rPr>
                <w:noProof/>
                <w:webHidden/>
              </w:rPr>
              <w:instrText xml:space="preserve"> PAGEREF _Toc206684484 \h </w:instrText>
            </w:r>
            <w:r w:rsidR="009209A9">
              <w:rPr>
                <w:noProof/>
                <w:webHidden/>
              </w:rPr>
            </w:r>
            <w:r w:rsidR="009209A9">
              <w:rPr>
                <w:noProof/>
                <w:webHidden/>
              </w:rPr>
              <w:fldChar w:fldCharType="separate"/>
            </w:r>
            <w:r w:rsidR="00A128A1">
              <w:rPr>
                <w:noProof/>
                <w:webHidden/>
              </w:rPr>
              <w:t>7</w:t>
            </w:r>
            <w:r w:rsidR="009209A9">
              <w:rPr>
                <w:noProof/>
                <w:webHidden/>
              </w:rPr>
              <w:fldChar w:fldCharType="end"/>
            </w:r>
          </w:hyperlink>
        </w:p>
        <w:p w14:paraId="10CACEBB" w14:textId="109A471A"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85" w:history="1">
            <w:r w:rsidR="009209A9" w:rsidRPr="001F6593">
              <w:rPr>
                <w:rStyle w:val="Hyperlink"/>
                <w:noProof/>
              </w:rPr>
              <w:t>PAY PLAN</w:t>
            </w:r>
            <w:r w:rsidR="009209A9">
              <w:rPr>
                <w:noProof/>
                <w:webHidden/>
              </w:rPr>
              <w:tab/>
            </w:r>
            <w:r w:rsidR="009209A9">
              <w:rPr>
                <w:noProof/>
                <w:webHidden/>
              </w:rPr>
              <w:fldChar w:fldCharType="begin"/>
            </w:r>
            <w:r w:rsidR="009209A9">
              <w:rPr>
                <w:noProof/>
                <w:webHidden/>
              </w:rPr>
              <w:instrText xml:space="preserve"> PAGEREF _Toc206684485 \h </w:instrText>
            </w:r>
            <w:r w:rsidR="009209A9">
              <w:rPr>
                <w:noProof/>
                <w:webHidden/>
              </w:rPr>
            </w:r>
            <w:r w:rsidR="009209A9">
              <w:rPr>
                <w:noProof/>
                <w:webHidden/>
              </w:rPr>
              <w:fldChar w:fldCharType="separate"/>
            </w:r>
            <w:r w:rsidR="00A128A1">
              <w:rPr>
                <w:noProof/>
                <w:webHidden/>
              </w:rPr>
              <w:t>9</w:t>
            </w:r>
            <w:r w:rsidR="009209A9">
              <w:rPr>
                <w:noProof/>
                <w:webHidden/>
              </w:rPr>
              <w:fldChar w:fldCharType="end"/>
            </w:r>
          </w:hyperlink>
        </w:p>
        <w:p w14:paraId="4F699301" w14:textId="5F83FE32"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86" w:history="1">
            <w:r w:rsidR="009209A9" w:rsidRPr="001F6593">
              <w:rPr>
                <w:rStyle w:val="Hyperlink"/>
                <w:noProof/>
              </w:rPr>
              <w:t>VACANCIES</w:t>
            </w:r>
            <w:r w:rsidR="009209A9">
              <w:rPr>
                <w:noProof/>
                <w:webHidden/>
              </w:rPr>
              <w:tab/>
            </w:r>
            <w:r w:rsidR="009209A9">
              <w:rPr>
                <w:noProof/>
                <w:webHidden/>
              </w:rPr>
              <w:fldChar w:fldCharType="begin"/>
            </w:r>
            <w:r w:rsidR="009209A9">
              <w:rPr>
                <w:noProof/>
                <w:webHidden/>
              </w:rPr>
              <w:instrText xml:space="preserve"> PAGEREF _Toc206684486 \h </w:instrText>
            </w:r>
            <w:r w:rsidR="009209A9">
              <w:rPr>
                <w:noProof/>
                <w:webHidden/>
              </w:rPr>
            </w:r>
            <w:r w:rsidR="009209A9">
              <w:rPr>
                <w:noProof/>
                <w:webHidden/>
              </w:rPr>
              <w:fldChar w:fldCharType="separate"/>
            </w:r>
            <w:r w:rsidR="00A128A1">
              <w:rPr>
                <w:noProof/>
                <w:webHidden/>
              </w:rPr>
              <w:t>10</w:t>
            </w:r>
            <w:r w:rsidR="009209A9">
              <w:rPr>
                <w:noProof/>
                <w:webHidden/>
              </w:rPr>
              <w:fldChar w:fldCharType="end"/>
            </w:r>
          </w:hyperlink>
        </w:p>
        <w:p w14:paraId="20397A9C" w14:textId="481DD326"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87" w:history="1">
            <w:r w:rsidR="009209A9" w:rsidRPr="001F6593">
              <w:rPr>
                <w:rStyle w:val="Hyperlink"/>
                <w:noProof/>
              </w:rPr>
              <w:t>APPLICATIONS</w:t>
            </w:r>
            <w:r w:rsidR="009209A9">
              <w:rPr>
                <w:noProof/>
                <w:webHidden/>
              </w:rPr>
              <w:tab/>
            </w:r>
            <w:r w:rsidR="009209A9">
              <w:rPr>
                <w:noProof/>
                <w:webHidden/>
              </w:rPr>
              <w:fldChar w:fldCharType="begin"/>
            </w:r>
            <w:r w:rsidR="009209A9">
              <w:rPr>
                <w:noProof/>
                <w:webHidden/>
              </w:rPr>
              <w:instrText xml:space="preserve"> PAGEREF _Toc206684487 \h </w:instrText>
            </w:r>
            <w:r w:rsidR="009209A9">
              <w:rPr>
                <w:noProof/>
                <w:webHidden/>
              </w:rPr>
            </w:r>
            <w:r w:rsidR="009209A9">
              <w:rPr>
                <w:noProof/>
                <w:webHidden/>
              </w:rPr>
              <w:fldChar w:fldCharType="separate"/>
            </w:r>
            <w:r w:rsidR="00A128A1">
              <w:rPr>
                <w:noProof/>
                <w:webHidden/>
              </w:rPr>
              <w:t>11</w:t>
            </w:r>
            <w:r w:rsidR="009209A9">
              <w:rPr>
                <w:noProof/>
                <w:webHidden/>
              </w:rPr>
              <w:fldChar w:fldCharType="end"/>
            </w:r>
          </w:hyperlink>
        </w:p>
        <w:p w14:paraId="58218611" w14:textId="097731E1"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88" w:history="1">
            <w:r w:rsidR="009209A9" w:rsidRPr="001F6593">
              <w:rPr>
                <w:rStyle w:val="Hyperlink"/>
                <w:noProof/>
              </w:rPr>
              <w:t>CONDITIONAL JOB OFFER</w:t>
            </w:r>
            <w:r w:rsidR="009209A9">
              <w:rPr>
                <w:noProof/>
                <w:webHidden/>
              </w:rPr>
              <w:tab/>
            </w:r>
            <w:r w:rsidR="009209A9">
              <w:rPr>
                <w:noProof/>
                <w:webHidden/>
              </w:rPr>
              <w:fldChar w:fldCharType="begin"/>
            </w:r>
            <w:r w:rsidR="009209A9">
              <w:rPr>
                <w:noProof/>
                <w:webHidden/>
              </w:rPr>
              <w:instrText xml:space="preserve"> PAGEREF _Toc206684488 \h </w:instrText>
            </w:r>
            <w:r w:rsidR="009209A9">
              <w:rPr>
                <w:noProof/>
                <w:webHidden/>
              </w:rPr>
            </w:r>
            <w:r w:rsidR="009209A9">
              <w:rPr>
                <w:noProof/>
                <w:webHidden/>
              </w:rPr>
              <w:fldChar w:fldCharType="separate"/>
            </w:r>
            <w:r w:rsidR="00A128A1">
              <w:rPr>
                <w:noProof/>
                <w:webHidden/>
              </w:rPr>
              <w:t>12</w:t>
            </w:r>
            <w:r w:rsidR="009209A9">
              <w:rPr>
                <w:noProof/>
                <w:webHidden/>
              </w:rPr>
              <w:fldChar w:fldCharType="end"/>
            </w:r>
          </w:hyperlink>
        </w:p>
        <w:p w14:paraId="19211A63" w14:textId="35D25A68"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89" w:history="1">
            <w:r w:rsidR="009209A9" w:rsidRPr="001F6593">
              <w:rPr>
                <w:rStyle w:val="Hyperlink"/>
                <w:noProof/>
              </w:rPr>
              <w:t>IMMIGRATION REFORM AND CONTROL ACT</w:t>
            </w:r>
            <w:r w:rsidR="009209A9">
              <w:rPr>
                <w:noProof/>
                <w:webHidden/>
              </w:rPr>
              <w:tab/>
            </w:r>
            <w:r w:rsidR="009209A9">
              <w:rPr>
                <w:noProof/>
                <w:webHidden/>
              </w:rPr>
              <w:fldChar w:fldCharType="begin"/>
            </w:r>
            <w:r w:rsidR="009209A9">
              <w:rPr>
                <w:noProof/>
                <w:webHidden/>
              </w:rPr>
              <w:instrText xml:space="preserve"> PAGEREF _Toc206684489 \h </w:instrText>
            </w:r>
            <w:r w:rsidR="009209A9">
              <w:rPr>
                <w:noProof/>
                <w:webHidden/>
              </w:rPr>
            </w:r>
            <w:r w:rsidR="009209A9">
              <w:rPr>
                <w:noProof/>
                <w:webHidden/>
              </w:rPr>
              <w:fldChar w:fldCharType="separate"/>
            </w:r>
            <w:r w:rsidR="00A128A1">
              <w:rPr>
                <w:noProof/>
                <w:webHidden/>
              </w:rPr>
              <w:t>12</w:t>
            </w:r>
            <w:r w:rsidR="009209A9">
              <w:rPr>
                <w:noProof/>
                <w:webHidden/>
              </w:rPr>
              <w:fldChar w:fldCharType="end"/>
            </w:r>
          </w:hyperlink>
        </w:p>
        <w:p w14:paraId="25FE0422" w14:textId="53499AEA"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90" w:history="1">
            <w:r w:rsidR="009209A9" w:rsidRPr="001F6593">
              <w:rPr>
                <w:rStyle w:val="Hyperlink"/>
                <w:noProof/>
              </w:rPr>
              <w:t>PROBATIONARY PERIOD</w:t>
            </w:r>
            <w:r w:rsidR="009209A9">
              <w:rPr>
                <w:noProof/>
                <w:webHidden/>
              </w:rPr>
              <w:tab/>
            </w:r>
            <w:r w:rsidR="009209A9">
              <w:rPr>
                <w:noProof/>
                <w:webHidden/>
              </w:rPr>
              <w:fldChar w:fldCharType="begin"/>
            </w:r>
            <w:r w:rsidR="009209A9">
              <w:rPr>
                <w:noProof/>
                <w:webHidden/>
              </w:rPr>
              <w:instrText xml:space="preserve"> PAGEREF _Toc206684490 \h </w:instrText>
            </w:r>
            <w:r w:rsidR="009209A9">
              <w:rPr>
                <w:noProof/>
                <w:webHidden/>
              </w:rPr>
            </w:r>
            <w:r w:rsidR="009209A9">
              <w:rPr>
                <w:noProof/>
                <w:webHidden/>
              </w:rPr>
              <w:fldChar w:fldCharType="separate"/>
            </w:r>
            <w:r w:rsidR="00A128A1">
              <w:rPr>
                <w:noProof/>
                <w:webHidden/>
              </w:rPr>
              <w:t>13</w:t>
            </w:r>
            <w:r w:rsidR="009209A9">
              <w:rPr>
                <w:noProof/>
                <w:webHidden/>
              </w:rPr>
              <w:fldChar w:fldCharType="end"/>
            </w:r>
          </w:hyperlink>
        </w:p>
        <w:p w14:paraId="1CF160B9" w14:textId="3D09A9AF"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91" w:history="1">
            <w:r w:rsidR="009209A9" w:rsidRPr="001F6593">
              <w:rPr>
                <w:rStyle w:val="Hyperlink"/>
                <w:noProof/>
              </w:rPr>
              <w:t>PERFORMANCE EVALUATIONS</w:t>
            </w:r>
            <w:r w:rsidR="009209A9">
              <w:rPr>
                <w:noProof/>
                <w:webHidden/>
              </w:rPr>
              <w:tab/>
            </w:r>
            <w:r w:rsidR="009209A9">
              <w:rPr>
                <w:noProof/>
                <w:webHidden/>
              </w:rPr>
              <w:fldChar w:fldCharType="begin"/>
            </w:r>
            <w:r w:rsidR="009209A9">
              <w:rPr>
                <w:noProof/>
                <w:webHidden/>
              </w:rPr>
              <w:instrText xml:space="preserve"> PAGEREF _Toc206684491 \h </w:instrText>
            </w:r>
            <w:r w:rsidR="009209A9">
              <w:rPr>
                <w:noProof/>
                <w:webHidden/>
              </w:rPr>
            </w:r>
            <w:r w:rsidR="009209A9">
              <w:rPr>
                <w:noProof/>
                <w:webHidden/>
              </w:rPr>
              <w:fldChar w:fldCharType="separate"/>
            </w:r>
            <w:r w:rsidR="00A128A1">
              <w:rPr>
                <w:noProof/>
                <w:webHidden/>
              </w:rPr>
              <w:t>13</w:t>
            </w:r>
            <w:r w:rsidR="009209A9">
              <w:rPr>
                <w:noProof/>
                <w:webHidden/>
              </w:rPr>
              <w:fldChar w:fldCharType="end"/>
            </w:r>
          </w:hyperlink>
        </w:p>
        <w:p w14:paraId="731860E9" w14:textId="26406866"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92" w:history="1">
            <w:r w:rsidR="009209A9" w:rsidRPr="001F6593">
              <w:rPr>
                <w:rStyle w:val="Hyperlink"/>
                <w:noProof/>
              </w:rPr>
              <w:t>COMPETITIVE EXAMINATIONS</w:t>
            </w:r>
            <w:r w:rsidR="009209A9">
              <w:rPr>
                <w:noProof/>
                <w:webHidden/>
              </w:rPr>
              <w:tab/>
            </w:r>
            <w:r w:rsidR="009209A9">
              <w:rPr>
                <w:noProof/>
                <w:webHidden/>
              </w:rPr>
              <w:fldChar w:fldCharType="begin"/>
            </w:r>
            <w:r w:rsidR="009209A9">
              <w:rPr>
                <w:noProof/>
                <w:webHidden/>
              </w:rPr>
              <w:instrText xml:space="preserve"> PAGEREF _Toc206684492 \h </w:instrText>
            </w:r>
            <w:r w:rsidR="009209A9">
              <w:rPr>
                <w:noProof/>
                <w:webHidden/>
              </w:rPr>
            </w:r>
            <w:r w:rsidR="009209A9">
              <w:rPr>
                <w:noProof/>
                <w:webHidden/>
              </w:rPr>
              <w:fldChar w:fldCharType="separate"/>
            </w:r>
            <w:r w:rsidR="00A128A1">
              <w:rPr>
                <w:noProof/>
                <w:webHidden/>
              </w:rPr>
              <w:t>14</w:t>
            </w:r>
            <w:r w:rsidR="009209A9">
              <w:rPr>
                <w:noProof/>
                <w:webHidden/>
              </w:rPr>
              <w:fldChar w:fldCharType="end"/>
            </w:r>
          </w:hyperlink>
        </w:p>
        <w:p w14:paraId="094AC455" w14:textId="4CBBE76B"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93" w:history="1">
            <w:r w:rsidR="009209A9" w:rsidRPr="001F6593">
              <w:rPr>
                <w:rStyle w:val="Hyperlink"/>
                <w:noProof/>
              </w:rPr>
              <w:t>DISCIPLINE</w:t>
            </w:r>
            <w:r w:rsidR="009209A9">
              <w:rPr>
                <w:noProof/>
                <w:webHidden/>
              </w:rPr>
              <w:tab/>
            </w:r>
            <w:r w:rsidR="009209A9">
              <w:rPr>
                <w:noProof/>
                <w:webHidden/>
              </w:rPr>
              <w:fldChar w:fldCharType="begin"/>
            </w:r>
            <w:r w:rsidR="009209A9">
              <w:rPr>
                <w:noProof/>
                <w:webHidden/>
              </w:rPr>
              <w:instrText xml:space="preserve"> PAGEREF _Toc206684493 \h </w:instrText>
            </w:r>
            <w:r w:rsidR="009209A9">
              <w:rPr>
                <w:noProof/>
                <w:webHidden/>
              </w:rPr>
            </w:r>
            <w:r w:rsidR="009209A9">
              <w:rPr>
                <w:noProof/>
                <w:webHidden/>
              </w:rPr>
              <w:fldChar w:fldCharType="separate"/>
            </w:r>
            <w:r w:rsidR="00A128A1">
              <w:rPr>
                <w:noProof/>
                <w:webHidden/>
              </w:rPr>
              <w:t>15</w:t>
            </w:r>
            <w:r w:rsidR="009209A9">
              <w:rPr>
                <w:noProof/>
                <w:webHidden/>
              </w:rPr>
              <w:fldChar w:fldCharType="end"/>
            </w:r>
          </w:hyperlink>
        </w:p>
        <w:p w14:paraId="145AA3C2" w14:textId="7622F843"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94" w:history="1">
            <w:r w:rsidR="009209A9" w:rsidRPr="001F6593">
              <w:rPr>
                <w:rStyle w:val="Hyperlink"/>
                <w:noProof/>
              </w:rPr>
              <w:t>GRIEVANCE PROCEDURE</w:t>
            </w:r>
            <w:r w:rsidR="009209A9">
              <w:rPr>
                <w:noProof/>
                <w:webHidden/>
              </w:rPr>
              <w:tab/>
            </w:r>
            <w:r w:rsidR="009209A9">
              <w:rPr>
                <w:noProof/>
                <w:webHidden/>
              </w:rPr>
              <w:fldChar w:fldCharType="begin"/>
            </w:r>
            <w:r w:rsidR="009209A9">
              <w:rPr>
                <w:noProof/>
                <w:webHidden/>
              </w:rPr>
              <w:instrText xml:space="preserve"> PAGEREF _Toc206684494 \h </w:instrText>
            </w:r>
            <w:r w:rsidR="009209A9">
              <w:rPr>
                <w:noProof/>
                <w:webHidden/>
              </w:rPr>
            </w:r>
            <w:r w:rsidR="009209A9">
              <w:rPr>
                <w:noProof/>
                <w:webHidden/>
              </w:rPr>
              <w:fldChar w:fldCharType="separate"/>
            </w:r>
            <w:r w:rsidR="00A128A1">
              <w:rPr>
                <w:noProof/>
                <w:webHidden/>
              </w:rPr>
              <w:t>15</w:t>
            </w:r>
            <w:r w:rsidR="009209A9">
              <w:rPr>
                <w:noProof/>
                <w:webHidden/>
              </w:rPr>
              <w:fldChar w:fldCharType="end"/>
            </w:r>
          </w:hyperlink>
        </w:p>
        <w:p w14:paraId="744909C3" w14:textId="4312A64D"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95" w:history="1">
            <w:r w:rsidR="009209A9" w:rsidRPr="001F6593">
              <w:rPr>
                <w:rStyle w:val="Hyperlink"/>
                <w:noProof/>
              </w:rPr>
              <w:t>PERSONNEL RECORDS</w:t>
            </w:r>
            <w:r w:rsidR="009209A9">
              <w:rPr>
                <w:noProof/>
                <w:webHidden/>
              </w:rPr>
              <w:tab/>
            </w:r>
            <w:r w:rsidR="009209A9">
              <w:rPr>
                <w:noProof/>
                <w:webHidden/>
              </w:rPr>
              <w:fldChar w:fldCharType="begin"/>
            </w:r>
            <w:r w:rsidR="009209A9">
              <w:rPr>
                <w:noProof/>
                <w:webHidden/>
              </w:rPr>
              <w:instrText xml:space="preserve"> PAGEREF _Toc206684495 \h </w:instrText>
            </w:r>
            <w:r w:rsidR="009209A9">
              <w:rPr>
                <w:noProof/>
                <w:webHidden/>
              </w:rPr>
            </w:r>
            <w:r w:rsidR="009209A9">
              <w:rPr>
                <w:noProof/>
                <w:webHidden/>
              </w:rPr>
              <w:fldChar w:fldCharType="separate"/>
            </w:r>
            <w:r w:rsidR="00A128A1">
              <w:rPr>
                <w:noProof/>
                <w:webHidden/>
              </w:rPr>
              <w:t>15</w:t>
            </w:r>
            <w:r w:rsidR="009209A9">
              <w:rPr>
                <w:noProof/>
                <w:webHidden/>
              </w:rPr>
              <w:fldChar w:fldCharType="end"/>
            </w:r>
          </w:hyperlink>
        </w:p>
        <w:p w14:paraId="31087833" w14:textId="67EFD43D"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96" w:history="1">
            <w:r w:rsidR="009209A9" w:rsidRPr="001F6593">
              <w:rPr>
                <w:rStyle w:val="Hyperlink"/>
                <w:noProof/>
              </w:rPr>
              <w:t>TIME REPORTS</w:t>
            </w:r>
            <w:r w:rsidR="009209A9">
              <w:rPr>
                <w:noProof/>
                <w:webHidden/>
              </w:rPr>
              <w:tab/>
            </w:r>
            <w:r w:rsidR="009209A9">
              <w:rPr>
                <w:noProof/>
                <w:webHidden/>
              </w:rPr>
              <w:fldChar w:fldCharType="begin"/>
            </w:r>
            <w:r w:rsidR="009209A9">
              <w:rPr>
                <w:noProof/>
                <w:webHidden/>
              </w:rPr>
              <w:instrText xml:space="preserve"> PAGEREF _Toc206684496 \h </w:instrText>
            </w:r>
            <w:r w:rsidR="009209A9">
              <w:rPr>
                <w:noProof/>
                <w:webHidden/>
              </w:rPr>
            </w:r>
            <w:r w:rsidR="009209A9">
              <w:rPr>
                <w:noProof/>
                <w:webHidden/>
              </w:rPr>
              <w:fldChar w:fldCharType="separate"/>
            </w:r>
            <w:r w:rsidR="00A128A1">
              <w:rPr>
                <w:noProof/>
                <w:webHidden/>
              </w:rPr>
              <w:t>17</w:t>
            </w:r>
            <w:r w:rsidR="009209A9">
              <w:rPr>
                <w:noProof/>
                <w:webHidden/>
              </w:rPr>
              <w:fldChar w:fldCharType="end"/>
            </w:r>
          </w:hyperlink>
        </w:p>
        <w:p w14:paraId="2CF807D5" w14:textId="35E44CA4"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97" w:history="1">
            <w:r w:rsidR="009209A9" w:rsidRPr="001F6593">
              <w:rPr>
                <w:rStyle w:val="Hyperlink"/>
                <w:noProof/>
              </w:rPr>
              <w:t>HOURS OF OPERATION</w:t>
            </w:r>
            <w:r w:rsidR="009209A9">
              <w:rPr>
                <w:noProof/>
                <w:webHidden/>
              </w:rPr>
              <w:tab/>
            </w:r>
            <w:r w:rsidR="009209A9">
              <w:rPr>
                <w:noProof/>
                <w:webHidden/>
              </w:rPr>
              <w:fldChar w:fldCharType="begin"/>
            </w:r>
            <w:r w:rsidR="009209A9">
              <w:rPr>
                <w:noProof/>
                <w:webHidden/>
              </w:rPr>
              <w:instrText xml:space="preserve"> PAGEREF _Toc206684497 \h </w:instrText>
            </w:r>
            <w:r w:rsidR="009209A9">
              <w:rPr>
                <w:noProof/>
                <w:webHidden/>
              </w:rPr>
            </w:r>
            <w:r w:rsidR="009209A9">
              <w:rPr>
                <w:noProof/>
                <w:webHidden/>
              </w:rPr>
              <w:fldChar w:fldCharType="separate"/>
            </w:r>
            <w:r w:rsidR="00A128A1">
              <w:rPr>
                <w:noProof/>
                <w:webHidden/>
              </w:rPr>
              <w:t>17</w:t>
            </w:r>
            <w:r w:rsidR="009209A9">
              <w:rPr>
                <w:noProof/>
                <w:webHidden/>
              </w:rPr>
              <w:fldChar w:fldCharType="end"/>
            </w:r>
          </w:hyperlink>
        </w:p>
        <w:p w14:paraId="42513EE9" w14:textId="6E6DCEDA"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98" w:history="1">
            <w:r w:rsidR="009209A9" w:rsidRPr="001F6593">
              <w:rPr>
                <w:rStyle w:val="Hyperlink"/>
                <w:noProof/>
              </w:rPr>
              <w:t>OFFICE COVERAGE</w:t>
            </w:r>
            <w:r w:rsidR="009209A9">
              <w:rPr>
                <w:noProof/>
                <w:webHidden/>
              </w:rPr>
              <w:tab/>
            </w:r>
            <w:r w:rsidR="009209A9">
              <w:rPr>
                <w:noProof/>
                <w:webHidden/>
              </w:rPr>
              <w:fldChar w:fldCharType="begin"/>
            </w:r>
            <w:r w:rsidR="009209A9">
              <w:rPr>
                <w:noProof/>
                <w:webHidden/>
              </w:rPr>
              <w:instrText xml:space="preserve"> PAGEREF _Toc206684498 \h </w:instrText>
            </w:r>
            <w:r w:rsidR="009209A9">
              <w:rPr>
                <w:noProof/>
                <w:webHidden/>
              </w:rPr>
            </w:r>
            <w:r w:rsidR="009209A9">
              <w:rPr>
                <w:noProof/>
                <w:webHidden/>
              </w:rPr>
              <w:fldChar w:fldCharType="separate"/>
            </w:r>
            <w:r w:rsidR="00A128A1">
              <w:rPr>
                <w:noProof/>
                <w:webHidden/>
              </w:rPr>
              <w:t>18</w:t>
            </w:r>
            <w:r w:rsidR="009209A9">
              <w:rPr>
                <w:noProof/>
                <w:webHidden/>
              </w:rPr>
              <w:fldChar w:fldCharType="end"/>
            </w:r>
          </w:hyperlink>
        </w:p>
        <w:p w14:paraId="41E743E4" w14:textId="6FECE975"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499" w:history="1">
            <w:r w:rsidR="009209A9" w:rsidRPr="001F6593">
              <w:rPr>
                <w:rStyle w:val="Hyperlink"/>
                <w:noProof/>
              </w:rPr>
              <w:t>REMOTE WORK</w:t>
            </w:r>
            <w:r w:rsidR="009209A9">
              <w:rPr>
                <w:noProof/>
                <w:webHidden/>
              </w:rPr>
              <w:tab/>
            </w:r>
            <w:r w:rsidR="009209A9">
              <w:rPr>
                <w:noProof/>
                <w:webHidden/>
              </w:rPr>
              <w:fldChar w:fldCharType="begin"/>
            </w:r>
            <w:r w:rsidR="009209A9">
              <w:rPr>
                <w:noProof/>
                <w:webHidden/>
              </w:rPr>
              <w:instrText xml:space="preserve"> PAGEREF _Toc206684499 \h </w:instrText>
            </w:r>
            <w:r w:rsidR="009209A9">
              <w:rPr>
                <w:noProof/>
                <w:webHidden/>
              </w:rPr>
            </w:r>
            <w:r w:rsidR="009209A9">
              <w:rPr>
                <w:noProof/>
                <w:webHidden/>
              </w:rPr>
              <w:fldChar w:fldCharType="separate"/>
            </w:r>
            <w:r w:rsidR="00A128A1">
              <w:rPr>
                <w:noProof/>
                <w:webHidden/>
              </w:rPr>
              <w:t>19</w:t>
            </w:r>
            <w:r w:rsidR="009209A9">
              <w:rPr>
                <w:noProof/>
                <w:webHidden/>
              </w:rPr>
              <w:fldChar w:fldCharType="end"/>
            </w:r>
          </w:hyperlink>
        </w:p>
        <w:p w14:paraId="60245419" w14:textId="2B751FE1"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00" w:history="1">
            <w:r w:rsidR="009209A9" w:rsidRPr="001F6593">
              <w:rPr>
                <w:rStyle w:val="Hyperlink"/>
                <w:noProof/>
              </w:rPr>
              <w:t>GENERAL RULES OF CONDUCT</w:t>
            </w:r>
            <w:r w:rsidR="009209A9">
              <w:rPr>
                <w:noProof/>
                <w:webHidden/>
              </w:rPr>
              <w:tab/>
            </w:r>
            <w:r w:rsidR="009209A9">
              <w:rPr>
                <w:noProof/>
                <w:webHidden/>
              </w:rPr>
              <w:fldChar w:fldCharType="begin"/>
            </w:r>
            <w:r w:rsidR="009209A9">
              <w:rPr>
                <w:noProof/>
                <w:webHidden/>
              </w:rPr>
              <w:instrText xml:space="preserve"> PAGEREF _Toc206684500 \h </w:instrText>
            </w:r>
            <w:r w:rsidR="009209A9">
              <w:rPr>
                <w:noProof/>
                <w:webHidden/>
              </w:rPr>
            </w:r>
            <w:r w:rsidR="009209A9">
              <w:rPr>
                <w:noProof/>
                <w:webHidden/>
              </w:rPr>
              <w:fldChar w:fldCharType="separate"/>
            </w:r>
            <w:r w:rsidR="00A128A1">
              <w:rPr>
                <w:noProof/>
                <w:webHidden/>
              </w:rPr>
              <w:t>19</w:t>
            </w:r>
            <w:r w:rsidR="009209A9">
              <w:rPr>
                <w:noProof/>
                <w:webHidden/>
              </w:rPr>
              <w:fldChar w:fldCharType="end"/>
            </w:r>
          </w:hyperlink>
        </w:p>
        <w:p w14:paraId="6CBB2DDA" w14:textId="04D4A951"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01" w:history="1">
            <w:r w:rsidR="009209A9" w:rsidRPr="001F6593">
              <w:rPr>
                <w:rStyle w:val="Hyperlink"/>
                <w:noProof/>
              </w:rPr>
              <w:t>INCLEMENT WEATHER POLICY FOR NON-ESSENTIAL EMPLOYEES</w:t>
            </w:r>
            <w:r w:rsidR="009209A9">
              <w:rPr>
                <w:noProof/>
                <w:webHidden/>
              </w:rPr>
              <w:tab/>
            </w:r>
            <w:r w:rsidR="009209A9">
              <w:rPr>
                <w:noProof/>
                <w:webHidden/>
              </w:rPr>
              <w:fldChar w:fldCharType="begin"/>
            </w:r>
            <w:r w:rsidR="009209A9">
              <w:rPr>
                <w:noProof/>
                <w:webHidden/>
              </w:rPr>
              <w:instrText xml:space="preserve"> PAGEREF _Toc206684501 \h </w:instrText>
            </w:r>
            <w:r w:rsidR="009209A9">
              <w:rPr>
                <w:noProof/>
                <w:webHidden/>
              </w:rPr>
            </w:r>
            <w:r w:rsidR="009209A9">
              <w:rPr>
                <w:noProof/>
                <w:webHidden/>
              </w:rPr>
              <w:fldChar w:fldCharType="separate"/>
            </w:r>
            <w:r w:rsidR="00A128A1">
              <w:rPr>
                <w:noProof/>
                <w:webHidden/>
              </w:rPr>
              <w:t>22</w:t>
            </w:r>
            <w:r w:rsidR="009209A9">
              <w:rPr>
                <w:noProof/>
                <w:webHidden/>
              </w:rPr>
              <w:fldChar w:fldCharType="end"/>
            </w:r>
          </w:hyperlink>
        </w:p>
        <w:p w14:paraId="63DAFE2D" w14:textId="36D92D62"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02" w:history="1">
            <w:r w:rsidR="009209A9" w:rsidRPr="001F6593">
              <w:rPr>
                <w:rStyle w:val="Hyperlink"/>
                <w:noProof/>
              </w:rPr>
              <w:t>SOLICITATIONS, DISTRIBUTIONS AND POSTING OF MATERIALS</w:t>
            </w:r>
            <w:r w:rsidR="009209A9">
              <w:rPr>
                <w:noProof/>
                <w:webHidden/>
              </w:rPr>
              <w:tab/>
            </w:r>
            <w:r w:rsidR="009209A9">
              <w:rPr>
                <w:noProof/>
                <w:webHidden/>
              </w:rPr>
              <w:fldChar w:fldCharType="begin"/>
            </w:r>
            <w:r w:rsidR="009209A9">
              <w:rPr>
                <w:noProof/>
                <w:webHidden/>
              </w:rPr>
              <w:instrText xml:space="preserve"> PAGEREF _Toc206684502 \h </w:instrText>
            </w:r>
            <w:r w:rsidR="009209A9">
              <w:rPr>
                <w:noProof/>
                <w:webHidden/>
              </w:rPr>
            </w:r>
            <w:r w:rsidR="009209A9">
              <w:rPr>
                <w:noProof/>
                <w:webHidden/>
              </w:rPr>
              <w:fldChar w:fldCharType="separate"/>
            </w:r>
            <w:r w:rsidR="00A128A1">
              <w:rPr>
                <w:noProof/>
                <w:webHidden/>
              </w:rPr>
              <w:t>22</w:t>
            </w:r>
            <w:r w:rsidR="009209A9">
              <w:rPr>
                <w:noProof/>
                <w:webHidden/>
              </w:rPr>
              <w:fldChar w:fldCharType="end"/>
            </w:r>
          </w:hyperlink>
        </w:p>
        <w:p w14:paraId="6355F975" w14:textId="6381432E"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03" w:history="1">
            <w:r w:rsidR="009209A9" w:rsidRPr="001F6593">
              <w:rPr>
                <w:rStyle w:val="Hyperlink"/>
                <w:noProof/>
              </w:rPr>
              <w:t>BENEFITS</w:t>
            </w:r>
            <w:r w:rsidR="009209A9">
              <w:rPr>
                <w:noProof/>
                <w:webHidden/>
              </w:rPr>
              <w:tab/>
            </w:r>
            <w:r w:rsidR="009209A9">
              <w:rPr>
                <w:noProof/>
                <w:webHidden/>
              </w:rPr>
              <w:fldChar w:fldCharType="begin"/>
            </w:r>
            <w:r w:rsidR="009209A9">
              <w:rPr>
                <w:noProof/>
                <w:webHidden/>
              </w:rPr>
              <w:instrText xml:space="preserve"> PAGEREF _Toc206684503 \h </w:instrText>
            </w:r>
            <w:r w:rsidR="009209A9">
              <w:rPr>
                <w:noProof/>
                <w:webHidden/>
              </w:rPr>
            </w:r>
            <w:r w:rsidR="009209A9">
              <w:rPr>
                <w:noProof/>
                <w:webHidden/>
              </w:rPr>
              <w:fldChar w:fldCharType="separate"/>
            </w:r>
            <w:r w:rsidR="00A128A1">
              <w:rPr>
                <w:noProof/>
                <w:webHidden/>
              </w:rPr>
              <w:t>23</w:t>
            </w:r>
            <w:r w:rsidR="009209A9">
              <w:rPr>
                <w:noProof/>
                <w:webHidden/>
              </w:rPr>
              <w:fldChar w:fldCharType="end"/>
            </w:r>
          </w:hyperlink>
        </w:p>
        <w:p w14:paraId="744FFA08" w14:textId="12F696C5"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04" w:history="1">
            <w:r w:rsidR="009209A9" w:rsidRPr="001F6593">
              <w:rPr>
                <w:rStyle w:val="Hyperlink"/>
                <w:noProof/>
              </w:rPr>
              <w:t>RETIREMENT DEFINITION</w:t>
            </w:r>
            <w:r w:rsidR="009209A9">
              <w:rPr>
                <w:noProof/>
                <w:webHidden/>
              </w:rPr>
              <w:tab/>
            </w:r>
            <w:r w:rsidR="009209A9">
              <w:rPr>
                <w:noProof/>
                <w:webHidden/>
              </w:rPr>
              <w:fldChar w:fldCharType="begin"/>
            </w:r>
            <w:r w:rsidR="009209A9">
              <w:rPr>
                <w:noProof/>
                <w:webHidden/>
              </w:rPr>
              <w:instrText xml:space="preserve"> PAGEREF _Toc206684504 \h </w:instrText>
            </w:r>
            <w:r w:rsidR="009209A9">
              <w:rPr>
                <w:noProof/>
                <w:webHidden/>
              </w:rPr>
            </w:r>
            <w:r w:rsidR="009209A9">
              <w:rPr>
                <w:noProof/>
                <w:webHidden/>
              </w:rPr>
              <w:fldChar w:fldCharType="separate"/>
            </w:r>
            <w:r w:rsidR="00A128A1">
              <w:rPr>
                <w:noProof/>
                <w:webHidden/>
              </w:rPr>
              <w:t>25</w:t>
            </w:r>
            <w:r w:rsidR="009209A9">
              <w:rPr>
                <w:noProof/>
                <w:webHidden/>
              </w:rPr>
              <w:fldChar w:fldCharType="end"/>
            </w:r>
          </w:hyperlink>
        </w:p>
        <w:p w14:paraId="3B3800C3" w14:textId="5E31576C"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05" w:history="1">
            <w:r w:rsidR="009209A9" w:rsidRPr="001F6593">
              <w:rPr>
                <w:rStyle w:val="Hyperlink"/>
                <w:noProof/>
              </w:rPr>
              <w:t>VACATION</w:t>
            </w:r>
            <w:r w:rsidR="009209A9">
              <w:rPr>
                <w:noProof/>
                <w:webHidden/>
              </w:rPr>
              <w:tab/>
            </w:r>
            <w:r w:rsidR="009209A9">
              <w:rPr>
                <w:noProof/>
                <w:webHidden/>
              </w:rPr>
              <w:fldChar w:fldCharType="begin"/>
            </w:r>
            <w:r w:rsidR="009209A9">
              <w:rPr>
                <w:noProof/>
                <w:webHidden/>
              </w:rPr>
              <w:instrText xml:space="preserve"> PAGEREF _Toc206684505 \h </w:instrText>
            </w:r>
            <w:r w:rsidR="009209A9">
              <w:rPr>
                <w:noProof/>
                <w:webHidden/>
              </w:rPr>
            </w:r>
            <w:r w:rsidR="009209A9">
              <w:rPr>
                <w:noProof/>
                <w:webHidden/>
              </w:rPr>
              <w:fldChar w:fldCharType="separate"/>
            </w:r>
            <w:r w:rsidR="00A128A1">
              <w:rPr>
                <w:noProof/>
                <w:webHidden/>
              </w:rPr>
              <w:t>25</w:t>
            </w:r>
            <w:r w:rsidR="009209A9">
              <w:rPr>
                <w:noProof/>
                <w:webHidden/>
              </w:rPr>
              <w:fldChar w:fldCharType="end"/>
            </w:r>
          </w:hyperlink>
        </w:p>
        <w:p w14:paraId="6E821C6B" w14:textId="67549D13"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06" w:history="1">
            <w:r w:rsidR="009209A9" w:rsidRPr="001F6593">
              <w:rPr>
                <w:rStyle w:val="Hyperlink"/>
                <w:noProof/>
              </w:rPr>
              <w:t>SICK LEAVE</w:t>
            </w:r>
            <w:r w:rsidR="009209A9">
              <w:rPr>
                <w:noProof/>
                <w:webHidden/>
              </w:rPr>
              <w:tab/>
            </w:r>
            <w:r w:rsidR="009209A9">
              <w:rPr>
                <w:noProof/>
                <w:webHidden/>
              </w:rPr>
              <w:fldChar w:fldCharType="begin"/>
            </w:r>
            <w:r w:rsidR="009209A9">
              <w:rPr>
                <w:noProof/>
                <w:webHidden/>
              </w:rPr>
              <w:instrText xml:space="preserve"> PAGEREF _Toc206684506 \h </w:instrText>
            </w:r>
            <w:r w:rsidR="009209A9">
              <w:rPr>
                <w:noProof/>
                <w:webHidden/>
              </w:rPr>
            </w:r>
            <w:r w:rsidR="009209A9">
              <w:rPr>
                <w:noProof/>
                <w:webHidden/>
              </w:rPr>
              <w:fldChar w:fldCharType="separate"/>
            </w:r>
            <w:r w:rsidR="00A128A1">
              <w:rPr>
                <w:noProof/>
                <w:webHidden/>
              </w:rPr>
              <w:t>28</w:t>
            </w:r>
            <w:r w:rsidR="009209A9">
              <w:rPr>
                <w:noProof/>
                <w:webHidden/>
              </w:rPr>
              <w:fldChar w:fldCharType="end"/>
            </w:r>
          </w:hyperlink>
        </w:p>
        <w:p w14:paraId="10891E13" w14:textId="63431CE4"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07" w:history="1">
            <w:r w:rsidR="009209A9" w:rsidRPr="001F6593">
              <w:rPr>
                <w:rStyle w:val="Hyperlink"/>
                <w:noProof/>
              </w:rPr>
              <w:t>WORKERS COMPENSATION</w:t>
            </w:r>
            <w:r w:rsidR="009209A9">
              <w:rPr>
                <w:noProof/>
                <w:webHidden/>
              </w:rPr>
              <w:tab/>
            </w:r>
            <w:r w:rsidR="009209A9">
              <w:rPr>
                <w:noProof/>
                <w:webHidden/>
              </w:rPr>
              <w:fldChar w:fldCharType="begin"/>
            </w:r>
            <w:r w:rsidR="009209A9">
              <w:rPr>
                <w:noProof/>
                <w:webHidden/>
              </w:rPr>
              <w:instrText xml:space="preserve"> PAGEREF _Toc206684507 \h </w:instrText>
            </w:r>
            <w:r w:rsidR="009209A9">
              <w:rPr>
                <w:noProof/>
                <w:webHidden/>
              </w:rPr>
            </w:r>
            <w:r w:rsidR="009209A9">
              <w:rPr>
                <w:noProof/>
                <w:webHidden/>
              </w:rPr>
              <w:fldChar w:fldCharType="separate"/>
            </w:r>
            <w:r w:rsidR="00A128A1">
              <w:rPr>
                <w:noProof/>
                <w:webHidden/>
              </w:rPr>
              <w:t>30</w:t>
            </w:r>
            <w:r w:rsidR="009209A9">
              <w:rPr>
                <w:noProof/>
                <w:webHidden/>
              </w:rPr>
              <w:fldChar w:fldCharType="end"/>
            </w:r>
          </w:hyperlink>
        </w:p>
        <w:p w14:paraId="77537346" w14:textId="6036A428"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08" w:history="1">
            <w:r w:rsidR="009209A9" w:rsidRPr="001F6593">
              <w:rPr>
                <w:rStyle w:val="Hyperlink"/>
                <w:noProof/>
              </w:rPr>
              <w:t>TEMPORARY MEDICAL RESTRICTED DUTY (LIGHT DUTY)</w:t>
            </w:r>
            <w:r w:rsidR="009209A9">
              <w:rPr>
                <w:noProof/>
                <w:webHidden/>
              </w:rPr>
              <w:tab/>
            </w:r>
            <w:r w:rsidR="009209A9">
              <w:rPr>
                <w:noProof/>
                <w:webHidden/>
              </w:rPr>
              <w:fldChar w:fldCharType="begin"/>
            </w:r>
            <w:r w:rsidR="009209A9">
              <w:rPr>
                <w:noProof/>
                <w:webHidden/>
              </w:rPr>
              <w:instrText xml:space="preserve"> PAGEREF _Toc206684508 \h </w:instrText>
            </w:r>
            <w:r w:rsidR="009209A9">
              <w:rPr>
                <w:noProof/>
                <w:webHidden/>
              </w:rPr>
            </w:r>
            <w:r w:rsidR="009209A9">
              <w:rPr>
                <w:noProof/>
                <w:webHidden/>
              </w:rPr>
              <w:fldChar w:fldCharType="separate"/>
            </w:r>
            <w:r w:rsidR="00A128A1">
              <w:rPr>
                <w:noProof/>
                <w:webHidden/>
              </w:rPr>
              <w:t>30</w:t>
            </w:r>
            <w:r w:rsidR="009209A9">
              <w:rPr>
                <w:noProof/>
                <w:webHidden/>
              </w:rPr>
              <w:fldChar w:fldCharType="end"/>
            </w:r>
          </w:hyperlink>
        </w:p>
        <w:p w14:paraId="577A435B" w14:textId="7B389248"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09" w:history="1">
            <w:r w:rsidR="009209A9" w:rsidRPr="001F6593">
              <w:rPr>
                <w:rStyle w:val="Hyperlink"/>
                <w:noProof/>
              </w:rPr>
              <w:t>PERSONAL LEAVE</w:t>
            </w:r>
            <w:r w:rsidR="009209A9">
              <w:rPr>
                <w:noProof/>
                <w:webHidden/>
              </w:rPr>
              <w:tab/>
            </w:r>
            <w:r w:rsidR="009209A9">
              <w:rPr>
                <w:noProof/>
                <w:webHidden/>
              </w:rPr>
              <w:fldChar w:fldCharType="begin"/>
            </w:r>
            <w:r w:rsidR="009209A9">
              <w:rPr>
                <w:noProof/>
                <w:webHidden/>
              </w:rPr>
              <w:instrText xml:space="preserve"> PAGEREF _Toc206684509 \h </w:instrText>
            </w:r>
            <w:r w:rsidR="009209A9">
              <w:rPr>
                <w:noProof/>
                <w:webHidden/>
              </w:rPr>
            </w:r>
            <w:r w:rsidR="009209A9">
              <w:rPr>
                <w:noProof/>
                <w:webHidden/>
              </w:rPr>
              <w:fldChar w:fldCharType="separate"/>
            </w:r>
            <w:r w:rsidR="00A128A1">
              <w:rPr>
                <w:noProof/>
                <w:webHidden/>
              </w:rPr>
              <w:t>30</w:t>
            </w:r>
            <w:r w:rsidR="009209A9">
              <w:rPr>
                <w:noProof/>
                <w:webHidden/>
              </w:rPr>
              <w:fldChar w:fldCharType="end"/>
            </w:r>
          </w:hyperlink>
        </w:p>
        <w:p w14:paraId="0876EEE0" w14:textId="1D2046C0"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10" w:history="1">
            <w:r w:rsidR="009209A9" w:rsidRPr="001F6593">
              <w:rPr>
                <w:rStyle w:val="Hyperlink"/>
                <w:noProof/>
              </w:rPr>
              <w:t>OVERTIME</w:t>
            </w:r>
            <w:r w:rsidR="009209A9">
              <w:rPr>
                <w:noProof/>
                <w:webHidden/>
              </w:rPr>
              <w:tab/>
            </w:r>
            <w:r w:rsidR="009209A9">
              <w:rPr>
                <w:noProof/>
                <w:webHidden/>
              </w:rPr>
              <w:fldChar w:fldCharType="begin"/>
            </w:r>
            <w:r w:rsidR="009209A9">
              <w:rPr>
                <w:noProof/>
                <w:webHidden/>
              </w:rPr>
              <w:instrText xml:space="preserve"> PAGEREF _Toc206684510 \h </w:instrText>
            </w:r>
            <w:r w:rsidR="009209A9">
              <w:rPr>
                <w:noProof/>
                <w:webHidden/>
              </w:rPr>
            </w:r>
            <w:r w:rsidR="009209A9">
              <w:rPr>
                <w:noProof/>
                <w:webHidden/>
              </w:rPr>
              <w:fldChar w:fldCharType="separate"/>
            </w:r>
            <w:r w:rsidR="00A128A1">
              <w:rPr>
                <w:noProof/>
                <w:webHidden/>
              </w:rPr>
              <w:t>31</w:t>
            </w:r>
            <w:r w:rsidR="009209A9">
              <w:rPr>
                <w:noProof/>
                <w:webHidden/>
              </w:rPr>
              <w:fldChar w:fldCharType="end"/>
            </w:r>
          </w:hyperlink>
        </w:p>
        <w:p w14:paraId="55B6C1AB" w14:textId="60F5C655"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11" w:history="1">
            <w:r w:rsidR="009209A9" w:rsidRPr="001F6593">
              <w:rPr>
                <w:rStyle w:val="Hyperlink"/>
                <w:noProof/>
              </w:rPr>
              <w:t>COMPENSATORY TIME FOR POLICE CHIEF AND POLICE CAPTAIN</w:t>
            </w:r>
            <w:r w:rsidR="009209A9">
              <w:rPr>
                <w:noProof/>
                <w:webHidden/>
              </w:rPr>
              <w:tab/>
            </w:r>
            <w:r w:rsidR="009209A9">
              <w:rPr>
                <w:noProof/>
                <w:webHidden/>
              </w:rPr>
              <w:fldChar w:fldCharType="begin"/>
            </w:r>
            <w:r w:rsidR="009209A9">
              <w:rPr>
                <w:noProof/>
                <w:webHidden/>
              </w:rPr>
              <w:instrText xml:space="preserve"> PAGEREF _Toc206684511 \h </w:instrText>
            </w:r>
            <w:r w:rsidR="009209A9">
              <w:rPr>
                <w:noProof/>
                <w:webHidden/>
              </w:rPr>
            </w:r>
            <w:r w:rsidR="009209A9">
              <w:rPr>
                <w:noProof/>
                <w:webHidden/>
              </w:rPr>
              <w:fldChar w:fldCharType="separate"/>
            </w:r>
            <w:r w:rsidR="00A128A1">
              <w:rPr>
                <w:noProof/>
                <w:webHidden/>
              </w:rPr>
              <w:t>31</w:t>
            </w:r>
            <w:r w:rsidR="009209A9">
              <w:rPr>
                <w:noProof/>
                <w:webHidden/>
              </w:rPr>
              <w:fldChar w:fldCharType="end"/>
            </w:r>
          </w:hyperlink>
        </w:p>
        <w:p w14:paraId="5F30A319" w14:textId="73345261"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12" w:history="1">
            <w:r w:rsidR="009209A9" w:rsidRPr="001F6593">
              <w:rPr>
                <w:rStyle w:val="Hyperlink"/>
                <w:noProof/>
              </w:rPr>
              <w:t>HOLIDAYS</w:t>
            </w:r>
            <w:r w:rsidR="009209A9">
              <w:rPr>
                <w:noProof/>
                <w:webHidden/>
              </w:rPr>
              <w:tab/>
            </w:r>
            <w:r w:rsidR="009209A9">
              <w:rPr>
                <w:noProof/>
                <w:webHidden/>
              </w:rPr>
              <w:fldChar w:fldCharType="begin"/>
            </w:r>
            <w:r w:rsidR="009209A9">
              <w:rPr>
                <w:noProof/>
                <w:webHidden/>
              </w:rPr>
              <w:instrText xml:space="preserve"> PAGEREF _Toc206684512 \h </w:instrText>
            </w:r>
            <w:r w:rsidR="009209A9">
              <w:rPr>
                <w:noProof/>
                <w:webHidden/>
              </w:rPr>
            </w:r>
            <w:r w:rsidR="009209A9">
              <w:rPr>
                <w:noProof/>
                <w:webHidden/>
              </w:rPr>
              <w:fldChar w:fldCharType="separate"/>
            </w:r>
            <w:r w:rsidR="00A128A1">
              <w:rPr>
                <w:noProof/>
                <w:webHidden/>
              </w:rPr>
              <w:t>31</w:t>
            </w:r>
            <w:r w:rsidR="009209A9">
              <w:rPr>
                <w:noProof/>
                <w:webHidden/>
              </w:rPr>
              <w:fldChar w:fldCharType="end"/>
            </w:r>
          </w:hyperlink>
        </w:p>
        <w:p w14:paraId="67EDD816" w14:textId="3E358EB3"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13" w:history="1">
            <w:r w:rsidR="009209A9" w:rsidRPr="001F6593">
              <w:rPr>
                <w:rStyle w:val="Hyperlink"/>
                <w:noProof/>
              </w:rPr>
              <w:t>FUNERAL LEAVE</w:t>
            </w:r>
            <w:r w:rsidR="009209A9">
              <w:rPr>
                <w:noProof/>
                <w:webHidden/>
              </w:rPr>
              <w:tab/>
            </w:r>
            <w:r w:rsidR="009209A9">
              <w:rPr>
                <w:noProof/>
                <w:webHidden/>
              </w:rPr>
              <w:fldChar w:fldCharType="begin"/>
            </w:r>
            <w:r w:rsidR="009209A9">
              <w:rPr>
                <w:noProof/>
                <w:webHidden/>
              </w:rPr>
              <w:instrText xml:space="preserve"> PAGEREF _Toc206684513 \h </w:instrText>
            </w:r>
            <w:r w:rsidR="009209A9">
              <w:rPr>
                <w:noProof/>
                <w:webHidden/>
              </w:rPr>
            </w:r>
            <w:r w:rsidR="009209A9">
              <w:rPr>
                <w:noProof/>
                <w:webHidden/>
              </w:rPr>
              <w:fldChar w:fldCharType="separate"/>
            </w:r>
            <w:r w:rsidR="00A128A1">
              <w:rPr>
                <w:noProof/>
                <w:webHidden/>
              </w:rPr>
              <w:t>32</w:t>
            </w:r>
            <w:r w:rsidR="009209A9">
              <w:rPr>
                <w:noProof/>
                <w:webHidden/>
              </w:rPr>
              <w:fldChar w:fldCharType="end"/>
            </w:r>
          </w:hyperlink>
        </w:p>
        <w:p w14:paraId="2A87B450" w14:textId="7A48A4D4"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14" w:history="1">
            <w:r w:rsidR="009209A9" w:rsidRPr="001F6593">
              <w:rPr>
                <w:rStyle w:val="Hyperlink"/>
                <w:noProof/>
              </w:rPr>
              <w:t>OTHER LEAVE</w:t>
            </w:r>
            <w:r w:rsidR="009209A9">
              <w:rPr>
                <w:noProof/>
                <w:webHidden/>
              </w:rPr>
              <w:tab/>
            </w:r>
            <w:r w:rsidR="009209A9">
              <w:rPr>
                <w:noProof/>
                <w:webHidden/>
              </w:rPr>
              <w:fldChar w:fldCharType="begin"/>
            </w:r>
            <w:r w:rsidR="009209A9">
              <w:rPr>
                <w:noProof/>
                <w:webHidden/>
              </w:rPr>
              <w:instrText xml:space="preserve"> PAGEREF _Toc206684514 \h </w:instrText>
            </w:r>
            <w:r w:rsidR="009209A9">
              <w:rPr>
                <w:noProof/>
                <w:webHidden/>
              </w:rPr>
            </w:r>
            <w:r w:rsidR="009209A9">
              <w:rPr>
                <w:noProof/>
                <w:webHidden/>
              </w:rPr>
              <w:fldChar w:fldCharType="separate"/>
            </w:r>
            <w:r w:rsidR="00A128A1">
              <w:rPr>
                <w:noProof/>
                <w:webHidden/>
              </w:rPr>
              <w:t>32</w:t>
            </w:r>
            <w:r w:rsidR="009209A9">
              <w:rPr>
                <w:noProof/>
                <w:webHidden/>
              </w:rPr>
              <w:fldChar w:fldCharType="end"/>
            </w:r>
          </w:hyperlink>
        </w:p>
        <w:p w14:paraId="331D1F41" w14:textId="54D38EB0"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15" w:history="1">
            <w:r w:rsidR="009209A9" w:rsidRPr="001F6593">
              <w:rPr>
                <w:rStyle w:val="Hyperlink"/>
                <w:noProof/>
              </w:rPr>
              <w:t>EDUCATIONAL STIPENDS AND LONGEVITY FOR POLICE CHIEF AND POLICE CAPTAIN</w:t>
            </w:r>
            <w:r w:rsidR="009209A9">
              <w:rPr>
                <w:noProof/>
                <w:webHidden/>
              </w:rPr>
              <w:tab/>
            </w:r>
            <w:r w:rsidR="009209A9">
              <w:rPr>
                <w:noProof/>
                <w:webHidden/>
              </w:rPr>
              <w:fldChar w:fldCharType="begin"/>
            </w:r>
            <w:r w:rsidR="009209A9">
              <w:rPr>
                <w:noProof/>
                <w:webHidden/>
              </w:rPr>
              <w:instrText xml:space="preserve"> PAGEREF _Toc206684515 \h </w:instrText>
            </w:r>
            <w:r w:rsidR="009209A9">
              <w:rPr>
                <w:noProof/>
                <w:webHidden/>
              </w:rPr>
            </w:r>
            <w:r w:rsidR="009209A9">
              <w:rPr>
                <w:noProof/>
                <w:webHidden/>
              </w:rPr>
              <w:fldChar w:fldCharType="separate"/>
            </w:r>
            <w:r w:rsidR="00A128A1">
              <w:rPr>
                <w:noProof/>
                <w:webHidden/>
              </w:rPr>
              <w:t>32</w:t>
            </w:r>
            <w:r w:rsidR="009209A9">
              <w:rPr>
                <w:noProof/>
                <w:webHidden/>
              </w:rPr>
              <w:fldChar w:fldCharType="end"/>
            </w:r>
          </w:hyperlink>
        </w:p>
        <w:p w14:paraId="7F44D14F" w14:textId="60028694"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16" w:history="1">
            <w:r w:rsidR="009209A9" w:rsidRPr="001F6593">
              <w:rPr>
                <w:rStyle w:val="Hyperlink"/>
                <w:noProof/>
              </w:rPr>
              <w:t>FAMILY MEDICAL LEAVE ACT</w:t>
            </w:r>
            <w:r w:rsidR="009209A9">
              <w:rPr>
                <w:noProof/>
                <w:webHidden/>
              </w:rPr>
              <w:tab/>
            </w:r>
            <w:r w:rsidR="009209A9">
              <w:rPr>
                <w:noProof/>
                <w:webHidden/>
              </w:rPr>
              <w:fldChar w:fldCharType="begin"/>
            </w:r>
            <w:r w:rsidR="009209A9">
              <w:rPr>
                <w:noProof/>
                <w:webHidden/>
              </w:rPr>
              <w:instrText xml:space="preserve"> PAGEREF _Toc206684516 \h </w:instrText>
            </w:r>
            <w:r w:rsidR="009209A9">
              <w:rPr>
                <w:noProof/>
                <w:webHidden/>
              </w:rPr>
            </w:r>
            <w:r w:rsidR="009209A9">
              <w:rPr>
                <w:noProof/>
                <w:webHidden/>
              </w:rPr>
              <w:fldChar w:fldCharType="separate"/>
            </w:r>
            <w:r w:rsidR="00A128A1">
              <w:rPr>
                <w:noProof/>
                <w:webHidden/>
              </w:rPr>
              <w:t>33</w:t>
            </w:r>
            <w:r w:rsidR="009209A9">
              <w:rPr>
                <w:noProof/>
                <w:webHidden/>
              </w:rPr>
              <w:fldChar w:fldCharType="end"/>
            </w:r>
          </w:hyperlink>
        </w:p>
        <w:p w14:paraId="0E1EB598" w14:textId="593EDE0B"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17" w:history="1">
            <w:r w:rsidR="009209A9" w:rsidRPr="001F6593">
              <w:rPr>
                <w:rStyle w:val="Hyperlink"/>
                <w:noProof/>
              </w:rPr>
              <w:t>TRAINING AND DEVELOPMENT EXPENSES</w:t>
            </w:r>
            <w:r w:rsidR="009209A9">
              <w:rPr>
                <w:noProof/>
                <w:webHidden/>
              </w:rPr>
              <w:tab/>
            </w:r>
            <w:r w:rsidR="009209A9">
              <w:rPr>
                <w:noProof/>
                <w:webHidden/>
              </w:rPr>
              <w:fldChar w:fldCharType="begin"/>
            </w:r>
            <w:r w:rsidR="009209A9">
              <w:rPr>
                <w:noProof/>
                <w:webHidden/>
              </w:rPr>
              <w:instrText xml:space="preserve"> PAGEREF _Toc206684517 \h </w:instrText>
            </w:r>
            <w:r w:rsidR="009209A9">
              <w:rPr>
                <w:noProof/>
                <w:webHidden/>
              </w:rPr>
            </w:r>
            <w:r w:rsidR="009209A9">
              <w:rPr>
                <w:noProof/>
                <w:webHidden/>
              </w:rPr>
              <w:fldChar w:fldCharType="separate"/>
            </w:r>
            <w:r w:rsidR="00A128A1">
              <w:rPr>
                <w:noProof/>
                <w:webHidden/>
              </w:rPr>
              <w:t>36</w:t>
            </w:r>
            <w:r w:rsidR="009209A9">
              <w:rPr>
                <w:noProof/>
                <w:webHidden/>
              </w:rPr>
              <w:fldChar w:fldCharType="end"/>
            </w:r>
          </w:hyperlink>
        </w:p>
        <w:p w14:paraId="4B293F4A" w14:textId="177E3A97"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18" w:history="1">
            <w:r w:rsidR="009209A9" w:rsidRPr="001F6593">
              <w:rPr>
                <w:rStyle w:val="Hyperlink"/>
                <w:noProof/>
              </w:rPr>
              <w:t>SEPARATIONS</w:t>
            </w:r>
            <w:r w:rsidR="009209A9">
              <w:rPr>
                <w:noProof/>
                <w:webHidden/>
              </w:rPr>
              <w:tab/>
            </w:r>
            <w:r w:rsidR="009209A9">
              <w:rPr>
                <w:noProof/>
                <w:webHidden/>
              </w:rPr>
              <w:fldChar w:fldCharType="begin"/>
            </w:r>
            <w:r w:rsidR="009209A9">
              <w:rPr>
                <w:noProof/>
                <w:webHidden/>
              </w:rPr>
              <w:instrText xml:space="preserve"> PAGEREF _Toc206684518 \h </w:instrText>
            </w:r>
            <w:r w:rsidR="009209A9">
              <w:rPr>
                <w:noProof/>
                <w:webHidden/>
              </w:rPr>
            </w:r>
            <w:r w:rsidR="009209A9">
              <w:rPr>
                <w:noProof/>
                <w:webHidden/>
              </w:rPr>
              <w:fldChar w:fldCharType="separate"/>
            </w:r>
            <w:r w:rsidR="00A128A1">
              <w:rPr>
                <w:noProof/>
                <w:webHidden/>
              </w:rPr>
              <w:t>37</w:t>
            </w:r>
            <w:r w:rsidR="009209A9">
              <w:rPr>
                <w:noProof/>
                <w:webHidden/>
              </w:rPr>
              <w:fldChar w:fldCharType="end"/>
            </w:r>
          </w:hyperlink>
        </w:p>
        <w:p w14:paraId="086DE722" w14:textId="10240959"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19" w:history="1">
            <w:r w:rsidR="009209A9" w:rsidRPr="001F6593">
              <w:rPr>
                <w:rStyle w:val="Hyperlink"/>
                <w:noProof/>
              </w:rPr>
              <w:t>COMPENSATION UPON TERMINATION</w:t>
            </w:r>
            <w:r w:rsidR="009209A9">
              <w:rPr>
                <w:noProof/>
                <w:webHidden/>
              </w:rPr>
              <w:tab/>
            </w:r>
            <w:r w:rsidR="009209A9">
              <w:rPr>
                <w:noProof/>
                <w:webHidden/>
              </w:rPr>
              <w:fldChar w:fldCharType="begin"/>
            </w:r>
            <w:r w:rsidR="009209A9">
              <w:rPr>
                <w:noProof/>
                <w:webHidden/>
              </w:rPr>
              <w:instrText xml:space="preserve"> PAGEREF _Toc206684519 \h </w:instrText>
            </w:r>
            <w:r w:rsidR="009209A9">
              <w:rPr>
                <w:noProof/>
                <w:webHidden/>
              </w:rPr>
            </w:r>
            <w:r w:rsidR="009209A9">
              <w:rPr>
                <w:noProof/>
                <w:webHidden/>
              </w:rPr>
              <w:fldChar w:fldCharType="separate"/>
            </w:r>
            <w:r w:rsidR="00A128A1">
              <w:rPr>
                <w:noProof/>
                <w:webHidden/>
              </w:rPr>
              <w:t>37</w:t>
            </w:r>
            <w:r w:rsidR="009209A9">
              <w:rPr>
                <w:noProof/>
                <w:webHidden/>
              </w:rPr>
              <w:fldChar w:fldCharType="end"/>
            </w:r>
          </w:hyperlink>
        </w:p>
        <w:p w14:paraId="7B48B061" w14:textId="7F851111"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20" w:history="1">
            <w:r w:rsidR="009209A9" w:rsidRPr="001F6593">
              <w:rPr>
                <w:rStyle w:val="Hyperlink"/>
                <w:noProof/>
              </w:rPr>
              <w:t>CODE</w:t>
            </w:r>
            <w:r w:rsidR="009209A9" w:rsidRPr="001F6593">
              <w:rPr>
                <w:rStyle w:val="Hyperlink"/>
                <w:noProof/>
                <w:spacing w:val="1"/>
              </w:rPr>
              <w:t xml:space="preserve"> </w:t>
            </w:r>
            <w:r w:rsidR="009209A9" w:rsidRPr="001F6593">
              <w:rPr>
                <w:rStyle w:val="Hyperlink"/>
                <w:noProof/>
              </w:rPr>
              <w:t>OF ETHICS/ETHICS POLICY</w:t>
            </w:r>
            <w:r w:rsidR="009209A9">
              <w:rPr>
                <w:noProof/>
                <w:webHidden/>
              </w:rPr>
              <w:tab/>
            </w:r>
            <w:r w:rsidR="009209A9">
              <w:rPr>
                <w:noProof/>
                <w:webHidden/>
              </w:rPr>
              <w:fldChar w:fldCharType="begin"/>
            </w:r>
            <w:r w:rsidR="009209A9">
              <w:rPr>
                <w:noProof/>
                <w:webHidden/>
              </w:rPr>
              <w:instrText xml:space="preserve"> PAGEREF _Toc206684520 \h </w:instrText>
            </w:r>
            <w:r w:rsidR="009209A9">
              <w:rPr>
                <w:noProof/>
                <w:webHidden/>
              </w:rPr>
            </w:r>
            <w:r w:rsidR="009209A9">
              <w:rPr>
                <w:noProof/>
                <w:webHidden/>
              </w:rPr>
              <w:fldChar w:fldCharType="separate"/>
            </w:r>
            <w:r w:rsidR="00A128A1">
              <w:rPr>
                <w:noProof/>
                <w:webHidden/>
              </w:rPr>
              <w:t>39</w:t>
            </w:r>
            <w:r w:rsidR="009209A9">
              <w:rPr>
                <w:noProof/>
                <w:webHidden/>
              </w:rPr>
              <w:fldChar w:fldCharType="end"/>
            </w:r>
          </w:hyperlink>
        </w:p>
        <w:p w14:paraId="2EA37FD0" w14:textId="1A560E0C"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21" w:history="1">
            <w:r w:rsidR="009209A9" w:rsidRPr="001F6593">
              <w:rPr>
                <w:rStyle w:val="Hyperlink"/>
                <w:noProof/>
              </w:rPr>
              <w:t>SUBSTANCE ABUSE POLICY</w:t>
            </w:r>
            <w:r w:rsidR="009209A9">
              <w:rPr>
                <w:noProof/>
                <w:webHidden/>
              </w:rPr>
              <w:tab/>
            </w:r>
            <w:r w:rsidR="009209A9">
              <w:rPr>
                <w:noProof/>
                <w:webHidden/>
              </w:rPr>
              <w:fldChar w:fldCharType="begin"/>
            </w:r>
            <w:r w:rsidR="009209A9">
              <w:rPr>
                <w:noProof/>
                <w:webHidden/>
              </w:rPr>
              <w:instrText xml:space="preserve"> PAGEREF _Toc206684521 \h </w:instrText>
            </w:r>
            <w:r w:rsidR="009209A9">
              <w:rPr>
                <w:noProof/>
                <w:webHidden/>
              </w:rPr>
            </w:r>
            <w:r w:rsidR="009209A9">
              <w:rPr>
                <w:noProof/>
                <w:webHidden/>
              </w:rPr>
              <w:fldChar w:fldCharType="separate"/>
            </w:r>
            <w:r w:rsidR="00A128A1">
              <w:rPr>
                <w:noProof/>
                <w:webHidden/>
              </w:rPr>
              <w:t>47</w:t>
            </w:r>
            <w:r w:rsidR="009209A9">
              <w:rPr>
                <w:noProof/>
                <w:webHidden/>
              </w:rPr>
              <w:fldChar w:fldCharType="end"/>
            </w:r>
          </w:hyperlink>
        </w:p>
        <w:p w14:paraId="516B0ABB" w14:textId="215212A0"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22" w:history="1">
            <w:r w:rsidR="009209A9" w:rsidRPr="001F6593">
              <w:rPr>
                <w:rStyle w:val="Hyperlink"/>
                <w:rFonts w:eastAsiaTheme="minorHAnsi"/>
                <w:noProof/>
              </w:rPr>
              <w:t>WHISTLE BLOWER POLICY</w:t>
            </w:r>
            <w:r w:rsidR="009209A9">
              <w:rPr>
                <w:noProof/>
                <w:webHidden/>
              </w:rPr>
              <w:tab/>
            </w:r>
            <w:r w:rsidR="009209A9">
              <w:rPr>
                <w:noProof/>
                <w:webHidden/>
              </w:rPr>
              <w:fldChar w:fldCharType="begin"/>
            </w:r>
            <w:r w:rsidR="009209A9">
              <w:rPr>
                <w:noProof/>
                <w:webHidden/>
              </w:rPr>
              <w:instrText xml:space="preserve"> PAGEREF _Toc206684522 \h </w:instrText>
            </w:r>
            <w:r w:rsidR="009209A9">
              <w:rPr>
                <w:noProof/>
                <w:webHidden/>
              </w:rPr>
            </w:r>
            <w:r w:rsidR="009209A9">
              <w:rPr>
                <w:noProof/>
                <w:webHidden/>
              </w:rPr>
              <w:fldChar w:fldCharType="separate"/>
            </w:r>
            <w:r w:rsidR="00A128A1">
              <w:rPr>
                <w:noProof/>
                <w:webHidden/>
              </w:rPr>
              <w:t>48</w:t>
            </w:r>
            <w:r w:rsidR="009209A9">
              <w:rPr>
                <w:noProof/>
                <w:webHidden/>
              </w:rPr>
              <w:fldChar w:fldCharType="end"/>
            </w:r>
          </w:hyperlink>
        </w:p>
        <w:p w14:paraId="12877C4E" w14:textId="409597F3"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23" w:history="1">
            <w:r w:rsidR="009209A9" w:rsidRPr="001F6593">
              <w:rPr>
                <w:rStyle w:val="Hyperlink"/>
                <w:rFonts w:eastAsiaTheme="minorHAnsi"/>
                <w:noProof/>
              </w:rPr>
              <w:t>SOCIAL MEDIA AND INFORMATION TECHNOLOGY USE POLICY</w:t>
            </w:r>
            <w:r w:rsidR="009209A9">
              <w:rPr>
                <w:noProof/>
                <w:webHidden/>
              </w:rPr>
              <w:tab/>
            </w:r>
            <w:r w:rsidR="009209A9">
              <w:rPr>
                <w:noProof/>
                <w:webHidden/>
              </w:rPr>
              <w:fldChar w:fldCharType="begin"/>
            </w:r>
            <w:r w:rsidR="009209A9">
              <w:rPr>
                <w:noProof/>
                <w:webHidden/>
              </w:rPr>
              <w:instrText xml:space="preserve"> PAGEREF _Toc206684523 \h </w:instrText>
            </w:r>
            <w:r w:rsidR="009209A9">
              <w:rPr>
                <w:noProof/>
                <w:webHidden/>
              </w:rPr>
            </w:r>
            <w:r w:rsidR="009209A9">
              <w:rPr>
                <w:noProof/>
                <w:webHidden/>
              </w:rPr>
              <w:fldChar w:fldCharType="separate"/>
            </w:r>
            <w:r w:rsidR="00A128A1">
              <w:rPr>
                <w:noProof/>
                <w:webHidden/>
              </w:rPr>
              <w:t>49</w:t>
            </w:r>
            <w:r w:rsidR="009209A9">
              <w:rPr>
                <w:noProof/>
                <w:webHidden/>
              </w:rPr>
              <w:fldChar w:fldCharType="end"/>
            </w:r>
          </w:hyperlink>
        </w:p>
        <w:p w14:paraId="72B8840A" w14:textId="66BB4A6E"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24" w:history="1">
            <w:r w:rsidR="009209A9" w:rsidRPr="001F6593">
              <w:rPr>
                <w:rStyle w:val="Hyperlink"/>
                <w:noProof/>
              </w:rPr>
              <w:t>EQUAL EMPLOYMENT OPPORTUNITY STATEMENT</w:t>
            </w:r>
            <w:r w:rsidR="009209A9">
              <w:rPr>
                <w:noProof/>
                <w:webHidden/>
              </w:rPr>
              <w:tab/>
            </w:r>
            <w:r w:rsidR="009209A9">
              <w:rPr>
                <w:noProof/>
                <w:webHidden/>
              </w:rPr>
              <w:fldChar w:fldCharType="begin"/>
            </w:r>
            <w:r w:rsidR="009209A9">
              <w:rPr>
                <w:noProof/>
                <w:webHidden/>
              </w:rPr>
              <w:instrText xml:space="preserve"> PAGEREF _Toc206684524 \h </w:instrText>
            </w:r>
            <w:r w:rsidR="009209A9">
              <w:rPr>
                <w:noProof/>
                <w:webHidden/>
              </w:rPr>
            </w:r>
            <w:r w:rsidR="009209A9">
              <w:rPr>
                <w:noProof/>
                <w:webHidden/>
              </w:rPr>
              <w:fldChar w:fldCharType="separate"/>
            </w:r>
            <w:r w:rsidR="00A128A1">
              <w:rPr>
                <w:noProof/>
                <w:webHidden/>
              </w:rPr>
              <w:t>58</w:t>
            </w:r>
            <w:r w:rsidR="009209A9">
              <w:rPr>
                <w:noProof/>
                <w:webHidden/>
              </w:rPr>
              <w:fldChar w:fldCharType="end"/>
            </w:r>
          </w:hyperlink>
        </w:p>
        <w:p w14:paraId="2BAE6D51" w14:textId="2B76CBB7"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25" w:history="1">
            <w:r w:rsidR="009209A9" w:rsidRPr="001F6593">
              <w:rPr>
                <w:rStyle w:val="Hyperlink"/>
                <w:noProof/>
              </w:rPr>
              <w:t>AMERICANS WITH DISABILITIES ACT (ADA) AND THE ADA AMENDMENTS ACT (ADAAA)</w:t>
            </w:r>
            <w:r w:rsidR="009209A9">
              <w:rPr>
                <w:noProof/>
                <w:webHidden/>
              </w:rPr>
              <w:tab/>
            </w:r>
            <w:r w:rsidR="009209A9">
              <w:rPr>
                <w:noProof/>
                <w:webHidden/>
              </w:rPr>
              <w:fldChar w:fldCharType="begin"/>
            </w:r>
            <w:r w:rsidR="009209A9">
              <w:rPr>
                <w:noProof/>
                <w:webHidden/>
              </w:rPr>
              <w:instrText xml:space="preserve"> PAGEREF _Toc206684525 \h </w:instrText>
            </w:r>
            <w:r w:rsidR="009209A9">
              <w:rPr>
                <w:noProof/>
                <w:webHidden/>
              </w:rPr>
            </w:r>
            <w:r w:rsidR="009209A9">
              <w:rPr>
                <w:noProof/>
                <w:webHidden/>
              </w:rPr>
              <w:fldChar w:fldCharType="separate"/>
            </w:r>
            <w:r w:rsidR="00A128A1">
              <w:rPr>
                <w:noProof/>
                <w:webHidden/>
              </w:rPr>
              <w:t>59</w:t>
            </w:r>
            <w:r w:rsidR="009209A9">
              <w:rPr>
                <w:noProof/>
                <w:webHidden/>
              </w:rPr>
              <w:fldChar w:fldCharType="end"/>
            </w:r>
          </w:hyperlink>
        </w:p>
        <w:p w14:paraId="5DA495AA" w14:textId="60519921"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26" w:history="1">
            <w:r w:rsidR="009209A9" w:rsidRPr="001F6593">
              <w:rPr>
                <w:rStyle w:val="Hyperlink"/>
                <w:noProof/>
              </w:rPr>
              <w:t>ZERO TOLERANCE POLICY ON WORKPLACE VIOLENCE</w:t>
            </w:r>
            <w:r w:rsidR="009209A9">
              <w:rPr>
                <w:noProof/>
                <w:webHidden/>
              </w:rPr>
              <w:tab/>
            </w:r>
            <w:r w:rsidR="009209A9">
              <w:rPr>
                <w:noProof/>
                <w:webHidden/>
              </w:rPr>
              <w:fldChar w:fldCharType="begin"/>
            </w:r>
            <w:r w:rsidR="009209A9">
              <w:rPr>
                <w:noProof/>
                <w:webHidden/>
              </w:rPr>
              <w:instrText xml:space="preserve"> PAGEREF _Toc206684526 \h </w:instrText>
            </w:r>
            <w:r w:rsidR="009209A9">
              <w:rPr>
                <w:noProof/>
                <w:webHidden/>
              </w:rPr>
            </w:r>
            <w:r w:rsidR="009209A9">
              <w:rPr>
                <w:noProof/>
                <w:webHidden/>
              </w:rPr>
              <w:fldChar w:fldCharType="separate"/>
            </w:r>
            <w:r w:rsidR="00A128A1">
              <w:rPr>
                <w:noProof/>
                <w:webHidden/>
              </w:rPr>
              <w:t>60</w:t>
            </w:r>
            <w:r w:rsidR="009209A9">
              <w:rPr>
                <w:noProof/>
                <w:webHidden/>
              </w:rPr>
              <w:fldChar w:fldCharType="end"/>
            </w:r>
          </w:hyperlink>
        </w:p>
        <w:p w14:paraId="0E0E816A" w14:textId="5BD3DF6D" w:rsidR="009209A9" w:rsidRDefault="00FE44B7">
          <w:pPr>
            <w:pStyle w:val="TOC1"/>
            <w:tabs>
              <w:tab w:val="right" w:leader="dot" w:pos="8830"/>
            </w:tabs>
            <w:rPr>
              <w:rFonts w:eastAsiaTheme="minorEastAsia" w:cstheme="minorBidi"/>
              <w:b w:val="0"/>
              <w:bCs w:val="0"/>
              <w:caps w:val="0"/>
              <w:noProof/>
              <w:kern w:val="2"/>
              <w:sz w:val="24"/>
              <w:szCs w:val="24"/>
              <w14:ligatures w14:val="standardContextual"/>
            </w:rPr>
          </w:pPr>
          <w:hyperlink w:anchor="_Toc206684527" w:history="1">
            <w:r w:rsidR="009209A9" w:rsidRPr="001F6593">
              <w:rPr>
                <w:rStyle w:val="Hyperlink"/>
                <w:noProof/>
              </w:rPr>
              <w:t>SEXUAL HARASSMENT PREVENTION POLICY</w:t>
            </w:r>
            <w:r w:rsidR="009209A9">
              <w:rPr>
                <w:noProof/>
                <w:webHidden/>
              </w:rPr>
              <w:tab/>
            </w:r>
            <w:r w:rsidR="009209A9">
              <w:rPr>
                <w:noProof/>
                <w:webHidden/>
              </w:rPr>
              <w:fldChar w:fldCharType="begin"/>
            </w:r>
            <w:r w:rsidR="009209A9">
              <w:rPr>
                <w:noProof/>
                <w:webHidden/>
              </w:rPr>
              <w:instrText xml:space="preserve"> PAGEREF _Toc206684527 \h </w:instrText>
            </w:r>
            <w:r w:rsidR="009209A9">
              <w:rPr>
                <w:noProof/>
                <w:webHidden/>
              </w:rPr>
            </w:r>
            <w:r w:rsidR="009209A9">
              <w:rPr>
                <w:noProof/>
                <w:webHidden/>
              </w:rPr>
              <w:fldChar w:fldCharType="separate"/>
            </w:r>
            <w:r w:rsidR="00A128A1">
              <w:rPr>
                <w:noProof/>
                <w:webHidden/>
              </w:rPr>
              <w:t>62</w:t>
            </w:r>
            <w:r w:rsidR="009209A9">
              <w:rPr>
                <w:noProof/>
                <w:webHidden/>
              </w:rPr>
              <w:fldChar w:fldCharType="end"/>
            </w:r>
          </w:hyperlink>
        </w:p>
        <w:p w14:paraId="607108CB" w14:textId="16BE1997" w:rsidR="000201AE" w:rsidRPr="00251109" w:rsidRDefault="000201AE">
          <w:pPr>
            <w:rPr>
              <w:rFonts w:asciiTheme="minorHAnsi" w:hAnsiTheme="minorHAnsi" w:cstheme="minorHAnsi"/>
              <w:sz w:val="20"/>
            </w:rPr>
          </w:pPr>
          <w:r>
            <w:rPr>
              <w:b/>
              <w:bCs/>
              <w:noProof/>
            </w:rPr>
            <w:fldChar w:fldCharType="end"/>
          </w:r>
          <w:r w:rsidR="00251109" w:rsidRPr="00251109">
            <w:rPr>
              <w:rFonts w:asciiTheme="minorHAnsi" w:hAnsiTheme="minorHAnsi" w:cstheme="minorHAnsi"/>
              <w:b/>
              <w:bCs/>
              <w:noProof/>
              <w:sz w:val="20"/>
            </w:rPr>
            <w:t>Addendum:</w:t>
          </w:r>
          <w:r w:rsidR="00251109">
            <w:rPr>
              <w:b/>
              <w:bCs/>
              <w:noProof/>
            </w:rPr>
            <w:t xml:space="preserve"> </w:t>
          </w:r>
          <w:r w:rsidR="00251109" w:rsidRPr="00251109">
            <w:rPr>
              <w:rFonts w:asciiTheme="minorHAnsi" w:hAnsiTheme="minorHAnsi" w:cstheme="minorHAnsi"/>
              <w:b/>
              <w:bCs/>
              <w:noProof/>
              <w:sz w:val="20"/>
            </w:rPr>
            <w:t>APPROVAL AND PROCEDURE FOR TRAVEL AND CONFERENCE EXPENSE………</w:t>
          </w:r>
          <w:r w:rsidR="00251109">
            <w:rPr>
              <w:rFonts w:asciiTheme="minorHAnsi" w:hAnsiTheme="minorHAnsi" w:cstheme="minorHAnsi"/>
              <w:b/>
              <w:bCs/>
              <w:noProof/>
              <w:sz w:val="20"/>
            </w:rPr>
            <w:t>………………….</w:t>
          </w:r>
          <w:r w:rsidR="00251109" w:rsidRPr="00251109">
            <w:rPr>
              <w:rFonts w:asciiTheme="minorHAnsi" w:hAnsiTheme="minorHAnsi" w:cstheme="minorHAnsi"/>
              <w:b/>
              <w:bCs/>
              <w:noProof/>
              <w:sz w:val="20"/>
            </w:rPr>
            <w:t>.64</w:t>
          </w:r>
        </w:p>
      </w:sdtContent>
    </w:sdt>
    <w:p w14:paraId="4E6A359C" w14:textId="6EC9C7B6" w:rsidR="00FA3930" w:rsidRPr="00F64027" w:rsidRDefault="00FA3930" w:rsidP="00FA3930">
      <w:pPr>
        <w:spacing w:after="200" w:line="276" w:lineRule="auto"/>
        <w:rPr>
          <w:rFonts w:eastAsia="Arial" w:cs="Arial"/>
          <w:sz w:val="40"/>
          <w:szCs w:val="40"/>
        </w:rPr>
      </w:pPr>
      <w:r>
        <w:rPr>
          <w:rFonts w:eastAsia="Arial" w:cs="Arial"/>
          <w:sz w:val="40"/>
          <w:szCs w:val="40"/>
        </w:rPr>
        <w:br w:type="page"/>
      </w:r>
    </w:p>
    <w:p w14:paraId="075E4553" w14:textId="482855A3" w:rsidR="00043F27" w:rsidRPr="00F64027" w:rsidRDefault="00043F27" w:rsidP="00FA3930">
      <w:pPr>
        <w:spacing w:after="200" w:line="276" w:lineRule="auto"/>
        <w:rPr>
          <w:rFonts w:eastAsia="Arial" w:cs="Arial"/>
          <w:sz w:val="40"/>
          <w:szCs w:val="40"/>
        </w:rPr>
        <w:sectPr w:rsidR="00043F27" w:rsidRPr="00F64027" w:rsidSect="00582DE0">
          <w:headerReference w:type="even" r:id="rId8"/>
          <w:headerReference w:type="default" r:id="rId9"/>
          <w:footerReference w:type="even" r:id="rId10"/>
          <w:footerReference w:type="default" r:id="rId11"/>
          <w:headerReference w:type="first" r:id="rId12"/>
          <w:footerReference w:type="first" r:id="rId13"/>
          <w:pgSz w:w="12240" w:h="15840"/>
          <w:pgMar w:top="1400" w:right="1680" w:bottom="280" w:left="1720" w:header="720" w:footer="720" w:gutter="0"/>
          <w:cols w:space="720"/>
        </w:sectPr>
      </w:pPr>
    </w:p>
    <w:p w14:paraId="15D87307" w14:textId="2A3DD9DD" w:rsidR="0010146C" w:rsidRPr="003177EF" w:rsidRDefault="0010146C" w:rsidP="000201AE">
      <w:pPr>
        <w:pStyle w:val="Heading1"/>
      </w:pPr>
      <w:bookmarkStart w:id="0" w:name="_Toc179876951"/>
      <w:bookmarkStart w:id="1" w:name="_Toc206684477"/>
      <w:r w:rsidRPr="003177EF">
        <w:lastRenderedPageBreak/>
        <w:t>INTRODUCTION</w:t>
      </w:r>
      <w:bookmarkEnd w:id="0"/>
      <w:bookmarkEnd w:id="1"/>
    </w:p>
    <w:p w14:paraId="3A853B11" w14:textId="77777777" w:rsidR="0010146C" w:rsidRDefault="0010146C" w:rsidP="00F64027">
      <w:pPr>
        <w:pStyle w:val="NormalWeb"/>
        <w:spacing w:before="0" w:beforeAutospacing="0" w:after="0" w:afterAutospacing="0"/>
        <w:rPr>
          <w:rFonts w:ascii="Arial" w:hAnsi="Arial" w:cs="Arial"/>
          <w:iCs/>
          <w:sz w:val="22"/>
          <w:szCs w:val="22"/>
        </w:rPr>
      </w:pPr>
    </w:p>
    <w:p w14:paraId="66CFC5D6" w14:textId="2493FB5C" w:rsidR="003016C5" w:rsidRDefault="003016C5" w:rsidP="00F64027">
      <w:pPr>
        <w:pStyle w:val="NormalWeb"/>
        <w:spacing w:before="0" w:beforeAutospacing="0" w:after="0" w:afterAutospacing="0"/>
        <w:rPr>
          <w:rFonts w:ascii="Arial" w:hAnsi="Arial" w:cs="Arial"/>
          <w:iCs/>
          <w:sz w:val="22"/>
          <w:szCs w:val="22"/>
        </w:rPr>
      </w:pPr>
      <w:r w:rsidRPr="003016C5">
        <w:rPr>
          <w:rFonts w:ascii="Arial" w:hAnsi="Arial" w:cs="Arial"/>
          <w:iCs/>
          <w:sz w:val="22"/>
          <w:szCs w:val="22"/>
        </w:rPr>
        <w:t>The Town of Granby</w:t>
      </w:r>
      <w:r>
        <w:rPr>
          <w:rFonts w:ascii="Arial" w:hAnsi="Arial" w:cs="Arial"/>
          <w:iCs/>
          <w:sz w:val="22"/>
          <w:szCs w:val="22"/>
        </w:rPr>
        <w:t xml:space="preserve"> Charter, Chapter 9, establishes the Merit System.  </w:t>
      </w:r>
      <w:r w:rsidR="00D5626E">
        <w:rPr>
          <w:rFonts w:ascii="Arial" w:hAnsi="Arial" w:cs="Arial"/>
          <w:iCs/>
          <w:sz w:val="22"/>
          <w:szCs w:val="22"/>
        </w:rPr>
        <w:t>A</w:t>
      </w:r>
      <w:r>
        <w:rPr>
          <w:rFonts w:ascii="Arial" w:hAnsi="Arial" w:cs="Arial"/>
          <w:iCs/>
          <w:sz w:val="22"/>
          <w:szCs w:val="22"/>
        </w:rPr>
        <w:t xml:space="preserve">ll officers and employees in the classified service of the Town as described in Section 9-2 shall be hired </w:t>
      </w:r>
      <w:r w:rsidR="00876CCC">
        <w:rPr>
          <w:rFonts w:ascii="Arial" w:hAnsi="Arial" w:cs="Arial"/>
          <w:iCs/>
          <w:sz w:val="22"/>
          <w:szCs w:val="22"/>
        </w:rPr>
        <w:t>based on</w:t>
      </w:r>
      <w:r>
        <w:rPr>
          <w:rFonts w:ascii="Arial" w:hAnsi="Arial" w:cs="Arial"/>
          <w:iCs/>
          <w:sz w:val="22"/>
          <w:szCs w:val="22"/>
        </w:rPr>
        <w:t xml:space="preserve"> merit and in conformity with recognized principles of public personnel administration.</w:t>
      </w:r>
    </w:p>
    <w:p w14:paraId="43BFEE8D" w14:textId="77777777" w:rsidR="003016C5" w:rsidRDefault="003016C5" w:rsidP="00F64027">
      <w:pPr>
        <w:pStyle w:val="NormalWeb"/>
        <w:spacing w:before="0" w:beforeAutospacing="0" w:after="0" w:afterAutospacing="0"/>
        <w:rPr>
          <w:rFonts w:ascii="Arial" w:hAnsi="Arial" w:cs="Arial"/>
          <w:iCs/>
          <w:sz w:val="22"/>
          <w:szCs w:val="22"/>
        </w:rPr>
      </w:pPr>
    </w:p>
    <w:p w14:paraId="7D5CEE15" w14:textId="6A7E4863" w:rsidR="00E0402E" w:rsidRDefault="003016C5" w:rsidP="00F64027">
      <w:pPr>
        <w:pStyle w:val="NormalWeb"/>
        <w:spacing w:before="0" w:beforeAutospacing="0" w:after="0" w:afterAutospacing="0"/>
        <w:rPr>
          <w:rFonts w:ascii="Arial" w:hAnsi="Arial" w:cs="Arial"/>
          <w:iCs/>
          <w:sz w:val="22"/>
          <w:szCs w:val="22"/>
        </w:rPr>
      </w:pPr>
      <w:r>
        <w:rPr>
          <w:rFonts w:ascii="Arial" w:hAnsi="Arial" w:cs="Arial"/>
          <w:iCs/>
          <w:sz w:val="22"/>
          <w:szCs w:val="22"/>
        </w:rPr>
        <w:t>Charter Section 9-2 creates the Classified Service whereby amon</w:t>
      </w:r>
      <w:r w:rsidR="005E16CD">
        <w:rPr>
          <w:rFonts w:ascii="Arial" w:hAnsi="Arial" w:cs="Arial"/>
          <w:iCs/>
          <w:sz w:val="22"/>
          <w:szCs w:val="22"/>
        </w:rPr>
        <w:t>g</w:t>
      </w:r>
      <w:r>
        <w:rPr>
          <w:rFonts w:ascii="Arial" w:hAnsi="Arial" w:cs="Arial"/>
          <w:iCs/>
          <w:sz w:val="22"/>
          <w:szCs w:val="22"/>
        </w:rPr>
        <w:t xml:space="preserve"> other things, it shall be the duty of the Town </w:t>
      </w:r>
      <w:r w:rsidR="005E16CD">
        <w:rPr>
          <w:rFonts w:ascii="Arial" w:hAnsi="Arial" w:cs="Arial"/>
          <w:iCs/>
          <w:sz w:val="22"/>
          <w:szCs w:val="22"/>
        </w:rPr>
        <w:t>M</w:t>
      </w:r>
      <w:r>
        <w:rPr>
          <w:rFonts w:ascii="Arial" w:hAnsi="Arial" w:cs="Arial"/>
          <w:iCs/>
          <w:sz w:val="22"/>
          <w:szCs w:val="22"/>
        </w:rPr>
        <w:t xml:space="preserve">anager to cause to be prepared a statement of the duties and responsibilities of each position in the classified service and of the minimum qualifications for such positions.  </w:t>
      </w:r>
    </w:p>
    <w:p w14:paraId="71350C1F" w14:textId="77777777" w:rsidR="00E0402E" w:rsidRDefault="00E0402E" w:rsidP="00F64027">
      <w:pPr>
        <w:pStyle w:val="NormalWeb"/>
        <w:spacing w:before="0" w:beforeAutospacing="0" w:after="0" w:afterAutospacing="0"/>
        <w:rPr>
          <w:rFonts w:ascii="Arial" w:hAnsi="Arial" w:cs="Arial"/>
          <w:iCs/>
          <w:sz w:val="22"/>
          <w:szCs w:val="22"/>
        </w:rPr>
      </w:pPr>
    </w:p>
    <w:p w14:paraId="3B8CA3C7" w14:textId="40574DB0" w:rsidR="003016C5" w:rsidRDefault="003016C5" w:rsidP="00F64027">
      <w:pPr>
        <w:pStyle w:val="NormalWeb"/>
        <w:spacing w:before="0" w:beforeAutospacing="0" w:after="0" w:afterAutospacing="0"/>
        <w:rPr>
          <w:rFonts w:ascii="Arial" w:hAnsi="Arial" w:cs="Arial"/>
          <w:iCs/>
          <w:sz w:val="22"/>
          <w:szCs w:val="22"/>
        </w:rPr>
      </w:pPr>
      <w:r>
        <w:rPr>
          <w:rFonts w:ascii="Arial" w:hAnsi="Arial" w:cs="Arial"/>
          <w:iCs/>
          <w:sz w:val="22"/>
          <w:szCs w:val="22"/>
        </w:rPr>
        <w:t>These statements</w:t>
      </w:r>
      <w:r w:rsidR="00813034">
        <w:rPr>
          <w:rFonts w:ascii="Arial" w:hAnsi="Arial" w:cs="Arial"/>
          <w:iCs/>
          <w:sz w:val="22"/>
          <w:szCs w:val="22"/>
        </w:rPr>
        <w:t>, otherwise known as</w:t>
      </w:r>
      <w:r w:rsidR="00876CCC">
        <w:rPr>
          <w:rFonts w:ascii="Arial" w:hAnsi="Arial" w:cs="Arial"/>
          <w:iCs/>
          <w:sz w:val="22"/>
          <w:szCs w:val="22"/>
        </w:rPr>
        <w:t xml:space="preserve"> </w:t>
      </w:r>
      <w:r>
        <w:rPr>
          <w:rFonts w:ascii="Arial" w:hAnsi="Arial" w:cs="Arial"/>
          <w:iCs/>
          <w:sz w:val="22"/>
          <w:szCs w:val="22"/>
        </w:rPr>
        <w:t>job descriptions</w:t>
      </w:r>
      <w:r w:rsidR="00813034">
        <w:rPr>
          <w:rFonts w:ascii="Arial" w:hAnsi="Arial" w:cs="Arial"/>
          <w:iCs/>
          <w:sz w:val="22"/>
          <w:szCs w:val="22"/>
        </w:rPr>
        <w:t xml:space="preserve">, </w:t>
      </w:r>
      <w:r>
        <w:rPr>
          <w:rFonts w:ascii="Arial" w:hAnsi="Arial" w:cs="Arial"/>
          <w:iCs/>
          <w:sz w:val="22"/>
          <w:szCs w:val="22"/>
        </w:rPr>
        <w:t xml:space="preserve">shall </w:t>
      </w:r>
      <w:r w:rsidR="00813034">
        <w:rPr>
          <w:rFonts w:ascii="Arial" w:hAnsi="Arial" w:cs="Arial"/>
          <w:iCs/>
          <w:sz w:val="22"/>
          <w:szCs w:val="22"/>
        </w:rPr>
        <w:t>comprise</w:t>
      </w:r>
      <w:r>
        <w:rPr>
          <w:rFonts w:ascii="Arial" w:hAnsi="Arial" w:cs="Arial"/>
          <w:iCs/>
          <w:sz w:val="22"/>
          <w:szCs w:val="22"/>
        </w:rPr>
        <w:t xml:space="preserve"> the classification plan of the Town.</w:t>
      </w:r>
      <w:r w:rsidR="00E0402E">
        <w:rPr>
          <w:rFonts w:ascii="Arial" w:hAnsi="Arial" w:cs="Arial"/>
          <w:iCs/>
          <w:sz w:val="22"/>
          <w:szCs w:val="22"/>
        </w:rPr>
        <w:t xml:space="preserve">  Job descriptions</w:t>
      </w:r>
      <w:r w:rsidR="00813034">
        <w:rPr>
          <w:rFonts w:ascii="Arial" w:hAnsi="Arial" w:cs="Arial"/>
          <w:iCs/>
          <w:sz w:val="22"/>
          <w:szCs w:val="22"/>
        </w:rPr>
        <w:t xml:space="preserve"> are effective upon approval by resolution of the Board of Selectmen and may be amended upon recommendation of the Town Manager, by resolution of the Board of Selectmen.</w:t>
      </w:r>
    </w:p>
    <w:p w14:paraId="336AAED1" w14:textId="77777777" w:rsidR="00876CCC" w:rsidRDefault="00876CCC" w:rsidP="00F64027">
      <w:pPr>
        <w:pStyle w:val="NormalWeb"/>
        <w:spacing w:before="0" w:beforeAutospacing="0" w:after="0" w:afterAutospacing="0"/>
        <w:rPr>
          <w:rFonts w:ascii="Arial" w:hAnsi="Arial" w:cs="Arial"/>
          <w:iCs/>
          <w:sz w:val="22"/>
          <w:szCs w:val="22"/>
        </w:rPr>
      </w:pPr>
    </w:p>
    <w:p w14:paraId="00CC4D50" w14:textId="77A31DFB" w:rsidR="003016C5" w:rsidRDefault="00445D26" w:rsidP="00F64027">
      <w:pPr>
        <w:pStyle w:val="NormalWeb"/>
        <w:spacing w:before="0" w:beforeAutospacing="0" w:after="0" w:afterAutospacing="0"/>
        <w:rPr>
          <w:rFonts w:ascii="Arial" w:hAnsi="Arial" w:cs="Arial"/>
          <w:iCs/>
          <w:sz w:val="22"/>
          <w:szCs w:val="22"/>
        </w:rPr>
      </w:pPr>
      <w:r>
        <w:rPr>
          <w:rFonts w:ascii="Arial" w:hAnsi="Arial" w:cs="Arial"/>
          <w:iCs/>
          <w:sz w:val="22"/>
          <w:szCs w:val="22"/>
        </w:rPr>
        <w:t>Section 9-2 of the Town Charter also provides that t</w:t>
      </w:r>
      <w:r w:rsidR="003016C5">
        <w:rPr>
          <w:rFonts w:ascii="Arial" w:hAnsi="Arial" w:cs="Arial"/>
          <w:iCs/>
          <w:sz w:val="22"/>
          <w:szCs w:val="22"/>
        </w:rPr>
        <w:t xml:space="preserve">he Town Manager shall cause to have prepared a set of </w:t>
      </w:r>
      <w:r w:rsidR="005E16CD">
        <w:rPr>
          <w:rFonts w:ascii="Arial" w:hAnsi="Arial" w:cs="Arial"/>
          <w:iCs/>
          <w:sz w:val="22"/>
          <w:szCs w:val="22"/>
        </w:rPr>
        <w:t>P</w:t>
      </w:r>
      <w:r w:rsidR="003016C5">
        <w:rPr>
          <w:rFonts w:ascii="Arial" w:hAnsi="Arial" w:cs="Arial"/>
          <w:iCs/>
          <w:sz w:val="22"/>
          <w:szCs w:val="22"/>
        </w:rPr>
        <w:t xml:space="preserve">ersonnel </w:t>
      </w:r>
      <w:r w:rsidR="005E16CD">
        <w:rPr>
          <w:rFonts w:ascii="Arial" w:hAnsi="Arial" w:cs="Arial"/>
          <w:iCs/>
          <w:sz w:val="22"/>
          <w:szCs w:val="22"/>
        </w:rPr>
        <w:t>R</w:t>
      </w:r>
      <w:r w:rsidR="003016C5">
        <w:rPr>
          <w:rFonts w:ascii="Arial" w:hAnsi="Arial" w:cs="Arial"/>
          <w:iCs/>
          <w:sz w:val="22"/>
          <w:szCs w:val="22"/>
        </w:rPr>
        <w:t xml:space="preserve">ules which shall provide, among other things, for the method of holding competitive </w:t>
      </w:r>
      <w:r w:rsidR="00E0402E">
        <w:rPr>
          <w:rFonts w:ascii="Arial" w:hAnsi="Arial" w:cs="Arial"/>
          <w:iCs/>
          <w:sz w:val="22"/>
          <w:szCs w:val="22"/>
        </w:rPr>
        <w:t>examinations</w:t>
      </w:r>
      <w:r w:rsidR="003016C5">
        <w:rPr>
          <w:rFonts w:ascii="Arial" w:hAnsi="Arial" w:cs="Arial"/>
          <w:iCs/>
          <w:sz w:val="22"/>
          <w:szCs w:val="22"/>
        </w:rPr>
        <w:t>, administration o</w:t>
      </w:r>
      <w:r w:rsidR="00E0402E">
        <w:rPr>
          <w:rFonts w:ascii="Arial" w:hAnsi="Arial" w:cs="Arial"/>
          <w:iCs/>
          <w:sz w:val="22"/>
          <w:szCs w:val="22"/>
        </w:rPr>
        <w:t>f</w:t>
      </w:r>
      <w:r w:rsidR="003016C5">
        <w:rPr>
          <w:rFonts w:ascii="Arial" w:hAnsi="Arial" w:cs="Arial"/>
          <w:iCs/>
          <w:sz w:val="22"/>
          <w:szCs w:val="22"/>
        </w:rPr>
        <w:t xml:space="preserve"> the classified plan, </w:t>
      </w:r>
      <w:r w:rsidR="00E0402E">
        <w:rPr>
          <w:rFonts w:ascii="Arial" w:hAnsi="Arial" w:cs="Arial"/>
          <w:iCs/>
          <w:sz w:val="22"/>
          <w:szCs w:val="22"/>
        </w:rPr>
        <w:t>probationary</w:t>
      </w:r>
      <w:r w:rsidR="003016C5">
        <w:rPr>
          <w:rFonts w:ascii="Arial" w:hAnsi="Arial" w:cs="Arial"/>
          <w:iCs/>
          <w:sz w:val="22"/>
          <w:szCs w:val="22"/>
        </w:rPr>
        <w:t xml:space="preserve"> periods of employment, hours of work, vacations, sick leaves and other leaves of absences, removals, and such other rules as may be necessary to provide an adequate and systemic procedure for the handling of </w:t>
      </w:r>
      <w:r w:rsidR="005E16CD">
        <w:rPr>
          <w:rFonts w:ascii="Arial" w:hAnsi="Arial" w:cs="Arial"/>
          <w:iCs/>
          <w:sz w:val="22"/>
          <w:szCs w:val="22"/>
        </w:rPr>
        <w:t xml:space="preserve">the </w:t>
      </w:r>
      <w:r w:rsidR="003016C5">
        <w:rPr>
          <w:rFonts w:ascii="Arial" w:hAnsi="Arial" w:cs="Arial"/>
          <w:iCs/>
          <w:sz w:val="22"/>
          <w:szCs w:val="22"/>
        </w:rPr>
        <w:t xml:space="preserve">personnel </w:t>
      </w:r>
      <w:r w:rsidR="00E0402E">
        <w:rPr>
          <w:rFonts w:ascii="Arial" w:hAnsi="Arial" w:cs="Arial"/>
          <w:iCs/>
          <w:sz w:val="22"/>
          <w:szCs w:val="22"/>
        </w:rPr>
        <w:t>affairs</w:t>
      </w:r>
      <w:r w:rsidR="003016C5">
        <w:rPr>
          <w:rFonts w:ascii="Arial" w:hAnsi="Arial" w:cs="Arial"/>
          <w:iCs/>
          <w:sz w:val="22"/>
          <w:szCs w:val="22"/>
        </w:rPr>
        <w:t xml:space="preserve"> of the Town.</w:t>
      </w:r>
      <w:r w:rsidR="00E0402E">
        <w:rPr>
          <w:rFonts w:ascii="Arial" w:hAnsi="Arial" w:cs="Arial"/>
          <w:iCs/>
          <w:sz w:val="22"/>
          <w:szCs w:val="22"/>
        </w:rPr>
        <w:t xml:space="preserve">  Accordingly, below are the Town of Granby’s Personnel Rules.</w:t>
      </w:r>
      <w:r w:rsidR="003016C5">
        <w:rPr>
          <w:rFonts w:ascii="Arial" w:hAnsi="Arial" w:cs="Arial"/>
          <w:iCs/>
          <w:sz w:val="22"/>
          <w:szCs w:val="22"/>
        </w:rPr>
        <w:t xml:space="preserve"> </w:t>
      </w:r>
    </w:p>
    <w:p w14:paraId="32ACCAEE" w14:textId="77777777" w:rsidR="003016C5" w:rsidRDefault="003016C5" w:rsidP="00F64027">
      <w:pPr>
        <w:pStyle w:val="NormalWeb"/>
        <w:spacing w:before="0" w:beforeAutospacing="0" w:after="0" w:afterAutospacing="0"/>
        <w:rPr>
          <w:rFonts w:ascii="Arial" w:hAnsi="Arial" w:cs="Arial"/>
          <w:b/>
          <w:bCs/>
          <w:iCs/>
          <w:sz w:val="22"/>
          <w:szCs w:val="22"/>
          <w:u w:val="single"/>
        </w:rPr>
      </w:pPr>
    </w:p>
    <w:p w14:paraId="162302B4" w14:textId="02F5D49D" w:rsidR="00E36AD5" w:rsidRPr="003177EF" w:rsidRDefault="00E36AD5" w:rsidP="000201AE">
      <w:pPr>
        <w:pStyle w:val="Heading1"/>
      </w:pPr>
      <w:bookmarkStart w:id="2" w:name="_Toc206684478"/>
      <w:r w:rsidRPr="003177EF">
        <w:t xml:space="preserve">FUNCTIONS OF PERSONNEL </w:t>
      </w:r>
      <w:r w:rsidR="005E16CD" w:rsidRPr="003177EF">
        <w:t>RULES</w:t>
      </w:r>
      <w:bookmarkEnd w:id="2"/>
    </w:p>
    <w:p w14:paraId="582B7660" w14:textId="77777777" w:rsidR="00E36AD5" w:rsidRPr="00F64027" w:rsidRDefault="00E36AD5" w:rsidP="00F64027">
      <w:pPr>
        <w:rPr>
          <w:rFonts w:cs="Arial"/>
          <w:i/>
          <w:szCs w:val="22"/>
        </w:rPr>
      </w:pPr>
    </w:p>
    <w:p w14:paraId="1669298D" w14:textId="62495556" w:rsidR="00E36AD5" w:rsidRPr="00F64027" w:rsidRDefault="00E36AD5" w:rsidP="00075024">
      <w:pPr>
        <w:pStyle w:val="BodyText"/>
        <w:jc w:val="left"/>
        <w:rPr>
          <w:rFonts w:cs="Arial"/>
          <w:iCs/>
          <w:szCs w:val="22"/>
        </w:rPr>
      </w:pPr>
      <w:r w:rsidRPr="00F64027">
        <w:rPr>
          <w:rFonts w:cs="Arial"/>
          <w:iCs/>
          <w:szCs w:val="22"/>
        </w:rPr>
        <w:t xml:space="preserve">The primary function </w:t>
      </w:r>
      <w:r w:rsidR="00B574D9" w:rsidRPr="00F64027">
        <w:rPr>
          <w:rFonts w:cs="Arial"/>
          <w:iCs/>
          <w:szCs w:val="22"/>
        </w:rPr>
        <w:t xml:space="preserve">of </w:t>
      </w:r>
      <w:r w:rsidR="00B574D9">
        <w:rPr>
          <w:rFonts w:cs="Arial"/>
          <w:iCs/>
          <w:szCs w:val="22"/>
        </w:rPr>
        <w:t>these</w:t>
      </w:r>
      <w:r w:rsidR="00043F27" w:rsidRPr="00F64027">
        <w:rPr>
          <w:rFonts w:cs="Arial"/>
          <w:iCs/>
          <w:szCs w:val="22"/>
        </w:rPr>
        <w:t xml:space="preserve"> </w:t>
      </w:r>
      <w:r w:rsidR="00A1480E" w:rsidRPr="00F64027">
        <w:rPr>
          <w:rFonts w:cs="Arial"/>
          <w:iCs/>
          <w:szCs w:val="22"/>
        </w:rPr>
        <w:t xml:space="preserve">Personnel </w:t>
      </w:r>
      <w:r w:rsidR="005E16CD">
        <w:rPr>
          <w:rFonts w:cs="Arial"/>
          <w:iCs/>
          <w:szCs w:val="22"/>
        </w:rPr>
        <w:t>Rules</w:t>
      </w:r>
      <w:r w:rsidRPr="00F64027">
        <w:rPr>
          <w:rFonts w:cs="Arial"/>
          <w:iCs/>
          <w:szCs w:val="22"/>
        </w:rPr>
        <w:t xml:space="preserve"> is to provide for a uniform policy for non-union personnel matters and to handle and clarify situations applicable to all employees including union personnel and elected officials. These policies and procedures, adopted by the Board of Selectmen, </w:t>
      </w:r>
      <w:r w:rsidR="00A1480E" w:rsidRPr="00F64027">
        <w:rPr>
          <w:rFonts w:cs="Arial"/>
          <w:iCs/>
          <w:szCs w:val="22"/>
        </w:rPr>
        <w:t xml:space="preserve">supersede </w:t>
      </w:r>
      <w:r w:rsidRPr="00F64027">
        <w:rPr>
          <w:rFonts w:cs="Arial"/>
          <w:iCs/>
          <w:szCs w:val="22"/>
        </w:rPr>
        <w:t xml:space="preserve">all previous personnel policies adopted, approved or in effect at the present time except for bona fide bargaining agreements.  </w:t>
      </w:r>
    </w:p>
    <w:p w14:paraId="5B6BD68B" w14:textId="77777777" w:rsidR="00FA14DF" w:rsidRPr="00F64027" w:rsidRDefault="00FA14DF" w:rsidP="00075024">
      <w:pPr>
        <w:pStyle w:val="PlainText"/>
        <w:rPr>
          <w:rFonts w:ascii="Arial" w:hAnsi="Arial" w:cs="Arial"/>
          <w:i/>
          <w:sz w:val="22"/>
          <w:szCs w:val="22"/>
          <w:u w:val="single"/>
        </w:rPr>
      </w:pPr>
    </w:p>
    <w:p w14:paraId="531287E8" w14:textId="0B107A02" w:rsidR="00E36AD5" w:rsidRPr="00F64027" w:rsidRDefault="00E36AD5" w:rsidP="00F64027">
      <w:pPr>
        <w:pStyle w:val="BodyText"/>
        <w:jc w:val="left"/>
        <w:rPr>
          <w:rFonts w:cs="Arial"/>
          <w:szCs w:val="22"/>
        </w:rPr>
      </w:pPr>
      <w:r w:rsidRPr="00F64027">
        <w:rPr>
          <w:rFonts w:cs="Arial"/>
          <w:szCs w:val="22"/>
        </w:rPr>
        <w:t>A</w:t>
      </w:r>
      <w:r w:rsidR="00FA14DF" w:rsidRPr="00F64027">
        <w:rPr>
          <w:rFonts w:cs="Arial"/>
          <w:szCs w:val="22"/>
        </w:rPr>
        <w:t xml:space="preserve">ny questions concerning eligibility for a particular </w:t>
      </w:r>
      <w:r w:rsidR="00B574D9" w:rsidRPr="00F64027">
        <w:rPr>
          <w:rFonts w:cs="Arial"/>
          <w:szCs w:val="22"/>
        </w:rPr>
        <w:t>benefit,</w:t>
      </w:r>
      <w:r w:rsidR="00FA14DF" w:rsidRPr="00F64027">
        <w:rPr>
          <w:rFonts w:cs="Arial"/>
          <w:szCs w:val="22"/>
        </w:rPr>
        <w:t xml:space="preserve"> or the applicability of a policy or practice </w:t>
      </w:r>
      <w:r w:rsidR="00445D26">
        <w:rPr>
          <w:rFonts w:cs="Arial"/>
          <w:szCs w:val="22"/>
        </w:rPr>
        <w:t>should be directed</w:t>
      </w:r>
      <w:r w:rsidR="00A1480E" w:rsidRPr="00F64027">
        <w:rPr>
          <w:rFonts w:cs="Arial"/>
          <w:szCs w:val="22"/>
        </w:rPr>
        <w:t xml:space="preserve"> </w:t>
      </w:r>
      <w:r w:rsidR="00F64027" w:rsidRPr="00F64027">
        <w:rPr>
          <w:rFonts w:cs="Arial"/>
          <w:szCs w:val="22"/>
        </w:rPr>
        <w:t>to</w:t>
      </w:r>
      <w:r w:rsidR="00A1480E" w:rsidRPr="00F64027">
        <w:rPr>
          <w:rFonts w:cs="Arial"/>
          <w:szCs w:val="22"/>
        </w:rPr>
        <w:t xml:space="preserve"> the Human Resources Director</w:t>
      </w:r>
      <w:r w:rsidR="00FA14DF" w:rsidRPr="00F64027">
        <w:rPr>
          <w:rFonts w:cs="Arial"/>
          <w:szCs w:val="22"/>
        </w:rPr>
        <w:t xml:space="preserve">. </w:t>
      </w:r>
    </w:p>
    <w:p w14:paraId="08F4C153" w14:textId="77777777" w:rsidR="00E36AD5" w:rsidRPr="00F64027" w:rsidRDefault="00E36AD5" w:rsidP="00F64027">
      <w:pPr>
        <w:pStyle w:val="BodyText"/>
        <w:jc w:val="left"/>
        <w:rPr>
          <w:rFonts w:cs="Arial"/>
          <w:szCs w:val="22"/>
        </w:rPr>
      </w:pPr>
    </w:p>
    <w:p w14:paraId="30A9522A" w14:textId="3941676C" w:rsidR="00FA14DF" w:rsidRPr="00F64027" w:rsidRDefault="00B574D9" w:rsidP="00F64027">
      <w:pPr>
        <w:pStyle w:val="BodyText"/>
        <w:jc w:val="left"/>
        <w:rPr>
          <w:rFonts w:cs="Arial"/>
          <w:szCs w:val="22"/>
        </w:rPr>
      </w:pPr>
      <w:r w:rsidRPr="00F64027">
        <w:rPr>
          <w:rFonts w:cs="Arial"/>
          <w:szCs w:val="22"/>
        </w:rPr>
        <w:t xml:space="preserve">Neither </w:t>
      </w:r>
      <w:r>
        <w:rPr>
          <w:rFonts w:cs="Arial"/>
          <w:szCs w:val="22"/>
        </w:rPr>
        <w:t>these</w:t>
      </w:r>
      <w:r w:rsidR="00445D26">
        <w:rPr>
          <w:rFonts w:cs="Arial"/>
          <w:szCs w:val="22"/>
        </w:rPr>
        <w:t xml:space="preserve"> </w:t>
      </w:r>
      <w:r w:rsidR="004F4975" w:rsidRPr="00F64027">
        <w:rPr>
          <w:rFonts w:cs="Arial"/>
          <w:szCs w:val="22"/>
        </w:rPr>
        <w:t xml:space="preserve">Personnel </w:t>
      </w:r>
      <w:r w:rsidR="005E16CD">
        <w:rPr>
          <w:rFonts w:cs="Arial"/>
          <w:szCs w:val="22"/>
        </w:rPr>
        <w:t>Rules</w:t>
      </w:r>
      <w:r w:rsidR="004F4975" w:rsidRPr="00F64027">
        <w:rPr>
          <w:rFonts w:cs="Arial"/>
          <w:szCs w:val="22"/>
        </w:rPr>
        <w:t xml:space="preserve"> nor any other town document confers any contractual right, either express or implied, to remain in the Town’s employ. </w:t>
      </w:r>
      <w:r w:rsidR="00FA14DF" w:rsidRPr="00F64027">
        <w:rPr>
          <w:rFonts w:cs="Arial"/>
          <w:szCs w:val="22"/>
        </w:rPr>
        <w:t xml:space="preserve">Nor </w:t>
      </w:r>
      <w:r w:rsidR="00080CE7">
        <w:rPr>
          <w:rFonts w:cs="Arial"/>
          <w:szCs w:val="22"/>
        </w:rPr>
        <w:t xml:space="preserve">do they </w:t>
      </w:r>
      <w:r w:rsidR="00FA14DF" w:rsidRPr="00F64027">
        <w:rPr>
          <w:rFonts w:cs="Arial"/>
          <w:szCs w:val="22"/>
        </w:rPr>
        <w:t xml:space="preserve">guarantee any fixed terms and conditions of your employment. </w:t>
      </w:r>
      <w:r w:rsidR="0035002C">
        <w:rPr>
          <w:rFonts w:cs="Arial"/>
          <w:szCs w:val="22"/>
        </w:rPr>
        <w:t xml:space="preserve">Unless expressly provided otherwise in an applicable collective bargaining agreement, </w:t>
      </w:r>
      <w:r w:rsidR="00FA14DF" w:rsidRPr="00F64027">
        <w:rPr>
          <w:rFonts w:cs="Arial"/>
          <w:szCs w:val="22"/>
        </w:rPr>
        <w:t xml:space="preserve">employment is not for any specific time and may be terminated at will with or without cause and without prior notice by </w:t>
      </w:r>
      <w:r w:rsidR="00A1480E" w:rsidRPr="00F64027">
        <w:rPr>
          <w:rFonts w:cs="Arial"/>
          <w:szCs w:val="22"/>
        </w:rPr>
        <w:t xml:space="preserve">the </w:t>
      </w:r>
      <w:r w:rsidR="00FA14DF" w:rsidRPr="00F64027">
        <w:rPr>
          <w:rFonts w:cs="Arial"/>
          <w:szCs w:val="22"/>
        </w:rPr>
        <w:t xml:space="preserve">Town, or you may resign for any reason at any time. No supervisor or other representative of the </w:t>
      </w:r>
      <w:r w:rsidR="00A1480E" w:rsidRPr="00F64027">
        <w:rPr>
          <w:rFonts w:cs="Arial"/>
          <w:szCs w:val="22"/>
        </w:rPr>
        <w:t xml:space="preserve">Town </w:t>
      </w:r>
      <w:r w:rsidR="00FA14DF" w:rsidRPr="00F64027">
        <w:rPr>
          <w:rFonts w:cs="Arial"/>
          <w:szCs w:val="22"/>
        </w:rPr>
        <w:t xml:space="preserve">(except the Town Manager) has the authority to enter into any agreement for employment for any specified period of time or to make any agreement contrary to the above. </w:t>
      </w:r>
    </w:p>
    <w:p w14:paraId="6AC1D3E5" w14:textId="77777777" w:rsidR="00FA14DF" w:rsidRPr="00F64027" w:rsidRDefault="00FA14DF" w:rsidP="00F64027">
      <w:pPr>
        <w:pStyle w:val="BodyText"/>
        <w:jc w:val="left"/>
        <w:rPr>
          <w:rFonts w:cs="Arial"/>
          <w:szCs w:val="22"/>
        </w:rPr>
      </w:pPr>
    </w:p>
    <w:p w14:paraId="7F27B57B" w14:textId="7032FEEC" w:rsidR="00FA14DF" w:rsidRPr="00F64027" w:rsidRDefault="00FA14DF" w:rsidP="00081EE1">
      <w:pPr>
        <w:pStyle w:val="BodyText"/>
        <w:jc w:val="left"/>
        <w:rPr>
          <w:rFonts w:cs="Arial"/>
          <w:i/>
          <w:szCs w:val="22"/>
          <w:u w:val="single"/>
        </w:rPr>
      </w:pPr>
      <w:r w:rsidRPr="00F64027">
        <w:rPr>
          <w:rFonts w:cs="Arial"/>
          <w:szCs w:val="22"/>
        </w:rPr>
        <w:t>The procedures, practices, policies and benefits described here</w:t>
      </w:r>
      <w:r w:rsidR="0035002C">
        <w:rPr>
          <w:rFonts w:cs="Arial"/>
          <w:szCs w:val="22"/>
        </w:rPr>
        <w:t>in</w:t>
      </w:r>
      <w:r w:rsidRPr="00F64027">
        <w:rPr>
          <w:rFonts w:cs="Arial"/>
          <w:szCs w:val="22"/>
        </w:rPr>
        <w:t xml:space="preserve"> may be modified or discontinued from time to time by an Administrative Directive issued by the Town Manager.</w:t>
      </w:r>
    </w:p>
    <w:p w14:paraId="3D4637D9" w14:textId="77777777" w:rsidR="0092613D" w:rsidRDefault="0092613D">
      <w:pPr>
        <w:spacing w:after="200" w:line="276" w:lineRule="auto"/>
        <w:rPr>
          <w:rFonts w:cs="Arial"/>
          <w:b/>
          <w:szCs w:val="22"/>
          <w:u w:val="single"/>
        </w:rPr>
      </w:pPr>
      <w:r>
        <w:rPr>
          <w:rFonts w:cs="Arial"/>
          <w:b/>
          <w:szCs w:val="22"/>
          <w:u w:val="single"/>
        </w:rPr>
        <w:br w:type="page"/>
      </w:r>
    </w:p>
    <w:p w14:paraId="316A2E2A" w14:textId="791BDEFB" w:rsidR="00FA14DF" w:rsidRPr="003177EF" w:rsidRDefault="00FA14DF" w:rsidP="00081EE1">
      <w:pPr>
        <w:pStyle w:val="Heading6"/>
      </w:pPr>
      <w:r w:rsidRPr="003177EF">
        <w:lastRenderedPageBreak/>
        <w:t>RESPONSIBILITY</w:t>
      </w:r>
    </w:p>
    <w:p w14:paraId="5179CC1C" w14:textId="77777777" w:rsidR="00FA14DF" w:rsidRPr="00F64027" w:rsidRDefault="00FA14DF" w:rsidP="00F64027">
      <w:pPr>
        <w:pStyle w:val="NormalWeb"/>
        <w:spacing w:before="0" w:beforeAutospacing="0" w:after="0" w:afterAutospacing="0"/>
        <w:rPr>
          <w:rFonts w:ascii="Arial" w:hAnsi="Arial" w:cs="Arial"/>
          <w:i/>
          <w:sz w:val="22"/>
          <w:szCs w:val="22"/>
          <w:u w:val="single"/>
        </w:rPr>
      </w:pPr>
    </w:p>
    <w:p w14:paraId="4898399E" w14:textId="36C48E2E" w:rsidR="00FA14DF" w:rsidRPr="00F64027" w:rsidRDefault="00FA14DF" w:rsidP="00F64027">
      <w:pPr>
        <w:pStyle w:val="NormalWeb"/>
        <w:spacing w:before="0" w:beforeAutospacing="0" w:after="0" w:afterAutospacing="0"/>
        <w:rPr>
          <w:rFonts w:ascii="Arial" w:hAnsi="Arial" w:cs="Arial"/>
          <w:sz w:val="22"/>
          <w:szCs w:val="22"/>
        </w:rPr>
      </w:pPr>
      <w:r w:rsidRPr="00F64027">
        <w:rPr>
          <w:rFonts w:ascii="Arial" w:hAnsi="Arial" w:cs="Arial"/>
          <w:sz w:val="22"/>
          <w:szCs w:val="22"/>
        </w:rPr>
        <w:t xml:space="preserve">It is each employee’s responsibility to become familiar with the provisions of the Personnel </w:t>
      </w:r>
      <w:r w:rsidR="005E16CD">
        <w:rPr>
          <w:rFonts w:ascii="Arial" w:hAnsi="Arial" w:cs="Arial"/>
          <w:sz w:val="22"/>
          <w:szCs w:val="22"/>
        </w:rPr>
        <w:t>Rules</w:t>
      </w:r>
      <w:r w:rsidRPr="00F64027">
        <w:rPr>
          <w:rFonts w:ascii="Arial" w:hAnsi="Arial" w:cs="Arial"/>
          <w:sz w:val="22"/>
          <w:szCs w:val="22"/>
        </w:rPr>
        <w:t>.</w:t>
      </w:r>
    </w:p>
    <w:p w14:paraId="12E74E60" w14:textId="77777777" w:rsidR="00FA14DF" w:rsidRPr="00F64027" w:rsidRDefault="00FA14DF" w:rsidP="00F64027">
      <w:pPr>
        <w:pStyle w:val="NormalWeb"/>
        <w:spacing w:before="0" w:beforeAutospacing="0" w:after="0" w:afterAutospacing="0"/>
        <w:rPr>
          <w:rFonts w:ascii="Arial" w:hAnsi="Arial" w:cs="Arial"/>
          <w:i/>
          <w:sz w:val="22"/>
          <w:szCs w:val="22"/>
          <w:u w:val="single"/>
        </w:rPr>
      </w:pPr>
      <w:r w:rsidRPr="00F64027">
        <w:rPr>
          <w:rFonts w:ascii="Arial" w:hAnsi="Arial" w:cs="Arial"/>
          <w:i/>
          <w:sz w:val="22"/>
          <w:szCs w:val="22"/>
          <w:u w:val="single"/>
        </w:rPr>
        <w:t xml:space="preserve"> </w:t>
      </w:r>
    </w:p>
    <w:p w14:paraId="45EEFB4F" w14:textId="77777777" w:rsidR="00BB4E13" w:rsidRPr="003177EF" w:rsidRDefault="00BB4E13" w:rsidP="000201AE">
      <w:pPr>
        <w:pStyle w:val="Heading1"/>
      </w:pPr>
      <w:bookmarkStart w:id="3" w:name="_Toc206684479"/>
      <w:r w:rsidRPr="003177EF">
        <w:t>MANAGEMENT RIGHTS</w:t>
      </w:r>
      <w:bookmarkEnd w:id="3"/>
    </w:p>
    <w:p w14:paraId="7C2BE1DC" w14:textId="77777777" w:rsidR="00BB4E13" w:rsidRPr="00F64027" w:rsidRDefault="00BB4E13" w:rsidP="00F64027">
      <w:pPr>
        <w:spacing w:before="5"/>
        <w:rPr>
          <w:rFonts w:eastAsia="Arial" w:cs="Arial"/>
          <w:szCs w:val="22"/>
        </w:rPr>
      </w:pPr>
    </w:p>
    <w:p w14:paraId="3A849ECC" w14:textId="3B1BFB71" w:rsidR="00BB4E13" w:rsidRPr="00F64027" w:rsidRDefault="00BB4E13" w:rsidP="00F64027">
      <w:pPr>
        <w:pStyle w:val="BodyText"/>
        <w:spacing w:before="64"/>
        <w:ind w:right="116"/>
        <w:jc w:val="left"/>
        <w:rPr>
          <w:rFonts w:eastAsia="Arial" w:cs="Arial"/>
          <w:szCs w:val="22"/>
        </w:rPr>
      </w:pPr>
      <w:r w:rsidRPr="00F64027">
        <w:rPr>
          <w:rFonts w:cs="Arial"/>
          <w:szCs w:val="22"/>
        </w:rPr>
        <w:t>The</w:t>
      </w:r>
      <w:r w:rsidRPr="00F64027">
        <w:rPr>
          <w:rFonts w:cs="Arial"/>
          <w:spacing w:val="21"/>
          <w:szCs w:val="22"/>
        </w:rPr>
        <w:t xml:space="preserve"> </w:t>
      </w:r>
      <w:r w:rsidRPr="00F64027">
        <w:rPr>
          <w:rFonts w:cs="Arial"/>
          <w:spacing w:val="-1"/>
          <w:szCs w:val="22"/>
        </w:rPr>
        <w:t>Town</w:t>
      </w:r>
      <w:r w:rsidRPr="00F64027">
        <w:rPr>
          <w:rFonts w:cs="Arial"/>
          <w:spacing w:val="23"/>
          <w:szCs w:val="22"/>
        </w:rPr>
        <w:t xml:space="preserve"> </w:t>
      </w:r>
      <w:r w:rsidRPr="00F64027">
        <w:rPr>
          <w:rFonts w:cs="Arial"/>
          <w:spacing w:val="-1"/>
          <w:szCs w:val="22"/>
        </w:rPr>
        <w:t>shall</w:t>
      </w:r>
      <w:r w:rsidRPr="00F64027">
        <w:rPr>
          <w:rFonts w:cs="Arial"/>
          <w:spacing w:val="23"/>
          <w:szCs w:val="22"/>
        </w:rPr>
        <w:t xml:space="preserve"> </w:t>
      </w:r>
      <w:r w:rsidRPr="00F64027">
        <w:rPr>
          <w:rFonts w:cs="Arial"/>
          <w:spacing w:val="-1"/>
          <w:szCs w:val="22"/>
        </w:rPr>
        <w:t>have</w:t>
      </w:r>
      <w:r w:rsidRPr="00F64027">
        <w:rPr>
          <w:rFonts w:cs="Arial"/>
          <w:spacing w:val="23"/>
          <w:szCs w:val="22"/>
        </w:rPr>
        <w:t xml:space="preserve"> </w:t>
      </w:r>
      <w:r w:rsidRPr="00F64027">
        <w:rPr>
          <w:rFonts w:cs="Arial"/>
          <w:szCs w:val="22"/>
        </w:rPr>
        <w:t>the</w:t>
      </w:r>
      <w:r w:rsidRPr="00F64027">
        <w:rPr>
          <w:rFonts w:cs="Arial"/>
          <w:spacing w:val="23"/>
          <w:szCs w:val="22"/>
        </w:rPr>
        <w:t xml:space="preserve"> </w:t>
      </w:r>
      <w:r w:rsidRPr="00F64027">
        <w:rPr>
          <w:rFonts w:cs="Arial"/>
          <w:spacing w:val="-1"/>
          <w:szCs w:val="22"/>
        </w:rPr>
        <w:t>sole</w:t>
      </w:r>
      <w:r w:rsidRPr="00F64027">
        <w:rPr>
          <w:rFonts w:cs="Arial"/>
          <w:spacing w:val="23"/>
          <w:szCs w:val="22"/>
        </w:rPr>
        <w:t xml:space="preserve"> </w:t>
      </w:r>
      <w:r w:rsidRPr="00F64027">
        <w:rPr>
          <w:rFonts w:cs="Arial"/>
          <w:szCs w:val="22"/>
        </w:rPr>
        <w:t>right,</w:t>
      </w:r>
      <w:r w:rsidRPr="00F64027">
        <w:rPr>
          <w:rFonts w:cs="Arial"/>
          <w:spacing w:val="25"/>
          <w:szCs w:val="22"/>
        </w:rPr>
        <w:t xml:space="preserve"> </w:t>
      </w:r>
      <w:r w:rsidRPr="00F64027">
        <w:rPr>
          <w:rFonts w:cs="Arial"/>
          <w:spacing w:val="-1"/>
          <w:szCs w:val="22"/>
        </w:rPr>
        <w:t>responsibility</w:t>
      </w:r>
      <w:r w:rsidRPr="00F64027">
        <w:rPr>
          <w:rFonts w:cs="Arial"/>
          <w:spacing w:val="24"/>
          <w:szCs w:val="22"/>
        </w:rPr>
        <w:t xml:space="preserve"> </w:t>
      </w:r>
      <w:r w:rsidRPr="00F64027">
        <w:rPr>
          <w:rFonts w:cs="Arial"/>
          <w:spacing w:val="-1"/>
          <w:szCs w:val="22"/>
        </w:rPr>
        <w:t>and</w:t>
      </w:r>
      <w:r w:rsidRPr="00F64027">
        <w:rPr>
          <w:rFonts w:cs="Arial"/>
          <w:spacing w:val="26"/>
          <w:szCs w:val="22"/>
        </w:rPr>
        <w:t xml:space="preserve"> </w:t>
      </w:r>
      <w:r w:rsidRPr="00F64027">
        <w:rPr>
          <w:rFonts w:cs="Arial"/>
          <w:spacing w:val="-1"/>
          <w:szCs w:val="22"/>
        </w:rPr>
        <w:t>prerogative</w:t>
      </w:r>
      <w:r w:rsidRPr="00F64027">
        <w:rPr>
          <w:rFonts w:cs="Arial"/>
          <w:spacing w:val="23"/>
          <w:szCs w:val="22"/>
        </w:rPr>
        <w:t xml:space="preserve"> </w:t>
      </w:r>
      <w:r w:rsidRPr="00F64027">
        <w:rPr>
          <w:rFonts w:cs="Arial"/>
          <w:spacing w:val="-1"/>
          <w:szCs w:val="22"/>
        </w:rPr>
        <w:t>of</w:t>
      </w:r>
      <w:r w:rsidRPr="00F64027">
        <w:rPr>
          <w:rFonts w:cs="Arial"/>
          <w:spacing w:val="51"/>
          <w:szCs w:val="22"/>
        </w:rPr>
        <w:t xml:space="preserve"> </w:t>
      </w:r>
      <w:r w:rsidRPr="00F64027">
        <w:rPr>
          <w:rFonts w:cs="Arial"/>
          <w:spacing w:val="-1"/>
          <w:szCs w:val="22"/>
        </w:rPr>
        <w:t>management</w:t>
      </w:r>
      <w:r w:rsidRPr="00F64027">
        <w:rPr>
          <w:rFonts w:cs="Arial"/>
          <w:spacing w:val="16"/>
          <w:szCs w:val="22"/>
        </w:rPr>
        <w:t xml:space="preserve"> </w:t>
      </w:r>
      <w:r w:rsidRPr="00F64027">
        <w:rPr>
          <w:rFonts w:cs="Arial"/>
          <w:spacing w:val="-2"/>
          <w:szCs w:val="22"/>
        </w:rPr>
        <w:t>of</w:t>
      </w:r>
      <w:r w:rsidR="00043F27" w:rsidRPr="00F64027">
        <w:rPr>
          <w:rFonts w:cs="Arial"/>
          <w:spacing w:val="-2"/>
          <w:szCs w:val="22"/>
        </w:rPr>
        <w:t xml:space="preserve"> the</w:t>
      </w:r>
      <w:r w:rsidRPr="00F64027">
        <w:rPr>
          <w:rFonts w:cs="Arial"/>
          <w:spacing w:val="16"/>
          <w:szCs w:val="22"/>
        </w:rPr>
        <w:t xml:space="preserve"> </w:t>
      </w:r>
      <w:r w:rsidRPr="00F64027">
        <w:rPr>
          <w:rFonts w:cs="Arial"/>
          <w:spacing w:val="-1"/>
          <w:szCs w:val="22"/>
        </w:rPr>
        <w:t>affairs</w:t>
      </w:r>
      <w:r w:rsidRPr="00F64027">
        <w:rPr>
          <w:rFonts w:cs="Arial"/>
          <w:spacing w:val="15"/>
          <w:szCs w:val="22"/>
        </w:rPr>
        <w:t xml:space="preserve"> </w:t>
      </w:r>
      <w:r w:rsidRPr="00F64027">
        <w:rPr>
          <w:rFonts w:cs="Arial"/>
          <w:spacing w:val="-2"/>
          <w:szCs w:val="22"/>
        </w:rPr>
        <w:t>of</w:t>
      </w:r>
      <w:r w:rsidRPr="00F64027">
        <w:rPr>
          <w:rFonts w:cs="Arial"/>
          <w:spacing w:val="16"/>
          <w:szCs w:val="22"/>
        </w:rPr>
        <w:t xml:space="preserve"> </w:t>
      </w:r>
      <w:r w:rsidRPr="00F64027">
        <w:rPr>
          <w:rFonts w:cs="Arial"/>
          <w:szCs w:val="22"/>
        </w:rPr>
        <w:t>the</w:t>
      </w:r>
      <w:r w:rsidRPr="00F64027">
        <w:rPr>
          <w:rFonts w:cs="Arial"/>
          <w:spacing w:val="13"/>
          <w:szCs w:val="22"/>
        </w:rPr>
        <w:t xml:space="preserve"> </w:t>
      </w:r>
      <w:r w:rsidRPr="00F64027">
        <w:rPr>
          <w:rFonts w:cs="Arial"/>
          <w:spacing w:val="-1"/>
          <w:szCs w:val="22"/>
        </w:rPr>
        <w:t>Town</w:t>
      </w:r>
      <w:r w:rsidRPr="00F64027">
        <w:rPr>
          <w:rFonts w:cs="Arial"/>
          <w:spacing w:val="15"/>
          <w:szCs w:val="22"/>
        </w:rPr>
        <w:t xml:space="preserve"> </w:t>
      </w:r>
      <w:r w:rsidRPr="00F64027">
        <w:rPr>
          <w:rFonts w:cs="Arial"/>
          <w:spacing w:val="-1"/>
          <w:szCs w:val="22"/>
        </w:rPr>
        <w:t>and</w:t>
      </w:r>
      <w:r w:rsidRPr="00F64027">
        <w:rPr>
          <w:rFonts w:cs="Arial"/>
          <w:spacing w:val="15"/>
          <w:szCs w:val="22"/>
        </w:rPr>
        <w:t xml:space="preserve"> </w:t>
      </w:r>
      <w:r w:rsidRPr="00F64027">
        <w:rPr>
          <w:rFonts w:cs="Arial"/>
          <w:spacing w:val="-1"/>
          <w:szCs w:val="22"/>
        </w:rPr>
        <w:t>direction</w:t>
      </w:r>
      <w:r w:rsidRPr="00F64027">
        <w:rPr>
          <w:rFonts w:cs="Arial"/>
          <w:spacing w:val="13"/>
          <w:szCs w:val="22"/>
        </w:rPr>
        <w:t xml:space="preserve"> </w:t>
      </w:r>
      <w:r w:rsidRPr="00F64027">
        <w:rPr>
          <w:rFonts w:cs="Arial"/>
          <w:spacing w:val="-2"/>
          <w:szCs w:val="22"/>
        </w:rPr>
        <w:t>of</w:t>
      </w:r>
      <w:r w:rsidRPr="00F64027">
        <w:rPr>
          <w:rFonts w:cs="Arial"/>
          <w:spacing w:val="19"/>
          <w:szCs w:val="22"/>
        </w:rPr>
        <w:t xml:space="preserve"> </w:t>
      </w:r>
      <w:r w:rsidRPr="00F64027">
        <w:rPr>
          <w:rFonts w:cs="Arial"/>
          <w:szCs w:val="22"/>
        </w:rPr>
        <w:t>the</w:t>
      </w:r>
      <w:r w:rsidRPr="00F64027">
        <w:rPr>
          <w:rFonts w:cs="Arial"/>
          <w:spacing w:val="13"/>
          <w:szCs w:val="22"/>
        </w:rPr>
        <w:t xml:space="preserve"> </w:t>
      </w:r>
      <w:r w:rsidRPr="00F64027">
        <w:rPr>
          <w:rFonts w:cs="Arial"/>
          <w:spacing w:val="-1"/>
          <w:szCs w:val="22"/>
        </w:rPr>
        <w:t>working</w:t>
      </w:r>
      <w:r w:rsidRPr="00F64027">
        <w:rPr>
          <w:rFonts w:cs="Arial"/>
          <w:spacing w:val="15"/>
          <w:szCs w:val="22"/>
        </w:rPr>
        <w:t xml:space="preserve"> </w:t>
      </w:r>
      <w:r w:rsidRPr="00F64027">
        <w:rPr>
          <w:rFonts w:cs="Arial"/>
          <w:spacing w:val="-1"/>
          <w:szCs w:val="22"/>
        </w:rPr>
        <w:t>force,</w:t>
      </w:r>
      <w:r w:rsidRPr="00F64027">
        <w:rPr>
          <w:rFonts w:cs="Arial"/>
          <w:spacing w:val="16"/>
          <w:szCs w:val="22"/>
        </w:rPr>
        <w:t xml:space="preserve"> </w:t>
      </w:r>
      <w:r w:rsidRPr="00F64027">
        <w:rPr>
          <w:rFonts w:cs="Arial"/>
          <w:spacing w:val="-1"/>
          <w:szCs w:val="22"/>
        </w:rPr>
        <w:t>including</w:t>
      </w:r>
      <w:r w:rsidRPr="00F64027">
        <w:rPr>
          <w:rFonts w:cs="Arial"/>
          <w:spacing w:val="17"/>
          <w:szCs w:val="22"/>
        </w:rPr>
        <w:t xml:space="preserve"> </w:t>
      </w:r>
      <w:r w:rsidRPr="00F64027">
        <w:rPr>
          <w:rFonts w:cs="Arial"/>
          <w:spacing w:val="-1"/>
          <w:szCs w:val="22"/>
        </w:rPr>
        <w:t>but</w:t>
      </w:r>
      <w:r w:rsidRPr="00F64027">
        <w:rPr>
          <w:rFonts w:cs="Arial"/>
          <w:spacing w:val="16"/>
          <w:szCs w:val="22"/>
        </w:rPr>
        <w:t xml:space="preserve"> </w:t>
      </w:r>
      <w:r w:rsidRPr="00F64027">
        <w:rPr>
          <w:rFonts w:cs="Arial"/>
          <w:spacing w:val="-2"/>
          <w:szCs w:val="22"/>
        </w:rPr>
        <w:t>not</w:t>
      </w:r>
      <w:r w:rsidRPr="00F64027">
        <w:rPr>
          <w:rFonts w:cs="Arial"/>
          <w:spacing w:val="57"/>
          <w:szCs w:val="22"/>
        </w:rPr>
        <w:t xml:space="preserve"> </w:t>
      </w:r>
      <w:r w:rsidRPr="00F64027">
        <w:rPr>
          <w:rFonts w:cs="Arial"/>
          <w:spacing w:val="-1"/>
          <w:szCs w:val="22"/>
        </w:rPr>
        <w:t>limited</w:t>
      </w:r>
      <w:r w:rsidRPr="00F64027">
        <w:rPr>
          <w:rFonts w:cs="Arial"/>
          <w:spacing w:val="1"/>
          <w:szCs w:val="22"/>
        </w:rPr>
        <w:t xml:space="preserve"> </w:t>
      </w:r>
      <w:r w:rsidRPr="00F64027">
        <w:rPr>
          <w:rFonts w:cs="Arial"/>
          <w:szCs w:val="22"/>
        </w:rPr>
        <w:t>to</w:t>
      </w:r>
      <w:r w:rsidRPr="00F64027">
        <w:rPr>
          <w:rFonts w:cs="Arial"/>
          <w:spacing w:val="-2"/>
          <w:szCs w:val="22"/>
        </w:rPr>
        <w:t xml:space="preserve"> </w:t>
      </w:r>
      <w:r w:rsidRPr="00F64027">
        <w:rPr>
          <w:rFonts w:cs="Arial"/>
          <w:szCs w:val="22"/>
        </w:rPr>
        <w:t>the</w:t>
      </w:r>
      <w:r w:rsidRPr="00F64027">
        <w:rPr>
          <w:rFonts w:cs="Arial"/>
          <w:spacing w:val="-4"/>
          <w:szCs w:val="22"/>
        </w:rPr>
        <w:t xml:space="preserve"> </w:t>
      </w:r>
      <w:r w:rsidRPr="00F64027">
        <w:rPr>
          <w:rFonts w:cs="Arial"/>
          <w:spacing w:val="-1"/>
          <w:szCs w:val="22"/>
        </w:rPr>
        <w:t>following:</w:t>
      </w:r>
    </w:p>
    <w:p w14:paraId="0CCCC4EA" w14:textId="77777777" w:rsidR="00BB4E13" w:rsidRPr="00F64027" w:rsidRDefault="00BB4E13" w:rsidP="00F64027">
      <w:pPr>
        <w:rPr>
          <w:rFonts w:eastAsia="Arial" w:cs="Arial"/>
          <w:szCs w:val="22"/>
        </w:rPr>
      </w:pPr>
    </w:p>
    <w:p w14:paraId="26AAFF74" w14:textId="77777777" w:rsidR="00BB4E13" w:rsidRPr="00F64027" w:rsidRDefault="00BB4E13" w:rsidP="00555016">
      <w:pPr>
        <w:pStyle w:val="BodyText"/>
        <w:widowControl w:val="0"/>
        <w:numPr>
          <w:ilvl w:val="0"/>
          <w:numId w:val="9"/>
        </w:numPr>
        <w:tabs>
          <w:tab w:val="left" w:pos="1380"/>
        </w:tabs>
        <w:ind w:right="117"/>
        <w:jc w:val="left"/>
        <w:rPr>
          <w:rFonts w:eastAsia="Arial" w:cs="Arial"/>
          <w:szCs w:val="22"/>
        </w:rPr>
      </w:pPr>
      <w:r w:rsidRPr="00F64027">
        <w:rPr>
          <w:rFonts w:cs="Arial"/>
          <w:spacing w:val="1"/>
          <w:szCs w:val="22"/>
        </w:rPr>
        <w:t>To</w:t>
      </w:r>
      <w:r w:rsidRPr="00F64027">
        <w:rPr>
          <w:rFonts w:cs="Arial"/>
          <w:spacing w:val="7"/>
          <w:szCs w:val="22"/>
        </w:rPr>
        <w:t xml:space="preserve"> </w:t>
      </w:r>
      <w:r w:rsidRPr="00F64027">
        <w:rPr>
          <w:rFonts w:cs="Arial"/>
          <w:spacing w:val="-1"/>
          <w:szCs w:val="22"/>
        </w:rPr>
        <w:t>determine</w:t>
      </w:r>
      <w:r w:rsidRPr="00F64027">
        <w:rPr>
          <w:rFonts w:cs="Arial"/>
          <w:spacing w:val="7"/>
          <w:szCs w:val="22"/>
        </w:rPr>
        <w:t xml:space="preserve"> </w:t>
      </w:r>
      <w:r w:rsidRPr="00F64027">
        <w:rPr>
          <w:rFonts w:cs="Arial"/>
          <w:szCs w:val="22"/>
        </w:rPr>
        <w:t>the</w:t>
      </w:r>
      <w:r w:rsidRPr="00F64027">
        <w:rPr>
          <w:rFonts w:cs="Arial"/>
          <w:spacing w:val="7"/>
          <w:szCs w:val="22"/>
        </w:rPr>
        <w:t xml:space="preserve"> </w:t>
      </w:r>
      <w:r w:rsidRPr="00F64027">
        <w:rPr>
          <w:rFonts w:cs="Arial"/>
          <w:spacing w:val="-1"/>
          <w:szCs w:val="22"/>
        </w:rPr>
        <w:t>care,</w:t>
      </w:r>
      <w:r w:rsidRPr="00F64027">
        <w:rPr>
          <w:rFonts w:cs="Arial"/>
          <w:spacing w:val="6"/>
          <w:szCs w:val="22"/>
        </w:rPr>
        <w:t xml:space="preserve"> </w:t>
      </w:r>
      <w:r w:rsidRPr="00F64027">
        <w:rPr>
          <w:rFonts w:cs="Arial"/>
          <w:spacing w:val="-1"/>
          <w:szCs w:val="22"/>
        </w:rPr>
        <w:t>maintenance,</w:t>
      </w:r>
      <w:r w:rsidRPr="00F64027">
        <w:rPr>
          <w:rFonts w:cs="Arial"/>
          <w:spacing w:val="8"/>
          <w:szCs w:val="22"/>
        </w:rPr>
        <w:t xml:space="preserve"> </w:t>
      </w:r>
      <w:r w:rsidRPr="00F64027">
        <w:rPr>
          <w:rFonts w:cs="Arial"/>
          <w:spacing w:val="-1"/>
          <w:szCs w:val="22"/>
        </w:rPr>
        <w:t>and</w:t>
      </w:r>
      <w:r w:rsidRPr="00F64027">
        <w:rPr>
          <w:rFonts w:cs="Arial"/>
          <w:spacing w:val="7"/>
          <w:szCs w:val="22"/>
        </w:rPr>
        <w:t xml:space="preserve"> </w:t>
      </w:r>
      <w:r w:rsidRPr="00F64027">
        <w:rPr>
          <w:rFonts w:cs="Arial"/>
          <w:spacing w:val="-1"/>
          <w:szCs w:val="22"/>
        </w:rPr>
        <w:t>operation</w:t>
      </w:r>
      <w:r w:rsidRPr="00F64027">
        <w:rPr>
          <w:rFonts w:cs="Arial"/>
          <w:spacing w:val="7"/>
          <w:szCs w:val="22"/>
        </w:rPr>
        <w:t xml:space="preserve"> </w:t>
      </w:r>
      <w:r w:rsidRPr="00F64027">
        <w:rPr>
          <w:rFonts w:cs="Arial"/>
          <w:spacing w:val="-2"/>
          <w:szCs w:val="22"/>
        </w:rPr>
        <w:t>of</w:t>
      </w:r>
      <w:r w:rsidRPr="00F64027">
        <w:rPr>
          <w:rFonts w:cs="Arial"/>
          <w:spacing w:val="10"/>
          <w:szCs w:val="22"/>
        </w:rPr>
        <w:t xml:space="preserve"> </w:t>
      </w:r>
      <w:r w:rsidRPr="00F64027">
        <w:rPr>
          <w:rFonts w:cs="Arial"/>
          <w:spacing w:val="-1"/>
          <w:szCs w:val="22"/>
        </w:rPr>
        <w:t>equipment</w:t>
      </w:r>
      <w:r w:rsidRPr="00F64027">
        <w:rPr>
          <w:rFonts w:cs="Arial"/>
          <w:spacing w:val="8"/>
          <w:szCs w:val="22"/>
        </w:rPr>
        <w:t xml:space="preserve"> </w:t>
      </w:r>
      <w:r w:rsidRPr="00F64027">
        <w:rPr>
          <w:rFonts w:cs="Arial"/>
          <w:spacing w:val="-2"/>
          <w:szCs w:val="22"/>
        </w:rPr>
        <w:t>and</w:t>
      </w:r>
      <w:r w:rsidRPr="00F64027">
        <w:rPr>
          <w:rFonts w:cs="Arial"/>
          <w:spacing w:val="35"/>
          <w:szCs w:val="22"/>
        </w:rPr>
        <w:t xml:space="preserve"> </w:t>
      </w:r>
      <w:r w:rsidRPr="00F64027">
        <w:rPr>
          <w:rFonts w:cs="Arial"/>
          <w:spacing w:val="-1"/>
          <w:szCs w:val="22"/>
        </w:rPr>
        <w:t>property used</w:t>
      </w:r>
      <w:r w:rsidRPr="00F64027">
        <w:rPr>
          <w:rFonts w:cs="Arial"/>
          <w:spacing w:val="-2"/>
          <w:szCs w:val="22"/>
        </w:rPr>
        <w:t xml:space="preserve"> </w:t>
      </w:r>
      <w:r w:rsidRPr="00F64027">
        <w:rPr>
          <w:rFonts w:cs="Arial"/>
          <w:szCs w:val="22"/>
        </w:rPr>
        <w:t>for</w:t>
      </w:r>
      <w:r w:rsidRPr="00F64027">
        <w:rPr>
          <w:rFonts w:cs="Arial"/>
          <w:spacing w:val="-1"/>
          <w:szCs w:val="22"/>
        </w:rPr>
        <w:t xml:space="preserve"> and</w:t>
      </w:r>
      <w:r w:rsidRPr="00F64027">
        <w:rPr>
          <w:rFonts w:cs="Arial"/>
          <w:spacing w:val="1"/>
          <w:szCs w:val="22"/>
        </w:rPr>
        <w:t xml:space="preserve"> </w:t>
      </w:r>
      <w:r w:rsidRPr="00F64027">
        <w:rPr>
          <w:rFonts w:cs="Arial"/>
          <w:spacing w:val="-1"/>
          <w:szCs w:val="22"/>
        </w:rPr>
        <w:t>on</w:t>
      </w:r>
      <w:r w:rsidRPr="00F64027">
        <w:rPr>
          <w:rFonts w:cs="Arial"/>
          <w:spacing w:val="-2"/>
          <w:szCs w:val="22"/>
        </w:rPr>
        <w:t xml:space="preserve"> behalf</w:t>
      </w:r>
      <w:r w:rsidRPr="00F64027">
        <w:rPr>
          <w:rFonts w:cs="Arial"/>
          <w:spacing w:val="4"/>
          <w:szCs w:val="22"/>
        </w:rPr>
        <w:t xml:space="preserve"> </w:t>
      </w:r>
      <w:r w:rsidRPr="00F64027">
        <w:rPr>
          <w:rFonts w:cs="Arial"/>
          <w:spacing w:val="-2"/>
          <w:szCs w:val="22"/>
        </w:rPr>
        <w:t>of</w:t>
      </w:r>
      <w:r w:rsidRPr="00F64027">
        <w:rPr>
          <w:rFonts w:cs="Arial"/>
          <w:spacing w:val="-1"/>
          <w:szCs w:val="22"/>
        </w:rPr>
        <w:t xml:space="preserve"> </w:t>
      </w:r>
      <w:r w:rsidRPr="00F64027">
        <w:rPr>
          <w:rFonts w:cs="Arial"/>
          <w:szCs w:val="22"/>
        </w:rPr>
        <w:t>the</w:t>
      </w:r>
      <w:r w:rsidRPr="00F64027">
        <w:rPr>
          <w:rFonts w:cs="Arial"/>
          <w:spacing w:val="1"/>
          <w:szCs w:val="22"/>
        </w:rPr>
        <w:t xml:space="preserve"> </w:t>
      </w:r>
      <w:r w:rsidRPr="00F64027">
        <w:rPr>
          <w:rFonts w:cs="Arial"/>
          <w:spacing w:val="-1"/>
          <w:szCs w:val="22"/>
        </w:rPr>
        <w:t xml:space="preserve">purposes </w:t>
      </w:r>
      <w:r w:rsidRPr="00F64027">
        <w:rPr>
          <w:rFonts w:cs="Arial"/>
          <w:spacing w:val="-2"/>
          <w:szCs w:val="22"/>
        </w:rPr>
        <w:t>of</w:t>
      </w:r>
      <w:r w:rsidRPr="00F64027">
        <w:rPr>
          <w:rFonts w:cs="Arial"/>
          <w:szCs w:val="22"/>
        </w:rPr>
        <w:t xml:space="preserve"> the</w:t>
      </w:r>
      <w:r w:rsidRPr="00F64027">
        <w:rPr>
          <w:rFonts w:cs="Arial"/>
          <w:spacing w:val="-2"/>
          <w:szCs w:val="22"/>
        </w:rPr>
        <w:t xml:space="preserve"> </w:t>
      </w:r>
      <w:r w:rsidRPr="00F64027">
        <w:rPr>
          <w:rFonts w:cs="Arial"/>
          <w:spacing w:val="-1"/>
          <w:szCs w:val="22"/>
        </w:rPr>
        <w:t>Town.</w:t>
      </w:r>
    </w:p>
    <w:p w14:paraId="0916D2B2" w14:textId="77777777" w:rsidR="00BB4E13" w:rsidRPr="00F64027" w:rsidRDefault="00BB4E13" w:rsidP="00555016">
      <w:pPr>
        <w:pStyle w:val="BodyText"/>
        <w:widowControl w:val="0"/>
        <w:numPr>
          <w:ilvl w:val="0"/>
          <w:numId w:val="9"/>
        </w:numPr>
        <w:tabs>
          <w:tab w:val="left" w:pos="1380"/>
        </w:tabs>
        <w:spacing w:before="184"/>
        <w:ind w:right="116"/>
        <w:jc w:val="left"/>
        <w:rPr>
          <w:rFonts w:cs="Arial"/>
          <w:szCs w:val="22"/>
        </w:rPr>
      </w:pPr>
      <w:r w:rsidRPr="00F64027">
        <w:rPr>
          <w:rFonts w:cs="Arial"/>
          <w:spacing w:val="1"/>
          <w:szCs w:val="22"/>
        </w:rPr>
        <w:t>To</w:t>
      </w:r>
      <w:r w:rsidRPr="00F64027">
        <w:rPr>
          <w:rFonts w:cs="Arial"/>
          <w:spacing w:val="13"/>
          <w:szCs w:val="22"/>
        </w:rPr>
        <w:t xml:space="preserve"> </w:t>
      </w:r>
      <w:r w:rsidRPr="00F64027">
        <w:rPr>
          <w:rFonts w:cs="Arial"/>
          <w:spacing w:val="-1"/>
          <w:szCs w:val="22"/>
        </w:rPr>
        <w:t>establish</w:t>
      </w:r>
      <w:r w:rsidRPr="00F64027">
        <w:rPr>
          <w:rFonts w:cs="Arial"/>
          <w:spacing w:val="13"/>
          <w:szCs w:val="22"/>
        </w:rPr>
        <w:t xml:space="preserve"> </w:t>
      </w:r>
      <w:r w:rsidRPr="00F64027">
        <w:rPr>
          <w:rFonts w:cs="Arial"/>
          <w:spacing w:val="-1"/>
          <w:szCs w:val="22"/>
        </w:rPr>
        <w:t>or</w:t>
      </w:r>
      <w:r w:rsidRPr="00F64027">
        <w:rPr>
          <w:rFonts w:cs="Arial"/>
          <w:spacing w:val="14"/>
          <w:szCs w:val="22"/>
        </w:rPr>
        <w:t xml:space="preserve"> </w:t>
      </w:r>
      <w:r w:rsidRPr="00F64027">
        <w:rPr>
          <w:rFonts w:cs="Arial"/>
          <w:spacing w:val="-1"/>
          <w:szCs w:val="22"/>
        </w:rPr>
        <w:t>continue</w:t>
      </w:r>
      <w:r w:rsidRPr="00F64027">
        <w:rPr>
          <w:rFonts w:cs="Arial"/>
          <w:spacing w:val="10"/>
          <w:szCs w:val="22"/>
        </w:rPr>
        <w:t xml:space="preserve"> </w:t>
      </w:r>
      <w:r w:rsidRPr="00F64027">
        <w:rPr>
          <w:rFonts w:cs="Arial"/>
          <w:spacing w:val="-1"/>
          <w:szCs w:val="22"/>
        </w:rPr>
        <w:t>policies,</w:t>
      </w:r>
      <w:r w:rsidRPr="00F64027">
        <w:rPr>
          <w:rFonts w:cs="Arial"/>
          <w:spacing w:val="14"/>
          <w:szCs w:val="22"/>
        </w:rPr>
        <w:t xml:space="preserve"> </w:t>
      </w:r>
      <w:r w:rsidRPr="00F64027">
        <w:rPr>
          <w:rFonts w:cs="Arial"/>
          <w:spacing w:val="-1"/>
          <w:szCs w:val="22"/>
        </w:rPr>
        <w:t>practices</w:t>
      </w:r>
      <w:r w:rsidRPr="00F64027">
        <w:rPr>
          <w:rFonts w:cs="Arial"/>
          <w:spacing w:val="13"/>
          <w:szCs w:val="22"/>
        </w:rPr>
        <w:t xml:space="preserve"> </w:t>
      </w:r>
      <w:r w:rsidRPr="00F64027">
        <w:rPr>
          <w:rFonts w:cs="Arial"/>
          <w:spacing w:val="-1"/>
          <w:szCs w:val="22"/>
        </w:rPr>
        <w:t>and</w:t>
      </w:r>
      <w:r w:rsidRPr="00F64027">
        <w:rPr>
          <w:rFonts w:cs="Arial"/>
          <w:spacing w:val="13"/>
          <w:szCs w:val="22"/>
        </w:rPr>
        <w:t xml:space="preserve"> </w:t>
      </w:r>
      <w:r w:rsidRPr="00F64027">
        <w:rPr>
          <w:rFonts w:cs="Arial"/>
          <w:spacing w:val="-1"/>
          <w:szCs w:val="22"/>
        </w:rPr>
        <w:t>procedures</w:t>
      </w:r>
      <w:r w:rsidRPr="00F64027">
        <w:rPr>
          <w:rFonts w:cs="Arial"/>
          <w:spacing w:val="11"/>
          <w:szCs w:val="22"/>
        </w:rPr>
        <w:t xml:space="preserve"> </w:t>
      </w:r>
      <w:r w:rsidRPr="00F64027">
        <w:rPr>
          <w:rFonts w:cs="Arial"/>
          <w:szCs w:val="22"/>
        </w:rPr>
        <w:t>for</w:t>
      </w:r>
      <w:r w:rsidRPr="00F64027">
        <w:rPr>
          <w:rFonts w:cs="Arial"/>
          <w:spacing w:val="14"/>
          <w:szCs w:val="22"/>
        </w:rPr>
        <w:t xml:space="preserve"> </w:t>
      </w:r>
      <w:r w:rsidRPr="00F64027">
        <w:rPr>
          <w:rFonts w:cs="Arial"/>
          <w:szCs w:val="22"/>
        </w:rPr>
        <w:t>the</w:t>
      </w:r>
      <w:r w:rsidRPr="00F64027">
        <w:rPr>
          <w:rFonts w:cs="Arial"/>
          <w:spacing w:val="13"/>
          <w:szCs w:val="22"/>
        </w:rPr>
        <w:t xml:space="preserve"> </w:t>
      </w:r>
      <w:r w:rsidRPr="00F64027">
        <w:rPr>
          <w:rFonts w:cs="Arial"/>
          <w:spacing w:val="-1"/>
          <w:szCs w:val="22"/>
        </w:rPr>
        <w:t>conduct</w:t>
      </w:r>
      <w:r w:rsidRPr="00F64027">
        <w:rPr>
          <w:rFonts w:cs="Arial"/>
          <w:spacing w:val="57"/>
          <w:szCs w:val="22"/>
        </w:rPr>
        <w:t xml:space="preserve"> </w:t>
      </w:r>
      <w:r w:rsidRPr="00F64027">
        <w:rPr>
          <w:rFonts w:cs="Arial"/>
          <w:spacing w:val="-2"/>
          <w:szCs w:val="22"/>
        </w:rPr>
        <w:t>of</w:t>
      </w:r>
      <w:r w:rsidRPr="00F64027">
        <w:rPr>
          <w:rFonts w:cs="Arial"/>
          <w:spacing w:val="9"/>
          <w:szCs w:val="22"/>
        </w:rPr>
        <w:t xml:space="preserve"> </w:t>
      </w:r>
      <w:r w:rsidRPr="00F64027">
        <w:rPr>
          <w:rFonts w:cs="Arial"/>
          <w:spacing w:val="-1"/>
          <w:szCs w:val="22"/>
        </w:rPr>
        <w:t>Town</w:t>
      </w:r>
      <w:r w:rsidRPr="00F64027">
        <w:rPr>
          <w:rFonts w:cs="Arial"/>
          <w:spacing w:val="8"/>
          <w:szCs w:val="22"/>
        </w:rPr>
        <w:t xml:space="preserve"> </w:t>
      </w:r>
      <w:r w:rsidRPr="00F64027">
        <w:rPr>
          <w:rFonts w:cs="Arial"/>
          <w:spacing w:val="-1"/>
          <w:szCs w:val="22"/>
        </w:rPr>
        <w:t>business</w:t>
      </w:r>
      <w:r w:rsidRPr="00F64027">
        <w:rPr>
          <w:rFonts w:cs="Arial"/>
          <w:spacing w:val="8"/>
          <w:szCs w:val="22"/>
        </w:rPr>
        <w:t xml:space="preserve"> </w:t>
      </w:r>
      <w:r w:rsidRPr="00F64027">
        <w:rPr>
          <w:rFonts w:cs="Arial"/>
          <w:spacing w:val="-1"/>
          <w:szCs w:val="22"/>
        </w:rPr>
        <w:t>and</w:t>
      </w:r>
      <w:r w:rsidRPr="00F64027">
        <w:rPr>
          <w:rFonts w:cs="Arial"/>
          <w:spacing w:val="5"/>
          <w:szCs w:val="22"/>
        </w:rPr>
        <w:t xml:space="preserve"> </w:t>
      </w:r>
      <w:r w:rsidRPr="00F64027">
        <w:rPr>
          <w:rFonts w:cs="Arial"/>
          <w:spacing w:val="-1"/>
          <w:szCs w:val="22"/>
        </w:rPr>
        <w:t>from</w:t>
      </w:r>
      <w:r w:rsidRPr="00F64027">
        <w:rPr>
          <w:rFonts w:cs="Arial"/>
          <w:spacing w:val="9"/>
          <w:szCs w:val="22"/>
        </w:rPr>
        <w:t xml:space="preserve"> </w:t>
      </w:r>
      <w:r w:rsidRPr="00F64027">
        <w:rPr>
          <w:rFonts w:cs="Arial"/>
          <w:spacing w:val="-1"/>
          <w:szCs w:val="22"/>
        </w:rPr>
        <w:t>time</w:t>
      </w:r>
      <w:r w:rsidRPr="00F64027">
        <w:rPr>
          <w:rFonts w:cs="Arial"/>
          <w:spacing w:val="5"/>
          <w:szCs w:val="22"/>
        </w:rPr>
        <w:t xml:space="preserve"> </w:t>
      </w:r>
      <w:r w:rsidRPr="00F64027">
        <w:rPr>
          <w:rFonts w:cs="Arial"/>
          <w:szCs w:val="22"/>
        </w:rPr>
        <w:t>to</w:t>
      </w:r>
      <w:r w:rsidRPr="00F64027">
        <w:rPr>
          <w:rFonts w:cs="Arial"/>
          <w:spacing w:val="8"/>
          <w:szCs w:val="22"/>
        </w:rPr>
        <w:t xml:space="preserve"> </w:t>
      </w:r>
      <w:r w:rsidRPr="00F64027">
        <w:rPr>
          <w:rFonts w:cs="Arial"/>
          <w:spacing w:val="-1"/>
          <w:szCs w:val="22"/>
        </w:rPr>
        <w:t>time,</w:t>
      </w:r>
      <w:r w:rsidRPr="00F64027">
        <w:rPr>
          <w:rFonts w:cs="Arial"/>
          <w:spacing w:val="7"/>
          <w:szCs w:val="22"/>
        </w:rPr>
        <w:t xml:space="preserve"> </w:t>
      </w:r>
      <w:r w:rsidRPr="00F64027">
        <w:rPr>
          <w:rFonts w:cs="Arial"/>
          <w:szCs w:val="22"/>
        </w:rPr>
        <w:t>to</w:t>
      </w:r>
      <w:r w:rsidRPr="00F64027">
        <w:rPr>
          <w:rFonts w:cs="Arial"/>
          <w:spacing w:val="8"/>
          <w:szCs w:val="22"/>
        </w:rPr>
        <w:t xml:space="preserve"> </w:t>
      </w:r>
      <w:r w:rsidRPr="00F64027">
        <w:rPr>
          <w:rFonts w:cs="Arial"/>
          <w:spacing w:val="-1"/>
          <w:szCs w:val="22"/>
        </w:rPr>
        <w:t>change</w:t>
      </w:r>
      <w:r w:rsidRPr="00F64027">
        <w:rPr>
          <w:rFonts w:cs="Arial"/>
          <w:spacing w:val="8"/>
          <w:szCs w:val="22"/>
        </w:rPr>
        <w:t xml:space="preserve"> </w:t>
      </w:r>
      <w:r w:rsidRPr="00F64027">
        <w:rPr>
          <w:rFonts w:cs="Arial"/>
          <w:spacing w:val="-2"/>
          <w:szCs w:val="22"/>
        </w:rPr>
        <w:t>or</w:t>
      </w:r>
      <w:r w:rsidRPr="00F64027">
        <w:rPr>
          <w:rFonts w:cs="Arial"/>
          <w:spacing w:val="9"/>
          <w:szCs w:val="22"/>
        </w:rPr>
        <w:t xml:space="preserve"> </w:t>
      </w:r>
      <w:r w:rsidRPr="00F64027">
        <w:rPr>
          <w:rFonts w:cs="Arial"/>
          <w:spacing w:val="-1"/>
          <w:szCs w:val="22"/>
        </w:rPr>
        <w:t>abolish</w:t>
      </w:r>
      <w:r w:rsidRPr="00F64027">
        <w:rPr>
          <w:rFonts w:cs="Arial"/>
          <w:spacing w:val="8"/>
          <w:szCs w:val="22"/>
        </w:rPr>
        <w:t xml:space="preserve"> </w:t>
      </w:r>
      <w:r w:rsidRPr="00F64027">
        <w:rPr>
          <w:rFonts w:cs="Arial"/>
          <w:spacing w:val="-1"/>
          <w:szCs w:val="22"/>
        </w:rPr>
        <w:t>such</w:t>
      </w:r>
      <w:r w:rsidRPr="00F64027">
        <w:rPr>
          <w:rFonts w:cs="Arial"/>
          <w:spacing w:val="8"/>
          <w:szCs w:val="22"/>
        </w:rPr>
        <w:t xml:space="preserve"> </w:t>
      </w:r>
      <w:r w:rsidRPr="00F64027">
        <w:rPr>
          <w:rFonts w:cs="Arial"/>
          <w:spacing w:val="-1"/>
          <w:szCs w:val="22"/>
        </w:rPr>
        <w:t>policies,</w:t>
      </w:r>
      <w:r w:rsidRPr="00F64027">
        <w:rPr>
          <w:rFonts w:cs="Arial"/>
          <w:spacing w:val="9"/>
          <w:szCs w:val="22"/>
        </w:rPr>
        <w:t xml:space="preserve"> </w:t>
      </w:r>
      <w:r w:rsidRPr="00F64027">
        <w:rPr>
          <w:rFonts w:cs="Arial"/>
          <w:spacing w:val="-1"/>
          <w:szCs w:val="22"/>
        </w:rPr>
        <w:t>practices</w:t>
      </w:r>
      <w:r w:rsidRPr="00F64027">
        <w:rPr>
          <w:rFonts w:cs="Arial"/>
          <w:spacing w:val="8"/>
          <w:szCs w:val="22"/>
        </w:rPr>
        <w:t xml:space="preserve"> </w:t>
      </w:r>
      <w:r w:rsidRPr="00F64027">
        <w:rPr>
          <w:rFonts w:cs="Arial"/>
          <w:spacing w:val="-2"/>
          <w:szCs w:val="22"/>
        </w:rPr>
        <w:t>or</w:t>
      </w:r>
      <w:r w:rsidRPr="00F64027">
        <w:rPr>
          <w:rFonts w:cs="Arial"/>
          <w:spacing w:val="57"/>
          <w:szCs w:val="22"/>
        </w:rPr>
        <w:t xml:space="preserve"> </w:t>
      </w:r>
      <w:r w:rsidRPr="00F64027">
        <w:rPr>
          <w:rFonts w:cs="Arial"/>
          <w:spacing w:val="-1"/>
          <w:szCs w:val="22"/>
        </w:rPr>
        <w:t>procedures.</w:t>
      </w:r>
    </w:p>
    <w:p w14:paraId="4B9DAA11" w14:textId="77777777" w:rsidR="00BB4E13" w:rsidRPr="00F64027" w:rsidRDefault="00BB4E13" w:rsidP="00555016">
      <w:pPr>
        <w:pStyle w:val="BodyText"/>
        <w:widowControl w:val="0"/>
        <w:numPr>
          <w:ilvl w:val="0"/>
          <w:numId w:val="9"/>
        </w:numPr>
        <w:tabs>
          <w:tab w:val="left" w:pos="1380"/>
        </w:tabs>
        <w:spacing w:before="184"/>
        <w:ind w:right="119"/>
        <w:jc w:val="left"/>
        <w:rPr>
          <w:rFonts w:cs="Arial"/>
          <w:szCs w:val="22"/>
        </w:rPr>
      </w:pPr>
      <w:r w:rsidRPr="00F64027">
        <w:rPr>
          <w:rFonts w:cs="Arial"/>
          <w:spacing w:val="1"/>
          <w:szCs w:val="22"/>
        </w:rPr>
        <w:t>To</w:t>
      </w:r>
      <w:r w:rsidRPr="00F64027">
        <w:rPr>
          <w:rFonts w:cs="Arial"/>
          <w:spacing w:val="4"/>
          <w:szCs w:val="22"/>
        </w:rPr>
        <w:t xml:space="preserve"> </w:t>
      </w:r>
      <w:r w:rsidRPr="00F64027">
        <w:rPr>
          <w:rFonts w:cs="Arial"/>
          <w:spacing w:val="-1"/>
          <w:szCs w:val="22"/>
        </w:rPr>
        <w:t>establish</w:t>
      </w:r>
      <w:r w:rsidRPr="00F64027">
        <w:rPr>
          <w:rFonts w:cs="Arial"/>
          <w:spacing w:val="4"/>
          <w:szCs w:val="22"/>
        </w:rPr>
        <w:t xml:space="preserve"> </w:t>
      </w:r>
      <w:r w:rsidRPr="00F64027">
        <w:rPr>
          <w:rFonts w:cs="Arial"/>
          <w:spacing w:val="-1"/>
          <w:szCs w:val="22"/>
        </w:rPr>
        <w:t>or</w:t>
      </w:r>
      <w:r w:rsidRPr="00F64027">
        <w:rPr>
          <w:rFonts w:cs="Arial"/>
          <w:spacing w:val="5"/>
          <w:szCs w:val="22"/>
        </w:rPr>
        <w:t xml:space="preserve"> </w:t>
      </w:r>
      <w:r w:rsidRPr="00F64027">
        <w:rPr>
          <w:rFonts w:cs="Arial"/>
          <w:spacing w:val="-1"/>
          <w:szCs w:val="22"/>
        </w:rPr>
        <w:t>discontinue</w:t>
      </w:r>
      <w:r w:rsidRPr="00F64027">
        <w:rPr>
          <w:rFonts w:cs="Arial"/>
          <w:spacing w:val="4"/>
          <w:szCs w:val="22"/>
        </w:rPr>
        <w:t xml:space="preserve"> </w:t>
      </w:r>
      <w:r w:rsidRPr="00F64027">
        <w:rPr>
          <w:rFonts w:cs="Arial"/>
          <w:spacing w:val="-1"/>
          <w:szCs w:val="22"/>
        </w:rPr>
        <w:t>processes</w:t>
      </w:r>
      <w:r w:rsidRPr="00F64027">
        <w:rPr>
          <w:rFonts w:cs="Arial"/>
          <w:spacing w:val="5"/>
          <w:szCs w:val="22"/>
        </w:rPr>
        <w:t xml:space="preserve"> </w:t>
      </w:r>
      <w:r w:rsidRPr="00F64027">
        <w:rPr>
          <w:rFonts w:cs="Arial"/>
          <w:spacing w:val="-1"/>
          <w:szCs w:val="22"/>
        </w:rPr>
        <w:t>or</w:t>
      </w:r>
      <w:r w:rsidRPr="00F64027">
        <w:rPr>
          <w:rFonts w:cs="Arial"/>
          <w:spacing w:val="5"/>
          <w:szCs w:val="22"/>
        </w:rPr>
        <w:t xml:space="preserve"> </w:t>
      </w:r>
      <w:r w:rsidRPr="00F64027">
        <w:rPr>
          <w:rFonts w:cs="Arial"/>
          <w:spacing w:val="-1"/>
          <w:szCs w:val="22"/>
        </w:rPr>
        <w:t>operations</w:t>
      </w:r>
      <w:r w:rsidRPr="00F64027">
        <w:rPr>
          <w:rFonts w:cs="Arial"/>
          <w:spacing w:val="5"/>
          <w:szCs w:val="22"/>
        </w:rPr>
        <w:t xml:space="preserve"> </w:t>
      </w:r>
      <w:r w:rsidRPr="00F64027">
        <w:rPr>
          <w:rFonts w:cs="Arial"/>
          <w:spacing w:val="-1"/>
          <w:szCs w:val="22"/>
        </w:rPr>
        <w:t>or</w:t>
      </w:r>
      <w:r w:rsidRPr="00F64027">
        <w:rPr>
          <w:rFonts w:cs="Arial"/>
          <w:spacing w:val="5"/>
          <w:szCs w:val="22"/>
        </w:rPr>
        <w:t xml:space="preserve"> </w:t>
      </w:r>
      <w:r w:rsidRPr="00F64027">
        <w:rPr>
          <w:rFonts w:cs="Arial"/>
          <w:szCs w:val="22"/>
        </w:rPr>
        <w:t>to</w:t>
      </w:r>
      <w:r w:rsidRPr="00F64027">
        <w:rPr>
          <w:rFonts w:cs="Arial"/>
          <w:spacing w:val="4"/>
          <w:szCs w:val="22"/>
        </w:rPr>
        <w:t xml:space="preserve"> </w:t>
      </w:r>
      <w:r w:rsidRPr="00F64027">
        <w:rPr>
          <w:rFonts w:cs="Arial"/>
          <w:spacing w:val="-1"/>
          <w:szCs w:val="22"/>
        </w:rPr>
        <w:t>establish</w:t>
      </w:r>
      <w:r w:rsidRPr="00F64027">
        <w:rPr>
          <w:rFonts w:cs="Arial"/>
          <w:spacing w:val="2"/>
          <w:szCs w:val="22"/>
        </w:rPr>
        <w:t xml:space="preserve"> </w:t>
      </w:r>
      <w:r w:rsidRPr="00F64027">
        <w:rPr>
          <w:rFonts w:cs="Arial"/>
          <w:spacing w:val="-1"/>
          <w:szCs w:val="22"/>
        </w:rPr>
        <w:t>or</w:t>
      </w:r>
      <w:r w:rsidRPr="00F64027">
        <w:rPr>
          <w:rFonts w:cs="Arial"/>
          <w:spacing w:val="47"/>
          <w:szCs w:val="22"/>
        </w:rPr>
        <w:t xml:space="preserve"> </w:t>
      </w:r>
      <w:r w:rsidRPr="00F64027">
        <w:rPr>
          <w:rFonts w:cs="Arial"/>
          <w:spacing w:val="-1"/>
          <w:szCs w:val="22"/>
        </w:rPr>
        <w:t>discontinue</w:t>
      </w:r>
      <w:r w:rsidRPr="00F64027">
        <w:rPr>
          <w:rFonts w:cs="Arial"/>
          <w:spacing w:val="1"/>
          <w:szCs w:val="22"/>
        </w:rPr>
        <w:t xml:space="preserve"> </w:t>
      </w:r>
      <w:r w:rsidRPr="00F64027">
        <w:rPr>
          <w:rFonts w:cs="Arial"/>
          <w:spacing w:val="-1"/>
          <w:szCs w:val="22"/>
        </w:rPr>
        <w:t>their performance</w:t>
      </w:r>
      <w:r w:rsidRPr="00F64027">
        <w:rPr>
          <w:rFonts w:cs="Arial"/>
          <w:spacing w:val="1"/>
          <w:szCs w:val="22"/>
        </w:rPr>
        <w:t xml:space="preserve"> </w:t>
      </w:r>
      <w:r w:rsidRPr="00F64027">
        <w:rPr>
          <w:rFonts w:cs="Arial"/>
          <w:spacing w:val="-1"/>
          <w:szCs w:val="22"/>
        </w:rPr>
        <w:t>by employees.</w:t>
      </w:r>
    </w:p>
    <w:p w14:paraId="7A9218E0" w14:textId="77777777" w:rsidR="00BB4E13" w:rsidRPr="00F64027" w:rsidRDefault="00BB4E13" w:rsidP="00555016">
      <w:pPr>
        <w:pStyle w:val="BodyText"/>
        <w:widowControl w:val="0"/>
        <w:numPr>
          <w:ilvl w:val="0"/>
          <w:numId w:val="9"/>
        </w:numPr>
        <w:tabs>
          <w:tab w:val="left" w:pos="1380"/>
        </w:tabs>
        <w:spacing w:before="184"/>
        <w:ind w:right="115"/>
        <w:jc w:val="left"/>
        <w:rPr>
          <w:rFonts w:cs="Arial"/>
          <w:szCs w:val="22"/>
        </w:rPr>
      </w:pPr>
      <w:r w:rsidRPr="00F64027">
        <w:rPr>
          <w:rFonts w:cs="Arial"/>
          <w:spacing w:val="1"/>
          <w:szCs w:val="22"/>
        </w:rPr>
        <w:t>To</w:t>
      </w:r>
      <w:r w:rsidRPr="00F64027">
        <w:rPr>
          <w:rFonts w:cs="Arial"/>
          <w:spacing w:val="8"/>
          <w:szCs w:val="22"/>
        </w:rPr>
        <w:t xml:space="preserve"> </w:t>
      </w:r>
      <w:r w:rsidRPr="00F64027">
        <w:rPr>
          <w:rFonts w:cs="Arial"/>
          <w:spacing w:val="-1"/>
          <w:szCs w:val="22"/>
        </w:rPr>
        <w:t>select</w:t>
      </w:r>
      <w:r w:rsidRPr="00F64027">
        <w:rPr>
          <w:rFonts w:cs="Arial"/>
          <w:spacing w:val="9"/>
          <w:szCs w:val="22"/>
        </w:rPr>
        <w:t xml:space="preserve"> </w:t>
      </w:r>
      <w:r w:rsidRPr="00F64027">
        <w:rPr>
          <w:rFonts w:cs="Arial"/>
          <w:spacing w:val="-1"/>
          <w:szCs w:val="22"/>
        </w:rPr>
        <w:t>and</w:t>
      </w:r>
      <w:r w:rsidRPr="00F64027">
        <w:rPr>
          <w:rFonts w:cs="Arial"/>
          <w:spacing w:val="5"/>
          <w:szCs w:val="22"/>
        </w:rPr>
        <w:t xml:space="preserve"> </w:t>
      </w:r>
      <w:r w:rsidRPr="00F64027">
        <w:rPr>
          <w:rFonts w:cs="Arial"/>
          <w:szCs w:val="22"/>
        </w:rPr>
        <w:t>to</w:t>
      </w:r>
      <w:r w:rsidRPr="00F64027">
        <w:rPr>
          <w:rFonts w:cs="Arial"/>
          <w:spacing w:val="8"/>
          <w:szCs w:val="22"/>
        </w:rPr>
        <w:t xml:space="preserve"> </w:t>
      </w:r>
      <w:r w:rsidRPr="00F64027">
        <w:rPr>
          <w:rFonts w:cs="Arial"/>
          <w:spacing w:val="-1"/>
          <w:szCs w:val="22"/>
        </w:rPr>
        <w:t>determine</w:t>
      </w:r>
      <w:r w:rsidRPr="00F64027">
        <w:rPr>
          <w:rFonts w:cs="Arial"/>
          <w:spacing w:val="8"/>
          <w:szCs w:val="22"/>
        </w:rPr>
        <w:t xml:space="preserve"> </w:t>
      </w:r>
      <w:r w:rsidRPr="00F64027">
        <w:rPr>
          <w:rFonts w:cs="Arial"/>
          <w:szCs w:val="22"/>
        </w:rPr>
        <w:t>the</w:t>
      </w:r>
      <w:r w:rsidRPr="00F64027">
        <w:rPr>
          <w:rFonts w:cs="Arial"/>
          <w:spacing w:val="8"/>
          <w:szCs w:val="22"/>
        </w:rPr>
        <w:t xml:space="preserve"> </w:t>
      </w:r>
      <w:r w:rsidRPr="00F64027">
        <w:rPr>
          <w:rFonts w:cs="Arial"/>
          <w:spacing w:val="-1"/>
          <w:szCs w:val="22"/>
        </w:rPr>
        <w:t>number</w:t>
      </w:r>
      <w:r w:rsidRPr="00F64027">
        <w:rPr>
          <w:rFonts w:cs="Arial"/>
          <w:spacing w:val="9"/>
          <w:szCs w:val="22"/>
        </w:rPr>
        <w:t xml:space="preserve"> </w:t>
      </w:r>
      <w:r w:rsidRPr="00F64027">
        <w:rPr>
          <w:rFonts w:cs="Arial"/>
          <w:spacing w:val="-1"/>
          <w:szCs w:val="22"/>
        </w:rPr>
        <w:t>and</w:t>
      </w:r>
      <w:r w:rsidRPr="00F64027">
        <w:rPr>
          <w:rFonts w:cs="Arial"/>
          <w:spacing w:val="8"/>
          <w:szCs w:val="22"/>
        </w:rPr>
        <w:t xml:space="preserve"> </w:t>
      </w:r>
      <w:r w:rsidRPr="00F64027">
        <w:rPr>
          <w:rFonts w:cs="Arial"/>
          <w:spacing w:val="-1"/>
          <w:szCs w:val="22"/>
        </w:rPr>
        <w:t>types</w:t>
      </w:r>
      <w:r w:rsidRPr="00F64027">
        <w:rPr>
          <w:rFonts w:cs="Arial"/>
          <w:spacing w:val="8"/>
          <w:szCs w:val="22"/>
        </w:rPr>
        <w:t xml:space="preserve"> </w:t>
      </w:r>
      <w:r w:rsidRPr="00F64027">
        <w:rPr>
          <w:rFonts w:cs="Arial"/>
          <w:spacing w:val="-2"/>
          <w:szCs w:val="22"/>
        </w:rPr>
        <w:t>of</w:t>
      </w:r>
      <w:r w:rsidRPr="00F64027">
        <w:rPr>
          <w:rFonts w:cs="Arial"/>
          <w:spacing w:val="11"/>
          <w:szCs w:val="22"/>
        </w:rPr>
        <w:t xml:space="preserve"> </w:t>
      </w:r>
      <w:r w:rsidRPr="00F64027">
        <w:rPr>
          <w:rFonts w:cs="Arial"/>
          <w:spacing w:val="-1"/>
          <w:szCs w:val="22"/>
        </w:rPr>
        <w:t>employees</w:t>
      </w:r>
      <w:r w:rsidRPr="00F64027">
        <w:rPr>
          <w:rFonts w:cs="Arial"/>
          <w:spacing w:val="8"/>
          <w:szCs w:val="22"/>
        </w:rPr>
        <w:t xml:space="preserve"> </w:t>
      </w:r>
      <w:r w:rsidRPr="00F64027">
        <w:rPr>
          <w:rFonts w:cs="Arial"/>
          <w:spacing w:val="-1"/>
          <w:szCs w:val="22"/>
        </w:rPr>
        <w:t>required</w:t>
      </w:r>
      <w:r w:rsidRPr="00F64027">
        <w:rPr>
          <w:rFonts w:cs="Arial"/>
          <w:spacing w:val="5"/>
          <w:szCs w:val="22"/>
        </w:rPr>
        <w:t xml:space="preserve"> </w:t>
      </w:r>
      <w:r w:rsidRPr="00F64027">
        <w:rPr>
          <w:rFonts w:cs="Arial"/>
          <w:szCs w:val="22"/>
        </w:rPr>
        <w:t>to</w:t>
      </w:r>
      <w:r w:rsidRPr="00F64027">
        <w:rPr>
          <w:rFonts w:cs="Arial"/>
          <w:spacing w:val="39"/>
          <w:szCs w:val="22"/>
        </w:rPr>
        <w:t xml:space="preserve"> </w:t>
      </w:r>
      <w:r w:rsidRPr="00F64027">
        <w:rPr>
          <w:rFonts w:cs="Arial"/>
          <w:spacing w:val="-1"/>
          <w:szCs w:val="22"/>
        </w:rPr>
        <w:t xml:space="preserve">perform </w:t>
      </w:r>
      <w:r w:rsidRPr="00F64027">
        <w:rPr>
          <w:rFonts w:cs="Arial"/>
          <w:szCs w:val="22"/>
        </w:rPr>
        <w:t>the</w:t>
      </w:r>
      <w:r w:rsidRPr="00F64027">
        <w:rPr>
          <w:rFonts w:cs="Arial"/>
          <w:spacing w:val="-4"/>
          <w:szCs w:val="22"/>
        </w:rPr>
        <w:t xml:space="preserve"> </w:t>
      </w:r>
      <w:r w:rsidRPr="00F64027">
        <w:rPr>
          <w:rFonts w:cs="Arial"/>
          <w:spacing w:val="-1"/>
          <w:szCs w:val="22"/>
        </w:rPr>
        <w:t>Town’s</w:t>
      </w:r>
      <w:r w:rsidRPr="00F64027">
        <w:rPr>
          <w:rFonts w:cs="Arial"/>
          <w:spacing w:val="1"/>
          <w:szCs w:val="22"/>
        </w:rPr>
        <w:t xml:space="preserve"> </w:t>
      </w:r>
      <w:r w:rsidRPr="00F64027">
        <w:rPr>
          <w:rFonts w:cs="Arial"/>
          <w:spacing w:val="-1"/>
          <w:szCs w:val="22"/>
        </w:rPr>
        <w:t>operations.</w:t>
      </w:r>
    </w:p>
    <w:p w14:paraId="51D14D3F" w14:textId="77777777" w:rsidR="00BB4E13" w:rsidRPr="00F64027" w:rsidRDefault="00BB4E13" w:rsidP="00555016">
      <w:pPr>
        <w:pStyle w:val="BodyText"/>
        <w:widowControl w:val="0"/>
        <w:numPr>
          <w:ilvl w:val="0"/>
          <w:numId w:val="9"/>
        </w:numPr>
        <w:tabs>
          <w:tab w:val="left" w:pos="1380"/>
        </w:tabs>
        <w:spacing w:before="184"/>
        <w:ind w:right="116"/>
        <w:jc w:val="left"/>
        <w:rPr>
          <w:rFonts w:cs="Arial"/>
          <w:szCs w:val="22"/>
        </w:rPr>
      </w:pPr>
      <w:r w:rsidRPr="00F64027">
        <w:rPr>
          <w:rFonts w:cs="Arial"/>
          <w:spacing w:val="1"/>
          <w:szCs w:val="22"/>
        </w:rPr>
        <w:t>To</w:t>
      </w:r>
      <w:r w:rsidRPr="00F64027">
        <w:rPr>
          <w:rFonts w:cs="Arial"/>
          <w:spacing w:val="5"/>
          <w:szCs w:val="22"/>
        </w:rPr>
        <w:t xml:space="preserve"> </w:t>
      </w:r>
      <w:r w:rsidRPr="00F64027">
        <w:rPr>
          <w:rFonts w:cs="Arial"/>
          <w:spacing w:val="-1"/>
          <w:szCs w:val="22"/>
        </w:rPr>
        <w:t>employ,</w:t>
      </w:r>
      <w:r w:rsidRPr="00F64027">
        <w:rPr>
          <w:rFonts w:cs="Arial"/>
          <w:spacing w:val="7"/>
          <w:szCs w:val="22"/>
        </w:rPr>
        <w:t xml:space="preserve"> </w:t>
      </w:r>
      <w:r w:rsidRPr="00F64027">
        <w:rPr>
          <w:rFonts w:cs="Arial"/>
          <w:spacing w:val="-1"/>
          <w:szCs w:val="22"/>
        </w:rPr>
        <w:t>transfer,</w:t>
      </w:r>
      <w:r w:rsidRPr="00F64027">
        <w:rPr>
          <w:rFonts w:cs="Arial"/>
          <w:spacing w:val="7"/>
          <w:szCs w:val="22"/>
        </w:rPr>
        <w:t xml:space="preserve"> </w:t>
      </w:r>
      <w:r w:rsidRPr="00F64027">
        <w:rPr>
          <w:rFonts w:cs="Arial"/>
          <w:spacing w:val="-1"/>
          <w:szCs w:val="22"/>
        </w:rPr>
        <w:t>promote,</w:t>
      </w:r>
      <w:r w:rsidRPr="00F64027">
        <w:rPr>
          <w:rFonts w:cs="Arial"/>
          <w:spacing w:val="7"/>
          <w:szCs w:val="22"/>
        </w:rPr>
        <w:t xml:space="preserve"> </w:t>
      </w:r>
      <w:r w:rsidRPr="00F64027">
        <w:rPr>
          <w:rFonts w:cs="Arial"/>
          <w:spacing w:val="-1"/>
          <w:szCs w:val="22"/>
        </w:rPr>
        <w:t>or</w:t>
      </w:r>
      <w:r w:rsidRPr="00F64027">
        <w:rPr>
          <w:rFonts w:cs="Arial"/>
          <w:spacing w:val="7"/>
          <w:szCs w:val="22"/>
        </w:rPr>
        <w:t xml:space="preserve"> </w:t>
      </w:r>
      <w:r w:rsidRPr="00F64027">
        <w:rPr>
          <w:rFonts w:cs="Arial"/>
          <w:spacing w:val="-1"/>
          <w:szCs w:val="22"/>
        </w:rPr>
        <w:t>demote</w:t>
      </w:r>
      <w:r w:rsidRPr="00F64027">
        <w:rPr>
          <w:rFonts w:cs="Arial"/>
          <w:spacing w:val="5"/>
          <w:szCs w:val="22"/>
        </w:rPr>
        <w:t xml:space="preserve"> </w:t>
      </w:r>
      <w:r w:rsidRPr="00F64027">
        <w:rPr>
          <w:rFonts w:cs="Arial"/>
          <w:spacing w:val="-1"/>
          <w:szCs w:val="22"/>
        </w:rPr>
        <w:t>employees,</w:t>
      </w:r>
      <w:r w:rsidRPr="00F64027">
        <w:rPr>
          <w:rFonts w:cs="Arial"/>
          <w:spacing w:val="7"/>
          <w:szCs w:val="22"/>
        </w:rPr>
        <w:t xml:space="preserve"> </w:t>
      </w:r>
      <w:r w:rsidRPr="00F64027">
        <w:rPr>
          <w:rFonts w:cs="Arial"/>
          <w:spacing w:val="-1"/>
          <w:szCs w:val="22"/>
        </w:rPr>
        <w:t>or</w:t>
      </w:r>
      <w:r w:rsidRPr="00F64027">
        <w:rPr>
          <w:rFonts w:cs="Arial"/>
          <w:spacing w:val="7"/>
          <w:szCs w:val="22"/>
        </w:rPr>
        <w:t xml:space="preserve"> </w:t>
      </w:r>
      <w:r w:rsidRPr="00F64027">
        <w:rPr>
          <w:rFonts w:cs="Arial"/>
          <w:szCs w:val="22"/>
        </w:rPr>
        <w:t>to</w:t>
      </w:r>
      <w:r w:rsidRPr="00F64027">
        <w:rPr>
          <w:rFonts w:cs="Arial"/>
          <w:spacing w:val="5"/>
          <w:szCs w:val="22"/>
        </w:rPr>
        <w:t xml:space="preserve"> </w:t>
      </w:r>
      <w:r w:rsidRPr="00F64027">
        <w:rPr>
          <w:rFonts w:cs="Arial"/>
          <w:spacing w:val="-1"/>
          <w:szCs w:val="22"/>
        </w:rPr>
        <w:t>layoff,</w:t>
      </w:r>
      <w:r w:rsidRPr="00F64027">
        <w:rPr>
          <w:rFonts w:cs="Arial"/>
          <w:spacing w:val="4"/>
          <w:szCs w:val="22"/>
        </w:rPr>
        <w:t xml:space="preserve"> </w:t>
      </w:r>
      <w:r w:rsidRPr="00F64027">
        <w:rPr>
          <w:rFonts w:cs="Arial"/>
          <w:spacing w:val="-1"/>
          <w:szCs w:val="22"/>
        </w:rPr>
        <w:t>terminate,</w:t>
      </w:r>
      <w:r w:rsidRPr="00F64027">
        <w:rPr>
          <w:rFonts w:cs="Arial"/>
          <w:spacing w:val="47"/>
          <w:szCs w:val="22"/>
        </w:rPr>
        <w:t xml:space="preserve"> </w:t>
      </w:r>
      <w:r w:rsidRPr="00F64027">
        <w:rPr>
          <w:rFonts w:cs="Arial"/>
          <w:spacing w:val="-1"/>
          <w:szCs w:val="22"/>
        </w:rPr>
        <w:t>or</w:t>
      </w:r>
      <w:r w:rsidRPr="00F64027">
        <w:rPr>
          <w:rFonts w:cs="Arial"/>
          <w:spacing w:val="33"/>
          <w:szCs w:val="22"/>
        </w:rPr>
        <w:t xml:space="preserve"> </w:t>
      </w:r>
      <w:r w:rsidRPr="00F64027">
        <w:rPr>
          <w:rFonts w:cs="Arial"/>
          <w:spacing w:val="-1"/>
          <w:szCs w:val="22"/>
        </w:rPr>
        <w:t>otherwise</w:t>
      </w:r>
      <w:r w:rsidRPr="00F64027">
        <w:rPr>
          <w:rFonts w:cs="Arial"/>
          <w:spacing w:val="32"/>
          <w:szCs w:val="22"/>
        </w:rPr>
        <w:t xml:space="preserve"> </w:t>
      </w:r>
      <w:r w:rsidRPr="00F64027">
        <w:rPr>
          <w:rFonts w:cs="Arial"/>
          <w:spacing w:val="-1"/>
          <w:szCs w:val="22"/>
        </w:rPr>
        <w:t>relieve</w:t>
      </w:r>
      <w:r w:rsidRPr="00F64027">
        <w:rPr>
          <w:rFonts w:cs="Arial"/>
          <w:spacing w:val="32"/>
          <w:szCs w:val="22"/>
        </w:rPr>
        <w:t xml:space="preserve"> </w:t>
      </w:r>
      <w:r w:rsidRPr="00F64027">
        <w:rPr>
          <w:rFonts w:cs="Arial"/>
          <w:spacing w:val="-1"/>
          <w:szCs w:val="22"/>
        </w:rPr>
        <w:t>employees</w:t>
      </w:r>
      <w:r w:rsidRPr="00F64027">
        <w:rPr>
          <w:rFonts w:cs="Arial"/>
          <w:spacing w:val="32"/>
          <w:szCs w:val="22"/>
        </w:rPr>
        <w:t xml:space="preserve"> </w:t>
      </w:r>
      <w:r w:rsidRPr="00F64027">
        <w:rPr>
          <w:rFonts w:cs="Arial"/>
          <w:szCs w:val="22"/>
        </w:rPr>
        <w:t>from</w:t>
      </w:r>
      <w:r w:rsidRPr="00F64027">
        <w:rPr>
          <w:rFonts w:cs="Arial"/>
          <w:spacing w:val="33"/>
          <w:szCs w:val="22"/>
        </w:rPr>
        <w:t xml:space="preserve"> </w:t>
      </w:r>
      <w:r w:rsidRPr="00F64027">
        <w:rPr>
          <w:rFonts w:cs="Arial"/>
          <w:spacing w:val="-1"/>
          <w:szCs w:val="22"/>
        </w:rPr>
        <w:t>duty</w:t>
      </w:r>
      <w:r w:rsidRPr="00F64027">
        <w:rPr>
          <w:rFonts w:cs="Arial"/>
          <w:spacing w:val="27"/>
          <w:szCs w:val="22"/>
        </w:rPr>
        <w:t xml:space="preserve"> </w:t>
      </w:r>
      <w:r w:rsidRPr="00F64027">
        <w:rPr>
          <w:rFonts w:cs="Arial"/>
          <w:szCs w:val="22"/>
        </w:rPr>
        <w:t>for</w:t>
      </w:r>
      <w:r w:rsidRPr="00F64027">
        <w:rPr>
          <w:rFonts w:cs="Arial"/>
          <w:spacing w:val="33"/>
          <w:szCs w:val="22"/>
        </w:rPr>
        <w:t xml:space="preserve"> </w:t>
      </w:r>
      <w:r w:rsidRPr="00F64027">
        <w:rPr>
          <w:rFonts w:cs="Arial"/>
          <w:spacing w:val="-1"/>
          <w:szCs w:val="22"/>
        </w:rPr>
        <w:t>lack</w:t>
      </w:r>
      <w:r w:rsidRPr="00F64027">
        <w:rPr>
          <w:rFonts w:cs="Arial"/>
          <w:spacing w:val="35"/>
          <w:szCs w:val="22"/>
        </w:rPr>
        <w:t xml:space="preserve"> </w:t>
      </w:r>
      <w:r w:rsidRPr="00F64027">
        <w:rPr>
          <w:rFonts w:cs="Arial"/>
          <w:spacing w:val="-2"/>
          <w:szCs w:val="22"/>
        </w:rPr>
        <w:t>of</w:t>
      </w:r>
      <w:r w:rsidRPr="00F64027">
        <w:rPr>
          <w:rFonts w:cs="Arial"/>
          <w:spacing w:val="33"/>
          <w:szCs w:val="22"/>
        </w:rPr>
        <w:t xml:space="preserve"> </w:t>
      </w:r>
      <w:r w:rsidRPr="00F64027">
        <w:rPr>
          <w:rFonts w:cs="Arial"/>
          <w:spacing w:val="-1"/>
          <w:szCs w:val="22"/>
        </w:rPr>
        <w:t>work</w:t>
      </w:r>
      <w:r w:rsidRPr="00F64027">
        <w:rPr>
          <w:rFonts w:cs="Arial"/>
          <w:spacing w:val="34"/>
          <w:szCs w:val="22"/>
        </w:rPr>
        <w:t xml:space="preserve"> </w:t>
      </w:r>
      <w:r w:rsidRPr="00F64027">
        <w:rPr>
          <w:rFonts w:cs="Arial"/>
          <w:spacing w:val="-2"/>
          <w:szCs w:val="22"/>
        </w:rPr>
        <w:t>or</w:t>
      </w:r>
      <w:r w:rsidRPr="00F64027">
        <w:rPr>
          <w:rFonts w:cs="Arial"/>
          <w:spacing w:val="33"/>
          <w:szCs w:val="22"/>
        </w:rPr>
        <w:t xml:space="preserve"> </w:t>
      </w:r>
      <w:r w:rsidRPr="00F64027">
        <w:rPr>
          <w:rFonts w:cs="Arial"/>
          <w:spacing w:val="-1"/>
          <w:szCs w:val="22"/>
        </w:rPr>
        <w:t>other</w:t>
      </w:r>
      <w:r w:rsidRPr="00F64027">
        <w:rPr>
          <w:rFonts w:cs="Arial"/>
          <w:spacing w:val="33"/>
          <w:szCs w:val="22"/>
        </w:rPr>
        <w:t xml:space="preserve"> </w:t>
      </w:r>
      <w:r w:rsidRPr="00F64027">
        <w:rPr>
          <w:rFonts w:cs="Arial"/>
          <w:spacing w:val="-1"/>
          <w:szCs w:val="22"/>
        </w:rPr>
        <w:t>legitimate</w:t>
      </w:r>
      <w:r w:rsidRPr="00F64027">
        <w:rPr>
          <w:rFonts w:cs="Arial"/>
          <w:spacing w:val="32"/>
          <w:szCs w:val="22"/>
        </w:rPr>
        <w:t xml:space="preserve"> </w:t>
      </w:r>
      <w:r w:rsidRPr="00F64027">
        <w:rPr>
          <w:rFonts w:cs="Arial"/>
          <w:spacing w:val="-1"/>
          <w:szCs w:val="22"/>
        </w:rPr>
        <w:t>reasons</w:t>
      </w:r>
      <w:r w:rsidRPr="00F64027">
        <w:rPr>
          <w:rFonts w:cs="Arial"/>
          <w:spacing w:val="45"/>
          <w:szCs w:val="22"/>
        </w:rPr>
        <w:t xml:space="preserve"> </w:t>
      </w:r>
      <w:r w:rsidRPr="00F64027">
        <w:rPr>
          <w:rFonts w:cs="Arial"/>
          <w:spacing w:val="-2"/>
          <w:szCs w:val="22"/>
        </w:rPr>
        <w:t>when</w:t>
      </w:r>
      <w:r w:rsidRPr="00F64027">
        <w:rPr>
          <w:rFonts w:cs="Arial"/>
          <w:spacing w:val="1"/>
          <w:szCs w:val="22"/>
        </w:rPr>
        <w:t xml:space="preserve"> </w:t>
      </w:r>
      <w:r w:rsidRPr="00F64027">
        <w:rPr>
          <w:rFonts w:cs="Arial"/>
          <w:spacing w:val="-1"/>
          <w:szCs w:val="22"/>
        </w:rPr>
        <w:t>it</w:t>
      </w:r>
      <w:r w:rsidRPr="00F64027">
        <w:rPr>
          <w:rFonts w:cs="Arial"/>
          <w:spacing w:val="2"/>
          <w:szCs w:val="22"/>
        </w:rPr>
        <w:t xml:space="preserve"> </w:t>
      </w:r>
      <w:r w:rsidRPr="00F64027">
        <w:rPr>
          <w:rFonts w:cs="Arial"/>
          <w:spacing w:val="-1"/>
          <w:szCs w:val="22"/>
        </w:rPr>
        <w:t>shall</w:t>
      </w:r>
      <w:r w:rsidRPr="00F64027">
        <w:rPr>
          <w:rFonts w:cs="Arial"/>
          <w:szCs w:val="22"/>
        </w:rPr>
        <w:t xml:space="preserve"> </w:t>
      </w:r>
      <w:r w:rsidRPr="00F64027">
        <w:rPr>
          <w:rFonts w:cs="Arial"/>
          <w:spacing w:val="-1"/>
          <w:szCs w:val="22"/>
        </w:rPr>
        <w:t>be</w:t>
      </w:r>
      <w:r w:rsidRPr="00F64027">
        <w:rPr>
          <w:rFonts w:cs="Arial"/>
          <w:spacing w:val="1"/>
          <w:szCs w:val="22"/>
        </w:rPr>
        <w:t xml:space="preserve"> </w:t>
      </w:r>
      <w:r w:rsidRPr="00F64027">
        <w:rPr>
          <w:rFonts w:cs="Arial"/>
          <w:spacing w:val="-1"/>
          <w:szCs w:val="22"/>
        </w:rPr>
        <w:t>in</w:t>
      </w:r>
      <w:r w:rsidRPr="00F64027">
        <w:rPr>
          <w:rFonts w:cs="Arial"/>
          <w:spacing w:val="1"/>
          <w:szCs w:val="22"/>
        </w:rPr>
        <w:t xml:space="preserve"> </w:t>
      </w:r>
      <w:r w:rsidRPr="00F64027">
        <w:rPr>
          <w:rFonts w:cs="Arial"/>
          <w:szCs w:val="22"/>
        </w:rPr>
        <w:t>the</w:t>
      </w:r>
      <w:r w:rsidRPr="00F64027">
        <w:rPr>
          <w:rFonts w:cs="Arial"/>
          <w:spacing w:val="-2"/>
          <w:szCs w:val="22"/>
        </w:rPr>
        <w:t xml:space="preserve"> </w:t>
      </w:r>
      <w:r w:rsidRPr="00F64027">
        <w:rPr>
          <w:rFonts w:cs="Arial"/>
          <w:spacing w:val="-1"/>
          <w:szCs w:val="22"/>
        </w:rPr>
        <w:t>best</w:t>
      </w:r>
      <w:r w:rsidRPr="00F64027">
        <w:rPr>
          <w:rFonts w:cs="Arial"/>
          <w:spacing w:val="2"/>
          <w:szCs w:val="22"/>
        </w:rPr>
        <w:t xml:space="preserve"> </w:t>
      </w:r>
      <w:r w:rsidRPr="00F64027">
        <w:rPr>
          <w:rFonts w:cs="Arial"/>
          <w:spacing w:val="-1"/>
          <w:szCs w:val="22"/>
        </w:rPr>
        <w:t>interest</w:t>
      </w:r>
      <w:r w:rsidRPr="00F64027">
        <w:rPr>
          <w:rFonts w:cs="Arial"/>
          <w:spacing w:val="2"/>
          <w:szCs w:val="22"/>
        </w:rPr>
        <w:t xml:space="preserve"> </w:t>
      </w:r>
      <w:r w:rsidRPr="00F64027">
        <w:rPr>
          <w:rFonts w:cs="Arial"/>
          <w:spacing w:val="-2"/>
          <w:szCs w:val="22"/>
        </w:rPr>
        <w:t>of</w:t>
      </w:r>
      <w:r w:rsidRPr="00F64027">
        <w:rPr>
          <w:rFonts w:cs="Arial"/>
          <w:spacing w:val="-1"/>
          <w:szCs w:val="22"/>
        </w:rPr>
        <w:t xml:space="preserve"> </w:t>
      </w:r>
      <w:r w:rsidRPr="00F64027">
        <w:rPr>
          <w:rFonts w:cs="Arial"/>
          <w:szCs w:val="22"/>
        </w:rPr>
        <w:t>the</w:t>
      </w:r>
      <w:r w:rsidRPr="00F64027">
        <w:rPr>
          <w:rFonts w:cs="Arial"/>
          <w:spacing w:val="-2"/>
          <w:szCs w:val="22"/>
        </w:rPr>
        <w:t xml:space="preserve"> </w:t>
      </w:r>
      <w:r w:rsidRPr="00F64027">
        <w:rPr>
          <w:rFonts w:cs="Arial"/>
          <w:spacing w:val="-1"/>
          <w:szCs w:val="22"/>
        </w:rPr>
        <w:t>Town.</w:t>
      </w:r>
    </w:p>
    <w:p w14:paraId="658D5E19" w14:textId="77777777" w:rsidR="00BB4E13" w:rsidRPr="00F64027" w:rsidRDefault="00BB4E13" w:rsidP="00555016">
      <w:pPr>
        <w:pStyle w:val="BodyText"/>
        <w:widowControl w:val="0"/>
        <w:numPr>
          <w:ilvl w:val="0"/>
          <w:numId w:val="9"/>
        </w:numPr>
        <w:tabs>
          <w:tab w:val="left" w:pos="1380"/>
        </w:tabs>
        <w:spacing w:before="184"/>
        <w:ind w:right="115"/>
        <w:jc w:val="left"/>
        <w:rPr>
          <w:rFonts w:cs="Arial"/>
          <w:szCs w:val="22"/>
        </w:rPr>
      </w:pPr>
      <w:r w:rsidRPr="00F64027">
        <w:rPr>
          <w:rFonts w:cs="Arial"/>
          <w:spacing w:val="1"/>
          <w:szCs w:val="22"/>
        </w:rPr>
        <w:t>To</w:t>
      </w:r>
      <w:r w:rsidRPr="00F64027">
        <w:rPr>
          <w:rFonts w:cs="Arial"/>
          <w:spacing w:val="58"/>
          <w:szCs w:val="22"/>
        </w:rPr>
        <w:t xml:space="preserve"> </w:t>
      </w:r>
      <w:r w:rsidRPr="00F64027">
        <w:rPr>
          <w:rFonts w:cs="Arial"/>
          <w:spacing w:val="-1"/>
          <w:szCs w:val="22"/>
        </w:rPr>
        <w:t>prescribe</w:t>
      </w:r>
      <w:r w:rsidRPr="00F64027">
        <w:rPr>
          <w:rFonts w:cs="Arial"/>
          <w:spacing w:val="58"/>
          <w:szCs w:val="22"/>
        </w:rPr>
        <w:t xml:space="preserve"> </w:t>
      </w:r>
      <w:r w:rsidRPr="00F64027">
        <w:rPr>
          <w:rFonts w:cs="Arial"/>
          <w:spacing w:val="-1"/>
          <w:szCs w:val="22"/>
        </w:rPr>
        <w:t>and</w:t>
      </w:r>
      <w:r w:rsidRPr="00F64027">
        <w:rPr>
          <w:rFonts w:cs="Arial"/>
          <w:spacing w:val="58"/>
          <w:szCs w:val="22"/>
        </w:rPr>
        <w:t xml:space="preserve"> </w:t>
      </w:r>
      <w:r w:rsidRPr="00F64027">
        <w:rPr>
          <w:rFonts w:cs="Arial"/>
          <w:spacing w:val="-1"/>
          <w:szCs w:val="22"/>
        </w:rPr>
        <w:t>enforce</w:t>
      </w:r>
      <w:r w:rsidRPr="00F64027">
        <w:rPr>
          <w:rFonts w:cs="Arial"/>
          <w:spacing w:val="58"/>
          <w:szCs w:val="22"/>
        </w:rPr>
        <w:t xml:space="preserve"> </w:t>
      </w:r>
      <w:r w:rsidRPr="00F64027">
        <w:rPr>
          <w:rFonts w:cs="Arial"/>
          <w:spacing w:val="-1"/>
          <w:szCs w:val="22"/>
        </w:rPr>
        <w:t>rules</w:t>
      </w:r>
      <w:r w:rsidRPr="00F64027">
        <w:rPr>
          <w:rFonts w:cs="Arial"/>
          <w:spacing w:val="58"/>
          <w:szCs w:val="22"/>
        </w:rPr>
        <w:t xml:space="preserve"> </w:t>
      </w:r>
      <w:r w:rsidRPr="00F64027">
        <w:rPr>
          <w:rFonts w:cs="Arial"/>
          <w:spacing w:val="-1"/>
          <w:szCs w:val="22"/>
        </w:rPr>
        <w:t>and</w:t>
      </w:r>
      <w:r w:rsidRPr="00F64027">
        <w:rPr>
          <w:rFonts w:cs="Arial"/>
          <w:spacing w:val="56"/>
          <w:szCs w:val="22"/>
        </w:rPr>
        <w:t xml:space="preserve"> </w:t>
      </w:r>
      <w:r w:rsidRPr="00F64027">
        <w:rPr>
          <w:rFonts w:cs="Arial"/>
          <w:spacing w:val="-1"/>
          <w:szCs w:val="22"/>
        </w:rPr>
        <w:t>regulations</w:t>
      </w:r>
      <w:r w:rsidRPr="00F64027">
        <w:rPr>
          <w:rFonts w:cs="Arial"/>
          <w:spacing w:val="57"/>
          <w:szCs w:val="22"/>
        </w:rPr>
        <w:t xml:space="preserve"> </w:t>
      </w:r>
      <w:r w:rsidRPr="00F64027">
        <w:rPr>
          <w:rFonts w:cs="Arial"/>
          <w:szCs w:val="22"/>
        </w:rPr>
        <w:t>for</w:t>
      </w:r>
      <w:r w:rsidRPr="00F64027">
        <w:rPr>
          <w:rFonts w:cs="Arial"/>
          <w:spacing w:val="59"/>
          <w:szCs w:val="22"/>
        </w:rPr>
        <w:t xml:space="preserve"> </w:t>
      </w:r>
      <w:r w:rsidRPr="00F64027">
        <w:rPr>
          <w:rFonts w:cs="Arial"/>
          <w:szCs w:val="22"/>
        </w:rPr>
        <w:t>the</w:t>
      </w:r>
      <w:r w:rsidRPr="00F64027">
        <w:rPr>
          <w:rFonts w:cs="Arial"/>
          <w:spacing w:val="56"/>
          <w:szCs w:val="22"/>
        </w:rPr>
        <w:t xml:space="preserve"> </w:t>
      </w:r>
      <w:r w:rsidRPr="00F64027">
        <w:rPr>
          <w:rFonts w:cs="Arial"/>
          <w:spacing w:val="-1"/>
          <w:szCs w:val="22"/>
        </w:rPr>
        <w:t>maintenance</w:t>
      </w:r>
      <w:r w:rsidRPr="00F64027">
        <w:rPr>
          <w:rFonts w:cs="Arial"/>
          <w:spacing w:val="56"/>
          <w:szCs w:val="22"/>
        </w:rPr>
        <w:t xml:space="preserve"> </w:t>
      </w:r>
      <w:r w:rsidRPr="00F64027">
        <w:rPr>
          <w:rFonts w:cs="Arial"/>
          <w:spacing w:val="-2"/>
          <w:szCs w:val="22"/>
        </w:rPr>
        <w:t>of</w:t>
      </w:r>
      <w:r w:rsidRPr="00F64027">
        <w:rPr>
          <w:rFonts w:cs="Arial"/>
          <w:spacing w:val="35"/>
          <w:szCs w:val="22"/>
        </w:rPr>
        <w:t xml:space="preserve"> </w:t>
      </w:r>
      <w:r w:rsidRPr="00F64027">
        <w:rPr>
          <w:rFonts w:cs="Arial"/>
          <w:spacing w:val="-1"/>
          <w:szCs w:val="22"/>
        </w:rPr>
        <w:t>discipline</w:t>
      </w:r>
      <w:r w:rsidRPr="00F64027">
        <w:rPr>
          <w:rFonts w:cs="Arial"/>
          <w:spacing w:val="27"/>
          <w:szCs w:val="22"/>
        </w:rPr>
        <w:t xml:space="preserve"> </w:t>
      </w:r>
      <w:r w:rsidRPr="00F64027">
        <w:rPr>
          <w:rFonts w:cs="Arial"/>
          <w:spacing w:val="-1"/>
          <w:szCs w:val="22"/>
        </w:rPr>
        <w:t>and</w:t>
      </w:r>
      <w:r w:rsidRPr="00F64027">
        <w:rPr>
          <w:rFonts w:cs="Arial"/>
          <w:spacing w:val="27"/>
          <w:szCs w:val="22"/>
        </w:rPr>
        <w:t xml:space="preserve"> </w:t>
      </w:r>
      <w:r w:rsidRPr="00F64027">
        <w:rPr>
          <w:rFonts w:cs="Arial"/>
          <w:szCs w:val="22"/>
        </w:rPr>
        <w:t>for</w:t>
      </w:r>
      <w:r w:rsidRPr="00F64027">
        <w:rPr>
          <w:rFonts w:cs="Arial"/>
          <w:spacing w:val="26"/>
          <w:szCs w:val="22"/>
        </w:rPr>
        <w:t xml:space="preserve"> </w:t>
      </w:r>
      <w:r w:rsidRPr="00F64027">
        <w:rPr>
          <w:rFonts w:cs="Arial"/>
          <w:szCs w:val="22"/>
        </w:rPr>
        <w:t>the</w:t>
      </w:r>
      <w:r w:rsidRPr="00F64027">
        <w:rPr>
          <w:rFonts w:cs="Arial"/>
          <w:spacing w:val="27"/>
          <w:szCs w:val="22"/>
        </w:rPr>
        <w:t xml:space="preserve"> </w:t>
      </w:r>
      <w:r w:rsidRPr="00F64027">
        <w:rPr>
          <w:rFonts w:cs="Arial"/>
          <w:spacing w:val="-1"/>
          <w:szCs w:val="22"/>
        </w:rPr>
        <w:t>performance</w:t>
      </w:r>
      <w:r w:rsidRPr="00F64027">
        <w:rPr>
          <w:rFonts w:cs="Arial"/>
          <w:spacing w:val="25"/>
          <w:szCs w:val="22"/>
        </w:rPr>
        <w:t xml:space="preserve"> </w:t>
      </w:r>
      <w:r w:rsidRPr="00F64027">
        <w:rPr>
          <w:rFonts w:cs="Arial"/>
          <w:spacing w:val="-2"/>
          <w:szCs w:val="22"/>
        </w:rPr>
        <w:t>of</w:t>
      </w:r>
      <w:r w:rsidRPr="00F64027">
        <w:rPr>
          <w:rFonts w:cs="Arial"/>
          <w:spacing w:val="28"/>
          <w:szCs w:val="22"/>
        </w:rPr>
        <w:t xml:space="preserve"> </w:t>
      </w:r>
      <w:r w:rsidRPr="00F64027">
        <w:rPr>
          <w:rFonts w:cs="Arial"/>
          <w:spacing w:val="-1"/>
          <w:szCs w:val="22"/>
        </w:rPr>
        <w:t>work</w:t>
      </w:r>
      <w:r w:rsidRPr="00F64027">
        <w:rPr>
          <w:rFonts w:cs="Arial"/>
          <w:spacing w:val="30"/>
          <w:szCs w:val="22"/>
        </w:rPr>
        <w:t xml:space="preserve"> </w:t>
      </w:r>
      <w:r w:rsidRPr="00F64027">
        <w:rPr>
          <w:rFonts w:cs="Arial"/>
          <w:spacing w:val="-1"/>
          <w:szCs w:val="22"/>
        </w:rPr>
        <w:t>in</w:t>
      </w:r>
      <w:r w:rsidRPr="00F64027">
        <w:rPr>
          <w:rFonts w:cs="Arial"/>
          <w:spacing w:val="27"/>
          <w:szCs w:val="22"/>
        </w:rPr>
        <w:t xml:space="preserve"> </w:t>
      </w:r>
      <w:r w:rsidRPr="00F64027">
        <w:rPr>
          <w:rFonts w:cs="Arial"/>
          <w:spacing w:val="-1"/>
          <w:szCs w:val="22"/>
        </w:rPr>
        <w:t>accordance</w:t>
      </w:r>
      <w:r w:rsidRPr="00F64027">
        <w:rPr>
          <w:rFonts w:cs="Arial"/>
          <w:spacing w:val="27"/>
          <w:szCs w:val="22"/>
        </w:rPr>
        <w:t xml:space="preserve"> </w:t>
      </w:r>
      <w:r w:rsidRPr="00F64027">
        <w:rPr>
          <w:rFonts w:cs="Arial"/>
          <w:spacing w:val="-1"/>
          <w:szCs w:val="22"/>
        </w:rPr>
        <w:t>with</w:t>
      </w:r>
      <w:r w:rsidRPr="00F64027">
        <w:rPr>
          <w:rFonts w:cs="Arial"/>
          <w:spacing w:val="27"/>
          <w:szCs w:val="22"/>
        </w:rPr>
        <w:t xml:space="preserve"> </w:t>
      </w:r>
      <w:r w:rsidRPr="00F64027">
        <w:rPr>
          <w:rFonts w:cs="Arial"/>
          <w:szCs w:val="22"/>
        </w:rPr>
        <w:t>the</w:t>
      </w:r>
      <w:r w:rsidRPr="00F64027">
        <w:rPr>
          <w:rFonts w:cs="Arial"/>
          <w:spacing w:val="25"/>
          <w:szCs w:val="22"/>
        </w:rPr>
        <w:t xml:space="preserve"> </w:t>
      </w:r>
      <w:r w:rsidRPr="00F64027">
        <w:rPr>
          <w:rFonts w:cs="Arial"/>
          <w:spacing w:val="-1"/>
          <w:szCs w:val="22"/>
        </w:rPr>
        <w:t>requirements</w:t>
      </w:r>
      <w:r w:rsidRPr="00F64027">
        <w:rPr>
          <w:rFonts w:cs="Arial"/>
          <w:spacing w:val="25"/>
          <w:szCs w:val="22"/>
        </w:rPr>
        <w:t xml:space="preserve"> </w:t>
      </w:r>
      <w:r w:rsidRPr="00F64027">
        <w:rPr>
          <w:rFonts w:cs="Arial"/>
          <w:spacing w:val="-2"/>
          <w:szCs w:val="22"/>
        </w:rPr>
        <w:t>of</w:t>
      </w:r>
      <w:r w:rsidRPr="00F64027">
        <w:rPr>
          <w:rFonts w:cs="Arial"/>
          <w:spacing w:val="28"/>
          <w:szCs w:val="22"/>
        </w:rPr>
        <w:t xml:space="preserve"> </w:t>
      </w:r>
      <w:r w:rsidRPr="00F64027">
        <w:rPr>
          <w:rFonts w:cs="Arial"/>
          <w:szCs w:val="22"/>
        </w:rPr>
        <w:t>the</w:t>
      </w:r>
      <w:r w:rsidRPr="00F64027">
        <w:rPr>
          <w:rFonts w:cs="Arial"/>
          <w:spacing w:val="39"/>
          <w:szCs w:val="22"/>
        </w:rPr>
        <w:t xml:space="preserve"> </w:t>
      </w:r>
      <w:r w:rsidRPr="00F64027">
        <w:rPr>
          <w:rFonts w:cs="Arial"/>
          <w:spacing w:val="-1"/>
          <w:szCs w:val="22"/>
        </w:rPr>
        <w:t>Town</w:t>
      </w:r>
      <w:r w:rsidRPr="00F64027">
        <w:rPr>
          <w:rFonts w:cs="Arial"/>
          <w:spacing w:val="1"/>
          <w:szCs w:val="22"/>
        </w:rPr>
        <w:t xml:space="preserve"> </w:t>
      </w:r>
      <w:r w:rsidRPr="00F64027">
        <w:rPr>
          <w:rFonts w:cs="Arial"/>
          <w:spacing w:val="-1"/>
          <w:szCs w:val="22"/>
        </w:rPr>
        <w:t>provided</w:t>
      </w:r>
      <w:r w:rsidRPr="00F64027">
        <w:rPr>
          <w:rFonts w:cs="Arial"/>
          <w:spacing w:val="1"/>
          <w:szCs w:val="22"/>
        </w:rPr>
        <w:t xml:space="preserve"> </w:t>
      </w:r>
      <w:r w:rsidRPr="00F64027">
        <w:rPr>
          <w:rFonts w:cs="Arial"/>
          <w:spacing w:val="-1"/>
          <w:szCs w:val="22"/>
        </w:rPr>
        <w:t>such</w:t>
      </w:r>
      <w:r w:rsidRPr="00F64027">
        <w:rPr>
          <w:rFonts w:cs="Arial"/>
          <w:spacing w:val="1"/>
          <w:szCs w:val="22"/>
        </w:rPr>
        <w:t xml:space="preserve"> </w:t>
      </w:r>
      <w:r w:rsidRPr="00F64027">
        <w:rPr>
          <w:rFonts w:cs="Arial"/>
          <w:spacing w:val="-1"/>
          <w:szCs w:val="22"/>
        </w:rPr>
        <w:t>rules</w:t>
      </w:r>
      <w:r w:rsidRPr="00F64027">
        <w:rPr>
          <w:rFonts w:cs="Arial"/>
          <w:spacing w:val="1"/>
          <w:szCs w:val="22"/>
        </w:rPr>
        <w:t xml:space="preserve"> </w:t>
      </w:r>
      <w:r w:rsidRPr="00F64027">
        <w:rPr>
          <w:rFonts w:cs="Arial"/>
          <w:spacing w:val="-1"/>
          <w:szCs w:val="22"/>
        </w:rPr>
        <w:t>and</w:t>
      </w:r>
      <w:r w:rsidRPr="00F64027">
        <w:rPr>
          <w:rFonts w:cs="Arial"/>
          <w:spacing w:val="1"/>
          <w:szCs w:val="22"/>
        </w:rPr>
        <w:t xml:space="preserve"> </w:t>
      </w:r>
      <w:r w:rsidRPr="00F64027">
        <w:rPr>
          <w:rFonts w:cs="Arial"/>
          <w:spacing w:val="-1"/>
          <w:szCs w:val="22"/>
        </w:rPr>
        <w:t>regulations</w:t>
      </w:r>
      <w:r w:rsidRPr="00F64027">
        <w:rPr>
          <w:rFonts w:cs="Arial"/>
          <w:spacing w:val="1"/>
          <w:szCs w:val="22"/>
        </w:rPr>
        <w:t xml:space="preserve"> </w:t>
      </w:r>
      <w:r w:rsidRPr="00F64027">
        <w:rPr>
          <w:rFonts w:cs="Arial"/>
          <w:szCs w:val="22"/>
        </w:rPr>
        <w:t>are</w:t>
      </w:r>
      <w:r w:rsidRPr="00F64027">
        <w:rPr>
          <w:rFonts w:cs="Arial"/>
          <w:spacing w:val="-2"/>
          <w:szCs w:val="22"/>
        </w:rPr>
        <w:t xml:space="preserve"> </w:t>
      </w:r>
      <w:r w:rsidRPr="00F64027">
        <w:rPr>
          <w:rFonts w:cs="Arial"/>
          <w:spacing w:val="-1"/>
          <w:szCs w:val="22"/>
        </w:rPr>
        <w:t>made</w:t>
      </w:r>
      <w:r w:rsidRPr="00F64027">
        <w:rPr>
          <w:rFonts w:cs="Arial"/>
          <w:spacing w:val="-2"/>
          <w:szCs w:val="22"/>
        </w:rPr>
        <w:t xml:space="preserve"> </w:t>
      </w:r>
      <w:r w:rsidRPr="00F64027">
        <w:rPr>
          <w:rFonts w:cs="Arial"/>
          <w:spacing w:val="-1"/>
          <w:szCs w:val="22"/>
        </w:rPr>
        <w:t>known</w:t>
      </w:r>
      <w:r w:rsidRPr="00F64027">
        <w:rPr>
          <w:rFonts w:cs="Arial"/>
          <w:spacing w:val="1"/>
          <w:szCs w:val="22"/>
        </w:rPr>
        <w:t xml:space="preserve"> </w:t>
      </w:r>
      <w:r w:rsidRPr="00F64027">
        <w:rPr>
          <w:rFonts w:cs="Arial"/>
          <w:szCs w:val="22"/>
        </w:rPr>
        <w:t>to</w:t>
      </w:r>
      <w:r w:rsidRPr="00F64027">
        <w:rPr>
          <w:rFonts w:cs="Arial"/>
          <w:spacing w:val="1"/>
          <w:szCs w:val="22"/>
        </w:rPr>
        <w:t xml:space="preserve"> </w:t>
      </w:r>
      <w:r w:rsidRPr="00F64027">
        <w:rPr>
          <w:rFonts w:cs="Arial"/>
          <w:szCs w:val="22"/>
        </w:rPr>
        <w:t>the</w:t>
      </w:r>
      <w:r w:rsidRPr="00F64027">
        <w:rPr>
          <w:rFonts w:cs="Arial"/>
          <w:spacing w:val="-2"/>
          <w:szCs w:val="22"/>
        </w:rPr>
        <w:t xml:space="preserve"> </w:t>
      </w:r>
      <w:r w:rsidRPr="00F64027">
        <w:rPr>
          <w:rFonts w:cs="Arial"/>
          <w:spacing w:val="-1"/>
          <w:szCs w:val="22"/>
        </w:rPr>
        <w:t>employees</w:t>
      </w:r>
      <w:r w:rsidRPr="00F64027">
        <w:rPr>
          <w:rFonts w:cs="Arial"/>
          <w:spacing w:val="1"/>
          <w:szCs w:val="22"/>
        </w:rPr>
        <w:t xml:space="preserve"> </w:t>
      </w:r>
      <w:r w:rsidRPr="00F64027">
        <w:rPr>
          <w:rFonts w:cs="Arial"/>
          <w:spacing w:val="-1"/>
          <w:szCs w:val="22"/>
        </w:rPr>
        <w:t>affected</w:t>
      </w:r>
      <w:r w:rsidRPr="00F64027">
        <w:rPr>
          <w:rFonts w:cs="Arial"/>
          <w:spacing w:val="-2"/>
          <w:szCs w:val="22"/>
        </w:rPr>
        <w:t xml:space="preserve"> </w:t>
      </w:r>
      <w:r w:rsidRPr="00F64027">
        <w:rPr>
          <w:rFonts w:cs="Arial"/>
          <w:spacing w:val="-1"/>
          <w:szCs w:val="22"/>
        </w:rPr>
        <w:t>by</w:t>
      </w:r>
      <w:r w:rsidRPr="00F64027">
        <w:rPr>
          <w:rFonts w:cs="Arial"/>
          <w:spacing w:val="45"/>
          <w:szCs w:val="22"/>
        </w:rPr>
        <w:t xml:space="preserve"> </w:t>
      </w:r>
      <w:r w:rsidRPr="00F64027">
        <w:rPr>
          <w:rFonts w:cs="Arial"/>
          <w:spacing w:val="-1"/>
          <w:szCs w:val="22"/>
        </w:rPr>
        <w:t>them.</w:t>
      </w:r>
    </w:p>
    <w:p w14:paraId="25B247D9" w14:textId="77777777" w:rsidR="00224DC5" w:rsidRPr="00F64027" w:rsidRDefault="00224DC5" w:rsidP="00F64027">
      <w:pPr>
        <w:pStyle w:val="BodyText"/>
        <w:spacing w:before="37"/>
        <w:jc w:val="left"/>
        <w:rPr>
          <w:rFonts w:cs="Arial"/>
          <w:b/>
          <w:bCs/>
          <w:spacing w:val="-1"/>
          <w:szCs w:val="22"/>
          <w:u w:val="single"/>
        </w:rPr>
      </w:pPr>
    </w:p>
    <w:p w14:paraId="421525AF" w14:textId="34B1D7D8" w:rsidR="00BB4E13" w:rsidRPr="00F64027" w:rsidRDefault="00BB4E13" w:rsidP="000201AE">
      <w:pPr>
        <w:pStyle w:val="Heading1"/>
      </w:pPr>
      <w:bookmarkStart w:id="4" w:name="_Toc206684480"/>
      <w:r w:rsidRPr="00F64027">
        <w:t>EMPLOYEE RESPONSIBILITIES</w:t>
      </w:r>
      <w:bookmarkEnd w:id="4"/>
    </w:p>
    <w:p w14:paraId="4053714F" w14:textId="77777777" w:rsidR="00BB4E13" w:rsidRPr="00F64027" w:rsidRDefault="00BB4E13" w:rsidP="00F64027">
      <w:pPr>
        <w:rPr>
          <w:rFonts w:eastAsia="Arial" w:cs="Arial"/>
          <w:szCs w:val="22"/>
        </w:rPr>
      </w:pPr>
    </w:p>
    <w:p w14:paraId="5C2EA928" w14:textId="77777777" w:rsidR="00BB4E13" w:rsidRPr="00F64027" w:rsidRDefault="00BB4E13" w:rsidP="00555016">
      <w:pPr>
        <w:pStyle w:val="BodyText"/>
        <w:widowControl w:val="0"/>
        <w:numPr>
          <w:ilvl w:val="0"/>
          <w:numId w:val="10"/>
        </w:numPr>
        <w:tabs>
          <w:tab w:val="left" w:pos="1560"/>
        </w:tabs>
        <w:spacing w:line="268" w:lineRule="exact"/>
        <w:jc w:val="left"/>
        <w:rPr>
          <w:rFonts w:eastAsia="Arial" w:cs="Arial"/>
          <w:szCs w:val="22"/>
        </w:rPr>
      </w:pPr>
      <w:r w:rsidRPr="00F64027">
        <w:rPr>
          <w:rFonts w:cs="Arial"/>
          <w:spacing w:val="1"/>
          <w:szCs w:val="22"/>
        </w:rPr>
        <w:t>To</w:t>
      </w:r>
      <w:r w:rsidRPr="00F64027">
        <w:rPr>
          <w:rFonts w:cs="Arial"/>
          <w:spacing w:val="-2"/>
          <w:szCs w:val="22"/>
        </w:rPr>
        <w:t xml:space="preserve"> </w:t>
      </w:r>
      <w:r w:rsidRPr="00F64027">
        <w:rPr>
          <w:rFonts w:cs="Arial"/>
          <w:spacing w:val="-1"/>
          <w:szCs w:val="22"/>
        </w:rPr>
        <w:t xml:space="preserve">respect </w:t>
      </w:r>
      <w:r w:rsidRPr="00F64027">
        <w:rPr>
          <w:rFonts w:cs="Arial"/>
          <w:szCs w:val="22"/>
        </w:rPr>
        <w:t>the</w:t>
      </w:r>
      <w:r w:rsidRPr="00F64027">
        <w:rPr>
          <w:rFonts w:cs="Arial"/>
          <w:spacing w:val="-2"/>
          <w:szCs w:val="22"/>
        </w:rPr>
        <w:t xml:space="preserve"> </w:t>
      </w:r>
      <w:r w:rsidRPr="00F64027">
        <w:rPr>
          <w:rFonts w:cs="Arial"/>
          <w:spacing w:val="-1"/>
          <w:szCs w:val="22"/>
        </w:rPr>
        <w:t>rights, responsibilities</w:t>
      </w:r>
      <w:r w:rsidRPr="00F64027">
        <w:rPr>
          <w:rFonts w:cs="Arial"/>
          <w:spacing w:val="1"/>
          <w:szCs w:val="22"/>
        </w:rPr>
        <w:t xml:space="preserve"> </w:t>
      </w:r>
      <w:r w:rsidRPr="00F64027">
        <w:rPr>
          <w:rFonts w:cs="Arial"/>
          <w:spacing w:val="-1"/>
          <w:szCs w:val="22"/>
        </w:rPr>
        <w:t>and</w:t>
      </w:r>
      <w:r w:rsidRPr="00F64027">
        <w:rPr>
          <w:rFonts w:cs="Arial"/>
          <w:spacing w:val="1"/>
          <w:szCs w:val="22"/>
        </w:rPr>
        <w:t xml:space="preserve"> </w:t>
      </w:r>
      <w:r w:rsidRPr="00F64027">
        <w:rPr>
          <w:rFonts w:cs="Arial"/>
          <w:spacing w:val="-1"/>
          <w:szCs w:val="22"/>
        </w:rPr>
        <w:t>authority of</w:t>
      </w:r>
      <w:r w:rsidRPr="00F64027">
        <w:rPr>
          <w:rFonts w:cs="Arial"/>
          <w:spacing w:val="2"/>
          <w:szCs w:val="22"/>
        </w:rPr>
        <w:t xml:space="preserve"> </w:t>
      </w:r>
      <w:r w:rsidRPr="00F64027">
        <w:rPr>
          <w:rFonts w:cs="Arial"/>
          <w:spacing w:val="-1"/>
          <w:szCs w:val="22"/>
        </w:rPr>
        <w:t>others.</w:t>
      </w:r>
    </w:p>
    <w:p w14:paraId="051C4BFC" w14:textId="77777777" w:rsidR="00BB4E13" w:rsidRPr="00F64027" w:rsidRDefault="00BB4E13" w:rsidP="00555016">
      <w:pPr>
        <w:pStyle w:val="BodyText"/>
        <w:widowControl w:val="0"/>
        <w:numPr>
          <w:ilvl w:val="0"/>
          <w:numId w:val="10"/>
        </w:numPr>
        <w:tabs>
          <w:tab w:val="left" w:pos="1560"/>
        </w:tabs>
        <w:spacing w:line="268" w:lineRule="exact"/>
        <w:jc w:val="left"/>
        <w:rPr>
          <w:rFonts w:cs="Arial"/>
          <w:szCs w:val="22"/>
        </w:rPr>
      </w:pPr>
      <w:r w:rsidRPr="00F64027">
        <w:rPr>
          <w:rFonts w:cs="Arial"/>
          <w:spacing w:val="1"/>
          <w:szCs w:val="22"/>
        </w:rPr>
        <w:t>To</w:t>
      </w:r>
      <w:r w:rsidRPr="00F64027">
        <w:rPr>
          <w:rFonts w:cs="Arial"/>
          <w:spacing w:val="-2"/>
          <w:szCs w:val="22"/>
        </w:rPr>
        <w:t xml:space="preserve"> </w:t>
      </w:r>
      <w:r w:rsidRPr="00F64027">
        <w:rPr>
          <w:rFonts w:cs="Arial"/>
          <w:spacing w:val="-1"/>
          <w:szCs w:val="22"/>
        </w:rPr>
        <w:t>strive</w:t>
      </w:r>
      <w:r w:rsidRPr="00F64027">
        <w:rPr>
          <w:rFonts w:cs="Arial"/>
          <w:spacing w:val="-2"/>
          <w:szCs w:val="22"/>
        </w:rPr>
        <w:t xml:space="preserve"> </w:t>
      </w:r>
      <w:r w:rsidRPr="00F64027">
        <w:rPr>
          <w:rFonts w:cs="Arial"/>
          <w:szCs w:val="22"/>
        </w:rPr>
        <w:t>for</w:t>
      </w:r>
      <w:r w:rsidRPr="00F64027">
        <w:rPr>
          <w:rFonts w:cs="Arial"/>
          <w:spacing w:val="-1"/>
          <w:szCs w:val="22"/>
        </w:rPr>
        <w:t xml:space="preserve"> excellence</w:t>
      </w:r>
      <w:r w:rsidRPr="00F64027">
        <w:rPr>
          <w:rFonts w:cs="Arial"/>
          <w:spacing w:val="1"/>
          <w:szCs w:val="22"/>
        </w:rPr>
        <w:t xml:space="preserve"> </w:t>
      </w:r>
      <w:r w:rsidRPr="00F64027">
        <w:rPr>
          <w:rFonts w:cs="Arial"/>
          <w:spacing w:val="-1"/>
          <w:szCs w:val="22"/>
        </w:rPr>
        <w:t>on</w:t>
      </w:r>
      <w:r w:rsidRPr="00F64027">
        <w:rPr>
          <w:rFonts w:cs="Arial"/>
          <w:spacing w:val="1"/>
          <w:szCs w:val="22"/>
        </w:rPr>
        <w:t xml:space="preserve"> </w:t>
      </w:r>
      <w:r w:rsidRPr="00F64027">
        <w:rPr>
          <w:rFonts w:cs="Arial"/>
          <w:szCs w:val="22"/>
        </w:rPr>
        <w:t>the</w:t>
      </w:r>
      <w:r w:rsidRPr="00F64027">
        <w:rPr>
          <w:rFonts w:cs="Arial"/>
          <w:spacing w:val="-2"/>
          <w:szCs w:val="22"/>
        </w:rPr>
        <w:t xml:space="preserve"> </w:t>
      </w:r>
      <w:r w:rsidRPr="00F64027">
        <w:rPr>
          <w:rFonts w:cs="Arial"/>
          <w:spacing w:val="-1"/>
          <w:szCs w:val="22"/>
        </w:rPr>
        <w:t>job.</w:t>
      </w:r>
    </w:p>
    <w:p w14:paraId="299BBDF7" w14:textId="77777777" w:rsidR="00BB4E13" w:rsidRPr="00F64027" w:rsidRDefault="00BB4E13" w:rsidP="00555016">
      <w:pPr>
        <w:pStyle w:val="BodyText"/>
        <w:widowControl w:val="0"/>
        <w:numPr>
          <w:ilvl w:val="0"/>
          <w:numId w:val="10"/>
        </w:numPr>
        <w:tabs>
          <w:tab w:val="left" w:pos="1560"/>
        </w:tabs>
        <w:ind w:right="118"/>
        <w:jc w:val="left"/>
        <w:rPr>
          <w:rFonts w:cs="Arial"/>
          <w:szCs w:val="22"/>
        </w:rPr>
      </w:pPr>
      <w:r w:rsidRPr="00F64027">
        <w:rPr>
          <w:rFonts w:cs="Arial"/>
          <w:spacing w:val="1"/>
          <w:szCs w:val="22"/>
        </w:rPr>
        <w:t>To</w:t>
      </w:r>
      <w:r w:rsidRPr="00F64027">
        <w:rPr>
          <w:rFonts w:cs="Arial"/>
          <w:spacing w:val="20"/>
          <w:szCs w:val="22"/>
        </w:rPr>
        <w:t xml:space="preserve"> </w:t>
      </w:r>
      <w:r w:rsidRPr="00F64027">
        <w:rPr>
          <w:rFonts w:cs="Arial"/>
          <w:spacing w:val="-1"/>
          <w:szCs w:val="22"/>
        </w:rPr>
        <w:t>deal</w:t>
      </w:r>
      <w:r w:rsidRPr="00F64027">
        <w:rPr>
          <w:rFonts w:cs="Arial"/>
          <w:spacing w:val="19"/>
          <w:szCs w:val="22"/>
        </w:rPr>
        <w:t xml:space="preserve"> </w:t>
      </w:r>
      <w:r w:rsidRPr="00F64027">
        <w:rPr>
          <w:rFonts w:cs="Arial"/>
          <w:spacing w:val="-1"/>
          <w:szCs w:val="22"/>
        </w:rPr>
        <w:t>with</w:t>
      </w:r>
      <w:r w:rsidRPr="00F64027">
        <w:rPr>
          <w:rFonts w:cs="Arial"/>
          <w:spacing w:val="20"/>
          <w:szCs w:val="22"/>
        </w:rPr>
        <w:t xml:space="preserve"> </w:t>
      </w:r>
      <w:r w:rsidRPr="00F64027">
        <w:rPr>
          <w:rFonts w:cs="Arial"/>
          <w:szCs w:val="22"/>
        </w:rPr>
        <w:t>fellow</w:t>
      </w:r>
      <w:r w:rsidRPr="00F64027">
        <w:rPr>
          <w:rFonts w:cs="Arial"/>
          <w:spacing w:val="17"/>
          <w:szCs w:val="22"/>
        </w:rPr>
        <w:t xml:space="preserve"> </w:t>
      </w:r>
      <w:r w:rsidRPr="00F64027">
        <w:rPr>
          <w:rFonts w:cs="Arial"/>
          <w:spacing w:val="-1"/>
          <w:szCs w:val="22"/>
        </w:rPr>
        <w:t>employees</w:t>
      </w:r>
      <w:r w:rsidRPr="00F64027">
        <w:rPr>
          <w:rFonts w:cs="Arial"/>
          <w:spacing w:val="20"/>
          <w:szCs w:val="22"/>
        </w:rPr>
        <w:t xml:space="preserve"> </w:t>
      </w:r>
      <w:r w:rsidRPr="00F64027">
        <w:rPr>
          <w:rFonts w:cs="Arial"/>
          <w:spacing w:val="-1"/>
          <w:szCs w:val="22"/>
        </w:rPr>
        <w:t>and</w:t>
      </w:r>
      <w:r w:rsidRPr="00F64027">
        <w:rPr>
          <w:rFonts w:cs="Arial"/>
          <w:spacing w:val="20"/>
          <w:szCs w:val="22"/>
        </w:rPr>
        <w:t xml:space="preserve"> </w:t>
      </w:r>
      <w:r w:rsidRPr="00F64027">
        <w:rPr>
          <w:rFonts w:cs="Arial"/>
          <w:szCs w:val="22"/>
        </w:rPr>
        <w:t>the</w:t>
      </w:r>
      <w:r w:rsidRPr="00F64027">
        <w:rPr>
          <w:rFonts w:cs="Arial"/>
          <w:spacing w:val="20"/>
          <w:szCs w:val="22"/>
        </w:rPr>
        <w:t xml:space="preserve"> </w:t>
      </w:r>
      <w:r w:rsidRPr="00F64027">
        <w:rPr>
          <w:rFonts w:cs="Arial"/>
          <w:spacing w:val="-1"/>
          <w:szCs w:val="22"/>
        </w:rPr>
        <w:t>public</w:t>
      </w:r>
      <w:r w:rsidRPr="00F64027">
        <w:rPr>
          <w:rFonts w:cs="Arial"/>
          <w:spacing w:val="20"/>
          <w:szCs w:val="22"/>
        </w:rPr>
        <w:t xml:space="preserve"> </w:t>
      </w:r>
      <w:r w:rsidRPr="00F64027">
        <w:rPr>
          <w:rFonts w:cs="Arial"/>
          <w:spacing w:val="-1"/>
          <w:szCs w:val="22"/>
        </w:rPr>
        <w:t>in</w:t>
      </w:r>
      <w:r w:rsidRPr="00F64027">
        <w:rPr>
          <w:rFonts w:cs="Arial"/>
          <w:spacing w:val="22"/>
          <w:szCs w:val="22"/>
        </w:rPr>
        <w:t xml:space="preserve"> </w:t>
      </w:r>
      <w:r w:rsidRPr="00F64027">
        <w:rPr>
          <w:rFonts w:cs="Arial"/>
          <w:szCs w:val="22"/>
        </w:rPr>
        <w:t>a</w:t>
      </w:r>
      <w:r w:rsidRPr="00F64027">
        <w:rPr>
          <w:rFonts w:cs="Arial"/>
          <w:spacing w:val="20"/>
          <w:szCs w:val="22"/>
        </w:rPr>
        <w:t xml:space="preserve"> </w:t>
      </w:r>
      <w:r w:rsidRPr="00F64027">
        <w:rPr>
          <w:rFonts w:cs="Arial"/>
          <w:spacing w:val="-1"/>
          <w:szCs w:val="22"/>
        </w:rPr>
        <w:t>helpful</w:t>
      </w:r>
      <w:r w:rsidRPr="00F64027">
        <w:rPr>
          <w:rFonts w:cs="Arial"/>
          <w:spacing w:val="19"/>
          <w:szCs w:val="22"/>
        </w:rPr>
        <w:t xml:space="preserve"> </w:t>
      </w:r>
      <w:r w:rsidRPr="00F64027">
        <w:rPr>
          <w:rFonts w:cs="Arial"/>
          <w:spacing w:val="-1"/>
          <w:szCs w:val="22"/>
        </w:rPr>
        <w:t>and</w:t>
      </w:r>
      <w:r w:rsidRPr="00F64027">
        <w:rPr>
          <w:rFonts w:cs="Arial"/>
          <w:spacing w:val="20"/>
          <w:szCs w:val="22"/>
        </w:rPr>
        <w:t xml:space="preserve"> </w:t>
      </w:r>
      <w:r w:rsidRPr="00F64027">
        <w:rPr>
          <w:rFonts w:cs="Arial"/>
          <w:spacing w:val="-1"/>
          <w:szCs w:val="22"/>
        </w:rPr>
        <w:t>courteous</w:t>
      </w:r>
      <w:r w:rsidRPr="00F64027">
        <w:rPr>
          <w:rFonts w:cs="Arial"/>
          <w:spacing w:val="39"/>
          <w:szCs w:val="22"/>
        </w:rPr>
        <w:t xml:space="preserve"> </w:t>
      </w:r>
      <w:r w:rsidRPr="00F64027">
        <w:rPr>
          <w:rFonts w:cs="Arial"/>
          <w:spacing w:val="-1"/>
          <w:szCs w:val="22"/>
        </w:rPr>
        <w:t>manner</w:t>
      </w:r>
      <w:r w:rsidRPr="00F64027">
        <w:rPr>
          <w:rFonts w:cs="Arial"/>
          <w:spacing w:val="7"/>
          <w:szCs w:val="22"/>
        </w:rPr>
        <w:t xml:space="preserve"> </w:t>
      </w:r>
      <w:r w:rsidRPr="00F64027">
        <w:rPr>
          <w:rFonts w:cs="Arial"/>
          <w:spacing w:val="-1"/>
          <w:szCs w:val="22"/>
        </w:rPr>
        <w:t>that</w:t>
      </w:r>
      <w:r w:rsidRPr="00F64027">
        <w:rPr>
          <w:rFonts w:cs="Arial"/>
          <w:spacing w:val="7"/>
          <w:szCs w:val="22"/>
        </w:rPr>
        <w:t xml:space="preserve"> </w:t>
      </w:r>
      <w:r w:rsidRPr="00F64027">
        <w:rPr>
          <w:rFonts w:cs="Arial"/>
          <w:spacing w:val="-1"/>
          <w:szCs w:val="22"/>
        </w:rPr>
        <w:t>reflects</w:t>
      </w:r>
      <w:r w:rsidRPr="00F64027">
        <w:rPr>
          <w:rFonts w:cs="Arial"/>
          <w:spacing w:val="6"/>
          <w:szCs w:val="22"/>
        </w:rPr>
        <w:t xml:space="preserve"> </w:t>
      </w:r>
      <w:r w:rsidRPr="00F64027">
        <w:rPr>
          <w:rFonts w:cs="Arial"/>
          <w:spacing w:val="-1"/>
          <w:szCs w:val="22"/>
        </w:rPr>
        <w:t>credit</w:t>
      </w:r>
      <w:r w:rsidRPr="00F64027">
        <w:rPr>
          <w:rFonts w:cs="Arial"/>
          <w:spacing w:val="7"/>
          <w:szCs w:val="22"/>
        </w:rPr>
        <w:t xml:space="preserve"> </w:t>
      </w:r>
      <w:r w:rsidRPr="00F64027">
        <w:rPr>
          <w:rFonts w:cs="Arial"/>
          <w:spacing w:val="-1"/>
          <w:szCs w:val="22"/>
        </w:rPr>
        <w:t>upon</w:t>
      </w:r>
      <w:r w:rsidRPr="00F64027">
        <w:rPr>
          <w:rFonts w:cs="Arial"/>
          <w:spacing w:val="5"/>
          <w:szCs w:val="22"/>
        </w:rPr>
        <w:t xml:space="preserve"> </w:t>
      </w:r>
      <w:r w:rsidRPr="00F64027">
        <w:rPr>
          <w:rFonts w:cs="Arial"/>
          <w:szCs w:val="22"/>
        </w:rPr>
        <w:t>the</w:t>
      </w:r>
      <w:r w:rsidRPr="00F64027">
        <w:rPr>
          <w:rFonts w:cs="Arial"/>
          <w:spacing w:val="5"/>
          <w:szCs w:val="22"/>
        </w:rPr>
        <w:t xml:space="preserve"> </w:t>
      </w:r>
      <w:r w:rsidRPr="00F64027">
        <w:rPr>
          <w:rFonts w:cs="Arial"/>
          <w:spacing w:val="-1"/>
          <w:szCs w:val="22"/>
        </w:rPr>
        <w:t>public</w:t>
      </w:r>
      <w:r w:rsidRPr="00F64027">
        <w:rPr>
          <w:rFonts w:cs="Arial"/>
          <w:spacing w:val="6"/>
          <w:szCs w:val="22"/>
        </w:rPr>
        <w:t xml:space="preserve"> </w:t>
      </w:r>
      <w:r w:rsidRPr="00F64027">
        <w:rPr>
          <w:rFonts w:cs="Arial"/>
          <w:spacing w:val="-1"/>
          <w:szCs w:val="22"/>
        </w:rPr>
        <w:t>service</w:t>
      </w:r>
      <w:r w:rsidRPr="00F64027">
        <w:rPr>
          <w:rFonts w:cs="Arial"/>
          <w:spacing w:val="8"/>
          <w:szCs w:val="22"/>
        </w:rPr>
        <w:t xml:space="preserve"> </w:t>
      </w:r>
      <w:r w:rsidRPr="00F64027">
        <w:rPr>
          <w:rFonts w:cs="Arial"/>
          <w:spacing w:val="-1"/>
          <w:szCs w:val="22"/>
        </w:rPr>
        <w:t>mission</w:t>
      </w:r>
      <w:r w:rsidRPr="00F64027">
        <w:rPr>
          <w:rFonts w:cs="Arial"/>
          <w:spacing w:val="5"/>
          <w:szCs w:val="22"/>
        </w:rPr>
        <w:t xml:space="preserve"> </w:t>
      </w:r>
      <w:r w:rsidRPr="00F64027">
        <w:rPr>
          <w:rFonts w:cs="Arial"/>
          <w:spacing w:val="-1"/>
          <w:szCs w:val="22"/>
        </w:rPr>
        <w:t>of</w:t>
      </w:r>
      <w:r w:rsidRPr="00F64027">
        <w:rPr>
          <w:rFonts w:cs="Arial"/>
          <w:spacing w:val="9"/>
          <w:szCs w:val="22"/>
        </w:rPr>
        <w:t xml:space="preserve"> </w:t>
      </w:r>
      <w:r w:rsidRPr="00F64027">
        <w:rPr>
          <w:rFonts w:cs="Arial"/>
          <w:szCs w:val="22"/>
        </w:rPr>
        <w:t>the</w:t>
      </w:r>
      <w:r w:rsidRPr="00F64027">
        <w:rPr>
          <w:rFonts w:cs="Arial"/>
          <w:spacing w:val="3"/>
          <w:szCs w:val="22"/>
        </w:rPr>
        <w:t xml:space="preserve"> </w:t>
      </w:r>
      <w:r w:rsidRPr="00F64027">
        <w:rPr>
          <w:rFonts w:cs="Arial"/>
          <w:spacing w:val="-1"/>
          <w:szCs w:val="22"/>
        </w:rPr>
        <w:t>Town</w:t>
      </w:r>
      <w:r w:rsidRPr="00F64027">
        <w:rPr>
          <w:rFonts w:cs="Arial"/>
          <w:spacing w:val="5"/>
          <w:szCs w:val="22"/>
        </w:rPr>
        <w:t xml:space="preserve"> </w:t>
      </w:r>
      <w:r w:rsidRPr="00F64027">
        <w:rPr>
          <w:rFonts w:cs="Arial"/>
          <w:spacing w:val="-2"/>
          <w:szCs w:val="22"/>
        </w:rPr>
        <w:t>of</w:t>
      </w:r>
      <w:r w:rsidRPr="00F64027">
        <w:rPr>
          <w:rFonts w:cs="Arial"/>
          <w:spacing w:val="55"/>
          <w:szCs w:val="22"/>
        </w:rPr>
        <w:t xml:space="preserve"> </w:t>
      </w:r>
      <w:r w:rsidRPr="00F64027">
        <w:rPr>
          <w:rFonts w:cs="Arial"/>
          <w:spacing w:val="-1"/>
          <w:szCs w:val="22"/>
        </w:rPr>
        <w:t>Granby.</w:t>
      </w:r>
    </w:p>
    <w:p w14:paraId="56D38824" w14:textId="77777777" w:rsidR="00BB4E13" w:rsidRPr="00F64027" w:rsidRDefault="00BB4E13" w:rsidP="00555016">
      <w:pPr>
        <w:pStyle w:val="BodyText"/>
        <w:widowControl w:val="0"/>
        <w:numPr>
          <w:ilvl w:val="0"/>
          <w:numId w:val="10"/>
        </w:numPr>
        <w:tabs>
          <w:tab w:val="left" w:pos="1560"/>
        </w:tabs>
        <w:spacing w:line="268" w:lineRule="exact"/>
        <w:jc w:val="left"/>
        <w:rPr>
          <w:rFonts w:cs="Arial"/>
          <w:szCs w:val="22"/>
        </w:rPr>
      </w:pPr>
      <w:r w:rsidRPr="00F64027">
        <w:rPr>
          <w:rFonts w:cs="Arial"/>
          <w:spacing w:val="1"/>
          <w:szCs w:val="22"/>
        </w:rPr>
        <w:t>To</w:t>
      </w:r>
      <w:r w:rsidRPr="00F64027">
        <w:rPr>
          <w:rFonts w:cs="Arial"/>
          <w:spacing w:val="-2"/>
          <w:szCs w:val="22"/>
        </w:rPr>
        <w:t xml:space="preserve"> </w:t>
      </w:r>
      <w:r w:rsidRPr="00F64027">
        <w:rPr>
          <w:rFonts w:cs="Arial"/>
          <w:spacing w:val="-1"/>
          <w:szCs w:val="22"/>
        </w:rPr>
        <w:t>adhere</w:t>
      </w:r>
      <w:r w:rsidRPr="00F64027">
        <w:rPr>
          <w:rFonts w:cs="Arial"/>
          <w:spacing w:val="-2"/>
          <w:szCs w:val="22"/>
        </w:rPr>
        <w:t xml:space="preserve"> </w:t>
      </w:r>
      <w:r w:rsidRPr="00F64027">
        <w:rPr>
          <w:rFonts w:cs="Arial"/>
          <w:szCs w:val="22"/>
        </w:rPr>
        <w:t>to</w:t>
      </w:r>
      <w:r w:rsidRPr="00F64027">
        <w:rPr>
          <w:rFonts w:cs="Arial"/>
          <w:spacing w:val="-2"/>
          <w:szCs w:val="22"/>
        </w:rPr>
        <w:t xml:space="preserve"> </w:t>
      </w:r>
      <w:r w:rsidRPr="00F64027">
        <w:rPr>
          <w:rFonts w:cs="Arial"/>
          <w:szCs w:val="22"/>
        </w:rPr>
        <w:t>the</w:t>
      </w:r>
      <w:r w:rsidRPr="00F64027">
        <w:rPr>
          <w:rFonts w:cs="Arial"/>
          <w:spacing w:val="-2"/>
          <w:szCs w:val="22"/>
        </w:rPr>
        <w:t xml:space="preserve"> </w:t>
      </w:r>
      <w:r w:rsidRPr="00F64027">
        <w:rPr>
          <w:rFonts w:cs="Arial"/>
          <w:spacing w:val="-1"/>
          <w:szCs w:val="22"/>
        </w:rPr>
        <w:t>policies</w:t>
      </w:r>
      <w:r w:rsidRPr="00F64027">
        <w:rPr>
          <w:rFonts w:cs="Arial"/>
          <w:spacing w:val="1"/>
          <w:szCs w:val="22"/>
        </w:rPr>
        <w:t xml:space="preserve"> </w:t>
      </w:r>
      <w:r w:rsidRPr="00F64027">
        <w:rPr>
          <w:rFonts w:cs="Arial"/>
          <w:spacing w:val="-1"/>
          <w:szCs w:val="22"/>
        </w:rPr>
        <w:t>and</w:t>
      </w:r>
      <w:r w:rsidRPr="00F64027">
        <w:rPr>
          <w:rFonts w:cs="Arial"/>
          <w:spacing w:val="1"/>
          <w:szCs w:val="22"/>
        </w:rPr>
        <w:t xml:space="preserve"> </w:t>
      </w:r>
      <w:r w:rsidRPr="00F64027">
        <w:rPr>
          <w:rFonts w:cs="Arial"/>
          <w:spacing w:val="-1"/>
          <w:szCs w:val="22"/>
        </w:rPr>
        <w:t xml:space="preserve">procedures </w:t>
      </w:r>
      <w:r w:rsidRPr="00F64027">
        <w:rPr>
          <w:rFonts w:cs="Arial"/>
          <w:spacing w:val="-2"/>
          <w:szCs w:val="22"/>
        </w:rPr>
        <w:t>of</w:t>
      </w:r>
      <w:r w:rsidRPr="00F64027">
        <w:rPr>
          <w:rFonts w:cs="Arial"/>
          <w:spacing w:val="-1"/>
          <w:szCs w:val="22"/>
        </w:rPr>
        <w:t xml:space="preserve"> </w:t>
      </w:r>
      <w:r w:rsidRPr="00F64027">
        <w:rPr>
          <w:rFonts w:cs="Arial"/>
          <w:szCs w:val="22"/>
        </w:rPr>
        <w:t>the</w:t>
      </w:r>
      <w:r w:rsidRPr="00F64027">
        <w:rPr>
          <w:rFonts w:cs="Arial"/>
          <w:spacing w:val="-2"/>
          <w:szCs w:val="22"/>
        </w:rPr>
        <w:t xml:space="preserve"> Town.</w:t>
      </w:r>
    </w:p>
    <w:p w14:paraId="0C1ABE00" w14:textId="77777777" w:rsidR="00BB4E13" w:rsidRPr="00F64027" w:rsidRDefault="00BB4E13" w:rsidP="00555016">
      <w:pPr>
        <w:pStyle w:val="BodyText"/>
        <w:widowControl w:val="0"/>
        <w:numPr>
          <w:ilvl w:val="0"/>
          <w:numId w:val="10"/>
        </w:numPr>
        <w:tabs>
          <w:tab w:val="left" w:pos="1560"/>
        </w:tabs>
        <w:spacing w:line="269" w:lineRule="exact"/>
        <w:jc w:val="left"/>
        <w:rPr>
          <w:rFonts w:cs="Arial"/>
          <w:szCs w:val="22"/>
        </w:rPr>
      </w:pPr>
      <w:r w:rsidRPr="00F64027">
        <w:rPr>
          <w:rFonts w:cs="Arial"/>
          <w:spacing w:val="1"/>
          <w:szCs w:val="22"/>
        </w:rPr>
        <w:t>To</w:t>
      </w:r>
      <w:r w:rsidRPr="00F64027">
        <w:rPr>
          <w:rFonts w:cs="Arial"/>
          <w:spacing w:val="-2"/>
          <w:szCs w:val="22"/>
        </w:rPr>
        <w:t xml:space="preserve"> </w:t>
      </w:r>
      <w:r w:rsidRPr="00F64027">
        <w:rPr>
          <w:rFonts w:cs="Arial"/>
          <w:spacing w:val="-1"/>
          <w:szCs w:val="22"/>
        </w:rPr>
        <w:t>maintain</w:t>
      </w:r>
      <w:r w:rsidRPr="00F64027">
        <w:rPr>
          <w:rFonts w:cs="Arial"/>
          <w:spacing w:val="-2"/>
          <w:szCs w:val="22"/>
        </w:rPr>
        <w:t xml:space="preserve"> </w:t>
      </w:r>
      <w:r w:rsidRPr="00F64027">
        <w:rPr>
          <w:rFonts w:cs="Arial"/>
          <w:szCs w:val="22"/>
        </w:rPr>
        <w:t>high</w:t>
      </w:r>
      <w:r w:rsidRPr="00F64027">
        <w:rPr>
          <w:rFonts w:cs="Arial"/>
          <w:spacing w:val="-2"/>
          <w:szCs w:val="22"/>
        </w:rPr>
        <w:t xml:space="preserve"> </w:t>
      </w:r>
      <w:r w:rsidRPr="00F64027">
        <w:rPr>
          <w:rFonts w:cs="Arial"/>
          <w:spacing w:val="-1"/>
          <w:szCs w:val="22"/>
        </w:rPr>
        <w:t>standards</w:t>
      </w:r>
      <w:r w:rsidRPr="00F64027">
        <w:rPr>
          <w:rFonts w:cs="Arial"/>
          <w:spacing w:val="1"/>
          <w:szCs w:val="22"/>
        </w:rPr>
        <w:t xml:space="preserve"> </w:t>
      </w:r>
      <w:r w:rsidRPr="00F64027">
        <w:rPr>
          <w:rFonts w:cs="Arial"/>
          <w:spacing w:val="-2"/>
          <w:szCs w:val="22"/>
        </w:rPr>
        <w:t>of</w:t>
      </w:r>
      <w:r w:rsidRPr="00F64027">
        <w:rPr>
          <w:rFonts w:cs="Arial"/>
          <w:spacing w:val="2"/>
          <w:szCs w:val="22"/>
        </w:rPr>
        <w:t xml:space="preserve"> </w:t>
      </w:r>
      <w:r w:rsidRPr="00F64027">
        <w:rPr>
          <w:rFonts w:cs="Arial"/>
          <w:spacing w:val="-1"/>
          <w:szCs w:val="22"/>
        </w:rPr>
        <w:t>personal</w:t>
      </w:r>
      <w:r w:rsidRPr="00F64027">
        <w:rPr>
          <w:rFonts w:cs="Arial"/>
          <w:spacing w:val="-3"/>
          <w:szCs w:val="22"/>
        </w:rPr>
        <w:t xml:space="preserve"> </w:t>
      </w:r>
      <w:r w:rsidRPr="00F64027">
        <w:rPr>
          <w:rFonts w:cs="Arial"/>
          <w:spacing w:val="-1"/>
          <w:szCs w:val="22"/>
        </w:rPr>
        <w:t>integrity and</w:t>
      </w:r>
      <w:r w:rsidRPr="00F64027">
        <w:rPr>
          <w:rFonts w:cs="Arial"/>
          <w:spacing w:val="1"/>
          <w:szCs w:val="22"/>
        </w:rPr>
        <w:t xml:space="preserve"> </w:t>
      </w:r>
      <w:r w:rsidRPr="00F64027">
        <w:rPr>
          <w:rFonts w:cs="Arial"/>
          <w:spacing w:val="-1"/>
          <w:szCs w:val="22"/>
        </w:rPr>
        <w:t>ethical</w:t>
      </w:r>
      <w:r w:rsidRPr="00F64027">
        <w:rPr>
          <w:rFonts w:cs="Arial"/>
          <w:szCs w:val="22"/>
        </w:rPr>
        <w:t xml:space="preserve"> </w:t>
      </w:r>
      <w:r w:rsidRPr="00F64027">
        <w:rPr>
          <w:rFonts w:cs="Arial"/>
          <w:spacing w:val="-2"/>
          <w:szCs w:val="22"/>
        </w:rPr>
        <w:t>conduct.</w:t>
      </w:r>
    </w:p>
    <w:p w14:paraId="78F7AF35" w14:textId="01CBB95F" w:rsidR="00BB4E13" w:rsidRPr="00F64027" w:rsidRDefault="00BB4E13" w:rsidP="00555016">
      <w:pPr>
        <w:pStyle w:val="BodyText"/>
        <w:widowControl w:val="0"/>
        <w:numPr>
          <w:ilvl w:val="0"/>
          <w:numId w:val="10"/>
        </w:numPr>
        <w:tabs>
          <w:tab w:val="left" w:pos="1560"/>
        </w:tabs>
        <w:spacing w:before="19" w:line="252" w:lineRule="exact"/>
        <w:ind w:right="120"/>
        <w:jc w:val="left"/>
        <w:rPr>
          <w:rFonts w:cs="Arial"/>
          <w:szCs w:val="22"/>
        </w:rPr>
      </w:pPr>
      <w:r w:rsidRPr="00F64027">
        <w:rPr>
          <w:rFonts w:cs="Arial"/>
          <w:spacing w:val="1"/>
          <w:szCs w:val="22"/>
        </w:rPr>
        <w:t>To</w:t>
      </w:r>
      <w:r w:rsidRPr="00F64027">
        <w:rPr>
          <w:rFonts w:cs="Arial"/>
          <w:szCs w:val="22"/>
        </w:rPr>
        <w:t xml:space="preserve"> </w:t>
      </w:r>
      <w:r w:rsidRPr="00F64027">
        <w:rPr>
          <w:rFonts w:cs="Arial"/>
          <w:spacing w:val="-1"/>
          <w:szCs w:val="22"/>
        </w:rPr>
        <w:t>discharge</w:t>
      </w:r>
      <w:r w:rsidRPr="00F64027">
        <w:rPr>
          <w:rFonts w:cs="Arial"/>
          <w:szCs w:val="22"/>
        </w:rPr>
        <w:t xml:space="preserve"> job</w:t>
      </w:r>
      <w:r w:rsidRPr="00F64027">
        <w:rPr>
          <w:rFonts w:cs="Arial"/>
          <w:spacing w:val="21"/>
          <w:szCs w:val="22"/>
        </w:rPr>
        <w:t xml:space="preserve"> </w:t>
      </w:r>
      <w:r w:rsidRPr="00F64027">
        <w:rPr>
          <w:rFonts w:cs="Arial"/>
          <w:spacing w:val="-1"/>
          <w:szCs w:val="22"/>
        </w:rPr>
        <w:t>duties</w:t>
      </w:r>
      <w:r w:rsidRPr="00F64027">
        <w:rPr>
          <w:rFonts w:cs="Arial"/>
          <w:spacing w:val="21"/>
          <w:szCs w:val="22"/>
        </w:rPr>
        <w:t xml:space="preserve"> </w:t>
      </w:r>
      <w:r w:rsidRPr="00F64027">
        <w:rPr>
          <w:rFonts w:cs="Arial"/>
          <w:spacing w:val="-1"/>
          <w:szCs w:val="22"/>
        </w:rPr>
        <w:t>and</w:t>
      </w:r>
      <w:r w:rsidRPr="00F64027">
        <w:rPr>
          <w:rFonts w:cs="Arial"/>
          <w:szCs w:val="22"/>
        </w:rPr>
        <w:t xml:space="preserve"> </w:t>
      </w:r>
      <w:r w:rsidRPr="00F64027">
        <w:rPr>
          <w:rFonts w:cs="Arial"/>
          <w:spacing w:val="-1"/>
          <w:szCs w:val="22"/>
        </w:rPr>
        <w:t>responsibilities</w:t>
      </w:r>
      <w:r w:rsidRPr="00F64027">
        <w:rPr>
          <w:rFonts w:cs="Arial"/>
          <w:spacing w:val="24"/>
          <w:szCs w:val="22"/>
        </w:rPr>
        <w:t xml:space="preserve"> </w:t>
      </w:r>
      <w:r w:rsidRPr="00F64027">
        <w:rPr>
          <w:rFonts w:cs="Arial"/>
          <w:szCs w:val="22"/>
        </w:rPr>
        <w:t>in</w:t>
      </w:r>
      <w:r w:rsidRPr="00F64027">
        <w:rPr>
          <w:rFonts w:cs="Arial"/>
          <w:spacing w:val="21"/>
          <w:szCs w:val="22"/>
        </w:rPr>
        <w:t xml:space="preserve"> </w:t>
      </w:r>
      <w:r w:rsidRPr="00F64027">
        <w:rPr>
          <w:rFonts w:cs="Arial"/>
          <w:szCs w:val="22"/>
        </w:rPr>
        <w:t>a</w:t>
      </w:r>
      <w:r w:rsidRPr="00F64027">
        <w:rPr>
          <w:rFonts w:cs="Arial"/>
          <w:spacing w:val="21"/>
          <w:szCs w:val="22"/>
        </w:rPr>
        <w:t xml:space="preserve"> </w:t>
      </w:r>
      <w:r w:rsidRPr="00F64027">
        <w:rPr>
          <w:rFonts w:cs="Arial"/>
          <w:spacing w:val="-1"/>
          <w:szCs w:val="22"/>
        </w:rPr>
        <w:t>conscientious</w:t>
      </w:r>
      <w:r w:rsidRPr="00F64027">
        <w:rPr>
          <w:rFonts w:cs="Arial"/>
          <w:spacing w:val="21"/>
          <w:szCs w:val="22"/>
        </w:rPr>
        <w:t xml:space="preserve"> </w:t>
      </w:r>
      <w:r w:rsidRPr="00F64027">
        <w:rPr>
          <w:rFonts w:cs="Arial"/>
          <w:spacing w:val="-1"/>
          <w:szCs w:val="22"/>
        </w:rPr>
        <w:t>and</w:t>
      </w:r>
      <w:r w:rsidR="00EF658E">
        <w:rPr>
          <w:rFonts w:cs="Arial"/>
          <w:spacing w:val="-1"/>
          <w:szCs w:val="22"/>
        </w:rPr>
        <w:t xml:space="preserve"> </w:t>
      </w:r>
      <w:r w:rsidRPr="00F64027">
        <w:rPr>
          <w:rFonts w:cs="Arial"/>
          <w:spacing w:val="-1"/>
          <w:szCs w:val="22"/>
        </w:rPr>
        <w:t>professional</w:t>
      </w:r>
      <w:r w:rsidRPr="00F64027">
        <w:rPr>
          <w:rFonts w:cs="Arial"/>
          <w:spacing w:val="-3"/>
          <w:szCs w:val="22"/>
        </w:rPr>
        <w:t xml:space="preserve"> </w:t>
      </w:r>
      <w:r w:rsidRPr="00F64027">
        <w:rPr>
          <w:rFonts w:cs="Arial"/>
          <w:spacing w:val="-1"/>
          <w:szCs w:val="22"/>
        </w:rPr>
        <w:t>manner.</w:t>
      </w:r>
    </w:p>
    <w:p w14:paraId="510980B6" w14:textId="09815E16" w:rsidR="00BB4E13" w:rsidRPr="00F64027" w:rsidRDefault="00BB4E13" w:rsidP="00555016">
      <w:pPr>
        <w:pStyle w:val="BodyText"/>
        <w:widowControl w:val="0"/>
        <w:numPr>
          <w:ilvl w:val="0"/>
          <w:numId w:val="10"/>
        </w:numPr>
        <w:tabs>
          <w:tab w:val="left" w:pos="1560"/>
        </w:tabs>
        <w:spacing w:before="17" w:line="252" w:lineRule="exact"/>
        <w:ind w:right="120"/>
        <w:jc w:val="left"/>
        <w:rPr>
          <w:rFonts w:cs="Arial"/>
          <w:szCs w:val="22"/>
        </w:rPr>
      </w:pPr>
      <w:r w:rsidRPr="00F64027">
        <w:rPr>
          <w:rFonts w:cs="Arial"/>
          <w:spacing w:val="1"/>
          <w:szCs w:val="22"/>
        </w:rPr>
        <w:t>To</w:t>
      </w:r>
      <w:r w:rsidRPr="00F64027">
        <w:rPr>
          <w:rFonts w:cs="Arial"/>
          <w:szCs w:val="22"/>
        </w:rPr>
        <w:t xml:space="preserve"> </w:t>
      </w:r>
      <w:r w:rsidRPr="00F64027">
        <w:rPr>
          <w:rFonts w:cs="Arial"/>
          <w:spacing w:val="-1"/>
          <w:szCs w:val="22"/>
        </w:rPr>
        <w:t>contribute</w:t>
      </w:r>
      <w:r w:rsidRPr="00F64027">
        <w:rPr>
          <w:rFonts w:cs="Arial"/>
          <w:szCs w:val="22"/>
        </w:rPr>
        <w:t xml:space="preserve"> to a</w:t>
      </w:r>
      <w:r w:rsidRPr="00F64027">
        <w:rPr>
          <w:rFonts w:cs="Arial"/>
          <w:spacing w:val="4"/>
          <w:szCs w:val="22"/>
        </w:rPr>
        <w:t xml:space="preserve"> </w:t>
      </w:r>
      <w:r w:rsidRPr="00F64027">
        <w:rPr>
          <w:rFonts w:cs="Arial"/>
          <w:spacing w:val="-1"/>
          <w:szCs w:val="22"/>
        </w:rPr>
        <w:t>congenial</w:t>
      </w:r>
      <w:r w:rsidRPr="00F64027">
        <w:rPr>
          <w:rFonts w:cs="Arial"/>
          <w:spacing w:val="3"/>
          <w:szCs w:val="22"/>
        </w:rPr>
        <w:t xml:space="preserve"> </w:t>
      </w:r>
      <w:r w:rsidR="00EF658E" w:rsidRPr="00F64027">
        <w:rPr>
          <w:rFonts w:cs="Arial"/>
          <w:spacing w:val="-1"/>
          <w:szCs w:val="22"/>
        </w:rPr>
        <w:t>work</w:t>
      </w:r>
      <w:r w:rsidR="00EF658E" w:rsidRPr="00F64027">
        <w:rPr>
          <w:rFonts w:cs="Arial"/>
          <w:szCs w:val="22"/>
        </w:rPr>
        <w:t>place</w:t>
      </w:r>
      <w:r w:rsidRPr="00F64027">
        <w:rPr>
          <w:rFonts w:cs="Arial"/>
          <w:spacing w:val="4"/>
          <w:szCs w:val="22"/>
        </w:rPr>
        <w:t xml:space="preserve"> </w:t>
      </w:r>
      <w:r w:rsidRPr="00F64027">
        <w:rPr>
          <w:rFonts w:cs="Arial"/>
          <w:spacing w:val="-1"/>
          <w:szCs w:val="22"/>
        </w:rPr>
        <w:t>in</w:t>
      </w:r>
      <w:r w:rsidRPr="00F64027">
        <w:rPr>
          <w:rFonts w:cs="Arial"/>
          <w:szCs w:val="22"/>
        </w:rPr>
        <w:t xml:space="preserve"> </w:t>
      </w:r>
      <w:r w:rsidRPr="00F64027">
        <w:rPr>
          <w:rFonts w:cs="Arial"/>
          <w:spacing w:val="-1"/>
          <w:szCs w:val="22"/>
        </w:rPr>
        <w:t>which</w:t>
      </w:r>
      <w:r w:rsidRPr="00F64027">
        <w:rPr>
          <w:rFonts w:cs="Arial"/>
          <w:szCs w:val="22"/>
        </w:rPr>
        <w:t xml:space="preserve"> </w:t>
      </w:r>
      <w:r w:rsidRPr="00F64027">
        <w:rPr>
          <w:rFonts w:cs="Arial"/>
          <w:spacing w:val="-1"/>
          <w:szCs w:val="22"/>
        </w:rPr>
        <w:t>all</w:t>
      </w:r>
      <w:r w:rsidRPr="00F64027">
        <w:rPr>
          <w:rFonts w:cs="Arial"/>
          <w:szCs w:val="22"/>
        </w:rPr>
        <w:t xml:space="preserve"> </w:t>
      </w:r>
      <w:r w:rsidRPr="00F64027">
        <w:rPr>
          <w:rFonts w:cs="Arial"/>
          <w:spacing w:val="-1"/>
          <w:szCs w:val="22"/>
        </w:rPr>
        <w:t>employees</w:t>
      </w:r>
      <w:r w:rsidRPr="00F64027">
        <w:rPr>
          <w:rFonts w:cs="Arial"/>
          <w:spacing w:val="5"/>
          <w:szCs w:val="22"/>
        </w:rPr>
        <w:t xml:space="preserve"> </w:t>
      </w:r>
      <w:r w:rsidRPr="00F64027">
        <w:rPr>
          <w:rFonts w:cs="Arial"/>
          <w:szCs w:val="22"/>
        </w:rPr>
        <w:t>are</w:t>
      </w:r>
      <w:r w:rsidRPr="00F64027">
        <w:rPr>
          <w:rFonts w:cs="Arial"/>
          <w:spacing w:val="41"/>
          <w:szCs w:val="22"/>
        </w:rPr>
        <w:t xml:space="preserve"> </w:t>
      </w:r>
      <w:r w:rsidRPr="00F64027">
        <w:rPr>
          <w:rFonts w:cs="Arial"/>
          <w:spacing w:val="-1"/>
          <w:szCs w:val="22"/>
        </w:rPr>
        <w:t>respected</w:t>
      </w:r>
      <w:r w:rsidRPr="00F64027">
        <w:rPr>
          <w:rFonts w:cs="Arial"/>
          <w:spacing w:val="-2"/>
          <w:szCs w:val="22"/>
        </w:rPr>
        <w:t xml:space="preserve"> </w:t>
      </w:r>
      <w:r w:rsidRPr="00F64027">
        <w:rPr>
          <w:rFonts w:cs="Arial"/>
          <w:spacing w:val="-1"/>
          <w:szCs w:val="22"/>
        </w:rPr>
        <w:t>and</w:t>
      </w:r>
      <w:r w:rsidRPr="00F64027">
        <w:rPr>
          <w:rFonts w:cs="Arial"/>
          <w:spacing w:val="-2"/>
          <w:szCs w:val="22"/>
        </w:rPr>
        <w:t xml:space="preserve"> </w:t>
      </w:r>
      <w:r w:rsidRPr="00F64027">
        <w:rPr>
          <w:rFonts w:cs="Arial"/>
          <w:spacing w:val="-1"/>
          <w:szCs w:val="22"/>
        </w:rPr>
        <w:t>encouraged</w:t>
      </w:r>
      <w:r w:rsidRPr="00F64027">
        <w:rPr>
          <w:rFonts w:cs="Arial"/>
          <w:spacing w:val="1"/>
          <w:szCs w:val="22"/>
        </w:rPr>
        <w:t xml:space="preserve"> </w:t>
      </w:r>
      <w:r w:rsidRPr="00F64027">
        <w:rPr>
          <w:rFonts w:cs="Arial"/>
          <w:szCs w:val="22"/>
        </w:rPr>
        <w:t>to</w:t>
      </w:r>
      <w:r w:rsidRPr="00F64027">
        <w:rPr>
          <w:rFonts w:cs="Arial"/>
          <w:spacing w:val="-2"/>
          <w:szCs w:val="22"/>
        </w:rPr>
        <w:t xml:space="preserve"> </w:t>
      </w:r>
      <w:r w:rsidRPr="00F64027">
        <w:rPr>
          <w:rFonts w:cs="Arial"/>
          <w:spacing w:val="-1"/>
          <w:szCs w:val="22"/>
        </w:rPr>
        <w:t>perform</w:t>
      </w:r>
      <w:r w:rsidRPr="00F64027">
        <w:rPr>
          <w:rFonts w:cs="Arial"/>
          <w:szCs w:val="22"/>
        </w:rPr>
        <w:t xml:space="preserve"> </w:t>
      </w:r>
      <w:r w:rsidRPr="00F64027">
        <w:rPr>
          <w:rFonts w:cs="Arial"/>
          <w:spacing w:val="-1"/>
          <w:szCs w:val="22"/>
        </w:rPr>
        <w:t>their best</w:t>
      </w:r>
      <w:r w:rsidRPr="00F64027">
        <w:rPr>
          <w:rFonts w:cs="Arial"/>
          <w:spacing w:val="-3"/>
          <w:szCs w:val="22"/>
        </w:rPr>
        <w:t xml:space="preserve"> </w:t>
      </w:r>
      <w:r w:rsidRPr="00F64027">
        <w:rPr>
          <w:rFonts w:cs="Arial"/>
          <w:spacing w:val="-1"/>
          <w:szCs w:val="22"/>
        </w:rPr>
        <w:t>work.</w:t>
      </w:r>
    </w:p>
    <w:p w14:paraId="749B94B7" w14:textId="77777777" w:rsidR="00BB4E13" w:rsidRPr="00B574D9" w:rsidRDefault="00BB4E13" w:rsidP="00555016">
      <w:pPr>
        <w:pStyle w:val="BodyText"/>
        <w:widowControl w:val="0"/>
        <w:numPr>
          <w:ilvl w:val="0"/>
          <w:numId w:val="10"/>
        </w:numPr>
        <w:tabs>
          <w:tab w:val="left" w:pos="1560"/>
        </w:tabs>
        <w:spacing w:line="267" w:lineRule="exact"/>
        <w:jc w:val="left"/>
        <w:rPr>
          <w:rFonts w:cs="Arial"/>
          <w:szCs w:val="22"/>
        </w:rPr>
      </w:pPr>
      <w:r w:rsidRPr="00F64027">
        <w:rPr>
          <w:rFonts w:cs="Arial"/>
          <w:spacing w:val="1"/>
          <w:szCs w:val="22"/>
        </w:rPr>
        <w:t>To</w:t>
      </w:r>
      <w:r w:rsidRPr="00F64027">
        <w:rPr>
          <w:rFonts w:cs="Arial"/>
          <w:spacing w:val="-2"/>
          <w:szCs w:val="22"/>
        </w:rPr>
        <w:t xml:space="preserve"> </w:t>
      </w:r>
      <w:r w:rsidRPr="00F64027">
        <w:rPr>
          <w:rFonts w:cs="Arial"/>
          <w:spacing w:val="-1"/>
          <w:szCs w:val="22"/>
        </w:rPr>
        <w:t>promote</w:t>
      </w:r>
      <w:r w:rsidRPr="00F64027">
        <w:rPr>
          <w:rFonts w:cs="Arial"/>
          <w:spacing w:val="-2"/>
          <w:szCs w:val="22"/>
        </w:rPr>
        <w:t xml:space="preserve"> </w:t>
      </w:r>
      <w:r w:rsidRPr="00F64027">
        <w:rPr>
          <w:rFonts w:cs="Arial"/>
          <w:spacing w:val="-1"/>
          <w:szCs w:val="22"/>
        </w:rPr>
        <w:t>on-the–job</w:t>
      </w:r>
      <w:r w:rsidRPr="00F64027">
        <w:rPr>
          <w:rFonts w:cs="Arial"/>
          <w:spacing w:val="1"/>
          <w:szCs w:val="22"/>
        </w:rPr>
        <w:t xml:space="preserve"> </w:t>
      </w:r>
      <w:r w:rsidRPr="00F64027">
        <w:rPr>
          <w:rFonts w:cs="Arial"/>
          <w:spacing w:val="-1"/>
          <w:szCs w:val="22"/>
        </w:rPr>
        <w:t>safety.</w:t>
      </w:r>
    </w:p>
    <w:p w14:paraId="094121E9" w14:textId="424DBB1E" w:rsidR="0035002C" w:rsidRPr="00F64027" w:rsidRDefault="0035002C" w:rsidP="00555016">
      <w:pPr>
        <w:pStyle w:val="BodyText"/>
        <w:widowControl w:val="0"/>
        <w:numPr>
          <w:ilvl w:val="0"/>
          <w:numId w:val="10"/>
        </w:numPr>
        <w:tabs>
          <w:tab w:val="left" w:pos="1560"/>
        </w:tabs>
        <w:spacing w:line="267" w:lineRule="exact"/>
        <w:jc w:val="left"/>
        <w:rPr>
          <w:rFonts w:cs="Arial"/>
          <w:szCs w:val="22"/>
        </w:rPr>
      </w:pPr>
      <w:r>
        <w:rPr>
          <w:rFonts w:cs="Arial"/>
          <w:spacing w:val="-1"/>
          <w:szCs w:val="22"/>
        </w:rPr>
        <w:t>To comply with the Town’s Code of Ethics.</w:t>
      </w:r>
    </w:p>
    <w:p w14:paraId="24BCC87A" w14:textId="77777777" w:rsidR="00BC741C" w:rsidRDefault="00BC741C" w:rsidP="00F64027">
      <w:pPr>
        <w:pStyle w:val="BodyText"/>
        <w:spacing w:before="204"/>
        <w:jc w:val="left"/>
        <w:rPr>
          <w:rFonts w:cs="Arial"/>
          <w:b/>
          <w:bCs/>
          <w:spacing w:val="-1"/>
          <w:szCs w:val="22"/>
          <w:u w:val="single" w:color="000000"/>
        </w:rPr>
      </w:pPr>
    </w:p>
    <w:p w14:paraId="3143B950" w14:textId="77777777" w:rsidR="0092613D" w:rsidRDefault="0092613D">
      <w:pPr>
        <w:spacing w:after="200" w:line="276" w:lineRule="auto"/>
        <w:rPr>
          <w:rFonts w:cs="Arial"/>
          <w:b/>
          <w:bCs/>
          <w:spacing w:val="-1"/>
          <w:szCs w:val="22"/>
          <w:u w:val="single" w:color="000000"/>
        </w:rPr>
      </w:pPr>
      <w:r>
        <w:rPr>
          <w:rFonts w:cs="Arial"/>
          <w:b/>
          <w:bCs/>
          <w:spacing w:val="-1"/>
          <w:szCs w:val="22"/>
          <w:u w:val="single" w:color="000000"/>
        </w:rPr>
        <w:br w:type="page"/>
      </w:r>
    </w:p>
    <w:p w14:paraId="4CA5F9A3" w14:textId="49D952A1" w:rsidR="00BB4E13" w:rsidRPr="00F64027" w:rsidRDefault="00BB4E13" w:rsidP="000201AE">
      <w:pPr>
        <w:pStyle w:val="Heading1"/>
        <w:rPr>
          <w:rFonts w:eastAsia="Arial"/>
        </w:rPr>
      </w:pPr>
      <w:bookmarkStart w:id="5" w:name="_Toc206684481"/>
      <w:r w:rsidRPr="00F64027">
        <w:rPr>
          <w:u w:color="000000"/>
        </w:rPr>
        <w:lastRenderedPageBreak/>
        <w:t>PRINCIPLES AND GENERAL</w:t>
      </w:r>
      <w:r w:rsidRPr="00F64027">
        <w:rPr>
          <w:spacing w:val="1"/>
          <w:u w:color="000000"/>
        </w:rPr>
        <w:t xml:space="preserve"> </w:t>
      </w:r>
      <w:r w:rsidRPr="00F64027">
        <w:rPr>
          <w:u w:color="000000"/>
        </w:rPr>
        <w:t>PRACTICES</w:t>
      </w:r>
      <w:r w:rsidRPr="00F64027">
        <w:rPr>
          <w:spacing w:val="-2"/>
          <w:u w:color="000000"/>
        </w:rPr>
        <w:t xml:space="preserve"> </w:t>
      </w:r>
      <w:r w:rsidRPr="00F64027">
        <w:rPr>
          <w:u w:color="000000"/>
        </w:rPr>
        <w:t>OF</w:t>
      </w:r>
      <w:r w:rsidRPr="00F64027">
        <w:rPr>
          <w:spacing w:val="-2"/>
          <w:u w:color="000000"/>
        </w:rPr>
        <w:t xml:space="preserve"> </w:t>
      </w:r>
      <w:r w:rsidRPr="00F64027">
        <w:rPr>
          <w:u w:color="000000"/>
        </w:rPr>
        <w:t>PERSONNEL</w:t>
      </w:r>
      <w:r w:rsidRPr="00F64027">
        <w:rPr>
          <w:spacing w:val="1"/>
          <w:u w:color="000000"/>
        </w:rPr>
        <w:t xml:space="preserve"> </w:t>
      </w:r>
      <w:r w:rsidR="005E16CD">
        <w:rPr>
          <w:spacing w:val="1"/>
          <w:u w:color="000000"/>
        </w:rPr>
        <w:t>RULES</w:t>
      </w:r>
      <w:bookmarkEnd w:id="5"/>
    </w:p>
    <w:p w14:paraId="1666C4F9" w14:textId="77777777" w:rsidR="00BB4E13" w:rsidRPr="00F64027" w:rsidRDefault="00BB4E13" w:rsidP="000201AE">
      <w:pPr>
        <w:pStyle w:val="Heading1"/>
        <w:rPr>
          <w:rFonts w:eastAsia="Arial"/>
        </w:rPr>
      </w:pPr>
    </w:p>
    <w:p w14:paraId="7F9F475D" w14:textId="4BA74731" w:rsidR="00BB4E13" w:rsidRPr="00F64027" w:rsidRDefault="00D32D7B" w:rsidP="00F64027">
      <w:pPr>
        <w:pStyle w:val="BodyText"/>
        <w:spacing w:before="64"/>
        <w:ind w:right="114"/>
        <w:jc w:val="left"/>
        <w:rPr>
          <w:rFonts w:eastAsia="Arial" w:cs="Arial"/>
          <w:szCs w:val="22"/>
        </w:rPr>
      </w:pPr>
      <w:r w:rsidRPr="00F64027">
        <w:rPr>
          <w:rFonts w:cs="Arial"/>
          <w:spacing w:val="-1"/>
          <w:szCs w:val="22"/>
        </w:rPr>
        <w:t xml:space="preserve">The </w:t>
      </w:r>
      <w:r w:rsidR="00BB4E13" w:rsidRPr="00F64027">
        <w:rPr>
          <w:rFonts w:cs="Arial"/>
          <w:spacing w:val="-1"/>
          <w:szCs w:val="22"/>
        </w:rPr>
        <w:t>Town</w:t>
      </w:r>
      <w:r w:rsidR="00BB4E13" w:rsidRPr="00F64027">
        <w:rPr>
          <w:rFonts w:cs="Arial"/>
          <w:spacing w:val="22"/>
          <w:szCs w:val="22"/>
        </w:rPr>
        <w:t xml:space="preserve"> </w:t>
      </w:r>
      <w:r w:rsidRPr="00F64027">
        <w:rPr>
          <w:rFonts w:cs="Arial"/>
          <w:spacing w:val="22"/>
          <w:szCs w:val="22"/>
        </w:rPr>
        <w:t xml:space="preserve">of Granby </w:t>
      </w:r>
      <w:r w:rsidR="00AC0408">
        <w:rPr>
          <w:rFonts w:cs="Arial"/>
          <w:szCs w:val="22"/>
        </w:rPr>
        <w:t>prohibits</w:t>
      </w:r>
      <w:r w:rsidRPr="00F64027">
        <w:rPr>
          <w:rFonts w:cs="Arial"/>
          <w:szCs w:val="22"/>
        </w:rPr>
        <w:t xml:space="preserve"> discrimination in hiring, promotion, discharge, pay, fringe benefits, job training, classification, referral, and other aspects of employment, </w:t>
      </w:r>
      <w:r w:rsidR="00081D5F" w:rsidRPr="00F64027">
        <w:rPr>
          <w:rFonts w:cs="Arial"/>
          <w:szCs w:val="22"/>
        </w:rPr>
        <w:t>based on</w:t>
      </w:r>
      <w:r w:rsidRPr="00F64027">
        <w:rPr>
          <w:rFonts w:cs="Arial"/>
          <w:szCs w:val="22"/>
        </w:rPr>
        <w:t xml:space="preserve"> race, color, religion, sex, genetic information, national origin</w:t>
      </w:r>
      <w:r w:rsidR="00674C25">
        <w:rPr>
          <w:rFonts w:cs="Arial"/>
          <w:szCs w:val="22"/>
        </w:rPr>
        <w:t xml:space="preserve"> or </w:t>
      </w:r>
      <w:r w:rsidR="007F182D">
        <w:rPr>
          <w:rFonts w:cs="Arial"/>
          <w:szCs w:val="22"/>
        </w:rPr>
        <w:t>other class status protected by state or federal law.</w:t>
      </w:r>
    </w:p>
    <w:p w14:paraId="7476164F" w14:textId="77777777" w:rsidR="00BB4E13" w:rsidRPr="00F64027" w:rsidRDefault="00BB4E13" w:rsidP="00F64027">
      <w:pPr>
        <w:rPr>
          <w:rFonts w:eastAsia="Arial" w:cs="Arial"/>
          <w:szCs w:val="22"/>
        </w:rPr>
      </w:pPr>
    </w:p>
    <w:p w14:paraId="7142B820" w14:textId="63CB9FD8" w:rsidR="00BB4E13" w:rsidRPr="00F64027" w:rsidRDefault="00BB4E13" w:rsidP="00F64027">
      <w:pPr>
        <w:pStyle w:val="BodyText"/>
        <w:ind w:right="115"/>
        <w:jc w:val="left"/>
        <w:rPr>
          <w:rFonts w:eastAsia="Arial" w:cs="Arial"/>
          <w:szCs w:val="22"/>
        </w:rPr>
      </w:pPr>
      <w:r w:rsidRPr="00F64027">
        <w:rPr>
          <w:rFonts w:cs="Arial"/>
          <w:szCs w:val="22"/>
        </w:rPr>
        <w:t>It</w:t>
      </w:r>
      <w:r w:rsidRPr="00F64027">
        <w:rPr>
          <w:rFonts w:cs="Arial"/>
          <w:spacing w:val="45"/>
          <w:szCs w:val="22"/>
        </w:rPr>
        <w:t xml:space="preserve"> </w:t>
      </w:r>
      <w:r w:rsidRPr="00F64027">
        <w:rPr>
          <w:rFonts w:cs="Arial"/>
          <w:spacing w:val="-1"/>
          <w:szCs w:val="22"/>
        </w:rPr>
        <w:t>is</w:t>
      </w:r>
      <w:r w:rsidRPr="00F64027">
        <w:rPr>
          <w:rFonts w:cs="Arial"/>
          <w:spacing w:val="44"/>
          <w:szCs w:val="22"/>
        </w:rPr>
        <w:t xml:space="preserve"> </w:t>
      </w:r>
      <w:r w:rsidRPr="00F64027">
        <w:rPr>
          <w:rFonts w:cs="Arial"/>
          <w:szCs w:val="22"/>
        </w:rPr>
        <w:t>the</w:t>
      </w:r>
      <w:r w:rsidRPr="00F64027">
        <w:rPr>
          <w:rFonts w:cs="Arial"/>
          <w:spacing w:val="44"/>
          <w:szCs w:val="22"/>
        </w:rPr>
        <w:t xml:space="preserve"> </w:t>
      </w:r>
      <w:r w:rsidRPr="00F64027">
        <w:rPr>
          <w:rFonts w:cs="Arial"/>
          <w:spacing w:val="-1"/>
          <w:szCs w:val="22"/>
        </w:rPr>
        <w:t>policy</w:t>
      </w:r>
      <w:r w:rsidRPr="00F64027">
        <w:rPr>
          <w:rFonts w:cs="Arial"/>
          <w:spacing w:val="42"/>
          <w:szCs w:val="22"/>
        </w:rPr>
        <w:t xml:space="preserve"> </w:t>
      </w:r>
      <w:r w:rsidRPr="00F64027">
        <w:rPr>
          <w:rFonts w:cs="Arial"/>
          <w:spacing w:val="-1"/>
          <w:szCs w:val="22"/>
        </w:rPr>
        <w:t>of</w:t>
      </w:r>
      <w:r w:rsidRPr="00F64027">
        <w:rPr>
          <w:rFonts w:cs="Arial"/>
          <w:spacing w:val="47"/>
          <w:szCs w:val="22"/>
        </w:rPr>
        <w:t xml:space="preserve"> </w:t>
      </w:r>
      <w:r w:rsidRPr="00F64027">
        <w:rPr>
          <w:rFonts w:cs="Arial"/>
          <w:spacing w:val="-1"/>
          <w:szCs w:val="22"/>
        </w:rPr>
        <w:t>the</w:t>
      </w:r>
      <w:r w:rsidRPr="00F64027">
        <w:rPr>
          <w:rFonts w:cs="Arial"/>
          <w:spacing w:val="44"/>
          <w:szCs w:val="22"/>
        </w:rPr>
        <w:t xml:space="preserve"> </w:t>
      </w:r>
      <w:r w:rsidRPr="00F64027">
        <w:rPr>
          <w:rFonts w:cs="Arial"/>
          <w:spacing w:val="-2"/>
          <w:szCs w:val="22"/>
        </w:rPr>
        <w:t>Town</w:t>
      </w:r>
      <w:r w:rsidRPr="00F64027">
        <w:rPr>
          <w:rFonts w:cs="Arial"/>
          <w:spacing w:val="45"/>
          <w:szCs w:val="22"/>
        </w:rPr>
        <w:t xml:space="preserve"> </w:t>
      </w:r>
      <w:r w:rsidRPr="00F64027">
        <w:rPr>
          <w:rFonts w:cs="Arial"/>
          <w:szCs w:val="22"/>
        </w:rPr>
        <w:t>to</w:t>
      </w:r>
      <w:r w:rsidRPr="00F64027">
        <w:rPr>
          <w:rFonts w:cs="Arial"/>
          <w:spacing w:val="44"/>
          <w:szCs w:val="22"/>
        </w:rPr>
        <w:t xml:space="preserve"> </w:t>
      </w:r>
      <w:r w:rsidRPr="00F64027">
        <w:rPr>
          <w:rFonts w:cs="Arial"/>
          <w:szCs w:val="22"/>
        </w:rPr>
        <w:t>allow</w:t>
      </w:r>
      <w:r w:rsidRPr="00F64027">
        <w:rPr>
          <w:rFonts w:cs="Arial"/>
          <w:spacing w:val="41"/>
          <w:szCs w:val="22"/>
        </w:rPr>
        <w:t xml:space="preserve"> </w:t>
      </w:r>
      <w:r w:rsidR="00EF658E" w:rsidRPr="00F64027">
        <w:rPr>
          <w:rFonts w:cs="Arial"/>
          <w:szCs w:val="22"/>
        </w:rPr>
        <w:t>maximum</w:t>
      </w:r>
      <w:r w:rsidRPr="00F64027">
        <w:rPr>
          <w:rFonts w:cs="Arial"/>
          <w:spacing w:val="43"/>
          <w:szCs w:val="22"/>
        </w:rPr>
        <w:t xml:space="preserve"> </w:t>
      </w:r>
      <w:r w:rsidRPr="00F64027">
        <w:rPr>
          <w:rFonts w:cs="Arial"/>
          <w:spacing w:val="-1"/>
          <w:szCs w:val="22"/>
        </w:rPr>
        <w:t>flexibility</w:t>
      </w:r>
      <w:r w:rsidRPr="00F64027">
        <w:rPr>
          <w:rFonts w:cs="Arial"/>
          <w:spacing w:val="44"/>
          <w:szCs w:val="22"/>
        </w:rPr>
        <w:t xml:space="preserve"> </w:t>
      </w:r>
      <w:r w:rsidRPr="00F64027">
        <w:rPr>
          <w:rFonts w:cs="Arial"/>
          <w:spacing w:val="-1"/>
          <w:szCs w:val="22"/>
        </w:rPr>
        <w:t>in</w:t>
      </w:r>
      <w:r w:rsidRPr="00F64027">
        <w:rPr>
          <w:rFonts w:cs="Arial"/>
          <w:spacing w:val="45"/>
          <w:szCs w:val="22"/>
        </w:rPr>
        <w:t xml:space="preserve"> </w:t>
      </w:r>
      <w:r w:rsidRPr="00F64027">
        <w:rPr>
          <w:rFonts w:cs="Arial"/>
          <w:szCs w:val="22"/>
        </w:rPr>
        <w:t>the</w:t>
      </w:r>
      <w:r w:rsidRPr="00F64027">
        <w:rPr>
          <w:rFonts w:cs="Arial"/>
          <w:spacing w:val="44"/>
          <w:szCs w:val="22"/>
        </w:rPr>
        <w:t xml:space="preserve"> </w:t>
      </w:r>
      <w:r w:rsidRPr="00F64027">
        <w:rPr>
          <w:rFonts w:cs="Arial"/>
          <w:spacing w:val="-1"/>
          <w:szCs w:val="22"/>
        </w:rPr>
        <w:t>operations</w:t>
      </w:r>
      <w:r w:rsidRPr="00F64027">
        <w:rPr>
          <w:rFonts w:cs="Arial"/>
          <w:spacing w:val="44"/>
          <w:szCs w:val="22"/>
        </w:rPr>
        <w:t xml:space="preserve"> </w:t>
      </w:r>
      <w:r w:rsidRPr="00F64027">
        <w:rPr>
          <w:rFonts w:cs="Arial"/>
          <w:spacing w:val="-2"/>
          <w:szCs w:val="22"/>
        </w:rPr>
        <w:t>of</w:t>
      </w:r>
      <w:r w:rsidRPr="00F64027">
        <w:rPr>
          <w:rFonts w:cs="Arial"/>
          <w:spacing w:val="45"/>
          <w:szCs w:val="22"/>
        </w:rPr>
        <w:t xml:space="preserve"> </w:t>
      </w:r>
      <w:r w:rsidRPr="00F64027">
        <w:rPr>
          <w:rFonts w:cs="Arial"/>
          <w:szCs w:val="22"/>
        </w:rPr>
        <w:t>the</w:t>
      </w:r>
      <w:r w:rsidRPr="00F64027">
        <w:rPr>
          <w:rFonts w:cs="Arial"/>
          <w:spacing w:val="53"/>
          <w:szCs w:val="22"/>
        </w:rPr>
        <w:t xml:space="preserve"> </w:t>
      </w:r>
      <w:r w:rsidRPr="00F64027">
        <w:rPr>
          <w:rFonts w:cs="Arial"/>
          <w:spacing w:val="-1"/>
          <w:szCs w:val="22"/>
        </w:rPr>
        <w:t>personnel</w:t>
      </w:r>
      <w:r w:rsidRPr="00F64027">
        <w:rPr>
          <w:rFonts w:cs="Arial"/>
          <w:spacing w:val="36"/>
          <w:szCs w:val="22"/>
        </w:rPr>
        <w:t xml:space="preserve"> </w:t>
      </w:r>
      <w:r w:rsidRPr="00F64027">
        <w:rPr>
          <w:rFonts w:cs="Arial"/>
          <w:spacing w:val="-1"/>
          <w:szCs w:val="22"/>
        </w:rPr>
        <w:t>system</w:t>
      </w:r>
      <w:r w:rsidRPr="00F64027">
        <w:rPr>
          <w:rFonts w:cs="Arial"/>
          <w:spacing w:val="35"/>
          <w:szCs w:val="22"/>
        </w:rPr>
        <w:t xml:space="preserve"> </w:t>
      </w:r>
      <w:r w:rsidRPr="00F64027">
        <w:rPr>
          <w:rFonts w:cs="Arial"/>
          <w:szCs w:val="22"/>
        </w:rPr>
        <w:t>to</w:t>
      </w:r>
      <w:r w:rsidRPr="00F64027">
        <w:rPr>
          <w:rFonts w:cs="Arial"/>
          <w:spacing w:val="36"/>
          <w:szCs w:val="22"/>
        </w:rPr>
        <w:t xml:space="preserve"> </w:t>
      </w:r>
      <w:r w:rsidRPr="00F64027">
        <w:rPr>
          <w:rFonts w:cs="Arial"/>
          <w:spacing w:val="-1"/>
          <w:szCs w:val="22"/>
        </w:rPr>
        <w:t>encourage</w:t>
      </w:r>
      <w:r w:rsidRPr="00F64027">
        <w:rPr>
          <w:rFonts w:cs="Arial"/>
          <w:spacing w:val="36"/>
          <w:szCs w:val="22"/>
        </w:rPr>
        <w:t xml:space="preserve"> </w:t>
      </w:r>
      <w:r w:rsidRPr="00F64027">
        <w:rPr>
          <w:rFonts w:cs="Arial"/>
          <w:spacing w:val="-1"/>
          <w:szCs w:val="22"/>
        </w:rPr>
        <w:t>in</w:t>
      </w:r>
      <w:r w:rsidR="00101ADB">
        <w:rPr>
          <w:rFonts w:cs="Arial"/>
          <w:spacing w:val="-1"/>
          <w:szCs w:val="22"/>
        </w:rPr>
        <w:t>novation</w:t>
      </w:r>
      <w:r w:rsidRPr="00F64027">
        <w:rPr>
          <w:rFonts w:cs="Arial"/>
          <w:spacing w:val="36"/>
          <w:szCs w:val="22"/>
        </w:rPr>
        <w:t xml:space="preserve"> </w:t>
      </w:r>
      <w:r w:rsidRPr="00F64027">
        <w:rPr>
          <w:rFonts w:cs="Arial"/>
          <w:spacing w:val="-1"/>
          <w:szCs w:val="22"/>
        </w:rPr>
        <w:t>and</w:t>
      </w:r>
      <w:r w:rsidRPr="00F64027">
        <w:rPr>
          <w:rFonts w:cs="Arial"/>
          <w:spacing w:val="36"/>
          <w:szCs w:val="22"/>
        </w:rPr>
        <w:t xml:space="preserve"> </w:t>
      </w:r>
      <w:r w:rsidRPr="00F64027">
        <w:rPr>
          <w:rFonts w:cs="Arial"/>
          <w:spacing w:val="-1"/>
          <w:szCs w:val="22"/>
        </w:rPr>
        <w:t>to</w:t>
      </w:r>
      <w:r w:rsidRPr="00F64027">
        <w:rPr>
          <w:rFonts w:cs="Arial"/>
          <w:spacing w:val="37"/>
          <w:szCs w:val="22"/>
        </w:rPr>
        <w:t xml:space="preserve"> </w:t>
      </w:r>
      <w:r w:rsidRPr="00F64027">
        <w:rPr>
          <w:rFonts w:cs="Arial"/>
          <w:spacing w:val="-1"/>
          <w:szCs w:val="22"/>
        </w:rPr>
        <w:t>provide</w:t>
      </w:r>
      <w:r w:rsidRPr="00F64027">
        <w:rPr>
          <w:rFonts w:cs="Arial"/>
          <w:spacing w:val="36"/>
          <w:szCs w:val="22"/>
        </w:rPr>
        <w:t xml:space="preserve"> </w:t>
      </w:r>
      <w:r w:rsidRPr="00F64027">
        <w:rPr>
          <w:rFonts w:cs="Arial"/>
          <w:szCs w:val="22"/>
        </w:rPr>
        <w:t>the</w:t>
      </w:r>
      <w:r w:rsidRPr="00F64027">
        <w:rPr>
          <w:rFonts w:cs="Arial"/>
          <w:spacing w:val="36"/>
          <w:szCs w:val="22"/>
        </w:rPr>
        <w:t xml:space="preserve"> </w:t>
      </w:r>
      <w:r w:rsidRPr="00F64027">
        <w:rPr>
          <w:rFonts w:cs="Arial"/>
          <w:spacing w:val="-1"/>
          <w:szCs w:val="22"/>
        </w:rPr>
        <w:t>ability</w:t>
      </w:r>
      <w:r w:rsidRPr="00F64027">
        <w:rPr>
          <w:rFonts w:cs="Arial"/>
          <w:spacing w:val="34"/>
          <w:szCs w:val="22"/>
        </w:rPr>
        <w:t xml:space="preserve"> </w:t>
      </w:r>
      <w:r w:rsidRPr="00F64027">
        <w:rPr>
          <w:rFonts w:cs="Arial"/>
          <w:szCs w:val="22"/>
        </w:rPr>
        <w:t>to</w:t>
      </w:r>
      <w:r w:rsidRPr="00F64027">
        <w:rPr>
          <w:rFonts w:cs="Arial"/>
          <w:spacing w:val="39"/>
          <w:szCs w:val="22"/>
        </w:rPr>
        <w:t xml:space="preserve"> </w:t>
      </w:r>
      <w:r w:rsidRPr="00F64027">
        <w:rPr>
          <w:rFonts w:cs="Arial"/>
          <w:spacing w:val="-1"/>
          <w:szCs w:val="22"/>
        </w:rPr>
        <w:t>utilize</w:t>
      </w:r>
      <w:r w:rsidRPr="00F64027">
        <w:rPr>
          <w:rFonts w:cs="Arial"/>
          <w:spacing w:val="36"/>
          <w:szCs w:val="22"/>
        </w:rPr>
        <w:t xml:space="preserve"> </w:t>
      </w:r>
      <w:r w:rsidRPr="00F64027">
        <w:rPr>
          <w:rFonts w:cs="Arial"/>
          <w:spacing w:val="-1"/>
          <w:szCs w:val="22"/>
        </w:rPr>
        <w:t>effective</w:t>
      </w:r>
      <w:r w:rsidRPr="00F64027">
        <w:rPr>
          <w:rFonts w:cs="Arial"/>
          <w:spacing w:val="57"/>
          <w:szCs w:val="22"/>
        </w:rPr>
        <w:t xml:space="preserve"> </w:t>
      </w:r>
      <w:r w:rsidRPr="00F64027">
        <w:rPr>
          <w:rFonts w:cs="Arial"/>
          <w:spacing w:val="-1"/>
          <w:szCs w:val="22"/>
        </w:rPr>
        <w:t>administrative</w:t>
      </w:r>
      <w:r w:rsidRPr="00F64027">
        <w:rPr>
          <w:rFonts w:cs="Arial"/>
          <w:spacing w:val="1"/>
          <w:szCs w:val="22"/>
        </w:rPr>
        <w:t xml:space="preserve"> </w:t>
      </w:r>
      <w:r w:rsidRPr="00F64027">
        <w:rPr>
          <w:rFonts w:cs="Arial"/>
          <w:spacing w:val="-1"/>
          <w:szCs w:val="22"/>
        </w:rPr>
        <w:t>practices.</w:t>
      </w:r>
    </w:p>
    <w:p w14:paraId="279EA554" w14:textId="77777777" w:rsidR="00BB4E13" w:rsidRPr="00F64027" w:rsidRDefault="00BB4E13" w:rsidP="00F64027">
      <w:pPr>
        <w:spacing w:before="10"/>
        <w:rPr>
          <w:rFonts w:eastAsia="Arial" w:cs="Arial"/>
          <w:szCs w:val="22"/>
        </w:rPr>
      </w:pPr>
    </w:p>
    <w:p w14:paraId="0C394B2E" w14:textId="6B5A54A2" w:rsidR="00BB4E13" w:rsidRPr="00F64027" w:rsidRDefault="00B574D9" w:rsidP="00F64027">
      <w:pPr>
        <w:pStyle w:val="BodyText"/>
        <w:ind w:right="114"/>
        <w:jc w:val="left"/>
        <w:rPr>
          <w:rFonts w:eastAsia="Arial" w:cs="Arial"/>
          <w:szCs w:val="22"/>
        </w:rPr>
      </w:pPr>
      <w:r>
        <w:rPr>
          <w:rFonts w:cs="Arial"/>
          <w:szCs w:val="22"/>
        </w:rPr>
        <w:t>E</w:t>
      </w:r>
      <w:r w:rsidR="00BB4E13" w:rsidRPr="00F64027">
        <w:rPr>
          <w:rFonts w:cs="Arial"/>
          <w:spacing w:val="-1"/>
          <w:szCs w:val="22"/>
        </w:rPr>
        <w:t>lected</w:t>
      </w:r>
      <w:r w:rsidR="00BB4E13" w:rsidRPr="00F64027">
        <w:rPr>
          <w:rFonts w:cs="Arial"/>
          <w:spacing w:val="3"/>
          <w:szCs w:val="22"/>
        </w:rPr>
        <w:t xml:space="preserve"> </w:t>
      </w:r>
      <w:r w:rsidR="00BB4E13" w:rsidRPr="00F64027">
        <w:rPr>
          <w:rFonts w:cs="Arial"/>
          <w:spacing w:val="-1"/>
          <w:szCs w:val="22"/>
        </w:rPr>
        <w:t>officials</w:t>
      </w:r>
      <w:r w:rsidR="00BB4E13" w:rsidRPr="00F64027">
        <w:rPr>
          <w:rFonts w:cs="Arial"/>
          <w:spacing w:val="3"/>
          <w:szCs w:val="22"/>
        </w:rPr>
        <w:t xml:space="preserve"> </w:t>
      </w:r>
      <w:r>
        <w:rPr>
          <w:rFonts w:cs="Arial"/>
          <w:spacing w:val="3"/>
          <w:szCs w:val="22"/>
        </w:rPr>
        <w:t xml:space="preserve">shall </w:t>
      </w:r>
      <w:r w:rsidR="00BB4E13" w:rsidRPr="00F64027">
        <w:rPr>
          <w:rFonts w:cs="Arial"/>
          <w:spacing w:val="-1"/>
          <w:szCs w:val="22"/>
        </w:rPr>
        <w:t>deal</w:t>
      </w:r>
      <w:r w:rsidR="00BB4E13" w:rsidRPr="00F64027">
        <w:rPr>
          <w:rFonts w:cs="Arial"/>
          <w:spacing w:val="2"/>
          <w:szCs w:val="22"/>
        </w:rPr>
        <w:t xml:space="preserve"> </w:t>
      </w:r>
      <w:r w:rsidR="00BB4E13" w:rsidRPr="00F64027">
        <w:rPr>
          <w:rFonts w:cs="Arial"/>
          <w:spacing w:val="-1"/>
          <w:szCs w:val="22"/>
        </w:rPr>
        <w:t>only</w:t>
      </w:r>
      <w:r w:rsidR="00BB4E13" w:rsidRPr="00F64027">
        <w:rPr>
          <w:rFonts w:cs="Arial"/>
          <w:spacing w:val="3"/>
          <w:szCs w:val="22"/>
        </w:rPr>
        <w:t xml:space="preserve"> </w:t>
      </w:r>
      <w:r w:rsidR="00BB4E13" w:rsidRPr="00F64027">
        <w:rPr>
          <w:rFonts w:cs="Arial"/>
          <w:spacing w:val="-1"/>
          <w:szCs w:val="22"/>
        </w:rPr>
        <w:t>with</w:t>
      </w:r>
      <w:r w:rsidR="00BB4E13" w:rsidRPr="00F64027">
        <w:rPr>
          <w:rFonts w:cs="Arial"/>
          <w:spacing w:val="3"/>
          <w:szCs w:val="22"/>
        </w:rPr>
        <w:t xml:space="preserve"> </w:t>
      </w:r>
      <w:r>
        <w:rPr>
          <w:rFonts w:cs="Arial"/>
          <w:spacing w:val="-1"/>
          <w:szCs w:val="22"/>
        </w:rPr>
        <w:t xml:space="preserve">classified service </w:t>
      </w:r>
      <w:r w:rsidR="00C908E9">
        <w:rPr>
          <w:rFonts w:cs="Arial"/>
          <w:spacing w:val="-1"/>
          <w:szCs w:val="22"/>
        </w:rPr>
        <w:t xml:space="preserve">directly </w:t>
      </w:r>
      <w:r>
        <w:rPr>
          <w:rFonts w:cs="Arial"/>
          <w:spacing w:val="-1"/>
          <w:szCs w:val="22"/>
        </w:rPr>
        <w:t>through the Town Manager.</w:t>
      </w:r>
    </w:p>
    <w:p w14:paraId="0D05D804" w14:textId="77777777" w:rsidR="003543AA" w:rsidRPr="00F64027" w:rsidRDefault="003543AA" w:rsidP="00F64027">
      <w:pPr>
        <w:rPr>
          <w:rFonts w:cs="Arial"/>
          <w:szCs w:val="22"/>
        </w:rPr>
      </w:pPr>
    </w:p>
    <w:p w14:paraId="343CBCB0" w14:textId="702763E7" w:rsidR="00BB4E13" w:rsidRPr="00F64027" w:rsidRDefault="00BB4E13" w:rsidP="00F64027">
      <w:pPr>
        <w:pStyle w:val="BodyText"/>
        <w:spacing w:before="64"/>
        <w:ind w:right="115"/>
        <w:jc w:val="left"/>
        <w:rPr>
          <w:rFonts w:eastAsia="Arial" w:cs="Arial"/>
          <w:szCs w:val="22"/>
        </w:rPr>
      </w:pPr>
      <w:r w:rsidRPr="00F64027">
        <w:rPr>
          <w:rFonts w:cs="Arial"/>
          <w:szCs w:val="22"/>
        </w:rPr>
        <w:t>It</w:t>
      </w:r>
      <w:r w:rsidRPr="00F64027">
        <w:rPr>
          <w:rFonts w:cs="Arial"/>
          <w:spacing w:val="16"/>
          <w:szCs w:val="22"/>
        </w:rPr>
        <w:t xml:space="preserve"> </w:t>
      </w:r>
      <w:r w:rsidRPr="00F64027">
        <w:rPr>
          <w:rFonts w:cs="Arial"/>
          <w:spacing w:val="-1"/>
          <w:szCs w:val="22"/>
        </w:rPr>
        <w:t>is</w:t>
      </w:r>
      <w:r w:rsidRPr="00F64027">
        <w:rPr>
          <w:rFonts w:cs="Arial"/>
          <w:spacing w:val="15"/>
          <w:szCs w:val="22"/>
        </w:rPr>
        <w:t xml:space="preserve"> </w:t>
      </w:r>
      <w:r w:rsidRPr="00F64027">
        <w:rPr>
          <w:rFonts w:cs="Arial"/>
          <w:szCs w:val="22"/>
        </w:rPr>
        <w:t>the</w:t>
      </w:r>
      <w:r w:rsidRPr="00F64027">
        <w:rPr>
          <w:rFonts w:cs="Arial"/>
          <w:spacing w:val="15"/>
          <w:szCs w:val="22"/>
        </w:rPr>
        <w:t xml:space="preserve"> </w:t>
      </w:r>
      <w:r w:rsidRPr="00F64027">
        <w:rPr>
          <w:rFonts w:cs="Arial"/>
          <w:spacing w:val="-1"/>
          <w:szCs w:val="22"/>
        </w:rPr>
        <w:t>responsibility</w:t>
      </w:r>
      <w:r w:rsidRPr="00F64027">
        <w:rPr>
          <w:rFonts w:cs="Arial"/>
          <w:spacing w:val="13"/>
          <w:szCs w:val="22"/>
        </w:rPr>
        <w:t xml:space="preserve"> </w:t>
      </w:r>
      <w:r w:rsidRPr="00F64027">
        <w:rPr>
          <w:rFonts w:cs="Arial"/>
          <w:spacing w:val="-1"/>
          <w:szCs w:val="22"/>
        </w:rPr>
        <w:t>of</w:t>
      </w:r>
      <w:r w:rsidRPr="00F64027">
        <w:rPr>
          <w:rFonts w:cs="Arial"/>
          <w:spacing w:val="19"/>
          <w:szCs w:val="22"/>
        </w:rPr>
        <w:t xml:space="preserve"> </w:t>
      </w:r>
      <w:r w:rsidRPr="00F64027">
        <w:rPr>
          <w:rFonts w:cs="Arial"/>
          <w:szCs w:val="22"/>
        </w:rPr>
        <w:t>the</w:t>
      </w:r>
      <w:r w:rsidRPr="00F64027">
        <w:rPr>
          <w:rFonts w:cs="Arial"/>
          <w:spacing w:val="15"/>
          <w:szCs w:val="22"/>
        </w:rPr>
        <w:t xml:space="preserve"> </w:t>
      </w:r>
      <w:r w:rsidRPr="00F64027">
        <w:rPr>
          <w:rFonts w:cs="Arial"/>
          <w:spacing w:val="-1"/>
          <w:szCs w:val="22"/>
        </w:rPr>
        <w:t>Town</w:t>
      </w:r>
      <w:r w:rsidRPr="00F64027">
        <w:rPr>
          <w:rFonts w:cs="Arial"/>
          <w:spacing w:val="17"/>
          <w:szCs w:val="22"/>
        </w:rPr>
        <w:t xml:space="preserve"> </w:t>
      </w:r>
      <w:r w:rsidRPr="00F64027">
        <w:rPr>
          <w:rFonts w:cs="Arial"/>
          <w:spacing w:val="-1"/>
          <w:szCs w:val="22"/>
        </w:rPr>
        <w:t>Manager</w:t>
      </w:r>
      <w:r w:rsidRPr="00F64027">
        <w:rPr>
          <w:rFonts w:cs="Arial"/>
          <w:spacing w:val="16"/>
          <w:szCs w:val="22"/>
        </w:rPr>
        <w:t xml:space="preserve"> </w:t>
      </w:r>
      <w:r w:rsidRPr="00F64027">
        <w:rPr>
          <w:rFonts w:cs="Arial"/>
          <w:szCs w:val="22"/>
        </w:rPr>
        <w:t>to</w:t>
      </w:r>
      <w:r w:rsidRPr="00F64027">
        <w:rPr>
          <w:rFonts w:cs="Arial"/>
          <w:spacing w:val="15"/>
          <w:szCs w:val="22"/>
        </w:rPr>
        <w:t xml:space="preserve"> </w:t>
      </w:r>
      <w:r w:rsidRPr="00F64027">
        <w:rPr>
          <w:rFonts w:cs="Arial"/>
          <w:spacing w:val="-1"/>
          <w:szCs w:val="22"/>
        </w:rPr>
        <w:t>see</w:t>
      </w:r>
      <w:r w:rsidRPr="00F64027">
        <w:rPr>
          <w:rFonts w:cs="Arial"/>
          <w:spacing w:val="15"/>
          <w:szCs w:val="22"/>
        </w:rPr>
        <w:t xml:space="preserve"> </w:t>
      </w:r>
      <w:r w:rsidRPr="00F64027">
        <w:rPr>
          <w:rFonts w:cs="Arial"/>
          <w:spacing w:val="-1"/>
          <w:szCs w:val="22"/>
        </w:rPr>
        <w:t>that</w:t>
      </w:r>
      <w:r w:rsidRPr="00F64027">
        <w:rPr>
          <w:rFonts w:cs="Arial"/>
          <w:spacing w:val="16"/>
          <w:szCs w:val="22"/>
        </w:rPr>
        <w:t xml:space="preserve"> </w:t>
      </w:r>
      <w:r w:rsidRPr="00F64027">
        <w:rPr>
          <w:rFonts w:cs="Arial"/>
          <w:spacing w:val="-1"/>
          <w:szCs w:val="22"/>
        </w:rPr>
        <w:t>all</w:t>
      </w:r>
      <w:r w:rsidRPr="00F64027">
        <w:rPr>
          <w:rFonts w:cs="Arial"/>
          <w:spacing w:val="14"/>
          <w:szCs w:val="22"/>
        </w:rPr>
        <w:t xml:space="preserve"> </w:t>
      </w:r>
      <w:r w:rsidRPr="00F64027">
        <w:rPr>
          <w:rFonts w:cs="Arial"/>
          <w:spacing w:val="-1"/>
          <w:szCs w:val="22"/>
        </w:rPr>
        <w:t>employees,</w:t>
      </w:r>
      <w:r w:rsidRPr="00F64027">
        <w:rPr>
          <w:rFonts w:cs="Arial"/>
          <w:spacing w:val="16"/>
          <w:szCs w:val="22"/>
        </w:rPr>
        <w:t xml:space="preserve"> </w:t>
      </w:r>
      <w:r w:rsidRPr="00F64027">
        <w:rPr>
          <w:rFonts w:cs="Arial"/>
          <w:szCs w:val="22"/>
        </w:rPr>
        <w:t>other</w:t>
      </w:r>
      <w:r w:rsidRPr="00F64027">
        <w:rPr>
          <w:rFonts w:cs="Arial"/>
          <w:spacing w:val="16"/>
          <w:szCs w:val="22"/>
        </w:rPr>
        <w:t xml:space="preserve"> </w:t>
      </w:r>
      <w:r w:rsidRPr="00F64027">
        <w:rPr>
          <w:rFonts w:cs="Arial"/>
          <w:spacing w:val="-1"/>
          <w:szCs w:val="22"/>
        </w:rPr>
        <w:t>than</w:t>
      </w:r>
      <w:r w:rsidRPr="00F64027">
        <w:rPr>
          <w:rFonts w:cs="Arial"/>
          <w:spacing w:val="15"/>
          <w:szCs w:val="22"/>
        </w:rPr>
        <w:t xml:space="preserve"> </w:t>
      </w:r>
      <w:r w:rsidRPr="00F64027">
        <w:rPr>
          <w:rFonts w:cs="Arial"/>
          <w:spacing w:val="-1"/>
          <w:szCs w:val="22"/>
        </w:rPr>
        <w:t>those</w:t>
      </w:r>
      <w:r w:rsidRPr="00F64027">
        <w:rPr>
          <w:rFonts w:cs="Arial"/>
          <w:spacing w:val="55"/>
          <w:szCs w:val="22"/>
        </w:rPr>
        <w:t xml:space="preserve"> </w:t>
      </w:r>
      <w:r w:rsidRPr="00F64027">
        <w:rPr>
          <w:rFonts w:cs="Arial"/>
          <w:spacing w:val="-1"/>
          <w:szCs w:val="22"/>
        </w:rPr>
        <w:t>appointed</w:t>
      </w:r>
      <w:r w:rsidRPr="00F64027">
        <w:rPr>
          <w:rFonts w:cs="Arial"/>
          <w:spacing w:val="15"/>
          <w:szCs w:val="22"/>
        </w:rPr>
        <w:t xml:space="preserve"> </w:t>
      </w:r>
      <w:r w:rsidRPr="00F64027">
        <w:rPr>
          <w:rFonts w:cs="Arial"/>
          <w:spacing w:val="-1"/>
          <w:szCs w:val="22"/>
        </w:rPr>
        <w:t>by</w:t>
      </w:r>
      <w:r w:rsidRPr="00F64027">
        <w:rPr>
          <w:rFonts w:cs="Arial"/>
          <w:spacing w:val="13"/>
          <w:szCs w:val="22"/>
        </w:rPr>
        <w:t xml:space="preserve"> </w:t>
      </w:r>
      <w:r w:rsidRPr="00F64027">
        <w:rPr>
          <w:rFonts w:cs="Arial"/>
          <w:spacing w:val="-1"/>
          <w:szCs w:val="22"/>
        </w:rPr>
        <w:t>elected</w:t>
      </w:r>
      <w:r w:rsidRPr="00F64027">
        <w:rPr>
          <w:rFonts w:cs="Arial"/>
          <w:spacing w:val="15"/>
          <w:szCs w:val="22"/>
        </w:rPr>
        <w:t xml:space="preserve"> </w:t>
      </w:r>
      <w:r w:rsidR="00EF658E" w:rsidRPr="00F64027">
        <w:rPr>
          <w:rFonts w:cs="Arial"/>
          <w:spacing w:val="-1"/>
          <w:szCs w:val="22"/>
        </w:rPr>
        <w:t>officials,</w:t>
      </w:r>
      <w:r w:rsidRPr="00F64027">
        <w:rPr>
          <w:rFonts w:cs="Arial"/>
          <w:spacing w:val="15"/>
          <w:szCs w:val="22"/>
        </w:rPr>
        <w:t xml:space="preserve"> </w:t>
      </w:r>
      <w:r w:rsidRPr="00F64027">
        <w:rPr>
          <w:rFonts w:cs="Arial"/>
          <w:szCs w:val="22"/>
        </w:rPr>
        <w:t>are</w:t>
      </w:r>
      <w:r w:rsidRPr="00F64027">
        <w:rPr>
          <w:rFonts w:cs="Arial"/>
          <w:spacing w:val="15"/>
          <w:szCs w:val="22"/>
        </w:rPr>
        <w:t xml:space="preserve"> </w:t>
      </w:r>
      <w:r w:rsidRPr="00F64027">
        <w:rPr>
          <w:rFonts w:cs="Arial"/>
          <w:spacing w:val="-1"/>
          <w:szCs w:val="22"/>
        </w:rPr>
        <w:t>treated</w:t>
      </w:r>
      <w:r w:rsidRPr="00F64027">
        <w:rPr>
          <w:rFonts w:cs="Arial"/>
          <w:spacing w:val="15"/>
          <w:szCs w:val="22"/>
        </w:rPr>
        <w:t xml:space="preserve"> </w:t>
      </w:r>
      <w:r w:rsidRPr="00F64027">
        <w:rPr>
          <w:rFonts w:cs="Arial"/>
          <w:spacing w:val="-1"/>
          <w:szCs w:val="22"/>
        </w:rPr>
        <w:t>in</w:t>
      </w:r>
      <w:r w:rsidRPr="00F64027">
        <w:rPr>
          <w:rFonts w:cs="Arial"/>
          <w:spacing w:val="15"/>
          <w:szCs w:val="22"/>
        </w:rPr>
        <w:t xml:space="preserve"> </w:t>
      </w:r>
      <w:r w:rsidRPr="00F64027">
        <w:rPr>
          <w:rFonts w:cs="Arial"/>
          <w:spacing w:val="-1"/>
          <w:szCs w:val="22"/>
        </w:rPr>
        <w:t>conformity</w:t>
      </w:r>
      <w:r w:rsidRPr="00F64027">
        <w:rPr>
          <w:rFonts w:cs="Arial"/>
          <w:spacing w:val="13"/>
          <w:szCs w:val="22"/>
        </w:rPr>
        <w:t xml:space="preserve"> </w:t>
      </w:r>
      <w:r w:rsidRPr="00F64027">
        <w:rPr>
          <w:rFonts w:cs="Arial"/>
          <w:spacing w:val="-1"/>
          <w:szCs w:val="22"/>
        </w:rPr>
        <w:t>with</w:t>
      </w:r>
      <w:r w:rsidRPr="00F64027">
        <w:rPr>
          <w:rFonts w:cs="Arial"/>
          <w:spacing w:val="15"/>
          <w:szCs w:val="22"/>
        </w:rPr>
        <w:t xml:space="preserve"> </w:t>
      </w:r>
      <w:r w:rsidRPr="00F64027">
        <w:rPr>
          <w:rFonts w:cs="Arial"/>
          <w:szCs w:val="22"/>
        </w:rPr>
        <w:t>the</w:t>
      </w:r>
      <w:r w:rsidRPr="00F64027">
        <w:rPr>
          <w:rFonts w:cs="Arial"/>
          <w:spacing w:val="15"/>
          <w:szCs w:val="22"/>
        </w:rPr>
        <w:t xml:space="preserve"> </w:t>
      </w:r>
      <w:r w:rsidRPr="00F64027">
        <w:rPr>
          <w:rFonts w:cs="Arial"/>
          <w:spacing w:val="-1"/>
          <w:szCs w:val="22"/>
        </w:rPr>
        <w:t>recognized</w:t>
      </w:r>
      <w:r w:rsidRPr="00F64027">
        <w:rPr>
          <w:rFonts w:cs="Arial"/>
          <w:spacing w:val="15"/>
          <w:szCs w:val="22"/>
        </w:rPr>
        <w:t xml:space="preserve"> </w:t>
      </w:r>
      <w:r w:rsidRPr="00F64027">
        <w:rPr>
          <w:rFonts w:cs="Arial"/>
          <w:spacing w:val="-1"/>
          <w:szCs w:val="22"/>
        </w:rPr>
        <w:t>principles</w:t>
      </w:r>
      <w:r w:rsidRPr="00F64027">
        <w:rPr>
          <w:rFonts w:cs="Arial"/>
          <w:spacing w:val="15"/>
          <w:szCs w:val="22"/>
        </w:rPr>
        <w:t xml:space="preserve"> </w:t>
      </w:r>
      <w:r w:rsidRPr="00F64027">
        <w:rPr>
          <w:rFonts w:cs="Arial"/>
          <w:spacing w:val="-1"/>
          <w:szCs w:val="22"/>
        </w:rPr>
        <w:t>of</w:t>
      </w:r>
      <w:r w:rsidRPr="00F64027">
        <w:rPr>
          <w:rFonts w:cs="Arial"/>
          <w:spacing w:val="75"/>
          <w:szCs w:val="22"/>
        </w:rPr>
        <w:t xml:space="preserve"> </w:t>
      </w:r>
      <w:r w:rsidRPr="00F64027">
        <w:rPr>
          <w:rFonts w:cs="Arial"/>
          <w:spacing w:val="-1"/>
          <w:szCs w:val="22"/>
        </w:rPr>
        <w:t>public</w:t>
      </w:r>
      <w:r w:rsidRPr="00F64027">
        <w:rPr>
          <w:rFonts w:cs="Arial"/>
          <w:spacing w:val="1"/>
          <w:szCs w:val="22"/>
        </w:rPr>
        <w:t xml:space="preserve"> </w:t>
      </w:r>
      <w:r w:rsidRPr="00F64027">
        <w:rPr>
          <w:rFonts w:cs="Arial"/>
          <w:spacing w:val="-1"/>
          <w:szCs w:val="22"/>
        </w:rPr>
        <w:t>personnel</w:t>
      </w:r>
      <w:r w:rsidRPr="00F64027">
        <w:rPr>
          <w:rFonts w:cs="Arial"/>
          <w:szCs w:val="22"/>
        </w:rPr>
        <w:t xml:space="preserve"> </w:t>
      </w:r>
      <w:r w:rsidRPr="00F64027">
        <w:rPr>
          <w:rFonts w:cs="Arial"/>
          <w:spacing w:val="-1"/>
          <w:szCs w:val="22"/>
        </w:rPr>
        <w:t>administration.</w:t>
      </w:r>
    </w:p>
    <w:p w14:paraId="191F7E5C" w14:textId="77777777" w:rsidR="00BB4E13" w:rsidRPr="00F64027" w:rsidRDefault="00BB4E13" w:rsidP="00F64027">
      <w:pPr>
        <w:rPr>
          <w:rFonts w:eastAsia="Arial" w:cs="Arial"/>
          <w:szCs w:val="22"/>
        </w:rPr>
      </w:pPr>
    </w:p>
    <w:p w14:paraId="683F61C4" w14:textId="77777777" w:rsidR="00BB4E13" w:rsidRPr="00F64027" w:rsidRDefault="00BB4E13" w:rsidP="00F64027">
      <w:pPr>
        <w:pStyle w:val="BodyText"/>
        <w:ind w:right="115"/>
        <w:jc w:val="left"/>
        <w:rPr>
          <w:rFonts w:eastAsia="Arial" w:cs="Arial"/>
          <w:szCs w:val="22"/>
        </w:rPr>
      </w:pPr>
      <w:r w:rsidRPr="00F64027">
        <w:rPr>
          <w:rFonts w:cs="Arial"/>
          <w:szCs w:val="22"/>
        </w:rPr>
        <w:t>It</w:t>
      </w:r>
      <w:r w:rsidRPr="00F64027">
        <w:rPr>
          <w:rFonts w:cs="Arial"/>
          <w:spacing w:val="23"/>
          <w:szCs w:val="22"/>
        </w:rPr>
        <w:t xml:space="preserve"> </w:t>
      </w:r>
      <w:r w:rsidRPr="00F64027">
        <w:rPr>
          <w:rFonts w:cs="Arial"/>
          <w:spacing w:val="-1"/>
          <w:szCs w:val="22"/>
        </w:rPr>
        <w:t>is</w:t>
      </w:r>
      <w:r w:rsidRPr="00F64027">
        <w:rPr>
          <w:rFonts w:cs="Arial"/>
          <w:spacing w:val="25"/>
          <w:szCs w:val="22"/>
        </w:rPr>
        <w:t xml:space="preserve"> </w:t>
      </w:r>
      <w:r w:rsidRPr="00F64027">
        <w:rPr>
          <w:rFonts w:cs="Arial"/>
          <w:szCs w:val="22"/>
        </w:rPr>
        <w:t>the</w:t>
      </w:r>
      <w:r w:rsidRPr="00F64027">
        <w:rPr>
          <w:rFonts w:cs="Arial"/>
          <w:spacing w:val="22"/>
          <w:szCs w:val="22"/>
        </w:rPr>
        <w:t xml:space="preserve"> </w:t>
      </w:r>
      <w:r w:rsidRPr="00F64027">
        <w:rPr>
          <w:rFonts w:cs="Arial"/>
          <w:spacing w:val="-1"/>
          <w:szCs w:val="22"/>
        </w:rPr>
        <w:t>policy</w:t>
      </w:r>
      <w:r w:rsidRPr="00F64027">
        <w:rPr>
          <w:rFonts w:cs="Arial"/>
          <w:spacing w:val="23"/>
          <w:szCs w:val="22"/>
        </w:rPr>
        <w:t xml:space="preserve"> </w:t>
      </w:r>
      <w:r w:rsidRPr="00F64027">
        <w:rPr>
          <w:rFonts w:cs="Arial"/>
          <w:spacing w:val="-1"/>
          <w:szCs w:val="22"/>
        </w:rPr>
        <w:t>of</w:t>
      </w:r>
      <w:r w:rsidRPr="00F64027">
        <w:rPr>
          <w:rFonts w:cs="Arial"/>
          <w:spacing w:val="26"/>
          <w:szCs w:val="22"/>
        </w:rPr>
        <w:t xml:space="preserve"> </w:t>
      </w:r>
      <w:r w:rsidRPr="00F64027">
        <w:rPr>
          <w:rFonts w:cs="Arial"/>
          <w:spacing w:val="-1"/>
          <w:szCs w:val="22"/>
        </w:rPr>
        <w:t>the</w:t>
      </w:r>
      <w:r w:rsidRPr="00F64027">
        <w:rPr>
          <w:rFonts w:cs="Arial"/>
          <w:spacing w:val="22"/>
          <w:szCs w:val="22"/>
        </w:rPr>
        <w:t xml:space="preserve"> </w:t>
      </w:r>
      <w:r w:rsidRPr="00F64027">
        <w:rPr>
          <w:rFonts w:cs="Arial"/>
          <w:spacing w:val="-2"/>
          <w:szCs w:val="22"/>
        </w:rPr>
        <w:t>Town</w:t>
      </w:r>
      <w:r w:rsidRPr="00F64027">
        <w:rPr>
          <w:rFonts w:cs="Arial"/>
          <w:spacing w:val="25"/>
          <w:szCs w:val="22"/>
        </w:rPr>
        <w:t xml:space="preserve"> </w:t>
      </w:r>
      <w:r w:rsidRPr="00F64027">
        <w:rPr>
          <w:rFonts w:cs="Arial"/>
          <w:szCs w:val="22"/>
        </w:rPr>
        <w:t>to</w:t>
      </w:r>
      <w:r w:rsidRPr="00F64027">
        <w:rPr>
          <w:rFonts w:cs="Arial"/>
          <w:spacing w:val="25"/>
          <w:szCs w:val="22"/>
        </w:rPr>
        <w:t xml:space="preserve"> </w:t>
      </w:r>
      <w:r w:rsidRPr="00F64027">
        <w:rPr>
          <w:rFonts w:cs="Arial"/>
          <w:spacing w:val="-1"/>
          <w:szCs w:val="22"/>
        </w:rPr>
        <w:t>establish</w:t>
      </w:r>
      <w:r w:rsidRPr="00F64027">
        <w:rPr>
          <w:rFonts w:cs="Arial"/>
          <w:spacing w:val="25"/>
          <w:szCs w:val="22"/>
        </w:rPr>
        <w:t xml:space="preserve"> </w:t>
      </w:r>
      <w:r w:rsidRPr="00F64027">
        <w:rPr>
          <w:rFonts w:cs="Arial"/>
          <w:spacing w:val="-1"/>
          <w:szCs w:val="22"/>
        </w:rPr>
        <w:t>and</w:t>
      </w:r>
      <w:r w:rsidRPr="00F64027">
        <w:rPr>
          <w:rFonts w:cs="Arial"/>
          <w:spacing w:val="22"/>
          <w:szCs w:val="22"/>
        </w:rPr>
        <w:t xml:space="preserve"> </w:t>
      </w:r>
      <w:r w:rsidRPr="00F64027">
        <w:rPr>
          <w:rFonts w:cs="Arial"/>
          <w:spacing w:val="-1"/>
          <w:szCs w:val="22"/>
        </w:rPr>
        <w:t>maintain</w:t>
      </w:r>
      <w:r w:rsidRPr="00F64027">
        <w:rPr>
          <w:rFonts w:cs="Arial"/>
          <w:spacing w:val="25"/>
          <w:szCs w:val="22"/>
        </w:rPr>
        <w:t xml:space="preserve"> </w:t>
      </w:r>
      <w:r w:rsidRPr="00F64027">
        <w:rPr>
          <w:rFonts w:cs="Arial"/>
          <w:szCs w:val="22"/>
        </w:rPr>
        <w:t>a</w:t>
      </w:r>
      <w:r w:rsidRPr="00F64027">
        <w:rPr>
          <w:rFonts w:cs="Arial"/>
          <w:spacing w:val="25"/>
          <w:szCs w:val="22"/>
        </w:rPr>
        <w:t xml:space="preserve"> </w:t>
      </w:r>
      <w:r w:rsidRPr="00F64027">
        <w:rPr>
          <w:rFonts w:cs="Arial"/>
          <w:spacing w:val="-1"/>
          <w:szCs w:val="22"/>
        </w:rPr>
        <w:t>pay</w:t>
      </w:r>
      <w:r w:rsidRPr="00F64027">
        <w:rPr>
          <w:rFonts w:cs="Arial"/>
          <w:spacing w:val="23"/>
          <w:szCs w:val="22"/>
        </w:rPr>
        <w:t xml:space="preserve"> </w:t>
      </w:r>
      <w:r w:rsidRPr="00F64027">
        <w:rPr>
          <w:rFonts w:cs="Arial"/>
          <w:spacing w:val="-1"/>
          <w:szCs w:val="22"/>
        </w:rPr>
        <w:t>plan</w:t>
      </w:r>
      <w:r w:rsidRPr="00F64027">
        <w:rPr>
          <w:rFonts w:cs="Arial"/>
          <w:spacing w:val="22"/>
          <w:szCs w:val="22"/>
        </w:rPr>
        <w:t xml:space="preserve"> </w:t>
      </w:r>
      <w:r w:rsidRPr="00F64027">
        <w:rPr>
          <w:rFonts w:cs="Arial"/>
          <w:spacing w:val="-1"/>
          <w:szCs w:val="22"/>
        </w:rPr>
        <w:t>that</w:t>
      </w:r>
      <w:r w:rsidRPr="00F64027">
        <w:rPr>
          <w:rFonts w:cs="Arial"/>
          <w:spacing w:val="23"/>
          <w:szCs w:val="22"/>
        </w:rPr>
        <w:t xml:space="preserve"> </w:t>
      </w:r>
      <w:r w:rsidRPr="00F64027">
        <w:rPr>
          <w:rFonts w:cs="Arial"/>
          <w:spacing w:val="-1"/>
          <w:szCs w:val="22"/>
        </w:rPr>
        <w:t>reflects</w:t>
      </w:r>
      <w:r w:rsidRPr="00F64027">
        <w:rPr>
          <w:rFonts w:cs="Arial"/>
          <w:spacing w:val="23"/>
          <w:szCs w:val="22"/>
        </w:rPr>
        <w:t xml:space="preserve"> </w:t>
      </w:r>
      <w:r w:rsidRPr="00F64027">
        <w:rPr>
          <w:rFonts w:cs="Arial"/>
          <w:szCs w:val="22"/>
        </w:rPr>
        <w:t>the</w:t>
      </w:r>
      <w:r w:rsidRPr="00F64027">
        <w:rPr>
          <w:rFonts w:cs="Arial"/>
          <w:spacing w:val="22"/>
          <w:szCs w:val="22"/>
        </w:rPr>
        <w:t xml:space="preserve"> </w:t>
      </w:r>
      <w:r w:rsidRPr="00F64027">
        <w:rPr>
          <w:rFonts w:cs="Arial"/>
          <w:szCs w:val="22"/>
        </w:rPr>
        <w:t>merit</w:t>
      </w:r>
      <w:r w:rsidRPr="00F64027">
        <w:rPr>
          <w:rFonts w:cs="Arial"/>
          <w:spacing w:val="51"/>
          <w:szCs w:val="22"/>
        </w:rPr>
        <w:t xml:space="preserve"> </w:t>
      </w:r>
      <w:r w:rsidRPr="00F64027">
        <w:rPr>
          <w:rFonts w:cs="Arial"/>
          <w:spacing w:val="-1"/>
          <w:szCs w:val="22"/>
        </w:rPr>
        <w:t>principle</w:t>
      </w:r>
      <w:r w:rsidRPr="00F64027">
        <w:rPr>
          <w:rFonts w:cs="Arial"/>
          <w:spacing w:val="2"/>
          <w:szCs w:val="22"/>
        </w:rPr>
        <w:t xml:space="preserve"> </w:t>
      </w:r>
      <w:r w:rsidRPr="00F64027">
        <w:rPr>
          <w:rFonts w:cs="Arial"/>
          <w:spacing w:val="-1"/>
          <w:szCs w:val="22"/>
        </w:rPr>
        <w:t>and</w:t>
      </w:r>
      <w:r w:rsidRPr="00F64027">
        <w:rPr>
          <w:rFonts w:cs="Arial"/>
          <w:spacing w:val="2"/>
          <w:szCs w:val="22"/>
        </w:rPr>
        <w:t xml:space="preserve"> </w:t>
      </w:r>
      <w:r w:rsidRPr="00F64027">
        <w:rPr>
          <w:rFonts w:cs="Arial"/>
          <w:spacing w:val="-1"/>
          <w:szCs w:val="22"/>
        </w:rPr>
        <w:t>properly</w:t>
      </w:r>
      <w:r w:rsidRPr="00F64027">
        <w:rPr>
          <w:rFonts w:cs="Arial"/>
          <w:spacing w:val="5"/>
          <w:szCs w:val="22"/>
        </w:rPr>
        <w:t xml:space="preserve"> </w:t>
      </w:r>
      <w:r w:rsidRPr="00F64027">
        <w:rPr>
          <w:rFonts w:cs="Arial"/>
          <w:spacing w:val="-1"/>
          <w:szCs w:val="22"/>
        </w:rPr>
        <w:t>compensates</w:t>
      </w:r>
      <w:r w:rsidRPr="00F64027">
        <w:rPr>
          <w:rFonts w:cs="Arial"/>
          <w:spacing w:val="2"/>
          <w:szCs w:val="22"/>
        </w:rPr>
        <w:t xml:space="preserve"> </w:t>
      </w:r>
      <w:r w:rsidRPr="00F64027">
        <w:rPr>
          <w:rFonts w:cs="Arial"/>
          <w:szCs w:val="22"/>
        </w:rPr>
        <w:t>the</w:t>
      </w:r>
      <w:r w:rsidRPr="00F64027">
        <w:rPr>
          <w:rFonts w:cs="Arial"/>
          <w:spacing w:val="2"/>
          <w:szCs w:val="22"/>
        </w:rPr>
        <w:t xml:space="preserve"> </w:t>
      </w:r>
      <w:r w:rsidRPr="00F64027">
        <w:rPr>
          <w:rFonts w:cs="Arial"/>
          <w:spacing w:val="-2"/>
          <w:szCs w:val="22"/>
        </w:rPr>
        <w:t>employees</w:t>
      </w:r>
      <w:r w:rsidRPr="00F64027">
        <w:rPr>
          <w:rFonts w:cs="Arial"/>
          <w:spacing w:val="2"/>
          <w:szCs w:val="22"/>
        </w:rPr>
        <w:t xml:space="preserve"> </w:t>
      </w:r>
      <w:r w:rsidRPr="00F64027">
        <w:rPr>
          <w:rFonts w:cs="Arial"/>
          <w:spacing w:val="-1"/>
          <w:szCs w:val="22"/>
        </w:rPr>
        <w:t>of</w:t>
      </w:r>
      <w:r w:rsidRPr="00F64027">
        <w:rPr>
          <w:rFonts w:cs="Arial"/>
          <w:spacing w:val="6"/>
          <w:szCs w:val="22"/>
        </w:rPr>
        <w:t xml:space="preserve"> </w:t>
      </w:r>
      <w:r w:rsidRPr="00F64027">
        <w:rPr>
          <w:rFonts w:cs="Arial"/>
          <w:szCs w:val="22"/>
        </w:rPr>
        <w:t>the</w:t>
      </w:r>
      <w:r w:rsidRPr="00F64027">
        <w:rPr>
          <w:rFonts w:cs="Arial"/>
          <w:spacing w:val="2"/>
          <w:szCs w:val="22"/>
        </w:rPr>
        <w:t xml:space="preserve"> </w:t>
      </w:r>
      <w:r w:rsidRPr="00F64027">
        <w:rPr>
          <w:rFonts w:cs="Arial"/>
          <w:spacing w:val="-1"/>
          <w:szCs w:val="22"/>
        </w:rPr>
        <w:t>Town</w:t>
      </w:r>
      <w:r w:rsidRPr="00F64027">
        <w:rPr>
          <w:rFonts w:cs="Arial"/>
          <w:spacing w:val="2"/>
          <w:szCs w:val="22"/>
        </w:rPr>
        <w:t xml:space="preserve"> </w:t>
      </w:r>
      <w:r w:rsidRPr="00F64027">
        <w:rPr>
          <w:rFonts w:cs="Arial"/>
          <w:szCs w:val="22"/>
        </w:rPr>
        <w:t>for</w:t>
      </w:r>
      <w:r w:rsidRPr="00F64027">
        <w:rPr>
          <w:rFonts w:cs="Arial"/>
          <w:spacing w:val="1"/>
          <w:szCs w:val="22"/>
        </w:rPr>
        <w:t xml:space="preserve"> </w:t>
      </w:r>
      <w:r w:rsidRPr="00F64027">
        <w:rPr>
          <w:rFonts w:cs="Arial"/>
          <w:szCs w:val="22"/>
        </w:rPr>
        <w:t>the</w:t>
      </w:r>
      <w:r w:rsidRPr="00F64027">
        <w:rPr>
          <w:rFonts w:cs="Arial"/>
          <w:spacing w:val="4"/>
          <w:szCs w:val="22"/>
        </w:rPr>
        <w:t xml:space="preserve"> </w:t>
      </w:r>
      <w:r w:rsidR="004F4975" w:rsidRPr="00F64027">
        <w:rPr>
          <w:rFonts w:cs="Arial"/>
          <w:spacing w:val="-1"/>
          <w:szCs w:val="22"/>
        </w:rPr>
        <w:t>work</w:t>
      </w:r>
      <w:r w:rsidR="004F4975" w:rsidRPr="00F64027">
        <w:rPr>
          <w:rFonts w:cs="Arial"/>
          <w:szCs w:val="22"/>
        </w:rPr>
        <w:t xml:space="preserve"> </w:t>
      </w:r>
      <w:r w:rsidR="004F4975" w:rsidRPr="00F64027">
        <w:rPr>
          <w:rFonts w:cs="Arial"/>
          <w:spacing w:val="5"/>
          <w:szCs w:val="22"/>
        </w:rPr>
        <w:t>they</w:t>
      </w:r>
      <w:r w:rsidRPr="00F64027">
        <w:rPr>
          <w:rFonts w:cs="Arial"/>
          <w:spacing w:val="55"/>
          <w:szCs w:val="22"/>
        </w:rPr>
        <w:t xml:space="preserve"> </w:t>
      </w:r>
      <w:r w:rsidRPr="00F64027">
        <w:rPr>
          <w:rFonts w:cs="Arial"/>
          <w:spacing w:val="-1"/>
          <w:szCs w:val="22"/>
        </w:rPr>
        <w:t>perform</w:t>
      </w:r>
      <w:r w:rsidRPr="00F64027">
        <w:rPr>
          <w:rFonts w:cs="Arial"/>
          <w:spacing w:val="-3"/>
          <w:szCs w:val="22"/>
        </w:rPr>
        <w:t xml:space="preserve"> </w:t>
      </w:r>
      <w:r w:rsidRPr="00F64027">
        <w:rPr>
          <w:rFonts w:cs="Arial"/>
          <w:szCs w:val="22"/>
        </w:rPr>
        <w:t>for</w:t>
      </w:r>
      <w:r w:rsidRPr="00F64027">
        <w:rPr>
          <w:rFonts w:cs="Arial"/>
          <w:spacing w:val="-1"/>
          <w:szCs w:val="22"/>
        </w:rPr>
        <w:t xml:space="preserve"> </w:t>
      </w:r>
      <w:r w:rsidRPr="00F64027">
        <w:rPr>
          <w:rFonts w:cs="Arial"/>
          <w:szCs w:val="22"/>
        </w:rPr>
        <w:t>the</w:t>
      </w:r>
      <w:r w:rsidRPr="00F64027">
        <w:rPr>
          <w:rFonts w:cs="Arial"/>
          <w:spacing w:val="-2"/>
          <w:szCs w:val="22"/>
        </w:rPr>
        <w:t xml:space="preserve"> </w:t>
      </w:r>
      <w:r w:rsidRPr="00F64027">
        <w:rPr>
          <w:rFonts w:cs="Arial"/>
          <w:spacing w:val="-1"/>
          <w:szCs w:val="22"/>
        </w:rPr>
        <w:t>Town.</w:t>
      </w:r>
    </w:p>
    <w:p w14:paraId="62968DF1" w14:textId="77777777" w:rsidR="00BB4E13" w:rsidRPr="00F64027" w:rsidRDefault="00BB4E13" w:rsidP="00F64027">
      <w:pPr>
        <w:rPr>
          <w:rFonts w:eastAsia="Arial" w:cs="Arial"/>
          <w:szCs w:val="22"/>
        </w:rPr>
      </w:pPr>
    </w:p>
    <w:p w14:paraId="44D04C6A" w14:textId="0CBE990C" w:rsidR="00BB4E13" w:rsidRPr="00F64027" w:rsidRDefault="00BB4E13" w:rsidP="00F64027">
      <w:pPr>
        <w:pStyle w:val="BodyText"/>
        <w:ind w:right="118"/>
        <w:jc w:val="left"/>
        <w:rPr>
          <w:rFonts w:eastAsia="Arial" w:cs="Arial"/>
          <w:szCs w:val="22"/>
        </w:rPr>
      </w:pPr>
      <w:r w:rsidRPr="00F64027">
        <w:rPr>
          <w:rFonts w:cs="Arial"/>
          <w:spacing w:val="-1"/>
          <w:szCs w:val="22"/>
        </w:rPr>
        <w:t>Appropriate</w:t>
      </w:r>
      <w:r w:rsidRPr="00F64027">
        <w:rPr>
          <w:rFonts w:cs="Arial"/>
          <w:spacing w:val="7"/>
          <w:szCs w:val="22"/>
        </w:rPr>
        <w:t xml:space="preserve"> </w:t>
      </w:r>
      <w:r w:rsidRPr="00F64027">
        <w:rPr>
          <w:rFonts w:cs="Arial"/>
          <w:spacing w:val="-1"/>
          <w:szCs w:val="22"/>
        </w:rPr>
        <w:t>opportunities</w:t>
      </w:r>
      <w:r w:rsidRPr="00F64027">
        <w:rPr>
          <w:rFonts w:cs="Arial"/>
          <w:spacing w:val="7"/>
          <w:szCs w:val="22"/>
        </w:rPr>
        <w:t xml:space="preserve"> </w:t>
      </w:r>
      <w:r w:rsidRPr="00F64027">
        <w:rPr>
          <w:rFonts w:cs="Arial"/>
          <w:spacing w:val="-1"/>
          <w:szCs w:val="22"/>
        </w:rPr>
        <w:t>will</w:t>
      </w:r>
      <w:r w:rsidRPr="00F64027">
        <w:rPr>
          <w:rFonts w:cs="Arial"/>
          <w:spacing w:val="6"/>
          <w:szCs w:val="22"/>
        </w:rPr>
        <w:t xml:space="preserve"> </w:t>
      </w:r>
      <w:r w:rsidRPr="00F64027">
        <w:rPr>
          <w:rFonts w:cs="Arial"/>
          <w:spacing w:val="-1"/>
          <w:szCs w:val="22"/>
        </w:rPr>
        <w:t>be</w:t>
      </w:r>
      <w:r w:rsidRPr="00F64027">
        <w:rPr>
          <w:rFonts w:cs="Arial"/>
          <w:spacing w:val="7"/>
          <w:szCs w:val="22"/>
        </w:rPr>
        <w:t xml:space="preserve"> </w:t>
      </w:r>
      <w:r w:rsidRPr="00F64027">
        <w:rPr>
          <w:rFonts w:cs="Arial"/>
          <w:spacing w:val="-1"/>
          <w:szCs w:val="22"/>
        </w:rPr>
        <w:t>made</w:t>
      </w:r>
      <w:r w:rsidRPr="00F64027">
        <w:rPr>
          <w:rFonts w:cs="Arial"/>
          <w:spacing w:val="7"/>
          <w:szCs w:val="22"/>
        </w:rPr>
        <w:t xml:space="preserve"> </w:t>
      </w:r>
      <w:r w:rsidRPr="00F64027">
        <w:rPr>
          <w:rFonts w:cs="Arial"/>
          <w:spacing w:val="-1"/>
          <w:szCs w:val="22"/>
        </w:rPr>
        <w:t>available</w:t>
      </w:r>
      <w:r w:rsidRPr="00F64027">
        <w:rPr>
          <w:rFonts w:cs="Arial"/>
          <w:spacing w:val="7"/>
          <w:szCs w:val="22"/>
        </w:rPr>
        <w:t xml:space="preserve"> </w:t>
      </w:r>
      <w:r w:rsidRPr="00F64027">
        <w:rPr>
          <w:rFonts w:cs="Arial"/>
          <w:szCs w:val="22"/>
        </w:rPr>
        <w:t>for</w:t>
      </w:r>
      <w:r w:rsidRPr="00F64027">
        <w:rPr>
          <w:rFonts w:cs="Arial"/>
          <w:spacing w:val="8"/>
          <w:szCs w:val="22"/>
        </w:rPr>
        <w:t xml:space="preserve"> </w:t>
      </w:r>
      <w:r w:rsidRPr="00F64027">
        <w:rPr>
          <w:rFonts w:cs="Arial"/>
          <w:spacing w:val="-1"/>
          <w:szCs w:val="22"/>
        </w:rPr>
        <w:t>employees</w:t>
      </w:r>
      <w:r w:rsidRPr="00F64027">
        <w:rPr>
          <w:rFonts w:cs="Arial"/>
          <w:spacing w:val="7"/>
          <w:szCs w:val="22"/>
        </w:rPr>
        <w:t xml:space="preserve"> </w:t>
      </w:r>
      <w:r w:rsidRPr="00F64027">
        <w:rPr>
          <w:rFonts w:cs="Arial"/>
          <w:szCs w:val="22"/>
        </w:rPr>
        <w:t>to</w:t>
      </w:r>
      <w:r w:rsidRPr="00F64027">
        <w:rPr>
          <w:rFonts w:cs="Arial"/>
          <w:spacing w:val="4"/>
          <w:szCs w:val="22"/>
        </w:rPr>
        <w:t xml:space="preserve"> </w:t>
      </w:r>
      <w:r w:rsidRPr="00F64027">
        <w:rPr>
          <w:rFonts w:cs="Arial"/>
          <w:szCs w:val="22"/>
        </w:rPr>
        <w:t>fulfill</w:t>
      </w:r>
      <w:r w:rsidRPr="00F64027">
        <w:rPr>
          <w:rFonts w:cs="Arial"/>
          <w:spacing w:val="6"/>
          <w:szCs w:val="22"/>
        </w:rPr>
        <w:t xml:space="preserve"> </w:t>
      </w:r>
      <w:r w:rsidRPr="00F64027">
        <w:rPr>
          <w:rFonts w:cs="Arial"/>
          <w:spacing w:val="-1"/>
          <w:szCs w:val="22"/>
        </w:rPr>
        <w:t>civic</w:t>
      </w:r>
      <w:r w:rsidRPr="00F64027">
        <w:rPr>
          <w:rFonts w:cs="Arial"/>
          <w:spacing w:val="71"/>
          <w:szCs w:val="22"/>
        </w:rPr>
        <w:t xml:space="preserve"> </w:t>
      </w:r>
      <w:r w:rsidR="00EF658E" w:rsidRPr="00F64027">
        <w:rPr>
          <w:rFonts w:cs="Arial"/>
          <w:spacing w:val="-1"/>
          <w:szCs w:val="22"/>
        </w:rPr>
        <w:t>responsibilities</w:t>
      </w:r>
      <w:r w:rsidR="007A4F73" w:rsidRPr="00F64027">
        <w:rPr>
          <w:rFonts w:cs="Arial"/>
          <w:spacing w:val="1"/>
          <w:szCs w:val="22"/>
        </w:rPr>
        <w:t xml:space="preserve"> </w:t>
      </w:r>
      <w:r w:rsidR="00EF658E">
        <w:rPr>
          <w:rFonts w:cs="Arial"/>
          <w:spacing w:val="1"/>
          <w:szCs w:val="22"/>
        </w:rPr>
        <w:t xml:space="preserve">such </w:t>
      </w:r>
      <w:r w:rsidRPr="00F64027">
        <w:rPr>
          <w:rFonts w:cs="Arial"/>
          <w:spacing w:val="-1"/>
          <w:szCs w:val="22"/>
        </w:rPr>
        <w:t xml:space="preserve">as </w:t>
      </w:r>
      <w:r w:rsidRPr="00F64027">
        <w:rPr>
          <w:rFonts w:cs="Arial"/>
          <w:szCs w:val="22"/>
        </w:rPr>
        <w:t>jury</w:t>
      </w:r>
      <w:r w:rsidRPr="00F64027">
        <w:rPr>
          <w:rFonts w:cs="Arial"/>
          <w:spacing w:val="-1"/>
          <w:szCs w:val="22"/>
        </w:rPr>
        <w:t xml:space="preserve"> duty and</w:t>
      </w:r>
      <w:r w:rsidRPr="00F64027">
        <w:rPr>
          <w:rFonts w:cs="Arial"/>
          <w:spacing w:val="1"/>
          <w:szCs w:val="22"/>
        </w:rPr>
        <w:t xml:space="preserve"> </w:t>
      </w:r>
      <w:r w:rsidRPr="00F64027">
        <w:rPr>
          <w:rFonts w:cs="Arial"/>
          <w:spacing w:val="-1"/>
          <w:szCs w:val="22"/>
        </w:rPr>
        <w:t>military obligations.</w:t>
      </w:r>
    </w:p>
    <w:p w14:paraId="06104DA3" w14:textId="77777777" w:rsidR="00BB4E13" w:rsidRPr="00F64027" w:rsidRDefault="00BB4E13" w:rsidP="00F64027">
      <w:pPr>
        <w:rPr>
          <w:rFonts w:eastAsia="Arial" w:cs="Arial"/>
          <w:szCs w:val="22"/>
        </w:rPr>
      </w:pPr>
    </w:p>
    <w:p w14:paraId="3A7F1280" w14:textId="77777777" w:rsidR="00BB4E13" w:rsidRPr="00F64027" w:rsidRDefault="00BB4E13" w:rsidP="00F64027">
      <w:pPr>
        <w:pStyle w:val="BodyText"/>
        <w:ind w:right="115"/>
        <w:jc w:val="left"/>
        <w:rPr>
          <w:rFonts w:eastAsia="Arial" w:cs="Arial"/>
          <w:szCs w:val="22"/>
        </w:rPr>
      </w:pPr>
      <w:r w:rsidRPr="00F64027">
        <w:rPr>
          <w:rFonts w:cs="Arial"/>
          <w:szCs w:val="22"/>
        </w:rPr>
        <w:t>It</w:t>
      </w:r>
      <w:r w:rsidRPr="00F64027">
        <w:rPr>
          <w:rFonts w:cs="Arial"/>
          <w:spacing w:val="14"/>
          <w:szCs w:val="22"/>
        </w:rPr>
        <w:t xml:space="preserve"> </w:t>
      </w:r>
      <w:r w:rsidRPr="00F64027">
        <w:rPr>
          <w:rFonts w:cs="Arial"/>
          <w:spacing w:val="-1"/>
          <w:szCs w:val="22"/>
        </w:rPr>
        <w:t>is</w:t>
      </w:r>
      <w:r w:rsidRPr="00F64027">
        <w:rPr>
          <w:rFonts w:cs="Arial"/>
          <w:spacing w:val="13"/>
          <w:szCs w:val="22"/>
        </w:rPr>
        <w:t xml:space="preserve"> </w:t>
      </w:r>
      <w:r w:rsidRPr="00F64027">
        <w:rPr>
          <w:rFonts w:cs="Arial"/>
          <w:szCs w:val="22"/>
        </w:rPr>
        <w:t>the</w:t>
      </w:r>
      <w:r w:rsidRPr="00F64027">
        <w:rPr>
          <w:rFonts w:cs="Arial"/>
          <w:spacing w:val="13"/>
          <w:szCs w:val="22"/>
        </w:rPr>
        <w:t xml:space="preserve"> </w:t>
      </w:r>
      <w:r w:rsidRPr="00F64027">
        <w:rPr>
          <w:rFonts w:cs="Arial"/>
          <w:spacing w:val="-1"/>
          <w:szCs w:val="22"/>
        </w:rPr>
        <w:t>policy</w:t>
      </w:r>
      <w:r w:rsidRPr="00F64027">
        <w:rPr>
          <w:rFonts w:cs="Arial"/>
          <w:spacing w:val="11"/>
          <w:szCs w:val="22"/>
        </w:rPr>
        <w:t xml:space="preserve"> </w:t>
      </w:r>
      <w:r w:rsidRPr="00F64027">
        <w:rPr>
          <w:rFonts w:cs="Arial"/>
          <w:spacing w:val="-2"/>
          <w:szCs w:val="22"/>
        </w:rPr>
        <w:t>of</w:t>
      </w:r>
      <w:r w:rsidRPr="00F64027">
        <w:rPr>
          <w:rFonts w:cs="Arial"/>
          <w:spacing w:val="16"/>
          <w:szCs w:val="22"/>
        </w:rPr>
        <w:t xml:space="preserve"> </w:t>
      </w:r>
      <w:r w:rsidRPr="00F64027">
        <w:rPr>
          <w:rFonts w:cs="Arial"/>
          <w:szCs w:val="22"/>
        </w:rPr>
        <w:t>the</w:t>
      </w:r>
      <w:r w:rsidRPr="00F64027">
        <w:rPr>
          <w:rFonts w:cs="Arial"/>
          <w:spacing w:val="10"/>
          <w:szCs w:val="22"/>
        </w:rPr>
        <w:t xml:space="preserve"> </w:t>
      </w:r>
      <w:r w:rsidRPr="00F64027">
        <w:rPr>
          <w:rFonts w:cs="Arial"/>
          <w:spacing w:val="-2"/>
          <w:szCs w:val="22"/>
        </w:rPr>
        <w:t>Town</w:t>
      </w:r>
      <w:r w:rsidRPr="00F64027">
        <w:rPr>
          <w:rFonts w:cs="Arial"/>
          <w:spacing w:val="13"/>
          <w:szCs w:val="22"/>
        </w:rPr>
        <w:t xml:space="preserve"> </w:t>
      </w:r>
      <w:r w:rsidRPr="00F64027">
        <w:rPr>
          <w:rFonts w:cs="Arial"/>
          <w:szCs w:val="22"/>
        </w:rPr>
        <w:t>to</w:t>
      </w:r>
      <w:r w:rsidRPr="00F64027">
        <w:rPr>
          <w:rFonts w:cs="Arial"/>
          <w:spacing w:val="13"/>
          <w:szCs w:val="22"/>
        </w:rPr>
        <w:t xml:space="preserve"> </w:t>
      </w:r>
      <w:r w:rsidRPr="00F64027">
        <w:rPr>
          <w:rFonts w:cs="Arial"/>
          <w:spacing w:val="-1"/>
          <w:szCs w:val="22"/>
        </w:rPr>
        <w:t>provide</w:t>
      </w:r>
      <w:r w:rsidRPr="00F64027">
        <w:rPr>
          <w:rFonts w:cs="Arial"/>
          <w:spacing w:val="13"/>
          <w:szCs w:val="22"/>
        </w:rPr>
        <w:t xml:space="preserve"> </w:t>
      </w:r>
      <w:r w:rsidRPr="00F64027">
        <w:rPr>
          <w:rFonts w:cs="Arial"/>
          <w:spacing w:val="-1"/>
          <w:szCs w:val="22"/>
        </w:rPr>
        <w:t>salaries</w:t>
      </w:r>
      <w:r w:rsidRPr="00F64027">
        <w:rPr>
          <w:rFonts w:cs="Arial"/>
          <w:spacing w:val="13"/>
          <w:szCs w:val="22"/>
        </w:rPr>
        <w:t xml:space="preserve"> </w:t>
      </w:r>
      <w:r w:rsidRPr="00F64027">
        <w:rPr>
          <w:rFonts w:cs="Arial"/>
          <w:szCs w:val="22"/>
        </w:rPr>
        <w:t>and</w:t>
      </w:r>
      <w:r w:rsidRPr="00F64027">
        <w:rPr>
          <w:rFonts w:cs="Arial"/>
          <w:spacing w:val="13"/>
          <w:szCs w:val="22"/>
        </w:rPr>
        <w:t xml:space="preserve"> </w:t>
      </w:r>
      <w:r w:rsidRPr="00F64027">
        <w:rPr>
          <w:rFonts w:cs="Arial"/>
          <w:spacing w:val="-1"/>
          <w:szCs w:val="22"/>
        </w:rPr>
        <w:t>other</w:t>
      </w:r>
      <w:r w:rsidRPr="00F64027">
        <w:rPr>
          <w:rFonts w:cs="Arial"/>
          <w:spacing w:val="14"/>
          <w:szCs w:val="22"/>
        </w:rPr>
        <w:t xml:space="preserve"> </w:t>
      </w:r>
      <w:r w:rsidRPr="00F64027">
        <w:rPr>
          <w:rFonts w:cs="Arial"/>
          <w:spacing w:val="-1"/>
          <w:szCs w:val="22"/>
        </w:rPr>
        <w:t>benefits</w:t>
      </w:r>
      <w:r w:rsidRPr="00F64027">
        <w:rPr>
          <w:rFonts w:cs="Arial"/>
          <w:spacing w:val="11"/>
          <w:szCs w:val="22"/>
        </w:rPr>
        <w:t xml:space="preserve"> </w:t>
      </w:r>
      <w:r w:rsidRPr="00F64027">
        <w:rPr>
          <w:rFonts w:cs="Arial"/>
          <w:spacing w:val="-1"/>
          <w:szCs w:val="22"/>
        </w:rPr>
        <w:t>that</w:t>
      </w:r>
      <w:r w:rsidRPr="00F64027">
        <w:rPr>
          <w:rFonts w:cs="Arial"/>
          <w:spacing w:val="14"/>
          <w:szCs w:val="22"/>
        </w:rPr>
        <w:t xml:space="preserve"> </w:t>
      </w:r>
      <w:r w:rsidRPr="00F64027">
        <w:rPr>
          <w:rFonts w:cs="Arial"/>
          <w:spacing w:val="-2"/>
          <w:szCs w:val="22"/>
        </w:rPr>
        <w:t>are</w:t>
      </w:r>
      <w:r w:rsidRPr="00F64027">
        <w:rPr>
          <w:rFonts w:cs="Arial"/>
          <w:spacing w:val="10"/>
          <w:szCs w:val="22"/>
        </w:rPr>
        <w:t xml:space="preserve"> </w:t>
      </w:r>
      <w:r w:rsidRPr="00F64027">
        <w:rPr>
          <w:rFonts w:cs="Arial"/>
          <w:szCs w:val="22"/>
        </w:rPr>
        <w:t>fair,</w:t>
      </w:r>
      <w:r w:rsidRPr="00F64027">
        <w:rPr>
          <w:rFonts w:cs="Arial"/>
          <w:spacing w:val="14"/>
          <w:szCs w:val="22"/>
        </w:rPr>
        <w:t xml:space="preserve"> </w:t>
      </w:r>
      <w:r w:rsidRPr="00F64027">
        <w:rPr>
          <w:rFonts w:cs="Arial"/>
          <w:spacing w:val="-2"/>
          <w:szCs w:val="22"/>
        </w:rPr>
        <w:t>act</w:t>
      </w:r>
      <w:r w:rsidRPr="00F64027">
        <w:rPr>
          <w:rFonts w:cs="Arial"/>
          <w:spacing w:val="14"/>
          <w:szCs w:val="22"/>
        </w:rPr>
        <w:t xml:space="preserve"> </w:t>
      </w:r>
      <w:r w:rsidRPr="00F64027">
        <w:rPr>
          <w:rFonts w:cs="Arial"/>
          <w:spacing w:val="-1"/>
          <w:szCs w:val="22"/>
        </w:rPr>
        <w:t>as</w:t>
      </w:r>
      <w:r w:rsidRPr="00F64027">
        <w:rPr>
          <w:rFonts w:cs="Arial"/>
          <w:spacing w:val="13"/>
          <w:szCs w:val="22"/>
        </w:rPr>
        <w:t xml:space="preserve"> </w:t>
      </w:r>
      <w:r w:rsidRPr="00F64027">
        <w:rPr>
          <w:rFonts w:cs="Arial"/>
          <w:spacing w:val="-1"/>
          <w:szCs w:val="22"/>
        </w:rPr>
        <w:t>an</w:t>
      </w:r>
      <w:r w:rsidRPr="00F64027">
        <w:rPr>
          <w:rFonts w:cs="Arial"/>
          <w:spacing w:val="61"/>
          <w:szCs w:val="22"/>
        </w:rPr>
        <w:t xml:space="preserve"> </w:t>
      </w:r>
      <w:r w:rsidRPr="00F64027">
        <w:rPr>
          <w:rFonts w:cs="Arial"/>
          <w:spacing w:val="-1"/>
          <w:szCs w:val="22"/>
        </w:rPr>
        <w:t>incentive,</w:t>
      </w:r>
      <w:r w:rsidRPr="00F64027">
        <w:rPr>
          <w:rFonts w:cs="Arial"/>
          <w:spacing w:val="2"/>
          <w:szCs w:val="22"/>
        </w:rPr>
        <w:t xml:space="preserve"> </w:t>
      </w:r>
      <w:r w:rsidRPr="00F64027">
        <w:rPr>
          <w:rFonts w:cs="Arial"/>
          <w:spacing w:val="-1"/>
          <w:szCs w:val="22"/>
        </w:rPr>
        <w:t>and</w:t>
      </w:r>
      <w:r w:rsidRPr="00F64027">
        <w:rPr>
          <w:rFonts w:cs="Arial"/>
          <w:spacing w:val="1"/>
          <w:szCs w:val="22"/>
        </w:rPr>
        <w:t xml:space="preserve"> </w:t>
      </w:r>
      <w:r w:rsidRPr="00F64027">
        <w:rPr>
          <w:rFonts w:cs="Arial"/>
          <w:spacing w:val="-1"/>
          <w:szCs w:val="22"/>
        </w:rPr>
        <w:t>help</w:t>
      </w:r>
      <w:r w:rsidRPr="00F64027">
        <w:rPr>
          <w:rFonts w:cs="Arial"/>
          <w:spacing w:val="-2"/>
          <w:szCs w:val="22"/>
        </w:rPr>
        <w:t xml:space="preserve"> </w:t>
      </w:r>
      <w:r w:rsidRPr="00F64027">
        <w:rPr>
          <w:rFonts w:cs="Arial"/>
          <w:szCs w:val="22"/>
        </w:rPr>
        <w:t>to</w:t>
      </w:r>
      <w:r w:rsidRPr="00F64027">
        <w:rPr>
          <w:rFonts w:cs="Arial"/>
          <w:spacing w:val="-2"/>
          <w:szCs w:val="22"/>
        </w:rPr>
        <w:t xml:space="preserve"> </w:t>
      </w:r>
      <w:r w:rsidRPr="00F64027">
        <w:rPr>
          <w:rFonts w:cs="Arial"/>
          <w:spacing w:val="-1"/>
          <w:szCs w:val="22"/>
        </w:rPr>
        <w:t>keep</w:t>
      </w:r>
      <w:r w:rsidRPr="00F64027">
        <w:rPr>
          <w:rFonts w:cs="Arial"/>
          <w:spacing w:val="1"/>
          <w:szCs w:val="22"/>
        </w:rPr>
        <w:t xml:space="preserve"> </w:t>
      </w:r>
      <w:r w:rsidRPr="00F64027">
        <w:rPr>
          <w:rFonts w:cs="Arial"/>
          <w:spacing w:val="-1"/>
          <w:szCs w:val="22"/>
        </w:rPr>
        <w:t>employees.</w:t>
      </w:r>
    </w:p>
    <w:p w14:paraId="37F57964" w14:textId="77777777" w:rsidR="00BB4E13" w:rsidRPr="00F64027" w:rsidRDefault="00BB4E13" w:rsidP="00F64027">
      <w:pPr>
        <w:rPr>
          <w:rFonts w:eastAsia="Arial" w:cs="Arial"/>
          <w:szCs w:val="22"/>
        </w:rPr>
      </w:pPr>
    </w:p>
    <w:p w14:paraId="5F3EB057" w14:textId="12F2636C" w:rsidR="00BB4E13" w:rsidRPr="00F64027" w:rsidRDefault="00BB4E13" w:rsidP="00F64027">
      <w:pPr>
        <w:pStyle w:val="BodyText"/>
        <w:ind w:right="115"/>
        <w:jc w:val="left"/>
        <w:rPr>
          <w:rFonts w:eastAsia="Arial" w:cs="Arial"/>
          <w:szCs w:val="22"/>
        </w:rPr>
      </w:pPr>
      <w:r w:rsidRPr="00F64027">
        <w:rPr>
          <w:rFonts w:cs="Arial"/>
          <w:szCs w:val="22"/>
        </w:rPr>
        <w:t>It</w:t>
      </w:r>
      <w:r w:rsidRPr="00F64027">
        <w:rPr>
          <w:rFonts w:cs="Arial"/>
          <w:spacing w:val="23"/>
          <w:szCs w:val="22"/>
        </w:rPr>
        <w:t xml:space="preserve"> </w:t>
      </w:r>
      <w:r w:rsidRPr="00F64027">
        <w:rPr>
          <w:rFonts w:cs="Arial"/>
          <w:spacing w:val="-1"/>
          <w:szCs w:val="22"/>
        </w:rPr>
        <w:t>is</w:t>
      </w:r>
      <w:r w:rsidRPr="00F64027">
        <w:rPr>
          <w:rFonts w:cs="Arial"/>
          <w:spacing w:val="20"/>
          <w:szCs w:val="22"/>
        </w:rPr>
        <w:t xml:space="preserve"> </w:t>
      </w:r>
      <w:r w:rsidRPr="00F64027">
        <w:rPr>
          <w:rFonts w:cs="Arial"/>
          <w:szCs w:val="22"/>
        </w:rPr>
        <w:t>the</w:t>
      </w:r>
      <w:r w:rsidRPr="00F64027">
        <w:rPr>
          <w:rFonts w:cs="Arial"/>
          <w:spacing w:val="22"/>
          <w:szCs w:val="22"/>
        </w:rPr>
        <w:t xml:space="preserve"> </w:t>
      </w:r>
      <w:r w:rsidRPr="00F64027">
        <w:rPr>
          <w:rFonts w:cs="Arial"/>
          <w:spacing w:val="-1"/>
          <w:szCs w:val="22"/>
        </w:rPr>
        <w:t>aim</w:t>
      </w:r>
      <w:r w:rsidRPr="00F64027">
        <w:rPr>
          <w:rFonts w:cs="Arial"/>
          <w:spacing w:val="24"/>
          <w:szCs w:val="22"/>
        </w:rPr>
        <w:t xml:space="preserve"> </w:t>
      </w:r>
      <w:r w:rsidRPr="00F64027">
        <w:rPr>
          <w:rFonts w:cs="Arial"/>
          <w:spacing w:val="-2"/>
          <w:szCs w:val="22"/>
        </w:rPr>
        <w:t>of</w:t>
      </w:r>
      <w:r w:rsidRPr="00F64027">
        <w:rPr>
          <w:rFonts w:cs="Arial"/>
          <w:spacing w:val="23"/>
          <w:szCs w:val="22"/>
        </w:rPr>
        <w:t xml:space="preserve"> </w:t>
      </w:r>
      <w:r w:rsidRPr="00F64027">
        <w:rPr>
          <w:rFonts w:cs="Arial"/>
          <w:szCs w:val="22"/>
        </w:rPr>
        <w:t>the</w:t>
      </w:r>
      <w:r w:rsidRPr="00F64027">
        <w:rPr>
          <w:rFonts w:cs="Arial"/>
          <w:spacing w:val="20"/>
          <w:szCs w:val="22"/>
        </w:rPr>
        <w:t xml:space="preserve"> </w:t>
      </w:r>
      <w:r w:rsidRPr="00F64027">
        <w:rPr>
          <w:rFonts w:cs="Arial"/>
          <w:spacing w:val="-1"/>
          <w:szCs w:val="22"/>
        </w:rPr>
        <w:t>Town</w:t>
      </w:r>
      <w:r w:rsidRPr="00F64027">
        <w:rPr>
          <w:rFonts w:cs="Arial"/>
          <w:spacing w:val="22"/>
          <w:szCs w:val="22"/>
        </w:rPr>
        <w:t xml:space="preserve"> </w:t>
      </w:r>
      <w:r w:rsidRPr="00F64027">
        <w:rPr>
          <w:rFonts w:cs="Arial"/>
          <w:szCs w:val="22"/>
        </w:rPr>
        <w:t>to</w:t>
      </w:r>
      <w:r w:rsidRPr="00F64027">
        <w:rPr>
          <w:rFonts w:cs="Arial"/>
          <w:spacing w:val="20"/>
          <w:szCs w:val="22"/>
        </w:rPr>
        <w:t xml:space="preserve"> </w:t>
      </w:r>
      <w:r w:rsidRPr="00F64027">
        <w:rPr>
          <w:rFonts w:cs="Arial"/>
          <w:spacing w:val="-1"/>
          <w:szCs w:val="22"/>
        </w:rPr>
        <w:t>follow</w:t>
      </w:r>
      <w:r w:rsidRPr="00F64027">
        <w:rPr>
          <w:rFonts w:cs="Arial"/>
          <w:spacing w:val="19"/>
          <w:szCs w:val="22"/>
        </w:rPr>
        <w:t xml:space="preserve"> </w:t>
      </w:r>
      <w:r w:rsidRPr="00F64027">
        <w:rPr>
          <w:rFonts w:cs="Arial"/>
          <w:spacing w:val="-1"/>
          <w:szCs w:val="22"/>
        </w:rPr>
        <w:t>this</w:t>
      </w:r>
      <w:r w:rsidRPr="00F64027">
        <w:rPr>
          <w:rFonts w:cs="Arial"/>
          <w:spacing w:val="23"/>
          <w:szCs w:val="22"/>
        </w:rPr>
        <w:t xml:space="preserve"> </w:t>
      </w:r>
      <w:r w:rsidRPr="00F64027">
        <w:rPr>
          <w:rFonts w:cs="Arial"/>
          <w:spacing w:val="-1"/>
          <w:szCs w:val="22"/>
        </w:rPr>
        <w:t>plan</w:t>
      </w:r>
      <w:r w:rsidRPr="00F64027">
        <w:rPr>
          <w:rFonts w:cs="Arial"/>
          <w:spacing w:val="25"/>
          <w:szCs w:val="22"/>
        </w:rPr>
        <w:t xml:space="preserve"> </w:t>
      </w:r>
      <w:r w:rsidR="00A1480E" w:rsidRPr="00F64027">
        <w:rPr>
          <w:rFonts w:cs="Arial"/>
          <w:spacing w:val="-1"/>
          <w:szCs w:val="22"/>
        </w:rPr>
        <w:t xml:space="preserve">in a manner consistent with all relevant local, state and federal laws and regulations. </w:t>
      </w:r>
    </w:p>
    <w:p w14:paraId="02FFF098" w14:textId="77777777" w:rsidR="00BB4E13" w:rsidRPr="00F64027" w:rsidRDefault="00BB4E13" w:rsidP="00F64027">
      <w:pPr>
        <w:spacing w:before="10"/>
        <w:rPr>
          <w:rFonts w:eastAsia="Arial" w:cs="Arial"/>
          <w:szCs w:val="22"/>
        </w:rPr>
      </w:pPr>
    </w:p>
    <w:p w14:paraId="2FBDBBC8" w14:textId="77777777" w:rsidR="00BB4E13" w:rsidRPr="00F64027" w:rsidRDefault="00BB4E13" w:rsidP="00F64027">
      <w:pPr>
        <w:pStyle w:val="BodyText"/>
        <w:ind w:right="114"/>
        <w:jc w:val="left"/>
        <w:rPr>
          <w:rFonts w:eastAsia="Arial" w:cs="Arial"/>
          <w:szCs w:val="22"/>
        </w:rPr>
      </w:pPr>
      <w:r w:rsidRPr="00F64027">
        <w:rPr>
          <w:rFonts w:cs="Arial"/>
          <w:spacing w:val="-1"/>
          <w:szCs w:val="22"/>
        </w:rPr>
        <w:t>Employees</w:t>
      </w:r>
      <w:r w:rsidRPr="00F64027">
        <w:rPr>
          <w:rFonts w:cs="Arial"/>
          <w:spacing w:val="56"/>
          <w:szCs w:val="22"/>
        </w:rPr>
        <w:t xml:space="preserve"> </w:t>
      </w:r>
      <w:r w:rsidRPr="00F64027">
        <w:rPr>
          <w:rFonts w:cs="Arial"/>
          <w:spacing w:val="-1"/>
          <w:szCs w:val="22"/>
        </w:rPr>
        <w:t>experiencing</w:t>
      </w:r>
      <w:r w:rsidRPr="00F64027">
        <w:rPr>
          <w:rFonts w:cs="Arial"/>
          <w:spacing w:val="58"/>
          <w:szCs w:val="22"/>
        </w:rPr>
        <w:t xml:space="preserve"> </w:t>
      </w:r>
      <w:r w:rsidRPr="00F64027">
        <w:rPr>
          <w:rFonts w:cs="Arial"/>
          <w:szCs w:val="22"/>
        </w:rPr>
        <w:t>difficulty</w:t>
      </w:r>
      <w:r w:rsidRPr="00F64027">
        <w:rPr>
          <w:rFonts w:cs="Arial"/>
          <w:spacing w:val="54"/>
          <w:szCs w:val="22"/>
        </w:rPr>
        <w:t xml:space="preserve"> </w:t>
      </w:r>
      <w:r w:rsidRPr="00F64027">
        <w:rPr>
          <w:rFonts w:cs="Arial"/>
          <w:spacing w:val="-1"/>
          <w:szCs w:val="22"/>
        </w:rPr>
        <w:t>in</w:t>
      </w:r>
      <w:r w:rsidRPr="00F64027">
        <w:rPr>
          <w:rFonts w:cs="Arial"/>
          <w:spacing w:val="56"/>
          <w:szCs w:val="22"/>
        </w:rPr>
        <w:t xml:space="preserve"> </w:t>
      </w:r>
      <w:r w:rsidRPr="00F64027">
        <w:rPr>
          <w:rFonts w:cs="Arial"/>
          <w:spacing w:val="-1"/>
          <w:szCs w:val="22"/>
        </w:rPr>
        <w:t>fulfilling</w:t>
      </w:r>
      <w:r w:rsidRPr="00F64027">
        <w:rPr>
          <w:rFonts w:cs="Arial"/>
          <w:spacing w:val="58"/>
          <w:szCs w:val="22"/>
        </w:rPr>
        <w:t xml:space="preserve"> </w:t>
      </w:r>
      <w:r w:rsidRPr="00F64027">
        <w:rPr>
          <w:rFonts w:cs="Arial"/>
          <w:spacing w:val="-1"/>
          <w:szCs w:val="22"/>
        </w:rPr>
        <w:t>the</w:t>
      </w:r>
      <w:r w:rsidRPr="00F64027">
        <w:rPr>
          <w:rFonts w:cs="Arial"/>
          <w:spacing w:val="56"/>
          <w:szCs w:val="22"/>
        </w:rPr>
        <w:t xml:space="preserve"> </w:t>
      </w:r>
      <w:r w:rsidRPr="00F64027">
        <w:rPr>
          <w:rFonts w:cs="Arial"/>
          <w:spacing w:val="-1"/>
          <w:szCs w:val="22"/>
        </w:rPr>
        <w:t>requirements</w:t>
      </w:r>
      <w:r w:rsidRPr="00F64027">
        <w:rPr>
          <w:rFonts w:cs="Arial"/>
          <w:spacing w:val="57"/>
          <w:szCs w:val="22"/>
        </w:rPr>
        <w:t xml:space="preserve"> </w:t>
      </w:r>
      <w:r w:rsidRPr="00F64027">
        <w:rPr>
          <w:rFonts w:cs="Arial"/>
          <w:spacing w:val="-2"/>
          <w:szCs w:val="22"/>
        </w:rPr>
        <w:t>of</w:t>
      </w:r>
      <w:r w:rsidRPr="00F64027">
        <w:rPr>
          <w:rFonts w:cs="Arial"/>
          <w:spacing w:val="59"/>
          <w:szCs w:val="22"/>
        </w:rPr>
        <w:t xml:space="preserve"> </w:t>
      </w:r>
      <w:r w:rsidRPr="00F64027">
        <w:rPr>
          <w:rFonts w:cs="Arial"/>
          <w:spacing w:val="-1"/>
          <w:szCs w:val="22"/>
        </w:rPr>
        <w:t>their</w:t>
      </w:r>
      <w:r w:rsidRPr="00F64027">
        <w:rPr>
          <w:rFonts w:cs="Arial"/>
          <w:spacing w:val="54"/>
          <w:szCs w:val="22"/>
        </w:rPr>
        <w:t xml:space="preserve"> </w:t>
      </w:r>
      <w:r w:rsidRPr="00F64027">
        <w:rPr>
          <w:rFonts w:cs="Arial"/>
          <w:spacing w:val="-1"/>
          <w:szCs w:val="22"/>
        </w:rPr>
        <w:t>jobs</w:t>
      </w:r>
      <w:r w:rsidRPr="00F64027">
        <w:rPr>
          <w:rFonts w:cs="Arial"/>
          <w:spacing w:val="56"/>
          <w:szCs w:val="22"/>
        </w:rPr>
        <w:t xml:space="preserve"> </w:t>
      </w:r>
      <w:r w:rsidRPr="00F64027">
        <w:rPr>
          <w:rFonts w:cs="Arial"/>
          <w:spacing w:val="-1"/>
          <w:szCs w:val="22"/>
        </w:rPr>
        <w:t>shall</w:t>
      </w:r>
      <w:r w:rsidRPr="00F64027">
        <w:rPr>
          <w:rFonts w:cs="Arial"/>
          <w:spacing w:val="55"/>
          <w:szCs w:val="22"/>
        </w:rPr>
        <w:t xml:space="preserve"> </w:t>
      </w:r>
      <w:r w:rsidRPr="00F64027">
        <w:rPr>
          <w:rFonts w:cs="Arial"/>
          <w:spacing w:val="-1"/>
          <w:szCs w:val="22"/>
        </w:rPr>
        <w:t>be</w:t>
      </w:r>
      <w:r w:rsidRPr="00F64027">
        <w:rPr>
          <w:rFonts w:cs="Arial"/>
          <w:spacing w:val="65"/>
          <w:szCs w:val="22"/>
        </w:rPr>
        <w:t xml:space="preserve"> </w:t>
      </w:r>
      <w:r w:rsidRPr="00F64027">
        <w:rPr>
          <w:rFonts w:cs="Arial"/>
          <w:spacing w:val="-1"/>
          <w:szCs w:val="22"/>
        </w:rPr>
        <w:t>provided</w:t>
      </w:r>
      <w:r w:rsidRPr="00F64027">
        <w:rPr>
          <w:rFonts w:cs="Arial"/>
          <w:spacing w:val="17"/>
          <w:szCs w:val="22"/>
        </w:rPr>
        <w:t xml:space="preserve"> </w:t>
      </w:r>
      <w:r w:rsidRPr="00F64027">
        <w:rPr>
          <w:rFonts w:cs="Arial"/>
          <w:spacing w:val="-1"/>
          <w:szCs w:val="22"/>
        </w:rPr>
        <w:t>with</w:t>
      </w:r>
      <w:r w:rsidRPr="00F64027">
        <w:rPr>
          <w:rFonts w:cs="Arial"/>
          <w:spacing w:val="15"/>
          <w:szCs w:val="22"/>
        </w:rPr>
        <w:t xml:space="preserve"> </w:t>
      </w:r>
      <w:r w:rsidRPr="00F64027">
        <w:rPr>
          <w:rFonts w:cs="Arial"/>
          <w:spacing w:val="-1"/>
          <w:szCs w:val="22"/>
        </w:rPr>
        <w:t>an</w:t>
      </w:r>
      <w:r w:rsidRPr="00F64027">
        <w:rPr>
          <w:rFonts w:cs="Arial"/>
          <w:spacing w:val="15"/>
          <w:szCs w:val="22"/>
        </w:rPr>
        <w:t xml:space="preserve"> </w:t>
      </w:r>
      <w:r w:rsidRPr="00F64027">
        <w:rPr>
          <w:rFonts w:cs="Arial"/>
          <w:spacing w:val="-1"/>
          <w:szCs w:val="22"/>
        </w:rPr>
        <w:t>opportunity</w:t>
      </w:r>
      <w:r w:rsidRPr="00F64027">
        <w:rPr>
          <w:rFonts w:cs="Arial"/>
          <w:spacing w:val="13"/>
          <w:szCs w:val="22"/>
        </w:rPr>
        <w:t xml:space="preserve"> </w:t>
      </w:r>
      <w:r w:rsidRPr="00F64027">
        <w:rPr>
          <w:rFonts w:cs="Arial"/>
          <w:szCs w:val="22"/>
        </w:rPr>
        <w:t>to</w:t>
      </w:r>
      <w:r w:rsidRPr="00F64027">
        <w:rPr>
          <w:rFonts w:cs="Arial"/>
          <w:spacing w:val="15"/>
          <w:szCs w:val="22"/>
        </w:rPr>
        <w:t xml:space="preserve"> </w:t>
      </w:r>
      <w:r w:rsidRPr="00F64027">
        <w:rPr>
          <w:rFonts w:cs="Arial"/>
          <w:spacing w:val="-1"/>
          <w:szCs w:val="22"/>
        </w:rPr>
        <w:t>consult</w:t>
      </w:r>
      <w:r w:rsidRPr="00F64027">
        <w:rPr>
          <w:rFonts w:cs="Arial"/>
          <w:spacing w:val="19"/>
          <w:szCs w:val="22"/>
        </w:rPr>
        <w:t xml:space="preserve"> </w:t>
      </w:r>
      <w:r w:rsidRPr="00F64027">
        <w:rPr>
          <w:rFonts w:cs="Arial"/>
          <w:spacing w:val="-1"/>
          <w:szCs w:val="22"/>
        </w:rPr>
        <w:t>with</w:t>
      </w:r>
      <w:r w:rsidRPr="00F64027">
        <w:rPr>
          <w:rFonts w:cs="Arial"/>
          <w:spacing w:val="15"/>
          <w:szCs w:val="22"/>
        </w:rPr>
        <w:t xml:space="preserve"> </w:t>
      </w:r>
      <w:r w:rsidRPr="00F64027">
        <w:rPr>
          <w:rFonts w:cs="Arial"/>
          <w:szCs w:val="22"/>
        </w:rPr>
        <w:t>their</w:t>
      </w:r>
      <w:r w:rsidRPr="00F64027">
        <w:rPr>
          <w:rFonts w:cs="Arial"/>
          <w:spacing w:val="16"/>
          <w:szCs w:val="22"/>
        </w:rPr>
        <w:t xml:space="preserve"> </w:t>
      </w:r>
      <w:r w:rsidRPr="00F64027">
        <w:rPr>
          <w:rFonts w:cs="Arial"/>
          <w:spacing w:val="-1"/>
          <w:szCs w:val="22"/>
        </w:rPr>
        <w:t>supervisor</w:t>
      </w:r>
      <w:r w:rsidRPr="00F64027">
        <w:rPr>
          <w:rFonts w:cs="Arial"/>
          <w:spacing w:val="16"/>
          <w:szCs w:val="22"/>
        </w:rPr>
        <w:t xml:space="preserve"> </w:t>
      </w:r>
      <w:r w:rsidRPr="00F64027">
        <w:rPr>
          <w:rFonts w:cs="Arial"/>
          <w:spacing w:val="-1"/>
          <w:szCs w:val="22"/>
        </w:rPr>
        <w:t>or</w:t>
      </w:r>
      <w:r w:rsidRPr="00F64027">
        <w:rPr>
          <w:rFonts w:cs="Arial"/>
          <w:spacing w:val="16"/>
          <w:szCs w:val="22"/>
        </w:rPr>
        <w:t xml:space="preserve"> </w:t>
      </w:r>
      <w:r w:rsidRPr="00F64027">
        <w:rPr>
          <w:rFonts w:cs="Arial"/>
          <w:szCs w:val="22"/>
        </w:rPr>
        <w:t>the</w:t>
      </w:r>
      <w:r w:rsidRPr="00F64027">
        <w:rPr>
          <w:rFonts w:cs="Arial"/>
          <w:spacing w:val="15"/>
          <w:szCs w:val="22"/>
        </w:rPr>
        <w:t xml:space="preserve"> </w:t>
      </w:r>
      <w:r w:rsidRPr="00F64027">
        <w:rPr>
          <w:rFonts w:cs="Arial"/>
          <w:spacing w:val="-1"/>
          <w:szCs w:val="22"/>
        </w:rPr>
        <w:t>Town</w:t>
      </w:r>
      <w:r w:rsidRPr="00F64027">
        <w:rPr>
          <w:rFonts w:cs="Arial"/>
          <w:spacing w:val="17"/>
          <w:szCs w:val="22"/>
        </w:rPr>
        <w:t xml:space="preserve"> </w:t>
      </w:r>
      <w:r w:rsidRPr="00F64027">
        <w:rPr>
          <w:rFonts w:cs="Arial"/>
          <w:spacing w:val="-1"/>
          <w:szCs w:val="22"/>
        </w:rPr>
        <w:t>Manager</w:t>
      </w:r>
      <w:r w:rsidRPr="00F64027">
        <w:rPr>
          <w:rFonts w:cs="Arial"/>
          <w:spacing w:val="16"/>
          <w:szCs w:val="22"/>
        </w:rPr>
        <w:t xml:space="preserve"> </w:t>
      </w:r>
      <w:r w:rsidRPr="00F64027">
        <w:rPr>
          <w:rFonts w:cs="Arial"/>
          <w:spacing w:val="-1"/>
          <w:szCs w:val="22"/>
        </w:rPr>
        <w:t>prior</w:t>
      </w:r>
      <w:r w:rsidRPr="00F64027">
        <w:rPr>
          <w:rFonts w:cs="Arial"/>
          <w:spacing w:val="51"/>
          <w:szCs w:val="22"/>
        </w:rPr>
        <w:t xml:space="preserve"> </w:t>
      </w:r>
      <w:r w:rsidRPr="00F64027">
        <w:rPr>
          <w:rFonts w:cs="Arial"/>
          <w:szCs w:val="22"/>
        </w:rPr>
        <w:t>to</w:t>
      </w:r>
      <w:r w:rsidRPr="00F64027">
        <w:rPr>
          <w:rFonts w:cs="Arial"/>
          <w:spacing w:val="-3"/>
          <w:szCs w:val="22"/>
        </w:rPr>
        <w:t xml:space="preserve"> </w:t>
      </w:r>
      <w:r w:rsidRPr="00F64027">
        <w:rPr>
          <w:rFonts w:cs="Arial"/>
          <w:szCs w:val="22"/>
        </w:rPr>
        <w:t>the</w:t>
      </w:r>
      <w:r w:rsidRPr="00F64027">
        <w:rPr>
          <w:rFonts w:cs="Arial"/>
          <w:spacing w:val="-2"/>
          <w:szCs w:val="22"/>
        </w:rPr>
        <w:t xml:space="preserve"> </w:t>
      </w:r>
      <w:r w:rsidRPr="00F64027">
        <w:rPr>
          <w:rFonts w:cs="Arial"/>
          <w:spacing w:val="-1"/>
          <w:szCs w:val="22"/>
        </w:rPr>
        <w:t>Town’s</w:t>
      </w:r>
      <w:r w:rsidRPr="00F64027">
        <w:rPr>
          <w:rFonts w:cs="Arial"/>
          <w:spacing w:val="1"/>
          <w:szCs w:val="22"/>
        </w:rPr>
        <w:t xml:space="preserve"> </w:t>
      </w:r>
      <w:r w:rsidRPr="00F64027">
        <w:rPr>
          <w:rFonts w:cs="Arial"/>
          <w:spacing w:val="-1"/>
          <w:szCs w:val="22"/>
        </w:rPr>
        <w:t>taking</w:t>
      </w:r>
      <w:r w:rsidRPr="00F64027">
        <w:rPr>
          <w:rFonts w:cs="Arial"/>
          <w:spacing w:val="3"/>
          <w:szCs w:val="22"/>
        </w:rPr>
        <w:t xml:space="preserve"> </w:t>
      </w:r>
      <w:r w:rsidRPr="00F64027">
        <w:rPr>
          <w:rFonts w:cs="Arial"/>
          <w:spacing w:val="-1"/>
          <w:szCs w:val="22"/>
        </w:rPr>
        <w:t>any</w:t>
      </w:r>
      <w:r w:rsidRPr="00F64027">
        <w:rPr>
          <w:rFonts w:cs="Arial"/>
          <w:spacing w:val="-4"/>
          <w:szCs w:val="22"/>
        </w:rPr>
        <w:t xml:space="preserve"> </w:t>
      </w:r>
      <w:r w:rsidRPr="00F64027">
        <w:rPr>
          <w:rFonts w:cs="Arial"/>
          <w:szCs w:val="22"/>
        </w:rPr>
        <w:t>job</w:t>
      </w:r>
      <w:r w:rsidRPr="00F64027">
        <w:rPr>
          <w:rFonts w:cs="Arial"/>
          <w:spacing w:val="1"/>
          <w:szCs w:val="22"/>
        </w:rPr>
        <w:t xml:space="preserve"> </w:t>
      </w:r>
      <w:r w:rsidRPr="00F64027">
        <w:rPr>
          <w:rFonts w:cs="Arial"/>
          <w:spacing w:val="-1"/>
          <w:szCs w:val="22"/>
        </w:rPr>
        <w:t>disciplinary actions.</w:t>
      </w:r>
    </w:p>
    <w:p w14:paraId="1CD9A2DB" w14:textId="77777777" w:rsidR="00BB4E13" w:rsidRPr="00F64027" w:rsidRDefault="00BB4E13" w:rsidP="00F64027">
      <w:pPr>
        <w:rPr>
          <w:rFonts w:eastAsia="Arial" w:cs="Arial"/>
          <w:szCs w:val="22"/>
        </w:rPr>
      </w:pPr>
    </w:p>
    <w:p w14:paraId="644962B4" w14:textId="345E8662" w:rsidR="00BB4E13" w:rsidRPr="00F64027" w:rsidRDefault="00BB4E13" w:rsidP="00F64027">
      <w:pPr>
        <w:pStyle w:val="BodyText"/>
        <w:ind w:right="115"/>
        <w:jc w:val="left"/>
        <w:rPr>
          <w:rFonts w:eastAsia="Arial" w:cs="Arial"/>
          <w:szCs w:val="22"/>
        </w:rPr>
      </w:pPr>
      <w:r w:rsidRPr="00F64027">
        <w:rPr>
          <w:rFonts w:cs="Arial"/>
          <w:spacing w:val="-1"/>
          <w:szCs w:val="22"/>
        </w:rPr>
        <w:t>As</w:t>
      </w:r>
      <w:r w:rsidRPr="00F64027">
        <w:rPr>
          <w:rFonts w:cs="Arial"/>
          <w:spacing w:val="24"/>
          <w:szCs w:val="22"/>
        </w:rPr>
        <w:t xml:space="preserve"> </w:t>
      </w:r>
      <w:r w:rsidRPr="00F64027">
        <w:rPr>
          <w:rFonts w:cs="Arial"/>
          <w:spacing w:val="-1"/>
          <w:szCs w:val="22"/>
        </w:rPr>
        <w:t>part</w:t>
      </w:r>
      <w:r w:rsidRPr="00F64027">
        <w:rPr>
          <w:rFonts w:cs="Arial"/>
          <w:spacing w:val="26"/>
          <w:szCs w:val="22"/>
        </w:rPr>
        <w:t xml:space="preserve"> </w:t>
      </w:r>
      <w:r w:rsidRPr="00F64027">
        <w:rPr>
          <w:rFonts w:cs="Arial"/>
          <w:spacing w:val="-2"/>
          <w:szCs w:val="22"/>
        </w:rPr>
        <w:t>of</w:t>
      </w:r>
      <w:r w:rsidRPr="00F64027">
        <w:rPr>
          <w:rFonts w:cs="Arial"/>
          <w:spacing w:val="28"/>
          <w:szCs w:val="22"/>
        </w:rPr>
        <w:t xml:space="preserve"> </w:t>
      </w:r>
      <w:r w:rsidRPr="00F64027">
        <w:rPr>
          <w:rFonts w:cs="Arial"/>
          <w:szCs w:val="22"/>
        </w:rPr>
        <w:t>the</w:t>
      </w:r>
      <w:r w:rsidRPr="00F64027">
        <w:rPr>
          <w:rFonts w:cs="Arial"/>
          <w:spacing w:val="25"/>
          <w:szCs w:val="22"/>
        </w:rPr>
        <w:t xml:space="preserve"> </w:t>
      </w:r>
      <w:r w:rsidRPr="00F64027">
        <w:rPr>
          <w:rFonts w:cs="Arial"/>
          <w:spacing w:val="-1"/>
          <w:szCs w:val="22"/>
        </w:rPr>
        <w:t>annual</w:t>
      </w:r>
      <w:r w:rsidRPr="00F64027">
        <w:rPr>
          <w:rFonts w:cs="Arial"/>
          <w:spacing w:val="24"/>
          <w:szCs w:val="22"/>
        </w:rPr>
        <w:t xml:space="preserve"> </w:t>
      </w:r>
      <w:r w:rsidRPr="00F64027">
        <w:rPr>
          <w:rFonts w:cs="Arial"/>
          <w:spacing w:val="-1"/>
          <w:szCs w:val="22"/>
        </w:rPr>
        <w:t>budget</w:t>
      </w:r>
      <w:r w:rsidRPr="00F64027">
        <w:rPr>
          <w:rFonts w:cs="Arial"/>
          <w:spacing w:val="26"/>
          <w:szCs w:val="22"/>
        </w:rPr>
        <w:t xml:space="preserve"> </w:t>
      </w:r>
      <w:r w:rsidRPr="00F64027">
        <w:rPr>
          <w:rFonts w:cs="Arial"/>
          <w:spacing w:val="-1"/>
          <w:szCs w:val="22"/>
        </w:rPr>
        <w:t>process,</w:t>
      </w:r>
      <w:r w:rsidRPr="00F64027">
        <w:rPr>
          <w:rFonts w:cs="Arial"/>
          <w:spacing w:val="26"/>
          <w:szCs w:val="22"/>
        </w:rPr>
        <w:t xml:space="preserve"> </w:t>
      </w:r>
      <w:r w:rsidRPr="00F64027">
        <w:rPr>
          <w:rFonts w:cs="Arial"/>
          <w:szCs w:val="22"/>
        </w:rPr>
        <w:t>the</w:t>
      </w:r>
      <w:r w:rsidRPr="00F64027">
        <w:rPr>
          <w:rFonts w:cs="Arial"/>
          <w:spacing w:val="22"/>
          <w:szCs w:val="22"/>
        </w:rPr>
        <w:t xml:space="preserve"> </w:t>
      </w:r>
      <w:r w:rsidRPr="00F64027">
        <w:rPr>
          <w:rFonts w:cs="Arial"/>
          <w:spacing w:val="-1"/>
          <w:szCs w:val="22"/>
        </w:rPr>
        <w:t>Town</w:t>
      </w:r>
      <w:r w:rsidRPr="00F64027">
        <w:rPr>
          <w:rFonts w:cs="Arial"/>
          <w:spacing w:val="27"/>
          <w:szCs w:val="22"/>
        </w:rPr>
        <w:t xml:space="preserve"> </w:t>
      </w:r>
      <w:r w:rsidRPr="00F64027">
        <w:rPr>
          <w:rFonts w:cs="Arial"/>
          <w:spacing w:val="-1"/>
          <w:szCs w:val="22"/>
        </w:rPr>
        <w:t>Manager</w:t>
      </w:r>
      <w:r w:rsidRPr="00F64027">
        <w:rPr>
          <w:rFonts w:cs="Arial"/>
          <w:spacing w:val="26"/>
          <w:szCs w:val="22"/>
        </w:rPr>
        <w:t xml:space="preserve"> </w:t>
      </w:r>
      <w:r w:rsidRPr="00F64027">
        <w:rPr>
          <w:rFonts w:cs="Arial"/>
          <w:spacing w:val="-1"/>
          <w:szCs w:val="22"/>
        </w:rPr>
        <w:t>will</w:t>
      </w:r>
      <w:r w:rsidRPr="00F64027">
        <w:rPr>
          <w:rFonts w:cs="Arial"/>
          <w:spacing w:val="24"/>
          <w:szCs w:val="22"/>
        </w:rPr>
        <w:t xml:space="preserve"> </w:t>
      </w:r>
      <w:r w:rsidRPr="00F64027">
        <w:rPr>
          <w:rFonts w:cs="Arial"/>
          <w:spacing w:val="-1"/>
          <w:szCs w:val="22"/>
        </w:rPr>
        <w:t>survey</w:t>
      </w:r>
      <w:r w:rsidRPr="00F64027">
        <w:rPr>
          <w:rFonts w:cs="Arial"/>
          <w:spacing w:val="23"/>
          <w:szCs w:val="22"/>
        </w:rPr>
        <w:t xml:space="preserve"> </w:t>
      </w:r>
      <w:r w:rsidRPr="00F64027">
        <w:rPr>
          <w:rFonts w:cs="Arial"/>
          <w:szCs w:val="22"/>
        </w:rPr>
        <w:t>the</w:t>
      </w:r>
      <w:r w:rsidRPr="00F64027">
        <w:rPr>
          <w:rFonts w:cs="Arial"/>
          <w:spacing w:val="25"/>
          <w:szCs w:val="22"/>
        </w:rPr>
        <w:t xml:space="preserve"> </w:t>
      </w:r>
      <w:r w:rsidRPr="00F64027">
        <w:rPr>
          <w:rFonts w:cs="Arial"/>
          <w:spacing w:val="-1"/>
          <w:szCs w:val="22"/>
        </w:rPr>
        <w:t>Town’s</w:t>
      </w:r>
      <w:r w:rsidRPr="00F64027">
        <w:rPr>
          <w:rFonts w:cs="Arial"/>
          <w:spacing w:val="27"/>
          <w:szCs w:val="22"/>
        </w:rPr>
        <w:t xml:space="preserve"> </w:t>
      </w:r>
      <w:r w:rsidRPr="00F64027">
        <w:rPr>
          <w:rFonts w:cs="Arial"/>
          <w:spacing w:val="-1"/>
          <w:szCs w:val="22"/>
        </w:rPr>
        <w:t>work</w:t>
      </w:r>
      <w:r w:rsidRPr="00F64027">
        <w:rPr>
          <w:rFonts w:cs="Arial"/>
          <w:spacing w:val="35"/>
          <w:szCs w:val="22"/>
        </w:rPr>
        <w:t xml:space="preserve"> </w:t>
      </w:r>
      <w:r w:rsidRPr="00F64027">
        <w:rPr>
          <w:rFonts w:cs="Arial"/>
          <w:spacing w:val="-1"/>
          <w:szCs w:val="22"/>
        </w:rPr>
        <w:t>force,</w:t>
      </w:r>
      <w:r w:rsidRPr="00F64027">
        <w:rPr>
          <w:rFonts w:cs="Arial"/>
          <w:spacing w:val="7"/>
          <w:szCs w:val="22"/>
        </w:rPr>
        <w:t xml:space="preserve"> </w:t>
      </w:r>
      <w:r w:rsidRPr="00F64027">
        <w:rPr>
          <w:rFonts w:cs="Arial"/>
          <w:spacing w:val="-1"/>
          <w:szCs w:val="22"/>
        </w:rPr>
        <w:t>labor</w:t>
      </w:r>
      <w:r w:rsidRPr="00F64027">
        <w:rPr>
          <w:rFonts w:cs="Arial"/>
          <w:spacing w:val="7"/>
          <w:szCs w:val="22"/>
        </w:rPr>
        <w:t xml:space="preserve"> </w:t>
      </w:r>
      <w:r w:rsidRPr="00F64027">
        <w:rPr>
          <w:rFonts w:cs="Arial"/>
          <w:spacing w:val="-1"/>
          <w:szCs w:val="22"/>
        </w:rPr>
        <w:t>market,</w:t>
      </w:r>
      <w:r w:rsidRPr="00F64027">
        <w:rPr>
          <w:rFonts w:cs="Arial"/>
          <w:spacing w:val="7"/>
          <w:szCs w:val="22"/>
        </w:rPr>
        <w:t xml:space="preserve"> </w:t>
      </w:r>
      <w:r w:rsidRPr="00F64027">
        <w:rPr>
          <w:rFonts w:cs="Arial"/>
          <w:spacing w:val="-1"/>
          <w:szCs w:val="22"/>
        </w:rPr>
        <w:t>program</w:t>
      </w:r>
      <w:r w:rsidRPr="00F64027">
        <w:rPr>
          <w:rFonts w:cs="Arial"/>
          <w:spacing w:val="7"/>
          <w:szCs w:val="22"/>
        </w:rPr>
        <w:t xml:space="preserve"> </w:t>
      </w:r>
      <w:r w:rsidRPr="00F64027">
        <w:rPr>
          <w:rFonts w:cs="Arial"/>
          <w:spacing w:val="-2"/>
          <w:szCs w:val="22"/>
        </w:rPr>
        <w:t>needs,</w:t>
      </w:r>
      <w:r w:rsidRPr="00F64027">
        <w:rPr>
          <w:rFonts w:cs="Arial"/>
          <w:spacing w:val="7"/>
          <w:szCs w:val="22"/>
        </w:rPr>
        <w:t xml:space="preserve"> </w:t>
      </w:r>
      <w:r w:rsidRPr="00F64027">
        <w:rPr>
          <w:rFonts w:cs="Arial"/>
          <w:spacing w:val="-1"/>
          <w:szCs w:val="22"/>
        </w:rPr>
        <w:t>and</w:t>
      </w:r>
      <w:r w:rsidRPr="00F64027">
        <w:rPr>
          <w:rFonts w:cs="Arial"/>
          <w:spacing w:val="3"/>
          <w:szCs w:val="22"/>
        </w:rPr>
        <w:t xml:space="preserve"> </w:t>
      </w:r>
      <w:r w:rsidRPr="00F64027">
        <w:rPr>
          <w:rFonts w:cs="Arial"/>
          <w:spacing w:val="-1"/>
          <w:szCs w:val="22"/>
        </w:rPr>
        <w:t>management</w:t>
      </w:r>
      <w:r w:rsidRPr="00F64027">
        <w:rPr>
          <w:rFonts w:cs="Arial"/>
          <w:spacing w:val="7"/>
          <w:szCs w:val="22"/>
        </w:rPr>
        <w:t xml:space="preserve"> </w:t>
      </w:r>
      <w:r w:rsidRPr="00F64027">
        <w:rPr>
          <w:rFonts w:cs="Arial"/>
          <w:spacing w:val="-1"/>
          <w:szCs w:val="22"/>
        </w:rPr>
        <w:t>and</w:t>
      </w:r>
      <w:r w:rsidRPr="00F64027">
        <w:rPr>
          <w:rFonts w:cs="Arial"/>
          <w:spacing w:val="5"/>
          <w:szCs w:val="22"/>
        </w:rPr>
        <w:t xml:space="preserve"> </w:t>
      </w:r>
      <w:r w:rsidRPr="00F64027">
        <w:rPr>
          <w:rFonts w:cs="Arial"/>
          <w:spacing w:val="-1"/>
          <w:szCs w:val="22"/>
        </w:rPr>
        <w:t>personnel</w:t>
      </w:r>
      <w:r w:rsidRPr="00F64027">
        <w:rPr>
          <w:rFonts w:cs="Arial"/>
          <w:spacing w:val="5"/>
          <w:szCs w:val="22"/>
        </w:rPr>
        <w:t xml:space="preserve"> </w:t>
      </w:r>
      <w:r w:rsidRPr="00F64027">
        <w:rPr>
          <w:rFonts w:cs="Arial"/>
          <w:spacing w:val="-1"/>
          <w:szCs w:val="22"/>
        </w:rPr>
        <w:t>practices</w:t>
      </w:r>
      <w:r w:rsidRPr="00F64027">
        <w:rPr>
          <w:rFonts w:cs="Arial"/>
          <w:spacing w:val="6"/>
          <w:szCs w:val="22"/>
        </w:rPr>
        <w:t xml:space="preserve"> </w:t>
      </w:r>
      <w:r w:rsidRPr="00F64027">
        <w:rPr>
          <w:rFonts w:cs="Arial"/>
          <w:spacing w:val="-1"/>
          <w:szCs w:val="22"/>
        </w:rPr>
        <w:t>and</w:t>
      </w:r>
      <w:r w:rsidRPr="00F64027">
        <w:rPr>
          <w:rFonts w:cs="Arial"/>
          <w:spacing w:val="5"/>
          <w:szCs w:val="22"/>
        </w:rPr>
        <w:t xml:space="preserve"> </w:t>
      </w:r>
      <w:r w:rsidRPr="00F64027">
        <w:rPr>
          <w:rFonts w:cs="Arial"/>
          <w:szCs w:val="22"/>
        </w:rPr>
        <w:t>take</w:t>
      </w:r>
      <w:r w:rsidRPr="00F64027">
        <w:rPr>
          <w:rFonts w:cs="Arial"/>
          <w:spacing w:val="55"/>
          <w:szCs w:val="22"/>
        </w:rPr>
        <w:t xml:space="preserve"> </w:t>
      </w:r>
      <w:r w:rsidRPr="00F64027">
        <w:rPr>
          <w:rFonts w:cs="Arial"/>
          <w:spacing w:val="-1"/>
          <w:szCs w:val="22"/>
        </w:rPr>
        <w:t>appropriate</w:t>
      </w:r>
      <w:r w:rsidRPr="00F64027">
        <w:rPr>
          <w:rFonts w:cs="Arial"/>
          <w:spacing w:val="-2"/>
          <w:szCs w:val="22"/>
        </w:rPr>
        <w:t xml:space="preserve"> </w:t>
      </w:r>
      <w:r w:rsidRPr="00F64027">
        <w:rPr>
          <w:rFonts w:cs="Arial"/>
          <w:spacing w:val="-1"/>
          <w:szCs w:val="22"/>
        </w:rPr>
        <w:t>action</w:t>
      </w:r>
      <w:r w:rsidRPr="00F64027">
        <w:rPr>
          <w:rFonts w:cs="Arial"/>
          <w:spacing w:val="-2"/>
          <w:szCs w:val="22"/>
        </w:rPr>
        <w:t xml:space="preserve"> </w:t>
      </w:r>
      <w:r w:rsidRPr="00F64027">
        <w:rPr>
          <w:rFonts w:cs="Arial"/>
          <w:szCs w:val="22"/>
        </w:rPr>
        <w:t>to</w:t>
      </w:r>
      <w:r w:rsidRPr="00F64027">
        <w:rPr>
          <w:rFonts w:cs="Arial"/>
          <w:spacing w:val="-2"/>
          <w:szCs w:val="22"/>
        </w:rPr>
        <w:t xml:space="preserve"> </w:t>
      </w:r>
      <w:r w:rsidR="003C6493">
        <w:rPr>
          <w:rFonts w:cs="Arial"/>
          <w:spacing w:val="-2"/>
          <w:szCs w:val="22"/>
        </w:rPr>
        <w:t xml:space="preserve">ensure </w:t>
      </w:r>
      <w:r w:rsidRPr="00F64027">
        <w:rPr>
          <w:rFonts w:cs="Arial"/>
          <w:spacing w:val="-1"/>
          <w:szCs w:val="22"/>
        </w:rPr>
        <w:t xml:space="preserve">that they </w:t>
      </w:r>
      <w:r w:rsidRPr="00F64027">
        <w:rPr>
          <w:rFonts w:cs="Arial"/>
          <w:szCs w:val="22"/>
        </w:rPr>
        <w:t>are</w:t>
      </w:r>
      <w:r w:rsidRPr="00F64027">
        <w:rPr>
          <w:rFonts w:cs="Arial"/>
          <w:spacing w:val="-2"/>
          <w:szCs w:val="22"/>
        </w:rPr>
        <w:t xml:space="preserve"> </w:t>
      </w:r>
      <w:r w:rsidRPr="00F64027">
        <w:rPr>
          <w:rFonts w:cs="Arial"/>
          <w:spacing w:val="-1"/>
          <w:szCs w:val="22"/>
        </w:rPr>
        <w:t>consistent</w:t>
      </w:r>
      <w:r w:rsidRPr="00F64027">
        <w:rPr>
          <w:rFonts w:cs="Arial"/>
          <w:spacing w:val="2"/>
          <w:szCs w:val="22"/>
        </w:rPr>
        <w:t xml:space="preserve"> </w:t>
      </w:r>
      <w:r w:rsidRPr="00F64027">
        <w:rPr>
          <w:rFonts w:cs="Arial"/>
          <w:spacing w:val="-1"/>
          <w:szCs w:val="22"/>
        </w:rPr>
        <w:t>with</w:t>
      </w:r>
      <w:r w:rsidRPr="00F64027">
        <w:rPr>
          <w:rFonts w:cs="Arial"/>
          <w:spacing w:val="1"/>
          <w:szCs w:val="22"/>
        </w:rPr>
        <w:t xml:space="preserve"> </w:t>
      </w:r>
      <w:r w:rsidRPr="00F64027">
        <w:rPr>
          <w:rFonts w:cs="Arial"/>
          <w:spacing w:val="-1"/>
          <w:szCs w:val="22"/>
        </w:rPr>
        <w:t>this</w:t>
      </w:r>
      <w:r w:rsidRPr="00F64027">
        <w:rPr>
          <w:rFonts w:cs="Arial"/>
          <w:spacing w:val="1"/>
          <w:szCs w:val="22"/>
        </w:rPr>
        <w:t xml:space="preserve"> </w:t>
      </w:r>
      <w:r w:rsidRPr="00F64027">
        <w:rPr>
          <w:rFonts w:cs="Arial"/>
          <w:spacing w:val="-2"/>
          <w:szCs w:val="22"/>
        </w:rPr>
        <w:t>plan.</w:t>
      </w:r>
    </w:p>
    <w:p w14:paraId="6E5C879A" w14:textId="77777777" w:rsidR="00BB4E13" w:rsidRPr="00F64027" w:rsidRDefault="00BB4E13" w:rsidP="00F64027">
      <w:pPr>
        <w:spacing w:before="2"/>
        <w:rPr>
          <w:rFonts w:eastAsia="Arial" w:cs="Arial"/>
          <w:szCs w:val="22"/>
        </w:rPr>
      </w:pPr>
    </w:p>
    <w:p w14:paraId="6ECB1495" w14:textId="5D71489B" w:rsidR="00BB4E13" w:rsidRPr="00F64027" w:rsidRDefault="00BB4E13" w:rsidP="00F64027">
      <w:pPr>
        <w:pStyle w:val="BodyText"/>
        <w:spacing w:line="235" w:lineRule="auto"/>
        <w:ind w:right="115"/>
        <w:jc w:val="left"/>
        <w:rPr>
          <w:rFonts w:eastAsia="Arial" w:cs="Arial"/>
          <w:szCs w:val="22"/>
        </w:rPr>
      </w:pPr>
      <w:r w:rsidRPr="00F64027">
        <w:rPr>
          <w:rFonts w:cs="Arial"/>
          <w:szCs w:val="22"/>
        </w:rPr>
        <w:t>This</w:t>
      </w:r>
      <w:r w:rsidRPr="00F64027">
        <w:rPr>
          <w:rFonts w:cs="Arial"/>
          <w:spacing w:val="9"/>
          <w:szCs w:val="22"/>
        </w:rPr>
        <w:t xml:space="preserve"> </w:t>
      </w:r>
      <w:r w:rsidRPr="00F64027">
        <w:rPr>
          <w:rFonts w:cs="Arial"/>
          <w:spacing w:val="-1"/>
          <w:szCs w:val="22"/>
        </w:rPr>
        <w:t>plan</w:t>
      </w:r>
      <w:r w:rsidRPr="00F64027">
        <w:rPr>
          <w:rFonts w:cs="Arial"/>
          <w:spacing w:val="9"/>
          <w:szCs w:val="22"/>
        </w:rPr>
        <w:t xml:space="preserve"> </w:t>
      </w:r>
      <w:r w:rsidRPr="00F64027">
        <w:rPr>
          <w:rFonts w:cs="Arial"/>
          <w:spacing w:val="-1"/>
          <w:szCs w:val="22"/>
        </w:rPr>
        <w:t>applies</w:t>
      </w:r>
      <w:r w:rsidRPr="00F64027">
        <w:rPr>
          <w:rFonts w:cs="Arial"/>
          <w:spacing w:val="7"/>
          <w:szCs w:val="22"/>
        </w:rPr>
        <w:t xml:space="preserve"> </w:t>
      </w:r>
      <w:r w:rsidRPr="00F64027">
        <w:rPr>
          <w:rFonts w:cs="Arial"/>
          <w:szCs w:val="22"/>
        </w:rPr>
        <w:t>to</w:t>
      </w:r>
      <w:r w:rsidRPr="00F64027">
        <w:rPr>
          <w:rFonts w:cs="Arial"/>
          <w:spacing w:val="9"/>
          <w:szCs w:val="22"/>
        </w:rPr>
        <w:t xml:space="preserve"> </w:t>
      </w:r>
      <w:r w:rsidRPr="00F64027">
        <w:rPr>
          <w:rFonts w:cs="Arial"/>
          <w:spacing w:val="-1"/>
          <w:szCs w:val="22"/>
        </w:rPr>
        <w:t>all</w:t>
      </w:r>
      <w:r w:rsidRPr="00F64027">
        <w:rPr>
          <w:rFonts w:cs="Arial"/>
          <w:spacing w:val="6"/>
          <w:szCs w:val="22"/>
        </w:rPr>
        <w:t xml:space="preserve"> </w:t>
      </w:r>
      <w:r w:rsidRPr="00F64027">
        <w:rPr>
          <w:rFonts w:cs="Arial"/>
          <w:spacing w:val="-1"/>
          <w:szCs w:val="22"/>
        </w:rPr>
        <w:t>employees</w:t>
      </w:r>
      <w:r w:rsidRPr="00F64027">
        <w:rPr>
          <w:rFonts w:cs="Arial"/>
          <w:spacing w:val="9"/>
          <w:szCs w:val="22"/>
        </w:rPr>
        <w:t xml:space="preserve"> </w:t>
      </w:r>
      <w:r w:rsidRPr="00F64027">
        <w:rPr>
          <w:rFonts w:cs="Arial"/>
          <w:spacing w:val="-2"/>
          <w:szCs w:val="22"/>
        </w:rPr>
        <w:t>of</w:t>
      </w:r>
      <w:r w:rsidRPr="00F64027">
        <w:rPr>
          <w:rFonts w:cs="Arial"/>
          <w:spacing w:val="10"/>
          <w:szCs w:val="22"/>
        </w:rPr>
        <w:t xml:space="preserve"> </w:t>
      </w:r>
      <w:r w:rsidRPr="00F64027">
        <w:rPr>
          <w:rFonts w:cs="Arial"/>
          <w:szCs w:val="22"/>
        </w:rPr>
        <w:t>the</w:t>
      </w:r>
      <w:r w:rsidRPr="00F64027">
        <w:rPr>
          <w:rFonts w:cs="Arial"/>
          <w:spacing w:val="4"/>
          <w:szCs w:val="22"/>
        </w:rPr>
        <w:t xml:space="preserve"> </w:t>
      </w:r>
      <w:r w:rsidRPr="00F64027">
        <w:rPr>
          <w:rFonts w:cs="Arial"/>
          <w:spacing w:val="-2"/>
          <w:szCs w:val="22"/>
        </w:rPr>
        <w:t>Town,</w:t>
      </w:r>
      <w:r w:rsidRPr="00F64027">
        <w:rPr>
          <w:rFonts w:cs="Arial"/>
          <w:spacing w:val="10"/>
          <w:szCs w:val="22"/>
        </w:rPr>
        <w:t xml:space="preserve"> </w:t>
      </w:r>
      <w:r w:rsidRPr="00F64027">
        <w:rPr>
          <w:rFonts w:cs="Arial"/>
          <w:spacing w:val="-1"/>
          <w:szCs w:val="22"/>
        </w:rPr>
        <w:t>including</w:t>
      </w:r>
      <w:r w:rsidRPr="00F64027">
        <w:rPr>
          <w:rFonts w:cs="Arial"/>
          <w:spacing w:val="11"/>
          <w:szCs w:val="22"/>
        </w:rPr>
        <w:t xml:space="preserve"> </w:t>
      </w:r>
      <w:r w:rsidRPr="00F64027">
        <w:rPr>
          <w:rFonts w:cs="Arial"/>
          <w:spacing w:val="-1"/>
          <w:szCs w:val="22"/>
        </w:rPr>
        <w:t>seasonal</w:t>
      </w:r>
      <w:r w:rsidRPr="00F64027">
        <w:rPr>
          <w:rFonts w:cs="Arial"/>
          <w:spacing w:val="8"/>
          <w:szCs w:val="22"/>
        </w:rPr>
        <w:t xml:space="preserve"> </w:t>
      </w:r>
      <w:r w:rsidRPr="00F64027">
        <w:rPr>
          <w:rFonts w:cs="Arial"/>
          <w:spacing w:val="-1"/>
          <w:szCs w:val="22"/>
        </w:rPr>
        <w:t>and</w:t>
      </w:r>
      <w:r w:rsidRPr="00F64027">
        <w:rPr>
          <w:rFonts w:cs="Arial"/>
          <w:spacing w:val="9"/>
          <w:szCs w:val="22"/>
        </w:rPr>
        <w:t xml:space="preserve"> </w:t>
      </w:r>
      <w:r w:rsidRPr="00F64027">
        <w:rPr>
          <w:rFonts w:cs="Arial"/>
          <w:spacing w:val="-1"/>
          <w:szCs w:val="22"/>
        </w:rPr>
        <w:t>part-time</w:t>
      </w:r>
      <w:r w:rsidRPr="00F64027">
        <w:rPr>
          <w:rFonts w:cs="Arial"/>
          <w:spacing w:val="43"/>
          <w:szCs w:val="22"/>
        </w:rPr>
        <w:t xml:space="preserve"> </w:t>
      </w:r>
      <w:r w:rsidRPr="00F64027">
        <w:rPr>
          <w:rFonts w:cs="Arial"/>
          <w:spacing w:val="-1"/>
          <w:szCs w:val="22"/>
        </w:rPr>
        <w:t>employees.</w:t>
      </w:r>
      <w:r w:rsidRPr="00F64027">
        <w:rPr>
          <w:rFonts w:cs="Arial"/>
          <w:spacing w:val="21"/>
          <w:szCs w:val="22"/>
        </w:rPr>
        <w:t xml:space="preserve"> </w:t>
      </w:r>
      <w:r w:rsidRPr="00F64027">
        <w:rPr>
          <w:rFonts w:cs="Arial"/>
          <w:szCs w:val="22"/>
        </w:rPr>
        <w:t>This</w:t>
      </w:r>
      <w:r w:rsidRPr="00F64027">
        <w:rPr>
          <w:rFonts w:cs="Arial"/>
          <w:spacing w:val="20"/>
          <w:szCs w:val="22"/>
        </w:rPr>
        <w:t xml:space="preserve"> </w:t>
      </w:r>
      <w:r w:rsidRPr="00F64027">
        <w:rPr>
          <w:rFonts w:cs="Arial"/>
          <w:spacing w:val="-1"/>
          <w:szCs w:val="22"/>
        </w:rPr>
        <w:t>plan</w:t>
      </w:r>
      <w:r w:rsidRPr="00F64027">
        <w:rPr>
          <w:rFonts w:cs="Arial"/>
          <w:spacing w:val="20"/>
          <w:szCs w:val="22"/>
        </w:rPr>
        <w:t xml:space="preserve"> </w:t>
      </w:r>
      <w:r w:rsidRPr="00F64027">
        <w:rPr>
          <w:rFonts w:cs="Arial"/>
          <w:spacing w:val="-1"/>
          <w:szCs w:val="22"/>
        </w:rPr>
        <w:t>applies</w:t>
      </w:r>
      <w:r w:rsidRPr="00F64027">
        <w:rPr>
          <w:rFonts w:cs="Arial"/>
          <w:spacing w:val="20"/>
          <w:szCs w:val="22"/>
        </w:rPr>
        <w:t xml:space="preserve"> </w:t>
      </w:r>
      <w:r w:rsidRPr="00F64027">
        <w:rPr>
          <w:rFonts w:cs="Arial"/>
          <w:szCs w:val="22"/>
        </w:rPr>
        <w:t>to</w:t>
      </w:r>
      <w:r w:rsidRPr="00F64027">
        <w:rPr>
          <w:rFonts w:cs="Arial"/>
          <w:spacing w:val="20"/>
          <w:szCs w:val="22"/>
        </w:rPr>
        <w:t xml:space="preserve"> </w:t>
      </w:r>
      <w:r w:rsidRPr="00F64027">
        <w:rPr>
          <w:rFonts w:cs="Arial"/>
          <w:spacing w:val="-1"/>
          <w:szCs w:val="22"/>
        </w:rPr>
        <w:t>union</w:t>
      </w:r>
      <w:r w:rsidRPr="00F64027">
        <w:rPr>
          <w:rFonts w:cs="Arial"/>
          <w:spacing w:val="20"/>
          <w:szCs w:val="22"/>
        </w:rPr>
        <w:t xml:space="preserve"> </w:t>
      </w:r>
      <w:r w:rsidRPr="00F64027">
        <w:rPr>
          <w:rFonts w:cs="Arial"/>
          <w:spacing w:val="-1"/>
          <w:szCs w:val="22"/>
        </w:rPr>
        <w:t>employees</w:t>
      </w:r>
      <w:r w:rsidRPr="00F64027">
        <w:rPr>
          <w:rFonts w:cs="Arial"/>
          <w:spacing w:val="20"/>
          <w:szCs w:val="22"/>
        </w:rPr>
        <w:t xml:space="preserve"> </w:t>
      </w:r>
      <w:r w:rsidRPr="00F64027">
        <w:rPr>
          <w:rFonts w:cs="Arial"/>
          <w:spacing w:val="-1"/>
          <w:szCs w:val="22"/>
        </w:rPr>
        <w:t>unless</w:t>
      </w:r>
      <w:r w:rsidRPr="00F64027">
        <w:rPr>
          <w:rFonts w:cs="Arial"/>
          <w:spacing w:val="20"/>
          <w:szCs w:val="22"/>
        </w:rPr>
        <w:t xml:space="preserve"> </w:t>
      </w:r>
      <w:r w:rsidRPr="00F64027">
        <w:rPr>
          <w:rFonts w:cs="Arial"/>
          <w:szCs w:val="22"/>
        </w:rPr>
        <w:t>the</w:t>
      </w:r>
      <w:r w:rsidRPr="00F64027">
        <w:rPr>
          <w:rFonts w:cs="Arial"/>
          <w:spacing w:val="20"/>
          <w:szCs w:val="22"/>
        </w:rPr>
        <w:t xml:space="preserve"> </w:t>
      </w:r>
      <w:r w:rsidR="005536B4" w:rsidRPr="00F64027">
        <w:rPr>
          <w:rFonts w:cs="Arial"/>
          <w:spacing w:val="20"/>
          <w:szCs w:val="22"/>
        </w:rPr>
        <w:t xml:space="preserve">governing </w:t>
      </w:r>
      <w:r w:rsidRPr="00F64027">
        <w:rPr>
          <w:rFonts w:cs="Arial"/>
          <w:spacing w:val="-1"/>
          <w:szCs w:val="22"/>
        </w:rPr>
        <w:t>union</w:t>
      </w:r>
      <w:r w:rsidRPr="00F64027">
        <w:rPr>
          <w:rFonts w:cs="Arial"/>
          <w:spacing w:val="20"/>
          <w:szCs w:val="22"/>
        </w:rPr>
        <w:t xml:space="preserve"> </w:t>
      </w:r>
      <w:r w:rsidRPr="00F64027">
        <w:rPr>
          <w:rFonts w:cs="Arial"/>
          <w:spacing w:val="-1"/>
          <w:szCs w:val="22"/>
        </w:rPr>
        <w:t>contract/agreement</w:t>
      </w:r>
      <w:r w:rsidRPr="00F64027">
        <w:rPr>
          <w:rFonts w:cs="Arial"/>
          <w:spacing w:val="55"/>
          <w:szCs w:val="22"/>
        </w:rPr>
        <w:t xml:space="preserve"> </w:t>
      </w:r>
      <w:r w:rsidRPr="00F64027">
        <w:rPr>
          <w:rFonts w:cs="Arial"/>
          <w:szCs w:val="22"/>
        </w:rPr>
        <w:t>states</w:t>
      </w:r>
      <w:r w:rsidRPr="00F64027">
        <w:rPr>
          <w:rFonts w:cs="Arial"/>
          <w:spacing w:val="-1"/>
          <w:szCs w:val="22"/>
        </w:rPr>
        <w:t xml:space="preserve"> differently</w:t>
      </w:r>
      <w:r w:rsidRPr="00F64027">
        <w:rPr>
          <w:rFonts w:cs="Arial"/>
          <w:b/>
          <w:spacing w:val="-1"/>
          <w:szCs w:val="22"/>
        </w:rPr>
        <w:t>.</w:t>
      </w:r>
    </w:p>
    <w:p w14:paraId="58F5A9B7" w14:textId="77777777" w:rsidR="00BC741C" w:rsidRDefault="00BC741C" w:rsidP="00F64027">
      <w:pPr>
        <w:pStyle w:val="BodyText"/>
        <w:jc w:val="left"/>
        <w:rPr>
          <w:rFonts w:cs="Arial"/>
          <w:b/>
          <w:bCs/>
          <w:spacing w:val="-1"/>
          <w:szCs w:val="22"/>
          <w:u w:val="single" w:color="000000"/>
        </w:rPr>
      </w:pPr>
    </w:p>
    <w:p w14:paraId="23BC51DD" w14:textId="5F3A41A8" w:rsidR="000B3459" w:rsidRPr="00F64027" w:rsidRDefault="000B3459" w:rsidP="000201AE">
      <w:pPr>
        <w:pStyle w:val="Heading1"/>
      </w:pPr>
      <w:bookmarkStart w:id="6" w:name="_Toc206684482"/>
      <w:r w:rsidRPr="00F64027">
        <w:rPr>
          <w:u w:color="000000"/>
        </w:rPr>
        <w:t>MANAGEMENT</w:t>
      </w:r>
      <w:r w:rsidRPr="00F64027">
        <w:rPr>
          <w:spacing w:val="3"/>
          <w:u w:color="000000"/>
        </w:rPr>
        <w:t xml:space="preserve"> </w:t>
      </w:r>
      <w:r w:rsidRPr="00F64027">
        <w:rPr>
          <w:u w:color="000000"/>
        </w:rPr>
        <w:t>AND INTERPRETATION</w:t>
      </w:r>
      <w:bookmarkEnd w:id="6"/>
    </w:p>
    <w:p w14:paraId="0A9D4236" w14:textId="77777777" w:rsidR="000B3459" w:rsidRPr="00F64027" w:rsidRDefault="000B3459" w:rsidP="00F64027">
      <w:pPr>
        <w:spacing w:before="3"/>
        <w:rPr>
          <w:rFonts w:eastAsia="Arial" w:cs="Arial"/>
          <w:szCs w:val="22"/>
        </w:rPr>
      </w:pPr>
    </w:p>
    <w:p w14:paraId="4E01CA90" w14:textId="7AB45000" w:rsidR="000B3459" w:rsidRPr="00F64027" w:rsidRDefault="000B3459" w:rsidP="00081D5F">
      <w:pPr>
        <w:pStyle w:val="BodyText"/>
        <w:spacing w:before="64"/>
        <w:ind w:right="115"/>
        <w:jc w:val="left"/>
        <w:rPr>
          <w:rFonts w:eastAsia="Arial" w:cs="Arial"/>
          <w:szCs w:val="22"/>
        </w:rPr>
      </w:pPr>
      <w:r w:rsidRPr="00F64027">
        <w:rPr>
          <w:rFonts w:cs="Arial"/>
          <w:szCs w:val="22"/>
        </w:rPr>
        <w:t>The</w:t>
      </w:r>
      <w:r w:rsidRPr="00F64027">
        <w:rPr>
          <w:rFonts w:cs="Arial"/>
          <w:spacing w:val="22"/>
          <w:szCs w:val="22"/>
        </w:rPr>
        <w:t xml:space="preserve"> </w:t>
      </w:r>
      <w:r w:rsidRPr="00F64027">
        <w:rPr>
          <w:rFonts w:cs="Arial"/>
          <w:spacing w:val="-1"/>
          <w:szCs w:val="22"/>
        </w:rPr>
        <w:t>Town</w:t>
      </w:r>
      <w:r w:rsidRPr="00F64027">
        <w:rPr>
          <w:rFonts w:cs="Arial"/>
          <w:spacing w:val="25"/>
          <w:szCs w:val="22"/>
        </w:rPr>
        <w:t xml:space="preserve"> </w:t>
      </w:r>
      <w:r w:rsidRPr="00F64027">
        <w:rPr>
          <w:rFonts w:cs="Arial"/>
          <w:spacing w:val="-1"/>
          <w:szCs w:val="22"/>
        </w:rPr>
        <w:t>Manager</w:t>
      </w:r>
      <w:r w:rsidRPr="00F64027">
        <w:rPr>
          <w:rFonts w:cs="Arial"/>
          <w:spacing w:val="26"/>
          <w:szCs w:val="22"/>
        </w:rPr>
        <w:t xml:space="preserve"> </w:t>
      </w:r>
      <w:r w:rsidR="00EE25ED" w:rsidRPr="00F64027">
        <w:rPr>
          <w:rFonts w:cs="Arial"/>
          <w:spacing w:val="26"/>
          <w:szCs w:val="22"/>
        </w:rPr>
        <w:t xml:space="preserve">or </w:t>
      </w:r>
      <w:r w:rsidR="003E2365">
        <w:rPr>
          <w:rFonts w:cs="Arial"/>
          <w:spacing w:val="26"/>
          <w:szCs w:val="22"/>
        </w:rPr>
        <w:t>their</w:t>
      </w:r>
      <w:r w:rsidR="00EE25ED" w:rsidRPr="00F64027">
        <w:rPr>
          <w:rFonts w:cs="Arial"/>
          <w:spacing w:val="26"/>
          <w:szCs w:val="22"/>
        </w:rPr>
        <w:t xml:space="preserve"> </w:t>
      </w:r>
      <w:r w:rsidR="00EF658E" w:rsidRPr="00F64027">
        <w:rPr>
          <w:rFonts w:cs="Arial"/>
          <w:spacing w:val="26"/>
          <w:szCs w:val="22"/>
        </w:rPr>
        <w:t>designee</w:t>
      </w:r>
      <w:r w:rsidR="00EE25ED" w:rsidRPr="00F64027">
        <w:rPr>
          <w:rFonts w:cs="Arial"/>
          <w:spacing w:val="26"/>
          <w:szCs w:val="22"/>
        </w:rPr>
        <w:t xml:space="preserve"> </w:t>
      </w:r>
      <w:r w:rsidRPr="00F64027">
        <w:rPr>
          <w:rFonts w:cs="Arial"/>
          <w:spacing w:val="-1"/>
          <w:szCs w:val="22"/>
        </w:rPr>
        <w:t>shall</w:t>
      </w:r>
      <w:r w:rsidRPr="00F64027">
        <w:rPr>
          <w:rFonts w:cs="Arial"/>
          <w:spacing w:val="24"/>
          <w:szCs w:val="22"/>
        </w:rPr>
        <w:t xml:space="preserve"> </w:t>
      </w:r>
      <w:r w:rsidRPr="00F64027">
        <w:rPr>
          <w:rFonts w:cs="Arial"/>
          <w:spacing w:val="-1"/>
          <w:szCs w:val="22"/>
        </w:rPr>
        <w:t>be</w:t>
      </w:r>
      <w:r w:rsidRPr="00F64027">
        <w:rPr>
          <w:rFonts w:cs="Arial"/>
          <w:spacing w:val="25"/>
          <w:szCs w:val="22"/>
        </w:rPr>
        <w:t xml:space="preserve"> </w:t>
      </w:r>
      <w:r w:rsidRPr="00F64027">
        <w:rPr>
          <w:rFonts w:cs="Arial"/>
          <w:spacing w:val="-1"/>
          <w:szCs w:val="22"/>
        </w:rPr>
        <w:t>responsible</w:t>
      </w:r>
      <w:r w:rsidRPr="00F64027">
        <w:rPr>
          <w:rFonts w:cs="Arial"/>
          <w:spacing w:val="22"/>
          <w:szCs w:val="22"/>
        </w:rPr>
        <w:t xml:space="preserve"> </w:t>
      </w:r>
      <w:r w:rsidRPr="00F64027">
        <w:rPr>
          <w:rFonts w:cs="Arial"/>
          <w:szCs w:val="22"/>
        </w:rPr>
        <w:t>for</w:t>
      </w:r>
      <w:r w:rsidRPr="00F64027">
        <w:rPr>
          <w:rFonts w:cs="Arial"/>
          <w:spacing w:val="23"/>
          <w:szCs w:val="22"/>
        </w:rPr>
        <w:t xml:space="preserve"> </w:t>
      </w:r>
      <w:r w:rsidRPr="00F64027">
        <w:rPr>
          <w:rFonts w:cs="Arial"/>
          <w:szCs w:val="22"/>
        </w:rPr>
        <w:t>the</w:t>
      </w:r>
      <w:r w:rsidRPr="00F64027">
        <w:rPr>
          <w:rFonts w:cs="Arial"/>
          <w:spacing w:val="22"/>
          <w:szCs w:val="22"/>
        </w:rPr>
        <w:t xml:space="preserve"> </w:t>
      </w:r>
      <w:r w:rsidRPr="00F64027">
        <w:rPr>
          <w:rFonts w:cs="Arial"/>
          <w:spacing w:val="-1"/>
          <w:szCs w:val="22"/>
        </w:rPr>
        <w:t>operations,</w:t>
      </w:r>
      <w:r w:rsidRPr="00F64027">
        <w:rPr>
          <w:rFonts w:cs="Arial"/>
          <w:spacing w:val="23"/>
          <w:szCs w:val="22"/>
        </w:rPr>
        <w:t xml:space="preserve"> </w:t>
      </w:r>
      <w:r w:rsidRPr="00F64027">
        <w:rPr>
          <w:rFonts w:cs="Arial"/>
          <w:spacing w:val="-1"/>
          <w:szCs w:val="22"/>
        </w:rPr>
        <w:t>interpretation</w:t>
      </w:r>
      <w:r w:rsidRPr="00F64027">
        <w:rPr>
          <w:rFonts w:cs="Arial"/>
          <w:spacing w:val="25"/>
          <w:szCs w:val="22"/>
        </w:rPr>
        <w:t xml:space="preserve"> </w:t>
      </w:r>
      <w:r w:rsidRPr="00F64027">
        <w:rPr>
          <w:rFonts w:cs="Arial"/>
          <w:spacing w:val="-1"/>
          <w:szCs w:val="22"/>
        </w:rPr>
        <w:t>and</w:t>
      </w:r>
      <w:r w:rsidRPr="00F64027">
        <w:rPr>
          <w:rFonts w:cs="Arial"/>
          <w:spacing w:val="25"/>
          <w:szCs w:val="22"/>
        </w:rPr>
        <w:t xml:space="preserve"> </w:t>
      </w:r>
      <w:r w:rsidRPr="00F64027">
        <w:rPr>
          <w:rFonts w:cs="Arial"/>
          <w:spacing w:val="-1"/>
          <w:szCs w:val="22"/>
        </w:rPr>
        <w:t>carrying</w:t>
      </w:r>
      <w:r w:rsidR="00081D5F">
        <w:rPr>
          <w:rFonts w:cs="Arial"/>
          <w:spacing w:val="-1"/>
          <w:szCs w:val="22"/>
        </w:rPr>
        <w:t xml:space="preserve"> </w:t>
      </w:r>
      <w:r w:rsidRPr="00F64027">
        <w:rPr>
          <w:rFonts w:cs="Arial"/>
          <w:spacing w:val="-1"/>
          <w:szCs w:val="22"/>
        </w:rPr>
        <w:t>out</w:t>
      </w:r>
      <w:r w:rsidRPr="00F64027">
        <w:rPr>
          <w:rFonts w:cs="Arial"/>
          <w:spacing w:val="2"/>
          <w:szCs w:val="22"/>
        </w:rPr>
        <w:t xml:space="preserve"> </w:t>
      </w:r>
      <w:r w:rsidRPr="00F64027">
        <w:rPr>
          <w:rFonts w:cs="Arial"/>
          <w:szCs w:val="22"/>
        </w:rPr>
        <w:t>the</w:t>
      </w:r>
      <w:r w:rsidRPr="00F64027">
        <w:rPr>
          <w:rFonts w:cs="Arial"/>
          <w:spacing w:val="1"/>
          <w:szCs w:val="22"/>
        </w:rPr>
        <w:t xml:space="preserve"> </w:t>
      </w:r>
      <w:r w:rsidRPr="00F64027">
        <w:rPr>
          <w:rFonts w:cs="Arial"/>
          <w:spacing w:val="-1"/>
          <w:szCs w:val="22"/>
        </w:rPr>
        <w:t>personnel</w:t>
      </w:r>
      <w:r w:rsidRPr="00F64027">
        <w:rPr>
          <w:rFonts w:cs="Arial"/>
          <w:szCs w:val="22"/>
        </w:rPr>
        <w:t xml:space="preserve"> </w:t>
      </w:r>
      <w:r w:rsidRPr="00F64027">
        <w:rPr>
          <w:rFonts w:cs="Arial"/>
          <w:spacing w:val="-1"/>
          <w:szCs w:val="22"/>
        </w:rPr>
        <w:t>system</w:t>
      </w:r>
      <w:r w:rsidRPr="00F64027">
        <w:rPr>
          <w:rFonts w:cs="Arial"/>
          <w:spacing w:val="2"/>
          <w:szCs w:val="22"/>
        </w:rPr>
        <w:t xml:space="preserve"> </w:t>
      </w:r>
      <w:r w:rsidRPr="00F64027">
        <w:rPr>
          <w:rFonts w:cs="Arial"/>
          <w:spacing w:val="-1"/>
          <w:szCs w:val="22"/>
        </w:rPr>
        <w:t>within</w:t>
      </w:r>
      <w:r w:rsidRPr="00F64027">
        <w:rPr>
          <w:rFonts w:cs="Arial"/>
          <w:spacing w:val="1"/>
          <w:szCs w:val="22"/>
        </w:rPr>
        <w:t xml:space="preserve"> </w:t>
      </w:r>
      <w:r w:rsidRPr="00F64027">
        <w:rPr>
          <w:rFonts w:cs="Arial"/>
          <w:szCs w:val="22"/>
        </w:rPr>
        <w:t>the</w:t>
      </w:r>
      <w:r w:rsidRPr="00F64027">
        <w:rPr>
          <w:rFonts w:cs="Arial"/>
          <w:spacing w:val="-2"/>
          <w:szCs w:val="22"/>
        </w:rPr>
        <w:t xml:space="preserve"> </w:t>
      </w:r>
      <w:r w:rsidRPr="00F64027">
        <w:rPr>
          <w:rFonts w:cs="Arial"/>
          <w:spacing w:val="-1"/>
          <w:szCs w:val="22"/>
        </w:rPr>
        <w:t>framework</w:t>
      </w:r>
      <w:r w:rsidRPr="00F64027">
        <w:rPr>
          <w:rFonts w:cs="Arial"/>
          <w:spacing w:val="1"/>
          <w:szCs w:val="22"/>
        </w:rPr>
        <w:t xml:space="preserve"> </w:t>
      </w:r>
      <w:r w:rsidRPr="00F64027">
        <w:rPr>
          <w:rFonts w:cs="Arial"/>
          <w:spacing w:val="-2"/>
          <w:szCs w:val="22"/>
        </w:rPr>
        <w:t>of</w:t>
      </w:r>
      <w:r w:rsidRPr="00F64027">
        <w:rPr>
          <w:rFonts w:cs="Arial"/>
          <w:spacing w:val="2"/>
          <w:szCs w:val="22"/>
        </w:rPr>
        <w:t xml:space="preserve"> </w:t>
      </w:r>
      <w:r w:rsidR="005E16CD">
        <w:rPr>
          <w:rFonts w:cs="Arial"/>
          <w:spacing w:val="-1"/>
          <w:szCs w:val="22"/>
        </w:rPr>
        <w:t>these rules</w:t>
      </w:r>
      <w:r w:rsidRPr="00F64027">
        <w:rPr>
          <w:rFonts w:cs="Arial"/>
          <w:spacing w:val="-1"/>
          <w:szCs w:val="22"/>
        </w:rPr>
        <w:t>.</w:t>
      </w:r>
    </w:p>
    <w:p w14:paraId="35C4D1F3" w14:textId="77777777" w:rsidR="000B3459" w:rsidRPr="00F64027" w:rsidRDefault="000B3459" w:rsidP="00F64027">
      <w:pPr>
        <w:rPr>
          <w:rFonts w:eastAsia="Arial" w:cs="Arial"/>
          <w:szCs w:val="22"/>
        </w:rPr>
      </w:pPr>
    </w:p>
    <w:p w14:paraId="58F0493A" w14:textId="29563B0A" w:rsidR="000B3459" w:rsidRPr="00F64027" w:rsidRDefault="000B3459" w:rsidP="00F64027">
      <w:pPr>
        <w:pStyle w:val="BodyText"/>
        <w:ind w:right="113"/>
        <w:jc w:val="left"/>
        <w:rPr>
          <w:rFonts w:eastAsia="Arial" w:cs="Arial"/>
          <w:szCs w:val="22"/>
        </w:rPr>
      </w:pPr>
      <w:r w:rsidRPr="005A173F">
        <w:rPr>
          <w:rFonts w:cs="Arial"/>
          <w:iCs/>
          <w:szCs w:val="22"/>
        </w:rPr>
        <w:t>Th</w:t>
      </w:r>
      <w:r w:rsidR="00A82D68" w:rsidRPr="005A173F">
        <w:rPr>
          <w:rFonts w:cs="Arial"/>
          <w:iCs/>
          <w:szCs w:val="22"/>
        </w:rPr>
        <w:t>ese</w:t>
      </w:r>
      <w:r w:rsidRPr="005A173F">
        <w:rPr>
          <w:rFonts w:cs="Arial"/>
          <w:iCs/>
          <w:szCs w:val="22"/>
        </w:rPr>
        <w:t xml:space="preserve"> </w:t>
      </w:r>
      <w:r w:rsidR="00A82D68" w:rsidRPr="005A173F">
        <w:rPr>
          <w:rFonts w:cs="Arial"/>
          <w:iCs/>
          <w:szCs w:val="22"/>
        </w:rPr>
        <w:t>P</w:t>
      </w:r>
      <w:r w:rsidRPr="005A173F">
        <w:rPr>
          <w:rFonts w:cs="Arial"/>
          <w:iCs/>
          <w:szCs w:val="22"/>
        </w:rPr>
        <w:t xml:space="preserve">ersonnel </w:t>
      </w:r>
      <w:r w:rsidR="00A82D68" w:rsidRPr="005A173F">
        <w:rPr>
          <w:rFonts w:cs="Arial"/>
          <w:iCs/>
          <w:szCs w:val="22"/>
        </w:rPr>
        <w:t>Rules</w:t>
      </w:r>
      <w:r w:rsidRPr="005A173F">
        <w:rPr>
          <w:rFonts w:cs="Arial"/>
          <w:iCs/>
          <w:szCs w:val="22"/>
        </w:rPr>
        <w:t xml:space="preserve"> may be changed at any time by a majority vote of the Board of Selectmen. Any changes, except changes in the pay plan, shall take effect one month from the </w:t>
      </w:r>
      <w:r w:rsidRPr="005A173F">
        <w:rPr>
          <w:rFonts w:cs="Arial"/>
          <w:iCs/>
          <w:szCs w:val="22"/>
        </w:rPr>
        <w:lastRenderedPageBreak/>
        <w:t>date of the vote</w:t>
      </w:r>
      <w:r w:rsidR="00EE75F7" w:rsidRPr="005A173F">
        <w:rPr>
          <w:rFonts w:cs="Arial"/>
          <w:iCs/>
          <w:szCs w:val="22"/>
        </w:rPr>
        <w:t xml:space="preserve">, unless </w:t>
      </w:r>
      <w:r w:rsidR="00A04284" w:rsidRPr="005A173F">
        <w:rPr>
          <w:rFonts w:cs="Arial"/>
          <w:iCs/>
          <w:szCs w:val="22"/>
        </w:rPr>
        <w:t xml:space="preserve">the Board of Selectmen </w:t>
      </w:r>
      <w:r w:rsidR="00761120" w:rsidRPr="005A173F">
        <w:rPr>
          <w:rFonts w:cs="Arial"/>
          <w:iCs/>
          <w:szCs w:val="22"/>
        </w:rPr>
        <w:t>provides otherwise</w:t>
      </w:r>
      <w:r w:rsidRPr="005A173F">
        <w:rPr>
          <w:rFonts w:cs="Arial"/>
          <w:iCs/>
          <w:szCs w:val="22"/>
        </w:rPr>
        <w:t>. Changes in the pay plan shall take effect as directed by the Board of Selectmen</w:t>
      </w:r>
      <w:r w:rsidRPr="00F64027">
        <w:rPr>
          <w:rFonts w:cs="Arial"/>
          <w:spacing w:val="-1"/>
          <w:szCs w:val="22"/>
        </w:rPr>
        <w:t>.</w:t>
      </w:r>
    </w:p>
    <w:p w14:paraId="15362066" w14:textId="77777777" w:rsidR="000B3459" w:rsidRPr="00F64027" w:rsidRDefault="000B3459" w:rsidP="00F64027">
      <w:pPr>
        <w:spacing w:before="10"/>
        <w:rPr>
          <w:rFonts w:eastAsia="Arial" w:cs="Arial"/>
          <w:szCs w:val="22"/>
        </w:rPr>
      </w:pPr>
    </w:p>
    <w:p w14:paraId="588592DD" w14:textId="77777777" w:rsidR="000B3459" w:rsidRPr="00F64027" w:rsidRDefault="000B3459" w:rsidP="00F64027">
      <w:pPr>
        <w:pStyle w:val="BodyText"/>
        <w:ind w:right="117"/>
        <w:jc w:val="left"/>
        <w:rPr>
          <w:rFonts w:eastAsia="Arial" w:cs="Arial"/>
          <w:szCs w:val="22"/>
        </w:rPr>
      </w:pPr>
      <w:r w:rsidRPr="00F64027">
        <w:rPr>
          <w:rFonts w:cs="Arial"/>
          <w:spacing w:val="-1"/>
          <w:szCs w:val="22"/>
        </w:rPr>
        <w:t>If</w:t>
      </w:r>
      <w:r w:rsidRPr="00F64027">
        <w:rPr>
          <w:rFonts w:cs="Arial"/>
          <w:spacing w:val="38"/>
          <w:szCs w:val="22"/>
        </w:rPr>
        <w:t xml:space="preserve"> </w:t>
      </w:r>
      <w:r w:rsidRPr="00F64027">
        <w:rPr>
          <w:rFonts w:cs="Arial"/>
          <w:spacing w:val="-2"/>
          <w:szCs w:val="22"/>
        </w:rPr>
        <w:t>any</w:t>
      </w:r>
      <w:r w:rsidRPr="00F64027">
        <w:rPr>
          <w:rFonts w:cs="Arial"/>
          <w:spacing w:val="32"/>
          <w:szCs w:val="22"/>
        </w:rPr>
        <w:t xml:space="preserve"> </w:t>
      </w:r>
      <w:r w:rsidRPr="00F64027">
        <w:rPr>
          <w:rFonts w:cs="Arial"/>
          <w:spacing w:val="-1"/>
          <w:szCs w:val="22"/>
        </w:rPr>
        <w:t>part</w:t>
      </w:r>
      <w:r w:rsidRPr="00F64027">
        <w:rPr>
          <w:rFonts w:cs="Arial"/>
          <w:spacing w:val="33"/>
          <w:szCs w:val="22"/>
        </w:rPr>
        <w:t xml:space="preserve"> </w:t>
      </w:r>
      <w:r w:rsidRPr="00F64027">
        <w:rPr>
          <w:rFonts w:cs="Arial"/>
          <w:spacing w:val="-2"/>
          <w:szCs w:val="22"/>
        </w:rPr>
        <w:t>of</w:t>
      </w:r>
      <w:r w:rsidRPr="00F64027">
        <w:rPr>
          <w:rFonts w:cs="Arial"/>
          <w:spacing w:val="35"/>
          <w:szCs w:val="22"/>
        </w:rPr>
        <w:t xml:space="preserve"> </w:t>
      </w:r>
      <w:r w:rsidRPr="00F64027">
        <w:rPr>
          <w:rFonts w:cs="Arial"/>
          <w:spacing w:val="-1"/>
          <w:szCs w:val="22"/>
        </w:rPr>
        <w:t>this</w:t>
      </w:r>
      <w:r w:rsidRPr="00F64027">
        <w:rPr>
          <w:rFonts w:cs="Arial"/>
          <w:spacing w:val="34"/>
          <w:szCs w:val="22"/>
        </w:rPr>
        <w:t xml:space="preserve"> </w:t>
      </w:r>
      <w:r w:rsidRPr="00F64027">
        <w:rPr>
          <w:rFonts w:cs="Arial"/>
          <w:spacing w:val="-1"/>
          <w:szCs w:val="22"/>
        </w:rPr>
        <w:t>plan</w:t>
      </w:r>
      <w:r w:rsidRPr="00F64027">
        <w:rPr>
          <w:rFonts w:cs="Arial"/>
          <w:spacing w:val="34"/>
          <w:szCs w:val="22"/>
        </w:rPr>
        <w:t xml:space="preserve"> </w:t>
      </w:r>
      <w:r w:rsidRPr="00F64027">
        <w:rPr>
          <w:rFonts w:cs="Arial"/>
          <w:spacing w:val="-2"/>
          <w:szCs w:val="22"/>
        </w:rPr>
        <w:t>is</w:t>
      </w:r>
      <w:r w:rsidRPr="00F64027">
        <w:rPr>
          <w:rFonts w:cs="Arial"/>
          <w:spacing w:val="35"/>
          <w:szCs w:val="22"/>
        </w:rPr>
        <w:t xml:space="preserve"> </w:t>
      </w:r>
      <w:r w:rsidRPr="00F64027">
        <w:rPr>
          <w:rFonts w:cs="Arial"/>
          <w:spacing w:val="-1"/>
          <w:szCs w:val="22"/>
        </w:rPr>
        <w:t>declared</w:t>
      </w:r>
      <w:r w:rsidRPr="00F64027">
        <w:rPr>
          <w:rFonts w:cs="Arial"/>
          <w:spacing w:val="34"/>
          <w:szCs w:val="22"/>
        </w:rPr>
        <w:t xml:space="preserve"> </w:t>
      </w:r>
      <w:r w:rsidRPr="00F64027">
        <w:rPr>
          <w:rFonts w:cs="Arial"/>
          <w:spacing w:val="-2"/>
          <w:szCs w:val="22"/>
        </w:rPr>
        <w:t>invalid</w:t>
      </w:r>
      <w:r w:rsidRPr="00F64027">
        <w:rPr>
          <w:rFonts w:cs="Arial"/>
          <w:spacing w:val="34"/>
          <w:szCs w:val="22"/>
        </w:rPr>
        <w:t xml:space="preserve"> </w:t>
      </w:r>
      <w:r w:rsidRPr="00F64027">
        <w:rPr>
          <w:rFonts w:cs="Arial"/>
          <w:spacing w:val="-1"/>
          <w:szCs w:val="22"/>
        </w:rPr>
        <w:t>by</w:t>
      </w:r>
      <w:r w:rsidRPr="00F64027">
        <w:rPr>
          <w:rFonts w:cs="Arial"/>
          <w:spacing w:val="32"/>
          <w:szCs w:val="22"/>
        </w:rPr>
        <w:t xml:space="preserve"> </w:t>
      </w:r>
      <w:r w:rsidRPr="00F64027">
        <w:rPr>
          <w:rFonts w:cs="Arial"/>
          <w:spacing w:val="-1"/>
          <w:szCs w:val="22"/>
        </w:rPr>
        <w:t>an</w:t>
      </w:r>
      <w:r w:rsidRPr="00F64027">
        <w:rPr>
          <w:rFonts w:cs="Arial"/>
          <w:spacing w:val="34"/>
          <w:szCs w:val="22"/>
        </w:rPr>
        <w:t xml:space="preserve"> </w:t>
      </w:r>
      <w:r w:rsidRPr="00F64027">
        <w:rPr>
          <w:rFonts w:cs="Arial"/>
          <w:spacing w:val="-1"/>
          <w:szCs w:val="22"/>
        </w:rPr>
        <w:t>appropriate</w:t>
      </w:r>
      <w:r w:rsidRPr="00F64027">
        <w:rPr>
          <w:rFonts w:cs="Arial"/>
          <w:spacing w:val="34"/>
          <w:szCs w:val="22"/>
        </w:rPr>
        <w:t xml:space="preserve"> </w:t>
      </w:r>
      <w:r w:rsidRPr="00F64027">
        <w:rPr>
          <w:rFonts w:cs="Arial"/>
          <w:spacing w:val="-1"/>
          <w:szCs w:val="22"/>
        </w:rPr>
        <w:t>authority,</w:t>
      </w:r>
      <w:r w:rsidRPr="00F64027">
        <w:rPr>
          <w:rFonts w:cs="Arial"/>
          <w:spacing w:val="36"/>
          <w:szCs w:val="22"/>
        </w:rPr>
        <w:t xml:space="preserve"> </w:t>
      </w:r>
      <w:r w:rsidRPr="00F64027">
        <w:rPr>
          <w:rFonts w:cs="Arial"/>
          <w:spacing w:val="-2"/>
          <w:szCs w:val="22"/>
        </w:rPr>
        <w:t>or</w:t>
      </w:r>
      <w:r w:rsidRPr="00F64027">
        <w:rPr>
          <w:rFonts w:cs="Arial"/>
          <w:spacing w:val="35"/>
          <w:szCs w:val="22"/>
        </w:rPr>
        <w:t xml:space="preserve"> </w:t>
      </w:r>
      <w:r w:rsidRPr="00F64027">
        <w:rPr>
          <w:rFonts w:cs="Arial"/>
          <w:spacing w:val="-1"/>
          <w:szCs w:val="22"/>
        </w:rPr>
        <w:t>is</w:t>
      </w:r>
      <w:r w:rsidRPr="00F64027">
        <w:rPr>
          <w:rFonts w:cs="Arial"/>
          <w:spacing w:val="34"/>
          <w:szCs w:val="22"/>
        </w:rPr>
        <w:t xml:space="preserve"> </w:t>
      </w:r>
      <w:r w:rsidRPr="00F64027">
        <w:rPr>
          <w:rFonts w:cs="Arial"/>
          <w:spacing w:val="-1"/>
          <w:szCs w:val="22"/>
        </w:rPr>
        <w:t>otherwise</w:t>
      </w:r>
      <w:r w:rsidRPr="00F64027">
        <w:rPr>
          <w:rFonts w:cs="Arial"/>
          <w:spacing w:val="67"/>
          <w:szCs w:val="22"/>
        </w:rPr>
        <w:t xml:space="preserve"> </w:t>
      </w:r>
      <w:r w:rsidRPr="00F64027">
        <w:rPr>
          <w:rFonts w:cs="Arial"/>
          <w:spacing w:val="-1"/>
          <w:szCs w:val="22"/>
        </w:rPr>
        <w:t>changed</w:t>
      </w:r>
      <w:r w:rsidRPr="00F64027">
        <w:rPr>
          <w:rFonts w:cs="Arial"/>
          <w:spacing w:val="-2"/>
          <w:szCs w:val="22"/>
        </w:rPr>
        <w:t xml:space="preserve"> </w:t>
      </w:r>
      <w:r w:rsidRPr="00F64027">
        <w:rPr>
          <w:rFonts w:cs="Arial"/>
          <w:spacing w:val="-1"/>
          <w:szCs w:val="22"/>
        </w:rPr>
        <w:t xml:space="preserve">or severed, </w:t>
      </w:r>
      <w:r w:rsidRPr="00F64027">
        <w:rPr>
          <w:rFonts w:cs="Arial"/>
          <w:szCs w:val="22"/>
        </w:rPr>
        <w:t>the</w:t>
      </w:r>
      <w:r w:rsidRPr="00F64027">
        <w:rPr>
          <w:rFonts w:cs="Arial"/>
          <w:spacing w:val="-4"/>
          <w:szCs w:val="22"/>
        </w:rPr>
        <w:t xml:space="preserve"> </w:t>
      </w:r>
      <w:r w:rsidRPr="00F64027">
        <w:rPr>
          <w:rFonts w:cs="Arial"/>
          <w:szCs w:val="22"/>
        </w:rPr>
        <w:t>rest</w:t>
      </w:r>
      <w:r w:rsidRPr="00F64027">
        <w:rPr>
          <w:rFonts w:cs="Arial"/>
          <w:spacing w:val="-1"/>
          <w:szCs w:val="22"/>
        </w:rPr>
        <w:t xml:space="preserve"> </w:t>
      </w:r>
      <w:r w:rsidRPr="00F64027">
        <w:rPr>
          <w:rFonts w:cs="Arial"/>
          <w:spacing w:val="-2"/>
          <w:szCs w:val="22"/>
        </w:rPr>
        <w:t>of</w:t>
      </w:r>
      <w:r w:rsidRPr="00F64027">
        <w:rPr>
          <w:rFonts w:cs="Arial"/>
          <w:spacing w:val="2"/>
          <w:szCs w:val="22"/>
        </w:rPr>
        <w:t xml:space="preserve"> </w:t>
      </w:r>
      <w:r w:rsidRPr="00F64027">
        <w:rPr>
          <w:rFonts w:cs="Arial"/>
          <w:spacing w:val="-1"/>
          <w:szCs w:val="22"/>
        </w:rPr>
        <w:t>this plan</w:t>
      </w:r>
      <w:r w:rsidRPr="00F64027">
        <w:rPr>
          <w:rFonts w:cs="Arial"/>
          <w:spacing w:val="1"/>
          <w:szCs w:val="22"/>
        </w:rPr>
        <w:t xml:space="preserve"> </w:t>
      </w:r>
      <w:r w:rsidRPr="00F64027">
        <w:rPr>
          <w:rFonts w:cs="Arial"/>
          <w:spacing w:val="-1"/>
          <w:szCs w:val="22"/>
        </w:rPr>
        <w:t>shall</w:t>
      </w:r>
      <w:r w:rsidRPr="00F64027">
        <w:rPr>
          <w:rFonts w:cs="Arial"/>
          <w:szCs w:val="22"/>
        </w:rPr>
        <w:t xml:space="preserve"> </w:t>
      </w:r>
      <w:r w:rsidRPr="00F64027">
        <w:rPr>
          <w:rFonts w:cs="Arial"/>
          <w:spacing w:val="-1"/>
          <w:szCs w:val="22"/>
        </w:rPr>
        <w:t>remain</w:t>
      </w:r>
      <w:r w:rsidRPr="00F64027">
        <w:rPr>
          <w:rFonts w:cs="Arial"/>
          <w:spacing w:val="1"/>
          <w:szCs w:val="22"/>
        </w:rPr>
        <w:t xml:space="preserve"> </w:t>
      </w:r>
      <w:r w:rsidRPr="00F64027">
        <w:rPr>
          <w:rFonts w:cs="Arial"/>
          <w:spacing w:val="-1"/>
          <w:szCs w:val="22"/>
        </w:rPr>
        <w:t>intact and</w:t>
      </w:r>
      <w:r w:rsidRPr="00F64027">
        <w:rPr>
          <w:rFonts w:cs="Arial"/>
          <w:spacing w:val="1"/>
          <w:szCs w:val="22"/>
        </w:rPr>
        <w:t xml:space="preserve"> </w:t>
      </w:r>
      <w:r w:rsidRPr="00F64027">
        <w:rPr>
          <w:rFonts w:cs="Arial"/>
          <w:spacing w:val="-1"/>
          <w:szCs w:val="22"/>
        </w:rPr>
        <w:t>in</w:t>
      </w:r>
      <w:r w:rsidRPr="00F64027">
        <w:rPr>
          <w:rFonts w:cs="Arial"/>
          <w:spacing w:val="-2"/>
          <w:szCs w:val="22"/>
        </w:rPr>
        <w:t xml:space="preserve"> </w:t>
      </w:r>
      <w:r w:rsidRPr="00F64027">
        <w:rPr>
          <w:rFonts w:cs="Arial"/>
          <w:spacing w:val="-1"/>
          <w:szCs w:val="22"/>
        </w:rPr>
        <w:t>force.</w:t>
      </w:r>
    </w:p>
    <w:p w14:paraId="60EA07FA" w14:textId="77777777" w:rsidR="00FA2D02" w:rsidRDefault="00FA2D02" w:rsidP="00F64027">
      <w:pPr>
        <w:rPr>
          <w:rFonts w:cs="Arial"/>
          <w:iCs/>
          <w:szCs w:val="22"/>
        </w:rPr>
      </w:pPr>
    </w:p>
    <w:p w14:paraId="5662EAEC" w14:textId="2C9A7BBC" w:rsidR="0053436D" w:rsidRPr="0053436D" w:rsidRDefault="0053436D" w:rsidP="000201AE">
      <w:pPr>
        <w:pStyle w:val="Heading1"/>
      </w:pPr>
      <w:bookmarkStart w:id="7" w:name="_Toc206684483"/>
      <w:r w:rsidRPr="0053436D">
        <w:t>JOB DESCRIPTIONS</w:t>
      </w:r>
      <w:bookmarkEnd w:id="7"/>
    </w:p>
    <w:p w14:paraId="636D5A1F" w14:textId="77777777" w:rsidR="0053436D" w:rsidRDefault="0053436D" w:rsidP="00F64027">
      <w:pPr>
        <w:rPr>
          <w:rFonts w:cs="Arial"/>
          <w:iCs/>
          <w:szCs w:val="22"/>
        </w:rPr>
      </w:pPr>
    </w:p>
    <w:p w14:paraId="2561EBB9" w14:textId="6700FE2F" w:rsidR="0008409F" w:rsidRDefault="0053436D" w:rsidP="00F64027">
      <w:pPr>
        <w:rPr>
          <w:rFonts w:cs="Arial"/>
          <w:iCs/>
          <w:szCs w:val="22"/>
        </w:rPr>
      </w:pPr>
      <w:r>
        <w:rPr>
          <w:rFonts w:cs="Arial"/>
          <w:iCs/>
          <w:szCs w:val="22"/>
        </w:rPr>
        <w:t>The Town Manager shall cause to have prepared a job description describing the tasks, responsibilities, educational requirements, and environmental factors for each unique position within the Town Hall organization</w:t>
      </w:r>
      <w:r w:rsidR="0008409F">
        <w:rPr>
          <w:rFonts w:cs="Arial"/>
          <w:iCs/>
          <w:szCs w:val="22"/>
        </w:rPr>
        <w:t xml:space="preserve">.  The Town Hall organization </w:t>
      </w:r>
      <w:r>
        <w:rPr>
          <w:rFonts w:cs="Arial"/>
          <w:iCs/>
          <w:szCs w:val="22"/>
        </w:rPr>
        <w:t>includ</w:t>
      </w:r>
      <w:r w:rsidR="0008409F">
        <w:rPr>
          <w:rFonts w:cs="Arial"/>
          <w:iCs/>
          <w:szCs w:val="22"/>
        </w:rPr>
        <w:t>es</w:t>
      </w:r>
      <w:r>
        <w:rPr>
          <w:rFonts w:cs="Arial"/>
          <w:iCs/>
          <w:szCs w:val="22"/>
        </w:rPr>
        <w:t xml:space="preserve"> Police, Public Works, Dispatch, Town Hall </w:t>
      </w:r>
      <w:r w:rsidR="0008409F">
        <w:rPr>
          <w:rFonts w:cs="Arial"/>
          <w:iCs/>
          <w:szCs w:val="22"/>
        </w:rPr>
        <w:t>g</w:t>
      </w:r>
      <w:r>
        <w:rPr>
          <w:rFonts w:cs="Arial"/>
          <w:iCs/>
          <w:szCs w:val="22"/>
        </w:rPr>
        <w:t xml:space="preserve">eneral </w:t>
      </w:r>
      <w:r w:rsidR="0008409F">
        <w:rPr>
          <w:rFonts w:cs="Arial"/>
          <w:iCs/>
          <w:szCs w:val="22"/>
        </w:rPr>
        <w:t>g</w:t>
      </w:r>
      <w:r>
        <w:rPr>
          <w:rFonts w:cs="Arial"/>
          <w:iCs/>
          <w:szCs w:val="22"/>
        </w:rPr>
        <w:t>overnment</w:t>
      </w:r>
      <w:r w:rsidR="00101ADB">
        <w:rPr>
          <w:rFonts w:cs="Arial"/>
          <w:iCs/>
          <w:szCs w:val="22"/>
        </w:rPr>
        <w:t>, Library, and Parks and Recreation</w:t>
      </w:r>
      <w:r w:rsidR="00081D5F">
        <w:rPr>
          <w:rFonts w:cs="Arial"/>
          <w:iCs/>
          <w:szCs w:val="22"/>
        </w:rPr>
        <w:t xml:space="preserve"> and </w:t>
      </w:r>
      <w:r w:rsidR="00C908E9">
        <w:rPr>
          <w:rFonts w:cs="Arial"/>
          <w:iCs/>
          <w:szCs w:val="22"/>
        </w:rPr>
        <w:t>Community</w:t>
      </w:r>
      <w:r w:rsidR="00081D5F">
        <w:rPr>
          <w:rFonts w:cs="Arial"/>
          <w:iCs/>
          <w:szCs w:val="22"/>
        </w:rPr>
        <w:t xml:space="preserve"> Services (Senior, Social and Youth Services)</w:t>
      </w:r>
      <w:r>
        <w:rPr>
          <w:rFonts w:cs="Arial"/>
          <w:iCs/>
          <w:szCs w:val="22"/>
        </w:rPr>
        <w:t>.</w:t>
      </w:r>
    </w:p>
    <w:p w14:paraId="75E22057" w14:textId="77777777" w:rsidR="0008409F" w:rsidRDefault="0008409F" w:rsidP="00F64027">
      <w:pPr>
        <w:rPr>
          <w:rFonts w:cs="Arial"/>
          <w:iCs/>
          <w:szCs w:val="22"/>
        </w:rPr>
      </w:pPr>
    </w:p>
    <w:p w14:paraId="61D6E6C0" w14:textId="60C9D6BC" w:rsidR="0053436D" w:rsidRDefault="0008409F" w:rsidP="00F64027">
      <w:pPr>
        <w:rPr>
          <w:rFonts w:cs="Arial"/>
          <w:iCs/>
          <w:szCs w:val="22"/>
        </w:rPr>
      </w:pPr>
      <w:r>
        <w:rPr>
          <w:rFonts w:cs="Arial"/>
          <w:iCs/>
          <w:szCs w:val="22"/>
        </w:rPr>
        <w:t>Each job description shall be approved first by the union if applicable, and then by the Board of Selectmen.</w:t>
      </w:r>
      <w:r w:rsidR="0053436D">
        <w:rPr>
          <w:rFonts w:cs="Arial"/>
          <w:iCs/>
          <w:szCs w:val="22"/>
        </w:rPr>
        <w:t xml:space="preserve">  </w:t>
      </w:r>
    </w:p>
    <w:p w14:paraId="00536D6B" w14:textId="77777777" w:rsidR="0053436D" w:rsidRPr="0053436D" w:rsidRDefault="0053436D" w:rsidP="00F64027">
      <w:pPr>
        <w:rPr>
          <w:rFonts w:cs="Arial"/>
          <w:iCs/>
          <w:szCs w:val="22"/>
        </w:rPr>
      </w:pPr>
    </w:p>
    <w:p w14:paraId="0D40FD9B" w14:textId="77777777" w:rsidR="00FA2D02" w:rsidRPr="00F64027" w:rsidRDefault="00FA2D02" w:rsidP="000201AE">
      <w:pPr>
        <w:pStyle w:val="Heading1"/>
      </w:pPr>
      <w:bookmarkStart w:id="8" w:name="_Toc206684484"/>
      <w:r w:rsidRPr="00F64027">
        <w:t>CLASSIFICATION PLAN</w:t>
      </w:r>
      <w:bookmarkEnd w:id="8"/>
    </w:p>
    <w:p w14:paraId="729D2A08" w14:textId="77777777" w:rsidR="00FA2D02" w:rsidRPr="00F64027" w:rsidRDefault="00FA2D02" w:rsidP="00F64027">
      <w:pPr>
        <w:rPr>
          <w:rFonts w:cs="Arial"/>
          <w:b/>
          <w:bCs/>
          <w:iCs/>
          <w:szCs w:val="22"/>
        </w:rPr>
      </w:pPr>
    </w:p>
    <w:p w14:paraId="377FE5C2" w14:textId="77777777" w:rsidR="0008409F" w:rsidRDefault="00FA2D02" w:rsidP="00F64027">
      <w:pPr>
        <w:rPr>
          <w:rFonts w:cs="Arial"/>
          <w:bCs/>
          <w:iCs/>
          <w:szCs w:val="22"/>
        </w:rPr>
      </w:pPr>
      <w:r w:rsidRPr="00F64027">
        <w:rPr>
          <w:rFonts w:cs="Arial"/>
          <w:bCs/>
          <w:iCs/>
          <w:szCs w:val="22"/>
        </w:rPr>
        <w:t xml:space="preserve">The Town Manager shall establish a classification plan according to union contracts/agreements and appropriate personnel practices. The Town Manager shall review the classification plan on a yearly basis. </w:t>
      </w:r>
      <w:r w:rsidR="00775B0E" w:rsidRPr="00F64027">
        <w:rPr>
          <w:rFonts w:cs="Arial"/>
          <w:bCs/>
          <w:iCs/>
          <w:szCs w:val="22"/>
        </w:rPr>
        <w:t xml:space="preserve"> </w:t>
      </w:r>
    </w:p>
    <w:p w14:paraId="0CCBFE9E" w14:textId="77777777" w:rsidR="0008409F" w:rsidRDefault="0008409F" w:rsidP="00F64027">
      <w:pPr>
        <w:rPr>
          <w:rFonts w:cs="Arial"/>
          <w:bCs/>
          <w:iCs/>
          <w:szCs w:val="22"/>
        </w:rPr>
      </w:pPr>
    </w:p>
    <w:p w14:paraId="126279C2" w14:textId="409E1D04" w:rsidR="00FA2D02" w:rsidRDefault="00775B0E" w:rsidP="00F64027">
      <w:pPr>
        <w:rPr>
          <w:rFonts w:cs="Arial"/>
          <w:bCs/>
          <w:iCs/>
          <w:szCs w:val="22"/>
        </w:rPr>
      </w:pPr>
      <w:r w:rsidRPr="00F64027">
        <w:rPr>
          <w:rFonts w:cs="Arial"/>
          <w:bCs/>
          <w:iCs/>
          <w:szCs w:val="22"/>
        </w:rPr>
        <w:t>The classifications are as follows</w:t>
      </w:r>
      <w:r w:rsidR="0008409F">
        <w:rPr>
          <w:rFonts w:cs="Arial"/>
          <w:bCs/>
          <w:iCs/>
          <w:szCs w:val="22"/>
        </w:rPr>
        <w:t>:</w:t>
      </w:r>
    </w:p>
    <w:p w14:paraId="29F6979C" w14:textId="77777777" w:rsidR="0008409F" w:rsidRDefault="0008409F" w:rsidP="00F64027">
      <w:pPr>
        <w:rPr>
          <w:rFonts w:cs="Arial"/>
          <w:bCs/>
          <w:iCs/>
          <w:szCs w:val="22"/>
        </w:rPr>
      </w:pPr>
    </w:p>
    <w:p w14:paraId="168CB0F4" w14:textId="2390CAC9" w:rsidR="00FA2D02" w:rsidRPr="00CD5023" w:rsidRDefault="00775B0E" w:rsidP="00CD5023">
      <w:pPr>
        <w:rPr>
          <w:b/>
          <w:bCs/>
        </w:rPr>
      </w:pPr>
      <w:r w:rsidRPr="00CD5023">
        <w:rPr>
          <w:b/>
          <w:bCs/>
        </w:rPr>
        <w:t>Non-union</w:t>
      </w:r>
      <w:r w:rsidR="007A4F73" w:rsidRPr="00CD5023">
        <w:rPr>
          <w:b/>
          <w:bCs/>
        </w:rPr>
        <w:t xml:space="preserve">, </w:t>
      </w:r>
      <w:r w:rsidRPr="00CD5023">
        <w:rPr>
          <w:b/>
          <w:bCs/>
        </w:rPr>
        <w:t>non-classified</w:t>
      </w:r>
    </w:p>
    <w:p w14:paraId="2E6D3B9C" w14:textId="77777777" w:rsidR="00FA2D02" w:rsidRPr="00F64027" w:rsidRDefault="00FA2D02" w:rsidP="00F64027">
      <w:pPr>
        <w:rPr>
          <w:rFonts w:cs="Arial"/>
          <w:iCs/>
          <w:szCs w:val="22"/>
        </w:rPr>
      </w:pPr>
    </w:p>
    <w:p w14:paraId="2F94A7A4" w14:textId="4B14B5F3" w:rsidR="00FA2D02" w:rsidRPr="00F64027" w:rsidRDefault="00FA2D02" w:rsidP="00F64027">
      <w:pPr>
        <w:rPr>
          <w:rFonts w:cs="Arial"/>
          <w:iCs/>
          <w:szCs w:val="22"/>
        </w:rPr>
      </w:pPr>
      <w:r w:rsidRPr="00F64027">
        <w:rPr>
          <w:rFonts w:cs="Arial"/>
          <w:iCs/>
          <w:szCs w:val="22"/>
        </w:rPr>
        <w:t xml:space="preserve">This </w:t>
      </w:r>
      <w:r w:rsidR="007A4F73" w:rsidRPr="00F64027">
        <w:rPr>
          <w:rFonts w:cs="Arial"/>
          <w:iCs/>
          <w:szCs w:val="22"/>
        </w:rPr>
        <w:t>classification</w:t>
      </w:r>
      <w:r w:rsidRPr="00F64027">
        <w:rPr>
          <w:rFonts w:cs="Arial"/>
          <w:iCs/>
          <w:szCs w:val="22"/>
        </w:rPr>
        <w:t xml:space="preserve"> shall include all paid appointees of the Board of Selectmen.  Such employees shall serve at the pleasure of the Board and shall receive such salaries and have such conditions of employment as shall be set by the Board of Selectmen.</w:t>
      </w:r>
    </w:p>
    <w:p w14:paraId="74EFFB7E" w14:textId="77777777" w:rsidR="00FA2D02" w:rsidRPr="00F64027" w:rsidRDefault="00FA2D02" w:rsidP="00F64027">
      <w:pPr>
        <w:ind w:left="720"/>
        <w:rPr>
          <w:rFonts w:cs="Arial"/>
          <w:iCs/>
          <w:szCs w:val="22"/>
        </w:rPr>
      </w:pPr>
    </w:p>
    <w:p w14:paraId="35900477" w14:textId="77777777" w:rsidR="00FA2D02" w:rsidRPr="00F64027" w:rsidRDefault="00FA2D02" w:rsidP="00C007E7">
      <w:pPr>
        <w:rPr>
          <w:rFonts w:cs="Arial"/>
          <w:iCs/>
          <w:szCs w:val="22"/>
        </w:rPr>
      </w:pPr>
      <w:r w:rsidRPr="00F64027">
        <w:rPr>
          <w:rFonts w:cs="Arial"/>
          <w:iCs/>
          <w:szCs w:val="22"/>
        </w:rPr>
        <w:t>The following position examples shall be included in this grade:</w:t>
      </w:r>
    </w:p>
    <w:p w14:paraId="71080E16" w14:textId="77777777" w:rsidR="00FA2D02" w:rsidRPr="00F64027" w:rsidRDefault="00FA2D02" w:rsidP="00C007E7">
      <w:pPr>
        <w:rPr>
          <w:rFonts w:cs="Arial"/>
          <w:i/>
          <w:szCs w:val="22"/>
        </w:rPr>
      </w:pPr>
    </w:p>
    <w:p w14:paraId="5D115F6C" w14:textId="77777777" w:rsidR="00FA2D02" w:rsidRPr="00F64027" w:rsidRDefault="00FA2D02" w:rsidP="00C007E7">
      <w:pPr>
        <w:rPr>
          <w:rFonts w:cs="Arial"/>
          <w:iCs/>
          <w:szCs w:val="22"/>
        </w:rPr>
      </w:pPr>
      <w:r w:rsidRPr="00F64027">
        <w:rPr>
          <w:rFonts w:cs="Arial"/>
          <w:iCs/>
          <w:szCs w:val="22"/>
        </w:rPr>
        <w:t>Town Manager</w:t>
      </w:r>
    </w:p>
    <w:p w14:paraId="7E868EC4" w14:textId="77777777" w:rsidR="00FA2D02" w:rsidRPr="00F64027" w:rsidRDefault="00FA2D02" w:rsidP="00C007E7">
      <w:pPr>
        <w:rPr>
          <w:rFonts w:cs="Arial"/>
          <w:iCs/>
          <w:szCs w:val="22"/>
        </w:rPr>
      </w:pPr>
      <w:r w:rsidRPr="00F64027">
        <w:rPr>
          <w:rFonts w:cs="Arial"/>
          <w:iCs/>
          <w:szCs w:val="22"/>
        </w:rPr>
        <w:t>Town Attorney</w:t>
      </w:r>
    </w:p>
    <w:p w14:paraId="0B2001EC" w14:textId="437CA082" w:rsidR="00FA2D02" w:rsidRPr="00F64027" w:rsidRDefault="00FA2D02" w:rsidP="00C007E7">
      <w:pPr>
        <w:rPr>
          <w:rFonts w:cs="Arial"/>
          <w:iCs/>
          <w:szCs w:val="22"/>
        </w:rPr>
      </w:pPr>
      <w:r w:rsidRPr="00F64027">
        <w:rPr>
          <w:rFonts w:cs="Arial"/>
          <w:iCs/>
          <w:szCs w:val="22"/>
        </w:rPr>
        <w:t>Town Treasurer</w:t>
      </w:r>
    </w:p>
    <w:p w14:paraId="4CDB69B5" w14:textId="77777777" w:rsidR="007A4F73" w:rsidRPr="00F64027" w:rsidRDefault="007A4F73" w:rsidP="00F64027">
      <w:pPr>
        <w:ind w:left="2880" w:firstLine="720"/>
        <w:rPr>
          <w:rFonts w:cs="Arial"/>
          <w:iCs/>
          <w:szCs w:val="22"/>
        </w:rPr>
      </w:pPr>
    </w:p>
    <w:p w14:paraId="52FFCB76" w14:textId="5FDDF8F3" w:rsidR="007A4F73" w:rsidRPr="00AE5214" w:rsidRDefault="007A4F73" w:rsidP="00FD3023">
      <w:pPr>
        <w:pStyle w:val="Heading8"/>
      </w:pPr>
      <w:r w:rsidRPr="00AE5214">
        <w:t>Non-union classified</w:t>
      </w:r>
    </w:p>
    <w:p w14:paraId="3A2D5B44" w14:textId="77777777" w:rsidR="007A4F73" w:rsidRPr="00F64027" w:rsidRDefault="007A4F73" w:rsidP="00F64027">
      <w:pPr>
        <w:rPr>
          <w:rFonts w:cs="Arial"/>
          <w:iCs/>
          <w:szCs w:val="22"/>
        </w:rPr>
      </w:pPr>
    </w:p>
    <w:p w14:paraId="3A0751BB" w14:textId="77777777" w:rsidR="007A4F73" w:rsidRPr="00F64027" w:rsidRDefault="007A4F73" w:rsidP="00F64027">
      <w:pPr>
        <w:rPr>
          <w:rFonts w:cs="Arial"/>
          <w:iCs/>
          <w:szCs w:val="22"/>
        </w:rPr>
      </w:pPr>
      <w:r w:rsidRPr="00F64027">
        <w:rPr>
          <w:rFonts w:cs="Arial"/>
          <w:iCs/>
          <w:szCs w:val="22"/>
        </w:rPr>
        <w:t>This classification shall include the following employees:</w:t>
      </w:r>
    </w:p>
    <w:p w14:paraId="40831D70" w14:textId="77777777" w:rsidR="00BC741C" w:rsidRDefault="00BC741C" w:rsidP="0008409F">
      <w:pPr>
        <w:rPr>
          <w:rFonts w:cs="Arial"/>
          <w:b/>
          <w:bCs/>
          <w:iCs/>
          <w:szCs w:val="22"/>
          <w:u w:val="single"/>
        </w:rPr>
      </w:pPr>
    </w:p>
    <w:p w14:paraId="4FB6AEEC" w14:textId="0731E8B7" w:rsidR="00081D5F" w:rsidRPr="00AE5214" w:rsidRDefault="0008409F" w:rsidP="0008409F">
      <w:pPr>
        <w:rPr>
          <w:rFonts w:cs="Arial"/>
          <w:iCs/>
          <w:szCs w:val="22"/>
        </w:rPr>
      </w:pPr>
      <w:r w:rsidRPr="00AE5214">
        <w:rPr>
          <w:rFonts w:cs="Arial"/>
          <w:iCs/>
          <w:szCs w:val="22"/>
          <w:u w:val="single"/>
        </w:rPr>
        <w:t>Exempt</w:t>
      </w:r>
    </w:p>
    <w:p w14:paraId="1F813D63" w14:textId="583E5C25" w:rsidR="002C0C74" w:rsidRPr="00F64027" w:rsidRDefault="002C0C74" w:rsidP="00AE5214">
      <w:pPr>
        <w:rPr>
          <w:rFonts w:cs="Arial"/>
          <w:iCs/>
          <w:szCs w:val="22"/>
        </w:rPr>
      </w:pPr>
      <w:r w:rsidRPr="00F64027">
        <w:rPr>
          <w:rFonts w:cs="Arial"/>
          <w:iCs/>
          <w:szCs w:val="22"/>
        </w:rPr>
        <w:t>Director</w:t>
      </w:r>
      <w:r w:rsidR="00081D5F">
        <w:rPr>
          <w:rFonts w:cs="Arial"/>
          <w:iCs/>
          <w:szCs w:val="22"/>
        </w:rPr>
        <w:t xml:space="preserve"> of Finance</w:t>
      </w:r>
      <w:r w:rsidRPr="00F64027">
        <w:rPr>
          <w:rFonts w:cs="Arial"/>
          <w:iCs/>
          <w:szCs w:val="22"/>
        </w:rPr>
        <w:t xml:space="preserve"> </w:t>
      </w:r>
      <w:r w:rsidRPr="00F64027">
        <w:rPr>
          <w:rFonts w:cs="Arial"/>
          <w:iCs/>
          <w:szCs w:val="22"/>
        </w:rPr>
        <w:tab/>
      </w:r>
      <w:r w:rsidRPr="00F64027">
        <w:rPr>
          <w:rFonts w:cs="Arial"/>
          <w:iCs/>
          <w:szCs w:val="22"/>
        </w:rPr>
        <w:tab/>
      </w:r>
      <w:r w:rsidRPr="00F64027">
        <w:rPr>
          <w:rFonts w:cs="Arial"/>
          <w:iCs/>
          <w:szCs w:val="22"/>
        </w:rPr>
        <w:tab/>
      </w:r>
      <w:r w:rsidRPr="00F64027">
        <w:rPr>
          <w:rFonts w:cs="Arial"/>
          <w:iCs/>
          <w:szCs w:val="22"/>
        </w:rPr>
        <w:tab/>
      </w:r>
      <w:r w:rsidR="006929BB">
        <w:rPr>
          <w:rFonts w:cs="Arial"/>
          <w:iCs/>
          <w:szCs w:val="22"/>
        </w:rPr>
        <w:tab/>
      </w:r>
      <w:r w:rsidR="006929BB">
        <w:rPr>
          <w:rFonts w:cs="Arial"/>
          <w:iCs/>
          <w:szCs w:val="22"/>
        </w:rPr>
        <w:tab/>
      </w:r>
      <w:r w:rsidR="006929BB">
        <w:rPr>
          <w:rFonts w:cs="Arial"/>
          <w:iCs/>
          <w:szCs w:val="22"/>
        </w:rPr>
        <w:tab/>
      </w:r>
      <w:r w:rsidRPr="00F64027">
        <w:rPr>
          <w:rFonts w:cs="Arial"/>
          <w:iCs/>
          <w:szCs w:val="22"/>
        </w:rPr>
        <w:t>Grade 1</w:t>
      </w:r>
      <w:r w:rsidR="00801E69">
        <w:rPr>
          <w:rFonts w:cs="Arial"/>
          <w:iCs/>
          <w:szCs w:val="22"/>
        </w:rPr>
        <w:t>2</w:t>
      </w:r>
    </w:p>
    <w:p w14:paraId="0C863F3F" w14:textId="32E77D1F" w:rsidR="002C0C74" w:rsidRPr="00F64027" w:rsidRDefault="002C0C74" w:rsidP="00AE5214">
      <w:pPr>
        <w:rPr>
          <w:rFonts w:cs="Arial"/>
          <w:iCs/>
          <w:szCs w:val="22"/>
        </w:rPr>
      </w:pPr>
      <w:r w:rsidRPr="00F64027">
        <w:rPr>
          <w:rFonts w:cs="Arial"/>
          <w:iCs/>
          <w:szCs w:val="22"/>
        </w:rPr>
        <w:t xml:space="preserve">Police Chief </w:t>
      </w:r>
      <w:r w:rsidRPr="00F64027">
        <w:rPr>
          <w:rFonts w:cs="Arial"/>
          <w:iCs/>
          <w:szCs w:val="22"/>
        </w:rPr>
        <w:tab/>
      </w:r>
      <w:r w:rsidRPr="00F64027">
        <w:rPr>
          <w:rFonts w:cs="Arial"/>
          <w:iCs/>
          <w:szCs w:val="22"/>
        </w:rPr>
        <w:tab/>
      </w:r>
      <w:r w:rsidRPr="00F64027">
        <w:rPr>
          <w:rFonts w:cs="Arial"/>
          <w:iCs/>
          <w:szCs w:val="22"/>
        </w:rPr>
        <w:tab/>
      </w:r>
      <w:r w:rsidRPr="00F64027">
        <w:rPr>
          <w:rFonts w:cs="Arial"/>
          <w:iCs/>
          <w:szCs w:val="22"/>
        </w:rPr>
        <w:tab/>
      </w:r>
      <w:r w:rsidRPr="00F64027">
        <w:rPr>
          <w:rFonts w:cs="Arial"/>
          <w:iCs/>
          <w:szCs w:val="22"/>
        </w:rPr>
        <w:tab/>
      </w:r>
      <w:r w:rsidR="006929BB">
        <w:rPr>
          <w:rFonts w:cs="Arial"/>
          <w:iCs/>
          <w:szCs w:val="22"/>
        </w:rPr>
        <w:tab/>
      </w:r>
      <w:r w:rsidR="006929BB">
        <w:rPr>
          <w:rFonts w:cs="Arial"/>
          <w:iCs/>
          <w:szCs w:val="22"/>
        </w:rPr>
        <w:tab/>
      </w:r>
      <w:r w:rsidR="006929BB">
        <w:rPr>
          <w:rFonts w:cs="Arial"/>
          <w:iCs/>
          <w:szCs w:val="22"/>
        </w:rPr>
        <w:tab/>
      </w:r>
      <w:r w:rsidRPr="00F64027">
        <w:rPr>
          <w:rFonts w:cs="Arial"/>
          <w:iCs/>
          <w:szCs w:val="22"/>
        </w:rPr>
        <w:t>Grade 1</w:t>
      </w:r>
      <w:r w:rsidR="00081D5F">
        <w:rPr>
          <w:rFonts w:cs="Arial"/>
          <w:iCs/>
          <w:szCs w:val="22"/>
        </w:rPr>
        <w:t>2</w:t>
      </w:r>
    </w:p>
    <w:p w14:paraId="4AC9269E" w14:textId="6C65F7E7" w:rsidR="00AE5214" w:rsidRDefault="002C0C74" w:rsidP="00AE5214">
      <w:pPr>
        <w:rPr>
          <w:rFonts w:cs="Arial"/>
          <w:iCs/>
          <w:szCs w:val="22"/>
        </w:rPr>
      </w:pPr>
      <w:r w:rsidRPr="00F64027">
        <w:rPr>
          <w:rFonts w:cs="Arial"/>
          <w:iCs/>
          <w:szCs w:val="22"/>
        </w:rPr>
        <w:t>Police Captain</w:t>
      </w:r>
      <w:r w:rsidRPr="00F64027">
        <w:rPr>
          <w:rFonts w:cs="Arial"/>
          <w:iCs/>
          <w:szCs w:val="22"/>
        </w:rPr>
        <w:tab/>
      </w:r>
      <w:r w:rsidRPr="00F64027">
        <w:rPr>
          <w:rFonts w:cs="Arial"/>
          <w:iCs/>
          <w:szCs w:val="22"/>
        </w:rPr>
        <w:tab/>
      </w:r>
      <w:r w:rsidRPr="00F64027">
        <w:rPr>
          <w:rFonts w:cs="Arial"/>
          <w:iCs/>
          <w:szCs w:val="22"/>
        </w:rPr>
        <w:tab/>
      </w:r>
      <w:r w:rsidRPr="00F64027">
        <w:rPr>
          <w:rFonts w:cs="Arial"/>
          <w:iCs/>
          <w:szCs w:val="22"/>
        </w:rPr>
        <w:tab/>
      </w:r>
      <w:r w:rsidR="00224DC5" w:rsidRPr="00F64027">
        <w:rPr>
          <w:rFonts w:cs="Arial"/>
          <w:iCs/>
          <w:szCs w:val="22"/>
        </w:rPr>
        <w:tab/>
      </w:r>
      <w:r w:rsidR="006929BB">
        <w:rPr>
          <w:rFonts w:cs="Arial"/>
          <w:iCs/>
          <w:szCs w:val="22"/>
        </w:rPr>
        <w:tab/>
      </w:r>
      <w:r w:rsidR="006929BB">
        <w:rPr>
          <w:rFonts w:cs="Arial"/>
          <w:iCs/>
          <w:szCs w:val="22"/>
        </w:rPr>
        <w:tab/>
      </w:r>
      <w:r w:rsidR="006929BB">
        <w:rPr>
          <w:rFonts w:cs="Arial"/>
          <w:iCs/>
          <w:szCs w:val="22"/>
        </w:rPr>
        <w:tab/>
      </w:r>
      <w:r w:rsidRPr="00F64027">
        <w:rPr>
          <w:rFonts w:cs="Arial"/>
          <w:iCs/>
          <w:szCs w:val="22"/>
        </w:rPr>
        <w:t>Grade 9</w:t>
      </w:r>
    </w:p>
    <w:p w14:paraId="0FD52F55" w14:textId="28E87AB9" w:rsidR="00801E69" w:rsidRDefault="00801E69" w:rsidP="00AE5214">
      <w:pPr>
        <w:rPr>
          <w:rFonts w:cs="Arial"/>
          <w:iCs/>
          <w:szCs w:val="22"/>
        </w:rPr>
      </w:pPr>
      <w:r>
        <w:rPr>
          <w:rFonts w:cs="Arial"/>
          <w:iCs/>
          <w:szCs w:val="22"/>
        </w:rPr>
        <w:t>Deputy Director</w:t>
      </w:r>
      <w:r w:rsidR="00890515">
        <w:rPr>
          <w:rFonts w:cs="Arial"/>
          <w:iCs/>
          <w:szCs w:val="22"/>
        </w:rPr>
        <w:t xml:space="preserve"> of Finance</w:t>
      </w:r>
      <w:r>
        <w:rPr>
          <w:rFonts w:cs="Arial"/>
          <w:iCs/>
          <w:szCs w:val="22"/>
        </w:rPr>
        <w:tab/>
      </w:r>
      <w:r>
        <w:rPr>
          <w:rFonts w:cs="Arial"/>
          <w:iCs/>
          <w:szCs w:val="22"/>
        </w:rPr>
        <w:tab/>
      </w:r>
      <w:r>
        <w:rPr>
          <w:rFonts w:cs="Arial"/>
          <w:iCs/>
          <w:szCs w:val="22"/>
        </w:rPr>
        <w:tab/>
      </w:r>
      <w:r w:rsidR="006929BB">
        <w:rPr>
          <w:rFonts w:cs="Arial"/>
          <w:iCs/>
          <w:szCs w:val="22"/>
        </w:rPr>
        <w:tab/>
      </w:r>
      <w:r w:rsidR="006929BB">
        <w:rPr>
          <w:rFonts w:cs="Arial"/>
          <w:iCs/>
          <w:szCs w:val="22"/>
        </w:rPr>
        <w:tab/>
      </w:r>
      <w:r w:rsidR="006929BB">
        <w:rPr>
          <w:rFonts w:cs="Arial"/>
          <w:iCs/>
          <w:szCs w:val="22"/>
        </w:rPr>
        <w:tab/>
      </w:r>
      <w:r>
        <w:rPr>
          <w:rFonts w:cs="Arial"/>
          <w:iCs/>
          <w:szCs w:val="22"/>
        </w:rPr>
        <w:t>Grade 8</w:t>
      </w:r>
    </w:p>
    <w:p w14:paraId="2C651329" w14:textId="4C6509D2" w:rsidR="002C0C74" w:rsidRDefault="002C0C74" w:rsidP="00AE5214">
      <w:pPr>
        <w:rPr>
          <w:rFonts w:cs="Arial"/>
          <w:iCs/>
          <w:szCs w:val="22"/>
        </w:rPr>
      </w:pPr>
      <w:r w:rsidRPr="00F64027">
        <w:rPr>
          <w:rFonts w:cs="Arial"/>
          <w:iCs/>
          <w:szCs w:val="22"/>
        </w:rPr>
        <w:t>Human Resources Director</w:t>
      </w:r>
      <w:r w:rsidRPr="00F64027">
        <w:rPr>
          <w:rFonts w:cs="Arial"/>
          <w:iCs/>
          <w:szCs w:val="22"/>
        </w:rPr>
        <w:tab/>
      </w:r>
      <w:r w:rsidRPr="00F64027">
        <w:rPr>
          <w:rFonts w:cs="Arial"/>
          <w:iCs/>
          <w:szCs w:val="22"/>
        </w:rPr>
        <w:tab/>
      </w:r>
      <w:r w:rsidR="00224DC5" w:rsidRPr="00F64027">
        <w:rPr>
          <w:rFonts w:cs="Arial"/>
          <w:iCs/>
          <w:szCs w:val="22"/>
        </w:rPr>
        <w:tab/>
      </w:r>
      <w:r w:rsidR="006929BB">
        <w:rPr>
          <w:rFonts w:cs="Arial"/>
          <w:iCs/>
          <w:szCs w:val="22"/>
        </w:rPr>
        <w:tab/>
      </w:r>
      <w:r w:rsidR="006929BB">
        <w:rPr>
          <w:rFonts w:cs="Arial"/>
          <w:iCs/>
          <w:szCs w:val="22"/>
        </w:rPr>
        <w:tab/>
      </w:r>
      <w:r w:rsidR="006929BB">
        <w:rPr>
          <w:rFonts w:cs="Arial"/>
          <w:iCs/>
          <w:szCs w:val="22"/>
        </w:rPr>
        <w:tab/>
      </w:r>
      <w:r w:rsidRPr="00F64027">
        <w:rPr>
          <w:rFonts w:cs="Arial"/>
          <w:iCs/>
          <w:szCs w:val="22"/>
        </w:rPr>
        <w:t>Grade 8</w:t>
      </w:r>
    </w:p>
    <w:p w14:paraId="76E5DA4E" w14:textId="4D9AFA63" w:rsidR="002E59CB" w:rsidRDefault="002E59CB" w:rsidP="00AE5214">
      <w:pPr>
        <w:rPr>
          <w:rFonts w:cs="Arial"/>
          <w:iCs/>
          <w:szCs w:val="22"/>
        </w:rPr>
      </w:pPr>
      <w:r>
        <w:rPr>
          <w:rFonts w:cs="Arial"/>
          <w:iCs/>
          <w:szCs w:val="22"/>
        </w:rPr>
        <w:t>Admin. Project Management Office (PMO)</w:t>
      </w:r>
      <w:r>
        <w:rPr>
          <w:rFonts w:cs="Arial"/>
          <w:iCs/>
          <w:szCs w:val="22"/>
        </w:rPr>
        <w:tab/>
      </w:r>
      <w:r w:rsidR="006929BB">
        <w:rPr>
          <w:rFonts w:cs="Arial"/>
          <w:iCs/>
          <w:szCs w:val="22"/>
        </w:rPr>
        <w:tab/>
      </w:r>
      <w:r w:rsidR="006929BB">
        <w:rPr>
          <w:rFonts w:cs="Arial"/>
          <w:iCs/>
          <w:szCs w:val="22"/>
        </w:rPr>
        <w:tab/>
      </w:r>
      <w:r w:rsidR="006929BB">
        <w:rPr>
          <w:rFonts w:cs="Arial"/>
          <w:iCs/>
          <w:szCs w:val="22"/>
        </w:rPr>
        <w:tab/>
      </w:r>
      <w:r>
        <w:rPr>
          <w:rFonts w:cs="Arial"/>
          <w:iCs/>
          <w:szCs w:val="22"/>
        </w:rPr>
        <w:t xml:space="preserve">Grade </w:t>
      </w:r>
      <w:r w:rsidR="00807D08">
        <w:rPr>
          <w:rFonts w:cs="Arial"/>
          <w:iCs/>
          <w:szCs w:val="22"/>
        </w:rPr>
        <w:t>8</w:t>
      </w:r>
    </w:p>
    <w:p w14:paraId="37027696" w14:textId="7B502908" w:rsidR="006929BB" w:rsidRDefault="006929BB" w:rsidP="006929BB">
      <w:pPr>
        <w:rPr>
          <w:rFonts w:cs="Arial"/>
          <w:iCs/>
          <w:szCs w:val="22"/>
        </w:rPr>
      </w:pPr>
      <w:r>
        <w:rPr>
          <w:rFonts w:cs="Arial"/>
          <w:iCs/>
          <w:szCs w:val="22"/>
        </w:rPr>
        <w:t>Management Assistant/Accreditation Manager– Police</w:t>
      </w:r>
      <w:r>
        <w:rPr>
          <w:rFonts w:cs="Arial"/>
          <w:iCs/>
          <w:szCs w:val="22"/>
        </w:rPr>
        <w:tab/>
      </w:r>
      <w:r>
        <w:rPr>
          <w:rFonts w:cs="Arial"/>
          <w:iCs/>
          <w:szCs w:val="22"/>
        </w:rPr>
        <w:tab/>
        <w:t>Grade 8</w:t>
      </w:r>
    </w:p>
    <w:p w14:paraId="5B11053A" w14:textId="77777777" w:rsidR="006929BB" w:rsidRDefault="006929BB" w:rsidP="00AE5214">
      <w:pPr>
        <w:rPr>
          <w:rFonts w:cs="Arial"/>
          <w:iCs/>
          <w:szCs w:val="22"/>
        </w:rPr>
      </w:pPr>
    </w:p>
    <w:p w14:paraId="06BE904C" w14:textId="77777777" w:rsidR="0008409F" w:rsidRDefault="0008409F" w:rsidP="00F64027">
      <w:pPr>
        <w:ind w:left="720" w:firstLine="720"/>
        <w:rPr>
          <w:rFonts w:cs="Arial"/>
          <w:iCs/>
          <w:szCs w:val="22"/>
        </w:rPr>
      </w:pPr>
    </w:p>
    <w:p w14:paraId="3D5C9BC5" w14:textId="4D0DDA93" w:rsidR="0008409F" w:rsidRDefault="0008409F" w:rsidP="005C27D4">
      <w:pPr>
        <w:rPr>
          <w:rFonts w:cs="Arial"/>
          <w:iCs/>
          <w:szCs w:val="22"/>
        </w:rPr>
      </w:pPr>
      <w:r>
        <w:rPr>
          <w:rFonts w:cs="Arial"/>
          <w:iCs/>
          <w:szCs w:val="22"/>
        </w:rPr>
        <w:t>These n</w:t>
      </w:r>
      <w:r w:rsidRPr="00F64027">
        <w:rPr>
          <w:rFonts w:cs="Arial"/>
          <w:iCs/>
          <w:szCs w:val="22"/>
        </w:rPr>
        <w:t>on-union</w:t>
      </w:r>
      <w:r>
        <w:rPr>
          <w:rFonts w:cs="Arial"/>
          <w:iCs/>
          <w:szCs w:val="22"/>
        </w:rPr>
        <w:t xml:space="preserve">, </w:t>
      </w:r>
      <w:r w:rsidRPr="00F64027">
        <w:rPr>
          <w:rFonts w:cs="Arial"/>
          <w:iCs/>
          <w:szCs w:val="22"/>
        </w:rPr>
        <w:t>classified employees are salary exempt, meaning not subject to wage and hour rules</w:t>
      </w:r>
      <w:r w:rsidR="005C27D4">
        <w:rPr>
          <w:rFonts w:cs="Arial"/>
          <w:iCs/>
          <w:szCs w:val="22"/>
        </w:rPr>
        <w:t xml:space="preserve"> and</w:t>
      </w:r>
      <w:r w:rsidRPr="00F64027">
        <w:rPr>
          <w:rFonts w:cs="Arial"/>
          <w:iCs/>
          <w:szCs w:val="22"/>
        </w:rPr>
        <w:t xml:space="preserve"> do not earn overtime</w:t>
      </w:r>
      <w:r w:rsidR="005C27D4">
        <w:rPr>
          <w:rFonts w:cs="Arial"/>
          <w:iCs/>
          <w:szCs w:val="22"/>
        </w:rPr>
        <w:t xml:space="preserve"> or </w:t>
      </w:r>
      <w:r w:rsidRPr="00F64027">
        <w:rPr>
          <w:rFonts w:cs="Arial"/>
          <w:iCs/>
          <w:szCs w:val="22"/>
        </w:rPr>
        <w:t>compensatory time</w:t>
      </w:r>
      <w:r w:rsidR="005C27D4">
        <w:rPr>
          <w:rFonts w:cs="Arial"/>
          <w:iCs/>
          <w:szCs w:val="22"/>
        </w:rPr>
        <w:t>.</w:t>
      </w:r>
      <w:r w:rsidR="00360E92">
        <w:rPr>
          <w:rFonts w:cs="Arial"/>
          <w:iCs/>
          <w:szCs w:val="22"/>
        </w:rPr>
        <w:t xml:space="preserve">  </w:t>
      </w:r>
    </w:p>
    <w:p w14:paraId="2888C487" w14:textId="77777777" w:rsidR="0008409F" w:rsidRDefault="0008409F" w:rsidP="00F64027">
      <w:pPr>
        <w:ind w:left="720" w:firstLine="720"/>
        <w:rPr>
          <w:rFonts w:cs="Arial"/>
          <w:iCs/>
          <w:szCs w:val="22"/>
        </w:rPr>
      </w:pPr>
    </w:p>
    <w:p w14:paraId="72CC228A" w14:textId="13ACD81D" w:rsidR="002C0C74" w:rsidRDefault="0008409F" w:rsidP="00801E69">
      <w:pPr>
        <w:rPr>
          <w:rFonts w:cs="Arial"/>
          <w:iCs/>
          <w:szCs w:val="22"/>
        </w:rPr>
      </w:pPr>
      <w:r w:rsidRPr="00AE5214">
        <w:rPr>
          <w:rFonts w:cs="Arial"/>
          <w:iCs/>
          <w:szCs w:val="22"/>
          <w:u w:val="single"/>
        </w:rPr>
        <w:t>Non-Exempt</w:t>
      </w:r>
      <w:r w:rsidRPr="00AE5214">
        <w:rPr>
          <w:rFonts w:cs="Arial"/>
          <w:iCs/>
          <w:szCs w:val="22"/>
        </w:rPr>
        <w:tab/>
      </w:r>
    </w:p>
    <w:p w14:paraId="3F2BA203" w14:textId="77777777" w:rsidR="00807D08" w:rsidRDefault="00807D08" w:rsidP="00801E69">
      <w:pPr>
        <w:rPr>
          <w:rFonts w:cs="Arial"/>
          <w:iCs/>
          <w:szCs w:val="22"/>
        </w:rPr>
      </w:pPr>
    </w:p>
    <w:p w14:paraId="51D51D30" w14:textId="214B1658" w:rsidR="00807D08" w:rsidRPr="00AE5214" w:rsidRDefault="00807D08" w:rsidP="00801E69">
      <w:pPr>
        <w:rPr>
          <w:rFonts w:cs="Arial"/>
          <w:iCs/>
          <w:szCs w:val="22"/>
        </w:rPr>
      </w:pPr>
      <w:r>
        <w:rPr>
          <w:rFonts w:cs="Arial"/>
          <w:iCs/>
          <w:szCs w:val="22"/>
        </w:rPr>
        <w:t>Senior Accountant/Analyst/Project Coord.</w:t>
      </w:r>
      <w:r>
        <w:rPr>
          <w:rFonts w:cs="Arial"/>
          <w:iCs/>
          <w:szCs w:val="22"/>
        </w:rPr>
        <w:tab/>
        <w:t>Grade 7</w:t>
      </w:r>
    </w:p>
    <w:p w14:paraId="5E06C84E" w14:textId="77777777" w:rsidR="005C27D4" w:rsidRDefault="005C27D4" w:rsidP="00AE5214">
      <w:pPr>
        <w:rPr>
          <w:rFonts w:cs="Arial"/>
          <w:iCs/>
          <w:szCs w:val="22"/>
        </w:rPr>
      </w:pPr>
      <w:r w:rsidRPr="00F64027">
        <w:rPr>
          <w:rFonts w:cs="Arial"/>
          <w:iCs/>
          <w:szCs w:val="22"/>
        </w:rPr>
        <w:t>Payroll</w:t>
      </w:r>
      <w:r>
        <w:rPr>
          <w:rFonts w:cs="Arial"/>
          <w:iCs/>
          <w:szCs w:val="22"/>
        </w:rPr>
        <w:t xml:space="preserve">/Accounting </w:t>
      </w:r>
      <w:r w:rsidRPr="00F64027">
        <w:rPr>
          <w:rFonts w:cs="Arial"/>
          <w:iCs/>
          <w:szCs w:val="22"/>
        </w:rPr>
        <w:t>Specialist</w:t>
      </w:r>
      <w:r w:rsidRPr="00F64027">
        <w:rPr>
          <w:rFonts w:cs="Arial"/>
          <w:iCs/>
          <w:szCs w:val="22"/>
        </w:rPr>
        <w:tab/>
      </w:r>
      <w:r w:rsidRPr="00F64027">
        <w:rPr>
          <w:rFonts w:cs="Arial"/>
          <w:iCs/>
          <w:szCs w:val="22"/>
        </w:rPr>
        <w:tab/>
      </w:r>
      <w:r w:rsidRPr="00F64027">
        <w:rPr>
          <w:rFonts w:cs="Arial"/>
          <w:iCs/>
          <w:szCs w:val="22"/>
        </w:rPr>
        <w:tab/>
        <w:t xml:space="preserve">Grade </w:t>
      </w:r>
      <w:r>
        <w:rPr>
          <w:rFonts w:cs="Arial"/>
          <w:iCs/>
          <w:szCs w:val="22"/>
        </w:rPr>
        <w:t>5</w:t>
      </w:r>
    </w:p>
    <w:p w14:paraId="453F388B" w14:textId="77777777" w:rsidR="005C27D4" w:rsidRPr="00F64027" w:rsidRDefault="005C27D4" w:rsidP="00AE5214">
      <w:pPr>
        <w:rPr>
          <w:rFonts w:cs="Arial"/>
          <w:iCs/>
          <w:szCs w:val="22"/>
        </w:rPr>
      </w:pPr>
      <w:r>
        <w:rPr>
          <w:rFonts w:cs="Arial"/>
          <w:iCs/>
          <w:szCs w:val="22"/>
        </w:rPr>
        <w:t>Management Specialist</w:t>
      </w:r>
      <w:r>
        <w:rPr>
          <w:rFonts w:cs="Arial"/>
          <w:iCs/>
          <w:szCs w:val="22"/>
        </w:rPr>
        <w:tab/>
      </w:r>
      <w:r>
        <w:rPr>
          <w:rFonts w:cs="Arial"/>
          <w:iCs/>
          <w:szCs w:val="22"/>
        </w:rPr>
        <w:tab/>
      </w:r>
      <w:r>
        <w:rPr>
          <w:rFonts w:cs="Arial"/>
          <w:iCs/>
          <w:szCs w:val="22"/>
        </w:rPr>
        <w:tab/>
        <w:t>Grade 5</w:t>
      </w:r>
    </w:p>
    <w:p w14:paraId="78C81C38" w14:textId="77777777" w:rsidR="00801E69" w:rsidRDefault="00801E69" w:rsidP="00AE5214">
      <w:pPr>
        <w:rPr>
          <w:rFonts w:cs="Arial"/>
          <w:iCs/>
          <w:szCs w:val="22"/>
        </w:rPr>
      </w:pPr>
      <w:r>
        <w:rPr>
          <w:rFonts w:cs="Arial"/>
          <w:iCs/>
          <w:szCs w:val="22"/>
        </w:rPr>
        <w:t xml:space="preserve">Purchasing/Risk/Administrative Coordinator </w:t>
      </w:r>
      <w:r w:rsidRPr="00F64027">
        <w:rPr>
          <w:rFonts w:cs="Arial"/>
          <w:iCs/>
          <w:szCs w:val="22"/>
        </w:rPr>
        <w:t xml:space="preserve">Grade </w:t>
      </w:r>
      <w:r>
        <w:rPr>
          <w:rFonts w:cs="Arial"/>
          <w:iCs/>
          <w:szCs w:val="22"/>
        </w:rPr>
        <w:t>5</w:t>
      </w:r>
    </w:p>
    <w:p w14:paraId="11923EC0" w14:textId="5CFE8102" w:rsidR="00801E69" w:rsidRDefault="00801E69" w:rsidP="00AE5214">
      <w:pPr>
        <w:rPr>
          <w:rFonts w:cs="Arial"/>
          <w:iCs/>
          <w:szCs w:val="22"/>
        </w:rPr>
      </w:pPr>
      <w:r>
        <w:rPr>
          <w:rFonts w:cs="Arial"/>
          <w:iCs/>
          <w:szCs w:val="22"/>
        </w:rPr>
        <w:t>Management Assistant – Town Manager</w:t>
      </w:r>
      <w:r>
        <w:rPr>
          <w:rFonts w:cs="Arial"/>
          <w:iCs/>
          <w:szCs w:val="22"/>
        </w:rPr>
        <w:tab/>
        <w:t>Grade 4</w:t>
      </w:r>
    </w:p>
    <w:p w14:paraId="4A7253E9" w14:textId="58553D7B" w:rsidR="005C27D4" w:rsidRDefault="005C27D4" w:rsidP="00AE5214">
      <w:pPr>
        <w:rPr>
          <w:rFonts w:cs="Arial"/>
          <w:iCs/>
          <w:szCs w:val="22"/>
        </w:rPr>
      </w:pPr>
      <w:r>
        <w:rPr>
          <w:rFonts w:cs="Arial"/>
          <w:iCs/>
          <w:szCs w:val="22"/>
        </w:rPr>
        <w:t xml:space="preserve">Systems Administrator </w:t>
      </w:r>
      <w:r>
        <w:rPr>
          <w:rFonts w:cs="Arial"/>
          <w:iCs/>
          <w:szCs w:val="22"/>
        </w:rPr>
        <w:tab/>
      </w:r>
      <w:r>
        <w:rPr>
          <w:rFonts w:cs="Arial"/>
          <w:iCs/>
          <w:szCs w:val="22"/>
        </w:rPr>
        <w:tab/>
      </w:r>
      <w:r>
        <w:rPr>
          <w:rFonts w:cs="Arial"/>
          <w:iCs/>
          <w:szCs w:val="22"/>
        </w:rPr>
        <w:tab/>
        <w:t>Grade 3</w:t>
      </w:r>
    </w:p>
    <w:p w14:paraId="62DFA2BC" w14:textId="77777777" w:rsidR="00890515" w:rsidRDefault="00890515" w:rsidP="00AE5214">
      <w:pPr>
        <w:rPr>
          <w:rFonts w:cs="Arial"/>
          <w:iCs/>
          <w:szCs w:val="22"/>
        </w:rPr>
      </w:pPr>
      <w:r w:rsidRPr="00F64027">
        <w:rPr>
          <w:rFonts w:cs="Arial"/>
          <w:iCs/>
          <w:szCs w:val="22"/>
        </w:rPr>
        <w:t>Accounting Clerk</w:t>
      </w:r>
      <w:r>
        <w:rPr>
          <w:rFonts w:cs="Arial"/>
          <w:iCs/>
          <w:szCs w:val="22"/>
        </w:rPr>
        <w:t xml:space="preserve"> II</w:t>
      </w:r>
      <w:r w:rsidRPr="00F64027">
        <w:rPr>
          <w:rFonts w:cs="Arial"/>
          <w:iCs/>
          <w:szCs w:val="22"/>
        </w:rPr>
        <w:tab/>
      </w:r>
      <w:r w:rsidRPr="00F64027">
        <w:rPr>
          <w:rFonts w:cs="Arial"/>
          <w:iCs/>
          <w:szCs w:val="22"/>
        </w:rPr>
        <w:tab/>
      </w:r>
      <w:r w:rsidRPr="00F64027">
        <w:rPr>
          <w:rFonts w:cs="Arial"/>
          <w:iCs/>
          <w:szCs w:val="22"/>
        </w:rPr>
        <w:tab/>
      </w:r>
      <w:r w:rsidRPr="00F64027">
        <w:rPr>
          <w:rFonts w:cs="Arial"/>
          <w:iCs/>
          <w:szCs w:val="22"/>
        </w:rPr>
        <w:tab/>
        <w:t xml:space="preserve">Grade </w:t>
      </w:r>
      <w:r>
        <w:rPr>
          <w:rFonts w:cs="Arial"/>
          <w:iCs/>
          <w:szCs w:val="22"/>
        </w:rPr>
        <w:t>3</w:t>
      </w:r>
    </w:p>
    <w:p w14:paraId="49DA5755" w14:textId="3BC227CE" w:rsidR="005C27D4" w:rsidRDefault="005C27D4" w:rsidP="00AE5214">
      <w:pPr>
        <w:rPr>
          <w:rFonts w:cs="Arial"/>
          <w:iCs/>
          <w:szCs w:val="22"/>
        </w:rPr>
      </w:pPr>
      <w:r>
        <w:rPr>
          <w:rFonts w:cs="Arial"/>
          <w:iCs/>
          <w:szCs w:val="22"/>
        </w:rPr>
        <w:t>Admin. Assistant – Police</w:t>
      </w:r>
      <w:r>
        <w:rPr>
          <w:rFonts w:cs="Arial"/>
          <w:iCs/>
          <w:szCs w:val="22"/>
        </w:rPr>
        <w:tab/>
      </w:r>
      <w:r>
        <w:rPr>
          <w:rFonts w:cs="Arial"/>
          <w:iCs/>
          <w:szCs w:val="22"/>
        </w:rPr>
        <w:tab/>
      </w:r>
      <w:r>
        <w:rPr>
          <w:rFonts w:cs="Arial"/>
          <w:iCs/>
          <w:szCs w:val="22"/>
        </w:rPr>
        <w:tab/>
        <w:t>Grade 2</w:t>
      </w:r>
    </w:p>
    <w:p w14:paraId="4F91D82E" w14:textId="163E6CA3" w:rsidR="005C27D4" w:rsidRDefault="005C27D4" w:rsidP="00AE5214">
      <w:pPr>
        <w:rPr>
          <w:rFonts w:cs="Arial"/>
          <w:iCs/>
          <w:szCs w:val="22"/>
        </w:rPr>
      </w:pPr>
      <w:r>
        <w:rPr>
          <w:rFonts w:cs="Arial"/>
          <w:iCs/>
          <w:szCs w:val="22"/>
        </w:rPr>
        <w:t>Accounting Clerk</w:t>
      </w:r>
      <w:r w:rsidR="00081D5F">
        <w:rPr>
          <w:rFonts w:cs="Arial"/>
          <w:iCs/>
          <w:szCs w:val="22"/>
        </w:rPr>
        <w:t xml:space="preserve"> I</w:t>
      </w:r>
      <w:r>
        <w:rPr>
          <w:rFonts w:cs="Arial"/>
          <w:iCs/>
          <w:szCs w:val="22"/>
        </w:rPr>
        <w:tab/>
      </w:r>
      <w:r>
        <w:rPr>
          <w:rFonts w:cs="Arial"/>
          <w:iCs/>
          <w:szCs w:val="22"/>
        </w:rPr>
        <w:tab/>
      </w:r>
      <w:r>
        <w:rPr>
          <w:rFonts w:cs="Arial"/>
          <w:iCs/>
          <w:szCs w:val="22"/>
        </w:rPr>
        <w:tab/>
      </w:r>
      <w:r>
        <w:rPr>
          <w:rFonts w:cs="Arial"/>
          <w:iCs/>
          <w:szCs w:val="22"/>
        </w:rPr>
        <w:tab/>
        <w:t>Grade 1</w:t>
      </w:r>
    </w:p>
    <w:p w14:paraId="3E50F3F9" w14:textId="68EB91B8" w:rsidR="00360E92" w:rsidRDefault="002C0C74" w:rsidP="00F64027">
      <w:pPr>
        <w:ind w:left="720" w:firstLine="720"/>
        <w:rPr>
          <w:rFonts w:cs="Arial"/>
          <w:iCs/>
          <w:szCs w:val="22"/>
        </w:rPr>
      </w:pPr>
      <w:r w:rsidRPr="00F64027">
        <w:rPr>
          <w:rFonts w:cs="Arial"/>
          <w:iCs/>
          <w:szCs w:val="22"/>
        </w:rPr>
        <w:tab/>
      </w:r>
      <w:r w:rsidRPr="00F64027">
        <w:rPr>
          <w:rFonts w:cs="Arial"/>
          <w:iCs/>
          <w:szCs w:val="22"/>
        </w:rPr>
        <w:tab/>
      </w:r>
      <w:r w:rsidRPr="00F64027">
        <w:rPr>
          <w:rFonts w:cs="Arial"/>
          <w:iCs/>
          <w:szCs w:val="22"/>
        </w:rPr>
        <w:tab/>
      </w:r>
    </w:p>
    <w:p w14:paraId="2D18823F" w14:textId="30669888" w:rsidR="005C27D4" w:rsidRDefault="00360E92" w:rsidP="00360E92">
      <w:pPr>
        <w:rPr>
          <w:rFonts w:cs="Arial"/>
          <w:iCs/>
          <w:szCs w:val="22"/>
        </w:rPr>
      </w:pPr>
      <w:r>
        <w:rPr>
          <w:rFonts w:cs="Arial"/>
          <w:iCs/>
          <w:szCs w:val="22"/>
        </w:rPr>
        <w:t>These n</w:t>
      </w:r>
      <w:r w:rsidRPr="00F64027">
        <w:rPr>
          <w:rFonts w:cs="Arial"/>
          <w:iCs/>
          <w:szCs w:val="22"/>
        </w:rPr>
        <w:t>on-union</w:t>
      </w:r>
      <w:r>
        <w:rPr>
          <w:rFonts w:cs="Arial"/>
          <w:iCs/>
          <w:szCs w:val="22"/>
        </w:rPr>
        <w:t xml:space="preserve">, </w:t>
      </w:r>
      <w:r w:rsidRPr="00F64027">
        <w:rPr>
          <w:rFonts w:cs="Arial"/>
          <w:iCs/>
          <w:szCs w:val="22"/>
        </w:rPr>
        <w:t xml:space="preserve">classified employees </w:t>
      </w:r>
      <w:r>
        <w:rPr>
          <w:rFonts w:cs="Arial"/>
          <w:iCs/>
          <w:szCs w:val="22"/>
        </w:rPr>
        <w:t xml:space="preserve">are </w:t>
      </w:r>
      <w:r w:rsidRPr="00F64027">
        <w:rPr>
          <w:rFonts w:cs="Arial"/>
          <w:iCs/>
          <w:szCs w:val="22"/>
        </w:rPr>
        <w:t>subject to wage and hour rules</w:t>
      </w:r>
      <w:r>
        <w:rPr>
          <w:rFonts w:cs="Arial"/>
          <w:iCs/>
          <w:szCs w:val="22"/>
        </w:rPr>
        <w:t xml:space="preserve">, including an ability to earn </w:t>
      </w:r>
      <w:r w:rsidRPr="00F64027">
        <w:rPr>
          <w:rFonts w:cs="Arial"/>
          <w:iCs/>
          <w:szCs w:val="22"/>
        </w:rPr>
        <w:t>overtime</w:t>
      </w:r>
      <w:r>
        <w:rPr>
          <w:rFonts w:cs="Arial"/>
          <w:iCs/>
          <w:szCs w:val="22"/>
        </w:rPr>
        <w:t xml:space="preserve"> or </w:t>
      </w:r>
      <w:r w:rsidRPr="00F64027">
        <w:rPr>
          <w:rFonts w:cs="Arial"/>
          <w:iCs/>
          <w:szCs w:val="22"/>
        </w:rPr>
        <w:t>compensatory time for hours worked over 4</w:t>
      </w:r>
      <w:r>
        <w:rPr>
          <w:rFonts w:cs="Arial"/>
          <w:iCs/>
          <w:szCs w:val="22"/>
        </w:rPr>
        <w:t>0</w:t>
      </w:r>
      <w:r w:rsidRPr="00F64027">
        <w:rPr>
          <w:rFonts w:cs="Arial"/>
          <w:iCs/>
          <w:szCs w:val="22"/>
        </w:rPr>
        <w:t xml:space="preserve"> per week</w:t>
      </w:r>
      <w:r w:rsidR="005C27D4">
        <w:rPr>
          <w:rFonts w:cs="Arial"/>
          <w:iCs/>
          <w:szCs w:val="22"/>
        </w:rPr>
        <w:t xml:space="preserve"> and be calculated at straight time up to 40 hours and time and ½ on hours over 40</w:t>
      </w:r>
      <w:r w:rsidRPr="00F64027">
        <w:rPr>
          <w:rFonts w:cs="Arial"/>
          <w:iCs/>
          <w:szCs w:val="22"/>
        </w:rPr>
        <w:t>.</w:t>
      </w:r>
      <w:r>
        <w:rPr>
          <w:rFonts w:cs="Arial"/>
          <w:iCs/>
          <w:szCs w:val="22"/>
        </w:rPr>
        <w:t xml:space="preserve"> </w:t>
      </w:r>
      <w:r w:rsidR="00081D5F">
        <w:rPr>
          <w:rFonts w:cs="Arial"/>
          <w:iCs/>
          <w:szCs w:val="22"/>
        </w:rPr>
        <w:t>Only actual hours worked count towards these totals.</w:t>
      </w:r>
    </w:p>
    <w:p w14:paraId="3D9B5A95" w14:textId="77777777" w:rsidR="005C27D4" w:rsidRDefault="005C27D4" w:rsidP="00360E92">
      <w:pPr>
        <w:rPr>
          <w:rFonts w:cs="Arial"/>
          <w:iCs/>
          <w:szCs w:val="22"/>
        </w:rPr>
      </w:pPr>
    </w:p>
    <w:p w14:paraId="19840A6B" w14:textId="77777777" w:rsidR="005C27D4" w:rsidRDefault="00360E92" w:rsidP="00360E92">
      <w:pPr>
        <w:rPr>
          <w:rFonts w:cs="Arial"/>
          <w:iCs/>
          <w:szCs w:val="22"/>
        </w:rPr>
      </w:pPr>
      <w:r>
        <w:rPr>
          <w:rFonts w:cs="Arial"/>
          <w:iCs/>
          <w:szCs w:val="22"/>
        </w:rPr>
        <w:t>Any overtime or compensatory time earned must be preapproved by their direct supervisor.</w:t>
      </w:r>
      <w:r w:rsidRPr="00F64027">
        <w:rPr>
          <w:rFonts w:cs="Arial"/>
          <w:iCs/>
          <w:szCs w:val="22"/>
        </w:rPr>
        <w:t xml:space="preserve">  </w:t>
      </w:r>
    </w:p>
    <w:p w14:paraId="3568CC82" w14:textId="77777777" w:rsidR="005C27D4" w:rsidRDefault="005C27D4" w:rsidP="00360E92">
      <w:pPr>
        <w:rPr>
          <w:rFonts w:cs="Arial"/>
          <w:iCs/>
          <w:szCs w:val="22"/>
        </w:rPr>
      </w:pPr>
    </w:p>
    <w:p w14:paraId="621EABE5" w14:textId="77FFEF31" w:rsidR="00360E92" w:rsidRPr="00F64027" w:rsidRDefault="00360E92" w:rsidP="00360E92">
      <w:pPr>
        <w:rPr>
          <w:rFonts w:cs="Arial"/>
          <w:iCs/>
          <w:szCs w:val="22"/>
        </w:rPr>
      </w:pPr>
      <w:r w:rsidRPr="00F64027">
        <w:rPr>
          <w:rFonts w:cs="Arial"/>
          <w:iCs/>
          <w:szCs w:val="22"/>
        </w:rPr>
        <w:t xml:space="preserve">Such compensatory time will be recorded </w:t>
      </w:r>
      <w:r w:rsidR="005C27D4">
        <w:rPr>
          <w:rFonts w:cs="Arial"/>
          <w:iCs/>
          <w:szCs w:val="22"/>
        </w:rPr>
        <w:t xml:space="preserve">with </w:t>
      </w:r>
      <w:r w:rsidRPr="00F64027">
        <w:rPr>
          <w:rFonts w:cs="Arial"/>
          <w:iCs/>
          <w:szCs w:val="22"/>
        </w:rPr>
        <w:t>a maximum bank of 80 hours at any time</w:t>
      </w:r>
      <w:r w:rsidR="00081D5F">
        <w:rPr>
          <w:rFonts w:cs="Arial"/>
          <w:iCs/>
          <w:szCs w:val="22"/>
        </w:rPr>
        <w:t xml:space="preserve"> with overtime payments commencing once the 80-hour cap is reached.</w:t>
      </w:r>
      <w:r>
        <w:rPr>
          <w:rFonts w:cs="Arial"/>
          <w:iCs/>
          <w:szCs w:val="22"/>
        </w:rPr>
        <w:t xml:space="preserve"> </w:t>
      </w:r>
    </w:p>
    <w:p w14:paraId="0768881B" w14:textId="77777777" w:rsidR="00360E92" w:rsidRDefault="00360E92" w:rsidP="00081D5F">
      <w:pPr>
        <w:rPr>
          <w:rFonts w:cs="Arial"/>
          <w:iCs/>
          <w:szCs w:val="22"/>
        </w:rPr>
      </w:pPr>
    </w:p>
    <w:p w14:paraId="3AA6D703" w14:textId="77777777" w:rsidR="00FA2D02" w:rsidRPr="00CD5023" w:rsidRDefault="00FA2D02" w:rsidP="00CD5023">
      <w:pPr>
        <w:rPr>
          <w:b/>
          <w:bCs/>
        </w:rPr>
      </w:pPr>
      <w:r w:rsidRPr="00CD5023">
        <w:rPr>
          <w:b/>
          <w:bCs/>
        </w:rPr>
        <w:t>Employee Classification Categories</w:t>
      </w:r>
    </w:p>
    <w:p w14:paraId="2D936C47" w14:textId="77777777" w:rsidR="00FA2D02" w:rsidRPr="00F64027" w:rsidRDefault="00FA2D02" w:rsidP="00F64027">
      <w:pPr>
        <w:pStyle w:val="BodyText"/>
        <w:jc w:val="left"/>
        <w:rPr>
          <w:rFonts w:cs="Arial"/>
          <w:szCs w:val="22"/>
        </w:rPr>
      </w:pPr>
    </w:p>
    <w:p w14:paraId="0BAD9FA3" w14:textId="2C2446DD" w:rsidR="00FA2D02" w:rsidRPr="00F64027" w:rsidRDefault="00FA2D02" w:rsidP="00F64027">
      <w:pPr>
        <w:pStyle w:val="BodyText"/>
        <w:jc w:val="left"/>
        <w:rPr>
          <w:rFonts w:cs="Arial"/>
          <w:szCs w:val="22"/>
        </w:rPr>
      </w:pPr>
      <w:r w:rsidRPr="00F64027">
        <w:rPr>
          <w:rFonts w:cs="Arial"/>
          <w:szCs w:val="22"/>
        </w:rPr>
        <w:t>All employees are designated as either nonexempt or exempt under state and federal wage and hour laws. The following is intended to help employees understand employment classifications and employees’ employment status and benefit eligibility. The right to terminate employment at any time is retained by both the employee and the Town.</w:t>
      </w:r>
    </w:p>
    <w:p w14:paraId="1ED1DA67" w14:textId="77777777" w:rsidR="00FA2D02" w:rsidRPr="00F64027" w:rsidRDefault="00FA2D02" w:rsidP="00F64027">
      <w:pPr>
        <w:pStyle w:val="BodyText"/>
        <w:jc w:val="left"/>
        <w:rPr>
          <w:rFonts w:cs="Arial"/>
          <w:szCs w:val="22"/>
        </w:rPr>
      </w:pPr>
    </w:p>
    <w:p w14:paraId="6D05F751" w14:textId="64F4FD04" w:rsidR="00FA2D02" w:rsidRPr="00F64027" w:rsidRDefault="00FA2D02" w:rsidP="00F64027">
      <w:pPr>
        <w:pStyle w:val="BodyText"/>
        <w:jc w:val="left"/>
        <w:rPr>
          <w:rFonts w:cs="Arial"/>
          <w:szCs w:val="22"/>
        </w:rPr>
      </w:pPr>
      <w:r w:rsidRPr="00CD5023">
        <w:rPr>
          <w:b/>
          <w:bCs/>
        </w:rPr>
        <w:t>Regular, full</w:t>
      </w:r>
      <w:r w:rsidR="00360E92" w:rsidRPr="00CD5023">
        <w:rPr>
          <w:b/>
          <w:bCs/>
        </w:rPr>
        <w:t>-</w:t>
      </w:r>
      <w:r w:rsidRPr="00CD5023">
        <w:rPr>
          <w:b/>
          <w:bCs/>
        </w:rPr>
        <w:t>time</w:t>
      </w:r>
      <w:r w:rsidRPr="00F64027">
        <w:rPr>
          <w:rFonts w:cs="Arial"/>
          <w:szCs w:val="22"/>
        </w:rPr>
        <w:t xml:space="preserve">: Employees who are not in a temporary status and who are regularly scheduled to work the </w:t>
      </w:r>
      <w:r w:rsidR="0035002C">
        <w:rPr>
          <w:rFonts w:cs="Arial"/>
          <w:szCs w:val="22"/>
        </w:rPr>
        <w:t>Town’s</w:t>
      </w:r>
      <w:r w:rsidR="0035002C" w:rsidRPr="00F64027">
        <w:rPr>
          <w:rFonts w:cs="Arial"/>
          <w:szCs w:val="22"/>
        </w:rPr>
        <w:t xml:space="preserve"> </w:t>
      </w:r>
      <w:r w:rsidRPr="00F64027">
        <w:rPr>
          <w:rFonts w:cs="Arial"/>
          <w:szCs w:val="22"/>
        </w:rPr>
        <w:t xml:space="preserve">full-time schedule of a minimum of 35 hours per week. Generally, these employees are eligible for the full benefits package, subject to the terms, conditions and limitations of each benefits program. </w:t>
      </w:r>
    </w:p>
    <w:p w14:paraId="18EDBD5D" w14:textId="77777777" w:rsidR="00FA2D02" w:rsidRPr="00F64027" w:rsidRDefault="00FA2D02" w:rsidP="00F64027">
      <w:pPr>
        <w:pStyle w:val="BodyText"/>
        <w:jc w:val="left"/>
        <w:rPr>
          <w:rFonts w:cs="Arial"/>
          <w:szCs w:val="22"/>
        </w:rPr>
      </w:pPr>
    </w:p>
    <w:p w14:paraId="45E110A7" w14:textId="51F9F585" w:rsidR="007209E0" w:rsidRPr="00F64027" w:rsidRDefault="007209E0" w:rsidP="00F64027">
      <w:pPr>
        <w:pStyle w:val="BodyText"/>
        <w:jc w:val="left"/>
        <w:rPr>
          <w:rFonts w:cs="Arial"/>
          <w:szCs w:val="22"/>
        </w:rPr>
      </w:pPr>
      <w:bookmarkStart w:id="9" w:name="_Toc156985020"/>
      <w:bookmarkStart w:id="10" w:name="_Toc179875808"/>
      <w:bookmarkStart w:id="11" w:name="_Toc179876853"/>
      <w:bookmarkStart w:id="12" w:name="_Toc179876952"/>
      <w:r w:rsidRPr="00CD5023">
        <w:rPr>
          <w:b/>
          <w:bCs/>
        </w:rPr>
        <w:t>Regular, part</w:t>
      </w:r>
      <w:r w:rsidR="00360E92" w:rsidRPr="00CD5023">
        <w:rPr>
          <w:b/>
          <w:bCs/>
        </w:rPr>
        <w:t>-</w:t>
      </w:r>
      <w:r w:rsidRPr="00CD5023">
        <w:rPr>
          <w:b/>
          <w:bCs/>
        </w:rPr>
        <w:t>time</w:t>
      </w:r>
      <w:bookmarkEnd w:id="9"/>
      <w:bookmarkEnd w:id="10"/>
      <w:bookmarkEnd w:id="11"/>
      <w:bookmarkEnd w:id="12"/>
      <w:r w:rsidRPr="00F64027">
        <w:rPr>
          <w:rFonts w:cs="Arial"/>
          <w:szCs w:val="22"/>
        </w:rPr>
        <w:t>: Employees who are not in a temporary status and who are regularly scheduled to work less than 35 hours each week. Regular, part-time employees may be eligible for some benefits as outlined in the</w:t>
      </w:r>
      <w:r w:rsidR="00890515">
        <w:rPr>
          <w:rFonts w:cs="Arial"/>
          <w:szCs w:val="22"/>
        </w:rPr>
        <w:t>se</w:t>
      </w:r>
      <w:r w:rsidRPr="00F64027">
        <w:rPr>
          <w:rFonts w:cs="Arial"/>
          <w:szCs w:val="22"/>
        </w:rPr>
        <w:t xml:space="preserve"> Personnel </w:t>
      </w:r>
      <w:r w:rsidR="00A82D68">
        <w:rPr>
          <w:rFonts w:cs="Arial"/>
          <w:szCs w:val="22"/>
        </w:rPr>
        <w:t>Rules</w:t>
      </w:r>
      <w:r w:rsidRPr="00F64027">
        <w:rPr>
          <w:rFonts w:cs="Arial"/>
          <w:szCs w:val="22"/>
        </w:rPr>
        <w:t>.</w:t>
      </w:r>
      <w:r w:rsidR="00CD12AE">
        <w:rPr>
          <w:rFonts w:cs="Arial"/>
          <w:szCs w:val="22"/>
        </w:rPr>
        <w:t xml:space="preserve"> (see page</w:t>
      </w:r>
      <w:r w:rsidR="0088593F">
        <w:rPr>
          <w:rFonts w:cs="Arial"/>
          <w:szCs w:val="22"/>
        </w:rPr>
        <w:t>s</w:t>
      </w:r>
      <w:r w:rsidR="00CD12AE">
        <w:rPr>
          <w:rFonts w:cs="Arial"/>
          <w:szCs w:val="22"/>
        </w:rPr>
        <w:t xml:space="preserve"> </w:t>
      </w:r>
      <w:r w:rsidR="00D47D39">
        <w:rPr>
          <w:rFonts w:cs="Arial"/>
          <w:szCs w:val="22"/>
        </w:rPr>
        <w:t>29</w:t>
      </w:r>
      <w:r w:rsidR="0088593F">
        <w:rPr>
          <w:rFonts w:cs="Arial"/>
          <w:szCs w:val="22"/>
        </w:rPr>
        <w:t xml:space="preserve"> - 33</w:t>
      </w:r>
      <w:r w:rsidR="00CD12AE">
        <w:rPr>
          <w:rFonts w:cs="Arial"/>
          <w:szCs w:val="22"/>
        </w:rPr>
        <w:t xml:space="preserve"> for benefit information</w:t>
      </w:r>
      <w:r w:rsidR="0088593F">
        <w:rPr>
          <w:rFonts w:cs="Arial"/>
          <w:szCs w:val="22"/>
        </w:rPr>
        <w:t xml:space="preserve"> for part-time employees</w:t>
      </w:r>
      <w:r w:rsidR="00CD12AE">
        <w:rPr>
          <w:rFonts w:cs="Arial"/>
          <w:szCs w:val="22"/>
        </w:rPr>
        <w:t>)</w:t>
      </w:r>
    </w:p>
    <w:p w14:paraId="6648A4BE" w14:textId="77777777" w:rsidR="007209E0" w:rsidRPr="00F64027" w:rsidRDefault="007209E0" w:rsidP="00F64027">
      <w:pPr>
        <w:pStyle w:val="BodyText"/>
        <w:jc w:val="left"/>
        <w:rPr>
          <w:rFonts w:cs="Arial"/>
          <w:szCs w:val="22"/>
        </w:rPr>
      </w:pPr>
    </w:p>
    <w:p w14:paraId="02F76EB4" w14:textId="5A687458" w:rsidR="00FA2D02" w:rsidRPr="00F64027" w:rsidRDefault="007209E0" w:rsidP="00F64027">
      <w:pPr>
        <w:pStyle w:val="BodyText"/>
        <w:jc w:val="left"/>
        <w:rPr>
          <w:rFonts w:cs="Arial"/>
          <w:szCs w:val="22"/>
        </w:rPr>
      </w:pPr>
      <w:bookmarkStart w:id="13" w:name="_Toc156985021"/>
      <w:bookmarkStart w:id="14" w:name="_Toc179875809"/>
      <w:bookmarkStart w:id="15" w:name="_Toc179876854"/>
      <w:bookmarkStart w:id="16" w:name="_Toc179876953"/>
      <w:r w:rsidRPr="00CD5023">
        <w:rPr>
          <w:b/>
          <w:bCs/>
        </w:rPr>
        <w:t>Part</w:t>
      </w:r>
      <w:r w:rsidR="00224DC5" w:rsidRPr="00CD5023">
        <w:rPr>
          <w:b/>
          <w:bCs/>
        </w:rPr>
        <w:t>-</w:t>
      </w:r>
      <w:r w:rsidRPr="00CD5023">
        <w:rPr>
          <w:b/>
          <w:bCs/>
        </w:rPr>
        <w:t>time</w:t>
      </w:r>
      <w:bookmarkEnd w:id="13"/>
      <w:bookmarkEnd w:id="14"/>
      <w:bookmarkEnd w:id="15"/>
      <w:bookmarkEnd w:id="16"/>
      <w:r w:rsidRPr="00F64027">
        <w:rPr>
          <w:rFonts w:cs="Arial"/>
          <w:szCs w:val="22"/>
        </w:rPr>
        <w:t>: Employees who are not on a temporary status and who are scheduled to work an average of less than 25 hours each week.</w:t>
      </w:r>
      <w:r w:rsidR="00A3315D">
        <w:rPr>
          <w:rFonts w:cs="Arial"/>
          <w:szCs w:val="22"/>
        </w:rPr>
        <w:t xml:space="preserve"> </w:t>
      </w:r>
    </w:p>
    <w:p w14:paraId="4290543B" w14:textId="77777777" w:rsidR="007209E0" w:rsidRPr="00F64027" w:rsidRDefault="007209E0" w:rsidP="00F64027">
      <w:pPr>
        <w:pStyle w:val="BodyText"/>
        <w:jc w:val="left"/>
        <w:rPr>
          <w:rFonts w:cs="Arial"/>
          <w:szCs w:val="22"/>
        </w:rPr>
      </w:pPr>
    </w:p>
    <w:p w14:paraId="695EACC1" w14:textId="4F53A805" w:rsidR="00FA2D02" w:rsidRPr="00F64027" w:rsidRDefault="00FA2D02" w:rsidP="00F64027">
      <w:pPr>
        <w:pStyle w:val="BodyText"/>
        <w:jc w:val="left"/>
        <w:rPr>
          <w:rFonts w:cs="Arial"/>
          <w:szCs w:val="22"/>
        </w:rPr>
      </w:pPr>
      <w:r w:rsidRPr="00CD5023">
        <w:rPr>
          <w:b/>
          <w:bCs/>
        </w:rPr>
        <w:lastRenderedPageBreak/>
        <w:t>Temporary</w:t>
      </w:r>
      <w:r w:rsidR="00E212D0" w:rsidRPr="00CD5023">
        <w:rPr>
          <w:b/>
          <w:bCs/>
        </w:rPr>
        <w:t>/seasonal</w:t>
      </w:r>
      <w:r w:rsidR="00E36AD5" w:rsidRPr="00CD5023">
        <w:rPr>
          <w:rStyle w:val="Heading8Char"/>
        </w:rPr>
        <w:t>:</w:t>
      </w:r>
      <w:r w:rsidR="00E36AD5" w:rsidRPr="00F64027">
        <w:rPr>
          <w:rFonts w:cs="Arial"/>
          <w:b/>
          <w:szCs w:val="22"/>
        </w:rPr>
        <w:t xml:space="preserve"> </w:t>
      </w:r>
      <w:r w:rsidR="00A933EB" w:rsidRPr="00F64027">
        <w:rPr>
          <w:rFonts w:cs="Arial"/>
          <w:szCs w:val="22"/>
        </w:rPr>
        <w:t>E</w:t>
      </w:r>
      <w:r w:rsidRPr="00F64027">
        <w:rPr>
          <w:rFonts w:cs="Arial"/>
          <w:szCs w:val="22"/>
        </w:rPr>
        <w:t xml:space="preserve">mployees who would normally fall into any of the other grades but who are employed for </w:t>
      </w:r>
      <w:r w:rsidR="00EA3E8E">
        <w:rPr>
          <w:rFonts w:cs="Arial"/>
          <w:szCs w:val="22"/>
        </w:rPr>
        <w:t xml:space="preserve">up to </w:t>
      </w:r>
      <w:r w:rsidRPr="00F64027">
        <w:rPr>
          <w:rFonts w:cs="Arial"/>
          <w:szCs w:val="22"/>
        </w:rPr>
        <w:t>four</w:t>
      </w:r>
      <w:r w:rsidR="00EA3E8E">
        <w:rPr>
          <w:rFonts w:cs="Arial"/>
          <w:szCs w:val="22"/>
        </w:rPr>
        <w:t xml:space="preserve"> consecutive months or less than 120 days per year.</w:t>
      </w:r>
      <w:r w:rsidR="005536B4" w:rsidRPr="00F64027">
        <w:rPr>
          <w:rFonts w:cs="Arial"/>
          <w:szCs w:val="22"/>
        </w:rPr>
        <w:t xml:space="preserve">. </w:t>
      </w:r>
      <w:r w:rsidRPr="00F64027">
        <w:rPr>
          <w:rFonts w:cs="Arial"/>
          <w:szCs w:val="22"/>
        </w:rPr>
        <w:t xml:space="preserve"> Temporary</w:t>
      </w:r>
      <w:r w:rsidR="00E212D0" w:rsidRPr="00F64027">
        <w:rPr>
          <w:rFonts w:cs="Arial"/>
          <w:szCs w:val="22"/>
        </w:rPr>
        <w:t>/seasonal</w:t>
      </w:r>
      <w:r w:rsidRPr="00F64027">
        <w:rPr>
          <w:rFonts w:cs="Arial"/>
          <w:szCs w:val="22"/>
        </w:rPr>
        <w:t xml:space="preserve"> workers are not eligible for benefits.</w:t>
      </w:r>
    </w:p>
    <w:p w14:paraId="70165F40" w14:textId="77777777" w:rsidR="00FA2D02" w:rsidRPr="00F64027" w:rsidRDefault="00FA2D02" w:rsidP="00F64027">
      <w:pPr>
        <w:pStyle w:val="BodyText"/>
        <w:jc w:val="left"/>
        <w:rPr>
          <w:rFonts w:cs="Arial"/>
          <w:szCs w:val="22"/>
        </w:rPr>
      </w:pPr>
    </w:p>
    <w:p w14:paraId="255103C0" w14:textId="77777777" w:rsidR="000B3459" w:rsidRPr="001A193A" w:rsidRDefault="000B3459" w:rsidP="000201AE">
      <w:pPr>
        <w:pStyle w:val="Heading1"/>
      </w:pPr>
      <w:bookmarkStart w:id="17" w:name="_Toc206684485"/>
      <w:r w:rsidRPr="001A193A">
        <w:t>PAY PLAN</w:t>
      </w:r>
      <w:bookmarkEnd w:id="17"/>
    </w:p>
    <w:p w14:paraId="7E3EA114" w14:textId="77777777" w:rsidR="00C826FD" w:rsidRPr="00F64027" w:rsidRDefault="00A75878" w:rsidP="00F64027">
      <w:pPr>
        <w:spacing w:before="5"/>
        <w:rPr>
          <w:rFonts w:eastAsia="Arial" w:cs="Arial"/>
          <w:szCs w:val="22"/>
        </w:rPr>
      </w:pPr>
      <w:r w:rsidRPr="00F64027">
        <w:rPr>
          <w:rFonts w:eastAsia="Arial" w:cs="Arial"/>
          <w:szCs w:val="22"/>
        </w:rPr>
        <w:t xml:space="preserve"> </w:t>
      </w:r>
    </w:p>
    <w:p w14:paraId="43B6726D" w14:textId="77777777" w:rsidR="00A75878" w:rsidRPr="00F64027" w:rsidRDefault="00A75878" w:rsidP="00F64027">
      <w:pPr>
        <w:spacing w:before="5"/>
        <w:rPr>
          <w:rFonts w:eastAsia="Arial" w:cs="Arial"/>
          <w:szCs w:val="22"/>
        </w:rPr>
      </w:pPr>
      <w:r w:rsidRPr="00F64027">
        <w:rPr>
          <w:rFonts w:eastAsia="Arial" w:cs="Arial"/>
          <w:szCs w:val="22"/>
        </w:rPr>
        <w:t xml:space="preserve">It is the Town’s policy to provide equitable compensation for each employee based on the responsibilities of the individual’s position and performance.  Non-union salaries are established by the Town Manager on an annual basis and are based on the education and experience required to perform the duties and the responsibilities of the position and how those responsibilities relate to those responsibilities of other Town positions.  </w:t>
      </w:r>
    </w:p>
    <w:p w14:paraId="6A7FC96C" w14:textId="0ECA51ED" w:rsidR="00A75878" w:rsidRPr="00F64027" w:rsidRDefault="00A75878" w:rsidP="00F64027">
      <w:pPr>
        <w:spacing w:before="5"/>
        <w:rPr>
          <w:rFonts w:eastAsia="Arial" w:cs="Arial"/>
          <w:szCs w:val="22"/>
        </w:rPr>
      </w:pPr>
    </w:p>
    <w:p w14:paraId="435F2201" w14:textId="77777777" w:rsidR="000B3459" w:rsidRPr="00F64027" w:rsidRDefault="000B3459" w:rsidP="00F64027">
      <w:pPr>
        <w:pStyle w:val="BodyText"/>
        <w:spacing w:before="64"/>
        <w:ind w:right="113"/>
        <w:jc w:val="left"/>
        <w:rPr>
          <w:rFonts w:cs="Arial"/>
          <w:spacing w:val="-1"/>
          <w:szCs w:val="22"/>
        </w:rPr>
      </w:pPr>
      <w:r w:rsidRPr="00F64027">
        <w:rPr>
          <w:rFonts w:cs="Arial"/>
          <w:szCs w:val="22"/>
        </w:rPr>
        <w:t>The</w:t>
      </w:r>
      <w:r w:rsidRPr="00F64027">
        <w:rPr>
          <w:rFonts w:cs="Arial"/>
          <w:spacing w:val="20"/>
          <w:szCs w:val="22"/>
        </w:rPr>
        <w:t xml:space="preserve"> </w:t>
      </w:r>
      <w:r w:rsidRPr="00F64027">
        <w:rPr>
          <w:rFonts w:cs="Arial"/>
          <w:spacing w:val="-1"/>
          <w:szCs w:val="22"/>
        </w:rPr>
        <w:t>Town</w:t>
      </w:r>
      <w:r w:rsidRPr="00F64027">
        <w:rPr>
          <w:rFonts w:cs="Arial"/>
          <w:spacing w:val="22"/>
          <w:szCs w:val="22"/>
        </w:rPr>
        <w:t xml:space="preserve"> </w:t>
      </w:r>
      <w:r w:rsidRPr="00F64027">
        <w:rPr>
          <w:rFonts w:cs="Arial"/>
          <w:spacing w:val="-1"/>
          <w:szCs w:val="22"/>
        </w:rPr>
        <w:t>recognizes</w:t>
      </w:r>
      <w:r w:rsidRPr="00F64027">
        <w:rPr>
          <w:rFonts w:cs="Arial"/>
          <w:spacing w:val="23"/>
          <w:szCs w:val="22"/>
        </w:rPr>
        <w:t xml:space="preserve"> </w:t>
      </w:r>
      <w:r w:rsidRPr="00F64027">
        <w:rPr>
          <w:rFonts w:cs="Arial"/>
          <w:szCs w:val="22"/>
        </w:rPr>
        <w:t>its</w:t>
      </w:r>
      <w:r w:rsidRPr="00F64027">
        <w:rPr>
          <w:rFonts w:cs="Arial"/>
          <w:spacing w:val="20"/>
          <w:szCs w:val="22"/>
        </w:rPr>
        <w:t xml:space="preserve"> </w:t>
      </w:r>
      <w:r w:rsidRPr="00F64027">
        <w:rPr>
          <w:rFonts w:cs="Arial"/>
          <w:spacing w:val="-1"/>
          <w:szCs w:val="22"/>
        </w:rPr>
        <w:t>responsibility</w:t>
      </w:r>
      <w:r w:rsidRPr="00F64027">
        <w:rPr>
          <w:rFonts w:cs="Arial"/>
          <w:spacing w:val="20"/>
          <w:szCs w:val="22"/>
        </w:rPr>
        <w:t xml:space="preserve"> </w:t>
      </w:r>
      <w:r w:rsidRPr="00F64027">
        <w:rPr>
          <w:rFonts w:cs="Arial"/>
          <w:szCs w:val="22"/>
        </w:rPr>
        <w:t>to</w:t>
      </w:r>
      <w:r w:rsidRPr="00F64027">
        <w:rPr>
          <w:rFonts w:cs="Arial"/>
          <w:spacing w:val="22"/>
          <w:szCs w:val="22"/>
        </w:rPr>
        <w:t xml:space="preserve"> </w:t>
      </w:r>
      <w:r w:rsidRPr="00F64027">
        <w:rPr>
          <w:rFonts w:cs="Arial"/>
          <w:szCs w:val="22"/>
        </w:rPr>
        <w:t>fairly</w:t>
      </w:r>
      <w:r w:rsidRPr="00F64027">
        <w:rPr>
          <w:rFonts w:cs="Arial"/>
          <w:spacing w:val="20"/>
          <w:szCs w:val="22"/>
        </w:rPr>
        <w:t xml:space="preserve"> </w:t>
      </w:r>
      <w:r w:rsidRPr="00F64027">
        <w:rPr>
          <w:rFonts w:cs="Arial"/>
          <w:spacing w:val="-1"/>
          <w:szCs w:val="22"/>
        </w:rPr>
        <w:t>compensate</w:t>
      </w:r>
      <w:r w:rsidRPr="00F64027">
        <w:rPr>
          <w:rFonts w:cs="Arial"/>
          <w:spacing w:val="22"/>
          <w:szCs w:val="22"/>
        </w:rPr>
        <w:t xml:space="preserve"> </w:t>
      </w:r>
      <w:r w:rsidRPr="00F64027">
        <w:rPr>
          <w:rFonts w:cs="Arial"/>
          <w:spacing w:val="-1"/>
          <w:szCs w:val="22"/>
        </w:rPr>
        <w:t>its</w:t>
      </w:r>
      <w:r w:rsidRPr="00F64027">
        <w:rPr>
          <w:rFonts w:cs="Arial"/>
          <w:spacing w:val="23"/>
          <w:szCs w:val="22"/>
        </w:rPr>
        <w:t xml:space="preserve"> </w:t>
      </w:r>
      <w:r w:rsidRPr="00F64027">
        <w:rPr>
          <w:rFonts w:cs="Arial"/>
          <w:spacing w:val="-1"/>
          <w:szCs w:val="22"/>
        </w:rPr>
        <w:t>employees</w:t>
      </w:r>
      <w:r w:rsidRPr="00F64027">
        <w:rPr>
          <w:rFonts w:cs="Arial"/>
          <w:spacing w:val="20"/>
          <w:szCs w:val="22"/>
        </w:rPr>
        <w:t xml:space="preserve"> </w:t>
      </w:r>
      <w:r w:rsidRPr="00F64027">
        <w:rPr>
          <w:rFonts w:cs="Arial"/>
          <w:szCs w:val="22"/>
        </w:rPr>
        <w:t>for</w:t>
      </w:r>
      <w:r w:rsidRPr="00F64027">
        <w:rPr>
          <w:rFonts w:cs="Arial"/>
          <w:spacing w:val="21"/>
          <w:szCs w:val="22"/>
        </w:rPr>
        <w:t xml:space="preserve"> </w:t>
      </w:r>
      <w:r w:rsidRPr="00F64027">
        <w:rPr>
          <w:rFonts w:cs="Arial"/>
          <w:szCs w:val="22"/>
        </w:rPr>
        <w:t>the</w:t>
      </w:r>
      <w:r w:rsidRPr="00F64027">
        <w:rPr>
          <w:rFonts w:cs="Arial"/>
          <w:spacing w:val="22"/>
          <w:szCs w:val="22"/>
        </w:rPr>
        <w:t xml:space="preserve"> </w:t>
      </w:r>
      <w:r w:rsidRPr="00F64027">
        <w:rPr>
          <w:rFonts w:cs="Arial"/>
          <w:spacing w:val="-1"/>
          <w:szCs w:val="22"/>
        </w:rPr>
        <w:t>work</w:t>
      </w:r>
      <w:r w:rsidRPr="00F64027">
        <w:rPr>
          <w:rFonts w:cs="Arial"/>
          <w:spacing w:val="53"/>
          <w:szCs w:val="22"/>
        </w:rPr>
        <w:t xml:space="preserve"> </w:t>
      </w:r>
      <w:r w:rsidRPr="00F64027">
        <w:rPr>
          <w:rFonts w:cs="Arial"/>
          <w:spacing w:val="-1"/>
          <w:szCs w:val="22"/>
        </w:rPr>
        <w:t>they</w:t>
      </w:r>
      <w:r w:rsidRPr="00F64027">
        <w:rPr>
          <w:rFonts w:cs="Arial"/>
          <w:spacing w:val="18"/>
          <w:szCs w:val="22"/>
        </w:rPr>
        <w:t xml:space="preserve"> </w:t>
      </w:r>
      <w:r w:rsidRPr="00F64027">
        <w:rPr>
          <w:rFonts w:cs="Arial"/>
          <w:spacing w:val="-1"/>
          <w:szCs w:val="22"/>
        </w:rPr>
        <w:t>perform.</w:t>
      </w:r>
      <w:r w:rsidRPr="00F64027">
        <w:rPr>
          <w:rFonts w:cs="Arial"/>
          <w:spacing w:val="37"/>
          <w:szCs w:val="22"/>
        </w:rPr>
        <w:t xml:space="preserve"> </w:t>
      </w:r>
      <w:r w:rsidRPr="00F64027">
        <w:rPr>
          <w:rFonts w:cs="Arial"/>
          <w:szCs w:val="22"/>
        </w:rPr>
        <w:t>The</w:t>
      </w:r>
      <w:r w:rsidRPr="00F64027">
        <w:rPr>
          <w:rFonts w:cs="Arial"/>
          <w:spacing w:val="20"/>
          <w:szCs w:val="22"/>
        </w:rPr>
        <w:t xml:space="preserve"> </w:t>
      </w:r>
      <w:r w:rsidRPr="00F64027">
        <w:rPr>
          <w:rFonts w:cs="Arial"/>
          <w:spacing w:val="-1"/>
          <w:szCs w:val="22"/>
        </w:rPr>
        <w:t>pay</w:t>
      </w:r>
      <w:r w:rsidRPr="00F64027">
        <w:rPr>
          <w:rFonts w:cs="Arial"/>
          <w:spacing w:val="15"/>
          <w:szCs w:val="22"/>
        </w:rPr>
        <w:t xml:space="preserve"> </w:t>
      </w:r>
      <w:r w:rsidRPr="00F64027">
        <w:rPr>
          <w:rFonts w:cs="Arial"/>
          <w:spacing w:val="-1"/>
          <w:szCs w:val="22"/>
        </w:rPr>
        <w:t>plan</w:t>
      </w:r>
      <w:r w:rsidRPr="00F64027">
        <w:rPr>
          <w:rFonts w:cs="Arial"/>
          <w:spacing w:val="20"/>
          <w:szCs w:val="22"/>
        </w:rPr>
        <w:t xml:space="preserve"> </w:t>
      </w:r>
      <w:r w:rsidRPr="00F64027">
        <w:rPr>
          <w:rFonts w:cs="Arial"/>
          <w:spacing w:val="-1"/>
          <w:szCs w:val="22"/>
        </w:rPr>
        <w:t>will</w:t>
      </w:r>
      <w:r w:rsidRPr="00F64027">
        <w:rPr>
          <w:rFonts w:cs="Arial"/>
          <w:spacing w:val="19"/>
          <w:szCs w:val="22"/>
        </w:rPr>
        <w:t xml:space="preserve"> </w:t>
      </w:r>
      <w:r w:rsidRPr="00F64027">
        <w:rPr>
          <w:rFonts w:cs="Arial"/>
          <w:spacing w:val="-1"/>
          <w:szCs w:val="22"/>
        </w:rPr>
        <w:t>be</w:t>
      </w:r>
      <w:r w:rsidRPr="00F64027">
        <w:rPr>
          <w:rFonts w:cs="Arial"/>
          <w:spacing w:val="20"/>
          <w:szCs w:val="22"/>
        </w:rPr>
        <w:t xml:space="preserve"> </w:t>
      </w:r>
      <w:r w:rsidRPr="00F64027">
        <w:rPr>
          <w:rFonts w:cs="Arial"/>
          <w:spacing w:val="-1"/>
          <w:szCs w:val="22"/>
        </w:rPr>
        <w:t>designed</w:t>
      </w:r>
      <w:r w:rsidRPr="00F64027">
        <w:rPr>
          <w:rFonts w:cs="Arial"/>
          <w:spacing w:val="20"/>
          <w:szCs w:val="22"/>
        </w:rPr>
        <w:t xml:space="preserve"> </w:t>
      </w:r>
      <w:r w:rsidRPr="00F64027">
        <w:rPr>
          <w:rFonts w:cs="Arial"/>
          <w:spacing w:val="-2"/>
          <w:szCs w:val="22"/>
        </w:rPr>
        <w:t>and</w:t>
      </w:r>
      <w:r w:rsidRPr="00F64027">
        <w:rPr>
          <w:rFonts w:cs="Arial"/>
          <w:spacing w:val="20"/>
          <w:szCs w:val="22"/>
        </w:rPr>
        <w:t xml:space="preserve"> </w:t>
      </w:r>
      <w:r w:rsidRPr="00F64027">
        <w:rPr>
          <w:rFonts w:cs="Arial"/>
          <w:spacing w:val="-1"/>
          <w:szCs w:val="22"/>
        </w:rPr>
        <w:t>operated</w:t>
      </w:r>
      <w:r w:rsidRPr="00F64027">
        <w:rPr>
          <w:rFonts w:cs="Arial"/>
          <w:spacing w:val="20"/>
          <w:szCs w:val="22"/>
        </w:rPr>
        <w:t xml:space="preserve"> </w:t>
      </w:r>
      <w:r w:rsidRPr="00F64027">
        <w:rPr>
          <w:rFonts w:cs="Arial"/>
          <w:spacing w:val="-1"/>
          <w:szCs w:val="22"/>
        </w:rPr>
        <w:t>in</w:t>
      </w:r>
      <w:r w:rsidRPr="00F64027">
        <w:rPr>
          <w:rFonts w:cs="Arial"/>
          <w:spacing w:val="20"/>
          <w:szCs w:val="22"/>
        </w:rPr>
        <w:t xml:space="preserve"> </w:t>
      </w:r>
      <w:r w:rsidRPr="00F64027">
        <w:rPr>
          <w:rFonts w:cs="Arial"/>
          <w:spacing w:val="-1"/>
          <w:szCs w:val="22"/>
        </w:rPr>
        <w:t>such</w:t>
      </w:r>
      <w:r w:rsidRPr="00F64027">
        <w:rPr>
          <w:rFonts w:cs="Arial"/>
          <w:spacing w:val="17"/>
          <w:szCs w:val="22"/>
        </w:rPr>
        <w:t xml:space="preserve"> </w:t>
      </w:r>
      <w:r w:rsidRPr="00F64027">
        <w:rPr>
          <w:rFonts w:cs="Arial"/>
          <w:szCs w:val="22"/>
        </w:rPr>
        <w:t>a</w:t>
      </w:r>
      <w:r w:rsidRPr="00F64027">
        <w:rPr>
          <w:rFonts w:cs="Arial"/>
          <w:spacing w:val="20"/>
          <w:szCs w:val="22"/>
        </w:rPr>
        <w:t xml:space="preserve"> </w:t>
      </w:r>
      <w:r w:rsidRPr="00F64027">
        <w:rPr>
          <w:rFonts w:cs="Arial"/>
          <w:spacing w:val="-2"/>
          <w:szCs w:val="22"/>
        </w:rPr>
        <w:t>way</w:t>
      </w:r>
      <w:r w:rsidRPr="00F64027">
        <w:rPr>
          <w:rFonts w:cs="Arial"/>
          <w:spacing w:val="18"/>
          <w:szCs w:val="22"/>
        </w:rPr>
        <w:t xml:space="preserve"> </w:t>
      </w:r>
      <w:r w:rsidRPr="00F64027">
        <w:rPr>
          <w:rFonts w:cs="Arial"/>
          <w:szCs w:val="22"/>
        </w:rPr>
        <w:t>to</w:t>
      </w:r>
      <w:r w:rsidRPr="00F64027">
        <w:rPr>
          <w:rFonts w:cs="Arial"/>
          <w:spacing w:val="20"/>
          <w:szCs w:val="22"/>
        </w:rPr>
        <w:t xml:space="preserve"> </w:t>
      </w:r>
      <w:r w:rsidRPr="00F64027">
        <w:rPr>
          <w:rFonts w:cs="Arial"/>
          <w:spacing w:val="-1"/>
          <w:szCs w:val="22"/>
        </w:rPr>
        <w:t>recognize</w:t>
      </w:r>
      <w:r w:rsidRPr="00F64027">
        <w:rPr>
          <w:rFonts w:cs="Arial"/>
          <w:spacing w:val="57"/>
          <w:szCs w:val="22"/>
        </w:rPr>
        <w:t xml:space="preserve"> </w:t>
      </w:r>
      <w:r w:rsidRPr="00F64027">
        <w:rPr>
          <w:rFonts w:cs="Arial"/>
          <w:spacing w:val="-1"/>
          <w:szCs w:val="22"/>
        </w:rPr>
        <w:t>that</w:t>
      </w:r>
      <w:r w:rsidRPr="00F64027">
        <w:rPr>
          <w:rFonts w:cs="Arial"/>
          <w:spacing w:val="10"/>
          <w:szCs w:val="22"/>
        </w:rPr>
        <w:t xml:space="preserve"> </w:t>
      </w:r>
      <w:r w:rsidRPr="00F64027">
        <w:rPr>
          <w:rFonts w:cs="Arial"/>
          <w:spacing w:val="-1"/>
          <w:szCs w:val="22"/>
        </w:rPr>
        <w:t>as</w:t>
      </w:r>
      <w:r w:rsidRPr="00F64027">
        <w:rPr>
          <w:rFonts w:cs="Arial"/>
          <w:spacing w:val="9"/>
          <w:szCs w:val="22"/>
        </w:rPr>
        <w:t xml:space="preserve"> </w:t>
      </w:r>
      <w:r w:rsidRPr="00F64027">
        <w:rPr>
          <w:rFonts w:cs="Arial"/>
          <w:spacing w:val="-2"/>
          <w:szCs w:val="22"/>
        </w:rPr>
        <w:t>employees</w:t>
      </w:r>
      <w:r w:rsidRPr="00F64027">
        <w:rPr>
          <w:rFonts w:cs="Arial"/>
          <w:spacing w:val="9"/>
          <w:szCs w:val="22"/>
        </w:rPr>
        <w:t xml:space="preserve"> </w:t>
      </w:r>
      <w:r w:rsidRPr="00F64027">
        <w:rPr>
          <w:rFonts w:cs="Arial"/>
          <w:spacing w:val="-1"/>
          <w:szCs w:val="22"/>
        </w:rPr>
        <w:t>have</w:t>
      </w:r>
      <w:r w:rsidRPr="00F64027">
        <w:rPr>
          <w:rFonts w:cs="Arial"/>
          <w:spacing w:val="9"/>
          <w:szCs w:val="22"/>
        </w:rPr>
        <w:t xml:space="preserve"> </w:t>
      </w:r>
      <w:r w:rsidRPr="00F64027">
        <w:rPr>
          <w:rFonts w:cs="Arial"/>
          <w:spacing w:val="-1"/>
          <w:szCs w:val="22"/>
        </w:rPr>
        <w:t>an</w:t>
      </w:r>
      <w:r w:rsidRPr="00F64027">
        <w:rPr>
          <w:rFonts w:cs="Arial"/>
          <w:spacing w:val="9"/>
          <w:szCs w:val="22"/>
        </w:rPr>
        <w:t xml:space="preserve"> </w:t>
      </w:r>
      <w:r w:rsidRPr="00F64027">
        <w:rPr>
          <w:rFonts w:cs="Arial"/>
          <w:spacing w:val="-1"/>
          <w:szCs w:val="22"/>
        </w:rPr>
        <w:t>opportunity</w:t>
      </w:r>
      <w:r w:rsidRPr="00F64027">
        <w:rPr>
          <w:rFonts w:cs="Arial"/>
          <w:spacing w:val="7"/>
          <w:szCs w:val="22"/>
        </w:rPr>
        <w:t xml:space="preserve"> </w:t>
      </w:r>
      <w:r w:rsidRPr="00F64027">
        <w:rPr>
          <w:rFonts w:cs="Arial"/>
          <w:szCs w:val="22"/>
        </w:rPr>
        <w:t>to</w:t>
      </w:r>
      <w:r w:rsidRPr="00F64027">
        <w:rPr>
          <w:rFonts w:cs="Arial"/>
          <w:spacing w:val="9"/>
          <w:szCs w:val="22"/>
        </w:rPr>
        <w:t xml:space="preserve"> </w:t>
      </w:r>
      <w:r w:rsidRPr="00F64027">
        <w:rPr>
          <w:rFonts w:cs="Arial"/>
          <w:spacing w:val="-1"/>
          <w:szCs w:val="22"/>
        </w:rPr>
        <w:t>learn</w:t>
      </w:r>
      <w:r w:rsidRPr="00F64027">
        <w:rPr>
          <w:rFonts w:cs="Arial"/>
          <w:spacing w:val="9"/>
          <w:szCs w:val="22"/>
        </w:rPr>
        <w:t xml:space="preserve"> </w:t>
      </w:r>
      <w:r w:rsidRPr="00F64027">
        <w:rPr>
          <w:rFonts w:cs="Arial"/>
          <w:spacing w:val="-1"/>
          <w:szCs w:val="22"/>
        </w:rPr>
        <w:t>their</w:t>
      </w:r>
      <w:r w:rsidRPr="00F64027">
        <w:rPr>
          <w:rFonts w:cs="Arial"/>
          <w:spacing w:val="8"/>
          <w:szCs w:val="22"/>
        </w:rPr>
        <w:t xml:space="preserve"> </w:t>
      </w:r>
      <w:r w:rsidRPr="00F64027">
        <w:rPr>
          <w:rFonts w:cs="Arial"/>
          <w:spacing w:val="-1"/>
          <w:szCs w:val="22"/>
        </w:rPr>
        <w:t>jobs,</w:t>
      </w:r>
      <w:r w:rsidRPr="00F64027">
        <w:rPr>
          <w:rFonts w:cs="Arial"/>
          <w:spacing w:val="10"/>
          <w:szCs w:val="22"/>
        </w:rPr>
        <w:t xml:space="preserve"> </w:t>
      </w:r>
      <w:r w:rsidRPr="00F64027">
        <w:rPr>
          <w:rFonts w:cs="Arial"/>
          <w:spacing w:val="-1"/>
          <w:szCs w:val="22"/>
        </w:rPr>
        <w:t>their</w:t>
      </w:r>
      <w:r w:rsidRPr="00F64027">
        <w:rPr>
          <w:rFonts w:cs="Arial"/>
          <w:spacing w:val="10"/>
          <w:szCs w:val="22"/>
        </w:rPr>
        <w:t xml:space="preserve"> </w:t>
      </w:r>
      <w:r w:rsidRPr="00F64027">
        <w:rPr>
          <w:rFonts w:cs="Arial"/>
          <w:spacing w:val="-1"/>
          <w:szCs w:val="22"/>
        </w:rPr>
        <w:t>effectiveness</w:t>
      </w:r>
      <w:r w:rsidRPr="00F64027">
        <w:rPr>
          <w:rFonts w:cs="Arial"/>
          <w:spacing w:val="9"/>
          <w:szCs w:val="22"/>
        </w:rPr>
        <w:t xml:space="preserve"> </w:t>
      </w:r>
      <w:r w:rsidRPr="00F64027">
        <w:rPr>
          <w:rFonts w:cs="Arial"/>
          <w:spacing w:val="-1"/>
          <w:szCs w:val="22"/>
        </w:rPr>
        <w:t>will</w:t>
      </w:r>
      <w:r w:rsidRPr="00F64027">
        <w:rPr>
          <w:rFonts w:cs="Arial"/>
          <w:spacing w:val="69"/>
          <w:szCs w:val="22"/>
        </w:rPr>
        <w:t xml:space="preserve"> </w:t>
      </w:r>
      <w:r w:rsidRPr="00F64027">
        <w:rPr>
          <w:rFonts w:cs="Arial"/>
          <w:spacing w:val="-1"/>
          <w:szCs w:val="22"/>
        </w:rPr>
        <w:t>increase.</w:t>
      </w:r>
      <w:r w:rsidRPr="00F64027">
        <w:rPr>
          <w:rFonts w:cs="Arial"/>
          <w:spacing w:val="15"/>
          <w:szCs w:val="22"/>
        </w:rPr>
        <w:t xml:space="preserve"> </w:t>
      </w:r>
      <w:r w:rsidRPr="00F64027">
        <w:rPr>
          <w:rFonts w:cs="Arial"/>
          <w:spacing w:val="-1"/>
          <w:szCs w:val="22"/>
        </w:rPr>
        <w:t>Because</w:t>
      </w:r>
      <w:r w:rsidRPr="00F64027">
        <w:rPr>
          <w:rFonts w:cs="Arial"/>
          <w:spacing w:val="5"/>
          <w:szCs w:val="22"/>
        </w:rPr>
        <w:t xml:space="preserve"> </w:t>
      </w:r>
      <w:r w:rsidRPr="00F64027">
        <w:rPr>
          <w:rFonts w:cs="Arial"/>
          <w:spacing w:val="-2"/>
          <w:szCs w:val="22"/>
        </w:rPr>
        <w:t>of</w:t>
      </w:r>
      <w:r w:rsidRPr="00F64027">
        <w:rPr>
          <w:rFonts w:cs="Arial"/>
          <w:spacing w:val="9"/>
          <w:szCs w:val="22"/>
        </w:rPr>
        <w:t xml:space="preserve"> </w:t>
      </w:r>
      <w:r w:rsidRPr="00F64027">
        <w:rPr>
          <w:rFonts w:cs="Arial"/>
          <w:spacing w:val="-1"/>
          <w:szCs w:val="22"/>
        </w:rPr>
        <w:t>this,</w:t>
      </w:r>
      <w:r w:rsidRPr="00F64027">
        <w:rPr>
          <w:rFonts w:cs="Arial"/>
          <w:spacing w:val="7"/>
          <w:szCs w:val="22"/>
        </w:rPr>
        <w:t xml:space="preserve"> </w:t>
      </w:r>
      <w:r w:rsidRPr="00F64027">
        <w:rPr>
          <w:rFonts w:cs="Arial"/>
          <w:szCs w:val="22"/>
        </w:rPr>
        <w:t>the</w:t>
      </w:r>
      <w:r w:rsidRPr="00F64027">
        <w:rPr>
          <w:rFonts w:cs="Arial"/>
          <w:spacing w:val="8"/>
          <w:szCs w:val="22"/>
        </w:rPr>
        <w:t xml:space="preserve"> </w:t>
      </w:r>
      <w:r w:rsidRPr="00F64027">
        <w:rPr>
          <w:rFonts w:cs="Arial"/>
          <w:spacing w:val="-1"/>
          <w:szCs w:val="22"/>
        </w:rPr>
        <w:t>pay</w:t>
      </w:r>
      <w:r w:rsidRPr="00F64027">
        <w:rPr>
          <w:rFonts w:cs="Arial"/>
          <w:spacing w:val="6"/>
          <w:szCs w:val="22"/>
        </w:rPr>
        <w:t xml:space="preserve"> </w:t>
      </w:r>
      <w:r w:rsidRPr="00F64027">
        <w:rPr>
          <w:rFonts w:cs="Arial"/>
          <w:spacing w:val="-1"/>
          <w:szCs w:val="22"/>
        </w:rPr>
        <w:t>plan</w:t>
      </w:r>
      <w:r w:rsidRPr="00F64027">
        <w:rPr>
          <w:rFonts w:cs="Arial"/>
          <w:spacing w:val="8"/>
          <w:szCs w:val="22"/>
        </w:rPr>
        <w:t xml:space="preserve"> </w:t>
      </w:r>
      <w:r w:rsidRPr="00F64027">
        <w:rPr>
          <w:rFonts w:cs="Arial"/>
          <w:spacing w:val="-1"/>
          <w:szCs w:val="22"/>
        </w:rPr>
        <w:t>provides</w:t>
      </w:r>
      <w:r w:rsidRPr="00F64027">
        <w:rPr>
          <w:rFonts w:cs="Arial"/>
          <w:spacing w:val="6"/>
          <w:szCs w:val="22"/>
        </w:rPr>
        <w:t xml:space="preserve"> </w:t>
      </w:r>
      <w:r w:rsidRPr="00F64027">
        <w:rPr>
          <w:rFonts w:cs="Arial"/>
          <w:spacing w:val="-1"/>
          <w:szCs w:val="22"/>
        </w:rPr>
        <w:t>regular</w:t>
      </w:r>
      <w:r w:rsidRPr="00F64027">
        <w:rPr>
          <w:rFonts w:cs="Arial"/>
          <w:spacing w:val="9"/>
          <w:szCs w:val="22"/>
        </w:rPr>
        <w:t xml:space="preserve"> </w:t>
      </w:r>
      <w:r w:rsidRPr="00F64027">
        <w:rPr>
          <w:rFonts w:cs="Arial"/>
          <w:spacing w:val="-1"/>
          <w:szCs w:val="22"/>
        </w:rPr>
        <w:t>salary</w:t>
      </w:r>
      <w:r w:rsidRPr="00F64027">
        <w:rPr>
          <w:rFonts w:cs="Arial"/>
          <w:spacing w:val="6"/>
          <w:szCs w:val="22"/>
        </w:rPr>
        <w:t xml:space="preserve"> </w:t>
      </w:r>
      <w:r w:rsidRPr="00F64027">
        <w:rPr>
          <w:rFonts w:cs="Arial"/>
          <w:spacing w:val="-1"/>
          <w:szCs w:val="22"/>
        </w:rPr>
        <w:t>increments</w:t>
      </w:r>
      <w:r w:rsidRPr="00F64027">
        <w:rPr>
          <w:rFonts w:cs="Arial"/>
          <w:spacing w:val="8"/>
          <w:szCs w:val="22"/>
        </w:rPr>
        <w:t xml:space="preserve"> </w:t>
      </w:r>
      <w:r w:rsidRPr="00F64027">
        <w:rPr>
          <w:rFonts w:cs="Arial"/>
          <w:szCs w:val="22"/>
        </w:rPr>
        <w:t>to</w:t>
      </w:r>
      <w:r w:rsidRPr="00F64027">
        <w:rPr>
          <w:rFonts w:cs="Arial"/>
          <w:spacing w:val="5"/>
          <w:szCs w:val="22"/>
        </w:rPr>
        <w:t xml:space="preserve"> </w:t>
      </w:r>
      <w:r w:rsidRPr="00F64027">
        <w:rPr>
          <w:rFonts w:cs="Arial"/>
          <w:spacing w:val="-1"/>
          <w:szCs w:val="22"/>
        </w:rPr>
        <w:t>cover</w:t>
      </w:r>
      <w:r w:rsidRPr="00F64027">
        <w:rPr>
          <w:rFonts w:cs="Arial"/>
          <w:spacing w:val="9"/>
          <w:szCs w:val="22"/>
        </w:rPr>
        <w:t xml:space="preserve"> </w:t>
      </w:r>
      <w:r w:rsidRPr="00F64027">
        <w:rPr>
          <w:rFonts w:cs="Arial"/>
          <w:spacing w:val="-1"/>
          <w:szCs w:val="22"/>
        </w:rPr>
        <w:t>that</w:t>
      </w:r>
      <w:r w:rsidRPr="00F64027">
        <w:rPr>
          <w:rFonts w:cs="Arial"/>
          <w:spacing w:val="53"/>
          <w:szCs w:val="22"/>
        </w:rPr>
        <w:t xml:space="preserve"> </w:t>
      </w:r>
      <w:r w:rsidRPr="00F64027">
        <w:rPr>
          <w:rFonts w:cs="Arial"/>
          <w:spacing w:val="-1"/>
          <w:szCs w:val="22"/>
        </w:rPr>
        <w:t>initial</w:t>
      </w:r>
      <w:r w:rsidRPr="00F64027">
        <w:rPr>
          <w:rFonts w:cs="Arial"/>
          <w:spacing w:val="40"/>
          <w:szCs w:val="22"/>
        </w:rPr>
        <w:t xml:space="preserve"> </w:t>
      </w:r>
      <w:r w:rsidRPr="00F64027">
        <w:rPr>
          <w:rFonts w:cs="Arial"/>
          <w:spacing w:val="-1"/>
          <w:szCs w:val="22"/>
        </w:rPr>
        <w:t>period</w:t>
      </w:r>
      <w:r w:rsidRPr="00F64027">
        <w:rPr>
          <w:rFonts w:cs="Arial"/>
          <w:spacing w:val="41"/>
          <w:szCs w:val="22"/>
        </w:rPr>
        <w:t xml:space="preserve"> </w:t>
      </w:r>
      <w:r w:rsidRPr="00F64027">
        <w:rPr>
          <w:rFonts w:cs="Arial"/>
          <w:spacing w:val="-1"/>
          <w:szCs w:val="22"/>
        </w:rPr>
        <w:t>of</w:t>
      </w:r>
      <w:r w:rsidRPr="00F64027">
        <w:rPr>
          <w:rFonts w:cs="Arial"/>
          <w:spacing w:val="45"/>
          <w:szCs w:val="22"/>
        </w:rPr>
        <w:t xml:space="preserve"> </w:t>
      </w:r>
      <w:r w:rsidRPr="00F64027">
        <w:rPr>
          <w:rFonts w:cs="Arial"/>
          <w:spacing w:val="-1"/>
          <w:szCs w:val="22"/>
        </w:rPr>
        <w:t>employment</w:t>
      </w:r>
      <w:r w:rsidRPr="00F64027">
        <w:rPr>
          <w:rFonts w:cs="Arial"/>
          <w:spacing w:val="43"/>
          <w:szCs w:val="22"/>
        </w:rPr>
        <w:t xml:space="preserve"> </w:t>
      </w:r>
      <w:r w:rsidRPr="00F64027">
        <w:rPr>
          <w:rFonts w:cs="Arial"/>
          <w:spacing w:val="-1"/>
          <w:szCs w:val="22"/>
        </w:rPr>
        <w:t>where</w:t>
      </w:r>
      <w:r w:rsidRPr="00F64027">
        <w:rPr>
          <w:rFonts w:cs="Arial"/>
          <w:spacing w:val="41"/>
          <w:szCs w:val="22"/>
        </w:rPr>
        <w:t xml:space="preserve"> </w:t>
      </w:r>
      <w:r w:rsidRPr="00F64027">
        <w:rPr>
          <w:rFonts w:cs="Arial"/>
          <w:szCs w:val="22"/>
        </w:rPr>
        <w:t>the</w:t>
      </w:r>
      <w:r w:rsidRPr="00F64027">
        <w:rPr>
          <w:rFonts w:cs="Arial"/>
          <w:spacing w:val="41"/>
          <w:szCs w:val="22"/>
        </w:rPr>
        <w:t xml:space="preserve"> </w:t>
      </w:r>
      <w:r w:rsidRPr="00F64027">
        <w:rPr>
          <w:rFonts w:cs="Arial"/>
          <w:spacing w:val="-1"/>
          <w:szCs w:val="22"/>
        </w:rPr>
        <w:t>employee’s</w:t>
      </w:r>
      <w:r w:rsidRPr="00F64027">
        <w:rPr>
          <w:rFonts w:cs="Arial"/>
          <w:spacing w:val="42"/>
          <w:szCs w:val="22"/>
        </w:rPr>
        <w:t xml:space="preserve"> </w:t>
      </w:r>
      <w:r w:rsidRPr="00F64027">
        <w:rPr>
          <w:rFonts w:cs="Arial"/>
          <w:spacing w:val="-1"/>
          <w:szCs w:val="22"/>
        </w:rPr>
        <w:t>learning</w:t>
      </w:r>
      <w:r w:rsidRPr="00F64027">
        <w:rPr>
          <w:rFonts w:cs="Arial"/>
          <w:spacing w:val="44"/>
          <w:szCs w:val="22"/>
        </w:rPr>
        <w:t xml:space="preserve"> </w:t>
      </w:r>
      <w:r w:rsidRPr="00F64027">
        <w:rPr>
          <w:rFonts w:cs="Arial"/>
          <w:spacing w:val="-1"/>
          <w:szCs w:val="22"/>
        </w:rPr>
        <w:t>process</w:t>
      </w:r>
      <w:r w:rsidRPr="00F64027">
        <w:rPr>
          <w:rFonts w:cs="Arial"/>
          <w:spacing w:val="43"/>
          <w:szCs w:val="22"/>
        </w:rPr>
        <w:t xml:space="preserve"> </w:t>
      </w:r>
      <w:r w:rsidRPr="00F64027">
        <w:rPr>
          <w:rFonts w:cs="Arial"/>
          <w:spacing w:val="-2"/>
          <w:szCs w:val="22"/>
        </w:rPr>
        <w:t>can</w:t>
      </w:r>
      <w:r w:rsidRPr="00F64027">
        <w:rPr>
          <w:rFonts w:cs="Arial"/>
          <w:spacing w:val="41"/>
          <w:szCs w:val="22"/>
        </w:rPr>
        <w:t xml:space="preserve"> </w:t>
      </w:r>
      <w:r w:rsidRPr="00F64027">
        <w:rPr>
          <w:rFonts w:cs="Arial"/>
          <w:spacing w:val="-1"/>
          <w:szCs w:val="22"/>
        </w:rPr>
        <w:t>normally</w:t>
      </w:r>
      <w:r w:rsidRPr="00F64027">
        <w:rPr>
          <w:rFonts w:cs="Arial"/>
          <w:spacing w:val="39"/>
          <w:szCs w:val="22"/>
        </w:rPr>
        <w:t xml:space="preserve"> </w:t>
      </w:r>
      <w:r w:rsidRPr="00F64027">
        <w:rPr>
          <w:rFonts w:cs="Arial"/>
          <w:spacing w:val="-1"/>
          <w:szCs w:val="22"/>
        </w:rPr>
        <w:t>be</w:t>
      </w:r>
      <w:r w:rsidRPr="00F64027">
        <w:rPr>
          <w:rFonts w:cs="Arial"/>
          <w:spacing w:val="61"/>
          <w:szCs w:val="22"/>
        </w:rPr>
        <w:t xml:space="preserve"> </w:t>
      </w:r>
      <w:r w:rsidRPr="00F64027">
        <w:rPr>
          <w:rFonts w:cs="Arial"/>
          <w:spacing w:val="-1"/>
          <w:szCs w:val="22"/>
        </w:rPr>
        <w:t>expected</w:t>
      </w:r>
      <w:r w:rsidRPr="00F64027">
        <w:rPr>
          <w:rFonts w:cs="Arial"/>
          <w:spacing w:val="4"/>
          <w:szCs w:val="22"/>
        </w:rPr>
        <w:t xml:space="preserve"> </w:t>
      </w:r>
      <w:r w:rsidRPr="00F64027">
        <w:rPr>
          <w:rFonts w:cs="Arial"/>
          <w:szCs w:val="22"/>
        </w:rPr>
        <w:t>to</w:t>
      </w:r>
      <w:r w:rsidRPr="00F64027">
        <w:rPr>
          <w:rFonts w:cs="Arial"/>
          <w:spacing w:val="5"/>
          <w:szCs w:val="22"/>
        </w:rPr>
        <w:t xml:space="preserve"> </w:t>
      </w:r>
      <w:r w:rsidRPr="00F64027">
        <w:rPr>
          <w:rFonts w:cs="Arial"/>
          <w:spacing w:val="-1"/>
          <w:szCs w:val="22"/>
        </w:rPr>
        <w:t>result</w:t>
      </w:r>
      <w:r w:rsidRPr="00F64027">
        <w:rPr>
          <w:rFonts w:cs="Arial"/>
          <w:spacing w:val="7"/>
          <w:szCs w:val="22"/>
        </w:rPr>
        <w:t xml:space="preserve"> </w:t>
      </w:r>
      <w:r w:rsidRPr="00F64027">
        <w:rPr>
          <w:rFonts w:cs="Arial"/>
          <w:spacing w:val="-1"/>
          <w:szCs w:val="22"/>
        </w:rPr>
        <w:t>in</w:t>
      </w:r>
      <w:r w:rsidRPr="00F64027">
        <w:rPr>
          <w:rFonts w:cs="Arial"/>
          <w:spacing w:val="5"/>
          <w:szCs w:val="22"/>
        </w:rPr>
        <w:t xml:space="preserve"> </w:t>
      </w:r>
      <w:r w:rsidRPr="00F64027">
        <w:rPr>
          <w:rFonts w:cs="Arial"/>
          <w:spacing w:val="-1"/>
          <w:szCs w:val="22"/>
        </w:rPr>
        <w:t>an</w:t>
      </w:r>
      <w:r w:rsidRPr="00F64027">
        <w:rPr>
          <w:rFonts w:cs="Arial"/>
          <w:spacing w:val="5"/>
          <w:szCs w:val="22"/>
        </w:rPr>
        <w:t xml:space="preserve"> </w:t>
      </w:r>
      <w:r w:rsidRPr="00F64027">
        <w:rPr>
          <w:rFonts w:cs="Arial"/>
          <w:spacing w:val="-1"/>
          <w:szCs w:val="22"/>
        </w:rPr>
        <w:t>increase</w:t>
      </w:r>
      <w:r w:rsidRPr="00F64027">
        <w:rPr>
          <w:rFonts w:cs="Arial"/>
          <w:spacing w:val="5"/>
          <w:szCs w:val="22"/>
        </w:rPr>
        <w:t xml:space="preserve"> </w:t>
      </w:r>
      <w:r w:rsidRPr="00F64027">
        <w:rPr>
          <w:rFonts w:cs="Arial"/>
          <w:spacing w:val="-1"/>
          <w:szCs w:val="22"/>
        </w:rPr>
        <w:t>in</w:t>
      </w:r>
      <w:r w:rsidRPr="00F64027">
        <w:rPr>
          <w:rFonts w:cs="Arial"/>
          <w:spacing w:val="5"/>
          <w:szCs w:val="22"/>
        </w:rPr>
        <w:t xml:space="preserve"> </w:t>
      </w:r>
      <w:r w:rsidRPr="00F64027">
        <w:rPr>
          <w:rFonts w:cs="Arial"/>
          <w:szCs w:val="22"/>
        </w:rPr>
        <w:t>the</w:t>
      </w:r>
      <w:r w:rsidRPr="00F64027">
        <w:rPr>
          <w:rFonts w:cs="Arial"/>
          <w:spacing w:val="5"/>
          <w:szCs w:val="22"/>
        </w:rPr>
        <w:t xml:space="preserve"> </w:t>
      </w:r>
      <w:r w:rsidRPr="00F64027">
        <w:rPr>
          <w:rFonts w:cs="Arial"/>
          <w:spacing w:val="-1"/>
          <w:szCs w:val="22"/>
        </w:rPr>
        <w:t>employee’s</w:t>
      </w:r>
      <w:r w:rsidRPr="00F64027">
        <w:rPr>
          <w:rFonts w:cs="Arial"/>
          <w:spacing w:val="6"/>
          <w:szCs w:val="22"/>
        </w:rPr>
        <w:t xml:space="preserve"> </w:t>
      </w:r>
      <w:r w:rsidRPr="00F64027">
        <w:rPr>
          <w:rFonts w:cs="Arial"/>
          <w:spacing w:val="-1"/>
          <w:szCs w:val="22"/>
        </w:rPr>
        <w:t>effectiveness.</w:t>
      </w:r>
      <w:r w:rsidRPr="00F64027">
        <w:rPr>
          <w:rFonts w:cs="Arial"/>
          <w:spacing w:val="13"/>
          <w:szCs w:val="22"/>
        </w:rPr>
        <w:t xml:space="preserve"> </w:t>
      </w:r>
      <w:r w:rsidRPr="00F64027">
        <w:rPr>
          <w:rFonts w:cs="Arial"/>
          <w:szCs w:val="22"/>
        </w:rPr>
        <w:t>These</w:t>
      </w:r>
      <w:r w:rsidRPr="00F64027">
        <w:rPr>
          <w:rFonts w:cs="Arial"/>
          <w:spacing w:val="5"/>
          <w:szCs w:val="22"/>
        </w:rPr>
        <w:t xml:space="preserve"> </w:t>
      </w:r>
      <w:r w:rsidRPr="00F64027">
        <w:rPr>
          <w:rFonts w:cs="Arial"/>
          <w:spacing w:val="-1"/>
          <w:szCs w:val="22"/>
        </w:rPr>
        <w:t>increases</w:t>
      </w:r>
      <w:r w:rsidRPr="00F64027">
        <w:rPr>
          <w:rFonts w:cs="Arial"/>
          <w:spacing w:val="3"/>
          <w:szCs w:val="22"/>
        </w:rPr>
        <w:t xml:space="preserve"> </w:t>
      </w:r>
      <w:r w:rsidRPr="00F64027">
        <w:rPr>
          <w:rFonts w:cs="Arial"/>
          <w:szCs w:val="22"/>
        </w:rPr>
        <w:t>may</w:t>
      </w:r>
      <w:r w:rsidRPr="00F64027">
        <w:rPr>
          <w:rFonts w:cs="Arial"/>
          <w:spacing w:val="49"/>
          <w:szCs w:val="22"/>
        </w:rPr>
        <w:t xml:space="preserve"> </w:t>
      </w:r>
      <w:r w:rsidRPr="00F64027">
        <w:rPr>
          <w:rFonts w:cs="Arial"/>
          <w:spacing w:val="-1"/>
          <w:szCs w:val="22"/>
        </w:rPr>
        <w:t>be</w:t>
      </w:r>
      <w:r w:rsidRPr="00F64027">
        <w:rPr>
          <w:rFonts w:cs="Arial"/>
          <w:spacing w:val="21"/>
          <w:szCs w:val="22"/>
        </w:rPr>
        <w:t xml:space="preserve"> </w:t>
      </w:r>
      <w:r w:rsidRPr="00F64027">
        <w:rPr>
          <w:rFonts w:cs="Arial"/>
          <w:spacing w:val="-1"/>
          <w:szCs w:val="22"/>
        </w:rPr>
        <w:t>withheld</w:t>
      </w:r>
      <w:r w:rsidRPr="00F64027">
        <w:rPr>
          <w:rFonts w:cs="Arial"/>
          <w:spacing w:val="20"/>
          <w:szCs w:val="22"/>
        </w:rPr>
        <w:t xml:space="preserve"> </w:t>
      </w:r>
      <w:r w:rsidRPr="00F64027">
        <w:rPr>
          <w:rFonts w:cs="Arial"/>
          <w:spacing w:val="-1"/>
          <w:szCs w:val="22"/>
        </w:rPr>
        <w:t>at</w:t>
      </w:r>
      <w:r w:rsidRPr="00F64027">
        <w:rPr>
          <w:rFonts w:cs="Arial"/>
          <w:spacing w:val="21"/>
          <w:szCs w:val="22"/>
        </w:rPr>
        <w:t xml:space="preserve"> </w:t>
      </w:r>
      <w:r w:rsidRPr="00F64027">
        <w:rPr>
          <w:rFonts w:cs="Arial"/>
          <w:szCs w:val="22"/>
        </w:rPr>
        <w:t>the</w:t>
      </w:r>
      <w:r w:rsidRPr="00F64027">
        <w:rPr>
          <w:rFonts w:cs="Arial"/>
          <w:spacing w:val="20"/>
          <w:szCs w:val="22"/>
        </w:rPr>
        <w:t xml:space="preserve"> </w:t>
      </w:r>
      <w:r w:rsidRPr="00F64027">
        <w:rPr>
          <w:rFonts w:cs="Arial"/>
          <w:spacing w:val="-1"/>
          <w:szCs w:val="22"/>
        </w:rPr>
        <w:t>discretion</w:t>
      </w:r>
      <w:r w:rsidRPr="00F64027">
        <w:rPr>
          <w:rFonts w:cs="Arial"/>
          <w:spacing w:val="20"/>
          <w:szCs w:val="22"/>
        </w:rPr>
        <w:t xml:space="preserve"> </w:t>
      </w:r>
      <w:r w:rsidRPr="00F64027">
        <w:rPr>
          <w:rFonts w:cs="Arial"/>
          <w:spacing w:val="-1"/>
          <w:szCs w:val="22"/>
        </w:rPr>
        <w:t>of</w:t>
      </w:r>
      <w:r w:rsidRPr="00F64027">
        <w:rPr>
          <w:rFonts w:cs="Arial"/>
          <w:spacing w:val="23"/>
          <w:szCs w:val="22"/>
        </w:rPr>
        <w:t xml:space="preserve"> </w:t>
      </w:r>
      <w:r w:rsidRPr="00F64027">
        <w:rPr>
          <w:rFonts w:cs="Arial"/>
          <w:spacing w:val="-1"/>
          <w:szCs w:val="22"/>
        </w:rPr>
        <w:t>the</w:t>
      </w:r>
      <w:r w:rsidRPr="00F64027">
        <w:rPr>
          <w:rFonts w:cs="Arial"/>
          <w:spacing w:val="20"/>
          <w:szCs w:val="22"/>
        </w:rPr>
        <w:t xml:space="preserve"> </w:t>
      </w:r>
      <w:r w:rsidRPr="00F64027">
        <w:rPr>
          <w:rFonts w:cs="Arial"/>
          <w:spacing w:val="-1"/>
          <w:szCs w:val="22"/>
        </w:rPr>
        <w:t>employee’s</w:t>
      </w:r>
      <w:r w:rsidRPr="00F64027">
        <w:rPr>
          <w:rFonts w:cs="Arial"/>
          <w:spacing w:val="23"/>
          <w:szCs w:val="22"/>
        </w:rPr>
        <w:t xml:space="preserve"> </w:t>
      </w:r>
      <w:r w:rsidRPr="00F64027">
        <w:rPr>
          <w:rFonts w:cs="Arial"/>
          <w:spacing w:val="-1"/>
          <w:szCs w:val="22"/>
        </w:rPr>
        <w:t>supervisor</w:t>
      </w:r>
      <w:r w:rsidRPr="00F64027">
        <w:rPr>
          <w:rFonts w:cs="Arial"/>
          <w:spacing w:val="21"/>
          <w:szCs w:val="22"/>
        </w:rPr>
        <w:t xml:space="preserve"> </w:t>
      </w:r>
      <w:r w:rsidRPr="00F64027">
        <w:rPr>
          <w:rFonts w:cs="Arial"/>
          <w:spacing w:val="-1"/>
          <w:szCs w:val="22"/>
        </w:rPr>
        <w:t>or</w:t>
      </w:r>
      <w:r w:rsidRPr="00F64027">
        <w:rPr>
          <w:rFonts w:cs="Arial"/>
          <w:spacing w:val="21"/>
          <w:szCs w:val="22"/>
        </w:rPr>
        <w:t xml:space="preserve"> </w:t>
      </w:r>
      <w:r w:rsidRPr="00F64027">
        <w:rPr>
          <w:rFonts w:cs="Arial"/>
          <w:szCs w:val="22"/>
        </w:rPr>
        <w:t>the</w:t>
      </w:r>
      <w:r w:rsidRPr="00F64027">
        <w:rPr>
          <w:rFonts w:cs="Arial"/>
          <w:spacing w:val="20"/>
          <w:szCs w:val="22"/>
        </w:rPr>
        <w:t xml:space="preserve"> </w:t>
      </w:r>
      <w:r w:rsidRPr="00F64027">
        <w:rPr>
          <w:rFonts w:cs="Arial"/>
          <w:spacing w:val="-1"/>
          <w:szCs w:val="22"/>
        </w:rPr>
        <w:t>Town</w:t>
      </w:r>
      <w:r w:rsidRPr="00F64027">
        <w:rPr>
          <w:rFonts w:cs="Arial"/>
          <w:spacing w:val="22"/>
          <w:szCs w:val="22"/>
        </w:rPr>
        <w:t xml:space="preserve"> </w:t>
      </w:r>
      <w:r w:rsidRPr="00F64027">
        <w:rPr>
          <w:rFonts w:cs="Arial"/>
          <w:spacing w:val="-1"/>
          <w:szCs w:val="22"/>
        </w:rPr>
        <w:t>Manager,</w:t>
      </w:r>
      <w:r w:rsidRPr="00F64027">
        <w:rPr>
          <w:rFonts w:cs="Arial"/>
          <w:spacing w:val="21"/>
          <w:szCs w:val="22"/>
        </w:rPr>
        <w:t xml:space="preserve"> </w:t>
      </w:r>
      <w:r w:rsidRPr="00F64027">
        <w:rPr>
          <w:rFonts w:cs="Arial"/>
          <w:spacing w:val="-1"/>
          <w:szCs w:val="22"/>
        </w:rPr>
        <w:t>if</w:t>
      </w:r>
      <w:r w:rsidRPr="00F64027">
        <w:rPr>
          <w:rFonts w:cs="Arial"/>
          <w:spacing w:val="21"/>
          <w:szCs w:val="22"/>
        </w:rPr>
        <w:t xml:space="preserve"> </w:t>
      </w:r>
      <w:r w:rsidRPr="00F64027">
        <w:rPr>
          <w:rFonts w:cs="Arial"/>
          <w:szCs w:val="22"/>
        </w:rPr>
        <w:t>the</w:t>
      </w:r>
      <w:r w:rsidRPr="00F64027">
        <w:rPr>
          <w:rFonts w:cs="Arial"/>
          <w:spacing w:val="41"/>
          <w:szCs w:val="22"/>
        </w:rPr>
        <w:t xml:space="preserve"> </w:t>
      </w:r>
      <w:r w:rsidRPr="00F64027">
        <w:rPr>
          <w:rFonts w:cs="Arial"/>
          <w:spacing w:val="-1"/>
          <w:szCs w:val="22"/>
        </w:rPr>
        <w:t>employee’s</w:t>
      </w:r>
      <w:r w:rsidRPr="00F64027">
        <w:rPr>
          <w:rFonts w:cs="Arial"/>
          <w:szCs w:val="22"/>
        </w:rPr>
        <w:t xml:space="preserve"> </w:t>
      </w:r>
      <w:r w:rsidRPr="00F64027">
        <w:rPr>
          <w:rFonts w:cs="Arial"/>
          <w:spacing w:val="-1"/>
          <w:szCs w:val="22"/>
        </w:rPr>
        <w:t>skills</w:t>
      </w:r>
      <w:r w:rsidRPr="00F64027">
        <w:rPr>
          <w:rFonts w:cs="Arial"/>
          <w:spacing w:val="1"/>
          <w:szCs w:val="22"/>
        </w:rPr>
        <w:t xml:space="preserve"> </w:t>
      </w:r>
      <w:r w:rsidRPr="00F64027">
        <w:rPr>
          <w:rFonts w:cs="Arial"/>
          <w:szCs w:val="22"/>
        </w:rPr>
        <w:t>are</w:t>
      </w:r>
      <w:r w:rsidRPr="00F64027">
        <w:rPr>
          <w:rFonts w:cs="Arial"/>
          <w:spacing w:val="-2"/>
          <w:szCs w:val="22"/>
        </w:rPr>
        <w:t xml:space="preserve"> </w:t>
      </w:r>
      <w:r w:rsidRPr="00F64027">
        <w:rPr>
          <w:rFonts w:cs="Arial"/>
          <w:spacing w:val="-1"/>
          <w:szCs w:val="22"/>
        </w:rPr>
        <w:t>not progressing</w:t>
      </w:r>
      <w:r w:rsidRPr="00F64027">
        <w:rPr>
          <w:rFonts w:cs="Arial"/>
          <w:spacing w:val="3"/>
          <w:szCs w:val="22"/>
        </w:rPr>
        <w:t xml:space="preserve"> </w:t>
      </w:r>
      <w:r w:rsidRPr="00F64027">
        <w:rPr>
          <w:rFonts w:cs="Arial"/>
          <w:spacing w:val="-1"/>
          <w:szCs w:val="22"/>
        </w:rPr>
        <w:t>normally.</w:t>
      </w:r>
    </w:p>
    <w:p w14:paraId="2F3C6DEB" w14:textId="77777777" w:rsidR="0068435C" w:rsidRPr="00F64027" w:rsidRDefault="0068435C" w:rsidP="00F64027">
      <w:pPr>
        <w:pStyle w:val="BodyText"/>
        <w:spacing w:before="64"/>
        <w:ind w:right="113"/>
        <w:jc w:val="left"/>
        <w:rPr>
          <w:rFonts w:cs="Arial"/>
          <w:spacing w:val="-1"/>
          <w:szCs w:val="22"/>
        </w:rPr>
      </w:pPr>
    </w:p>
    <w:p w14:paraId="1FE55A5E" w14:textId="25A1BB3D" w:rsidR="0068435C" w:rsidRPr="00CD5023" w:rsidRDefault="0068435C" w:rsidP="00CD5023">
      <w:pPr>
        <w:rPr>
          <w:b/>
          <w:bCs/>
        </w:rPr>
      </w:pPr>
      <w:r w:rsidRPr="00CD5023">
        <w:rPr>
          <w:b/>
          <w:bCs/>
        </w:rPr>
        <w:t>FY 25 Pay Plan</w:t>
      </w:r>
    </w:p>
    <w:p w14:paraId="584B0FEE" w14:textId="77777777" w:rsidR="0068435C" w:rsidRPr="00F64027" w:rsidRDefault="0068435C" w:rsidP="00F64027">
      <w:pPr>
        <w:pStyle w:val="BodyText"/>
        <w:spacing w:before="64"/>
        <w:ind w:right="113"/>
        <w:jc w:val="left"/>
        <w:rPr>
          <w:rFonts w:cs="Arial"/>
          <w:b/>
          <w:bCs/>
          <w:spacing w:val="-1"/>
          <w:szCs w:val="22"/>
        </w:rPr>
      </w:pPr>
    </w:p>
    <w:tbl>
      <w:tblPr>
        <w:tblStyle w:val="TableGrid"/>
        <w:tblW w:w="0" w:type="auto"/>
        <w:tblLook w:val="04A0" w:firstRow="1" w:lastRow="0" w:firstColumn="1" w:lastColumn="0" w:noHBand="0" w:noVBand="1"/>
      </w:tblPr>
      <w:tblGrid>
        <w:gridCol w:w="3394"/>
        <w:gridCol w:w="960"/>
        <w:gridCol w:w="1601"/>
        <w:gridCol w:w="1428"/>
        <w:gridCol w:w="1467"/>
      </w:tblGrid>
      <w:tr w:rsidR="00360E92" w:rsidRPr="00F64027" w14:paraId="13FFB8FE" w14:textId="77777777" w:rsidTr="00360E92">
        <w:tc>
          <w:tcPr>
            <w:tcW w:w="3394" w:type="dxa"/>
          </w:tcPr>
          <w:p w14:paraId="305637BB" w14:textId="7CEC0F13" w:rsidR="0068435C" w:rsidRPr="00F64027" w:rsidRDefault="0068435C" w:rsidP="00F64027">
            <w:pPr>
              <w:pStyle w:val="BodyText"/>
              <w:spacing w:before="64"/>
              <w:ind w:right="113"/>
              <w:jc w:val="left"/>
              <w:rPr>
                <w:rFonts w:cs="Arial"/>
                <w:b/>
                <w:bCs/>
                <w:spacing w:val="-1"/>
                <w:szCs w:val="22"/>
              </w:rPr>
            </w:pPr>
            <w:r w:rsidRPr="00F64027">
              <w:rPr>
                <w:rFonts w:cs="Arial"/>
                <w:b/>
                <w:bCs/>
                <w:spacing w:val="-1"/>
                <w:szCs w:val="22"/>
              </w:rPr>
              <w:t>Position</w:t>
            </w:r>
          </w:p>
        </w:tc>
        <w:tc>
          <w:tcPr>
            <w:tcW w:w="960" w:type="dxa"/>
          </w:tcPr>
          <w:p w14:paraId="76A4DC1E" w14:textId="1B11FB9B" w:rsidR="0068435C" w:rsidRPr="00F64027" w:rsidRDefault="0068435C" w:rsidP="00F64027">
            <w:pPr>
              <w:pStyle w:val="BodyText"/>
              <w:spacing w:before="64"/>
              <w:ind w:right="113"/>
              <w:jc w:val="left"/>
              <w:rPr>
                <w:rFonts w:cs="Arial"/>
                <w:b/>
                <w:bCs/>
                <w:spacing w:val="-1"/>
                <w:szCs w:val="22"/>
              </w:rPr>
            </w:pPr>
            <w:r w:rsidRPr="00F64027">
              <w:rPr>
                <w:rFonts w:cs="Arial"/>
                <w:b/>
                <w:bCs/>
                <w:spacing w:val="-1"/>
                <w:szCs w:val="22"/>
              </w:rPr>
              <w:t>Grade</w:t>
            </w:r>
          </w:p>
        </w:tc>
        <w:tc>
          <w:tcPr>
            <w:tcW w:w="1601" w:type="dxa"/>
          </w:tcPr>
          <w:p w14:paraId="2D9D6D46" w14:textId="69595FB8" w:rsidR="0068435C" w:rsidRPr="00F64027" w:rsidRDefault="0068435C" w:rsidP="00F64027">
            <w:pPr>
              <w:pStyle w:val="BodyText"/>
              <w:spacing w:before="64"/>
              <w:ind w:right="113"/>
              <w:jc w:val="left"/>
              <w:rPr>
                <w:rFonts w:cs="Arial"/>
                <w:b/>
                <w:bCs/>
                <w:spacing w:val="-1"/>
                <w:szCs w:val="22"/>
              </w:rPr>
            </w:pPr>
            <w:r w:rsidRPr="00F64027">
              <w:rPr>
                <w:rFonts w:cs="Arial"/>
                <w:b/>
                <w:bCs/>
                <w:spacing w:val="-1"/>
                <w:szCs w:val="22"/>
              </w:rPr>
              <w:t>Minimum</w:t>
            </w:r>
          </w:p>
        </w:tc>
        <w:tc>
          <w:tcPr>
            <w:tcW w:w="1428" w:type="dxa"/>
          </w:tcPr>
          <w:p w14:paraId="0B75F25F" w14:textId="18C79D36" w:rsidR="0068435C" w:rsidRPr="00F64027" w:rsidRDefault="0068435C" w:rsidP="00F64027">
            <w:pPr>
              <w:pStyle w:val="BodyText"/>
              <w:spacing w:before="64"/>
              <w:ind w:right="113"/>
              <w:jc w:val="left"/>
              <w:rPr>
                <w:rFonts w:cs="Arial"/>
                <w:b/>
                <w:bCs/>
                <w:spacing w:val="-1"/>
                <w:szCs w:val="22"/>
              </w:rPr>
            </w:pPr>
            <w:r w:rsidRPr="00F64027">
              <w:rPr>
                <w:rFonts w:cs="Arial"/>
                <w:b/>
                <w:bCs/>
                <w:spacing w:val="-1"/>
                <w:szCs w:val="22"/>
              </w:rPr>
              <w:t>Midpoint</w:t>
            </w:r>
          </w:p>
        </w:tc>
        <w:tc>
          <w:tcPr>
            <w:tcW w:w="1467" w:type="dxa"/>
          </w:tcPr>
          <w:p w14:paraId="46DFD51E" w14:textId="3CE6E421" w:rsidR="0068435C" w:rsidRPr="00F64027" w:rsidRDefault="0068435C" w:rsidP="00F64027">
            <w:pPr>
              <w:pStyle w:val="BodyText"/>
              <w:spacing w:before="64"/>
              <w:ind w:right="113"/>
              <w:jc w:val="left"/>
              <w:rPr>
                <w:rFonts w:cs="Arial"/>
                <w:b/>
                <w:bCs/>
                <w:spacing w:val="-1"/>
                <w:szCs w:val="22"/>
              </w:rPr>
            </w:pPr>
            <w:r w:rsidRPr="00F64027">
              <w:rPr>
                <w:rFonts w:cs="Arial"/>
                <w:b/>
                <w:bCs/>
                <w:spacing w:val="-1"/>
                <w:szCs w:val="22"/>
              </w:rPr>
              <w:t>Maximum</w:t>
            </w:r>
          </w:p>
        </w:tc>
      </w:tr>
      <w:tr w:rsidR="00360E92" w:rsidRPr="00F64027" w14:paraId="33173A29" w14:textId="77777777" w:rsidTr="00360E92">
        <w:tc>
          <w:tcPr>
            <w:tcW w:w="3394" w:type="dxa"/>
          </w:tcPr>
          <w:p w14:paraId="54689AA0" w14:textId="7F7FFE06" w:rsidR="0068435C" w:rsidRPr="00F64027" w:rsidRDefault="0068435C" w:rsidP="00F64027">
            <w:pPr>
              <w:pStyle w:val="BodyText"/>
              <w:spacing w:before="64"/>
              <w:ind w:right="113"/>
              <w:jc w:val="left"/>
              <w:rPr>
                <w:rFonts w:cs="Arial"/>
                <w:spacing w:val="-1"/>
                <w:szCs w:val="22"/>
              </w:rPr>
            </w:pPr>
            <w:r w:rsidRPr="00F64027">
              <w:rPr>
                <w:rFonts w:cs="Arial"/>
                <w:spacing w:val="-1"/>
                <w:szCs w:val="22"/>
              </w:rPr>
              <w:t>Director</w:t>
            </w:r>
            <w:r w:rsidR="00890515">
              <w:rPr>
                <w:rFonts w:cs="Arial"/>
                <w:spacing w:val="-1"/>
                <w:szCs w:val="22"/>
              </w:rPr>
              <w:t xml:space="preserve"> of Finance</w:t>
            </w:r>
          </w:p>
        </w:tc>
        <w:tc>
          <w:tcPr>
            <w:tcW w:w="960" w:type="dxa"/>
          </w:tcPr>
          <w:p w14:paraId="4C00C85C" w14:textId="74357404" w:rsidR="0068435C" w:rsidRPr="00F64027" w:rsidRDefault="0068435C" w:rsidP="00F64027">
            <w:pPr>
              <w:pStyle w:val="BodyText"/>
              <w:spacing w:before="64"/>
              <w:ind w:right="113"/>
              <w:jc w:val="left"/>
              <w:rPr>
                <w:rFonts w:cs="Arial"/>
                <w:spacing w:val="-1"/>
                <w:szCs w:val="22"/>
              </w:rPr>
            </w:pPr>
            <w:r w:rsidRPr="00F64027">
              <w:rPr>
                <w:rFonts w:cs="Arial"/>
                <w:spacing w:val="-1"/>
                <w:szCs w:val="22"/>
              </w:rPr>
              <w:t>1</w:t>
            </w:r>
            <w:r w:rsidR="005C27D4">
              <w:rPr>
                <w:rFonts w:cs="Arial"/>
                <w:spacing w:val="-1"/>
                <w:szCs w:val="22"/>
              </w:rPr>
              <w:t>2</w:t>
            </w:r>
          </w:p>
        </w:tc>
        <w:tc>
          <w:tcPr>
            <w:tcW w:w="1601" w:type="dxa"/>
          </w:tcPr>
          <w:p w14:paraId="5EE10307" w14:textId="2051AD80" w:rsidR="0068435C" w:rsidRDefault="00E54C69" w:rsidP="00F64027">
            <w:pPr>
              <w:pStyle w:val="BodyText"/>
              <w:spacing w:before="64"/>
              <w:ind w:right="113"/>
              <w:jc w:val="left"/>
              <w:rPr>
                <w:rFonts w:cs="Arial"/>
                <w:spacing w:val="-1"/>
                <w:szCs w:val="22"/>
              </w:rPr>
            </w:pPr>
            <w:r w:rsidRPr="00F64027">
              <w:rPr>
                <w:rFonts w:cs="Arial"/>
                <w:spacing w:val="-1"/>
                <w:szCs w:val="22"/>
              </w:rPr>
              <w:t>$</w:t>
            </w:r>
            <w:r w:rsidR="00807D08">
              <w:rPr>
                <w:rFonts w:cs="Arial"/>
                <w:spacing w:val="-1"/>
                <w:szCs w:val="22"/>
              </w:rPr>
              <w:t>12</w:t>
            </w:r>
            <w:r w:rsidR="00FE44B7">
              <w:rPr>
                <w:rFonts w:cs="Arial"/>
                <w:spacing w:val="-1"/>
                <w:szCs w:val="22"/>
              </w:rPr>
              <w:t>5</w:t>
            </w:r>
            <w:r w:rsidR="006929BB">
              <w:rPr>
                <w:rFonts w:cs="Arial"/>
                <w:spacing w:val="-1"/>
                <w:szCs w:val="22"/>
              </w:rPr>
              <w:t>,</w:t>
            </w:r>
            <w:r w:rsidR="00807D08">
              <w:rPr>
                <w:rFonts w:cs="Arial"/>
                <w:spacing w:val="-1"/>
                <w:szCs w:val="22"/>
              </w:rPr>
              <w:t>600</w:t>
            </w:r>
          </w:p>
          <w:p w14:paraId="55136243" w14:textId="339CA6A9" w:rsidR="00807D08" w:rsidRPr="00F64027" w:rsidRDefault="00807D08" w:rsidP="00F64027">
            <w:pPr>
              <w:pStyle w:val="BodyText"/>
              <w:spacing w:before="64"/>
              <w:ind w:right="113"/>
              <w:jc w:val="left"/>
              <w:rPr>
                <w:rFonts w:cs="Arial"/>
                <w:spacing w:val="-1"/>
                <w:szCs w:val="22"/>
              </w:rPr>
            </w:pPr>
          </w:p>
        </w:tc>
        <w:tc>
          <w:tcPr>
            <w:tcW w:w="1428" w:type="dxa"/>
          </w:tcPr>
          <w:p w14:paraId="15DE8C7C" w14:textId="171FA3FB" w:rsidR="0068435C" w:rsidRDefault="0068435C"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144</w:t>
            </w:r>
            <w:r w:rsidR="006929BB">
              <w:rPr>
                <w:rFonts w:cs="Arial"/>
                <w:spacing w:val="-1"/>
                <w:szCs w:val="22"/>
              </w:rPr>
              <w:t>,</w:t>
            </w:r>
            <w:r w:rsidR="00790915">
              <w:rPr>
                <w:rFonts w:cs="Arial"/>
                <w:spacing w:val="-1"/>
                <w:szCs w:val="22"/>
              </w:rPr>
              <w:t>200</w:t>
            </w:r>
          </w:p>
          <w:p w14:paraId="63AD934F" w14:textId="4E2C93B0" w:rsidR="00790915" w:rsidRPr="00F64027" w:rsidRDefault="00790915" w:rsidP="00F64027">
            <w:pPr>
              <w:pStyle w:val="BodyText"/>
              <w:spacing w:before="64"/>
              <w:ind w:right="113"/>
              <w:jc w:val="left"/>
              <w:rPr>
                <w:rFonts w:cs="Arial"/>
                <w:spacing w:val="-1"/>
                <w:szCs w:val="22"/>
              </w:rPr>
            </w:pPr>
          </w:p>
        </w:tc>
        <w:tc>
          <w:tcPr>
            <w:tcW w:w="1467" w:type="dxa"/>
          </w:tcPr>
          <w:p w14:paraId="14F917EA" w14:textId="1C662ED7" w:rsidR="0068435C" w:rsidRPr="00F64027" w:rsidRDefault="00E54C69"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162</w:t>
            </w:r>
            <w:r w:rsidR="006929BB">
              <w:rPr>
                <w:rFonts w:cs="Arial"/>
                <w:spacing w:val="-1"/>
                <w:szCs w:val="22"/>
              </w:rPr>
              <w:t>,</w:t>
            </w:r>
            <w:r w:rsidR="00790915">
              <w:rPr>
                <w:rFonts w:cs="Arial"/>
                <w:spacing w:val="-1"/>
                <w:szCs w:val="22"/>
              </w:rPr>
              <w:t>740</w:t>
            </w:r>
          </w:p>
        </w:tc>
      </w:tr>
      <w:tr w:rsidR="00360E92" w:rsidRPr="00F64027" w14:paraId="46F11257" w14:textId="77777777" w:rsidTr="00360E92">
        <w:tc>
          <w:tcPr>
            <w:tcW w:w="3394" w:type="dxa"/>
          </w:tcPr>
          <w:p w14:paraId="1D1EFBAE" w14:textId="007AD724" w:rsidR="0068435C" w:rsidRPr="00F64027" w:rsidRDefault="0068435C" w:rsidP="00F64027">
            <w:pPr>
              <w:pStyle w:val="BodyText"/>
              <w:spacing w:before="64"/>
              <w:ind w:right="113"/>
              <w:jc w:val="left"/>
              <w:rPr>
                <w:rFonts w:cs="Arial"/>
                <w:spacing w:val="-1"/>
                <w:szCs w:val="22"/>
              </w:rPr>
            </w:pPr>
            <w:r w:rsidRPr="00F64027">
              <w:rPr>
                <w:rFonts w:cs="Arial"/>
                <w:spacing w:val="-1"/>
                <w:szCs w:val="22"/>
              </w:rPr>
              <w:t>Police Chief</w:t>
            </w:r>
          </w:p>
        </w:tc>
        <w:tc>
          <w:tcPr>
            <w:tcW w:w="960" w:type="dxa"/>
          </w:tcPr>
          <w:p w14:paraId="48AA124F" w14:textId="31694981" w:rsidR="0068435C" w:rsidRPr="00F64027" w:rsidRDefault="0068435C" w:rsidP="00F64027">
            <w:pPr>
              <w:pStyle w:val="BodyText"/>
              <w:spacing w:before="64"/>
              <w:ind w:right="113"/>
              <w:jc w:val="left"/>
              <w:rPr>
                <w:rFonts w:cs="Arial"/>
                <w:spacing w:val="-1"/>
                <w:szCs w:val="22"/>
              </w:rPr>
            </w:pPr>
            <w:r w:rsidRPr="00F64027">
              <w:rPr>
                <w:rFonts w:cs="Arial"/>
                <w:spacing w:val="-1"/>
                <w:szCs w:val="22"/>
              </w:rPr>
              <w:t>1</w:t>
            </w:r>
            <w:r w:rsidR="00DD45A9">
              <w:rPr>
                <w:rFonts w:cs="Arial"/>
                <w:spacing w:val="-1"/>
                <w:szCs w:val="22"/>
              </w:rPr>
              <w:t>2</w:t>
            </w:r>
          </w:p>
        </w:tc>
        <w:tc>
          <w:tcPr>
            <w:tcW w:w="1601" w:type="dxa"/>
          </w:tcPr>
          <w:p w14:paraId="3935DB8E" w14:textId="73A1BC7C" w:rsidR="0068435C" w:rsidRDefault="00E54C69"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12</w:t>
            </w:r>
            <w:r w:rsidR="00FE44B7">
              <w:rPr>
                <w:rFonts w:cs="Arial"/>
                <w:spacing w:val="-1"/>
                <w:szCs w:val="22"/>
              </w:rPr>
              <w:t>5</w:t>
            </w:r>
            <w:r w:rsidR="006929BB">
              <w:rPr>
                <w:rFonts w:cs="Arial"/>
                <w:spacing w:val="-1"/>
                <w:szCs w:val="22"/>
              </w:rPr>
              <w:t>,</w:t>
            </w:r>
            <w:r w:rsidR="00FE44B7">
              <w:rPr>
                <w:rFonts w:cs="Arial"/>
                <w:spacing w:val="-1"/>
                <w:szCs w:val="22"/>
              </w:rPr>
              <w:t>6</w:t>
            </w:r>
            <w:r w:rsidR="00790915">
              <w:rPr>
                <w:rFonts w:cs="Arial"/>
                <w:spacing w:val="-1"/>
                <w:szCs w:val="22"/>
              </w:rPr>
              <w:t>00</w:t>
            </w:r>
          </w:p>
          <w:p w14:paraId="3F8D4135" w14:textId="62515164" w:rsidR="00790915" w:rsidRPr="00F64027" w:rsidRDefault="00790915" w:rsidP="00F64027">
            <w:pPr>
              <w:pStyle w:val="BodyText"/>
              <w:spacing w:before="64"/>
              <w:ind w:right="113"/>
              <w:jc w:val="left"/>
              <w:rPr>
                <w:rFonts w:cs="Arial"/>
                <w:spacing w:val="-1"/>
                <w:szCs w:val="22"/>
              </w:rPr>
            </w:pPr>
          </w:p>
        </w:tc>
        <w:tc>
          <w:tcPr>
            <w:tcW w:w="1428" w:type="dxa"/>
          </w:tcPr>
          <w:p w14:paraId="6E66E999" w14:textId="2A4FE6CF" w:rsidR="0068435C" w:rsidRDefault="0068435C"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14</w:t>
            </w:r>
            <w:r w:rsidR="00FE44B7">
              <w:rPr>
                <w:rFonts w:cs="Arial"/>
                <w:spacing w:val="-1"/>
                <w:szCs w:val="22"/>
              </w:rPr>
              <w:t>4</w:t>
            </w:r>
            <w:r w:rsidR="006929BB">
              <w:rPr>
                <w:rFonts w:cs="Arial"/>
                <w:spacing w:val="-1"/>
                <w:szCs w:val="22"/>
              </w:rPr>
              <w:t>,</w:t>
            </w:r>
            <w:r w:rsidR="00FE44B7">
              <w:rPr>
                <w:rFonts w:cs="Arial"/>
                <w:spacing w:val="-1"/>
                <w:szCs w:val="22"/>
              </w:rPr>
              <w:t>2</w:t>
            </w:r>
            <w:r w:rsidR="00790915">
              <w:rPr>
                <w:rFonts w:cs="Arial"/>
                <w:spacing w:val="-1"/>
                <w:szCs w:val="22"/>
              </w:rPr>
              <w:t>00</w:t>
            </w:r>
          </w:p>
          <w:p w14:paraId="290B664C" w14:textId="11424B36" w:rsidR="00790915" w:rsidRPr="00F64027" w:rsidRDefault="00790915" w:rsidP="00F64027">
            <w:pPr>
              <w:pStyle w:val="BodyText"/>
              <w:spacing w:before="64"/>
              <w:ind w:right="113"/>
              <w:jc w:val="left"/>
              <w:rPr>
                <w:rFonts w:cs="Arial"/>
                <w:spacing w:val="-1"/>
                <w:szCs w:val="22"/>
              </w:rPr>
            </w:pPr>
          </w:p>
        </w:tc>
        <w:tc>
          <w:tcPr>
            <w:tcW w:w="1467" w:type="dxa"/>
          </w:tcPr>
          <w:p w14:paraId="3560357F" w14:textId="28172EAB" w:rsidR="0068435C" w:rsidRPr="00F64027" w:rsidRDefault="00E54C69"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162</w:t>
            </w:r>
            <w:r w:rsidR="006929BB">
              <w:rPr>
                <w:rFonts w:cs="Arial"/>
                <w:spacing w:val="-1"/>
                <w:szCs w:val="22"/>
              </w:rPr>
              <w:t>,</w:t>
            </w:r>
            <w:r w:rsidR="00790915">
              <w:rPr>
                <w:rFonts w:cs="Arial"/>
                <w:spacing w:val="-1"/>
                <w:szCs w:val="22"/>
              </w:rPr>
              <w:t>740</w:t>
            </w:r>
          </w:p>
        </w:tc>
      </w:tr>
      <w:tr w:rsidR="00360E92" w:rsidRPr="00F64027" w14:paraId="2DADF05F" w14:textId="77777777" w:rsidTr="00360E92">
        <w:tc>
          <w:tcPr>
            <w:tcW w:w="3394" w:type="dxa"/>
          </w:tcPr>
          <w:p w14:paraId="29597F34" w14:textId="383F773E" w:rsidR="0068435C" w:rsidRPr="00F64027" w:rsidRDefault="0068435C" w:rsidP="00F64027">
            <w:pPr>
              <w:pStyle w:val="BodyText"/>
              <w:spacing w:before="64"/>
              <w:ind w:right="113"/>
              <w:jc w:val="left"/>
              <w:rPr>
                <w:rFonts w:cs="Arial"/>
                <w:spacing w:val="-1"/>
                <w:szCs w:val="22"/>
              </w:rPr>
            </w:pPr>
            <w:r w:rsidRPr="00F64027">
              <w:rPr>
                <w:rFonts w:cs="Arial"/>
                <w:spacing w:val="-1"/>
                <w:szCs w:val="22"/>
              </w:rPr>
              <w:t>Police Captain</w:t>
            </w:r>
          </w:p>
        </w:tc>
        <w:tc>
          <w:tcPr>
            <w:tcW w:w="960" w:type="dxa"/>
          </w:tcPr>
          <w:p w14:paraId="6971C16F" w14:textId="0CE672EA" w:rsidR="0068435C" w:rsidRPr="00F64027" w:rsidRDefault="0068435C" w:rsidP="00F64027">
            <w:pPr>
              <w:pStyle w:val="BodyText"/>
              <w:spacing w:before="64"/>
              <w:ind w:right="113"/>
              <w:jc w:val="left"/>
              <w:rPr>
                <w:rFonts w:cs="Arial"/>
                <w:spacing w:val="-1"/>
                <w:szCs w:val="22"/>
              </w:rPr>
            </w:pPr>
            <w:r w:rsidRPr="00F64027">
              <w:rPr>
                <w:rFonts w:cs="Arial"/>
                <w:spacing w:val="-1"/>
                <w:szCs w:val="22"/>
              </w:rPr>
              <w:t>9</w:t>
            </w:r>
          </w:p>
        </w:tc>
        <w:tc>
          <w:tcPr>
            <w:tcW w:w="1601" w:type="dxa"/>
          </w:tcPr>
          <w:p w14:paraId="0F9748FF" w14:textId="355C54F4" w:rsidR="0068435C" w:rsidRDefault="00E54C69"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111</w:t>
            </w:r>
            <w:r w:rsidR="006929BB">
              <w:rPr>
                <w:rFonts w:cs="Arial"/>
                <w:spacing w:val="-1"/>
                <w:szCs w:val="22"/>
              </w:rPr>
              <w:t>,</w:t>
            </w:r>
            <w:r w:rsidR="00790915">
              <w:rPr>
                <w:rFonts w:cs="Arial"/>
                <w:spacing w:val="-1"/>
                <w:szCs w:val="22"/>
              </w:rPr>
              <w:t>240</w:t>
            </w:r>
          </w:p>
          <w:p w14:paraId="4C16AD78" w14:textId="3DBEAEBA" w:rsidR="00790915" w:rsidRPr="00F64027" w:rsidRDefault="00790915" w:rsidP="00F64027">
            <w:pPr>
              <w:pStyle w:val="BodyText"/>
              <w:spacing w:before="64"/>
              <w:ind w:right="113"/>
              <w:jc w:val="left"/>
              <w:rPr>
                <w:rFonts w:cs="Arial"/>
                <w:spacing w:val="-1"/>
                <w:szCs w:val="22"/>
              </w:rPr>
            </w:pPr>
          </w:p>
        </w:tc>
        <w:tc>
          <w:tcPr>
            <w:tcW w:w="1428" w:type="dxa"/>
          </w:tcPr>
          <w:p w14:paraId="3576CE63" w14:textId="04651827" w:rsidR="0068435C" w:rsidRDefault="0068435C"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123</w:t>
            </w:r>
            <w:r w:rsidR="006929BB">
              <w:rPr>
                <w:rFonts w:cs="Arial"/>
                <w:spacing w:val="-1"/>
                <w:szCs w:val="22"/>
              </w:rPr>
              <w:t>,</w:t>
            </w:r>
            <w:r w:rsidR="00790915">
              <w:rPr>
                <w:rFonts w:cs="Arial"/>
                <w:spacing w:val="-1"/>
                <w:szCs w:val="22"/>
              </w:rPr>
              <w:t>600</w:t>
            </w:r>
          </w:p>
          <w:p w14:paraId="1D09AEE3" w14:textId="741FD0A5" w:rsidR="00790915" w:rsidRPr="00F64027" w:rsidRDefault="00790915" w:rsidP="00F64027">
            <w:pPr>
              <w:pStyle w:val="BodyText"/>
              <w:spacing w:before="64"/>
              <w:ind w:right="113"/>
              <w:jc w:val="left"/>
              <w:rPr>
                <w:rFonts w:cs="Arial"/>
                <w:spacing w:val="-1"/>
                <w:szCs w:val="22"/>
              </w:rPr>
            </w:pPr>
          </w:p>
        </w:tc>
        <w:tc>
          <w:tcPr>
            <w:tcW w:w="1467" w:type="dxa"/>
          </w:tcPr>
          <w:p w14:paraId="7388287C" w14:textId="19D8AAA5" w:rsidR="0068435C" w:rsidRDefault="00E54C69"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135</w:t>
            </w:r>
            <w:r w:rsidR="006929BB">
              <w:rPr>
                <w:rFonts w:cs="Arial"/>
                <w:spacing w:val="-1"/>
                <w:szCs w:val="22"/>
              </w:rPr>
              <w:t>,</w:t>
            </w:r>
            <w:r w:rsidR="00790915">
              <w:rPr>
                <w:rFonts w:cs="Arial"/>
                <w:spacing w:val="-1"/>
                <w:szCs w:val="22"/>
              </w:rPr>
              <w:t>960</w:t>
            </w:r>
          </w:p>
          <w:p w14:paraId="1786E939" w14:textId="34EBC165" w:rsidR="00790915" w:rsidRPr="00F64027" w:rsidRDefault="00790915" w:rsidP="00F64027">
            <w:pPr>
              <w:pStyle w:val="BodyText"/>
              <w:spacing w:before="64"/>
              <w:ind w:right="113"/>
              <w:jc w:val="left"/>
              <w:rPr>
                <w:rFonts w:cs="Arial"/>
                <w:spacing w:val="-1"/>
                <w:szCs w:val="22"/>
              </w:rPr>
            </w:pPr>
          </w:p>
        </w:tc>
      </w:tr>
      <w:tr w:rsidR="005C27D4" w:rsidRPr="00F64027" w14:paraId="7346E565" w14:textId="77777777" w:rsidTr="00360E92">
        <w:tc>
          <w:tcPr>
            <w:tcW w:w="3394" w:type="dxa"/>
          </w:tcPr>
          <w:p w14:paraId="70221AB8" w14:textId="4491FAE0" w:rsidR="005C27D4" w:rsidRPr="00F64027" w:rsidRDefault="005C27D4" w:rsidP="00F64027">
            <w:pPr>
              <w:pStyle w:val="BodyText"/>
              <w:spacing w:before="64"/>
              <w:ind w:right="113"/>
              <w:jc w:val="left"/>
              <w:rPr>
                <w:rFonts w:cs="Arial"/>
                <w:spacing w:val="-1"/>
                <w:szCs w:val="22"/>
              </w:rPr>
            </w:pPr>
            <w:r>
              <w:rPr>
                <w:rFonts w:cs="Arial"/>
                <w:spacing w:val="-1"/>
                <w:szCs w:val="22"/>
              </w:rPr>
              <w:t>Deputy Director</w:t>
            </w:r>
            <w:r w:rsidR="00890515">
              <w:rPr>
                <w:rFonts w:cs="Arial"/>
                <w:spacing w:val="-1"/>
                <w:szCs w:val="22"/>
              </w:rPr>
              <w:t xml:space="preserve"> of Finance</w:t>
            </w:r>
          </w:p>
        </w:tc>
        <w:tc>
          <w:tcPr>
            <w:tcW w:w="960" w:type="dxa"/>
          </w:tcPr>
          <w:p w14:paraId="6767FA2E" w14:textId="035FB454" w:rsidR="005C27D4" w:rsidRPr="00F64027" w:rsidRDefault="005C27D4" w:rsidP="00F64027">
            <w:pPr>
              <w:pStyle w:val="BodyText"/>
              <w:spacing w:before="64"/>
              <w:ind w:right="113"/>
              <w:jc w:val="left"/>
              <w:rPr>
                <w:rFonts w:cs="Arial"/>
                <w:spacing w:val="-1"/>
                <w:szCs w:val="22"/>
              </w:rPr>
            </w:pPr>
            <w:r>
              <w:rPr>
                <w:rFonts w:cs="Arial"/>
                <w:spacing w:val="-1"/>
                <w:szCs w:val="22"/>
              </w:rPr>
              <w:t>8</w:t>
            </w:r>
          </w:p>
        </w:tc>
        <w:tc>
          <w:tcPr>
            <w:tcW w:w="1601" w:type="dxa"/>
          </w:tcPr>
          <w:p w14:paraId="278137CE" w14:textId="60807ABD" w:rsidR="005C27D4" w:rsidRDefault="006929BB" w:rsidP="00F64027">
            <w:pPr>
              <w:pStyle w:val="BodyText"/>
              <w:spacing w:before="64"/>
              <w:ind w:right="113"/>
              <w:jc w:val="left"/>
              <w:rPr>
                <w:rFonts w:cs="Arial"/>
                <w:spacing w:val="-1"/>
                <w:szCs w:val="22"/>
              </w:rPr>
            </w:pPr>
            <w:r>
              <w:rPr>
                <w:rFonts w:cs="Arial"/>
                <w:spacing w:val="-1"/>
                <w:szCs w:val="22"/>
              </w:rPr>
              <w:t>$</w:t>
            </w:r>
            <w:r w:rsidR="00790915">
              <w:rPr>
                <w:rFonts w:cs="Arial"/>
                <w:spacing w:val="-1"/>
                <w:szCs w:val="22"/>
              </w:rPr>
              <w:t>85</w:t>
            </w:r>
            <w:r>
              <w:rPr>
                <w:rFonts w:cs="Arial"/>
                <w:spacing w:val="-1"/>
                <w:szCs w:val="22"/>
              </w:rPr>
              <w:t>,</w:t>
            </w:r>
            <w:r w:rsidR="00790915">
              <w:rPr>
                <w:rFonts w:cs="Arial"/>
                <w:spacing w:val="-1"/>
                <w:szCs w:val="22"/>
              </w:rPr>
              <w:t>490</w:t>
            </w:r>
          </w:p>
          <w:p w14:paraId="1AF5A1F0" w14:textId="38C03DBB" w:rsidR="00790915" w:rsidRPr="00F64027" w:rsidRDefault="00790915" w:rsidP="00F64027">
            <w:pPr>
              <w:pStyle w:val="BodyText"/>
              <w:spacing w:before="64"/>
              <w:ind w:right="113"/>
              <w:jc w:val="left"/>
              <w:rPr>
                <w:rFonts w:cs="Arial"/>
                <w:spacing w:val="-1"/>
                <w:szCs w:val="22"/>
              </w:rPr>
            </w:pPr>
          </w:p>
        </w:tc>
        <w:tc>
          <w:tcPr>
            <w:tcW w:w="1428" w:type="dxa"/>
          </w:tcPr>
          <w:p w14:paraId="3DACEC45" w14:textId="23ADE19D" w:rsidR="005C27D4" w:rsidRDefault="005C27D4" w:rsidP="00F64027">
            <w:pPr>
              <w:pStyle w:val="BodyText"/>
              <w:spacing w:before="64"/>
              <w:ind w:right="113"/>
              <w:jc w:val="left"/>
              <w:rPr>
                <w:rFonts w:cs="Arial"/>
                <w:spacing w:val="-1"/>
                <w:szCs w:val="22"/>
              </w:rPr>
            </w:pPr>
            <w:r>
              <w:rPr>
                <w:rFonts w:cs="Arial"/>
                <w:spacing w:val="-1"/>
                <w:szCs w:val="22"/>
              </w:rPr>
              <w:t>$</w:t>
            </w:r>
            <w:r w:rsidR="00790915">
              <w:rPr>
                <w:rFonts w:cs="Arial"/>
                <w:spacing w:val="-1"/>
                <w:szCs w:val="22"/>
              </w:rPr>
              <w:t>95</w:t>
            </w:r>
            <w:r w:rsidR="006929BB">
              <w:rPr>
                <w:rFonts w:cs="Arial"/>
                <w:spacing w:val="-1"/>
                <w:szCs w:val="22"/>
              </w:rPr>
              <w:t>,</w:t>
            </w:r>
            <w:r w:rsidR="00790915">
              <w:rPr>
                <w:rFonts w:cs="Arial"/>
                <w:spacing w:val="-1"/>
                <w:szCs w:val="22"/>
              </w:rPr>
              <w:t>790</w:t>
            </w:r>
          </w:p>
          <w:p w14:paraId="5C5224E4" w14:textId="1A13057F" w:rsidR="00790915" w:rsidRPr="00F64027" w:rsidRDefault="00790915" w:rsidP="00F64027">
            <w:pPr>
              <w:pStyle w:val="BodyText"/>
              <w:spacing w:before="64"/>
              <w:ind w:right="113"/>
              <w:jc w:val="left"/>
              <w:rPr>
                <w:rFonts w:cs="Arial"/>
                <w:spacing w:val="-1"/>
                <w:szCs w:val="22"/>
              </w:rPr>
            </w:pPr>
          </w:p>
        </w:tc>
        <w:tc>
          <w:tcPr>
            <w:tcW w:w="1467" w:type="dxa"/>
          </w:tcPr>
          <w:p w14:paraId="791CF311" w14:textId="47367931" w:rsidR="005C27D4" w:rsidRDefault="005C27D4" w:rsidP="00F64027">
            <w:pPr>
              <w:pStyle w:val="BodyText"/>
              <w:spacing w:before="64"/>
              <w:ind w:right="113"/>
              <w:jc w:val="left"/>
              <w:rPr>
                <w:rFonts w:cs="Arial"/>
                <w:spacing w:val="-1"/>
                <w:szCs w:val="22"/>
              </w:rPr>
            </w:pPr>
            <w:r>
              <w:rPr>
                <w:rFonts w:cs="Arial"/>
                <w:spacing w:val="-1"/>
                <w:szCs w:val="22"/>
              </w:rPr>
              <w:t>$</w:t>
            </w:r>
            <w:r w:rsidR="00790915">
              <w:rPr>
                <w:rFonts w:cs="Arial"/>
                <w:spacing w:val="-1"/>
                <w:szCs w:val="22"/>
              </w:rPr>
              <w:t>107</w:t>
            </w:r>
            <w:r w:rsidR="00FE44B7">
              <w:rPr>
                <w:rFonts w:cs="Arial"/>
                <w:spacing w:val="-1"/>
                <w:szCs w:val="22"/>
              </w:rPr>
              <w:t>,120</w:t>
            </w:r>
          </w:p>
          <w:p w14:paraId="565E1B37" w14:textId="242A4B73" w:rsidR="00790915" w:rsidRPr="00F64027" w:rsidRDefault="00790915" w:rsidP="00F64027">
            <w:pPr>
              <w:pStyle w:val="BodyText"/>
              <w:spacing w:before="64"/>
              <w:ind w:right="113"/>
              <w:jc w:val="left"/>
              <w:rPr>
                <w:rFonts w:cs="Arial"/>
                <w:spacing w:val="-1"/>
                <w:szCs w:val="22"/>
              </w:rPr>
            </w:pPr>
          </w:p>
        </w:tc>
      </w:tr>
      <w:tr w:rsidR="00360E92" w:rsidRPr="00F64027" w14:paraId="04138306" w14:textId="77777777" w:rsidTr="00360E92">
        <w:tc>
          <w:tcPr>
            <w:tcW w:w="3394" w:type="dxa"/>
          </w:tcPr>
          <w:p w14:paraId="04EB3CFD" w14:textId="784A728D" w:rsidR="0068435C" w:rsidRPr="00F64027" w:rsidRDefault="0068435C" w:rsidP="00F64027">
            <w:pPr>
              <w:pStyle w:val="BodyText"/>
              <w:spacing w:before="64"/>
              <w:ind w:right="113"/>
              <w:jc w:val="left"/>
              <w:rPr>
                <w:rFonts w:cs="Arial"/>
                <w:spacing w:val="-1"/>
                <w:szCs w:val="22"/>
              </w:rPr>
            </w:pPr>
            <w:r w:rsidRPr="00F64027">
              <w:rPr>
                <w:rFonts w:cs="Arial"/>
                <w:spacing w:val="-1"/>
                <w:szCs w:val="22"/>
              </w:rPr>
              <w:t>Human Resources Director</w:t>
            </w:r>
          </w:p>
        </w:tc>
        <w:tc>
          <w:tcPr>
            <w:tcW w:w="960" w:type="dxa"/>
          </w:tcPr>
          <w:p w14:paraId="4F8F6C88" w14:textId="1D609E05" w:rsidR="0068435C" w:rsidRPr="00F64027" w:rsidRDefault="0068435C" w:rsidP="00F64027">
            <w:pPr>
              <w:pStyle w:val="BodyText"/>
              <w:spacing w:before="64"/>
              <w:ind w:right="113"/>
              <w:jc w:val="left"/>
              <w:rPr>
                <w:rFonts w:cs="Arial"/>
                <w:spacing w:val="-1"/>
                <w:szCs w:val="22"/>
              </w:rPr>
            </w:pPr>
            <w:r w:rsidRPr="00F64027">
              <w:rPr>
                <w:rFonts w:cs="Arial"/>
                <w:spacing w:val="-1"/>
                <w:szCs w:val="22"/>
              </w:rPr>
              <w:t>8</w:t>
            </w:r>
          </w:p>
        </w:tc>
        <w:tc>
          <w:tcPr>
            <w:tcW w:w="1601" w:type="dxa"/>
          </w:tcPr>
          <w:p w14:paraId="4C438734" w14:textId="0889B707" w:rsidR="0068435C" w:rsidRPr="00F64027" w:rsidRDefault="00E54C69"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85</w:t>
            </w:r>
            <w:r w:rsidR="006929BB">
              <w:rPr>
                <w:rFonts w:cs="Arial"/>
                <w:spacing w:val="-1"/>
                <w:szCs w:val="22"/>
              </w:rPr>
              <w:t>,</w:t>
            </w:r>
            <w:r w:rsidR="00790915">
              <w:rPr>
                <w:rFonts w:cs="Arial"/>
                <w:spacing w:val="-1"/>
                <w:szCs w:val="22"/>
              </w:rPr>
              <w:t>490</w:t>
            </w:r>
          </w:p>
        </w:tc>
        <w:tc>
          <w:tcPr>
            <w:tcW w:w="1428" w:type="dxa"/>
          </w:tcPr>
          <w:p w14:paraId="55A6C203" w14:textId="68059837" w:rsidR="0068435C" w:rsidRPr="00F64027" w:rsidRDefault="0068435C"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95</w:t>
            </w:r>
            <w:r w:rsidR="006929BB">
              <w:rPr>
                <w:rFonts w:cs="Arial"/>
                <w:spacing w:val="-1"/>
                <w:szCs w:val="22"/>
              </w:rPr>
              <w:t>,</w:t>
            </w:r>
            <w:r w:rsidR="00790915">
              <w:rPr>
                <w:rFonts w:cs="Arial"/>
                <w:spacing w:val="-1"/>
                <w:szCs w:val="22"/>
              </w:rPr>
              <w:t>790</w:t>
            </w:r>
          </w:p>
        </w:tc>
        <w:tc>
          <w:tcPr>
            <w:tcW w:w="1467" w:type="dxa"/>
          </w:tcPr>
          <w:p w14:paraId="0B88B1E0" w14:textId="241EA3F8" w:rsidR="0068435C" w:rsidRDefault="00E54C69"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107</w:t>
            </w:r>
            <w:r w:rsidR="006929BB">
              <w:rPr>
                <w:rFonts w:cs="Arial"/>
                <w:spacing w:val="-1"/>
                <w:szCs w:val="22"/>
              </w:rPr>
              <w:t>,</w:t>
            </w:r>
            <w:r w:rsidR="00790915">
              <w:rPr>
                <w:rFonts w:cs="Arial"/>
                <w:spacing w:val="-1"/>
                <w:szCs w:val="22"/>
              </w:rPr>
              <w:t>120</w:t>
            </w:r>
          </w:p>
          <w:p w14:paraId="796DCB0C" w14:textId="4B0AE688" w:rsidR="00790915" w:rsidRPr="00F64027" w:rsidRDefault="00790915" w:rsidP="00F64027">
            <w:pPr>
              <w:pStyle w:val="BodyText"/>
              <w:spacing w:before="64"/>
              <w:ind w:right="113"/>
              <w:jc w:val="left"/>
              <w:rPr>
                <w:rFonts w:cs="Arial"/>
                <w:spacing w:val="-1"/>
                <w:szCs w:val="22"/>
              </w:rPr>
            </w:pPr>
          </w:p>
        </w:tc>
      </w:tr>
      <w:tr w:rsidR="00360E92" w:rsidRPr="00F64027" w14:paraId="2E1F1A59" w14:textId="77777777" w:rsidTr="00360E92">
        <w:tc>
          <w:tcPr>
            <w:tcW w:w="3394" w:type="dxa"/>
          </w:tcPr>
          <w:p w14:paraId="7B9633CD" w14:textId="46A6AF37" w:rsidR="0068435C" w:rsidRPr="00F64027" w:rsidRDefault="00360E92" w:rsidP="00F64027">
            <w:pPr>
              <w:pStyle w:val="BodyText"/>
              <w:spacing w:before="64"/>
              <w:ind w:right="113"/>
              <w:jc w:val="left"/>
              <w:rPr>
                <w:rFonts w:cs="Arial"/>
                <w:iCs/>
                <w:spacing w:val="-1"/>
                <w:szCs w:val="22"/>
              </w:rPr>
            </w:pPr>
            <w:r>
              <w:rPr>
                <w:rFonts w:cs="Arial"/>
                <w:iCs/>
                <w:szCs w:val="22"/>
              </w:rPr>
              <w:t>A</w:t>
            </w:r>
            <w:r>
              <w:rPr>
                <w:iCs/>
              </w:rPr>
              <w:t>dmin. PMO</w:t>
            </w:r>
          </w:p>
        </w:tc>
        <w:tc>
          <w:tcPr>
            <w:tcW w:w="960" w:type="dxa"/>
          </w:tcPr>
          <w:p w14:paraId="4C4E2945" w14:textId="5DC4DAB9" w:rsidR="0068435C" w:rsidRPr="00F64027" w:rsidRDefault="0068435C" w:rsidP="00F64027">
            <w:pPr>
              <w:pStyle w:val="BodyText"/>
              <w:spacing w:before="64"/>
              <w:ind w:right="113"/>
              <w:jc w:val="left"/>
              <w:rPr>
                <w:rFonts w:cs="Arial"/>
                <w:spacing w:val="-1"/>
                <w:szCs w:val="22"/>
              </w:rPr>
            </w:pPr>
            <w:r w:rsidRPr="00F64027">
              <w:rPr>
                <w:rFonts w:cs="Arial"/>
                <w:spacing w:val="-1"/>
                <w:szCs w:val="22"/>
              </w:rPr>
              <w:t>8</w:t>
            </w:r>
          </w:p>
        </w:tc>
        <w:tc>
          <w:tcPr>
            <w:tcW w:w="1601" w:type="dxa"/>
          </w:tcPr>
          <w:p w14:paraId="51D457F8" w14:textId="178DC21B" w:rsidR="0068435C" w:rsidRDefault="006929BB" w:rsidP="00F64027">
            <w:pPr>
              <w:pStyle w:val="BodyText"/>
              <w:spacing w:before="64"/>
              <w:ind w:right="113"/>
              <w:jc w:val="left"/>
              <w:rPr>
                <w:rFonts w:cs="Arial"/>
                <w:spacing w:val="-1"/>
                <w:szCs w:val="22"/>
              </w:rPr>
            </w:pPr>
            <w:r>
              <w:rPr>
                <w:rFonts w:cs="Arial"/>
                <w:spacing w:val="-1"/>
                <w:szCs w:val="22"/>
              </w:rPr>
              <w:t>$</w:t>
            </w:r>
            <w:r w:rsidR="00790915">
              <w:rPr>
                <w:rFonts w:cs="Arial"/>
                <w:spacing w:val="-1"/>
                <w:szCs w:val="22"/>
              </w:rPr>
              <w:t>85</w:t>
            </w:r>
            <w:r>
              <w:rPr>
                <w:rFonts w:cs="Arial"/>
                <w:spacing w:val="-1"/>
                <w:szCs w:val="22"/>
              </w:rPr>
              <w:t>,</w:t>
            </w:r>
            <w:r w:rsidR="00790915">
              <w:rPr>
                <w:rFonts w:cs="Arial"/>
                <w:spacing w:val="-1"/>
                <w:szCs w:val="22"/>
              </w:rPr>
              <w:t>490</w:t>
            </w:r>
          </w:p>
          <w:p w14:paraId="6D92282F" w14:textId="6012F8ED" w:rsidR="00790915" w:rsidRPr="00F64027" w:rsidRDefault="00790915" w:rsidP="00F64027">
            <w:pPr>
              <w:pStyle w:val="BodyText"/>
              <w:spacing w:before="64"/>
              <w:ind w:right="113"/>
              <w:jc w:val="left"/>
              <w:rPr>
                <w:rFonts w:cs="Arial"/>
                <w:spacing w:val="-1"/>
                <w:szCs w:val="22"/>
              </w:rPr>
            </w:pPr>
          </w:p>
        </w:tc>
        <w:tc>
          <w:tcPr>
            <w:tcW w:w="1428" w:type="dxa"/>
          </w:tcPr>
          <w:p w14:paraId="1B1C9766" w14:textId="739586E6" w:rsidR="0068435C" w:rsidRPr="00F64027" w:rsidRDefault="0068435C"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95</w:t>
            </w:r>
            <w:r w:rsidR="006929BB">
              <w:rPr>
                <w:rFonts w:cs="Arial"/>
                <w:spacing w:val="-1"/>
                <w:szCs w:val="22"/>
              </w:rPr>
              <w:t>,</w:t>
            </w:r>
            <w:r w:rsidR="00790915">
              <w:rPr>
                <w:rFonts w:cs="Arial"/>
                <w:spacing w:val="-1"/>
                <w:szCs w:val="22"/>
              </w:rPr>
              <w:t>790</w:t>
            </w:r>
          </w:p>
        </w:tc>
        <w:tc>
          <w:tcPr>
            <w:tcW w:w="1467" w:type="dxa"/>
          </w:tcPr>
          <w:p w14:paraId="32E8F581" w14:textId="4A651D37" w:rsidR="0068435C" w:rsidRPr="00F64027" w:rsidRDefault="00E54C69" w:rsidP="00F64027">
            <w:pPr>
              <w:pStyle w:val="BodyText"/>
              <w:spacing w:before="64"/>
              <w:ind w:right="113"/>
              <w:jc w:val="left"/>
              <w:rPr>
                <w:rFonts w:cs="Arial"/>
                <w:spacing w:val="-1"/>
                <w:szCs w:val="22"/>
              </w:rPr>
            </w:pPr>
            <w:r w:rsidRPr="00F64027">
              <w:rPr>
                <w:rFonts w:cs="Arial"/>
                <w:spacing w:val="-1"/>
                <w:szCs w:val="22"/>
              </w:rPr>
              <w:t>$</w:t>
            </w:r>
            <w:r w:rsidR="00790915">
              <w:rPr>
                <w:rFonts w:cs="Arial"/>
                <w:spacing w:val="-1"/>
                <w:szCs w:val="22"/>
              </w:rPr>
              <w:t>107</w:t>
            </w:r>
            <w:r w:rsidR="006929BB">
              <w:rPr>
                <w:rFonts w:cs="Arial"/>
                <w:spacing w:val="-1"/>
                <w:szCs w:val="22"/>
              </w:rPr>
              <w:t>,</w:t>
            </w:r>
            <w:r w:rsidR="00790915">
              <w:rPr>
                <w:rFonts w:cs="Arial"/>
                <w:spacing w:val="-1"/>
                <w:szCs w:val="22"/>
              </w:rPr>
              <w:t>120</w:t>
            </w:r>
          </w:p>
        </w:tc>
      </w:tr>
      <w:tr w:rsidR="006929BB" w:rsidRPr="00F64027" w14:paraId="4D223963" w14:textId="77777777" w:rsidTr="00360E92">
        <w:tc>
          <w:tcPr>
            <w:tcW w:w="3394" w:type="dxa"/>
          </w:tcPr>
          <w:p w14:paraId="74C4D2B3" w14:textId="2B791734" w:rsidR="006929BB" w:rsidRDefault="006929BB" w:rsidP="00F64027">
            <w:pPr>
              <w:pStyle w:val="BodyText"/>
              <w:spacing w:before="64"/>
              <w:ind w:right="113"/>
              <w:jc w:val="left"/>
              <w:rPr>
                <w:rFonts w:cs="Arial"/>
                <w:iCs/>
                <w:szCs w:val="22"/>
              </w:rPr>
            </w:pPr>
            <w:r>
              <w:rPr>
                <w:rFonts w:cs="Arial"/>
                <w:iCs/>
                <w:szCs w:val="22"/>
              </w:rPr>
              <w:t>Management Assistant/Accreditation Manager</w:t>
            </w:r>
          </w:p>
        </w:tc>
        <w:tc>
          <w:tcPr>
            <w:tcW w:w="960" w:type="dxa"/>
          </w:tcPr>
          <w:p w14:paraId="3DD40EEB" w14:textId="5F7BEAF9" w:rsidR="006929BB" w:rsidRDefault="006929BB" w:rsidP="00F64027">
            <w:pPr>
              <w:pStyle w:val="BodyText"/>
              <w:spacing w:before="64"/>
              <w:ind w:right="113"/>
              <w:jc w:val="left"/>
              <w:rPr>
                <w:rFonts w:cs="Arial"/>
                <w:spacing w:val="-1"/>
                <w:szCs w:val="22"/>
              </w:rPr>
            </w:pPr>
            <w:r>
              <w:rPr>
                <w:rFonts w:cs="Arial"/>
                <w:spacing w:val="-1"/>
                <w:szCs w:val="22"/>
              </w:rPr>
              <w:t>8</w:t>
            </w:r>
          </w:p>
        </w:tc>
        <w:tc>
          <w:tcPr>
            <w:tcW w:w="1601" w:type="dxa"/>
          </w:tcPr>
          <w:p w14:paraId="0B4D2ACF" w14:textId="2B23D842" w:rsidR="006929BB" w:rsidRDefault="006929BB" w:rsidP="00F64027">
            <w:pPr>
              <w:pStyle w:val="BodyText"/>
              <w:spacing w:before="64"/>
              <w:ind w:right="113"/>
              <w:jc w:val="left"/>
              <w:rPr>
                <w:rFonts w:cs="Arial"/>
                <w:spacing w:val="-1"/>
                <w:szCs w:val="22"/>
              </w:rPr>
            </w:pPr>
            <w:r>
              <w:rPr>
                <w:rFonts w:cs="Arial"/>
                <w:spacing w:val="-1"/>
                <w:szCs w:val="22"/>
              </w:rPr>
              <w:t>$85,490</w:t>
            </w:r>
          </w:p>
        </w:tc>
        <w:tc>
          <w:tcPr>
            <w:tcW w:w="1428" w:type="dxa"/>
          </w:tcPr>
          <w:p w14:paraId="2A700E15" w14:textId="60E98D0C" w:rsidR="006929BB" w:rsidRDefault="006929BB" w:rsidP="00F64027">
            <w:pPr>
              <w:pStyle w:val="BodyText"/>
              <w:spacing w:before="64"/>
              <w:ind w:right="113"/>
              <w:jc w:val="left"/>
              <w:rPr>
                <w:rFonts w:cs="Arial"/>
                <w:spacing w:val="-1"/>
                <w:szCs w:val="22"/>
              </w:rPr>
            </w:pPr>
            <w:r>
              <w:rPr>
                <w:rFonts w:cs="Arial"/>
                <w:spacing w:val="-1"/>
                <w:szCs w:val="22"/>
              </w:rPr>
              <w:t>$95,790</w:t>
            </w:r>
          </w:p>
        </w:tc>
        <w:tc>
          <w:tcPr>
            <w:tcW w:w="1467" w:type="dxa"/>
          </w:tcPr>
          <w:p w14:paraId="27D90F07" w14:textId="06842BB7" w:rsidR="006929BB" w:rsidRDefault="006929BB" w:rsidP="00F64027">
            <w:pPr>
              <w:pStyle w:val="BodyText"/>
              <w:spacing w:before="64"/>
              <w:ind w:right="113"/>
              <w:jc w:val="left"/>
              <w:rPr>
                <w:rFonts w:cs="Arial"/>
                <w:spacing w:val="-1"/>
                <w:szCs w:val="22"/>
              </w:rPr>
            </w:pPr>
            <w:r>
              <w:rPr>
                <w:rFonts w:cs="Arial"/>
                <w:spacing w:val="-1"/>
                <w:szCs w:val="22"/>
              </w:rPr>
              <w:t>$107,120</w:t>
            </w:r>
          </w:p>
        </w:tc>
      </w:tr>
      <w:tr w:rsidR="002E59CB" w:rsidRPr="00F64027" w14:paraId="27FDE261" w14:textId="77777777" w:rsidTr="00360E92">
        <w:tc>
          <w:tcPr>
            <w:tcW w:w="3394" w:type="dxa"/>
          </w:tcPr>
          <w:p w14:paraId="5E618E49" w14:textId="48399237" w:rsidR="002E59CB" w:rsidRDefault="002E59CB" w:rsidP="00F64027">
            <w:pPr>
              <w:pStyle w:val="BodyText"/>
              <w:spacing w:before="64"/>
              <w:ind w:right="113"/>
              <w:jc w:val="left"/>
              <w:rPr>
                <w:rFonts w:cs="Arial"/>
                <w:iCs/>
                <w:szCs w:val="22"/>
              </w:rPr>
            </w:pPr>
            <w:r>
              <w:rPr>
                <w:rFonts w:cs="Arial"/>
                <w:iCs/>
                <w:szCs w:val="22"/>
              </w:rPr>
              <w:t>Sen. Acct/Analyst/Proj. Coord.</w:t>
            </w:r>
          </w:p>
        </w:tc>
        <w:tc>
          <w:tcPr>
            <w:tcW w:w="960" w:type="dxa"/>
          </w:tcPr>
          <w:p w14:paraId="5F9C73C3" w14:textId="63AB1B73" w:rsidR="002E59CB" w:rsidRPr="00F64027" w:rsidRDefault="002E59CB" w:rsidP="00F64027">
            <w:pPr>
              <w:pStyle w:val="BodyText"/>
              <w:spacing w:before="64"/>
              <w:ind w:right="113"/>
              <w:jc w:val="left"/>
              <w:rPr>
                <w:rFonts w:cs="Arial"/>
                <w:spacing w:val="-1"/>
                <w:szCs w:val="22"/>
              </w:rPr>
            </w:pPr>
            <w:r>
              <w:rPr>
                <w:rFonts w:cs="Arial"/>
                <w:spacing w:val="-1"/>
                <w:szCs w:val="22"/>
              </w:rPr>
              <w:t>7</w:t>
            </w:r>
          </w:p>
        </w:tc>
        <w:tc>
          <w:tcPr>
            <w:tcW w:w="1601" w:type="dxa"/>
          </w:tcPr>
          <w:p w14:paraId="1011F99A" w14:textId="6CAED4A9" w:rsidR="002E59CB" w:rsidRPr="00F64027" w:rsidRDefault="002E59CB" w:rsidP="00F64027">
            <w:pPr>
              <w:pStyle w:val="BodyText"/>
              <w:spacing w:before="64"/>
              <w:ind w:right="113"/>
              <w:jc w:val="left"/>
              <w:rPr>
                <w:rFonts w:cs="Arial"/>
                <w:spacing w:val="-1"/>
                <w:szCs w:val="22"/>
              </w:rPr>
            </w:pPr>
            <w:r>
              <w:rPr>
                <w:rFonts w:cs="Arial"/>
                <w:spacing w:val="-1"/>
                <w:szCs w:val="22"/>
              </w:rPr>
              <w:t>$ 8</w:t>
            </w:r>
            <w:r w:rsidR="00DD45A9">
              <w:rPr>
                <w:rFonts w:cs="Arial"/>
                <w:spacing w:val="-1"/>
                <w:szCs w:val="22"/>
              </w:rPr>
              <w:t>2</w:t>
            </w:r>
            <w:r>
              <w:rPr>
                <w:rFonts w:cs="Arial"/>
                <w:spacing w:val="-1"/>
                <w:szCs w:val="22"/>
              </w:rPr>
              <w:t>,</w:t>
            </w:r>
            <w:r w:rsidR="00DD45A9">
              <w:rPr>
                <w:rFonts w:cs="Arial"/>
                <w:spacing w:val="-1"/>
                <w:szCs w:val="22"/>
              </w:rPr>
              <w:t>4</w:t>
            </w:r>
            <w:r>
              <w:rPr>
                <w:rFonts w:cs="Arial"/>
                <w:spacing w:val="-1"/>
                <w:szCs w:val="22"/>
              </w:rPr>
              <w:t>00</w:t>
            </w:r>
          </w:p>
        </w:tc>
        <w:tc>
          <w:tcPr>
            <w:tcW w:w="1428" w:type="dxa"/>
          </w:tcPr>
          <w:p w14:paraId="1CA142CB" w14:textId="0A2141A5" w:rsidR="002E59CB" w:rsidRPr="00F64027" w:rsidRDefault="00466944" w:rsidP="00F64027">
            <w:pPr>
              <w:pStyle w:val="BodyText"/>
              <w:spacing w:before="64"/>
              <w:ind w:right="113"/>
              <w:jc w:val="left"/>
              <w:rPr>
                <w:rFonts w:cs="Arial"/>
                <w:spacing w:val="-1"/>
                <w:szCs w:val="22"/>
              </w:rPr>
            </w:pPr>
            <w:r>
              <w:rPr>
                <w:rFonts w:cs="Arial"/>
                <w:spacing w:val="-1"/>
                <w:szCs w:val="22"/>
              </w:rPr>
              <w:t xml:space="preserve">$ </w:t>
            </w:r>
            <w:r w:rsidR="00DD45A9">
              <w:rPr>
                <w:rFonts w:cs="Arial"/>
                <w:spacing w:val="-1"/>
                <w:szCs w:val="22"/>
              </w:rPr>
              <w:t>90</w:t>
            </w:r>
            <w:r>
              <w:rPr>
                <w:rFonts w:cs="Arial"/>
                <w:spacing w:val="-1"/>
                <w:szCs w:val="22"/>
              </w:rPr>
              <w:t>,</w:t>
            </w:r>
            <w:r w:rsidR="00DD45A9">
              <w:rPr>
                <w:rFonts w:cs="Arial"/>
                <w:spacing w:val="-1"/>
                <w:szCs w:val="22"/>
              </w:rPr>
              <w:t>64</w:t>
            </w:r>
            <w:r>
              <w:rPr>
                <w:rFonts w:cs="Arial"/>
                <w:spacing w:val="-1"/>
                <w:szCs w:val="22"/>
              </w:rPr>
              <w:t>0</w:t>
            </w:r>
          </w:p>
        </w:tc>
        <w:tc>
          <w:tcPr>
            <w:tcW w:w="1467" w:type="dxa"/>
          </w:tcPr>
          <w:p w14:paraId="718C21E9" w14:textId="3FF0994E" w:rsidR="002E59CB" w:rsidRPr="00F64027" w:rsidRDefault="002E59CB" w:rsidP="00F64027">
            <w:pPr>
              <w:pStyle w:val="BodyText"/>
              <w:spacing w:before="64"/>
              <w:ind w:right="113"/>
              <w:jc w:val="left"/>
              <w:rPr>
                <w:rFonts w:cs="Arial"/>
                <w:spacing w:val="-1"/>
                <w:szCs w:val="22"/>
              </w:rPr>
            </w:pPr>
            <w:r>
              <w:rPr>
                <w:rFonts w:cs="Arial"/>
                <w:spacing w:val="-1"/>
                <w:szCs w:val="22"/>
              </w:rPr>
              <w:t>$ 9</w:t>
            </w:r>
            <w:r w:rsidR="000D1186">
              <w:rPr>
                <w:rFonts w:cs="Arial"/>
                <w:spacing w:val="-1"/>
                <w:szCs w:val="22"/>
              </w:rPr>
              <w:t>8</w:t>
            </w:r>
            <w:r>
              <w:rPr>
                <w:rFonts w:cs="Arial"/>
                <w:spacing w:val="-1"/>
                <w:szCs w:val="22"/>
              </w:rPr>
              <w:t>,</w:t>
            </w:r>
            <w:r w:rsidR="000D1186">
              <w:rPr>
                <w:rFonts w:cs="Arial"/>
                <w:spacing w:val="-1"/>
                <w:szCs w:val="22"/>
              </w:rPr>
              <w:t>880</w:t>
            </w:r>
          </w:p>
        </w:tc>
      </w:tr>
      <w:tr w:rsidR="00466944" w:rsidRPr="00F64027" w14:paraId="259D0B8B" w14:textId="77777777" w:rsidTr="00360E92">
        <w:tc>
          <w:tcPr>
            <w:tcW w:w="3394" w:type="dxa"/>
          </w:tcPr>
          <w:p w14:paraId="74FBD79F" w14:textId="7875385E" w:rsidR="00466944" w:rsidRPr="00F64027" w:rsidRDefault="00466944" w:rsidP="00466944">
            <w:pPr>
              <w:pStyle w:val="BodyText"/>
              <w:spacing w:before="64"/>
              <w:ind w:right="113"/>
              <w:jc w:val="left"/>
              <w:rPr>
                <w:rFonts w:cs="Arial"/>
                <w:iCs/>
                <w:spacing w:val="-1"/>
                <w:szCs w:val="22"/>
              </w:rPr>
            </w:pPr>
            <w:r w:rsidRPr="00F64027">
              <w:rPr>
                <w:rFonts w:cs="Arial"/>
                <w:iCs/>
                <w:szCs w:val="22"/>
              </w:rPr>
              <w:t>Payroll</w:t>
            </w:r>
            <w:r>
              <w:rPr>
                <w:rFonts w:cs="Arial"/>
                <w:iCs/>
                <w:szCs w:val="22"/>
              </w:rPr>
              <w:t xml:space="preserve">/Accounting </w:t>
            </w:r>
            <w:r w:rsidRPr="00F64027">
              <w:rPr>
                <w:rFonts w:cs="Arial"/>
                <w:iCs/>
                <w:szCs w:val="22"/>
              </w:rPr>
              <w:t>Specialist</w:t>
            </w:r>
          </w:p>
        </w:tc>
        <w:tc>
          <w:tcPr>
            <w:tcW w:w="960" w:type="dxa"/>
          </w:tcPr>
          <w:p w14:paraId="7C8BEDC3" w14:textId="30244106" w:rsidR="00466944" w:rsidRPr="00F64027" w:rsidRDefault="00466944" w:rsidP="00466944">
            <w:pPr>
              <w:pStyle w:val="BodyText"/>
              <w:spacing w:before="64"/>
              <w:ind w:right="113"/>
              <w:jc w:val="left"/>
              <w:rPr>
                <w:rFonts w:cs="Arial"/>
                <w:spacing w:val="-1"/>
                <w:szCs w:val="22"/>
              </w:rPr>
            </w:pPr>
            <w:r>
              <w:rPr>
                <w:rFonts w:cs="Arial"/>
                <w:spacing w:val="-1"/>
                <w:szCs w:val="22"/>
              </w:rPr>
              <w:t>5</w:t>
            </w:r>
          </w:p>
        </w:tc>
        <w:tc>
          <w:tcPr>
            <w:tcW w:w="1601" w:type="dxa"/>
          </w:tcPr>
          <w:p w14:paraId="1F2D4D8C" w14:textId="1D550476" w:rsidR="00466944" w:rsidRPr="00F64027" w:rsidRDefault="00101ADB" w:rsidP="00466944">
            <w:pPr>
              <w:pStyle w:val="BodyText"/>
              <w:spacing w:before="64"/>
              <w:ind w:right="113"/>
              <w:jc w:val="left"/>
              <w:rPr>
                <w:rFonts w:cs="Arial"/>
                <w:spacing w:val="-1"/>
                <w:szCs w:val="22"/>
              </w:rPr>
            </w:pPr>
            <w:r>
              <w:rPr>
                <w:rFonts w:cs="Arial"/>
                <w:spacing w:val="-1"/>
                <w:szCs w:val="22"/>
              </w:rPr>
              <w:t>$</w:t>
            </w:r>
            <w:r w:rsidR="000D1186">
              <w:rPr>
                <w:rFonts w:cs="Arial"/>
                <w:spacing w:val="-1"/>
                <w:szCs w:val="22"/>
              </w:rPr>
              <w:t>55</w:t>
            </w:r>
            <w:r>
              <w:rPr>
                <w:rFonts w:cs="Arial"/>
                <w:spacing w:val="-1"/>
                <w:szCs w:val="22"/>
              </w:rPr>
              <w:t>,</w:t>
            </w:r>
            <w:r w:rsidR="000D1186">
              <w:rPr>
                <w:rFonts w:cs="Arial"/>
                <w:spacing w:val="-1"/>
                <w:szCs w:val="22"/>
              </w:rPr>
              <w:t>62</w:t>
            </w:r>
            <w:r>
              <w:rPr>
                <w:rFonts w:cs="Arial"/>
                <w:spacing w:val="-1"/>
                <w:szCs w:val="22"/>
              </w:rPr>
              <w:t>0</w:t>
            </w:r>
          </w:p>
        </w:tc>
        <w:tc>
          <w:tcPr>
            <w:tcW w:w="1428" w:type="dxa"/>
          </w:tcPr>
          <w:p w14:paraId="77030F98" w14:textId="6198DA03" w:rsidR="00807D08" w:rsidRDefault="00101ADB" w:rsidP="00466944">
            <w:pPr>
              <w:pStyle w:val="BodyText"/>
              <w:spacing w:before="64"/>
              <w:ind w:right="113"/>
              <w:jc w:val="left"/>
              <w:rPr>
                <w:rFonts w:cs="Arial"/>
                <w:spacing w:val="-1"/>
                <w:szCs w:val="22"/>
              </w:rPr>
            </w:pPr>
            <w:r>
              <w:rPr>
                <w:rFonts w:cs="Arial"/>
                <w:spacing w:val="-1"/>
                <w:szCs w:val="22"/>
              </w:rPr>
              <w:t>$</w:t>
            </w:r>
            <w:r w:rsidR="00807D08">
              <w:rPr>
                <w:rFonts w:cs="Arial"/>
                <w:spacing w:val="-1"/>
                <w:szCs w:val="22"/>
              </w:rPr>
              <w:t>70</w:t>
            </w:r>
            <w:r w:rsidR="00FE44B7">
              <w:rPr>
                <w:rFonts w:cs="Arial"/>
                <w:spacing w:val="-1"/>
                <w:szCs w:val="22"/>
              </w:rPr>
              <w:t>,</w:t>
            </w:r>
            <w:r w:rsidR="00807D08">
              <w:rPr>
                <w:rFonts w:cs="Arial"/>
                <w:spacing w:val="-1"/>
                <w:szCs w:val="22"/>
              </w:rPr>
              <w:t>040</w:t>
            </w:r>
          </w:p>
          <w:p w14:paraId="2804C981" w14:textId="20722DA0" w:rsidR="00466944" w:rsidRPr="00F64027" w:rsidRDefault="00466944" w:rsidP="00466944">
            <w:pPr>
              <w:pStyle w:val="BodyText"/>
              <w:spacing w:before="64"/>
              <w:ind w:right="113"/>
              <w:jc w:val="left"/>
              <w:rPr>
                <w:rFonts w:cs="Arial"/>
                <w:spacing w:val="-1"/>
                <w:szCs w:val="22"/>
              </w:rPr>
            </w:pPr>
          </w:p>
        </w:tc>
        <w:tc>
          <w:tcPr>
            <w:tcW w:w="1467" w:type="dxa"/>
          </w:tcPr>
          <w:p w14:paraId="5E921055" w14:textId="624B2CCB" w:rsidR="00466944" w:rsidRDefault="00101ADB" w:rsidP="00466944">
            <w:pPr>
              <w:pStyle w:val="BodyText"/>
              <w:spacing w:before="64"/>
              <w:ind w:right="113"/>
              <w:jc w:val="left"/>
              <w:rPr>
                <w:rFonts w:cs="Arial"/>
                <w:spacing w:val="-1"/>
                <w:szCs w:val="22"/>
              </w:rPr>
            </w:pPr>
            <w:r>
              <w:rPr>
                <w:rFonts w:cs="Arial"/>
                <w:spacing w:val="-1"/>
                <w:szCs w:val="22"/>
              </w:rPr>
              <w:t xml:space="preserve">$ </w:t>
            </w:r>
            <w:r w:rsidR="00807D08">
              <w:rPr>
                <w:rFonts w:cs="Arial"/>
                <w:spacing w:val="-1"/>
                <w:szCs w:val="22"/>
              </w:rPr>
              <w:t>84</w:t>
            </w:r>
            <w:r w:rsidR="00FE44B7">
              <w:rPr>
                <w:rFonts w:cs="Arial"/>
                <w:spacing w:val="-1"/>
                <w:szCs w:val="22"/>
              </w:rPr>
              <w:t>,</w:t>
            </w:r>
            <w:r w:rsidR="00807D08">
              <w:rPr>
                <w:rFonts w:cs="Arial"/>
                <w:spacing w:val="-1"/>
                <w:szCs w:val="22"/>
              </w:rPr>
              <w:t>460</w:t>
            </w:r>
          </w:p>
          <w:p w14:paraId="5AB324F1" w14:textId="5289AFF6" w:rsidR="00807D08" w:rsidRPr="00F64027" w:rsidRDefault="00807D08" w:rsidP="00466944">
            <w:pPr>
              <w:pStyle w:val="BodyText"/>
              <w:spacing w:before="64"/>
              <w:ind w:right="113"/>
              <w:jc w:val="left"/>
              <w:rPr>
                <w:rFonts w:cs="Arial"/>
                <w:spacing w:val="-1"/>
                <w:szCs w:val="22"/>
              </w:rPr>
            </w:pPr>
          </w:p>
        </w:tc>
      </w:tr>
      <w:tr w:rsidR="00466944" w:rsidRPr="00F64027" w14:paraId="0287E553" w14:textId="77777777" w:rsidTr="00360E92">
        <w:tc>
          <w:tcPr>
            <w:tcW w:w="3394" w:type="dxa"/>
          </w:tcPr>
          <w:p w14:paraId="14D08CBF" w14:textId="24D56474" w:rsidR="00466944" w:rsidRPr="00F64027" w:rsidRDefault="00466944" w:rsidP="00466944">
            <w:pPr>
              <w:pStyle w:val="BodyText"/>
              <w:spacing w:before="64"/>
              <w:ind w:right="113"/>
              <w:jc w:val="left"/>
              <w:rPr>
                <w:rFonts w:cs="Arial"/>
                <w:iCs/>
                <w:spacing w:val="-1"/>
                <w:szCs w:val="22"/>
              </w:rPr>
            </w:pPr>
            <w:r>
              <w:rPr>
                <w:rFonts w:cs="Arial"/>
                <w:iCs/>
                <w:szCs w:val="22"/>
              </w:rPr>
              <w:t>Management Specialist</w:t>
            </w:r>
          </w:p>
        </w:tc>
        <w:tc>
          <w:tcPr>
            <w:tcW w:w="960" w:type="dxa"/>
          </w:tcPr>
          <w:p w14:paraId="1FB4262C" w14:textId="79DF542D" w:rsidR="00466944" w:rsidRPr="00F64027" w:rsidRDefault="00466944" w:rsidP="00466944">
            <w:pPr>
              <w:pStyle w:val="BodyText"/>
              <w:spacing w:before="64"/>
              <w:ind w:right="113"/>
              <w:jc w:val="left"/>
              <w:rPr>
                <w:rFonts w:cs="Arial"/>
                <w:spacing w:val="-1"/>
                <w:szCs w:val="22"/>
              </w:rPr>
            </w:pPr>
            <w:r>
              <w:rPr>
                <w:rFonts w:cs="Arial"/>
                <w:spacing w:val="-1"/>
                <w:szCs w:val="22"/>
              </w:rPr>
              <w:t>5</w:t>
            </w:r>
          </w:p>
        </w:tc>
        <w:tc>
          <w:tcPr>
            <w:tcW w:w="1601" w:type="dxa"/>
          </w:tcPr>
          <w:p w14:paraId="35EFFB9B" w14:textId="5E9BE2B4" w:rsidR="00807D08" w:rsidRDefault="00101ADB" w:rsidP="00466944">
            <w:pPr>
              <w:pStyle w:val="BodyText"/>
              <w:spacing w:before="64"/>
              <w:ind w:right="113"/>
              <w:jc w:val="left"/>
              <w:rPr>
                <w:rFonts w:cs="Arial"/>
                <w:spacing w:val="-1"/>
                <w:szCs w:val="22"/>
              </w:rPr>
            </w:pPr>
            <w:r>
              <w:rPr>
                <w:rFonts w:cs="Arial"/>
                <w:spacing w:val="-1"/>
                <w:szCs w:val="22"/>
              </w:rPr>
              <w:t xml:space="preserve">$ </w:t>
            </w:r>
            <w:r w:rsidR="00807D08">
              <w:rPr>
                <w:rFonts w:cs="Arial"/>
                <w:spacing w:val="-1"/>
                <w:szCs w:val="22"/>
              </w:rPr>
              <w:t>55</w:t>
            </w:r>
            <w:r w:rsidR="00FE44B7">
              <w:rPr>
                <w:rFonts w:cs="Arial"/>
                <w:spacing w:val="-1"/>
                <w:szCs w:val="22"/>
              </w:rPr>
              <w:t>,</w:t>
            </w:r>
            <w:r w:rsidR="00807D08">
              <w:rPr>
                <w:rFonts w:cs="Arial"/>
                <w:spacing w:val="-1"/>
                <w:szCs w:val="22"/>
              </w:rPr>
              <w:t>620</w:t>
            </w:r>
          </w:p>
          <w:p w14:paraId="5D2934F5" w14:textId="53073644" w:rsidR="00466944" w:rsidRPr="00F64027" w:rsidRDefault="00466944" w:rsidP="00466944">
            <w:pPr>
              <w:pStyle w:val="BodyText"/>
              <w:spacing w:before="64"/>
              <w:ind w:right="113"/>
              <w:jc w:val="left"/>
              <w:rPr>
                <w:rFonts w:cs="Arial"/>
                <w:spacing w:val="-1"/>
                <w:szCs w:val="22"/>
              </w:rPr>
            </w:pPr>
          </w:p>
        </w:tc>
        <w:tc>
          <w:tcPr>
            <w:tcW w:w="1428" w:type="dxa"/>
          </w:tcPr>
          <w:p w14:paraId="63D87B9E" w14:textId="39B2F4F8" w:rsidR="00807D08" w:rsidRDefault="00101ADB" w:rsidP="00466944">
            <w:pPr>
              <w:pStyle w:val="BodyText"/>
              <w:spacing w:before="64"/>
              <w:ind w:right="113"/>
              <w:jc w:val="left"/>
              <w:rPr>
                <w:rFonts w:cs="Arial"/>
                <w:spacing w:val="-1"/>
                <w:szCs w:val="22"/>
              </w:rPr>
            </w:pPr>
            <w:r>
              <w:rPr>
                <w:rFonts w:cs="Arial"/>
                <w:spacing w:val="-1"/>
                <w:szCs w:val="22"/>
              </w:rPr>
              <w:lastRenderedPageBreak/>
              <w:t xml:space="preserve">$ </w:t>
            </w:r>
            <w:r w:rsidR="00807D08">
              <w:rPr>
                <w:rFonts w:cs="Arial"/>
                <w:spacing w:val="-1"/>
                <w:szCs w:val="22"/>
              </w:rPr>
              <w:t>70</w:t>
            </w:r>
            <w:r w:rsidR="00FE44B7">
              <w:rPr>
                <w:rFonts w:cs="Arial"/>
                <w:spacing w:val="-1"/>
                <w:szCs w:val="22"/>
              </w:rPr>
              <w:t>,</w:t>
            </w:r>
            <w:r w:rsidR="00807D08">
              <w:rPr>
                <w:rFonts w:cs="Arial"/>
                <w:spacing w:val="-1"/>
                <w:szCs w:val="22"/>
              </w:rPr>
              <w:t>040</w:t>
            </w:r>
          </w:p>
          <w:p w14:paraId="10E18614" w14:textId="525F5EC8" w:rsidR="00466944" w:rsidRPr="00F64027" w:rsidRDefault="00466944" w:rsidP="00466944">
            <w:pPr>
              <w:pStyle w:val="BodyText"/>
              <w:spacing w:before="64"/>
              <w:ind w:right="113"/>
              <w:jc w:val="left"/>
              <w:rPr>
                <w:rFonts w:cs="Arial"/>
                <w:spacing w:val="-1"/>
                <w:szCs w:val="22"/>
              </w:rPr>
            </w:pPr>
          </w:p>
        </w:tc>
        <w:tc>
          <w:tcPr>
            <w:tcW w:w="1467" w:type="dxa"/>
          </w:tcPr>
          <w:p w14:paraId="14291795" w14:textId="6A3E3F43" w:rsidR="00466944" w:rsidRDefault="00101ADB" w:rsidP="00466944">
            <w:pPr>
              <w:pStyle w:val="BodyText"/>
              <w:spacing w:before="64"/>
              <w:ind w:right="113"/>
              <w:jc w:val="left"/>
              <w:rPr>
                <w:rFonts w:cs="Arial"/>
                <w:spacing w:val="-1"/>
                <w:szCs w:val="22"/>
              </w:rPr>
            </w:pPr>
            <w:r>
              <w:rPr>
                <w:rFonts w:cs="Arial"/>
                <w:spacing w:val="-1"/>
                <w:szCs w:val="22"/>
              </w:rPr>
              <w:lastRenderedPageBreak/>
              <w:t>$</w:t>
            </w:r>
            <w:r w:rsidR="00637E24">
              <w:rPr>
                <w:rFonts w:cs="Arial"/>
                <w:spacing w:val="-1"/>
                <w:szCs w:val="22"/>
              </w:rPr>
              <w:t xml:space="preserve"> </w:t>
            </w:r>
            <w:r w:rsidR="00807D08">
              <w:rPr>
                <w:rFonts w:cs="Arial"/>
                <w:spacing w:val="-1"/>
                <w:szCs w:val="22"/>
              </w:rPr>
              <w:t>84</w:t>
            </w:r>
            <w:r w:rsidR="00FE44B7">
              <w:rPr>
                <w:rFonts w:cs="Arial"/>
                <w:spacing w:val="-1"/>
                <w:szCs w:val="22"/>
              </w:rPr>
              <w:t>,</w:t>
            </w:r>
            <w:r w:rsidR="00807D08">
              <w:rPr>
                <w:rFonts w:cs="Arial"/>
                <w:spacing w:val="-1"/>
                <w:szCs w:val="22"/>
              </w:rPr>
              <w:t>460</w:t>
            </w:r>
          </w:p>
          <w:p w14:paraId="36E17666" w14:textId="289D72DB" w:rsidR="00807D08" w:rsidRPr="00F64027" w:rsidRDefault="00807D08" w:rsidP="00466944">
            <w:pPr>
              <w:pStyle w:val="BodyText"/>
              <w:spacing w:before="64"/>
              <w:ind w:right="113"/>
              <w:jc w:val="left"/>
              <w:rPr>
                <w:rFonts w:cs="Arial"/>
                <w:spacing w:val="-1"/>
                <w:szCs w:val="22"/>
              </w:rPr>
            </w:pPr>
          </w:p>
        </w:tc>
      </w:tr>
      <w:tr w:rsidR="00466944" w:rsidRPr="00F64027" w14:paraId="73A7627E" w14:textId="77777777" w:rsidTr="00360E92">
        <w:tc>
          <w:tcPr>
            <w:tcW w:w="3394" w:type="dxa"/>
          </w:tcPr>
          <w:p w14:paraId="03096E9D" w14:textId="57A450C6" w:rsidR="00466944" w:rsidRPr="00F64027" w:rsidRDefault="00466944" w:rsidP="00466944">
            <w:pPr>
              <w:pStyle w:val="BodyText"/>
              <w:spacing w:before="64"/>
              <w:ind w:right="113"/>
              <w:jc w:val="left"/>
              <w:rPr>
                <w:rFonts w:cs="Arial"/>
                <w:iCs/>
                <w:spacing w:val="-1"/>
                <w:szCs w:val="22"/>
              </w:rPr>
            </w:pPr>
            <w:r>
              <w:rPr>
                <w:rFonts w:cs="Arial"/>
                <w:iCs/>
                <w:szCs w:val="22"/>
              </w:rPr>
              <w:lastRenderedPageBreak/>
              <w:t>Purchasing/Risk/Administrative Coordinator</w:t>
            </w:r>
          </w:p>
        </w:tc>
        <w:tc>
          <w:tcPr>
            <w:tcW w:w="960" w:type="dxa"/>
          </w:tcPr>
          <w:p w14:paraId="1BE53648" w14:textId="07AD29C1" w:rsidR="00466944" w:rsidRPr="00F64027" w:rsidRDefault="00466944" w:rsidP="00466944">
            <w:pPr>
              <w:pStyle w:val="BodyText"/>
              <w:spacing w:before="64"/>
              <w:ind w:right="113"/>
              <w:jc w:val="left"/>
              <w:rPr>
                <w:rFonts w:cs="Arial"/>
                <w:spacing w:val="-1"/>
                <w:szCs w:val="22"/>
              </w:rPr>
            </w:pPr>
            <w:r>
              <w:rPr>
                <w:rFonts w:cs="Arial"/>
                <w:spacing w:val="-1"/>
                <w:szCs w:val="22"/>
              </w:rPr>
              <w:t>5</w:t>
            </w:r>
          </w:p>
        </w:tc>
        <w:tc>
          <w:tcPr>
            <w:tcW w:w="1601" w:type="dxa"/>
          </w:tcPr>
          <w:p w14:paraId="4360394E" w14:textId="0C36149D" w:rsidR="00466944" w:rsidRPr="00F64027" w:rsidRDefault="00101ADB" w:rsidP="00466944">
            <w:pPr>
              <w:pStyle w:val="BodyText"/>
              <w:spacing w:before="64"/>
              <w:ind w:right="113"/>
              <w:jc w:val="left"/>
              <w:rPr>
                <w:rFonts w:cs="Arial"/>
                <w:spacing w:val="-1"/>
                <w:szCs w:val="22"/>
              </w:rPr>
            </w:pPr>
            <w:r>
              <w:rPr>
                <w:rFonts w:cs="Arial"/>
                <w:spacing w:val="-1"/>
                <w:szCs w:val="22"/>
              </w:rPr>
              <w:t xml:space="preserve">$ </w:t>
            </w:r>
            <w:r w:rsidR="00637E24">
              <w:rPr>
                <w:rFonts w:cs="Arial"/>
                <w:spacing w:val="-1"/>
                <w:szCs w:val="22"/>
              </w:rPr>
              <w:t>5</w:t>
            </w:r>
            <w:r w:rsidR="000D1186">
              <w:rPr>
                <w:rFonts w:cs="Arial"/>
                <w:spacing w:val="-1"/>
                <w:szCs w:val="22"/>
              </w:rPr>
              <w:t>5</w:t>
            </w:r>
            <w:r>
              <w:rPr>
                <w:rFonts w:cs="Arial"/>
                <w:spacing w:val="-1"/>
                <w:szCs w:val="22"/>
              </w:rPr>
              <w:t>,</w:t>
            </w:r>
            <w:r w:rsidR="000D1186">
              <w:rPr>
                <w:rFonts w:cs="Arial"/>
                <w:spacing w:val="-1"/>
                <w:szCs w:val="22"/>
              </w:rPr>
              <w:t>62</w:t>
            </w:r>
            <w:r>
              <w:rPr>
                <w:rFonts w:cs="Arial"/>
                <w:spacing w:val="-1"/>
                <w:szCs w:val="22"/>
              </w:rPr>
              <w:t>0</w:t>
            </w:r>
          </w:p>
        </w:tc>
        <w:tc>
          <w:tcPr>
            <w:tcW w:w="1428" w:type="dxa"/>
          </w:tcPr>
          <w:p w14:paraId="5D834B50" w14:textId="11C18542" w:rsidR="00466944" w:rsidRPr="00F64027" w:rsidRDefault="00101ADB" w:rsidP="00466944">
            <w:pPr>
              <w:pStyle w:val="BodyText"/>
              <w:spacing w:before="64"/>
              <w:ind w:right="113"/>
              <w:jc w:val="left"/>
              <w:rPr>
                <w:rFonts w:cs="Arial"/>
                <w:spacing w:val="-1"/>
                <w:szCs w:val="22"/>
              </w:rPr>
            </w:pPr>
            <w:r>
              <w:rPr>
                <w:rFonts w:cs="Arial"/>
                <w:spacing w:val="-1"/>
                <w:szCs w:val="22"/>
              </w:rPr>
              <w:t xml:space="preserve">$ </w:t>
            </w:r>
            <w:r w:rsidR="000D1186">
              <w:rPr>
                <w:rFonts w:cs="Arial"/>
                <w:spacing w:val="-1"/>
                <w:szCs w:val="22"/>
              </w:rPr>
              <w:t>70</w:t>
            </w:r>
            <w:r>
              <w:rPr>
                <w:rFonts w:cs="Arial"/>
                <w:spacing w:val="-1"/>
                <w:szCs w:val="22"/>
              </w:rPr>
              <w:t>,0</w:t>
            </w:r>
            <w:r w:rsidR="000D1186">
              <w:rPr>
                <w:rFonts w:cs="Arial"/>
                <w:spacing w:val="-1"/>
                <w:szCs w:val="22"/>
              </w:rPr>
              <w:t>4</w:t>
            </w:r>
            <w:r>
              <w:rPr>
                <w:rFonts w:cs="Arial"/>
                <w:spacing w:val="-1"/>
                <w:szCs w:val="22"/>
              </w:rPr>
              <w:t>0</w:t>
            </w:r>
          </w:p>
        </w:tc>
        <w:tc>
          <w:tcPr>
            <w:tcW w:w="1467" w:type="dxa"/>
          </w:tcPr>
          <w:p w14:paraId="10ED1E12" w14:textId="18357BD2" w:rsidR="00466944" w:rsidRPr="00F64027" w:rsidRDefault="00101ADB" w:rsidP="00466944">
            <w:pPr>
              <w:pStyle w:val="BodyText"/>
              <w:spacing w:before="64"/>
              <w:ind w:right="113"/>
              <w:jc w:val="left"/>
              <w:rPr>
                <w:rFonts w:cs="Arial"/>
                <w:spacing w:val="-1"/>
                <w:szCs w:val="22"/>
              </w:rPr>
            </w:pPr>
            <w:r>
              <w:rPr>
                <w:rFonts w:cs="Arial"/>
                <w:spacing w:val="-1"/>
                <w:szCs w:val="22"/>
              </w:rPr>
              <w:t>$ 8</w:t>
            </w:r>
            <w:r w:rsidR="000D1186">
              <w:rPr>
                <w:rFonts w:cs="Arial"/>
                <w:spacing w:val="-1"/>
                <w:szCs w:val="22"/>
              </w:rPr>
              <w:t>4</w:t>
            </w:r>
            <w:r>
              <w:rPr>
                <w:rFonts w:cs="Arial"/>
                <w:spacing w:val="-1"/>
                <w:szCs w:val="22"/>
              </w:rPr>
              <w:t>,</w:t>
            </w:r>
            <w:r w:rsidR="000D1186">
              <w:rPr>
                <w:rFonts w:cs="Arial"/>
                <w:spacing w:val="-1"/>
                <w:szCs w:val="22"/>
              </w:rPr>
              <w:t>460</w:t>
            </w:r>
          </w:p>
        </w:tc>
      </w:tr>
      <w:tr w:rsidR="00466944" w:rsidRPr="00F64027" w14:paraId="5FDFED60" w14:textId="77777777" w:rsidTr="00360E92">
        <w:tc>
          <w:tcPr>
            <w:tcW w:w="3394" w:type="dxa"/>
          </w:tcPr>
          <w:p w14:paraId="777A6053" w14:textId="1495D6A1" w:rsidR="00466944" w:rsidRPr="00F64027" w:rsidRDefault="00466944" w:rsidP="00466944">
            <w:pPr>
              <w:pStyle w:val="BodyText"/>
              <w:spacing w:before="64"/>
              <w:ind w:right="113"/>
              <w:jc w:val="left"/>
              <w:rPr>
                <w:rFonts w:cs="Arial"/>
                <w:iCs/>
                <w:spacing w:val="-1"/>
                <w:szCs w:val="22"/>
              </w:rPr>
            </w:pPr>
            <w:r>
              <w:rPr>
                <w:rFonts w:cs="Arial"/>
                <w:iCs/>
                <w:szCs w:val="22"/>
              </w:rPr>
              <w:t>Management Assistant – Town Manager</w:t>
            </w:r>
          </w:p>
        </w:tc>
        <w:tc>
          <w:tcPr>
            <w:tcW w:w="960" w:type="dxa"/>
          </w:tcPr>
          <w:p w14:paraId="2CCE475D" w14:textId="192777B4" w:rsidR="00466944" w:rsidRPr="00F64027" w:rsidRDefault="00466944" w:rsidP="00466944">
            <w:pPr>
              <w:pStyle w:val="BodyText"/>
              <w:spacing w:before="64"/>
              <w:ind w:right="113"/>
              <w:jc w:val="left"/>
              <w:rPr>
                <w:rFonts w:cs="Arial"/>
                <w:spacing w:val="-1"/>
                <w:szCs w:val="22"/>
              </w:rPr>
            </w:pPr>
            <w:r>
              <w:rPr>
                <w:rFonts w:cs="Arial"/>
                <w:spacing w:val="-1"/>
                <w:szCs w:val="22"/>
              </w:rPr>
              <w:t>4</w:t>
            </w:r>
          </w:p>
        </w:tc>
        <w:tc>
          <w:tcPr>
            <w:tcW w:w="1601" w:type="dxa"/>
          </w:tcPr>
          <w:p w14:paraId="00949454" w14:textId="279F03DC" w:rsidR="00466944" w:rsidRPr="00F64027" w:rsidRDefault="00101ADB" w:rsidP="00466944">
            <w:pPr>
              <w:pStyle w:val="BodyText"/>
              <w:spacing w:before="64"/>
              <w:ind w:right="113"/>
              <w:jc w:val="left"/>
              <w:rPr>
                <w:rFonts w:cs="Arial"/>
                <w:spacing w:val="-1"/>
                <w:szCs w:val="22"/>
              </w:rPr>
            </w:pPr>
            <w:r>
              <w:rPr>
                <w:rFonts w:cs="Arial"/>
                <w:spacing w:val="-1"/>
                <w:szCs w:val="22"/>
              </w:rPr>
              <w:t xml:space="preserve">$ </w:t>
            </w:r>
            <w:r w:rsidR="00807D08">
              <w:rPr>
                <w:rFonts w:cs="Arial"/>
                <w:spacing w:val="-1"/>
                <w:szCs w:val="22"/>
              </w:rPr>
              <w:t>53</w:t>
            </w:r>
            <w:r w:rsidR="00FE44B7">
              <w:rPr>
                <w:rFonts w:cs="Arial"/>
                <w:spacing w:val="-1"/>
                <w:szCs w:val="22"/>
              </w:rPr>
              <w:t>,</w:t>
            </w:r>
            <w:r w:rsidR="00807D08">
              <w:rPr>
                <w:rFonts w:cs="Arial"/>
                <w:spacing w:val="-1"/>
                <w:szCs w:val="22"/>
              </w:rPr>
              <w:t>560</w:t>
            </w:r>
          </w:p>
        </w:tc>
        <w:tc>
          <w:tcPr>
            <w:tcW w:w="1428" w:type="dxa"/>
          </w:tcPr>
          <w:p w14:paraId="5F0B1050" w14:textId="1A63CDF0" w:rsidR="00466944" w:rsidRPr="00F64027" w:rsidRDefault="00101ADB" w:rsidP="00466944">
            <w:pPr>
              <w:pStyle w:val="BodyText"/>
              <w:spacing w:before="64"/>
              <w:ind w:right="113"/>
              <w:jc w:val="left"/>
              <w:rPr>
                <w:rFonts w:cs="Arial"/>
                <w:spacing w:val="-1"/>
                <w:szCs w:val="22"/>
              </w:rPr>
            </w:pPr>
            <w:r>
              <w:rPr>
                <w:rFonts w:cs="Arial"/>
                <w:spacing w:val="-1"/>
                <w:szCs w:val="22"/>
              </w:rPr>
              <w:t xml:space="preserve">$ </w:t>
            </w:r>
            <w:r w:rsidR="00807D08">
              <w:rPr>
                <w:rFonts w:cs="Arial"/>
                <w:spacing w:val="-1"/>
                <w:szCs w:val="22"/>
              </w:rPr>
              <w:t>63</w:t>
            </w:r>
            <w:r w:rsidR="00FE44B7">
              <w:rPr>
                <w:rFonts w:cs="Arial"/>
                <w:spacing w:val="-1"/>
                <w:szCs w:val="22"/>
              </w:rPr>
              <w:t>,</w:t>
            </w:r>
            <w:r w:rsidR="00807D08">
              <w:rPr>
                <w:rFonts w:cs="Arial"/>
                <w:spacing w:val="-1"/>
                <w:szCs w:val="22"/>
              </w:rPr>
              <w:t>860</w:t>
            </w:r>
          </w:p>
        </w:tc>
        <w:tc>
          <w:tcPr>
            <w:tcW w:w="1467" w:type="dxa"/>
          </w:tcPr>
          <w:p w14:paraId="063AD407" w14:textId="13233020" w:rsidR="00466944" w:rsidRDefault="00FE44B7" w:rsidP="00466944">
            <w:pPr>
              <w:pStyle w:val="BodyText"/>
              <w:spacing w:before="64"/>
              <w:ind w:right="113"/>
              <w:jc w:val="left"/>
              <w:rPr>
                <w:rFonts w:cs="Arial"/>
                <w:spacing w:val="-1"/>
                <w:szCs w:val="22"/>
              </w:rPr>
            </w:pPr>
            <w:r>
              <w:rPr>
                <w:rFonts w:cs="Arial"/>
                <w:spacing w:val="-1"/>
                <w:szCs w:val="22"/>
              </w:rPr>
              <w:t>$</w:t>
            </w:r>
            <w:r w:rsidR="00807D08">
              <w:rPr>
                <w:rFonts w:cs="Arial"/>
                <w:spacing w:val="-1"/>
                <w:szCs w:val="22"/>
              </w:rPr>
              <w:t>78</w:t>
            </w:r>
            <w:r>
              <w:rPr>
                <w:rFonts w:cs="Arial"/>
                <w:spacing w:val="-1"/>
                <w:szCs w:val="22"/>
              </w:rPr>
              <w:t>,</w:t>
            </w:r>
            <w:r w:rsidR="00807D08">
              <w:rPr>
                <w:rFonts w:cs="Arial"/>
                <w:spacing w:val="-1"/>
                <w:szCs w:val="22"/>
              </w:rPr>
              <w:t>280</w:t>
            </w:r>
          </w:p>
          <w:p w14:paraId="467DB6F0" w14:textId="32998841" w:rsidR="00807D08" w:rsidRPr="00F64027" w:rsidRDefault="00807D08" w:rsidP="00466944">
            <w:pPr>
              <w:pStyle w:val="BodyText"/>
              <w:spacing w:before="64"/>
              <w:ind w:right="113"/>
              <w:jc w:val="left"/>
              <w:rPr>
                <w:rFonts w:cs="Arial"/>
                <w:spacing w:val="-1"/>
                <w:szCs w:val="22"/>
              </w:rPr>
            </w:pPr>
          </w:p>
        </w:tc>
      </w:tr>
      <w:tr w:rsidR="00466944" w:rsidRPr="00F64027" w14:paraId="66F2E426" w14:textId="77777777" w:rsidTr="00360E92">
        <w:tc>
          <w:tcPr>
            <w:tcW w:w="3394" w:type="dxa"/>
          </w:tcPr>
          <w:p w14:paraId="6E9A8D32" w14:textId="6D119D37" w:rsidR="00466944" w:rsidRPr="00F64027" w:rsidRDefault="00466944" w:rsidP="00466944">
            <w:pPr>
              <w:pStyle w:val="BodyText"/>
              <w:spacing w:before="64"/>
              <w:ind w:right="113"/>
              <w:jc w:val="left"/>
              <w:rPr>
                <w:rFonts w:cs="Arial"/>
                <w:iCs/>
                <w:spacing w:val="-1"/>
                <w:szCs w:val="22"/>
              </w:rPr>
            </w:pPr>
            <w:r>
              <w:rPr>
                <w:rFonts w:cs="Arial"/>
                <w:iCs/>
                <w:szCs w:val="22"/>
              </w:rPr>
              <w:t>Systems Administrator</w:t>
            </w:r>
          </w:p>
        </w:tc>
        <w:tc>
          <w:tcPr>
            <w:tcW w:w="960" w:type="dxa"/>
          </w:tcPr>
          <w:p w14:paraId="3A27ACF4" w14:textId="2DC49602" w:rsidR="00466944" w:rsidRPr="00F64027" w:rsidRDefault="00101ADB" w:rsidP="00466944">
            <w:pPr>
              <w:pStyle w:val="BodyText"/>
              <w:spacing w:before="64"/>
              <w:ind w:right="113"/>
              <w:jc w:val="left"/>
              <w:rPr>
                <w:rFonts w:cs="Arial"/>
                <w:spacing w:val="-1"/>
                <w:szCs w:val="22"/>
              </w:rPr>
            </w:pPr>
            <w:r>
              <w:rPr>
                <w:rFonts w:cs="Arial"/>
                <w:spacing w:val="-1"/>
                <w:szCs w:val="22"/>
              </w:rPr>
              <w:t>3</w:t>
            </w:r>
          </w:p>
        </w:tc>
        <w:tc>
          <w:tcPr>
            <w:tcW w:w="1601" w:type="dxa"/>
          </w:tcPr>
          <w:p w14:paraId="1F22D4CD" w14:textId="56DBD8E4" w:rsidR="00466944" w:rsidRPr="00F64027" w:rsidRDefault="00101ADB" w:rsidP="00466944">
            <w:pPr>
              <w:pStyle w:val="BodyText"/>
              <w:spacing w:before="64"/>
              <w:ind w:right="113"/>
              <w:jc w:val="left"/>
              <w:rPr>
                <w:rFonts w:cs="Arial"/>
                <w:spacing w:val="-1"/>
                <w:szCs w:val="22"/>
              </w:rPr>
            </w:pPr>
            <w:r>
              <w:rPr>
                <w:rFonts w:cs="Arial"/>
                <w:spacing w:val="-1"/>
                <w:szCs w:val="22"/>
              </w:rPr>
              <w:t>$</w:t>
            </w:r>
            <w:r w:rsidR="00807D08">
              <w:rPr>
                <w:rFonts w:cs="Arial"/>
                <w:spacing w:val="-1"/>
                <w:szCs w:val="22"/>
              </w:rPr>
              <w:t>53</w:t>
            </w:r>
            <w:r w:rsidR="00FE44B7">
              <w:rPr>
                <w:rFonts w:cs="Arial"/>
                <w:spacing w:val="-1"/>
                <w:szCs w:val="22"/>
              </w:rPr>
              <w:t>,</w:t>
            </w:r>
            <w:r w:rsidR="00807D08">
              <w:rPr>
                <w:rFonts w:cs="Arial"/>
                <w:spacing w:val="-1"/>
                <w:szCs w:val="22"/>
              </w:rPr>
              <w:t>560</w:t>
            </w:r>
          </w:p>
        </w:tc>
        <w:tc>
          <w:tcPr>
            <w:tcW w:w="1428" w:type="dxa"/>
          </w:tcPr>
          <w:p w14:paraId="62D1AF79" w14:textId="5034E4AC" w:rsidR="00807D08" w:rsidRDefault="00FE44B7" w:rsidP="00466944">
            <w:pPr>
              <w:pStyle w:val="BodyText"/>
              <w:spacing w:before="64"/>
              <w:ind w:right="113"/>
              <w:jc w:val="left"/>
              <w:rPr>
                <w:rFonts w:cs="Arial"/>
                <w:spacing w:val="-1"/>
                <w:szCs w:val="22"/>
              </w:rPr>
            </w:pPr>
            <w:r>
              <w:rPr>
                <w:rFonts w:cs="Arial"/>
                <w:spacing w:val="-1"/>
                <w:szCs w:val="22"/>
              </w:rPr>
              <w:t>$</w:t>
            </w:r>
            <w:r w:rsidR="00807D08">
              <w:rPr>
                <w:rFonts w:cs="Arial"/>
                <w:spacing w:val="-1"/>
                <w:szCs w:val="22"/>
              </w:rPr>
              <w:t>62</w:t>
            </w:r>
            <w:r>
              <w:rPr>
                <w:rFonts w:cs="Arial"/>
                <w:spacing w:val="-1"/>
                <w:szCs w:val="22"/>
              </w:rPr>
              <w:t>,</w:t>
            </w:r>
            <w:r w:rsidR="00807D08">
              <w:rPr>
                <w:rFonts w:cs="Arial"/>
                <w:spacing w:val="-1"/>
                <w:szCs w:val="22"/>
              </w:rPr>
              <w:t>830</w:t>
            </w:r>
          </w:p>
          <w:p w14:paraId="164A6CE1" w14:textId="1D68746B" w:rsidR="00466944" w:rsidRPr="00F64027" w:rsidRDefault="00466944" w:rsidP="00466944">
            <w:pPr>
              <w:pStyle w:val="BodyText"/>
              <w:spacing w:before="64"/>
              <w:ind w:right="113"/>
              <w:jc w:val="left"/>
              <w:rPr>
                <w:rFonts w:cs="Arial"/>
                <w:spacing w:val="-1"/>
                <w:szCs w:val="22"/>
              </w:rPr>
            </w:pPr>
          </w:p>
        </w:tc>
        <w:tc>
          <w:tcPr>
            <w:tcW w:w="1467" w:type="dxa"/>
          </w:tcPr>
          <w:p w14:paraId="46C127A9" w14:textId="5B7EB3CC" w:rsidR="00807D08" w:rsidRDefault="00FE44B7" w:rsidP="00466944">
            <w:pPr>
              <w:pStyle w:val="BodyText"/>
              <w:spacing w:before="64"/>
              <w:ind w:right="113"/>
              <w:jc w:val="left"/>
              <w:rPr>
                <w:rFonts w:cs="Arial"/>
                <w:spacing w:val="-1"/>
                <w:szCs w:val="22"/>
              </w:rPr>
            </w:pPr>
            <w:r>
              <w:rPr>
                <w:rFonts w:cs="Arial"/>
                <w:spacing w:val="-1"/>
                <w:szCs w:val="22"/>
              </w:rPr>
              <w:t>$</w:t>
            </w:r>
            <w:r w:rsidR="00807D08">
              <w:rPr>
                <w:rFonts w:cs="Arial"/>
                <w:spacing w:val="-1"/>
                <w:szCs w:val="22"/>
              </w:rPr>
              <w:t>77</w:t>
            </w:r>
            <w:r>
              <w:rPr>
                <w:rFonts w:cs="Arial"/>
                <w:spacing w:val="-1"/>
                <w:szCs w:val="22"/>
              </w:rPr>
              <w:t>,</w:t>
            </w:r>
            <w:r w:rsidR="00807D08">
              <w:rPr>
                <w:rFonts w:cs="Arial"/>
                <w:spacing w:val="-1"/>
                <w:szCs w:val="22"/>
              </w:rPr>
              <w:t>250</w:t>
            </w:r>
          </w:p>
          <w:p w14:paraId="403FB440" w14:textId="4B46DE66" w:rsidR="00466944" w:rsidRPr="00F64027" w:rsidRDefault="00466944" w:rsidP="00466944">
            <w:pPr>
              <w:pStyle w:val="BodyText"/>
              <w:spacing w:before="64"/>
              <w:ind w:right="113"/>
              <w:jc w:val="left"/>
              <w:rPr>
                <w:rFonts w:cs="Arial"/>
                <w:spacing w:val="-1"/>
                <w:szCs w:val="22"/>
              </w:rPr>
            </w:pPr>
          </w:p>
        </w:tc>
      </w:tr>
      <w:tr w:rsidR="00890515" w:rsidRPr="00F64027" w14:paraId="2130D06E" w14:textId="77777777" w:rsidTr="00360E92">
        <w:tc>
          <w:tcPr>
            <w:tcW w:w="3394" w:type="dxa"/>
          </w:tcPr>
          <w:p w14:paraId="0F276B09" w14:textId="7C5D24B0" w:rsidR="00890515" w:rsidRPr="00F64027" w:rsidRDefault="00890515" w:rsidP="00890515">
            <w:pPr>
              <w:pStyle w:val="BodyText"/>
              <w:spacing w:before="64"/>
              <w:ind w:right="113"/>
              <w:jc w:val="left"/>
              <w:rPr>
                <w:rFonts w:cs="Arial"/>
                <w:iCs/>
                <w:spacing w:val="-1"/>
                <w:szCs w:val="22"/>
              </w:rPr>
            </w:pPr>
            <w:r w:rsidRPr="00F64027">
              <w:rPr>
                <w:rFonts w:cs="Arial"/>
                <w:iCs/>
                <w:szCs w:val="22"/>
              </w:rPr>
              <w:t>Accounting Clerk</w:t>
            </w:r>
            <w:r>
              <w:rPr>
                <w:rFonts w:cs="Arial"/>
                <w:iCs/>
                <w:szCs w:val="22"/>
              </w:rPr>
              <w:t xml:space="preserve"> II</w:t>
            </w:r>
          </w:p>
        </w:tc>
        <w:tc>
          <w:tcPr>
            <w:tcW w:w="960" w:type="dxa"/>
          </w:tcPr>
          <w:p w14:paraId="7641FAF4" w14:textId="18A72FA4" w:rsidR="00890515" w:rsidRPr="00F64027" w:rsidRDefault="00890515" w:rsidP="00890515">
            <w:pPr>
              <w:pStyle w:val="BodyText"/>
              <w:spacing w:before="64"/>
              <w:ind w:right="113"/>
              <w:jc w:val="left"/>
              <w:rPr>
                <w:rFonts w:cs="Arial"/>
                <w:spacing w:val="-1"/>
                <w:szCs w:val="22"/>
              </w:rPr>
            </w:pPr>
            <w:r>
              <w:rPr>
                <w:rFonts w:cs="Arial"/>
                <w:spacing w:val="-1"/>
                <w:szCs w:val="22"/>
              </w:rPr>
              <w:t>3</w:t>
            </w:r>
          </w:p>
        </w:tc>
        <w:tc>
          <w:tcPr>
            <w:tcW w:w="1601" w:type="dxa"/>
          </w:tcPr>
          <w:p w14:paraId="5768F34F" w14:textId="2B2EE859" w:rsidR="00807D08" w:rsidRDefault="00FE44B7" w:rsidP="00890515">
            <w:pPr>
              <w:pStyle w:val="BodyText"/>
              <w:spacing w:before="64"/>
              <w:ind w:right="113"/>
              <w:jc w:val="left"/>
              <w:rPr>
                <w:rFonts w:cs="Arial"/>
                <w:spacing w:val="-1"/>
                <w:szCs w:val="22"/>
              </w:rPr>
            </w:pPr>
            <w:r>
              <w:rPr>
                <w:rFonts w:cs="Arial"/>
                <w:spacing w:val="-1"/>
                <w:szCs w:val="22"/>
              </w:rPr>
              <w:t>$</w:t>
            </w:r>
            <w:r w:rsidR="00807D08">
              <w:rPr>
                <w:rFonts w:cs="Arial"/>
                <w:spacing w:val="-1"/>
                <w:szCs w:val="22"/>
              </w:rPr>
              <w:t>53</w:t>
            </w:r>
            <w:r>
              <w:rPr>
                <w:rFonts w:cs="Arial"/>
                <w:spacing w:val="-1"/>
                <w:szCs w:val="22"/>
              </w:rPr>
              <w:t>,</w:t>
            </w:r>
            <w:r w:rsidR="00807D08">
              <w:rPr>
                <w:rFonts w:cs="Arial"/>
                <w:spacing w:val="-1"/>
                <w:szCs w:val="22"/>
              </w:rPr>
              <w:t>560</w:t>
            </w:r>
          </w:p>
          <w:p w14:paraId="5C4555CE" w14:textId="6D700024" w:rsidR="00890515" w:rsidRPr="00F64027" w:rsidRDefault="00890515" w:rsidP="00890515">
            <w:pPr>
              <w:pStyle w:val="BodyText"/>
              <w:spacing w:before="64"/>
              <w:ind w:right="113"/>
              <w:jc w:val="left"/>
              <w:rPr>
                <w:rFonts w:cs="Arial"/>
                <w:spacing w:val="-1"/>
                <w:szCs w:val="22"/>
              </w:rPr>
            </w:pPr>
          </w:p>
        </w:tc>
        <w:tc>
          <w:tcPr>
            <w:tcW w:w="1428" w:type="dxa"/>
          </w:tcPr>
          <w:p w14:paraId="13411000" w14:textId="0DFE0DF9" w:rsidR="00807D08" w:rsidRDefault="00FE44B7" w:rsidP="00890515">
            <w:pPr>
              <w:pStyle w:val="BodyText"/>
              <w:spacing w:before="64"/>
              <w:ind w:right="113"/>
              <w:jc w:val="left"/>
              <w:rPr>
                <w:rFonts w:cs="Arial"/>
                <w:spacing w:val="-1"/>
                <w:szCs w:val="22"/>
              </w:rPr>
            </w:pPr>
            <w:r>
              <w:rPr>
                <w:rFonts w:cs="Arial"/>
                <w:spacing w:val="-1"/>
                <w:szCs w:val="22"/>
              </w:rPr>
              <w:t>$</w:t>
            </w:r>
            <w:r w:rsidR="00807D08">
              <w:rPr>
                <w:rFonts w:cs="Arial"/>
                <w:spacing w:val="-1"/>
                <w:szCs w:val="22"/>
              </w:rPr>
              <w:t>62</w:t>
            </w:r>
            <w:r>
              <w:rPr>
                <w:rFonts w:cs="Arial"/>
                <w:spacing w:val="-1"/>
                <w:szCs w:val="22"/>
              </w:rPr>
              <w:t>,</w:t>
            </w:r>
            <w:r w:rsidR="00807D08">
              <w:rPr>
                <w:rFonts w:cs="Arial"/>
                <w:spacing w:val="-1"/>
                <w:szCs w:val="22"/>
              </w:rPr>
              <w:t>830</w:t>
            </w:r>
          </w:p>
          <w:p w14:paraId="6AF9A0B7" w14:textId="171506BB" w:rsidR="00890515" w:rsidRPr="00F64027" w:rsidRDefault="00890515" w:rsidP="00890515">
            <w:pPr>
              <w:pStyle w:val="BodyText"/>
              <w:spacing w:before="64"/>
              <w:ind w:right="113"/>
              <w:jc w:val="left"/>
              <w:rPr>
                <w:rFonts w:cs="Arial"/>
                <w:spacing w:val="-1"/>
                <w:szCs w:val="22"/>
              </w:rPr>
            </w:pPr>
          </w:p>
        </w:tc>
        <w:tc>
          <w:tcPr>
            <w:tcW w:w="1467" w:type="dxa"/>
          </w:tcPr>
          <w:p w14:paraId="58F57D95" w14:textId="720ECE2D" w:rsidR="00807D08" w:rsidRDefault="00890515" w:rsidP="00890515">
            <w:pPr>
              <w:pStyle w:val="BodyText"/>
              <w:spacing w:before="64"/>
              <w:ind w:right="113"/>
              <w:jc w:val="left"/>
              <w:rPr>
                <w:rFonts w:cs="Arial"/>
                <w:spacing w:val="-1"/>
                <w:szCs w:val="22"/>
              </w:rPr>
            </w:pPr>
            <w:r w:rsidRPr="00F64027">
              <w:rPr>
                <w:rFonts w:cs="Arial"/>
                <w:spacing w:val="-1"/>
                <w:szCs w:val="22"/>
              </w:rPr>
              <w:t>$</w:t>
            </w:r>
            <w:r w:rsidR="00807D08">
              <w:rPr>
                <w:rFonts w:cs="Arial"/>
                <w:spacing w:val="-1"/>
                <w:szCs w:val="22"/>
              </w:rPr>
              <w:t>77</w:t>
            </w:r>
            <w:r w:rsidR="00FE44B7">
              <w:rPr>
                <w:rFonts w:cs="Arial"/>
                <w:spacing w:val="-1"/>
                <w:szCs w:val="22"/>
              </w:rPr>
              <w:t>,</w:t>
            </w:r>
            <w:r w:rsidR="00807D08">
              <w:rPr>
                <w:rFonts w:cs="Arial"/>
                <w:spacing w:val="-1"/>
                <w:szCs w:val="22"/>
              </w:rPr>
              <w:t>250</w:t>
            </w:r>
          </w:p>
          <w:p w14:paraId="0597875E" w14:textId="23D1B2DF" w:rsidR="00890515" w:rsidRPr="00F64027" w:rsidRDefault="00890515" w:rsidP="00890515">
            <w:pPr>
              <w:pStyle w:val="BodyText"/>
              <w:spacing w:before="64"/>
              <w:ind w:right="113"/>
              <w:jc w:val="left"/>
              <w:rPr>
                <w:rFonts w:cs="Arial"/>
                <w:spacing w:val="-1"/>
                <w:szCs w:val="22"/>
              </w:rPr>
            </w:pPr>
          </w:p>
        </w:tc>
      </w:tr>
      <w:tr w:rsidR="00890515" w:rsidRPr="00F64027" w14:paraId="20EFC339" w14:textId="77777777" w:rsidTr="00360E92">
        <w:tc>
          <w:tcPr>
            <w:tcW w:w="3394" w:type="dxa"/>
          </w:tcPr>
          <w:p w14:paraId="68B8D709" w14:textId="00368503" w:rsidR="00890515" w:rsidRPr="00F64027" w:rsidRDefault="00FE44B7" w:rsidP="00890515">
            <w:pPr>
              <w:pStyle w:val="BodyText"/>
              <w:spacing w:before="64"/>
              <w:ind w:right="113"/>
              <w:jc w:val="left"/>
              <w:rPr>
                <w:rFonts w:cs="Arial"/>
                <w:iCs/>
                <w:spacing w:val="-1"/>
                <w:szCs w:val="22"/>
              </w:rPr>
            </w:pPr>
            <w:r>
              <w:rPr>
                <w:rFonts w:cs="Arial"/>
                <w:iCs/>
                <w:spacing w:val="-1"/>
                <w:szCs w:val="22"/>
              </w:rPr>
              <w:t>Accounting Clerk I</w:t>
            </w:r>
          </w:p>
        </w:tc>
        <w:tc>
          <w:tcPr>
            <w:tcW w:w="960" w:type="dxa"/>
          </w:tcPr>
          <w:p w14:paraId="161E74A0" w14:textId="469984FA" w:rsidR="00890515" w:rsidRPr="00F64027" w:rsidRDefault="00FE44B7" w:rsidP="00890515">
            <w:pPr>
              <w:pStyle w:val="BodyText"/>
              <w:spacing w:before="64"/>
              <w:ind w:right="113"/>
              <w:jc w:val="left"/>
              <w:rPr>
                <w:rFonts w:cs="Arial"/>
                <w:spacing w:val="-1"/>
                <w:szCs w:val="22"/>
              </w:rPr>
            </w:pPr>
            <w:r>
              <w:rPr>
                <w:rFonts w:cs="Arial"/>
                <w:spacing w:val="-1"/>
                <w:szCs w:val="22"/>
              </w:rPr>
              <w:t>2</w:t>
            </w:r>
          </w:p>
        </w:tc>
        <w:tc>
          <w:tcPr>
            <w:tcW w:w="1601" w:type="dxa"/>
          </w:tcPr>
          <w:p w14:paraId="296CD75F" w14:textId="4A94D292" w:rsidR="00890515" w:rsidRPr="00F64027" w:rsidRDefault="00FE44B7" w:rsidP="00890515">
            <w:pPr>
              <w:pStyle w:val="BodyText"/>
              <w:spacing w:before="64"/>
              <w:ind w:right="113"/>
              <w:jc w:val="left"/>
              <w:rPr>
                <w:rFonts w:cs="Arial"/>
                <w:spacing w:val="-1"/>
                <w:szCs w:val="22"/>
              </w:rPr>
            </w:pPr>
            <w:r>
              <w:rPr>
                <w:rFonts w:cs="Arial"/>
                <w:spacing w:val="-1"/>
                <w:szCs w:val="22"/>
              </w:rPr>
              <w:t>$53,560</w:t>
            </w:r>
          </w:p>
        </w:tc>
        <w:tc>
          <w:tcPr>
            <w:tcW w:w="1428" w:type="dxa"/>
          </w:tcPr>
          <w:p w14:paraId="4F8F28A9" w14:textId="02FB7E17" w:rsidR="00890515" w:rsidRPr="00F64027" w:rsidRDefault="00FE44B7" w:rsidP="00890515">
            <w:pPr>
              <w:pStyle w:val="BodyText"/>
              <w:spacing w:before="64"/>
              <w:ind w:right="113"/>
              <w:jc w:val="left"/>
              <w:rPr>
                <w:rFonts w:cs="Arial"/>
                <w:spacing w:val="-1"/>
                <w:szCs w:val="22"/>
              </w:rPr>
            </w:pPr>
            <w:r>
              <w:rPr>
                <w:rFonts w:cs="Arial"/>
                <w:spacing w:val="-1"/>
                <w:szCs w:val="22"/>
              </w:rPr>
              <w:t>$61,800</w:t>
            </w:r>
          </w:p>
        </w:tc>
        <w:tc>
          <w:tcPr>
            <w:tcW w:w="1467" w:type="dxa"/>
          </w:tcPr>
          <w:p w14:paraId="4217AA5F" w14:textId="20C94690" w:rsidR="00890515" w:rsidRPr="00F64027" w:rsidRDefault="00FE44B7" w:rsidP="00890515">
            <w:pPr>
              <w:pStyle w:val="BodyText"/>
              <w:spacing w:before="64"/>
              <w:ind w:right="113"/>
              <w:jc w:val="left"/>
              <w:rPr>
                <w:rFonts w:cs="Arial"/>
                <w:spacing w:val="-1"/>
                <w:szCs w:val="22"/>
              </w:rPr>
            </w:pPr>
            <w:r>
              <w:rPr>
                <w:rFonts w:cs="Arial"/>
                <w:spacing w:val="-1"/>
                <w:szCs w:val="22"/>
              </w:rPr>
              <w:t>$70,040</w:t>
            </w:r>
          </w:p>
        </w:tc>
      </w:tr>
    </w:tbl>
    <w:p w14:paraId="33A85E2D" w14:textId="77777777" w:rsidR="000B3459" w:rsidRPr="00F64027" w:rsidRDefault="000B3459" w:rsidP="00F64027">
      <w:pPr>
        <w:rPr>
          <w:rFonts w:eastAsia="Arial" w:cs="Arial"/>
          <w:szCs w:val="22"/>
        </w:rPr>
      </w:pPr>
    </w:p>
    <w:p w14:paraId="5D31A7B5" w14:textId="2F9898D6" w:rsidR="00FA2D02" w:rsidRDefault="000B3459" w:rsidP="00F64027">
      <w:pPr>
        <w:rPr>
          <w:rFonts w:cs="Arial"/>
          <w:spacing w:val="-1"/>
          <w:szCs w:val="22"/>
        </w:rPr>
      </w:pPr>
      <w:r w:rsidRPr="00F64027">
        <w:rPr>
          <w:rFonts w:cs="Arial"/>
          <w:szCs w:val="22"/>
        </w:rPr>
        <w:t>The</w:t>
      </w:r>
      <w:r w:rsidRPr="00F64027">
        <w:rPr>
          <w:rFonts w:cs="Arial"/>
          <w:spacing w:val="-2"/>
          <w:szCs w:val="22"/>
        </w:rPr>
        <w:t xml:space="preserve"> </w:t>
      </w:r>
      <w:r w:rsidRPr="00F64027">
        <w:rPr>
          <w:rFonts w:cs="Arial"/>
          <w:spacing w:val="-1"/>
          <w:szCs w:val="22"/>
        </w:rPr>
        <w:t xml:space="preserve">pay </w:t>
      </w:r>
      <w:r w:rsidR="00A82D68">
        <w:rPr>
          <w:rFonts w:cs="Arial"/>
          <w:spacing w:val="-1"/>
          <w:szCs w:val="22"/>
        </w:rPr>
        <w:t xml:space="preserve">plan above </w:t>
      </w:r>
      <w:r w:rsidR="005536B4" w:rsidRPr="00F64027">
        <w:rPr>
          <w:rFonts w:cs="Arial"/>
          <w:spacing w:val="-1"/>
          <w:szCs w:val="22"/>
        </w:rPr>
        <w:t>may be</w:t>
      </w:r>
      <w:r w:rsidRPr="00F64027">
        <w:rPr>
          <w:rFonts w:cs="Arial"/>
          <w:spacing w:val="1"/>
          <w:szCs w:val="22"/>
        </w:rPr>
        <w:t xml:space="preserve"> </w:t>
      </w:r>
      <w:r w:rsidR="00A82D68">
        <w:rPr>
          <w:rFonts w:cs="Arial"/>
          <w:spacing w:val="1"/>
          <w:szCs w:val="22"/>
        </w:rPr>
        <w:t xml:space="preserve">refreshed </w:t>
      </w:r>
      <w:r w:rsidRPr="00F64027">
        <w:rPr>
          <w:rFonts w:cs="Arial"/>
          <w:spacing w:val="-1"/>
          <w:szCs w:val="22"/>
        </w:rPr>
        <w:t xml:space="preserve">annually </w:t>
      </w:r>
      <w:r w:rsidR="00A82D68">
        <w:rPr>
          <w:rFonts w:cs="Arial"/>
          <w:spacing w:val="-1"/>
          <w:szCs w:val="22"/>
        </w:rPr>
        <w:t>by the Town Manager using the CPI-U as of June 30 of each year, not to exceed 3%</w:t>
      </w:r>
      <w:r w:rsidR="00E54C69" w:rsidRPr="00F64027">
        <w:rPr>
          <w:rFonts w:cs="Arial"/>
          <w:spacing w:val="-1"/>
          <w:szCs w:val="22"/>
        </w:rPr>
        <w:t xml:space="preserve"> to adjust for inflation</w:t>
      </w:r>
      <w:r w:rsidR="00637E24">
        <w:rPr>
          <w:rFonts w:cs="Arial"/>
          <w:spacing w:val="-1"/>
          <w:szCs w:val="22"/>
        </w:rPr>
        <w:t>.</w:t>
      </w:r>
      <w:r w:rsidR="00A82D68">
        <w:rPr>
          <w:rFonts w:cs="Arial"/>
          <w:spacing w:val="-1"/>
          <w:szCs w:val="22"/>
        </w:rPr>
        <w:t xml:space="preserve">  </w:t>
      </w:r>
      <w:r w:rsidR="00637E24">
        <w:rPr>
          <w:rFonts w:cs="Arial"/>
          <w:spacing w:val="-1"/>
          <w:szCs w:val="22"/>
        </w:rPr>
        <w:t xml:space="preserve">When a </w:t>
      </w:r>
      <w:r w:rsidR="00A82D68">
        <w:rPr>
          <w:rFonts w:cs="Arial"/>
          <w:spacing w:val="-1"/>
          <w:szCs w:val="22"/>
        </w:rPr>
        <w:t>new employee</w:t>
      </w:r>
      <w:r w:rsidR="00637E24">
        <w:rPr>
          <w:rFonts w:cs="Arial"/>
          <w:spacing w:val="-1"/>
          <w:szCs w:val="22"/>
        </w:rPr>
        <w:t xml:space="preserve"> joins town service, </w:t>
      </w:r>
      <w:r w:rsidR="00A82D68">
        <w:rPr>
          <w:rFonts w:cs="Arial"/>
          <w:spacing w:val="-1"/>
          <w:szCs w:val="22"/>
        </w:rPr>
        <w:t xml:space="preserve">an additional merit increase </w:t>
      </w:r>
      <w:r w:rsidR="00637E24">
        <w:rPr>
          <w:rFonts w:cs="Arial"/>
          <w:spacing w:val="-1"/>
          <w:szCs w:val="22"/>
        </w:rPr>
        <w:t xml:space="preserve">not to exceed 2% </w:t>
      </w:r>
      <w:r w:rsidR="00A82D68">
        <w:rPr>
          <w:rFonts w:cs="Arial"/>
          <w:spacing w:val="-1"/>
          <w:szCs w:val="22"/>
        </w:rPr>
        <w:t xml:space="preserve">may be provided </w:t>
      </w:r>
      <w:r w:rsidR="00637E24">
        <w:rPr>
          <w:rFonts w:cs="Arial"/>
          <w:spacing w:val="-1"/>
          <w:szCs w:val="22"/>
        </w:rPr>
        <w:t xml:space="preserve">on </w:t>
      </w:r>
      <w:r w:rsidR="000D6A69">
        <w:rPr>
          <w:rFonts w:cs="Arial"/>
          <w:spacing w:val="-1"/>
          <w:szCs w:val="22"/>
        </w:rPr>
        <w:t>July 1</w:t>
      </w:r>
      <w:r w:rsidR="00637E24">
        <w:rPr>
          <w:rFonts w:cs="Arial"/>
          <w:spacing w:val="-1"/>
          <w:szCs w:val="22"/>
        </w:rPr>
        <w:t xml:space="preserve"> of each year for the </w:t>
      </w:r>
      <w:r w:rsidR="00A82D68">
        <w:rPr>
          <w:rFonts w:cs="Arial"/>
          <w:spacing w:val="-1"/>
          <w:szCs w:val="22"/>
        </w:rPr>
        <w:t>first three years</w:t>
      </w:r>
      <w:r w:rsidR="00637E24">
        <w:rPr>
          <w:rFonts w:cs="Arial"/>
          <w:spacing w:val="-1"/>
          <w:szCs w:val="22"/>
        </w:rPr>
        <w:t xml:space="preserve"> of employment</w:t>
      </w:r>
      <w:r w:rsidR="000D6A69">
        <w:rPr>
          <w:rFonts w:cs="Arial"/>
          <w:spacing w:val="-1"/>
          <w:szCs w:val="22"/>
        </w:rPr>
        <w:t xml:space="preserve"> after a successful evaluation</w:t>
      </w:r>
      <w:r w:rsidR="00637E24">
        <w:rPr>
          <w:rFonts w:cs="Arial"/>
          <w:spacing w:val="-1"/>
          <w:szCs w:val="22"/>
        </w:rPr>
        <w:t>.</w:t>
      </w:r>
    </w:p>
    <w:p w14:paraId="70DB080B" w14:textId="77777777" w:rsidR="00D32A25" w:rsidRDefault="00D32A25" w:rsidP="00F64027">
      <w:pPr>
        <w:rPr>
          <w:rFonts w:cs="Arial"/>
          <w:spacing w:val="-1"/>
          <w:szCs w:val="22"/>
        </w:rPr>
      </w:pPr>
    </w:p>
    <w:p w14:paraId="54FBAFE8" w14:textId="77777777" w:rsidR="006E290F" w:rsidRPr="00F64027" w:rsidRDefault="006E290F" w:rsidP="00F64027">
      <w:pPr>
        <w:rPr>
          <w:rFonts w:cs="Arial"/>
          <w:i/>
          <w:szCs w:val="22"/>
          <w:u w:val="single"/>
        </w:rPr>
      </w:pPr>
    </w:p>
    <w:p w14:paraId="5698395D" w14:textId="77777777" w:rsidR="00FA2D02" w:rsidRPr="00F64027" w:rsidRDefault="00FB7476" w:rsidP="000201AE">
      <w:pPr>
        <w:pStyle w:val="Heading1"/>
      </w:pPr>
      <w:bookmarkStart w:id="18" w:name="_Toc206684486"/>
      <w:r w:rsidRPr="00F64027">
        <w:t>VACANCIES</w:t>
      </w:r>
      <w:bookmarkEnd w:id="18"/>
    </w:p>
    <w:p w14:paraId="28DD75B6" w14:textId="77777777" w:rsidR="00FA2D02" w:rsidRPr="00F64027" w:rsidRDefault="00FA2D02" w:rsidP="00F64027">
      <w:pPr>
        <w:rPr>
          <w:rFonts w:cs="Arial"/>
          <w:i/>
          <w:szCs w:val="22"/>
        </w:rPr>
      </w:pPr>
    </w:p>
    <w:p w14:paraId="52F98130" w14:textId="464E0953" w:rsidR="00B1243F" w:rsidRPr="00F64027" w:rsidRDefault="006A326E" w:rsidP="00101ADB">
      <w:pPr>
        <w:rPr>
          <w:rFonts w:cs="Arial"/>
          <w:szCs w:val="22"/>
        </w:rPr>
      </w:pPr>
      <w:r w:rsidRPr="00F64027">
        <w:rPr>
          <w:rFonts w:cs="Arial"/>
          <w:szCs w:val="22"/>
        </w:rPr>
        <w:t xml:space="preserve">The Town of Granby reserves the right to determine whether, and under what </w:t>
      </w:r>
      <w:r w:rsidR="00890515" w:rsidRPr="00F64027">
        <w:rPr>
          <w:rFonts w:cs="Arial"/>
          <w:szCs w:val="22"/>
        </w:rPr>
        <w:t xml:space="preserve">conditions, </w:t>
      </w:r>
      <w:r w:rsidR="00890515">
        <w:rPr>
          <w:rFonts w:cs="Arial"/>
          <w:szCs w:val="22"/>
        </w:rPr>
        <w:t>a</w:t>
      </w:r>
      <w:r w:rsidR="00080CE7">
        <w:rPr>
          <w:rFonts w:cs="Arial"/>
          <w:szCs w:val="22"/>
        </w:rPr>
        <w:t xml:space="preserve"> vacant position </w:t>
      </w:r>
      <w:r w:rsidRPr="00F64027">
        <w:rPr>
          <w:rFonts w:cs="Arial"/>
          <w:szCs w:val="22"/>
        </w:rPr>
        <w:t xml:space="preserve">may be filled. </w:t>
      </w:r>
      <w:r w:rsidR="00B1243F" w:rsidRPr="00F64027">
        <w:rPr>
          <w:rFonts w:cs="Arial"/>
          <w:szCs w:val="22"/>
        </w:rPr>
        <w:t>Prior to the posting or advertising of any vacant position, the Department Head shall review the position, its job description, and the need for such a position. The Department Head will prepare and submit to the Town Manager a written request to fill the position. The position will be posted and/or advertised only after the Town Manager has approved the request.</w:t>
      </w:r>
    </w:p>
    <w:p w14:paraId="3DBE56C0" w14:textId="77777777" w:rsidR="004663A0" w:rsidRPr="00F64027" w:rsidRDefault="004663A0" w:rsidP="00F64027">
      <w:pPr>
        <w:pStyle w:val="BodyText"/>
        <w:ind w:right="113"/>
        <w:jc w:val="left"/>
        <w:rPr>
          <w:rFonts w:cs="Arial"/>
          <w:spacing w:val="-1"/>
          <w:szCs w:val="22"/>
        </w:rPr>
      </w:pPr>
    </w:p>
    <w:p w14:paraId="06DF2DE1" w14:textId="07BE8D4F" w:rsidR="00D96481" w:rsidRPr="00F64027" w:rsidRDefault="00D96481" w:rsidP="00101ADB">
      <w:pPr>
        <w:pStyle w:val="BodyText"/>
        <w:ind w:right="113"/>
        <w:jc w:val="left"/>
        <w:rPr>
          <w:rFonts w:cs="Arial"/>
          <w:szCs w:val="22"/>
        </w:rPr>
      </w:pPr>
      <w:r w:rsidRPr="00F64027">
        <w:rPr>
          <w:rFonts w:cs="Arial"/>
          <w:spacing w:val="-1"/>
          <w:szCs w:val="22"/>
        </w:rPr>
        <w:t>All</w:t>
      </w:r>
      <w:r w:rsidRPr="00F64027">
        <w:rPr>
          <w:rFonts w:cs="Arial"/>
          <w:spacing w:val="5"/>
          <w:szCs w:val="22"/>
        </w:rPr>
        <w:t xml:space="preserve"> </w:t>
      </w:r>
      <w:r w:rsidRPr="00F64027">
        <w:rPr>
          <w:rFonts w:cs="Arial"/>
          <w:spacing w:val="-1"/>
          <w:szCs w:val="22"/>
        </w:rPr>
        <w:t>vacancies</w:t>
      </w:r>
      <w:r w:rsidRPr="00F64027">
        <w:rPr>
          <w:rFonts w:cs="Arial"/>
          <w:spacing w:val="3"/>
          <w:szCs w:val="22"/>
        </w:rPr>
        <w:t xml:space="preserve"> </w:t>
      </w:r>
      <w:r w:rsidRPr="00F64027">
        <w:rPr>
          <w:rFonts w:cs="Arial"/>
          <w:spacing w:val="-1"/>
          <w:szCs w:val="22"/>
        </w:rPr>
        <w:t>and</w:t>
      </w:r>
      <w:r w:rsidRPr="00F64027">
        <w:rPr>
          <w:rFonts w:cs="Arial"/>
          <w:spacing w:val="3"/>
          <w:szCs w:val="22"/>
        </w:rPr>
        <w:t xml:space="preserve"> </w:t>
      </w:r>
      <w:r w:rsidRPr="00F64027">
        <w:rPr>
          <w:rFonts w:cs="Arial"/>
          <w:szCs w:val="22"/>
        </w:rPr>
        <w:t>new</w:t>
      </w:r>
      <w:r w:rsidRPr="00F64027">
        <w:rPr>
          <w:rFonts w:cs="Arial"/>
          <w:spacing w:val="2"/>
          <w:szCs w:val="22"/>
        </w:rPr>
        <w:t xml:space="preserve"> </w:t>
      </w:r>
      <w:r w:rsidRPr="00F64027">
        <w:rPr>
          <w:rFonts w:cs="Arial"/>
          <w:spacing w:val="-1"/>
          <w:szCs w:val="22"/>
        </w:rPr>
        <w:t>positions</w:t>
      </w:r>
      <w:r w:rsidRPr="00F64027">
        <w:rPr>
          <w:rFonts w:cs="Arial"/>
          <w:spacing w:val="3"/>
          <w:szCs w:val="22"/>
        </w:rPr>
        <w:t xml:space="preserve"> </w:t>
      </w:r>
      <w:r w:rsidRPr="00F64027">
        <w:rPr>
          <w:rFonts w:cs="Arial"/>
          <w:spacing w:val="-1"/>
          <w:szCs w:val="22"/>
        </w:rPr>
        <w:t>shall</w:t>
      </w:r>
      <w:r w:rsidRPr="00F64027">
        <w:rPr>
          <w:rFonts w:cs="Arial"/>
          <w:spacing w:val="2"/>
          <w:szCs w:val="22"/>
        </w:rPr>
        <w:t xml:space="preserve"> </w:t>
      </w:r>
      <w:r w:rsidRPr="00F64027">
        <w:rPr>
          <w:rFonts w:cs="Arial"/>
          <w:spacing w:val="-1"/>
          <w:szCs w:val="22"/>
        </w:rPr>
        <w:t>be</w:t>
      </w:r>
      <w:r w:rsidRPr="00F64027">
        <w:rPr>
          <w:rFonts w:cs="Arial"/>
          <w:spacing w:val="3"/>
          <w:szCs w:val="22"/>
        </w:rPr>
        <w:t xml:space="preserve"> </w:t>
      </w:r>
      <w:r w:rsidRPr="00F64027">
        <w:rPr>
          <w:rFonts w:cs="Arial"/>
          <w:spacing w:val="-1"/>
          <w:szCs w:val="22"/>
        </w:rPr>
        <w:t>posted</w:t>
      </w:r>
      <w:r w:rsidRPr="00F64027">
        <w:rPr>
          <w:rFonts w:cs="Arial"/>
          <w:spacing w:val="3"/>
          <w:szCs w:val="22"/>
        </w:rPr>
        <w:t xml:space="preserve"> </w:t>
      </w:r>
      <w:r w:rsidRPr="00F64027">
        <w:rPr>
          <w:rFonts w:cs="Arial"/>
          <w:szCs w:val="22"/>
        </w:rPr>
        <w:t>for</w:t>
      </w:r>
      <w:r w:rsidRPr="00F64027">
        <w:rPr>
          <w:rFonts w:cs="Arial"/>
          <w:spacing w:val="4"/>
          <w:szCs w:val="22"/>
        </w:rPr>
        <w:t xml:space="preserve"> </w:t>
      </w:r>
      <w:r w:rsidRPr="00F64027">
        <w:rPr>
          <w:rFonts w:cs="Arial"/>
          <w:szCs w:val="22"/>
        </w:rPr>
        <w:t>a</w:t>
      </w:r>
      <w:r w:rsidRPr="00F64027">
        <w:rPr>
          <w:rFonts w:cs="Arial"/>
          <w:spacing w:val="3"/>
          <w:szCs w:val="22"/>
        </w:rPr>
        <w:t xml:space="preserve"> </w:t>
      </w:r>
      <w:r w:rsidRPr="00F64027">
        <w:rPr>
          <w:rFonts w:cs="Arial"/>
          <w:spacing w:val="-1"/>
          <w:szCs w:val="22"/>
        </w:rPr>
        <w:t>period</w:t>
      </w:r>
      <w:r w:rsidRPr="00F64027">
        <w:rPr>
          <w:rFonts w:cs="Arial"/>
          <w:spacing w:val="3"/>
          <w:szCs w:val="22"/>
        </w:rPr>
        <w:t xml:space="preserve"> </w:t>
      </w:r>
      <w:r w:rsidRPr="00F64027">
        <w:rPr>
          <w:rFonts w:cs="Arial"/>
          <w:spacing w:val="-2"/>
          <w:szCs w:val="22"/>
        </w:rPr>
        <w:t>of</w:t>
      </w:r>
      <w:r w:rsidRPr="00F64027">
        <w:rPr>
          <w:rFonts w:cs="Arial"/>
          <w:spacing w:val="4"/>
          <w:szCs w:val="22"/>
        </w:rPr>
        <w:t xml:space="preserve"> </w:t>
      </w:r>
      <w:r w:rsidR="005536B4" w:rsidRPr="00F64027">
        <w:rPr>
          <w:rFonts w:cs="Arial"/>
          <w:spacing w:val="4"/>
          <w:szCs w:val="22"/>
        </w:rPr>
        <w:t xml:space="preserve">not less than </w:t>
      </w:r>
      <w:r w:rsidRPr="00F64027">
        <w:rPr>
          <w:rFonts w:cs="Arial"/>
          <w:spacing w:val="-1"/>
          <w:szCs w:val="22"/>
        </w:rPr>
        <w:t>five</w:t>
      </w:r>
      <w:r w:rsidRPr="00F64027">
        <w:rPr>
          <w:rFonts w:cs="Arial"/>
          <w:spacing w:val="3"/>
          <w:szCs w:val="22"/>
        </w:rPr>
        <w:t xml:space="preserve"> </w:t>
      </w:r>
      <w:r w:rsidRPr="00F64027">
        <w:rPr>
          <w:rFonts w:cs="Arial"/>
          <w:szCs w:val="22"/>
        </w:rPr>
        <w:t>(5)</w:t>
      </w:r>
      <w:r w:rsidRPr="00F64027">
        <w:rPr>
          <w:rFonts w:cs="Arial"/>
          <w:spacing w:val="4"/>
          <w:szCs w:val="22"/>
        </w:rPr>
        <w:t xml:space="preserve"> </w:t>
      </w:r>
      <w:r w:rsidRPr="00F64027">
        <w:rPr>
          <w:rFonts w:cs="Arial"/>
          <w:spacing w:val="-1"/>
          <w:szCs w:val="22"/>
        </w:rPr>
        <w:t>working</w:t>
      </w:r>
      <w:r w:rsidRPr="00F64027">
        <w:rPr>
          <w:rFonts w:cs="Arial"/>
          <w:spacing w:val="5"/>
          <w:szCs w:val="22"/>
        </w:rPr>
        <w:t xml:space="preserve"> </w:t>
      </w:r>
      <w:r w:rsidRPr="00F64027">
        <w:rPr>
          <w:rFonts w:cs="Arial"/>
          <w:spacing w:val="-2"/>
          <w:szCs w:val="22"/>
        </w:rPr>
        <w:t>days</w:t>
      </w:r>
      <w:r w:rsidRPr="00F64027">
        <w:rPr>
          <w:rFonts w:cs="Arial"/>
          <w:spacing w:val="3"/>
          <w:szCs w:val="22"/>
        </w:rPr>
        <w:t xml:space="preserve"> </w:t>
      </w:r>
      <w:r w:rsidRPr="00F64027">
        <w:rPr>
          <w:rFonts w:cs="Arial"/>
          <w:spacing w:val="-1"/>
          <w:szCs w:val="22"/>
        </w:rPr>
        <w:t>and</w:t>
      </w:r>
      <w:r w:rsidR="00834B44">
        <w:rPr>
          <w:rFonts w:cs="Arial"/>
          <w:spacing w:val="-1"/>
          <w:szCs w:val="22"/>
        </w:rPr>
        <w:t xml:space="preserve"> </w:t>
      </w:r>
      <w:r w:rsidRPr="00F64027">
        <w:rPr>
          <w:rFonts w:cs="Arial"/>
          <w:spacing w:val="-1"/>
          <w:szCs w:val="22"/>
        </w:rPr>
        <w:t>open</w:t>
      </w:r>
      <w:r w:rsidRPr="00F64027">
        <w:rPr>
          <w:rFonts w:cs="Arial"/>
          <w:spacing w:val="28"/>
          <w:szCs w:val="22"/>
        </w:rPr>
        <w:t xml:space="preserve"> </w:t>
      </w:r>
      <w:r w:rsidRPr="00F64027">
        <w:rPr>
          <w:rFonts w:cs="Arial"/>
          <w:szCs w:val="22"/>
        </w:rPr>
        <w:t>to</w:t>
      </w:r>
      <w:r w:rsidRPr="00F64027">
        <w:rPr>
          <w:rFonts w:cs="Arial"/>
          <w:spacing w:val="28"/>
          <w:szCs w:val="22"/>
        </w:rPr>
        <w:t xml:space="preserve"> </w:t>
      </w:r>
      <w:r w:rsidRPr="00F64027">
        <w:rPr>
          <w:rFonts w:cs="Arial"/>
          <w:spacing w:val="-1"/>
          <w:szCs w:val="22"/>
        </w:rPr>
        <w:t>application</w:t>
      </w:r>
      <w:r w:rsidRPr="00F64027">
        <w:rPr>
          <w:rFonts w:cs="Arial"/>
          <w:spacing w:val="26"/>
          <w:szCs w:val="22"/>
        </w:rPr>
        <w:t xml:space="preserve"> </w:t>
      </w:r>
      <w:r w:rsidRPr="00F64027">
        <w:rPr>
          <w:rFonts w:cs="Arial"/>
          <w:szCs w:val="22"/>
        </w:rPr>
        <w:t>from</w:t>
      </w:r>
      <w:r w:rsidRPr="00F64027">
        <w:rPr>
          <w:rFonts w:cs="Arial"/>
          <w:spacing w:val="30"/>
          <w:szCs w:val="22"/>
        </w:rPr>
        <w:t xml:space="preserve"> </w:t>
      </w:r>
      <w:r w:rsidRPr="00F64027">
        <w:rPr>
          <w:rFonts w:cs="Arial"/>
          <w:spacing w:val="-1"/>
          <w:szCs w:val="22"/>
        </w:rPr>
        <w:t>all</w:t>
      </w:r>
      <w:r w:rsidRPr="00F64027">
        <w:rPr>
          <w:rFonts w:cs="Arial"/>
          <w:spacing w:val="27"/>
          <w:szCs w:val="22"/>
        </w:rPr>
        <w:t xml:space="preserve"> </w:t>
      </w:r>
      <w:r w:rsidRPr="00F64027">
        <w:rPr>
          <w:rFonts w:cs="Arial"/>
          <w:spacing w:val="-1"/>
          <w:szCs w:val="22"/>
        </w:rPr>
        <w:t>qualified</w:t>
      </w:r>
      <w:r w:rsidRPr="00F64027">
        <w:rPr>
          <w:rFonts w:cs="Arial"/>
          <w:spacing w:val="28"/>
          <w:szCs w:val="22"/>
        </w:rPr>
        <w:t xml:space="preserve"> </w:t>
      </w:r>
      <w:r w:rsidRPr="00F64027">
        <w:rPr>
          <w:rFonts w:cs="Arial"/>
          <w:spacing w:val="-1"/>
          <w:szCs w:val="22"/>
        </w:rPr>
        <w:t>Town</w:t>
      </w:r>
      <w:r w:rsidRPr="00F64027">
        <w:rPr>
          <w:rFonts w:cs="Arial"/>
          <w:spacing w:val="28"/>
          <w:szCs w:val="22"/>
        </w:rPr>
        <w:t xml:space="preserve"> </w:t>
      </w:r>
      <w:r w:rsidRPr="00F64027">
        <w:rPr>
          <w:rFonts w:cs="Arial"/>
          <w:spacing w:val="-2"/>
          <w:szCs w:val="22"/>
        </w:rPr>
        <w:t>of</w:t>
      </w:r>
      <w:r w:rsidRPr="00F64027">
        <w:rPr>
          <w:rFonts w:cs="Arial"/>
          <w:spacing w:val="32"/>
          <w:szCs w:val="22"/>
        </w:rPr>
        <w:t xml:space="preserve"> </w:t>
      </w:r>
      <w:r w:rsidRPr="00F64027">
        <w:rPr>
          <w:rFonts w:cs="Arial"/>
          <w:spacing w:val="-1"/>
          <w:szCs w:val="22"/>
        </w:rPr>
        <w:t>Granby</w:t>
      </w:r>
      <w:r w:rsidRPr="00F64027">
        <w:rPr>
          <w:rFonts w:cs="Arial"/>
          <w:spacing w:val="26"/>
          <w:szCs w:val="22"/>
        </w:rPr>
        <w:t xml:space="preserve"> </w:t>
      </w:r>
      <w:r w:rsidRPr="00F64027">
        <w:rPr>
          <w:rFonts w:cs="Arial"/>
          <w:spacing w:val="-1"/>
          <w:szCs w:val="22"/>
        </w:rPr>
        <w:t>employees</w:t>
      </w:r>
      <w:r w:rsidRPr="00F64027">
        <w:rPr>
          <w:rFonts w:cs="Arial"/>
          <w:spacing w:val="31"/>
          <w:szCs w:val="22"/>
        </w:rPr>
        <w:t xml:space="preserve"> </w:t>
      </w:r>
      <w:r w:rsidRPr="00F64027">
        <w:rPr>
          <w:rFonts w:cs="Arial"/>
          <w:spacing w:val="-1"/>
          <w:szCs w:val="22"/>
        </w:rPr>
        <w:t>prior</w:t>
      </w:r>
      <w:r w:rsidRPr="00F64027">
        <w:rPr>
          <w:rFonts w:cs="Arial"/>
          <w:spacing w:val="29"/>
          <w:szCs w:val="22"/>
        </w:rPr>
        <w:t xml:space="preserve"> </w:t>
      </w:r>
      <w:r w:rsidRPr="00F64027">
        <w:rPr>
          <w:rFonts w:cs="Arial"/>
          <w:szCs w:val="22"/>
        </w:rPr>
        <w:t>to</w:t>
      </w:r>
      <w:r w:rsidRPr="00F64027">
        <w:rPr>
          <w:rFonts w:cs="Arial"/>
          <w:spacing w:val="28"/>
          <w:szCs w:val="22"/>
        </w:rPr>
        <w:t xml:space="preserve"> </w:t>
      </w:r>
      <w:r w:rsidRPr="00F64027">
        <w:rPr>
          <w:rFonts w:cs="Arial"/>
          <w:spacing w:val="-1"/>
          <w:szCs w:val="22"/>
        </w:rPr>
        <w:t>open</w:t>
      </w:r>
      <w:r w:rsidRPr="00F64027">
        <w:rPr>
          <w:rFonts w:cs="Arial"/>
          <w:spacing w:val="47"/>
          <w:szCs w:val="22"/>
        </w:rPr>
        <w:t xml:space="preserve"> </w:t>
      </w:r>
      <w:r w:rsidRPr="00F64027">
        <w:rPr>
          <w:rFonts w:cs="Arial"/>
          <w:spacing w:val="-1"/>
          <w:szCs w:val="22"/>
        </w:rPr>
        <w:t>advertising</w:t>
      </w:r>
      <w:r w:rsidRPr="00F64027">
        <w:rPr>
          <w:rFonts w:cs="Arial"/>
          <w:spacing w:val="14"/>
          <w:szCs w:val="22"/>
        </w:rPr>
        <w:t xml:space="preserve"> </w:t>
      </w:r>
      <w:r w:rsidRPr="00F64027">
        <w:rPr>
          <w:rFonts w:cs="Arial"/>
          <w:szCs w:val="22"/>
        </w:rPr>
        <w:t>for</w:t>
      </w:r>
      <w:r w:rsidRPr="00F64027">
        <w:rPr>
          <w:rFonts w:cs="Arial"/>
          <w:spacing w:val="15"/>
          <w:szCs w:val="22"/>
        </w:rPr>
        <w:t xml:space="preserve"> </w:t>
      </w:r>
      <w:r w:rsidRPr="00F64027">
        <w:rPr>
          <w:rFonts w:cs="Arial"/>
          <w:spacing w:val="-1"/>
          <w:szCs w:val="22"/>
        </w:rPr>
        <w:t>new</w:t>
      </w:r>
      <w:r w:rsidRPr="00F64027">
        <w:rPr>
          <w:rFonts w:cs="Arial"/>
          <w:spacing w:val="11"/>
          <w:szCs w:val="22"/>
        </w:rPr>
        <w:t xml:space="preserve"> </w:t>
      </w:r>
      <w:r w:rsidRPr="00F64027">
        <w:rPr>
          <w:rFonts w:cs="Arial"/>
          <w:spacing w:val="-2"/>
          <w:szCs w:val="22"/>
        </w:rPr>
        <w:t>employees</w:t>
      </w:r>
      <w:r w:rsidRPr="00F64027">
        <w:rPr>
          <w:rFonts w:cs="Arial"/>
          <w:spacing w:val="14"/>
          <w:szCs w:val="22"/>
        </w:rPr>
        <w:t xml:space="preserve"> </w:t>
      </w:r>
      <w:r w:rsidRPr="00F64027">
        <w:rPr>
          <w:rFonts w:cs="Arial"/>
          <w:szCs w:val="22"/>
        </w:rPr>
        <w:t>to</w:t>
      </w:r>
      <w:r w:rsidRPr="00F64027">
        <w:rPr>
          <w:rFonts w:cs="Arial"/>
          <w:spacing w:val="11"/>
          <w:szCs w:val="22"/>
        </w:rPr>
        <w:t xml:space="preserve"> </w:t>
      </w:r>
      <w:r w:rsidRPr="00F64027">
        <w:rPr>
          <w:rFonts w:cs="Arial"/>
          <w:szCs w:val="22"/>
        </w:rPr>
        <w:t>fill</w:t>
      </w:r>
      <w:r w:rsidRPr="00F64027">
        <w:rPr>
          <w:rFonts w:cs="Arial"/>
          <w:spacing w:val="13"/>
          <w:szCs w:val="22"/>
        </w:rPr>
        <w:t xml:space="preserve"> </w:t>
      </w:r>
      <w:r w:rsidRPr="00F64027">
        <w:rPr>
          <w:rFonts w:cs="Arial"/>
          <w:szCs w:val="22"/>
        </w:rPr>
        <w:t>the</w:t>
      </w:r>
      <w:r w:rsidRPr="00F64027">
        <w:rPr>
          <w:rFonts w:cs="Arial"/>
          <w:spacing w:val="14"/>
          <w:szCs w:val="22"/>
        </w:rPr>
        <w:t xml:space="preserve"> </w:t>
      </w:r>
      <w:r w:rsidRPr="00F64027">
        <w:rPr>
          <w:rFonts w:cs="Arial"/>
          <w:spacing w:val="-1"/>
          <w:szCs w:val="22"/>
        </w:rPr>
        <w:t>positions.</w:t>
      </w:r>
      <w:r w:rsidRPr="00F64027">
        <w:rPr>
          <w:rFonts w:cs="Arial"/>
          <w:spacing w:val="13"/>
          <w:szCs w:val="22"/>
        </w:rPr>
        <w:t xml:space="preserve"> </w:t>
      </w:r>
      <w:r w:rsidRPr="00F64027">
        <w:rPr>
          <w:rFonts w:cs="Arial"/>
          <w:szCs w:val="22"/>
        </w:rPr>
        <w:t>Once</w:t>
      </w:r>
      <w:r w:rsidRPr="00F64027">
        <w:rPr>
          <w:rFonts w:cs="Arial"/>
          <w:spacing w:val="14"/>
          <w:szCs w:val="22"/>
        </w:rPr>
        <w:t xml:space="preserve"> </w:t>
      </w:r>
      <w:r w:rsidRPr="00F64027">
        <w:rPr>
          <w:rFonts w:cs="Arial"/>
          <w:spacing w:val="-1"/>
          <w:szCs w:val="22"/>
        </w:rPr>
        <w:t>internal</w:t>
      </w:r>
      <w:r w:rsidRPr="00F64027">
        <w:rPr>
          <w:rFonts w:cs="Arial"/>
          <w:spacing w:val="13"/>
          <w:szCs w:val="22"/>
        </w:rPr>
        <w:t xml:space="preserve"> </w:t>
      </w:r>
      <w:r w:rsidRPr="00F64027">
        <w:rPr>
          <w:rFonts w:cs="Arial"/>
          <w:spacing w:val="-1"/>
          <w:szCs w:val="22"/>
        </w:rPr>
        <w:t>applications</w:t>
      </w:r>
      <w:r w:rsidRPr="00F64027">
        <w:rPr>
          <w:rFonts w:cs="Arial"/>
          <w:spacing w:val="14"/>
          <w:szCs w:val="22"/>
        </w:rPr>
        <w:t xml:space="preserve"> </w:t>
      </w:r>
      <w:r w:rsidRPr="00F64027">
        <w:rPr>
          <w:rFonts w:cs="Arial"/>
          <w:szCs w:val="22"/>
        </w:rPr>
        <w:t>are</w:t>
      </w:r>
      <w:r w:rsidRPr="00F64027">
        <w:rPr>
          <w:rFonts w:cs="Arial"/>
          <w:spacing w:val="49"/>
          <w:szCs w:val="22"/>
        </w:rPr>
        <w:t xml:space="preserve"> </w:t>
      </w:r>
      <w:r w:rsidRPr="00F64027">
        <w:rPr>
          <w:rFonts w:cs="Arial"/>
          <w:spacing w:val="-1"/>
          <w:szCs w:val="22"/>
        </w:rPr>
        <w:t>submitted</w:t>
      </w:r>
      <w:r w:rsidRPr="00F64027">
        <w:rPr>
          <w:rFonts w:cs="Arial"/>
          <w:spacing w:val="25"/>
          <w:szCs w:val="22"/>
        </w:rPr>
        <w:t xml:space="preserve"> </w:t>
      </w:r>
      <w:r w:rsidRPr="00F64027">
        <w:rPr>
          <w:rFonts w:cs="Arial"/>
          <w:spacing w:val="-1"/>
          <w:szCs w:val="22"/>
        </w:rPr>
        <w:t>within</w:t>
      </w:r>
      <w:r w:rsidRPr="00F64027">
        <w:rPr>
          <w:rFonts w:cs="Arial"/>
          <w:spacing w:val="25"/>
          <w:szCs w:val="22"/>
        </w:rPr>
        <w:t xml:space="preserve"> </w:t>
      </w:r>
      <w:r w:rsidRPr="00F64027">
        <w:rPr>
          <w:rFonts w:cs="Arial"/>
          <w:szCs w:val="22"/>
        </w:rPr>
        <w:t>the</w:t>
      </w:r>
      <w:r w:rsidRPr="00F64027">
        <w:rPr>
          <w:rFonts w:cs="Arial"/>
          <w:spacing w:val="25"/>
          <w:szCs w:val="22"/>
        </w:rPr>
        <w:t xml:space="preserve"> </w:t>
      </w:r>
      <w:r w:rsidRPr="00F64027">
        <w:rPr>
          <w:rFonts w:cs="Arial"/>
          <w:spacing w:val="-1"/>
          <w:szCs w:val="22"/>
        </w:rPr>
        <w:t>five</w:t>
      </w:r>
      <w:r w:rsidRPr="00F64027">
        <w:rPr>
          <w:rFonts w:cs="Arial"/>
          <w:spacing w:val="27"/>
          <w:szCs w:val="22"/>
        </w:rPr>
        <w:t xml:space="preserve"> </w:t>
      </w:r>
      <w:r w:rsidRPr="00F64027">
        <w:rPr>
          <w:rFonts w:cs="Arial"/>
          <w:szCs w:val="22"/>
        </w:rPr>
        <w:t>(5)</w:t>
      </w:r>
      <w:r w:rsidRPr="00F64027">
        <w:rPr>
          <w:rFonts w:cs="Arial"/>
          <w:spacing w:val="26"/>
          <w:szCs w:val="22"/>
        </w:rPr>
        <w:t xml:space="preserve"> </w:t>
      </w:r>
      <w:r w:rsidRPr="00F64027">
        <w:rPr>
          <w:rFonts w:cs="Arial"/>
          <w:spacing w:val="-1"/>
          <w:szCs w:val="22"/>
        </w:rPr>
        <w:t>working</w:t>
      </w:r>
      <w:r w:rsidRPr="00F64027">
        <w:rPr>
          <w:rFonts w:cs="Arial"/>
          <w:spacing w:val="27"/>
          <w:szCs w:val="22"/>
        </w:rPr>
        <w:t xml:space="preserve"> </w:t>
      </w:r>
      <w:r w:rsidRPr="00F64027">
        <w:rPr>
          <w:rFonts w:cs="Arial"/>
          <w:spacing w:val="-1"/>
          <w:szCs w:val="22"/>
        </w:rPr>
        <w:t>days,</w:t>
      </w:r>
      <w:r w:rsidRPr="00F64027">
        <w:rPr>
          <w:rFonts w:cs="Arial"/>
          <w:spacing w:val="26"/>
          <w:szCs w:val="22"/>
        </w:rPr>
        <w:t xml:space="preserve"> </w:t>
      </w:r>
      <w:r w:rsidRPr="00F64027">
        <w:rPr>
          <w:rFonts w:cs="Arial"/>
          <w:szCs w:val="22"/>
        </w:rPr>
        <w:t>the</w:t>
      </w:r>
      <w:r w:rsidRPr="00F64027">
        <w:rPr>
          <w:rFonts w:cs="Arial"/>
          <w:spacing w:val="25"/>
          <w:szCs w:val="22"/>
        </w:rPr>
        <w:t xml:space="preserve"> </w:t>
      </w:r>
      <w:r w:rsidRPr="00F64027">
        <w:rPr>
          <w:rFonts w:cs="Arial"/>
          <w:spacing w:val="-1"/>
          <w:szCs w:val="22"/>
        </w:rPr>
        <w:t>Town</w:t>
      </w:r>
      <w:r w:rsidRPr="00F64027">
        <w:rPr>
          <w:rFonts w:cs="Arial"/>
          <w:spacing w:val="25"/>
          <w:szCs w:val="22"/>
        </w:rPr>
        <w:t xml:space="preserve"> </w:t>
      </w:r>
      <w:r w:rsidRPr="00F64027">
        <w:rPr>
          <w:rFonts w:cs="Arial"/>
          <w:spacing w:val="-1"/>
          <w:szCs w:val="22"/>
        </w:rPr>
        <w:t>Manager</w:t>
      </w:r>
      <w:r w:rsidRPr="00F64027">
        <w:rPr>
          <w:rFonts w:cs="Arial"/>
          <w:spacing w:val="26"/>
          <w:szCs w:val="22"/>
        </w:rPr>
        <w:t xml:space="preserve"> </w:t>
      </w:r>
      <w:r w:rsidRPr="00F64027">
        <w:rPr>
          <w:rFonts w:cs="Arial"/>
          <w:spacing w:val="-1"/>
          <w:szCs w:val="22"/>
        </w:rPr>
        <w:t>will</w:t>
      </w:r>
      <w:r w:rsidRPr="00F64027">
        <w:rPr>
          <w:rFonts w:cs="Arial"/>
          <w:spacing w:val="29"/>
          <w:szCs w:val="22"/>
        </w:rPr>
        <w:t xml:space="preserve"> </w:t>
      </w:r>
      <w:r w:rsidRPr="00F64027">
        <w:rPr>
          <w:rFonts w:cs="Arial"/>
          <w:spacing w:val="-1"/>
          <w:szCs w:val="22"/>
        </w:rPr>
        <w:t>decide</w:t>
      </w:r>
      <w:r w:rsidRPr="00F64027">
        <w:rPr>
          <w:rFonts w:cs="Arial"/>
          <w:spacing w:val="25"/>
          <w:szCs w:val="22"/>
        </w:rPr>
        <w:t xml:space="preserve"> </w:t>
      </w:r>
      <w:r w:rsidR="005536B4" w:rsidRPr="00F64027">
        <w:rPr>
          <w:rFonts w:cs="Arial"/>
          <w:spacing w:val="-1"/>
          <w:szCs w:val="22"/>
        </w:rPr>
        <w:t>whether</w:t>
      </w:r>
      <w:r w:rsidR="005536B4" w:rsidRPr="00F64027">
        <w:rPr>
          <w:rFonts w:cs="Arial"/>
          <w:spacing w:val="28"/>
          <w:szCs w:val="22"/>
        </w:rPr>
        <w:t xml:space="preserve"> </w:t>
      </w:r>
      <w:r w:rsidRPr="00F64027">
        <w:rPr>
          <w:rFonts w:cs="Arial"/>
          <w:spacing w:val="-1"/>
          <w:szCs w:val="22"/>
        </w:rPr>
        <w:t>there</w:t>
      </w:r>
      <w:r w:rsidRPr="00F64027">
        <w:rPr>
          <w:rFonts w:cs="Arial"/>
          <w:spacing w:val="37"/>
          <w:szCs w:val="22"/>
        </w:rPr>
        <w:t xml:space="preserve"> </w:t>
      </w:r>
      <w:r w:rsidRPr="00F64027">
        <w:rPr>
          <w:rFonts w:cs="Arial"/>
          <w:szCs w:val="22"/>
        </w:rPr>
        <w:t>are</w:t>
      </w:r>
      <w:r w:rsidRPr="00F64027">
        <w:rPr>
          <w:rFonts w:cs="Arial"/>
          <w:spacing w:val="20"/>
          <w:szCs w:val="22"/>
        </w:rPr>
        <w:t xml:space="preserve"> </w:t>
      </w:r>
      <w:r w:rsidRPr="00F64027">
        <w:rPr>
          <w:rFonts w:cs="Arial"/>
          <w:spacing w:val="-1"/>
          <w:szCs w:val="22"/>
        </w:rPr>
        <w:t>enough</w:t>
      </w:r>
      <w:r w:rsidRPr="00F64027">
        <w:rPr>
          <w:rFonts w:cs="Arial"/>
          <w:spacing w:val="17"/>
          <w:szCs w:val="22"/>
        </w:rPr>
        <w:t xml:space="preserve"> </w:t>
      </w:r>
      <w:r w:rsidRPr="00F64027">
        <w:rPr>
          <w:rFonts w:cs="Arial"/>
          <w:spacing w:val="-1"/>
          <w:szCs w:val="22"/>
        </w:rPr>
        <w:t>qualified</w:t>
      </w:r>
      <w:r w:rsidRPr="00F64027">
        <w:rPr>
          <w:rFonts w:cs="Arial"/>
          <w:spacing w:val="17"/>
          <w:szCs w:val="22"/>
        </w:rPr>
        <w:t xml:space="preserve"> </w:t>
      </w:r>
      <w:r w:rsidRPr="00F64027">
        <w:rPr>
          <w:rFonts w:cs="Arial"/>
          <w:spacing w:val="-1"/>
          <w:szCs w:val="22"/>
        </w:rPr>
        <w:t>candidates</w:t>
      </w:r>
      <w:r w:rsidR="005536B4" w:rsidRPr="00F64027">
        <w:rPr>
          <w:rFonts w:cs="Arial"/>
          <w:spacing w:val="-1"/>
          <w:szCs w:val="22"/>
        </w:rPr>
        <w:t xml:space="preserve">. The Town Manager may, at </w:t>
      </w:r>
      <w:r w:rsidR="003E2365">
        <w:rPr>
          <w:rFonts w:cs="Arial"/>
          <w:spacing w:val="-1"/>
          <w:szCs w:val="22"/>
        </w:rPr>
        <w:t>their</w:t>
      </w:r>
      <w:r w:rsidR="005536B4" w:rsidRPr="00F64027">
        <w:rPr>
          <w:rFonts w:cs="Arial"/>
          <w:spacing w:val="-1"/>
          <w:szCs w:val="22"/>
        </w:rPr>
        <w:t xml:space="preserve"> discretion, </w:t>
      </w:r>
      <w:r w:rsidRPr="00F64027">
        <w:rPr>
          <w:rFonts w:cs="Arial"/>
          <w:spacing w:val="-1"/>
          <w:szCs w:val="22"/>
        </w:rPr>
        <w:t>place</w:t>
      </w:r>
      <w:r w:rsidRPr="00F64027">
        <w:rPr>
          <w:rFonts w:cs="Arial"/>
          <w:spacing w:val="20"/>
          <w:szCs w:val="22"/>
        </w:rPr>
        <w:t xml:space="preserve"> </w:t>
      </w:r>
      <w:r w:rsidRPr="00F64027">
        <w:rPr>
          <w:rFonts w:cs="Arial"/>
          <w:spacing w:val="-1"/>
          <w:szCs w:val="22"/>
        </w:rPr>
        <w:t>an</w:t>
      </w:r>
      <w:r w:rsidRPr="00F64027">
        <w:rPr>
          <w:rFonts w:cs="Arial"/>
          <w:spacing w:val="20"/>
          <w:szCs w:val="22"/>
        </w:rPr>
        <w:t xml:space="preserve"> </w:t>
      </w:r>
      <w:r w:rsidRPr="00F64027">
        <w:rPr>
          <w:rFonts w:cs="Arial"/>
          <w:spacing w:val="-1"/>
          <w:szCs w:val="22"/>
        </w:rPr>
        <w:t>advertisement</w:t>
      </w:r>
      <w:r w:rsidRPr="00F64027">
        <w:rPr>
          <w:rFonts w:cs="Arial"/>
          <w:spacing w:val="19"/>
          <w:szCs w:val="22"/>
        </w:rPr>
        <w:t xml:space="preserve"> </w:t>
      </w:r>
      <w:r w:rsidRPr="00F64027">
        <w:rPr>
          <w:rFonts w:cs="Arial"/>
          <w:szCs w:val="22"/>
        </w:rPr>
        <w:t>for</w:t>
      </w:r>
      <w:r w:rsidRPr="00F64027">
        <w:rPr>
          <w:rFonts w:cs="Arial"/>
          <w:spacing w:val="21"/>
          <w:szCs w:val="22"/>
        </w:rPr>
        <w:t xml:space="preserve"> </w:t>
      </w:r>
      <w:r w:rsidRPr="00F64027">
        <w:rPr>
          <w:rFonts w:cs="Arial"/>
          <w:spacing w:val="-1"/>
          <w:szCs w:val="22"/>
        </w:rPr>
        <w:t>additional</w:t>
      </w:r>
      <w:r w:rsidRPr="00F64027">
        <w:rPr>
          <w:rFonts w:cs="Arial"/>
          <w:spacing w:val="19"/>
          <w:szCs w:val="22"/>
        </w:rPr>
        <w:t xml:space="preserve"> </w:t>
      </w:r>
      <w:r w:rsidRPr="00F64027">
        <w:rPr>
          <w:rFonts w:cs="Arial"/>
          <w:spacing w:val="-1"/>
          <w:szCs w:val="22"/>
        </w:rPr>
        <w:t>external</w:t>
      </w:r>
      <w:r w:rsidRPr="00F64027">
        <w:rPr>
          <w:rFonts w:cs="Arial"/>
          <w:spacing w:val="51"/>
          <w:szCs w:val="22"/>
        </w:rPr>
        <w:t xml:space="preserve"> </w:t>
      </w:r>
      <w:r w:rsidRPr="00F64027">
        <w:rPr>
          <w:rFonts w:cs="Arial"/>
          <w:spacing w:val="-1"/>
          <w:szCs w:val="22"/>
        </w:rPr>
        <w:t>qualified</w:t>
      </w:r>
      <w:r w:rsidRPr="00F64027">
        <w:rPr>
          <w:rFonts w:cs="Arial"/>
          <w:spacing w:val="1"/>
          <w:szCs w:val="22"/>
        </w:rPr>
        <w:t xml:space="preserve"> </w:t>
      </w:r>
      <w:r w:rsidRPr="00F64027">
        <w:rPr>
          <w:rFonts w:cs="Arial"/>
          <w:spacing w:val="-1"/>
          <w:szCs w:val="22"/>
        </w:rPr>
        <w:t>candidates</w:t>
      </w:r>
      <w:r w:rsidR="00101ADB">
        <w:rPr>
          <w:rFonts w:cs="Arial"/>
          <w:spacing w:val="-1"/>
          <w:szCs w:val="22"/>
        </w:rPr>
        <w:t>.</w:t>
      </w:r>
    </w:p>
    <w:p w14:paraId="3AEFC869" w14:textId="77777777" w:rsidR="00D96481" w:rsidRPr="00F64027" w:rsidRDefault="00D96481" w:rsidP="00F64027">
      <w:pPr>
        <w:rPr>
          <w:rFonts w:eastAsia="Arial" w:cs="Arial"/>
          <w:szCs w:val="22"/>
        </w:rPr>
      </w:pPr>
    </w:p>
    <w:p w14:paraId="031BD25B" w14:textId="58024E6F" w:rsidR="004411D0" w:rsidRPr="00F64027" w:rsidRDefault="004411D0" w:rsidP="00F64027">
      <w:pPr>
        <w:autoSpaceDE w:val="0"/>
        <w:autoSpaceDN w:val="0"/>
        <w:adjustRightInd w:val="0"/>
        <w:rPr>
          <w:rFonts w:eastAsiaTheme="minorHAnsi" w:cs="Arial"/>
          <w:szCs w:val="22"/>
        </w:rPr>
      </w:pPr>
      <w:r w:rsidRPr="00F64027">
        <w:rPr>
          <w:rFonts w:eastAsiaTheme="minorHAnsi" w:cs="Arial"/>
          <w:szCs w:val="22"/>
        </w:rPr>
        <w:t xml:space="preserve">When a job is posted internally, only regular full-time and regular part-time employees may apply. </w:t>
      </w:r>
    </w:p>
    <w:p w14:paraId="5D61AB9F" w14:textId="77777777" w:rsidR="004411D0" w:rsidRPr="00F64027" w:rsidRDefault="004411D0" w:rsidP="00F64027">
      <w:pPr>
        <w:autoSpaceDE w:val="0"/>
        <w:autoSpaceDN w:val="0"/>
        <w:adjustRightInd w:val="0"/>
        <w:rPr>
          <w:rFonts w:eastAsiaTheme="minorHAnsi" w:cs="Arial"/>
          <w:szCs w:val="22"/>
        </w:rPr>
      </w:pPr>
    </w:p>
    <w:p w14:paraId="0701E64F" w14:textId="0C2C2455" w:rsidR="004411D0" w:rsidRPr="00F64027" w:rsidRDefault="004411D0" w:rsidP="00F64027">
      <w:pPr>
        <w:rPr>
          <w:rFonts w:cs="Arial"/>
          <w:szCs w:val="22"/>
        </w:rPr>
      </w:pPr>
      <w:r w:rsidRPr="00F64027">
        <w:rPr>
          <w:rFonts w:cs="Arial"/>
          <w:szCs w:val="22"/>
        </w:rPr>
        <w:t xml:space="preserve">All open positions </w:t>
      </w:r>
      <w:r w:rsidR="0035002C">
        <w:rPr>
          <w:rFonts w:cs="Arial"/>
          <w:szCs w:val="22"/>
        </w:rPr>
        <w:t>will be</w:t>
      </w:r>
      <w:r w:rsidR="0035002C" w:rsidRPr="00F64027">
        <w:rPr>
          <w:rFonts w:cs="Arial"/>
          <w:szCs w:val="22"/>
        </w:rPr>
        <w:t xml:space="preserve"> </w:t>
      </w:r>
      <w:r w:rsidRPr="00F64027">
        <w:rPr>
          <w:rFonts w:cs="Arial"/>
          <w:szCs w:val="22"/>
        </w:rPr>
        <w:t xml:space="preserve">posted on the </w:t>
      </w:r>
      <w:r w:rsidR="005536B4" w:rsidRPr="00F64027">
        <w:rPr>
          <w:rFonts w:cs="Arial"/>
          <w:szCs w:val="22"/>
        </w:rPr>
        <w:t xml:space="preserve">Human Resources </w:t>
      </w:r>
      <w:r w:rsidRPr="00F64027">
        <w:rPr>
          <w:rFonts w:cs="Arial"/>
          <w:szCs w:val="22"/>
        </w:rPr>
        <w:t>page of the Town website, and on bulletin boards located within each municipal building. Recruitment sources, including printed and social media,</w:t>
      </w:r>
      <w:r w:rsidR="00224DC5" w:rsidRPr="00F64027">
        <w:rPr>
          <w:rFonts w:cs="Arial"/>
          <w:szCs w:val="22"/>
        </w:rPr>
        <w:t xml:space="preserve"> </w:t>
      </w:r>
      <w:r w:rsidRPr="00F64027">
        <w:rPr>
          <w:rFonts w:cs="Arial"/>
          <w:szCs w:val="22"/>
        </w:rPr>
        <w:t>and community organizations, may also be utilized.</w:t>
      </w:r>
    </w:p>
    <w:p w14:paraId="6EED0C42" w14:textId="77777777" w:rsidR="004411D0" w:rsidRPr="00F64027" w:rsidRDefault="004411D0" w:rsidP="00F64027">
      <w:pPr>
        <w:autoSpaceDE w:val="0"/>
        <w:autoSpaceDN w:val="0"/>
        <w:adjustRightInd w:val="0"/>
        <w:rPr>
          <w:rFonts w:eastAsiaTheme="minorHAnsi" w:cs="Arial"/>
          <w:szCs w:val="22"/>
        </w:rPr>
      </w:pPr>
    </w:p>
    <w:p w14:paraId="65ACFCAA" w14:textId="06F51B0C" w:rsidR="009866FF" w:rsidRPr="00F64027" w:rsidRDefault="009866FF" w:rsidP="00F64027">
      <w:pPr>
        <w:rPr>
          <w:rFonts w:cs="Arial"/>
          <w:szCs w:val="22"/>
        </w:rPr>
      </w:pPr>
      <w:r w:rsidRPr="00F64027">
        <w:rPr>
          <w:rFonts w:cs="Arial"/>
          <w:szCs w:val="22"/>
        </w:rPr>
        <w:t xml:space="preserve">The </w:t>
      </w:r>
      <w:r w:rsidR="00B1243F" w:rsidRPr="00F64027">
        <w:rPr>
          <w:rFonts w:cs="Arial"/>
          <w:szCs w:val="22"/>
        </w:rPr>
        <w:t xml:space="preserve">posting </w:t>
      </w:r>
      <w:r w:rsidRPr="00F64027">
        <w:rPr>
          <w:rFonts w:cs="Arial"/>
          <w:szCs w:val="22"/>
        </w:rPr>
        <w:t>shall specify the title, related experience, and information related to how, where, and when job descriptions and applications may be obtained and returned. All announcements shall be reviewed by the Town Manager’s Office prior to publication.</w:t>
      </w:r>
    </w:p>
    <w:p w14:paraId="13FB24BF" w14:textId="77777777" w:rsidR="009866FF" w:rsidRPr="00F64027" w:rsidRDefault="009866FF" w:rsidP="00F64027">
      <w:pPr>
        <w:rPr>
          <w:rFonts w:cs="Arial"/>
          <w:szCs w:val="22"/>
        </w:rPr>
      </w:pPr>
    </w:p>
    <w:p w14:paraId="24BD7374" w14:textId="77777777" w:rsidR="009866FF" w:rsidRPr="00F64027" w:rsidRDefault="009866FF" w:rsidP="00F64027">
      <w:pPr>
        <w:rPr>
          <w:rFonts w:cs="Arial"/>
          <w:szCs w:val="22"/>
        </w:rPr>
      </w:pPr>
      <w:r w:rsidRPr="00F64027">
        <w:rPr>
          <w:rFonts w:cs="Arial"/>
          <w:szCs w:val="22"/>
        </w:rPr>
        <w:t>The Town may decide to fill a position by transfer, reassignment or reclassification of an employee. In that case, the position will not be considered open and will not be subject to the recruitment and examination processes as described.</w:t>
      </w:r>
    </w:p>
    <w:p w14:paraId="7193F706" w14:textId="77777777" w:rsidR="005E29A3" w:rsidRPr="00F64027" w:rsidRDefault="005E29A3" w:rsidP="00F64027">
      <w:pPr>
        <w:autoSpaceDE w:val="0"/>
        <w:autoSpaceDN w:val="0"/>
        <w:adjustRightInd w:val="0"/>
        <w:rPr>
          <w:rFonts w:eastAsiaTheme="minorHAnsi" w:cs="Arial"/>
          <w:szCs w:val="22"/>
        </w:rPr>
      </w:pPr>
    </w:p>
    <w:p w14:paraId="547887FB" w14:textId="4046F336" w:rsidR="005E29A3" w:rsidRPr="00F64027" w:rsidRDefault="005E29A3" w:rsidP="00F64027">
      <w:pPr>
        <w:rPr>
          <w:rFonts w:cs="Arial"/>
          <w:szCs w:val="22"/>
        </w:rPr>
      </w:pPr>
      <w:r w:rsidRPr="00F64027">
        <w:rPr>
          <w:rFonts w:cs="Arial"/>
          <w:szCs w:val="22"/>
        </w:rPr>
        <w:t xml:space="preserve">All employees shall be selected </w:t>
      </w:r>
      <w:r w:rsidR="000D6A69" w:rsidRPr="00F64027">
        <w:rPr>
          <w:rFonts w:cs="Arial"/>
          <w:szCs w:val="22"/>
        </w:rPr>
        <w:t>based on</w:t>
      </w:r>
      <w:r w:rsidR="0053340F">
        <w:rPr>
          <w:rFonts w:cs="Arial"/>
          <w:szCs w:val="22"/>
        </w:rPr>
        <w:t xml:space="preserve"> merit, which may include consideration of the applicant’s ability</w:t>
      </w:r>
      <w:r w:rsidRPr="00F64027">
        <w:rPr>
          <w:rFonts w:cs="Arial"/>
          <w:bCs/>
          <w:szCs w:val="22"/>
        </w:rPr>
        <w:t xml:space="preserve"> to perform the essential function</w:t>
      </w:r>
      <w:r w:rsidR="005536B4" w:rsidRPr="00F64027">
        <w:rPr>
          <w:rFonts w:cs="Arial"/>
          <w:bCs/>
          <w:szCs w:val="22"/>
        </w:rPr>
        <w:t>s</w:t>
      </w:r>
      <w:r w:rsidRPr="00F64027">
        <w:rPr>
          <w:rFonts w:cs="Arial"/>
          <w:bCs/>
          <w:szCs w:val="22"/>
        </w:rPr>
        <w:t xml:space="preserve"> of the job</w:t>
      </w:r>
      <w:r w:rsidRPr="00F64027">
        <w:rPr>
          <w:rFonts w:cs="Arial"/>
          <w:szCs w:val="22"/>
        </w:rPr>
        <w:t>, character, experience and training. The Town may utilize any</w:t>
      </w:r>
      <w:r w:rsidR="009D6119">
        <w:rPr>
          <w:rFonts w:cs="Arial"/>
          <w:szCs w:val="22"/>
        </w:rPr>
        <w:t xml:space="preserve"> lawful and</w:t>
      </w:r>
      <w:r w:rsidRPr="00F64027">
        <w:rPr>
          <w:rFonts w:cs="Arial"/>
          <w:szCs w:val="22"/>
        </w:rPr>
        <w:t xml:space="preserve"> legitimate method to determine the qualifications of applicants, including without limitation, written tests, physical agility tests, oral examinations, panel interviews, practical tests, assessment centers and oral interviews. </w:t>
      </w:r>
    </w:p>
    <w:p w14:paraId="2F058A1E" w14:textId="5301C8B7" w:rsidR="005E29A3" w:rsidRPr="00F64027" w:rsidRDefault="005E29A3" w:rsidP="00F64027">
      <w:pPr>
        <w:rPr>
          <w:rFonts w:cs="Arial"/>
          <w:szCs w:val="22"/>
        </w:rPr>
      </w:pPr>
      <w:r w:rsidRPr="00F64027">
        <w:rPr>
          <w:rFonts w:cs="Arial"/>
          <w:szCs w:val="22"/>
        </w:rPr>
        <w:br/>
        <w:t xml:space="preserve">The Board of Selectmen shall establish the selection process for </w:t>
      </w:r>
      <w:r w:rsidR="000D6A69">
        <w:rPr>
          <w:rFonts w:cs="Arial"/>
          <w:szCs w:val="22"/>
        </w:rPr>
        <w:t>the Town Manager</w:t>
      </w:r>
      <w:r w:rsidRPr="00F64027">
        <w:rPr>
          <w:rFonts w:cs="Arial"/>
          <w:szCs w:val="22"/>
        </w:rPr>
        <w:t>.</w:t>
      </w:r>
    </w:p>
    <w:p w14:paraId="029063E3" w14:textId="77777777" w:rsidR="00907B7E" w:rsidRPr="00F64027" w:rsidRDefault="00907B7E" w:rsidP="00F64027">
      <w:pPr>
        <w:rPr>
          <w:rFonts w:cs="Arial"/>
          <w:szCs w:val="22"/>
        </w:rPr>
      </w:pPr>
    </w:p>
    <w:p w14:paraId="7854BDC6" w14:textId="700BAD56" w:rsidR="008E668D" w:rsidRPr="00F64027" w:rsidRDefault="009866FF" w:rsidP="00F64027">
      <w:pPr>
        <w:rPr>
          <w:rFonts w:cs="Arial"/>
          <w:szCs w:val="22"/>
        </w:rPr>
      </w:pPr>
      <w:r w:rsidRPr="00F64027">
        <w:rPr>
          <w:rFonts w:cs="Arial"/>
          <w:szCs w:val="22"/>
        </w:rPr>
        <w:t xml:space="preserve">Applicants for positions in which the applicant is expected to operate a motor vehicle must be at least 18 years old and will be required to present a valid CT State driver's license with any necessary endorsements. Driving records of applicants may be checked. </w:t>
      </w:r>
    </w:p>
    <w:p w14:paraId="5ABED286" w14:textId="77777777" w:rsidR="009866FF" w:rsidRPr="00F64027" w:rsidRDefault="009866FF" w:rsidP="00F64027">
      <w:pPr>
        <w:rPr>
          <w:rFonts w:cs="Arial"/>
          <w:szCs w:val="22"/>
        </w:rPr>
      </w:pPr>
    </w:p>
    <w:p w14:paraId="659F4E9F" w14:textId="6DD0D544" w:rsidR="005E29A3" w:rsidRPr="00CD5023" w:rsidRDefault="009866FF" w:rsidP="00CD5023">
      <w:pPr>
        <w:rPr>
          <w:b/>
          <w:bCs/>
        </w:rPr>
      </w:pPr>
      <w:r w:rsidRPr="00CD5023">
        <w:rPr>
          <w:b/>
          <w:bCs/>
        </w:rPr>
        <w:t>Informing Applicants Not Selected</w:t>
      </w:r>
    </w:p>
    <w:p w14:paraId="2B9811D7" w14:textId="77777777" w:rsidR="005E29A3" w:rsidRPr="00F64027" w:rsidRDefault="005E29A3" w:rsidP="00F64027">
      <w:pPr>
        <w:rPr>
          <w:rFonts w:cs="Arial"/>
          <w:szCs w:val="22"/>
        </w:rPr>
      </w:pPr>
    </w:p>
    <w:p w14:paraId="6DA6321F" w14:textId="2D39BDC6" w:rsidR="00637E24" w:rsidRDefault="009866FF" w:rsidP="00F64027">
      <w:pPr>
        <w:rPr>
          <w:rFonts w:cs="Arial"/>
          <w:szCs w:val="22"/>
        </w:rPr>
      </w:pPr>
      <w:r w:rsidRPr="00F64027">
        <w:rPr>
          <w:rFonts w:cs="Arial"/>
          <w:szCs w:val="22"/>
        </w:rPr>
        <w:t xml:space="preserve">Those applicants who submitted an application and went through the selection process but were not chosen for appointment to the position may be sent written notification by the </w:t>
      </w:r>
      <w:r w:rsidR="000D6A69">
        <w:rPr>
          <w:rFonts w:cs="Arial"/>
          <w:szCs w:val="22"/>
        </w:rPr>
        <w:t xml:space="preserve">Human Resources Department of the </w:t>
      </w:r>
      <w:r w:rsidRPr="00F64027">
        <w:rPr>
          <w:rFonts w:cs="Arial"/>
          <w:szCs w:val="22"/>
        </w:rPr>
        <w:t>Town.</w:t>
      </w:r>
    </w:p>
    <w:p w14:paraId="5500AA03" w14:textId="7BFB2ACF" w:rsidR="009866FF" w:rsidRPr="00F64027" w:rsidRDefault="009866FF" w:rsidP="00F64027">
      <w:pPr>
        <w:rPr>
          <w:rFonts w:cs="Arial"/>
          <w:szCs w:val="22"/>
        </w:rPr>
      </w:pPr>
      <w:r w:rsidRPr="00F64027">
        <w:rPr>
          <w:rFonts w:cs="Arial"/>
          <w:szCs w:val="22"/>
        </w:rPr>
        <w:t xml:space="preserve"> </w:t>
      </w:r>
    </w:p>
    <w:p w14:paraId="15872423" w14:textId="549F068A" w:rsidR="009866FF" w:rsidRPr="00F64027" w:rsidRDefault="009866FF" w:rsidP="00F64027">
      <w:pPr>
        <w:rPr>
          <w:rFonts w:cs="Arial"/>
          <w:szCs w:val="22"/>
        </w:rPr>
      </w:pPr>
      <w:r w:rsidRPr="00F64027">
        <w:rPr>
          <w:rFonts w:cs="Arial"/>
          <w:szCs w:val="22"/>
        </w:rPr>
        <w:t xml:space="preserve">Prior to final selection and notification, the Town Manager must review and approve the recommendations made by the </w:t>
      </w:r>
      <w:r w:rsidR="00D53A60" w:rsidRPr="00F64027">
        <w:rPr>
          <w:rFonts w:cs="Arial"/>
          <w:szCs w:val="22"/>
        </w:rPr>
        <w:t xml:space="preserve">applicable </w:t>
      </w:r>
      <w:r w:rsidRPr="00F64027">
        <w:rPr>
          <w:rFonts w:cs="Arial"/>
          <w:szCs w:val="22"/>
        </w:rPr>
        <w:t xml:space="preserve">Department Head. </w:t>
      </w:r>
    </w:p>
    <w:p w14:paraId="451FD78A" w14:textId="77777777" w:rsidR="003543AA" w:rsidRPr="00F64027" w:rsidRDefault="003543AA" w:rsidP="00F64027">
      <w:pPr>
        <w:rPr>
          <w:rFonts w:cs="Arial"/>
          <w:bCs/>
          <w:szCs w:val="22"/>
          <w:u w:val="single"/>
        </w:rPr>
      </w:pPr>
    </w:p>
    <w:p w14:paraId="719CAF2F" w14:textId="77777777" w:rsidR="00F241D6" w:rsidRPr="00F64027" w:rsidRDefault="00010EA8" w:rsidP="000201AE">
      <w:pPr>
        <w:pStyle w:val="Heading1"/>
      </w:pPr>
      <w:bookmarkStart w:id="19" w:name="_Toc206684487"/>
      <w:r w:rsidRPr="00F64027">
        <w:t>APPLICATIONS</w:t>
      </w:r>
      <w:bookmarkEnd w:id="19"/>
    </w:p>
    <w:p w14:paraId="22F9870D" w14:textId="77777777" w:rsidR="006E290F" w:rsidRPr="00F64027" w:rsidRDefault="006E290F" w:rsidP="00F64027">
      <w:pPr>
        <w:rPr>
          <w:rFonts w:cs="Arial"/>
          <w:b/>
          <w:bCs/>
          <w:i/>
          <w:szCs w:val="22"/>
        </w:rPr>
      </w:pPr>
    </w:p>
    <w:p w14:paraId="59BEC3A1" w14:textId="6CDD6865" w:rsidR="006A326E" w:rsidRPr="00F64027" w:rsidRDefault="006A326E" w:rsidP="00F64027">
      <w:pPr>
        <w:shd w:val="clear" w:color="auto" w:fill="FFFFFF"/>
        <w:spacing w:after="240" w:line="270" w:lineRule="atLeast"/>
        <w:textAlignment w:val="top"/>
        <w:rPr>
          <w:rFonts w:cs="Arial"/>
          <w:szCs w:val="22"/>
        </w:rPr>
      </w:pPr>
      <w:r w:rsidRPr="00F64027">
        <w:rPr>
          <w:rFonts w:cs="Arial"/>
          <w:szCs w:val="22"/>
        </w:rPr>
        <w:t>Applications</w:t>
      </w:r>
      <w:r w:rsidR="00CA24A2">
        <w:rPr>
          <w:rFonts w:cs="Arial"/>
          <w:szCs w:val="22"/>
        </w:rPr>
        <w:t xml:space="preserve"> fo</w:t>
      </w:r>
      <w:r w:rsidR="00745E92">
        <w:rPr>
          <w:rFonts w:cs="Arial"/>
          <w:szCs w:val="22"/>
        </w:rPr>
        <w:t xml:space="preserve">r </w:t>
      </w:r>
      <w:r w:rsidR="000D6A69">
        <w:rPr>
          <w:rFonts w:cs="Arial"/>
          <w:szCs w:val="22"/>
        </w:rPr>
        <w:t>T</w:t>
      </w:r>
      <w:r w:rsidR="00745E92">
        <w:rPr>
          <w:rFonts w:cs="Arial"/>
          <w:szCs w:val="22"/>
        </w:rPr>
        <w:t>own employment</w:t>
      </w:r>
      <w:r w:rsidRPr="00F64027">
        <w:rPr>
          <w:rFonts w:cs="Arial"/>
          <w:szCs w:val="22"/>
        </w:rPr>
        <w:t xml:space="preserve"> can be downloaded in PDF format </w:t>
      </w:r>
      <w:r w:rsidR="00E36AD5" w:rsidRPr="00F64027">
        <w:rPr>
          <w:rFonts w:cs="Arial"/>
          <w:szCs w:val="22"/>
        </w:rPr>
        <w:t xml:space="preserve">from the Town website </w:t>
      </w:r>
      <w:r w:rsidRPr="00F64027">
        <w:rPr>
          <w:rFonts w:cs="Arial"/>
          <w:szCs w:val="22"/>
        </w:rPr>
        <w:t xml:space="preserve">or obtained at the Town Manager’s Office.  </w:t>
      </w:r>
    </w:p>
    <w:p w14:paraId="0663E364" w14:textId="5B194889" w:rsidR="00F241D6" w:rsidRPr="00F64027" w:rsidRDefault="00B1243F" w:rsidP="00F64027">
      <w:pPr>
        <w:rPr>
          <w:rFonts w:cs="Arial"/>
          <w:szCs w:val="22"/>
        </w:rPr>
      </w:pPr>
      <w:r w:rsidRPr="00F64027">
        <w:rPr>
          <w:rFonts w:cs="Arial"/>
          <w:szCs w:val="22"/>
        </w:rPr>
        <w:t>Completed applications may be submitted electronically</w:t>
      </w:r>
      <w:r w:rsidR="00D53A60" w:rsidRPr="00F64027">
        <w:rPr>
          <w:rFonts w:cs="Arial"/>
          <w:szCs w:val="22"/>
        </w:rPr>
        <w:t xml:space="preserve"> or </w:t>
      </w:r>
      <w:r w:rsidR="000D4594">
        <w:rPr>
          <w:rFonts w:cs="Arial"/>
          <w:szCs w:val="22"/>
        </w:rPr>
        <w:t xml:space="preserve">by delivering a </w:t>
      </w:r>
      <w:r w:rsidR="00D53A60" w:rsidRPr="00F64027">
        <w:rPr>
          <w:rFonts w:cs="Arial"/>
          <w:szCs w:val="22"/>
        </w:rPr>
        <w:t>hard copy</w:t>
      </w:r>
      <w:r w:rsidR="000D4594">
        <w:rPr>
          <w:rFonts w:cs="Arial"/>
          <w:szCs w:val="22"/>
        </w:rPr>
        <w:t xml:space="preserve"> to the </w:t>
      </w:r>
      <w:r w:rsidR="000D6A69">
        <w:rPr>
          <w:rFonts w:cs="Arial"/>
          <w:szCs w:val="22"/>
        </w:rPr>
        <w:t>Human Resources</w:t>
      </w:r>
      <w:r w:rsidR="000D4594">
        <w:rPr>
          <w:rFonts w:cs="Arial"/>
          <w:szCs w:val="22"/>
        </w:rPr>
        <w:t xml:space="preserve"> Office.</w:t>
      </w:r>
      <w:r w:rsidR="00D53A60" w:rsidRPr="00F64027">
        <w:rPr>
          <w:rFonts w:cs="Arial"/>
          <w:szCs w:val="22"/>
        </w:rPr>
        <w:t xml:space="preserve"> </w:t>
      </w:r>
      <w:r w:rsidRPr="00F64027">
        <w:rPr>
          <w:rFonts w:cs="Arial"/>
          <w:szCs w:val="22"/>
        </w:rPr>
        <w:t xml:space="preserve">Incomplete </w:t>
      </w:r>
      <w:r w:rsidR="00EE005E" w:rsidRPr="00F64027">
        <w:rPr>
          <w:rFonts w:cs="Arial"/>
          <w:szCs w:val="22"/>
        </w:rPr>
        <w:t xml:space="preserve">applications will not be considered. </w:t>
      </w:r>
    </w:p>
    <w:p w14:paraId="41171605" w14:textId="77777777" w:rsidR="00F241D6" w:rsidRPr="00F64027" w:rsidRDefault="00F241D6" w:rsidP="00F64027">
      <w:pPr>
        <w:rPr>
          <w:rFonts w:cs="Arial"/>
          <w:bCs/>
          <w:i/>
          <w:szCs w:val="22"/>
        </w:rPr>
      </w:pPr>
    </w:p>
    <w:p w14:paraId="2DB49B7A" w14:textId="15A3E14B" w:rsidR="00F241D6" w:rsidRPr="00F64027" w:rsidRDefault="006A326E" w:rsidP="00101ADB">
      <w:pPr>
        <w:shd w:val="clear" w:color="auto" w:fill="FFFFFF"/>
        <w:spacing w:after="240" w:line="270" w:lineRule="atLeast"/>
        <w:textAlignment w:val="top"/>
        <w:rPr>
          <w:rFonts w:cs="Arial"/>
          <w:szCs w:val="22"/>
        </w:rPr>
      </w:pPr>
      <w:r w:rsidRPr="00F64027">
        <w:rPr>
          <w:rFonts w:cs="Arial"/>
          <w:szCs w:val="22"/>
        </w:rPr>
        <w:t xml:space="preserve">All applications for open, posted positions are reviewed by Human Resources. </w:t>
      </w:r>
      <w:r w:rsidR="00FB7476" w:rsidRPr="00F64027">
        <w:rPr>
          <w:rFonts w:cs="Arial"/>
          <w:szCs w:val="22"/>
        </w:rPr>
        <w:t xml:space="preserve">The timeline for review of applications will vary depending on the position. </w:t>
      </w:r>
      <w:r w:rsidRPr="00F64027">
        <w:rPr>
          <w:rFonts w:cs="Arial"/>
          <w:szCs w:val="22"/>
        </w:rPr>
        <w:t xml:space="preserve">Applications are referred to the </w:t>
      </w:r>
      <w:r w:rsidR="00101ADB">
        <w:rPr>
          <w:rFonts w:cs="Arial"/>
          <w:szCs w:val="22"/>
        </w:rPr>
        <w:t>D</w:t>
      </w:r>
      <w:r w:rsidRPr="00F64027">
        <w:rPr>
          <w:rFonts w:cs="Arial"/>
          <w:szCs w:val="22"/>
        </w:rPr>
        <w:t xml:space="preserve">epartment </w:t>
      </w:r>
      <w:r w:rsidR="00101ADB">
        <w:rPr>
          <w:rFonts w:cs="Arial"/>
          <w:szCs w:val="22"/>
        </w:rPr>
        <w:t>H</w:t>
      </w:r>
      <w:r w:rsidRPr="00F64027">
        <w:rPr>
          <w:rFonts w:cs="Arial"/>
          <w:szCs w:val="22"/>
        </w:rPr>
        <w:t>ead a</w:t>
      </w:r>
      <w:r w:rsidR="002703AD" w:rsidRPr="00F64027">
        <w:rPr>
          <w:rFonts w:cs="Arial"/>
          <w:szCs w:val="22"/>
        </w:rPr>
        <w:t xml:space="preserve">nd Town Manager, if applicable. </w:t>
      </w:r>
      <w:r w:rsidRPr="00F64027">
        <w:rPr>
          <w:rFonts w:cs="Arial"/>
          <w:szCs w:val="22"/>
        </w:rPr>
        <w:t xml:space="preserve"> </w:t>
      </w:r>
      <w:r w:rsidR="00F241D6" w:rsidRPr="00F64027">
        <w:rPr>
          <w:rFonts w:cs="Arial"/>
          <w:szCs w:val="22"/>
        </w:rPr>
        <w:t>Applicants</w:t>
      </w:r>
      <w:r w:rsidR="00C929C7">
        <w:rPr>
          <w:rFonts w:cs="Arial"/>
          <w:szCs w:val="22"/>
        </w:rPr>
        <w:t xml:space="preserve"> who are selected </w:t>
      </w:r>
      <w:r w:rsidR="0035002C">
        <w:rPr>
          <w:rFonts w:cs="Arial"/>
          <w:szCs w:val="22"/>
        </w:rPr>
        <w:t>to</w:t>
      </w:r>
      <w:r w:rsidR="00C929C7">
        <w:rPr>
          <w:rFonts w:cs="Arial"/>
          <w:szCs w:val="22"/>
        </w:rPr>
        <w:t xml:space="preserve"> participate in the interview process will be conta</w:t>
      </w:r>
      <w:r w:rsidR="003719F9">
        <w:rPr>
          <w:rFonts w:cs="Arial"/>
          <w:szCs w:val="22"/>
        </w:rPr>
        <w:t>cted by Human Resources.</w:t>
      </w:r>
      <w:r w:rsidR="00F241D6" w:rsidRPr="00F64027">
        <w:rPr>
          <w:rFonts w:cs="Arial"/>
          <w:szCs w:val="22"/>
        </w:rPr>
        <w:t xml:space="preserve"> </w:t>
      </w:r>
    </w:p>
    <w:p w14:paraId="58DB6C39" w14:textId="309CAFB5" w:rsidR="004411D0" w:rsidRPr="00F64027" w:rsidRDefault="004411D0" w:rsidP="00F64027">
      <w:pPr>
        <w:rPr>
          <w:rFonts w:cs="Arial"/>
          <w:szCs w:val="22"/>
        </w:rPr>
      </w:pPr>
      <w:r w:rsidRPr="00F64027">
        <w:rPr>
          <w:rFonts w:cs="Arial"/>
          <w:szCs w:val="22"/>
        </w:rPr>
        <w:t>Any applicant supplying false or misleading information is subject to disqualification from hiring and</w:t>
      </w:r>
      <w:r w:rsidR="00A764F9">
        <w:rPr>
          <w:rFonts w:cs="Arial"/>
          <w:szCs w:val="22"/>
        </w:rPr>
        <w:t xml:space="preserve"> if already</w:t>
      </w:r>
      <w:r w:rsidR="00B4478A">
        <w:rPr>
          <w:rFonts w:cs="Arial"/>
          <w:szCs w:val="22"/>
        </w:rPr>
        <w:t xml:space="preserve"> a</w:t>
      </w:r>
      <w:r w:rsidR="00C908E9">
        <w:rPr>
          <w:rFonts w:cs="Arial"/>
          <w:szCs w:val="22"/>
        </w:rPr>
        <w:t>n</w:t>
      </w:r>
      <w:r w:rsidR="00B4478A">
        <w:rPr>
          <w:rFonts w:cs="Arial"/>
          <w:szCs w:val="22"/>
        </w:rPr>
        <w:t xml:space="preserve"> employee</w:t>
      </w:r>
      <w:r w:rsidR="00C908E9">
        <w:rPr>
          <w:rFonts w:cs="Arial"/>
          <w:szCs w:val="22"/>
        </w:rPr>
        <w:t xml:space="preserve"> of the Town</w:t>
      </w:r>
      <w:r w:rsidR="00B4478A">
        <w:rPr>
          <w:rFonts w:cs="Arial"/>
          <w:szCs w:val="22"/>
        </w:rPr>
        <w:t>, to disciplinary action up to an</w:t>
      </w:r>
      <w:r w:rsidR="000D6A69">
        <w:rPr>
          <w:rFonts w:cs="Arial"/>
          <w:szCs w:val="22"/>
        </w:rPr>
        <w:t>d</w:t>
      </w:r>
      <w:r w:rsidR="00B4478A">
        <w:rPr>
          <w:rFonts w:cs="Arial"/>
          <w:szCs w:val="22"/>
        </w:rPr>
        <w:t xml:space="preserve"> </w:t>
      </w:r>
      <w:r w:rsidR="001A193A">
        <w:rPr>
          <w:rFonts w:cs="Arial"/>
          <w:szCs w:val="22"/>
        </w:rPr>
        <w:t xml:space="preserve">including </w:t>
      </w:r>
      <w:r w:rsidR="001A193A" w:rsidRPr="00F64027">
        <w:rPr>
          <w:rFonts w:cs="Arial"/>
          <w:szCs w:val="22"/>
        </w:rPr>
        <w:t>termination</w:t>
      </w:r>
      <w:r w:rsidRPr="00F64027">
        <w:rPr>
          <w:rFonts w:cs="Arial"/>
          <w:szCs w:val="22"/>
        </w:rPr>
        <w:t xml:space="preserve">. </w:t>
      </w:r>
    </w:p>
    <w:p w14:paraId="6FED72EA" w14:textId="77777777" w:rsidR="00C007E7" w:rsidRDefault="00C007E7" w:rsidP="00F64027">
      <w:pPr>
        <w:keepNext/>
        <w:shd w:val="clear" w:color="auto" w:fill="FFFFFF"/>
        <w:outlineLvl w:val="2"/>
        <w:rPr>
          <w:rFonts w:cs="Arial"/>
          <w:b/>
          <w:iCs/>
          <w:szCs w:val="22"/>
          <w:u w:val="single"/>
          <w:lang w:val="en"/>
        </w:rPr>
      </w:pPr>
      <w:bookmarkStart w:id="20" w:name="search"/>
      <w:bookmarkEnd w:id="20"/>
    </w:p>
    <w:p w14:paraId="7B5F0991" w14:textId="4A77C5D6" w:rsidR="00FA2D02" w:rsidRPr="00D26EE2" w:rsidRDefault="00FB7476" w:rsidP="00081EE1">
      <w:pPr>
        <w:pStyle w:val="Heading6"/>
        <w:rPr>
          <w:lang w:val="en"/>
        </w:rPr>
      </w:pPr>
      <w:r w:rsidRPr="00D26EE2">
        <w:rPr>
          <w:lang w:val="en"/>
        </w:rPr>
        <w:t xml:space="preserve">INTERVIEW </w:t>
      </w:r>
      <w:r w:rsidR="008E668D" w:rsidRPr="00D26EE2">
        <w:rPr>
          <w:lang w:val="en"/>
        </w:rPr>
        <w:t>PROCESS</w:t>
      </w:r>
    </w:p>
    <w:p w14:paraId="07FEF94A" w14:textId="64788E2C" w:rsidR="006C65A0" w:rsidRPr="00D26EE2" w:rsidRDefault="003735B6" w:rsidP="00D26EE2">
      <w:pPr>
        <w:shd w:val="clear" w:color="auto" w:fill="FFFFFF"/>
        <w:spacing w:before="100" w:beforeAutospacing="1"/>
        <w:rPr>
          <w:rFonts w:cs="Arial"/>
          <w:iCs/>
          <w:szCs w:val="22"/>
          <w:lang w:val="en"/>
        </w:rPr>
      </w:pPr>
      <w:r w:rsidRPr="00D26EE2">
        <w:rPr>
          <w:rFonts w:cs="Arial"/>
          <w:iCs/>
          <w:szCs w:val="22"/>
          <w:lang w:val="en"/>
        </w:rPr>
        <w:t xml:space="preserve">Interviews for full-time </w:t>
      </w:r>
      <w:r w:rsidR="00EF658E" w:rsidRPr="00D26EE2">
        <w:rPr>
          <w:rFonts w:cs="Arial"/>
          <w:iCs/>
          <w:szCs w:val="22"/>
          <w:lang w:val="en"/>
        </w:rPr>
        <w:t>positions</w:t>
      </w:r>
      <w:r w:rsidRPr="00D26EE2">
        <w:rPr>
          <w:rFonts w:cs="Arial"/>
          <w:iCs/>
          <w:szCs w:val="22"/>
          <w:lang w:val="en"/>
        </w:rPr>
        <w:t xml:space="preserve"> </w:t>
      </w:r>
      <w:r w:rsidR="000D6A69" w:rsidRPr="00D26EE2">
        <w:rPr>
          <w:rFonts w:cs="Arial"/>
          <w:iCs/>
          <w:szCs w:val="22"/>
          <w:lang w:val="en"/>
        </w:rPr>
        <w:t>shall</w:t>
      </w:r>
      <w:r w:rsidRPr="00D26EE2">
        <w:rPr>
          <w:rFonts w:cs="Arial"/>
          <w:iCs/>
          <w:szCs w:val="22"/>
          <w:lang w:val="en"/>
        </w:rPr>
        <w:t xml:space="preserve"> be conducted by a panel of a minimum of three members.  </w:t>
      </w:r>
      <w:r w:rsidR="008E668D" w:rsidRPr="00D26EE2">
        <w:rPr>
          <w:rFonts w:cs="Arial"/>
          <w:iCs/>
          <w:szCs w:val="22"/>
          <w:lang w:val="en"/>
        </w:rPr>
        <w:t>P</w:t>
      </w:r>
      <w:r w:rsidR="00FA2D02" w:rsidRPr="00D26EE2">
        <w:rPr>
          <w:rFonts w:cs="Arial"/>
          <w:iCs/>
          <w:szCs w:val="22"/>
          <w:lang w:val="en"/>
        </w:rPr>
        <w:t>anel members are valuable because they can provide different perspectives on the qualifications of candidates. The interview panel can be comprised of</w:t>
      </w:r>
      <w:r w:rsidR="000752C7" w:rsidRPr="00D26EE2">
        <w:rPr>
          <w:rFonts w:cs="Arial"/>
          <w:iCs/>
          <w:szCs w:val="22"/>
          <w:lang w:val="en"/>
        </w:rPr>
        <w:t xml:space="preserve"> managers in other departments or</w:t>
      </w:r>
      <w:r w:rsidR="00FA2D02" w:rsidRPr="00D26EE2">
        <w:rPr>
          <w:rFonts w:cs="Arial"/>
          <w:iCs/>
          <w:szCs w:val="22"/>
          <w:lang w:val="en"/>
        </w:rPr>
        <w:t xml:space="preserve"> employees from other municipal agencies</w:t>
      </w:r>
      <w:r w:rsidR="006C65A0" w:rsidRPr="00D26EE2">
        <w:rPr>
          <w:rFonts w:cs="Arial"/>
          <w:iCs/>
          <w:szCs w:val="22"/>
          <w:lang w:val="en"/>
        </w:rPr>
        <w:t>.</w:t>
      </w:r>
      <w:r w:rsidR="00FA2D02" w:rsidRPr="00D26EE2">
        <w:rPr>
          <w:rFonts w:cs="Arial"/>
          <w:iCs/>
          <w:szCs w:val="22"/>
          <w:lang w:val="en"/>
        </w:rPr>
        <w:t xml:space="preserve"> </w:t>
      </w:r>
    </w:p>
    <w:p w14:paraId="1158C2D9" w14:textId="77777777" w:rsidR="0035002C" w:rsidRPr="00D26EE2" w:rsidRDefault="0035002C" w:rsidP="00F64027">
      <w:pPr>
        <w:rPr>
          <w:rFonts w:cs="Arial"/>
          <w:b/>
          <w:bCs/>
          <w:iCs/>
          <w:szCs w:val="22"/>
          <w:u w:val="single"/>
        </w:rPr>
      </w:pPr>
    </w:p>
    <w:p w14:paraId="2B8FFF8D" w14:textId="77777777" w:rsidR="006155B8" w:rsidRDefault="006155B8" w:rsidP="00081EE1">
      <w:pPr>
        <w:pStyle w:val="Heading6"/>
      </w:pPr>
    </w:p>
    <w:p w14:paraId="4152B328" w14:textId="77777777" w:rsidR="006155B8" w:rsidRDefault="006155B8" w:rsidP="00081EE1">
      <w:pPr>
        <w:pStyle w:val="Heading6"/>
      </w:pPr>
    </w:p>
    <w:p w14:paraId="1F9DCDC4" w14:textId="77777777" w:rsidR="006155B8" w:rsidRDefault="006155B8" w:rsidP="00081EE1">
      <w:pPr>
        <w:pStyle w:val="Heading6"/>
      </w:pPr>
    </w:p>
    <w:p w14:paraId="3FD41E55" w14:textId="1CAFCED0" w:rsidR="00253E7F" w:rsidRPr="00D26EE2" w:rsidRDefault="00253E7F" w:rsidP="00081EE1">
      <w:pPr>
        <w:pStyle w:val="Heading6"/>
      </w:pPr>
      <w:r w:rsidRPr="00D26EE2">
        <w:t>SELECTION PROCESS</w:t>
      </w:r>
    </w:p>
    <w:p w14:paraId="7FDBEA53" w14:textId="77777777" w:rsidR="00253E7F" w:rsidRPr="00D26EE2" w:rsidRDefault="00253E7F" w:rsidP="00F64027">
      <w:pPr>
        <w:rPr>
          <w:rFonts w:cs="Arial"/>
          <w:iCs/>
          <w:szCs w:val="22"/>
          <w:u w:val="single"/>
        </w:rPr>
      </w:pPr>
    </w:p>
    <w:p w14:paraId="38485260" w14:textId="5E4A6EE8" w:rsidR="00253E7F" w:rsidRPr="00D26EE2" w:rsidRDefault="00253E7F" w:rsidP="00F64027">
      <w:pPr>
        <w:rPr>
          <w:rFonts w:cs="Arial"/>
          <w:iCs/>
          <w:szCs w:val="22"/>
        </w:rPr>
      </w:pPr>
      <w:r w:rsidRPr="00D26EE2">
        <w:rPr>
          <w:rFonts w:cs="Arial"/>
          <w:iCs/>
          <w:szCs w:val="22"/>
        </w:rPr>
        <w:t xml:space="preserve">The Town Manager shall receive the interview evaluations from the panel of three and will use those evaluations to create a hiring list of the top three finalists for the job.  The Town Manager </w:t>
      </w:r>
      <w:r w:rsidR="00C908E9" w:rsidRPr="00D26EE2">
        <w:rPr>
          <w:rFonts w:cs="Arial"/>
          <w:iCs/>
          <w:szCs w:val="22"/>
        </w:rPr>
        <w:t>may</w:t>
      </w:r>
      <w:r w:rsidRPr="00D26EE2">
        <w:rPr>
          <w:rFonts w:cs="Arial"/>
          <w:iCs/>
          <w:szCs w:val="22"/>
        </w:rPr>
        <w:t xml:space="preserve"> interview the top three finalists and may select any of the three or reject all three.</w:t>
      </w:r>
    </w:p>
    <w:p w14:paraId="0F032335" w14:textId="77777777" w:rsidR="00253E7F" w:rsidRPr="00D26EE2" w:rsidRDefault="00253E7F" w:rsidP="00F64027">
      <w:pPr>
        <w:rPr>
          <w:rFonts w:cs="Arial"/>
          <w:iCs/>
          <w:szCs w:val="22"/>
          <w:u w:val="single"/>
        </w:rPr>
      </w:pPr>
    </w:p>
    <w:p w14:paraId="37BFEBE9" w14:textId="1F571576" w:rsidR="00FB7476" w:rsidRPr="00D26EE2" w:rsidRDefault="00FB7476" w:rsidP="00FD3023">
      <w:pPr>
        <w:pStyle w:val="Heading1"/>
      </w:pPr>
      <w:bookmarkStart w:id="21" w:name="_Toc206684488"/>
      <w:r w:rsidRPr="00D26EE2">
        <w:t>CONDITIONAL JOB OFFER</w:t>
      </w:r>
      <w:bookmarkEnd w:id="21"/>
    </w:p>
    <w:p w14:paraId="58CA0A88" w14:textId="77777777" w:rsidR="00FA2D02" w:rsidRPr="00D26EE2" w:rsidRDefault="00FE44B7" w:rsidP="00D26EE2">
      <w:pPr>
        <w:rPr>
          <w:rFonts w:cs="Arial"/>
          <w:iCs/>
          <w:vanish/>
          <w:szCs w:val="22"/>
          <w:lang w:val="en"/>
        </w:rPr>
      </w:pPr>
      <w:hyperlink r:id="rId14" w:tgtFrame="_self" w:history="1">
        <w:r w:rsidR="00FA2D02" w:rsidRPr="00D26EE2">
          <w:rPr>
            <w:rFonts w:cs="Arial"/>
            <w:iCs/>
            <w:vanish/>
            <w:szCs w:val="22"/>
            <w:lang w:val="en"/>
          </w:rPr>
          <w:t>Calendar</w:t>
        </w:r>
      </w:hyperlink>
      <w:r w:rsidR="00FA2D02" w:rsidRPr="00D26EE2">
        <w:rPr>
          <w:rFonts w:cs="Arial"/>
          <w:iCs/>
          <w:vanish/>
          <w:szCs w:val="22"/>
          <w:lang w:val="en"/>
        </w:rPr>
        <w:t xml:space="preserve"> | </w:t>
      </w:r>
      <w:hyperlink r:id="rId15" w:tgtFrame="_self" w:history="1">
        <w:r w:rsidR="00FA2D02" w:rsidRPr="00D26EE2">
          <w:rPr>
            <w:rFonts w:cs="Arial"/>
            <w:iCs/>
            <w:vanish/>
            <w:szCs w:val="22"/>
            <w:lang w:val="en"/>
          </w:rPr>
          <w:t>ENotification</w:t>
        </w:r>
      </w:hyperlink>
      <w:r w:rsidR="00FA2D02" w:rsidRPr="00D26EE2">
        <w:rPr>
          <w:rFonts w:cs="Arial"/>
          <w:iCs/>
          <w:vanish/>
          <w:szCs w:val="22"/>
          <w:lang w:val="en"/>
        </w:rPr>
        <w:t xml:space="preserve"> | </w:t>
      </w:r>
      <w:hyperlink r:id="rId16" w:tgtFrame="_self" w:history="1">
        <w:r w:rsidR="00FA2D02" w:rsidRPr="00D26EE2">
          <w:rPr>
            <w:rFonts w:cs="Arial"/>
            <w:iCs/>
            <w:vanish/>
            <w:szCs w:val="22"/>
            <w:lang w:val="en"/>
          </w:rPr>
          <w:t>Job Openings</w:t>
        </w:r>
      </w:hyperlink>
      <w:r w:rsidR="00FA2D02" w:rsidRPr="00D26EE2">
        <w:rPr>
          <w:rFonts w:cs="Arial"/>
          <w:iCs/>
          <w:vanish/>
          <w:szCs w:val="22"/>
          <w:lang w:val="en"/>
        </w:rPr>
        <w:t xml:space="preserve"> | </w:t>
      </w:r>
      <w:hyperlink r:id="rId17" w:tgtFrame="_blank" w:history="1">
        <w:r w:rsidR="00FA2D02" w:rsidRPr="00D26EE2">
          <w:rPr>
            <w:rFonts w:cs="Arial"/>
            <w:iCs/>
            <w:vanish/>
            <w:szCs w:val="22"/>
            <w:lang w:val="en"/>
          </w:rPr>
          <w:t>Library</w:t>
        </w:r>
      </w:hyperlink>
      <w:r w:rsidR="00FA2D02" w:rsidRPr="00D26EE2">
        <w:rPr>
          <w:rFonts w:cs="Arial"/>
          <w:iCs/>
          <w:vanish/>
          <w:szCs w:val="22"/>
          <w:lang w:val="en"/>
        </w:rPr>
        <w:t xml:space="preserve"> | </w:t>
      </w:r>
      <w:hyperlink r:id="rId18" w:tgtFrame="_blank" w:history="1">
        <w:r w:rsidR="00FA2D02" w:rsidRPr="00D26EE2">
          <w:rPr>
            <w:rFonts w:cs="Arial"/>
            <w:iCs/>
            <w:vanish/>
            <w:szCs w:val="22"/>
            <w:lang w:val="en"/>
          </w:rPr>
          <w:t>CT Alerts</w:t>
        </w:r>
      </w:hyperlink>
      <w:r w:rsidR="00FA2D02" w:rsidRPr="00D26EE2">
        <w:rPr>
          <w:rFonts w:cs="Arial"/>
          <w:iCs/>
          <w:vanish/>
          <w:szCs w:val="22"/>
          <w:lang w:val="en"/>
        </w:rPr>
        <w:t xml:space="preserve"> | </w:t>
      </w:r>
      <w:hyperlink r:id="rId19" w:tgtFrame="_self" w:history="1">
        <w:r w:rsidR="00FA2D02" w:rsidRPr="00D26EE2">
          <w:rPr>
            <w:rFonts w:cs="Arial"/>
            <w:iCs/>
            <w:vanish/>
            <w:szCs w:val="22"/>
            <w:lang w:val="en"/>
          </w:rPr>
          <w:t>Contact Us</w:t>
        </w:r>
      </w:hyperlink>
      <w:r w:rsidR="00FA2D02" w:rsidRPr="00D26EE2">
        <w:rPr>
          <w:rFonts w:cs="Arial"/>
          <w:iCs/>
          <w:vanish/>
          <w:szCs w:val="22"/>
          <w:lang w:val="en"/>
        </w:rPr>
        <w:t xml:space="preserve"> | </w:t>
      </w:r>
      <w:hyperlink r:id="rId20" w:history="1">
        <w:r w:rsidR="00FA2D02" w:rsidRPr="00D26EE2">
          <w:rPr>
            <w:rFonts w:cs="Arial"/>
            <w:iCs/>
            <w:vanish/>
            <w:szCs w:val="22"/>
            <w:lang w:val="en"/>
          </w:rPr>
          <w:t>Translate</w:t>
        </w:r>
      </w:hyperlink>
      <w:r w:rsidR="00FA2D02" w:rsidRPr="00D26EE2">
        <w:rPr>
          <w:rFonts w:cs="Arial"/>
          <w:iCs/>
          <w:vanish/>
          <w:szCs w:val="22"/>
          <w:lang w:val="en"/>
        </w:rPr>
        <w:t xml:space="preserve"> </w:t>
      </w:r>
    </w:p>
    <w:p w14:paraId="5A02F43F" w14:textId="77777777" w:rsidR="00FA2D02" w:rsidRPr="00D26EE2" w:rsidRDefault="00FA2D02" w:rsidP="00D26EE2">
      <w:pPr>
        <w:rPr>
          <w:rFonts w:cs="Arial"/>
          <w:iCs/>
          <w:vanish/>
          <w:szCs w:val="22"/>
          <w:lang w:val="en"/>
        </w:rPr>
      </w:pPr>
      <w:r w:rsidRPr="00D26EE2">
        <w:rPr>
          <w:rFonts w:cs="Arial"/>
          <w:iCs/>
          <w:noProof/>
          <w:vanish/>
          <w:szCs w:val="22"/>
        </w:rPr>
        <w:drawing>
          <wp:inline distT="0" distB="0" distL="0" distR="0" wp14:anchorId="2B442A43" wp14:editId="71160A01">
            <wp:extent cx="495300" cy="495300"/>
            <wp:effectExtent l="0" t="0" r="0" b="0"/>
            <wp:docPr id="2" name="Picture 2" descr="weather icon">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ather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D26EE2">
        <w:rPr>
          <w:rFonts w:cs="Arial"/>
          <w:iCs/>
          <w:vanish/>
          <w:szCs w:val="22"/>
          <w:lang w:val="en"/>
        </w:rPr>
        <w:t>35° Fair</w:t>
      </w:r>
    </w:p>
    <w:p w14:paraId="3E6103DB" w14:textId="77777777" w:rsidR="00FA2D02" w:rsidRPr="00D26EE2" w:rsidRDefault="00FE44B7" w:rsidP="00D26EE2">
      <w:pPr>
        <w:numPr>
          <w:ilvl w:val="0"/>
          <w:numId w:val="5"/>
        </w:numPr>
        <w:rPr>
          <w:rFonts w:cs="Arial"/>
          <w:iCs/>
          <w:vanish/>
          <w:szCs w:val="22"/>
          <w:lang w:val="en"/>
        </w:rPr>
      </w:pPr>
      <w:hyperlink r:id="rId23" w:tooltip="Home" w:history="1">
        <w:r w:rsidR="00FA2D02" w:rsidRPr="00D26EE2">
          <w:rPr>
            <w:rFonts w:cs="Arial"/>
            <w:iCs/>
            <w:vanish/>
            <w:szCs w:val="22"/>
            <w:lang w:val="en"/>
          </w:rPr>
          <w:t>Home</w:t>
        </w:r>
      </w:hyperlink>
    </w:p>
    <w:p w14:paraId="2ADDC2C6" w14:textId="77777777" w:rsidR="00FA2D02" w:rsidRPr="00D26EE2" w:rsidRDefault="00FE44B7" w:rsidP="00D26EE2">
      <w:pPr>
        <w:numPr>
          <w:ilvl w:val="0"/>
          <w:numId w:val="5"/>
        </w:numPr>
        <w:rPr>
          <w:rFonts w:cs="Arial"/>
          <w:iCs/>
          <w:vanish/>
          <w:szCs w:val="22"/>
          <w:lang w:val="en"/>
        </w:rPr>
      </w:pPr>
      <w:hyperlink r:id="rId24" w:tooltip="About Us" w:history="1">
        <w:r w:rsidR="00FA2D02" w:rsidRPr="00D26EE2">
          <w:rPr>
            <w:rFonts w:cs="Arial"/>
            <w:iCs/>
            <w:vanish/>
            <w:szCs w:val="22"/>
            <w:lang w:val="en"/>
          </w:rPr>
          <w:t>About Us</w:t>
        </w:r>
      </w:hyperlink>
    </w:p>
    <w:p w14:paraId="1885F415" w14:textId="77777777" w:rsidR="00FA2D02" w:rsidRPr="00D26EE2" w:rsidRDefault="00FE44B7" w:rsidP="00D26EE2">
      <w:pPr>
        <w:numPr>
          <w:ilvl w:val="1"/>
          <w:numId w:val="5"/>
        </w:numPr>
        <w:rPr>
          <w:rFonts w:cs="Arial"/>
          <w:iCs/>
          <w:vanish/>
          <w:szCs w:val="22"/>
          <w:lang w:val="en"/>
        </w:rPr>
      </w:pPr>
      <w:hyperlink r:id="rId25" w:tooltip="Town Government" w:history="1">
        <w:r w:rsidR="00FA2D02" w:rsidRPr="00D26EE2">
          <w:rPr>
            <w:rFonts w:cs="Arial"/>
            <w:iCs/>
            <w:vanish/>
            <w:szCs w:val="22"/>
            <w:lang w:val="en"/>
          </w:rPr>
          <w:t>Town Government</w:t>
        </w:r>
      </w:hyperlink>
    </w:p>
    <w:p w14:paraId="65F18E69" w14:textId="77777777" w:rsidR="00FA2D02" w:rsidRPr="00D26EE2" w:rsidRDefault="00FE44B7" w:rsidP="00D26EE2">
      <w:pPr>
        <w:numPr>
          <w:ilvl w:val="2"/>
          <w:numId w:val="5"/>
        </w:numPr>
        <w:rPr>
          <w:rFonts w:cs="Arial"/>
          <w:iCs/>
          <w:vanish/>
          <w:szCs w:val="22"/>
          <w:lang w:val="en"/>
        </w:rPr>
      </w:pPr>
      <w:hyperlink r:id="rId26" w:tooltip="Town Leadership" w:history="1">
        <w:r w:rsidR="00FA2D02" w:rsidRPr="00D26EE2">
          <w:rPr>
            <w:rFonts w:cs="Arial"/>
            <w:iCs/>
            <w:vanish/>
            <w:szCs w:val="22"/>
            <w:lang w:val="en"/>
          </w:rPr>
          <w:t>Town Leadership</w:t>
        </w:r>
      </w:hyperlink>
    </w:p>
    <w:p w14:paraId="7EF1489A" w14:textId="77777777" w:rsidR="00FA2D02" w:rsidRPr="00D26EE2" w:rsidRDefault="00FE44B7" w:rsidP="00D26EE2">
      <w:pPr>
        <w:numPr>
          <w:ilvl w:val="2"/>
          <w:numId w:val="5"/>
        </w:numPr>
        <w:rPr>
          <w:rFonts w:cs="Arial"/>
          <w:iCs/>
          <w:vanish/>
          <w:szCs w:val="22"/>
          <w:lang w:val="en"/>
        </w:rPr>
      </w:pPr>
      <w:hyperlink r:id="rId27" w:tooltip="Boards, Commissions &amp; Committees" w:history="1">
        <w:r w:rsidR="00FA2D02" w:rsidRPr="00D26EE2">
          <w:rPr>
            <w:rFonts w:cs="Arial"/>
            <w:iCs/>
            <w:vanish/>
            <w:szCs w:val="22"/>
            <w:lang w:val="en"/>
          </w:rPr>
          <w:t>Boards, Commissions &amp; Committees</w:t>
        </w:r>
      </w:hyperlink>
    </w:p>
    <w:p w14:paraId="097B42D2" w14:textId="77777777" w:rsidR="00FA2D02" w:rsidRPr="00D26EE2" w:rsidRDefault="00FE44B7" w:rsidP="00D26EE2">
      <w:pPr>
        <w:numPr>
          <w:ilvl w:val="2"/>
          <w:numId w:val="5"/>
        </w:numPr>
        <w:rPr>
          <w:rFonts w:cs="Arial"/>
          <w:iCs/>
          <w:vanish/>
          <w:szCs w:val="22"/>
          <w:lang w:val="en"/>
        </w:rPr>
      </w:pPr>
      <w:hyperlink r:id="rId28" w:tgtFrame="_self" w:tooltip="Department Directory" w:history="1">
        <w:r w:rsidR="00FA2D02" w:rsidRPr="00D26EE2">
          <w:rPr>
            <w:rFonts w:cs="Arial"/>
            <w:iCs/>
            <w:vanish/>
            <w:szCs w:val="22"/>
            <w:lang w:val="en"/>
          </w:rPr>
          <w:t>Department Directory</w:t>
        </w:r>
      </w:hyperlink>
    </w:p>
    <w:p w14:paraId="58BF23F7" w14:textId="77777777" w:rsidR="00FA2D02" w:rsidRPr="00D26EE2" w:rsidRDefault="00FE44B7" w:rsidP="00D26EE2">
      <w:pPr>
        <w:numPr>
          <w:ilvl w:val="2"/>
          <w:numId w:val="5"/>
        </w:numPr>
        <w:rPr>
          <w:rFonts w:cs="Arial"/>
          <w:iCs/>
          <w:vanish/>
          <w:szCs w:val="22"/>
          <w:lang w:val="en"/>
        </w:rPr>
      </w:pPr>
      <w:hyperlink r:id="rId29" w:tgtFrame="_self" w:tooltip="Town Budget" w:history="1">
        <w:r w:rsidR="00FA2D02" w:rsidRPr="00D26EE2">
          <w:rPr>
            <w:rFonts w:cs="Arial"/>
            <w:iCs/>
            <w:vanish/>
            <w:szCs w:val="22"/>
            <w:lang w:val="en"/>
          </w:rPr>
          <w:t>Town Budget</w:t>
        </w:r>
      </w:hyperlink>
    </w:p>
    <w:p w14:paraId="37D3A4FB" w14:textId="77777777" w:rsidR="00FA2D02" w:rsidRPr="00D26EE2" w:rsidRDefault="00FE44B7" w:rsidP="00D26EE2">
      <w:pPr>
        <w:numPr>
          <w:ilvl w:val="2"/>
          <w:numId w:val="5"/>
        </w:numPr>
        <w:rPr>
          <w:rFonts w:cs="Arial"/>
          <w:iCs/>
          <w:vanish/>
          <w:szCs w:val="22"/>
          <w:lang w:val="en"/>
        </w:rPr>
      </w:pPr>
      <w:hyperlink r:id="rId30" w:tooltip="Town Reports" w:history="1">
        <w:r w:rsidR="00FA2D02" w:rsidRPr="00D26EE2">
          <w:rPr>
            <w:rFonts w:cs="Arial"/>
            <w:iCs/>
            <w:vanish/>
            <w:szCs w:val="22"/>
            <w:lang w:val="en"/>
          </w:rPr>
          <w:t>Town Reports</w:t>
        </w:r>
      </w:hyperlink>
    </w:p>
    <w:p w14:paraId="4D6CFA63" w14:textId="77777777" w:rsidR="00FA2D02" w:rsidRPr="00D26EE2" w:rsidRDefault="00FE44B7" w:rsidP="00D26EE2">
      <w:pPr>
        <w:numPr>
          <w:ilvl w:val="2"/>
          <w:numId w:val="5"/>
        </w:numPr>
        <w:rPr>
          <w:rFonts w:cs="Arial"/>
          <w:iCs/>
          <w:vanish/>
          <w:szCs w:val="22"/>
          <w:lang w:val="en"/>
        </w:rPr>
      </w:pPr>
      <w:hyperlink r:id="rId31" w:tooltip="Welcome Letter from Town Manager" w:history="1">
        <w:r w:rsidR="00FA2D02" w:rsidRPr="00D26EE2">
          <w:rPr>
            <w:rFonts w:cs="Arial"/>
            <w:iCs/>
            <w:vanish/>
            <w:szCs w:val="22"/>
            <w:lang w:val="en"/>
          </w:rPr>
          <w:t>Welcome Letter from Town Manager</w:t>
        </w:r>
      </w:hyperlink>
    </w:p>
    <w:p w14:paraId="68CE938F" w14:textId="77777777" w:rsidR="00FA2D02" w:rsidRPr="00D26EE2" w:rsidRDefault="00FE44B7" w:rsidP="00D26EE2">
      <w:pPr>
        <w:numPr>
          <w:ilvl w:val="1"/>
          <w:numId w:val="5"/>
        </w:numPr>
        <w:rPr>
          <w:rFonts w:cs="Arial"/>
          <w:iCs/>
          <w:vanish/>
          <w:szCs w:val="22"/>
          <w:lang w:val="en"/>
        </w:rPr>
      </w:pPr>
      <w:hyperlink r:id="rId32" w:tooltip="Local Attractions" w:history="1">
        <w:r w:rsidR="00FA2D02" w:rsidRPr="00D26EE2">
          <w:rPr>
            <w:rFonts w:cs="Arial"/>
            <w:iCs/>
            <w:vanish/>
            <w:szCs w:val="22"/>
            <w:lang w:val="en"/>
          </w:rPr>
          <w:t>Local Attractions</w:t>
        </w:r>
      </w:hyperlink>
    </w:p>
    <w:p w14:paraId="57FFCEDB" w14:textId="77777777" w:rsidR="00FA2D02" w:rsidRPr="00D26EE2" w:rsidRDefault="00FE44B7" w:rsidP="00D26EE2">
      <w:pPr>
        <w:numPr>
          <w:ilvl w:val="2"/>
          <w:numId w:val="5"/>
        </w:numPr>
        <w:rPr>
          <w:rFonts w:cs="Arial"/>
          <w:iCs/>
          <w:vanish/>
          <w:szCs w:val="22"/>
          <w:lang w:val="en"/>
        </w:rPr>
      </w:pPr>
      <w:hyperlink r:id="rId33" w:tooltip="Activities &amp; Programs" w:history="1">
        <w:r w:rsidR="00FA2D02" w:rsidRPr="00D26EE2">
          <w:rPr>
            <w:rFonts w:cs="Arial"/>
            <w:iCs/>
            <w:vanish/>
            <w:szCs w:val="22"/>
            <w:lang w:val="en"/>
          </w:rPr>
          <w:t>Activities &amp; Programs</w:t>
        </w:r>
      </w:hyperlink>
    </w:p>
    <w:p w14:paraId="0BAF95B5" w14:textId="77777777" w:rsidR="00FA2D02" w:rsidRPr="00D26EE2" w:rsidRDefault="00FE44B7" w:rsidP="00D26EE2">
      <w:pPr>
        <w:numPr>
          <w:ilvl w:val="2"/>
          <w:numId w:val="5"/>
        </w:numPr>
        <w:rPr>
          <w:rFonts w:cs="Arial"/>
          <w:iCs/>
          <w:vanish/>
          <w:szCs w:val="22"/>
          <w:lang w:val="en"/>
        </w:rPr>
      </w:pPr>
      <w:hyperlink r:id="rId34" w:tooltip="Business Directory" w:history="1">
        <w:r w:rsidR="00FA2D02" w:rsidRPr="00D26EE2">
          <w:rPr>
            <w:rFonts w:cs="Arial"/>
            <w:iCs/>
            <w:vanish/>
            <w:szCs w:val="22"/>
            <w:lang w:val="en"/>
          </w:rPr>
          <w:t>Business Directory</w:t>
        </w:r>
      </w:hyperlink>
    </w:p>
    <w:p w14:paraId="6A0EF4AD" w14:textId="77777777" w:rsidR="00FA2D02" w:rsidRPr="00D26EE2" w:rsidRDefault="00FE44B7" w:rsidP="00D26EE2">
      <w:pPr>
        <w:numPr>
          <w:ilvl w:val="2"/>
          <w:numId w:val="5"/>
        </w:numPr>
        <w:rPr>
          <w:rFonts w:cs="Arial"/>
          <w:iCs/>
          <w:vanish/>
          <w:szCs w:val="22"/>
          <w:lang w:val="en"/>
        </w:rPr>
      </w:pPr>
      <w:hyperlink r:id="rId35" w:tgtFrame="_self" w:tooltip="Events Calendar" w:history="1">
        <w:r w:rsidR="00FA2D02" w:rsidRPr="00D26EE2">
          <w:rPr>
            <w:rFonts w:cs="Arial"/>
            <w:iCs/>
            <w:vanish/>
            <w:szCs w:val="22"/>
            <w:lang w:val="en"/>
          </w:rPr>
          <w:t>Events Calendar</w:t>
        </w:r>
      </w:hyperlink>
    </w:p>
    <w:p w14:paraId="5ACD8C54" w14:textId="77777777" w:rsidR="00FA2D02" w:rsidRPr="00D26EE2" w:rsidRDefault="00FE44B7" w:rsidP="00D26EE2">
      <w:pPr>
        <w:numPr>
          <w:ilvl w:val="2"/>
          <w:numId w:val="5"/>
        </w:numPr>
        <w:rPr>
          <w:rFonts w:cs="Arial"/>
          <w:iCs/>
          <w:vanish/>
          <w:szCs w:val="22"/>
          <w:lang w:val="en"/>
        </w:rPr>
      </w:pPr>
      <w:hyperlink r:id="rId36" w:tgtFrame="_self" w:tooltip="Glastonbury Grown" w:history="1">
        <w:r w:rsidR="00FA2D02" w:rsidRPr="00D26EE2">
          <w:rPr>
            <w:rFonts w:cs="Arial"/>
            <w:iCs/>
            <w:vanish/>
            <w:szCs w:val="22"/>
            <w:lang w:val="en"/>
          </w:rPr>
          <w:t>Glastonbury Grown</w:t>
        </w:r>
      </w:hyperlink>
    </w:p>
    <w:p w14:paraId="1A8D598B" w14:textId="77777777" w:rsidR="00FA2D02" w:rsidRPr="00D26EE2" w:rsidRDefault="00FE44B7" w:rsidP="00D26EE2">
      <w:pPr>
        <w:numPr>
          <w:ilvl w:val="2"/>
          <w:numId w:val="5"/>
        </w:numPr>
        <w:rPr>
          <w:rFonts w:cs="Arial"/>
          <w:iCs/>
          <w:vanish/>
          <w:szCs w:val="22"/>
          <w:lang w:val="en"/>
        </w:rPr>
      </w:pPr>
      <w:hyperlink r:id="rId37" w:tgtFrame="_self" w:tooltip="Parks, Fields, &amp; Recreation" w:history="1">
        <w:r w:rsidR="00FA2D02" w:rsidRPr="00D26EE2">
          <w:rPr>
            <w:rFonts w:cs="Arial"/>
            <w:iCs/>
            <w:vanish/>
            <w:szCs w:val="22"/>
            <w:lang w:val="en"/>
          </w:rPr>
          <w:t>Parks, Fields, &amp; Recreation</w:t>
        </w:r>
      </w:hyperlink>
    </w:p>
    <w:p w14:paraId="3BB0F9F8" w14:textId="77777777" w:rsidR="00FA2D02" w:rsidRPr="00D26EE2" w:rsidRDefault="00FE44B7" w:rsidP="00D26EE2">
      <w:pPr>
        <w:numPr>
          <w:ilvl w:val="2"/>
          <w:numId w:val="5"/>
        </w:numPr>
        <w:rPr>
          <w:rFonts w:cs="Arial"/>
          <w:iCs/>
          <w:vanish/>
          <w:szCs w:val="22"/>
          <w:lang w:val="en"/>
        </w:rPr>
      </w:pPr>
      <w:hyperlink r:id="rId38" w:tooltip="Shopping/Restaurants" w:history="1">
        <w:r w:rsidR="00FA2D02" w:rsidRPr="00D26EE2">
          <w:rPr>
            <w:rFonts w:cs="Arial"/>
            <w:iCs/>
            <w:vanish/>
            <w:szCs w:val="22"/>
            <w:lang w:val="en"/>
          </w:rPr>
          <w:t>Shopping/Restaurants</w:t>
        </w:r>
      </w:hyperlink>
    </w:p>
    <w:p w14:paraId="0F727C15" w14:textId="77777777" w:rsidR="00FA2D02" w:rsidRPr="00D26EE2" w:rsidRDefault="00FE44B7" w:rsidP="00D26EE2">
      <w:pPr>
        <w:numPr>
          <w:ilvl w:val="1"/>
          <w:numId w:val="5"/>
        </w:numPr>
        <w:rPr>
          <w:rFonts w:cs="Arial"/>
          <w:iCs/>
          <w:vanish/>
          <w:szCs w:val="22"/>
          <w:lang w:val="en"/>
        </w:rPr>
      </w:pPr>
      <w:hyperlink r:id="rId39" w:tooltip="Community Profile" w:history="1">
        <w:r w:rsidR="00FA2D02" w:rsidRPr="00D26EE2">
          <w:rPr>
            <w:rFonts w:cs="Arial"/>
            <w:iCs/>
            <w:vanish/>
            <w:szCs w:val="22"/>
            <w:lang w:val="en"/>
          </w:rPr>
          <w:t>Community Profile</w:t>
        </w:r>
      </w:hyperlink>
    </w:p>
    <w:p w14:paraId="360EF511" w14:textId="77777777" w:rsidR="00FA2D02" w:rsidRPr="00D26EE2" w:rsidRDefault="00FE44B7" w:rsidP="00D26EE2">
      <w:pPr>
        <w:numPr>
          <w:ilvl w:val="2"/>
          <w:numId w:val="5"/>
        </w:numPr>
        <w:rPr>
          <w:rFonts w:cs="Arial"/>
          <w:iCs/>
          <w:vanish/>
          <w:szCs w:val="22"/>
          <w:lang w:val="en"/>
        </w:rPr>
      </w:pPr>
      <w:hyperlink r:id="rId40" w:tooltip="Awards &amp; Recognition" w:history="1">
        <w:r w:rsidR="00FA2D02" w:rsidRPr="00D26EE2">
          <w:rPr>
            <w:rFonts w:cs="Arial"/>
            <w:iCs/>
            <w:vanish/>
            <w:szCs w:val="22"/>
            <w:lang w:val="en"/>
          </w:rPr>
          <w:t>Awards &amp; Recognition</w:t>
        </w:r>
      </w:hyperlink>
    </w:p>
    <w:p w14:paraId="76DC52EE" w14:textId="77777777" w:rsidR="00FA2D02" w:rsidRPr="00D26EE2" w:rsidRDefault="00FE44B7" w:rsidP="00D26EE2">
      <w:pPr>
        <w:numPr>
          <w:ilvl w:val="2"/>
          <w:numId w:val="5"/>
        </w:numPr>
        <w:rPr>
          <w:rFonts w:cs="Arial"/>
          <w:iCs/>
          <w:vanish/>
          <w:szCs w:val="22"/>
          <w:lang w:val="en"/>
        </w:rPr>
      </w:pPr>
      <w:hyperlink r:id="rId41" w:tooltip="Community Overview" w:history="1">
        <w:r w:rsidR="00FA2D02" w:rsidRPr="00D26EE2">
          <w:rPr>
            <w:rFonts w:cs="Arial"/>
            <w:iCs/>
            <w:vanish/>
            <w:szCs w:val="22"/>
            <w:lang w:val="en"/>
          </w:rPr>
          <w:t>Community Overview</w:t>
        </w:r>
      </w:hyperlink>
    </w:p>
    <w:p w14:paraId="7D6678C8" w14:textId="77777777" w:rsidR="00FA2D02" w:rsidRPr="00D26EE2" w:rsidRDefault="00FE44B7" w:rsidP="00D26EE2">
      <w:pPr>
        <w:numPr>
          <w:ilvl w:val="2"/>
          <w:numId w:val="5"/>
        </w:numPr>
        <w:rPr>
          <w:rFonts w:cs="Arial"/>
          <w:iCs/>
          <w:vanish/>
          <w:szCs w:val="22"/>
          <w:lang w:val="en"/>
        </w:rPr>
      </w:pPr>
      <w:hyperlink r:id="rId42" w:tgtFrame="_blank" w:tooltip="Glastonbury Schools" w:history="1">
        <w:r w:rsidR="00FA2D02" w:rsidRPr="00D26EE2">
          <w:rPr>
            <w:rFonts w:cs="Arial"/>
            <w:iCs/>
            <w:vanish/>
            <w:szCs w:val="22"/>
            <w:lang w:val="en"/>
          </w:rPr>
          <w:t>Glastonbury Schools</w:t>
        </w:r>
      </w:hyperlink>
    </w:p>
    <w:p w14:paraId="5F348877" w14:textId="77777777" w:rsidR="00FA2D02" w:rsidRPr="00D26EE2" w:rsidRDefault="00FE44B7" w:rsidP="00D26EE2">
      <w:pPr>
        <w:numPr>
          <w:ilvl w:val="2"/>
          <w:numId w:val="5"/>
        </w:numPr>
        <w:rPr>
          <w:rFonts w:cs="Arial"/>
          <w:iCs/>
          <w:vanish/>
          <w:szCs w:val="22"/>
          <w:lang w:val="en"/>
        </w:rPr>
      </w:pPr>
      <w:hyperlink r:id="rId43" w:tooltip="Glastonbury Chamber of Commerce" w:history="1">
        <w:r w:rsidR="00FA2D02" w:rsidRPr="00D26EE2">
          <w:rPr>
            <w:rFonts w:cs="Arial"/>
            <w:iCs/>
            <w:vanish/>
            <w:szCs w:val="22"/>
            <w:lang w:val="en"/>
          </w:rPr>
          <w:t>Glastonbury Chamber of Commerce</w:t>
        </w:r>
      </w:hyperlink>
    </w:p>
    <w:p w14:paraId="7D642826" w14:textId="77777777" w:rsidR="00FA2D02" w:rsidRPr="00D26EE2" w:rsidRDefault="00FE44B7" w:rsidP="00D26EE2">
      <w:pPr>
        <w:numPr>
          <w:ilvl w:val="2"/>
          <w:numId w:val="5"/>
        </w:numPr>
        <w:rPr>
          <w:rFonts w:cs="Arial"/>
          <w:iCs/>
          <w:vanish/>
          <w:szCs w:val="22"/>
          <w:lang w:val="en"/>
        </w:rPr>
      </w:pPr>
      <w:hyperlink r:id="rId44" w:tooltip="Regional Organizations" w:history="1">
        <w:r w:rsidR="00FA2D02" w:rsidRPr="00D26EE2">
          <w:rPr>
            <w:rFonts w:cs="Arial"/>
            <w:iCs/>
            <w:vanish/>
            <w:szCs w:val="22"/>
            <w:lang w:val="en"/>
          </w:rPr>
          <w:t>Regional Organizations</w:t>
        </w:r>
      </w:hyperlink>
    </w:p>
    <w:p w14:paraId="066541BA" w14:textId="77777777" w:rsidR="00FA2D02" w:rsidRPr="00D26EE2" w:rsidRDefault="00FE44B7" w:rsidP="00D26EE2">
      <w:pPr>
        <w:numPr>
          <w:ilvl w:val="2"/>
          <w:numId w:val="5"/>
        </w:numPr>
        <w:rPr>
          <w:rFonts w:cs="Arial"/>
          <w:iCs/>
          <w:vanish/>
          <w:szCs w:val="22"/>
          <w:lang w:val="en"/>
        </w:rPr>
      </w:pPr>
      <w:hyperlink r:id="rId45" w:tooltip="Town Accomplishments" w:history="1">
        <w:r w:rsidR="00FA2D02" w:rsidRPr="00D26EE2">
          <w:rPr>
            <w:rFonts w:cs="Arial"/>
            <w:iCs/>
            <w:vanish/>
            <w:szCs w:val="22"/>
            <w:lang w:val="en"/>
          </w:rPr>
          <w:t>Town Accomplishments</w:t>
        </w:r>
      </w:hyperlink>
    </w:p>
    <w:p w14:paraId="7597433A" w14:textId="77777777" w:rsidR="00FA2D02" w:rsidRPr="00D26EE2" w:rsidRDefault="00FE44B7" w:rsidP="00D26EE2">
      <w:pPr>
        <w:numPr>
          <w:ilvl w:val="2"/>
          <w:numId w:val="5"/>
        </w:numPr>
        <w:rPr>
          <w:rFonts w:cs="Arial"/>
          <w:iCs/>
          <w:vanish/>
          <w:szCs w:val="22"/>
          <w:lang w:val="en"/>
        </w:rPr>
      </w:pPr>
      <w:hyperlink r:id="rId46" w:tooltip="Town History" w:history="1">
        <w:r w:rsidR="00FA2D02" w:rsidRPr="00D26EE2">
          <w:rPr>
            <w:rFonts w:cs="Arial"/>
            <w:iCs/>
            <w:vanish/>
            <w:szCs w:val="22"/>
            <w:lang w:val="en"/>
          </w:rPr>
          <w:t>Town History</w:t>
        </w:r>
      </w:hyperlink>
    </w:p>
    <w:p w14:paraId="46FAECEC" w14:textId="77777777" w:rsidR="00FA2D02" w:rsidRPr="00D26EE2" w:rsidRDefault="00FE44B7" w:rsidP="00D26EE2">
      <w:pPr>
        <w:numPr>
          <w:ilvl w:val="2"/>
          <w:numId w:val="5"/>
        </w:numPr>
        <w:rPr>
          <w:rFonts w:cs="Arial"/>
          <w:iCs/>
          <w:vanish/>
          <w:szCs w:val="22"/>
          <w:lang w:val="en"/>
        </w:rPr>
      </w:pPr>
      <w:hyperlink r:id="rId47" w:tooltip="Town Facilities" w:history="1">
        <w:r w:rsidR="00FA2D02" w:rsidRPr="00D26EE2">
          <w:rPr>
            <w:rFonts w:cs="Arial"/>
            <w:iCs/>
            <w:vanish/>
            <w:szCs w:val="22"/>
            <w:lang w:val="en"/>
          </w:rPr>
          <w:t>Town Facilities</w:t>
        </w:r>
      </w:hyperlink>
    </w:p>
    <w:p w14:paraId="23600675" w14:textId="77777777" w:rsidR="00FA2D02" w:rsidRPr="00D26EE2" w:rsidRDefault="00FE44B7" w:rsidP="00D26EE2">
      <w:pPr>
        <w:numPr>
          <w:ilvl w:val="1"/>
          <w:numId w:val="5"/>
        </w:numPr>
        <w:rPr>
          <w:rFonts w:cs="Arial"/>
          <w:iCs/>
          <w:vanish/>
          <w:szCs w:val="22"/>
          <w:lang w:val="en"/>
        </w:rPr>
      </w:pPr>
      <w:hyperlink r:id="rId48" w:tooltip="PR &amp; Communications" w:history="1">
        <w:r w:rsidR="00FA2D02" w:rsidRPr="00D26EE2">
          <w:rPr>
            <w:rFonts w:cs="Arial"/>
            <w:iCs/>
            <w:vanish/>
            <w:szCs w:val="22"/>
            <w:lang w:val="en"/>
          </w:rPr>
          <w:t>PR &amp; Communications</w:t>
        </w:r>
      </w:hyperlink>
    </w:p>
    <w:p w14:paraId="35E47F7C" w14:textId="77777777" w:rsidR="00FA2D02" w:rsidRPr="00D26EE2" w:rsidRDefault="00FE44B7" w:rsidP="00D26EE2">
      <w:pPr>
        <w:numPr>
          <w:ilvl w:val="2"/>
          <w:numId w:val="5"/>
        </w:numPr>
        <w:rPr>
          <w:rFonts w:cs="Arial"/>
          <w:iCs/>
          <w:vanish/>
          <w:szCs w:val="22"/>
          <w:lang w:val="en"/>
        </w:rPr>
      </w:pPr>
      <w:hyperlink r:id="rId49" w:tooltip="Document Central" w:history="1">
        <w:r w:rsidR="00FA2D02" w:rsidRPr="00D26EE2">
          <w:rPr>
            <w:rFonts w:cs="Arial"/>
            <w:iCs/>
            <w:vanish/>
            <w:szCs w:val="22"/>
            <w:lang w:val="en"/>
          </w:rPr>
          <w:t>Document Central</w:t>
        </w:r>
      </w:hyperlink>
    </w:p>
    <w:p w14:paraId="19FB8EBE" w14:textId="77777777" w:rsidR="00FA2D02" w:rsidRPr="00D26EE2" w:rsidRDefault="00FE44B7" w:rsidP="00D26EE2">
      <w:pPr>
        <w:numPr>
          <w:ilvl w:val="2"/>
          <w:numId w:val="5"/>
        </w:numPr>
        <w:rPr>
          <w:rFonts w:cs="Arial"/>
          <w:iCs/>
          <w:vanish/>
          <w:szCs w:val="22"/>
          <w:lang w:val="en"/>
        </w:rPr>
      </w:pPr>
      <w:hyperlink r:id="rId50" w:tgtFrame="_self" w:tooltip="Events Calendar" w:history="1">
        <w:r w:rsidR="00FA2D02" w:rsidRPr="00D26EE2">
          <w:rPr>
            <w:rFonts w:cs="Arial"/>
            <w:iCs/>
            <w:vanish/>
            <w:szCs w:val="22"/>
            <w:lang w:val="en"/>
          </w:rPr>
          <w:t>Events Calendar</w:t>
        </w:r>
      </w:hyperlink>
    </w:p>
    <w:p w14:paraId="629FC891" w14:textId="77777777" w:rsidR="00FA2D02" w:rsidRPr="00D26EE2" w:rsidRDefault="00FE44B7" w:rsidP="00D26EE2">
      <w:pPr>
        <w:numPr>
          <w:ilvl w:val="2"/>
          <w:numId w:val="5"/>
        </w:numPr>
        <w:rPr>
          <w:rFonts w:cs="Arial"/>
          <w:iCs/>
          <w:vanish/>
          <w:szCs w:val="22"/>
          <w:lang w:val="en"/>
        </w:rPr>
      </w:pPr>
      <w:hyperlink r:id="rId51" w:tooltip="Photo Gallery" w:history="1">
        <w:r w:rsidR="00FA2D02" w:rsidRPr="00D26EE2">
          <w:rPr>
            <w:rFonts w:cs="Arial"/>
            <w:iCs/>
            <w:vanish/>
            <w:szCs w:val="22"/>
            <w:lang w:val="en"/>
          </w:rPr>
          <w:t>Photo Gallery</w:t>
        </w:r>
      </w:hyperlink>
    </w:p>
    <w:p w14:paraId="26DE4FB3" w14:textId="77777777" w:rsidR="00FA2D02" w:rsidRPr="00D26EE2" w:rsidRDefault="00FE44B7" w:rsidP="00D26EE2">
      <w:pPr>
        <w:numPr>
          <w:ilvl w:val="2"/>
          <w:numId w:val="5"/>
        </w:numPr>
        <w:rPr>
          <w:rFonts w:cs="Arial"/>
          <w:iCs/>
          <w:vanish/>
          <w:szCs w:val="22"/>
          <w:lang w:val="en"/>
        </w:rPr>
      </w:pPr>
      <w:hyperlink r:id="rId52" w:tooltip="Public Hearing Information" w:history="1">
        <w:r w:rsidR="00FA2D02" w:rsidRPr="00D26EE2">
          <w:rPr>
            <w:rFonts w:cs="Arial"/>
            <w:iCs/>
            <w:vanish/>
            <w:szCs w:val="22"/>
            <w:lang w:val="en"/>
          </w:rPr>
          <w:t>Public Hearing Information</w:t>
        </w:r>
      </w:hyperlink>
    </w:p>
    <w:p w14:paraId="39A44485" w14:textId="77777777" w:rsidR="00FA2D02" w:rsidRPr="00D26EE2" w:rsidRDefault="00FE44B7" w:rsidP="00D26EE2">
      <w:pPr>
        <w:numPr>
          <w:ilvl w:val="2"/>
          <w:numId w:val="5"/>
        </w:numPr>
        <w:rPr>
          <w:rFonts w:cs="Arial"/>
          <w:iCs/>
          <w:vanish/>
          <w:szCs w:val="22"/>
          <w:lang w:val="en"/>
        </w:rPr>
      </w:pPr>
      <w:hyperlink r:id="rId53" w:tooltip="TV Channel &amp; Public Broadcasting" w:history="1">
        <w:r w:rsidR="00FA2D02" w:rsidRPr="00D26EE2">
          <w:rPr>
            <w:rFonts w:cs="Arial"/>
            <w:iCs/>
            <w:vanish/>
            <w:szCs w:val="22"/>
            <w:lang w:val="en"/>
          </w:rPr>
          <w:t>TV Channel &amp; Public Broadcasting</w:t>
        </w:r>
      </w:hyperlink>
    </w:p>
    <w:p w14:paraId="6DE56886" w14:textId="77777777" w:rsidR="00FA2D02" w:rsidRPr="00D26EE2" w:rsidRDefault="00FE44B7" w:rsidP="00D26EE2">
      <w:pPr>
        <w:numPr>
          <w:ilvl w:val="2"/>
          <w:numId w:val="5"/>
        </w:numPr>
        <w:rPr>
          <w:rFonts w:cs="Arial"/>
          <w:iCs/>
          <w:vanish/>
          <w:szCs w:val="22"/>
          <w:lang w:val="en"/>
        </w:rPr>
      </w:pPr>
      <w:hyperlink r:id="rId54" w:tgtFrame="_self" w:tooltip="The Senior Newsletter(The Sharing Tree)" w:history="1">
        <w:r w:rsidR="00FA2D02" w:rsidRPr="00D26EE2">
          <w:rPr>
            <w:rFonts w:cs="Arial"/>
            <w:iCs/>
            <w:vanish/>
            <w:szCs w:val="22"/>
            <w:lang w:val="en"/>
          </w:rPr>
          <w:t>The Senior Newsletter(The Sharing Tree)</w:t>
        </w:r>
      </w:hyperlink>
    </w:p>
    <w:p w14:paraId="14E7BE17" w14:textId="77777777" w:rsidR="00FA2D02" w:rsidRPr="00D26EE2" w:rsidRDefault="00FE44B7" w:rsidP="00D26EE2">
      <w:pPr>
        <w:numPr>
          <w:ilvl w:val="2"/>
          <w:numId w:val="5"/>
        </w:numPr>
        <w:rPr>
          <w:rFonts w:cs="Arial"/>
          <w:iCs/>
          <w:vanish/>
          <w:szCs w:val="22"/>
          <w:lang w:val="en"/>
        </w:rPr>
      </w:pPr>
      <w:hyperlink r:id="rId55" w:tooltip="Social Media" w:history="1">
        <w:r w:rsidR="00FA2D02" w:rsidRPr="00D26EE2">
          <w:rPr>
            <w:rFonts w:cs="Arial"/>
            <w:iCs/>
            <w:vanish/>
            <w:szCs w:val="22"/>
            <w:lang w:val="en"/>
          </w:rPr>
          <w:t>Social Media</w:t>
        </w:r>
      </w:hyperlink>
    </w:p>
    <w:p w14:paraId="197430EE" w14:textId="77777777" w:rsidR="00FA2D02" w:rsidRPr="00D26EE2" w:rsidRDefault="00FE44B7" w:rsidP="00D26EE2">
      <w:pPr>
        <w:numPr>
          <w:ilvl w:val="2"/>
          <w:numId w:val="5"/>
        </w:numPr>
        <w:rPr>
          <w:rFonts w:cs="Arial"/>
          <w:iCs/>
          <w:vanish/>
          <w:szCs w:val="22"/>
          <w:lang w:val="en"/>
        </w:rPr>
      </w:pPr>
      <w:hyperlink r:id="rId56" w:tooltip="Surveys" w:history="1">
        <w:r w:rsidR="00FA2D02" w:rsidRPr="00D26EE2">
          <w:rPr>
            <w:rFonts w:cs="Arial"/>
            <w:iCs/>
            <w:vanish/>
            <w:szCs w:val="22"/>
            <w:lang w:val="en"/>
          </w:rPr>
          <w:t>Surveys</w:t>
        </w:r>
      </w:hyperlink>
    </w:p>
    <w:p w14:paraId="1985D342" w14:textId="77777777" w:rsidR="00FA2D02" w:rsidRPr="00D26EE2" w:rsidRDefault="00FE44B7" w:rsidP="00D26EE2">
      <w:pPr>
        <w:numPr>
          <w:ilvl w:val="1"/>
          <w:numId w:val="5"/>
        </w:numPr>
        <w:rPr>
          <w:rFonts w:cs="Arial"/>
          <w:iCs/>
          <w:vanish/>
          <w:szCs w:val="22"/>
          <w:lang w:val="en"/>
        </w:rPr>
      </w:pPr>
      <w:hyperlink r:id="rId57" w:tooltip="Contact Us" w:history="1">
        <w:r w:rsidR="00FA2D02" w:rsidRPr="00D26EE2">
          <w:rPr>
            <w:rFonts w:cs="Arial"/>
            <w:iCs/>
            <w:vanish/>
            <w:szCs w:val="22"/>
            <w:lang w:val="en"/>
          </w:rPr>
          <w:t>Contact Us</w:t>
        </w:r>
      </w:hyperlink>
    </w:p>
    <w:p w14:paraId="3E0658AD" w14:textId="77777777" w:rsidR="00FA2D02" w:rsidRPr="00D26EE2" w:rsidRDefault="00FE44B7" w:rsidP="00D26EE2">
      <w:pPr>
        <w:numPr>
          <w:ilvl w:val="2"/>
          <w:numId w:val="5"/>
        </w:numPr>
        <w:rPr>
          <w:rFonts w:cs="Arial"/>
          <w:iCs/>
          <w:vanish/>
          <w:szCs w:val="22"/>
          <w:lang w:val="en"/>
        </w:rPr>
      </w:pPr>
      <w:hyperlink r:id="rId58" w:tgtFrame="_self" w:tooltip="Contact Town Hall" w:history="1">
        <w:r w:rsidR="00FA2D02" w:rsidRPr="00D26EE2">
          <w:rPr>
            <w:rFonts w:cs="Arial"/>
            <w:iCs/>
            <w:vanish/>
            <w:szCs w:val="22"/>
            <w:lang w:val="en"/>
          </w:rPr>
          <w:t>Contact Town Hall</w:t>
        </w:r>
      </w:hyperlink>
    </w:p>
    <w:p w14:paraId="1484CC8D" w14:textId="77777777" w:rsidR="00FA2D02" w:rsidRPr="00D26EE2" w:rsidRDefault="00FE44B7" w:rsidP="00D26EE2">
      <w:pPr>
        <w:numPr>
          <w:ilvl w:val="2"/>
          <w:numId w:val="5"/>
        </w:numPr>
        <w:rPr>
          <w:rFonts w:cs="Arial"/>
          <w:iCs/>
          <w:vanish/>
          <w:szCs w:val="22"/>
          <w:lang w:val="en"/>
        </w:rPr>
      </w:pPr>
      <w:hyperlink r:id="rId59" w:tooltip="Staff Directory" w:history="1">
        <w:r w:rsidR="00FA2D02" w:rsidRPr="00D26EE2">
          <w:rPr>
            <w:rFonts w:cs="Arial"/>
            <w:iCs/>
            <w:vanish/>
            <w:szCs w:val="22"/>
            <w:lang w:val="en"/>
          </w:rPr>
          <w:t>Staff Directory</w:t>
        </w:r>
      </w:hyperlink>
    </w:p>
    <w:p w14:paraId="45A7FFAF" w14:textId="77777777" w:rsidR="00FA2D02" w:rsidRPr="00D26EE2" w:rsidRDefault="00FE44B7" w:rsidP="00D26EE2">
      <w:pPr>
        <w:numPr>
          <w:ilvl w:val="2"/>
          <w:numId w:val="5"/>
        </w:numPr>
        <w:rPr>
          <w:rFonts w:cs="Arial"/>
          <w:iCs/>
          <w:vanish/>
          <w:szCs w:val="22"/>
          <w:lang w:val="en"/>
        </w:rPr>
      </w:pPr>
      <w:hyperlink r:id="rId60" w:tgtFrame="_self" w:tooltip="Submit a Service Request" w:history="1">
        <w:r w:rsidR="00FA2D02" w:rsidRPr="00D26EE2">
          <w:rPr>
            <w:rFonts w:cs="Arial"/>
            <w:iCs/>
            <w:vanish/>
            <w:szCs w:val="22"/>
            <w:lang w:val="en"/>
          </w:rPr>
          <w:t>Submit a Service Request</w:t>
        </w:r>
      </w:hyperlink>
    </w:p>
    <w:p w14:paraId="5908BAD5" w14:textId="77777777" w:rsidR="00FA2D02" w:rsidRPr="00D26EE2" w:rsidRDefault="00FE44B7" w:rsidP="00D26EE2">
      <w:pPr>
        <w:numPr>
          <w:ilvl w:val="2"/>
          <w:numId w:val="5"/>
        </w:numPr>
        <w:rPr>
          <w:rFonts w:cs="Arial"/>
          <w:iCs/>
          <w:vanish/>
          <w:szCs w:val="22"/>
          <w:lang w:val="en"/>
        </w:rPr>
      </w:pPr>
      <w:hyperlink r:id="rId61" w:tgtFrame="_self" w:tooltip="Subscribe to enotifications" w:history="1">
        <w:r w:rsidR="00FA2D02" w:rsidRPr="00D26EE2">
          <w:rPr>
            <w:rFonts w:cs="Arial"/>
            <w:iCs/>
            <w:vanish/>
            <w:szCs w:val="22"/>
            <w:lang w:val="en"/>
          </w:rPr>
          <w:t>Subscribe to enotifications</w:t>
        </w:r>
      </w:hyperlink>
    </w:p>
    <w:p w14:paraId="3EF46A8D" w14:textId="77777777" w:rsidR="00FA2D02" w:rsidRPr="00D26EE2" w:rsidRDefault="00FE44B7" w:rsidP="00D26EE2">
      <w:pPr>
        <w:numPr>
          <w:ilvl w:val="2"/>
          <w:numId w:val="5"/>
        </w:numPr>
        <w:rPr>
          <w:rFonts w:cs="Arial"/>
          <w:iCs/>
          <w:vanish/>
          <w:szCs w:val="22"/>
          <w:lang w:val="en"/>
        </w:rPr>
      </w:pPr>
      <w:hyperlink r:id="rId62" w:tooltip="Frequently Asked Questions (FAQs)" w:history="1">
        <w:r w:rsidR="00FA2D02" w:rsidRPr="00D26EE2">
          <w:rPr>
            <w:rFonts w:cs="Arial"/>
            <w:iCs/>
            <w:vanish/>
            <w:szCs w:val="22"/>
            <w:lang w:val="en"/>
          </w:rPr>
          <w:t>Frequently Asked Questions (FAQs)</w:t>
        </w:r>
      </w:hyperlink>
    </w:p>
    <w:p w14:paraId="41A86FA6" w14:textId="77777777" w:rsidR="00FA2D02" w:rsidRPr="00D26EE2" w:rsidRDefault="00FE44B7" w:rsidP="00D26EE2">
      <w:pPr>
        <w:numPr>
          <w:ilvl w:val="0"/>
          <w:numId w:val="5"/>
        </w:numPr>
        <w:rPr>
          <w:rFonts w:cs="Arial"/>
          <w:iCs/>
          <w:vanish/>
          <w:szCs w:val="22"/>
          <w:lang w:val="en"/>
        </w:rPr>
      </w:pPr>
      <w:hyperlink r:id="rId63" w:tooltip="I Want To..." w:history="1">
        <w:r w:rsidR="00FA2D02" w:rsidRPr="00D26EE2">
          <w:rPr>
            <w:rFonts w:cs="Arial"/>
            <w:iCs/>
            <w:vanish/>
            <w:szCs w:val="22"/>
            <w:lang w:val="en"/>
          </w:rPr>
          <w:t>I Want To...</w:t>
        </w:r>
      </w:hyperlink>
    </w:p>
    <w:p w14:paraId="75D017A1" w14:textId="77777777" w:rsidR="00FA2D02" w:rsidRPr="00D26EE2" w:rsidRDefault="00FE44B7" w:rsidP="00D26EE2">
      <w:pPr>
        <w:numPr>
          <w:ilvl w:val="1"/>
          <w:numId w:val="5"/>
        </w:numPr>
        <w:rPr>
          <w:rFonts w:cs="Arial"/>
          <w:iCs/>
          <w:vanish/>
          <w:szCs w:val="22"/>
          <w:lang w:val="en"/>
        </w:rPr>
      </w:pPr>
      <w:hyperlink r:id="rId64" w:tooltip="Apply for" w:history="1">
        <w:r w:rsidR="00FA2D02" w:rsidRPr="00D26EE2">
          <w:rPr>
            <w:rFonts w:cs="Arial"/>
            <w:iCs/>
            <w:vanish/>
            <w:szCs w:val="22"/>
            <w:lang w:val="en"/>
          </w:rPr>
          <w:t>Apply for</w:t>
        </w:r>
      </w:hyperlink>
    </w:p>
    <w:p w14:paraId="4B278402" w14:textId="77777777" w:rsidR="00FA2D02" w:rsidRPr="00D26EE2" w:rsidRDefault="00FE44B7" w:rsidP="00D26EE2">
      <w:pPr>
        <w:numPr>
          <w:ilvl w:val="2"/>
          <w:numId w:val="5"/>
        </w:numPr>
        <w:rPr>
          <w:rFonts w:cs="Arial"/>
          <w:iCs/>
          <w:vanish/>
          <w:szCs w:val="22"/>
          <w:lang w:val="en"/>
        </w:rPr>
      </w:pPr>
      <w:hyperlink r:id="rId65" w:tooltip="An Absentee Ballot" w:history="1">
        <w:r w:rsidR="00FA2D02" w:rsidRPr="00D26EE2">
          <w:rPr>
            <w:rFonts w:cs="Arial"/>
            <w:iCs/>
            <w:vanish/>
            <w:szCs w:val="22"/>
            <w:lang w:val="en"/>
          </w:rPr>
          <w:t>An Absentee Ballot</w:t>
        </w:r>
      </w:hyperlink>
    </w:p>
    <w:p w14:paraId="460018C4" w14:textId="77777777" w:rsidR="00FA2D02" w:rsidRPr="00D26EE2" w:rsidRDefault="00FE44B7" w:rsidP="00D26EE2">
      <w:pPr>
        <w:numPr>
          <w:ilvl w:val="2"/>
          <w:numId w:val="5"/>
        </w:numPr>
        <w:rPr>
          <w:rFonts w:cs="Arial"/>
          <w:iCs/>
          <w:vanish/>
          <w:szCs w:val="22"/>
          <w:lang w:val="en"/>
        </w:rPr>
      </w:pPr>
      <w:hyperlink r:id="rId66" w:tgtFrame="_self" w:tooltip="Certificates &amp; Personal Identification" w:history="1">
        <w:r w:rsidR="00FA2D02" w:rsidRPr="00D26EE2">
          <w:rPr>
            <w:rFonts w:cs="Arial"/>
            <w:iCs/>
            <w:vanish/>
            <w:szCs w:val="22"/>
            <w:lang w:val="en"/>
          </w:rPr>
          <w:t>Certificates &amp; Personal Identification</w:t>
        </w:r>
      </w:hyperlink>
    </w:p>
    <w:p w14:paraId="0CC30174" w14:textId="77777777" w:rsidR="00FA2D02" w:rsidRPr="00D26EE2" w:rsidRDefault="00FE44B7" w:rsidP="00D26EE2">
      <w:pPr>
        <w:numPr>
          <w:ilvl w:val="2"/>
          <w:numId w:val="5"/>
        </w:numPr>
        <w:rPr>
          <w:rFonts w:cs="Arial"/>
          <w:iCs/>
          <w:vanish/>
          <w:szCs w:val="22"/>
          <w:lang w:val="en"/>
        </w:rPr>
      </w:pPr>
      <w:hyperlink r:id="rId67" w:tgtFrame="_self" w:tooltip="Employment" w:history="1">
        <w:r w:rsidR="00FA2D02" w:rsidRPr="00D26EE2">
          <w:rPr>
            <w:rFonts w:cs="Arial"/>
            <w:iCs/>
            <w:vanish/>
            <w:szCs w:val="22"/>
            <w:lang w:val="en"/>
          </w:rPr>
          <w:t>Employment</w:t>
        </w:r>
      </w:hyperlink>
    </w:p>
    <w:p w14:paraId="301B8859" w14:textId="77777777" w:rsidR="00FA2D02" w:rsidRPr="00D26EE2" w:rsidRDefault="00FE44B7" w:rsidP="00D26EE2">
      <w:pPr>
        <w:numPr>
          <w:ilvl w:val="2"/>
          <w:numId w:val="5"/>
        </w:numPr>
        <w:rPr>
          <w:rFonts w:cs="Arial"/>
          <w:iCs/>
          <w:vanish/>
          <w:szCs w:val="22"/>
          <w:lang w:val="en"/>
        </w:rPr>
      </w:pPr>
      <w:hyperlink r:id="rId68" w:tgtFrame="_self" w:tooltip="Licenses &amp; Permits" w:history="1">
        <w:r w:rsidR="00FA2D02" w:rsidRPr="00D26EE2">
          <w:rPr>
            <w:rFonts w:cs="Arial"/>
            <w:iCs/>
            <w:vanish/>
            <w:szCs w:val="22"/>
            <w:lang w:val="en"/>
          </w:rPr>
          <w:t>Licenses &amp; Permits</w:t>
        </w:r>
      </w:hyperlink>
    </w:p>
    <w:p w14:paraId="2B4A8391" w14:textId="77777777" w:rsidR="00FA2D02" w:rsidRPr="00D26EE2" w:rsidRDefault="00FE44B7" w:rsidP="00D26EE2">
      <w:pPr>
        <w:numPr>
          <w:ilvl w:val="1"/>
          <w:numId w:val="5"/>
        </w:numPr>
        <w:rPr>
          <w:rFonts w:cs="Arial"/>
          <w:iCs/>
          <w:vanish/>
          <w:szCs w:val="22"/>
          <w:lang w:val="en"/>
        </w:rPr>
      </w:pPr>
      <w:hyperlink r:id="rId69" w:tooltip="Find" w:history="1">
        <w:r w:rsidR="00FA2D02" w:rsidRPr="00D26EE2">
          <w:rPr>
            <w:rFonts w:cs="Arial"/>
            <w:iCs/>
            <w:vanish/>
            <w:szCs w:val="22"/>
            <w:lang w:val="en"/>
          </w:rPr>
          <w:t>Find</w:t>
        </w:r>
      </w:hyperlink>
    </w:p>
    <w:p w14:paraId="64A62538" w14:textId="77777777" w:rsidR="00FA2D02" w:rsidRPr="00D26EE2" w:rsidRDefault="00FE44B7" w:rsidP="00D26EE2">
      <w:pPr>
        <w:numPr>
          <w:ilvl w:val="2"/>
          <w:numId w:val="5"/>
        </w:numPr>
        <w:rPr>
          <w:rFonts w:cs="Arial"/>
          <w:iCs/>
          <w:vanish/>
          <w:szCs w:val="22"/>
          <w:lang w:val="en"/>
        </w:rPr>
      </w:pPr>
      <w:hyperlink r:id="rId70" w:tgtFrame="_self" w:tooltip="Activities &amp; Programs" w:history="1">
        <w:r w:rsidR="00FA2D02" w:rsidRPr="00D26EE2">
          <w:rPr>
            <w:rFonts w:cs="Arial"/>
            <w:iCs/>
            <w:vanish/>
            <w:szCs w:val="22"/>
            <w:lang w:val="en"/>
          </w:rPr>
          <w:t>Activities &amp; Programs</w:t>
        </w:r>
      </w:hyperlink>
    </w:p>
    <w:p w14:paraId="54EEC37D" w14:textId="77777777" w:rsidR="00FA2D02" w:rsidRPr="00D26EE2" w:rsidRDefault="00FE44B7" w:rsidP="00D26EE2">
      <w:pPr>
        <w:numPr>
          <w:ilvl w:val="2"/>
          <w:numId w:val="5"/>
        </w:numPr>
        <w:rPr>
          <w:rFonts w:cs="Arial"/>
          <w:iCs/>
          <w:vanish/>
          <w:szCs w:val="22"/>
          <w:lang w:val="en"/>
        </w:rPr>
      </w:pPr>
      <w:hyperlink r:id="rId71" w:tgtFrame="_blank" w:tooltip="Adult Education Opportunities" w:history="1">
        <w:r w:rsidR="00FA2D02" w:rsidRPr="00D26EE2">
          <w:rPr>
            <w:rFonts w:cs="Arial"/>
            <w:iCs/>
            <w:vanish/>
            <w:szCs w:val="22"/>
            <w:lang w:val="en"/>
          </w:rPr>
          <w:t>Adult Education Opportunities</w:t>
        </w:r>
      </w:hyperlink>
    </w:p>
    <w:p w14:paraId="66CE6CB2" w14:textId="77777777" w:rsidR="00FA2D02" w:rsidRPr="00D26EE2" w:rsidRDefault="00FE44B7" w:rsidP="00D26EE2">
      <w:pPr>
        <w:numPr>
          <w:ilvl w:val="2"/>
          <w:numId w:val="5"/>
        </w:numPr>
        <w:rPr>
          <w:rFonts w:cs="Arial"/>
          <w:iCs/>
          <w:vanish/>
          <w:szCs w:val="22"/>
          <w:lang w:val="en"/>
        </w:rPr>
      </w:pPr>
      <w:hyperlink r:id="rId72" w:tgtFrame="_self" w:tooltip="Bids &amp; RFPs" w:history="1">
        <w:r w:rsidR="00FA2D02" w:rsidRPr="00D26EE2">
          <w:rPr>
            <w:rFonts w:cs="Arial"/>
            <w:iCs/>
            <w:vanish/>
            <w:szCs w:val="22"/>
            <w:lang w:val="en"/>
          </w:rPr>
          <w:t>Bids &amp; RFPs</w:t>
        </w:r>
      </w:hyperlink>
    </w:p>
    <w:p w14:paraId="182CE426" w14:textId="77777777" w:rsidR="00FA2D02" w:rsidRPr="00D26EE2" w:rsidRDefault="00FE44B7" w:rsidP="00D26EE2">
      <w:pPr>
        <w:numPr>
          <w:ilvl w:val="2"/>
          <w:numId w:val="5"/>
        </w:numPr>
        <w:rPr>
          <w:rFonts w:cs="Arial"/>
          <w:iCs/>
          <w:vanish/>
          <w:szCs w:val="22"/>
          <w:lang w:val="en"/>
        </w:rPr>
      </w:pPr>
      <w:hyperlink r:id="rId73" w:tgtFrame="_self" w:tooltip="Document Central" w:history="1">
        <w:r w:rsidR="00FA2D02" w:rsidRPr="00D26EE2">
          <w:rPr>
            <w:rFonts w:cs="Arial"/>
            <w:iCs/>
            <w:vanish/>
            <w:szCs w:val="22"/>
            <w:lang w:val="en"/>
          </w:rPr>
          <w:t>Document Central</w:t>
        </w:r>
      </w:hyperlink>
    </w:p>
    <w:p w14:paraId="0D394679" w14:textId="77777777" w:rsidR="00FA2D02" w:rsidRPr="00D26EE2" w:rsidRDefault="00FE44B7" w:rsidP="00D26EE2">
      <w:pPr>
        <w:numPr>
          <w:ilvl w:val="2"/>
          <w:numId w:val="5"/>
        </w:numPr>
        <w:rPr>
          <w:rFonts w:cs="Arial"/>
          <w:iCs/>
          <w:vanish/>
          <w:szCs w:val="22"/>
          <w:lang w:val="en"/>
        </w:rPr>
      </w:pPr>
      <w:hyperlink r:id="rId74" w:tgtFrame="_self" w:tooltip="Emergency Resources" w:history="1">
        <w:r w:rsidR="00FA2D02" w:rsidRPr="00D26EE2">
          <w:rPr>
            <w:rFonts w:cs="Arial"/>
            <w:iCs/>
            <w:vanish/>
            <w:szCs w:val="22"/>
            <w:lang w:val="en"/>
          </w:rPr>
          <w:t>Emergency Resources</w:t>
        </w:r>
      </w:hyperlink>
    </w:p>
    <w:p w14:paraId="69513A11" w14:textId="77777777" w:rsidR="00FA2D02" w:rsidRPr="00D26EE2" w:rsidRDefault="00FE44B7" w:rsidP="00D26EE2">
      <w:pPr>
        <w:numPr>
          <w:ilvl w:val="2"/>
          <w:numId w:val="5"/>
        </w:numPr>
        <w:rPr>
          <w:rFonts w:cs="Arial"/>
          <w:iCs/>
          <w:vanish/>
          <w:szCs w:val="22"/>
          <w:lang w:val="en"/>
        </w:rPr>
      </w:pPr>
      <w:hyperlink r:id="rId75" w:tgtFrame="_self" w:tooltip="Events Calendar" w:history="1">
        <w:r w:rsidR="00FA2D02" w:rsidRPr="00D26EE2">
          <w:rPr>
            <w:rFonts w:cs="Arial"/>
            <w:iCs/>
            <w:vanish/>
            <w:szCs w:val="22"/>
            <w:lang w:val="en"/>
          </w:rPr>
          <w:t>Events Calendar</w:t>
        </w:r>
      </w:hyperlink>
    </w:p>
    <w:p w14:paraId="6C2D7B29" w14:textId="77777777" w:rsidR="00FA2D02" w:rsidRPr="00D26EE2" w:rsidRDefault="00FE44B7" w:rsidP="00D26EE2">
      <w:pPr>
        <w:numPr>
          <w:ilvl w:val="2"/>
          <w:numId w:val="5"/>
        </w:numPr>
        <w:rPr>
          <w:rFonts w:cs="Arial"/>
          <w:iCs/>
          <w:vanish/>
          <w:szCs w:val="22"/>
          <w:lang w:val="en"/>
        </w:rPr>
      </w:pPr>
      <w:hyperlink r:id="rId76" w:tgtFrame="_self" w:tooltip="Facility/Venue Rentals" w:history="1">
        <w:r w:rsidR="00FA2D02" w:rsidRPr="00D26EE2">
          <w:rPr>
            <w:rFonts w:cs="Arial"/>
            <w:iCs/>
            <w:vanish/>
            <w:szCs w:val="22"/>
            <w:lang w:val="en"/>
          </w:rPr>
          <w:t>Facility/Venue Rentals</w:t>
        </w:r>
      </w:hyperlink>
    </w:p>
    <w:p w14:paraId="27DABDB2" w14:textId="77777777" w:rsidR="00FA2D02" w:rsidRPr="00D26EE2" w:rsidRDefault="00FE44B7" w:rsidP="00D26EE2">
      <w:pPr>
        <w:numPr>
          <w:ilvl w:val="2"/>
          <w:numId w:val="5"/>
        </w:numPr>
        <w:rPr>
          <w:rFonts w:cs="Arial"/>
          <w:iCs/>
          <w:vanish/>
          <w:szCs w:val="22"/>
          <w:lang w:val="en"/>
        </w:rPr>
      </w:pPr>
      <w:hyperlink r:id="rId77" w:tooltip="GIS, Mapping, or Property Information " w:history="1">
        <w:r w:rsidR="00FA2D02" w:rsidRPr="00D26EE2">
          <w:rPr>
            <w:rFonts w:cs="Arial"/>
            <w:iCs/>
            <w:vanish/>
            <w:szCs w:val="22"/>
            <w:lang w:val="en"/>
          </w:rPr>
          <w:t xml:space="preserve">GIS, Mapping, or Property Information </w:t>
        </w:r>
      </w:hyperlink>
    </w:p>
    <w:p w14:paraId="0DAC1B6D" w14:textId="77777777" w:rsidR="00FA2D02" w:rsidRPr="00D26EE2" w:rsidRDefault="00FE44B7" w:rsidP="00D26EE2">
      <w:pPr>
        <w:numPr>
          <w:ilvl w:val="2"/>
          <w:numId w:val="5"/>
        </w:numPr>
        <w:rPr>
          <w:rFonts w:cs="Arial"/>
          <w:iCs/>
          <w:vanish/>
          <w:szCs w:val="22"/>
          <w:lang w:val="en"/>
        </w:rPr>
      </w:pPr>
      <w:hyperlink r:id="rId78" w:tgtFrame="_self" w:tooltip="Licenses &amp; Permits" w:history="1">
        <w:r w:rsidR="00FA2D02" w:rsidRPr="00D26EE2">
          <w:rPr>
            <w:rFonts w:cs="Arial"/>
            <w:iCs/>
            <w:vanish/>
            <w:szCs w:val="22"/>
            <w:lang w:val="en"/>
          </w:rPr>
          <w:t>Licenses &amp; Permits</w:t>
        </w:r>
      </w:hyperlink>
    </w:p>
    <w:p w14:paraId="1EA4DC32" w14:textId="77777777" w:rsidR="00FA2D02" w:rsidRPr="00D26EE2" w:rsidRDefault="00FE44B7" w:rsidP="00D26EE2">
      <w:pPr>
        <w:numPr>
          <w:ilvl w:val="2"/>
          <w:numId w:val="5"/>
        </w:numPr>
        <w:rPr>
          <w:rFonts w:cs="Arial"/>
          <w:iCs/>
          <w:vanish/>
          <w:szCs w:val="22"/>
          <w:lang w:val="en"/>
        </w:rPr>
      </w:pPr>
      <w:hyperlink r:id="rId79" w:tgtFrame="_self" w:tooltip="Meeting Minutes &amp; Agendas" w:history="1">
        <w:r w:rsidR="00FA2D02" w:rsidRPr="00D26EE2">
          <w:rPr>
            <w:rFonts w:cs="Arial"/>
            <w:iCs/>
            <w:vanish/>
            <w:szCs w:val="22"/>
            <w:lang w:val="en"/>
          </w:rPr>
          <w:t>Meeting Minutes &amp; Agendas</w:t>
        </w:r>
      </w:hyperlink>
    </w:p>
    <w:p w14:paraId="35A03B76" w14:textId="77777777" w:rsidR="00FA2D02" w:rsidRPr="00D26EE2" w:rsidRDefault="00FE44B7" w:rsidP="00D26EE2">
      <w:pPr>
        <w:numPr>
          <w:ilvl w:val="2"/>
          <w:numId w:val="5"/>
        </w:numPr>
        <w:rPr>
          <w:rFonts w:cs="Arial"/>
          <w:iCs/>
          <w:vanish/>
          <w:szCs w:val="22"/>
          <w:lang w:val="en"/>
        </w:rPr>
      </w:pPr>
      <w:hyperlink r:id="rId80" w:tooltip="Online Map Library" w:history="1">
        <w:r w:rsidR="00FA2D02" w:rsidRPr="00D26EE2">
          <w:rPr>
            <w:rFonts w:cs="Arial"/>
            <w:iCs/>
            <w:vanish/>
            <w:szCs w:val="22"/>
            <w:lang w:val="en"/>
          </w:rPr>
          <w:t>Online Map Library</w:t>
        </w:r>
      </w:hyperlink>
    </w:p>
    <w:p w14:paraId="5F15FAC7" w14:textId="77777777" w:rsidR="00FA2D02" w:rsidRPr="00D26EE2" w:rsidRDefault="00FE44B7" w:rsidP="00D26EE2">
      <w:pPr>
        <w:numPr>
          <w:ilvl w:val="2"/>
          <w:numId w:val="5"/>
        </w:numPr>
        <w:rPr>
          <w:rFonts w:cs="Arial"/>
          <w:iCs/>
          <w:vanish/>
          <w:szCs w:val="22"/>
          <w:lang w:val="en"/>
        </w:rPr>
      </w:pPr>
      <w:hyperlink r:id="rId81" w:tgtFrame="_self" w:tooltip="Pool Schedule" w:history="1">
        <w:r w:rsidR="00FA2D02" w:rsidRPr="00D26EE2">
          <w:rPr>
            <w:rFonts w:cs="Arial"/>
            <w:iCs/>
            <w:vanish/>
            <w:szCs w:val="22"/>
            <w:lang w:val="en"/>
          </w:rPr>
          <w:t>Pool Schedule</w:t>
        </w:r>
      </w:hyperlink>
    </w:p>
    <w:p w14:paraId="6942871F" w14:textId="77777777" w:rsidR="00FA2D02" w:rsidRPr="00D26EE2" w:rsidRDefault="00FE44B7" w:rsidP="00D26EE2">
      <w:pPr>
        <w:numPr>
          <w:ilvl w:val="2"/>
          <w:numId w:val="5"/>
        </w:numPr>
        <w:rPr>
          <w:rFonts w:cs="Arial"/>
          <w:iCs/>
          <w:vanish/>
          <w:szCs w:val="22"/>
          <w:lang w:val="en"/>
        </w:rPr>
      </w:pPr>
      <w:hyperlink r:id="rId82" w:tgtFrame="_self" w:tooltip="Refuse &amp; Recycling Schedule" w:history="1">
        <w:r w:rsidR="00FA2D02" w:rsidRPr="00D26EE2">
          <w:rPr>
            <w:rFonts w:cs="Arial"/>
            <w:iCs/>
            <w:vanish/>
            <w:szCs w:val="22"/>
            <w:lang w:val="en"/>
          </w:rPr>
          <w:t>Refuse &amp; Recycling Schedule</w:t>
        </w:r>
      </w:hyperlink>
    </w:p>
    <w:p w14:paraId="3846A081" w14:textId="77777777" w:rsidR="00FA2D02" w:rsidRPr="00D26EE2" w:rsidRDefault="00FE44B7" w:rsidP="00D26EE2">
      <w:pPr>
        <w:numPr>
          <w:ilvl w:val="2"/>
          <w:numId w:val="5"/>
        </w:numPr>
        <w:rPr>
          <w:rFonts w:cs="Arial"/>
          <w:iCs/>
          <w:vanish/>
          <w:szCs w:val="22"/>
          <w:lang w:val="en"/>
        </w:rPr>
      </w:pPr>
      <w:hyperlink r:id="rId83" w:tgtFrame="_self" w:tooltip="Search Staff Directory" w:history="1">
        <w:r w:rsidR="00FA2D02" w:rsidRPr="00D26EE2">
          <w:rPr>
            <w:rFonts w:cs="Arial"/>
            <w:iCs/>
            <w:vanish/>
            <w:szCs w:val="22"/>
            <w:lang w:val="en"/>
          </w:rPr>
          <w:t>Search Staff Directory</w:t>
        </w:r>
      </w:hyperlink>
    </w:p>
    <w:p w14:paraId="08885274" w14:textId="77777777" w:rsidR="00FA2D02" w:rsidRPr="00D26EE2" w:rsidRDefault="00FE44B7" w:rsidP="00D26EE2">
      <w:pPr>
        <w:numPr>
          <w:ilvl w:val="2"/>
          <w:numId w:val="5"/>
        </w:numPr>
        <w:rPr>
          <w:rFonts w:cs="Arial"/>
          <w:iCs/>
          <w:vanish/>
          <w:szCs w:val="22"/>
          <w:lang w:val="en"/>
        </w:rPr>
      </w:pPr>
      <w:hyperlink r:id="rId84" w:tgtFrame="_self" w:tooltip="Tax Information" w:history="1">
        <w:r w:rsidR="00FA2D02" w:rsidRPr="00D26EE2">
          <w:rPr>
            <w:rFonts w:cs="Arial"/>
            <w:iCs/>
            <w:vanish/>
            <w:szCs w:val="22"/>
            <w:lang w:val="en"/>
          </w:rPr>
          <w:t>Tax Information</w:t>
        </w:r>
      </w:hyperlink>
    </w:p>
    <w:p w14:paraId="70CFDA98" w14:textId="77777777" w:rsidR="00FA2D02" w:rsidRPr="00D26EE2" w:rsidRDefault="00FE44B7" w:rsidP="00D26EE2">
      <w:pPr>
        <w:numPr>
          <w:ilvl w:val="2"/>
          <w:numId w:val="5"/>
        </w:numPr>
        <w:rPr>
          <w:rFonts w:cs="Arial"/>
          <w:iCs/>
          <w:vanish/>
          <w:szCs w:val="22"/>
          <w:lang w:val="en"/>
        </w:rPr>
      </w:pPr>
      <w:hyperlink r:id="rId85" w:tgtFrame="_self" w:tooltip="The Sharing Tree: Senior Newsletter" w:history="1">
        <w:r w:rsidR="00FA2D02" w:rsidRPr="00D26EE2">
          <w:rPr>
            <w:rFonts w:cs="Arial"/>
            <w:iCs/>
            <w:vanish/>
            <w:szCs w:val="22"/>
            <w:lang w:val="en"/>
          </w:rPr>
          <w:t>The Sharing Tree: Senior Newsletter</w:t>
        </w:r>
      </w:hyperlink>
    </w:p>
    <w:p w14:paraId="7101EABC" w14:textId="77777777" w:rsidR="00FA2D02" w:rsidRPr="00D26EE2" w:rsidRDefault="00FE44B7" w:rsidP="00D26EE2">
      <w:pPr>
        <w:numPr>
          <w:ilvl w:val="2"/>
          <w:numId w:val="5"/>
        </w:numPr>
        <w:rPr>
          <w:rFonts w:cs="Arial"/>
          <w:iCs/>
          <w:vanish/>
          <w:szCs w:val="22"/>
          <w:lang w:val="en"/>
        </w:rPr>
      </w:pPr>
      <w:hyperlink r:id="rId86" w:tgtFrame="_self" w:tooltip="Town Budget &amp; Reports" w:history="1">
        <w:r w:rsidR="00FA2D02" w:rsidRPr="00D26EE2">
          <w:rPr>
            <w:rFonts w:cs="Arial"/>
            <w:iCs/>
            <w:vanish/>
            <w:szCs w:val="22"/>
            <w:lang w:val="en"/>
          </w:rPr>
          <w:t>Town Budget &amp; Reports</w:t>
        </w:r>
      </w:hyperlink>
    </w:p>
    <w:p w14:paraId="71970F54" w14:textId="77777777" w:rsidR="00FA2D02" w:rsidRPr="00D26EE2" w:rsidRDefault="00FE44B7" w:rsidP="00D26EE2">
      <w:pPr>
        <w:numPr>
          <w:ilvl w:val="2"/>
          <w:numId w:val="5"/>
        </w:numPr>
        <w:rPr>
          <w:rFonts w:cs="Arial"/>
          <w:iCs/>
          <w:vanish/>
          <w:szCs w:val="22"/>
          <w:lang w:val="en"/>
        </w:rPr>
      </w:pPr>
      <w:hyperlink r:id="rId87" w:tgtFrame="_blank" w:tooltip="My Voting District" w:history="1">
        <w:r w:rsidR="00FA2D02" w:rsidRPr="00D26EE2">
          <w:rPr>
            <w:rFonts w:cs="Arial"/>
            <w:iCs/>
            <w:vanish/>
            <w:szCs w:val="22"/>
            <w:lang w:val="en"/>
          </w:rPr>
          <w:t>My Voting District</w:t>
        </w:r>
      </w:hyperlink>
    </w:p>
    <w:p w14:paraId="4B33EC0C" w14:textId="77777777" w:rsidR="00FA2D02" w:rsidRPr="00D26EE2" w:rsidRDefault="00FE44B7" w:rsidP="00D26EE2">
      <w:pPr>
        <w:numPr>
          <w:ilvl w:val="1"/>
          <w:numId w:val="5"/>
        </w:numPr>
        <w:rPr>
          <w:rFonts w:cs="Arial"/>
          <w:iCs/>
          <w:vanish/>
          <w:szCs w:val="22"/>
          <w:lang w:val="en"/>
        </w:rPr>
      </w:pPr>
      <w:hyperlink r:id="rId88" w:tooltip="Pay " w:history="1">
        <w:r w:rsidR="00FA2D02" w:rsidRPr="00D26EE2">
          <w:rPr>
            <w:rFonts w:cs="Arial"/>
            <w:iCs/>
            <w:vanish/>
            <w:szCs w:val="22"/>
            <w:lang w:val="en"/>
          </w:rPr>
          <w:t xml:space="preserve">Pay </w:t>
        </w:r>
      </w:hyperlink>
    </w:p>
    <w:p w14:paraId="21F35CCE" w14:textId="77777777" w:rsidR="00FA2D02" w:rsidRPr="00D26EE2" w:rsidRDefault="00FE44B7" w:rsidP="00D26EE2">
      <w:pPr>
        <w:numPr>
          <w:ilvl w:val="2"/>
          <w:numId w:val="5"/>
        </w:numPr>
        <w:rPr>
          <w:rFonts w:cs="Arial"/>
          <w:iCs/>
          <w:vanish/>
          <w:szCs w:val="22"/>
          <w:lang w:val="en"/>
        </w:rPr>
      </w:pPr>
      <w:hyperlink r:id="rId89" w:tgtFrame="_self" w:tooltip="Alarm Registration Renewal" w:history="1">
        <w:r w:rsidR="00FA2D02" w:rsidRPr="00D26EE2">
          <w:rPr>
            <w:rFonts w:cs="Arial"/>
            <w:iCs/>
            <w:vanish/>
            <w:szCs w:val="22"/>
            <w:lang w:val="en"/>
          </w:rPr>
          <w:t>Alarm Registration Renewal</w:t>
        </w:r>
      </w:hyperlink>
    </w:p>
    <w:p w14:paraId="103C1984" w14:textId="77777777" w:rsidR="00FA2D02" w:rsidRPr="00D26EE2" w:rsidRDefault="00FE44B7" w:rsidP="00D26EE2">
      <w:pPr>
        <w:numPr>
          <w:ilvl w:val="2"/>
          <w:numId w:val="5"/>
        </w:numPr>
        <w:rPr>
          <w:rFonts w:cs="Arial"/>
          <w:iCs/>
          <w:vanish/>
          <w:szCs w:val="22"/>
          <w:lang w:val="en"/>
        </w:rPr>
      </w:pPr>
      <w:hyperlink r:id="rId90" w:tgtFrame="_self" w:tooltip="Motor Vehicle Taxes" w:history="1">
        <w:r w:rsidR="00FA2D02" w:rsidRPr="00D26EE2">
          <w:rPr>
            <w:rFonts w:cs="Arial"/>
            <w:iCs/>
            <w:vanish/>
            <w:szCs w:val="22"/>
            <w:lang w:val="en"/>
          </w:rPr>
          <w:t>Motor Vehicle Taxes</w:t>
        </w:r>
      </w:hyperlink>
    </w:p>
    <w:p w14:paraId="6CAB85C9" w14:textId="77777777" w:rsidR="00FA2D02" w:rsidRPr="00D26EE2" w:rsidRDefault="00FE44B7" w:rsidP="00D26EE2">
      <w:pPr>
        <w:numPr>
          <w:ilvl w:val="2"/>
          <w:numId w:val="5"/>
        </w:numPr>
        <w:rPr>
          <w:rFonts w:cs="Arial"/>
          <w:iCs/>
          <w:vanish/>
          <w:szCs w:val="22"/>
          <w:lang w:val="en"/>
        </w:rPr>
      </w:pPr>
      <w:hyperlink r:id="rId91" w:tgtFrame="_self" w:tooltip="Property Tax" w:history="1">
        <w:r w:rsidR="00FA2D02" w:rsidRPr="00D26EE2">
          <w:rPr>
            <w:rFonts w:cs="Arial"/>
            <w:iCs/>
            <w:vanish/>
            <w:szCs w:val="22"/>
            <w:lang w:val="en"/>
          </w:rPr>
          <w:t>Property Tax</w:t>
        </w:r>
      </w:hyperlink>
    </w:p>
    <w:p w14:paraId="0B387000" w14:textId="77777777" w:rsidR="00FA2D02" w:rsidRPr="00D26EE2" w:rsidRDefault="00FE44B7" w:rsidP="00D26EE2">
      <w:pPr>
        <w:numPr>
          <w:ilvl w:val="2"/>
          <w:numId w:val="5"/>
        </w:numPr>
        <w:rPr>
          <w:rFonts w:cs="Arial"/>
          <w:iCs/>
          <w:vanish/>
          <w:szCs w:val="22"/>
          <w:lang w:val="en"/>
        </w:rPr>
      </w:pPr>
      <w:hyperlink r:id="rId92" w:tgtFrame="_self" w:tooltip="Sewer Use Bill" w:history="1">
        <w:r w:rsidR="00FA2D02" w:rsidRPr="00D26EE2">
          <w:rPr>
            <w:rFonts w:cs="Arial"/>
            <w:iCs/>
            <w:vanish/>
            <w:szCs w:val="22"/>
            <w:lang w:val="en"/>
          </w:rPr>
          <w:t>Sewer Use Bill</w:t>
        </w:r>
      </w:hyperlink>
    </w:p>
    <w:p w14:paraId="0F2D6CC5" w14:textId="77777777" w:rsidR="00FA2D02" w:rsidRPr="00D26EE2" w:rsidRDefault="00FE44B7" w:rsidP="00D26EE2">
      <w:pPr>
        <w:numPr>
          <w:ilvl w:val="2"/>
          <w:numId w:val="5"/>
        </w:numPr>
        <w:rPr>
          <w:rFonts w:cs="Arial"/>
          <w:iCs/>
          <w:vanish/>
          <w:szCs w:val="22"/>
          <w:lang w:val="en"/>
        </w:rPr>
      </w:pPr>
      <w:hyperlink r:id="rId93" w:tgtFrame="_self" w:tooltip="Taxes" w:history="1">
        <w:r w:rsidR="00FA2D02" w:rsidRPr="00D26EE2">
          <w:rPr>
            <w:rFonts w:cs="Arial"/>
            <w:iCs/>
            <w:vanish/>
            <w:szCs w:val="22"/>
            <w:lang w:val="en"/>
          </w:rPr>
          <w:t>Taxes</w:t>
        </w:r>
      </w:hyperlink>
    </w:p>
    <w:p w14:paraId="5CB280F4" w14:textId="77777777" w:rsidR="00FA2D02" w:rsidRPr="00D26EE2" w:rsidRDefault="00FE44B7" w:rsidP="00D26EE2">
      <w:pPr>
        <w:numPr>
          <w:ilvl w:val="2"/>
          <w:numId w:val="5"/>
        </w:numPr>
        <w:rPr>
          <w:rFonts w:cs="Arial"/>
          <w:iCs/>
          <w:vanish/>
          <w:szCs w:val="22"/>
          <w:lang w:val="en"/>
        </w:rPr>
      </w:pPr>
      <w:hyperlink r:id="rId94" w:tgtFrame="_self" w:tooltip="Traffic Ticket" w:history="1">
        <w:r w:rsidR="00FA2D02" w:rsidRPr="00D26EE2">
          <w:rPr>
            <w:rFonts w:cs="Arial"/>
            <w:iCs/>
            <w:vanish/>
            <w:szCs w:val="22"/>
            <w:lang w:val="en"/>
          </w:rPr>
          <w:t>Traffic Ticket</w:t>
        </w:r>
      </w:hyperlink>
    </w:p>
    <w:p w14:paraId="470A041B" w14:textId="77777777" w:rsidR="00FA2D02" w:rsidRPr="00D26EE2" w:rsidRDefault="00FE44B7" w:rsidP="00D26EE2">
      <w:pPr>
        <w:numPr>
          <w:ilvl w:val="1"/>
          <w:numId w:val="5"/>
        </w:numPr>
        <w:rPr>
          <w:rFonts w:cs="Arial"/>
          <w:iCs/>
          <w:vanish/>
          <w:szCs w:val="22"/>
          <w:lang w:val="en"/>
        </w:rPr>
      </w:pPr>
      <w:hyperlink r:id="rId95" w:tooltip="Register" w:history="1">
        <w:r w:rsidR="00FA2D02" w:rsidRPr="00D26EE2">
          <w:rPr>
            <w:rFonts w:cs="Arial"/>
            <w:iCs/>
            <w:vanish/>
            <w:szCs w:val="22"/>
            <w:lang w:val="en"/>
          </w:rPr>
          <w:t>Register</w:t>
        </w:r>
      </w:hyperlink>
    </w:p>
    <w:p w14:paraId="664C5620" w14:textId="77777777" w:rsidR="00FA2D02" w:rsidRPr="00D26EE2" w:rsidRDefault="00FE44B7" w:rsidP="00D26EE2">
      <w:pPr>
        <w:numPr>
          <w:ilvl w:val="2"/>
          <w:numId w:val="5"/>
        </w:numPr>
        <w:rPr>
          <w:rFonts w:cs="Arial"/>
          <w:iCs/>
          <w:vanish/>
          <w:szCs w:val="22"/>
          <w:lang w:val="en"/>
        </w:rPr>
      </w:pPr>
      <w:hyperlink r:id="rId96" w:tooltip="To Vote" w:history="1">
        <w:r w:rsidR="00FA2D02" w:rsidRPr="00D26EE2">
          <w:rPr>
            <w:rFonts w:cs="Arial"/>
            <w:iCs/>
            <w:vanish/>
            <w:szCs w:val="22"/>
            <w:lang w:val="en"/>
          </w:rPr>
          <w:t>To Vote</w:t>
        </w:r>
      </w:hyperlink>
    </w:p>
    <w:p w14:paraId="1990ED0F" w14:textId="77777777" w:rsidR="00FA2D02" w:rsidRPr="00D26EE2" w:rsidRDefault="00FE44B7" w:rsidP="00D26EE2">
      <w:pPr>
        <w:numPr>
          <w:ilvl w:val="2"/>
          <w:numId w:val="5"/>
        </w:numPr>
        <w:rPr>
          <w:rFonts w:cs="Arial"/>
          <w:iCs/>
          <w:vanish/>
          <w:szCs w:val="22"/>
          <w:lang w:val="en"/>
        </w:rPr>
      </w:pPr>
      <w:hyperlink r:id="rId97" w:tgtFrame="_self" w:tooltip="Burglar Alarm" w:history="1">
        <w:r w:rsidR="00FA2D02" w:rsidRPr="00D26EE2">
          <w:rPr>
            <w:rFonts w:cs="Arial"/>
            <w:iCs/>
            <w:vanish/>
            <w:szCs w:val="22"/>
            <w:lang w:val="en"/>
          </w:rPr>
          <w:t>Burglar Alarm</w:t>
        </w:r>
      </w:hyperlink>
    </w:p>
    <w:p w14:paraId="67E30D59" w14:textId="77777777" w:rsidR="00FA2D02" w:rsidRPr="00D26EE2" w:rsidRDefault="00FE44B7" w:rsidP="00D26EE2">
      <w:pPr>
        <w:numPr>
          <w:ilvl w:val="2"/>
          <w:numId w:val="5"/>
        </w:numPr>
        <w:rPr>
          <w:rFonts w:cs="Arial"/>
          <w:iCs/>
          <w:vanish/>
          <w:szCs w:val="22"/>
          <w:lang w:val="en"/>
        </w:rPr>
      </w:pPr>
      <w:hyperlink r:id="rId98" w:tgtFrame="_self" w:tooltip="For a Recreation Program" w:history="1">
        <w:r w:rsidR="00FA2D02" w:rsidRPr="00D26EE2">
          <w:rPr>
            <w:rFonts w:cs="Arial"/>
            <w:iCs/>
            <w:vanish/>
            <w:szCs w:val="22"/>
            <w:lang w:val="en"/>
          </w:rPr>
          <w:t>For a Recreation Program</w:t>
        </w:r>
      </w:hyperlink>
    </w:p>
    <w:p w14:paraId="0C83F251" w14:textId="77777777" w:rsidR="00FA2D02" w:rsidRPr="00D26EE2" w:rsidRDefault="00FE44B7" w:rsidP="00D26EE2">
      <w:pPr>
        <w:numPr>
          <w:ilvl w:val="2"/>
          <w:numId w:val="5"/>
        </w:numPr>
        <w:rPr>
          <w:rFonts w:cs="Arial"/>
          <w:iCs/>
          <w:vanish/>
          <w:szCs w:val="22"/>
          <w:lang w:val="en"/>
        </w:rPr>
      </w:pPr>
      <w:hyperlink r:id="rId99" w:tgtFrame="_self" w:tooltip="Licenses &amp; Permits" w:history="1">
        <w:r w:rsidR="00FA2D02" w:rsidRPr="00D26EE2">
          <w:rPr>
            <w:rFonts w:cs="Arial"/>
            <w:iCs/>
            <w:vanish/>
            <w:szCs w:val="22"/>
            <w:lang w:val="en"/>
          </w:rPr>
          <w:t>Licenses &amp; Permits</w:t>
        </w:r>
      </w:hyperlink>
    </w:p>
    <w:p w14:paraId="3CF3BEE1" w14:textId="77777777" w:rsidR="00FA2D02" w:rsidRPr="00D26EE2" w:rsidRDefault="00FE44B7" w:rsidP="00D26EE2">
      <w:pPr>
        <w:numPr>
          <w:ilvl w:val="1"/>
          <w:numId w:val="5"/>
        </w:numPr>
        <w:rPr>
          <w:rFonts w:cs="Arial"/>
          <w:iCs/>
          <w:vanish/>
          <w:szCs w:val="22"/>
          <w:lang w:val="en"/>
        </w:rPr>
      </w:pPr>
      <w:hyperlink r:id="rId100" w:tooltip="Submit" w:history="1">
        <w:r w:rsidR="00FA2D02" w:rsidRPr="00D26EE2">
          <w:rPr>
            <w:rFonts w:cs="Arial"/>
            <w:iCs/>
            <w:vanish/>
            <w:szCs w:val="22"/>
            <w:lang w:val="en"/>
          </w:rPr>
          <w:t>Submit</w:t>
        </w:r>
      </w:hyperlink>
    </w:p>
    <w:p w14:paraId="6DEE9314" w14:textId="77777777" w:rsidR="00FA2D02" w:rsidRPr="00D26EE2" w:rsidRDefault="00FE44B7" w:rsidP="00D26EE2">
      <w:pPr>
        <w:numPr>
          <w:ilvl w:val="2"/>
          <w:numId w:val="5"/>
        </w:numPr>
        <w:rPr>
          <w:rFonts w:cs="Arial"/>
          <w:iCs/>
          <w:vanish/>
          <w:szCs w:val="22"/>
          <w:lang w:val="en"/>
        </w:rPr>
      </w:pPr>
      <w:hyperlink r:id="rId101" w:tgtFrame="_self" w:tooltip="Enter a Service Request" w:history="1">
        <w:r w:rsidR="00FA2D02" w:rsidRPr="00D26EE2">
          <w:rPr>
            <w:rFonts w:cs="Arial"/>
            <w:iCs/>
            <w:vanish/>
            <w:szCs w:val="22"/>
            <w:lang w:val="en"/>
          </w:rPr>
          <w:t>Enter a Service Request</w:t>
        </w:r>
      </w:hyperlink>
    </w:p>
    <w:p w14:paraId="748D6232" w14:textId="77777777" w:rsidR="00FA2D02" w:rsidRPr="00D26EE2" w:rsidRDefault="00FE44B7" w:rsidP="00D26EE2">
      <w:pPr>
        <w:numPr>
          <w:ilvl w:val="2"/>
          <w:numId w:val="5"/>
        </w:numPr>
        <w:rPr>
          <w:rFonts w:cs="Arial"/>
          <w:iCs/>
          <w:vanish/>
          <w:szCs w:val="22"/>
          <w:lang w:val="en"/>
        </w:rPr>
      </w:pPr>
      <w:hyperlink r:id="rId102" w:tooltip="Report a Street Light Outage" w:history="1">
        <w:r w:rsidR="00FA2D02" w:rsidRPr="00D26EE2">
          <w:rPr>
            <w:rFonts w:cs="Arial"/>
            <w:iCs/>
            <w:vanish/>
            <w:szCs w:val="22"/>
            <w:lang w:val="en"/>
          </w:rPr>
          <w:t>Report a Street Light Outage</w:t>
        </w:r>
      </w:hyperlink>
    </w:p>
    <w:p w14:paraId="6EFD02C9" w14:textId="77777777" w:rsidR="00FA2D02" w:rsidRPr="00D26EE2" w:rsidRDefault="00FE44B7" w:rsidP="00D26EE2">
      <w:pPr>
        <w:numPr>
          <w:ilvl w:val="1"/>
          <w:numId w:val="5"/>
        </w:numPr>
        <w:rPr>
          <w:rFonts w:cs="Arial"/>
          <w:iCs/>
          <w:vanish/>
          <w:szCs w:val="22"/>
          <w:lang w:val="en"/>
        </w:rPr>
      </w:pPr>
      <w:hyperlink r:id="rId103" w:tooltip="Follow" w:history="1">
        <w:r w:rsidR="00FA2D02" w:rsidRPr="00D26EE2">
          <w:rPr>
            <w:rFonts w:cs="Arial"/>
            <w:iCs/>
            <w:vanish/>
            <w:szCs w:val="22"/>
            <w:lang w:val="en"/>
          </w:rPr>
          <w:t>Follow</w:t>
        </w:r>
      </w:hyperlink>
    </w:p>
    <w:p w14:paraId="7B60C523" w14:textId="77777777" w:rsidR="00FA2D02" w:rsidRPr="00D26EE2" w:rsidRDefault="00FE44B7" w:rsidP="00D26EE2">
      <w:pPr>
        <w:numPr>
          <w:ilvl w:val="2"/>
          <w:numId w:val="5"/>
        </w:numPr>
        <w:rPr>
          <w:rFonts w:cs="Arial"/>
          <w:iCs/>
          <w:vanish/>
          <w:szCs w:val="22"/>
          <w:lang w:val="en"/>
        </w:rPr>
      </w:pPr>
      <w:hyperlink r:id="rId104" w:tgtFrame="_self" w:tooltip="Follow the Town's Social Media" w:history="1">
        <w:r w:rsidR="00FA2D02" w:rsidRPr="00D26EE2">
          <w:rPr>
            <w:rFonts w:cs="Arial"/>
            <w:iCs/>
            <w:vanish/>
            <w:szCs w:val="22"/>
            <w:lang w:val="en"/>
          </w:rPr>
          <w:t>Follow the Town's Social Media</w:t>
        </w:r>
      </w:hyperlink>
    </w:p>
    <w:p w14:paraId="4A77D41D" w14:textId="77777777" w:rsidR="00FA2D02" w:rsidRPr="00D26EE2" w:rsidRDefault="00FE44B7" w:rsidP="00D26EE2">
      <w:pPr>
        <w:numPr>
          <w:ilvl w:val="2"/>
          <w:numId w:val="5"/>
        </w:numPr>
        <w:rPr>
          <w:rFonts w:cs="Arial"/>
          <w:iCs/>
          <w:vanish/>
          <w:szCs w:val="22"/>
          <w:lang w:val="en"/>
        </w:rPr>
      </w:pPr>
      <w:hyperlink r:id="rId105" w:tgtFrame="_self" w:tooltip="Subscribe to eNotifications" w:history="1">
        <w:r w:rsidR="00FA2D02" w:rsidRPr="00D26EE2">
          <w:rPr>
            <w:rFonts w:cs="Arial"/>
            <w:iCs/>
            <w:vanish/>
            <w:szCs w:val="22"/>
            <w:lang w:val="en"/>
          </w:rPr>
          <w:t>Subscribe to eNotifications</w:t>
        </w:r>
      </w:hyperlink>
    </w:p>
    <w:p w14:paraId="721134DF" w14:textId="77777777" w:rsidR="00FA2D02" w:rsidRPr="00D26EE2" w:rsidRDefault="00FE44B7" w:rsidP="00D26EE2">
      <w:pPr>
        <w:numPr>
          <w:ilvl w:val="2"/>
          <w:numId w:val="5"/>
        </w:numPr>
        <w:rPr>
          <w:rFonts w:cs="Arial"/>
          <w:iCs/>
          <w:vanish/>
          <w:szCs w:val="22"/>
          <w:lang w:val="en"/>
        </w:rPr>
      </w:pPr>
      <w:hyperlink r:id="rId106" w:tgtFrame="_self" w:tooltip="Signup as a Glastonbury Website Member" w:history="1">
        <w:r w:rsidR="00FA2D02" w:rsidRPr="00D26EE2">
          <w:rPr>
            <w:rFonts w:cs="Arial"/>
            <w:iCs/>
            <w:vanish/>
            <w:szCs w:val="22"/>
            <w:lang w:val="en"/>
          </w:rPr>
          <w:t>Signup as a Glastonbury Website Member</w:t>
        </w:r>
      </w:hyperlink>
    </w:p>
    <w:p w14:paraId="19265523" w14:textId="77777777" w:rsidR="00FA2D02" w:rsidRPr="00D26EE2" w:rsidRDefault="00FE44B7" w:rsidP="00D26EE2">
      <w:pPr>
        <w:numPr>
          <w:ilvl w:val="0"/>
          <w:numId w:val="5"/>
        </w:numPr>
        <w:rPr>
          <w:rFonts w:cs="Arial"/>
          <w:iCs/>
          <w:vanish/>
          <w:szCs w:val="22"/>
          <w:lang w:val="en"/>
        </w:rPr>
      </w:pPr>
      <w:hyperlink r:id="rId107" w:tooltip="Residents" w:history="1">
        <w:r w:rsidR="00FA2D02" w:rsidRPr="00D26EE2">
          <w:rPr>
            <w:rFonts w:cs="Arial"/>
            <w:iCs/>
            <w:vanish/>
            <w:szCs w:val="22"/>
            <w:lang w:val="en"/>
          </w:rPr>
          <w:t>Residents</w:t>
        </w:r>
      </w:hyperlink>
    </w:p>
    <w:p w14:paraId="6E9CD895" w14:textId="77777777" w:rsidR="00FA2D02" w:rsidRPr="00D26EE2" w:rsidRDefault="00FE44B7" w:rsidP="00D26EE2">
      <w:pPr>
        <w:numPr>
          <w:ilvl w:val="1"/>
          <w:numId w:val="5"/>
        </w:numPr>
        <w:rPr>
          <w:rFonts w:cs="Arial"/>
          <w:iCs/>
          <w:vanish/>
          <w:szCs w:val="22"/>
          <w:lang w:val="en"/>
        </w:rPr>
      </w:pPr>
      <w:hyperlink r:id="rId108" w:tooltip="Quick Links" w:history="1">
        <w:r w:rsidR="00FA2D02" w:rsidRPr="00D26EE2">
          <w:rPr>
            <w:rFonts w:cs="Arial"/>
            <w:iCs/>
            <w:vanish/>
            <w:szCs w:val="22"/>
            <w:lang w:val="en"/>
          </w:rPr>
          <w:t>Quick Links</w:t>
        </w:r>
      </w:hyperlink>
    </w:p>
    <w:p w14:paraId="122DC72A" w14:textId="77777777" w:rsidR="00FA2D02" w:rsidRPr="00D26EE2" w:rsidRDefault="00FE44B7" w:rsidP="00D26EE2">
      <w:pPr>
        <w:numPr>
          <w:ilvl w:val="2"/>
          <w:numId w:val="5"/>
        </w:numPr>
        <w:rPr>
          <w:rFonts w:cs="Arial"/>
          <w:iCs/>
          <w:vanish/>
          <w:szCs w:val="22"/>
          <w:lang w:val="en"/>
        </w:rPr>
      </w:pPr>
      <w:hyperlink r:id="rId109" w:tgtFrame="_self" w:tooltip="Document Central" w:history="1">
        <w:r w:rsidR="00FA2D02" w:rsidRPr="00D26EE2">
          <w:rPr>
            <w:rFonts w:cs="Arial"/>
            <w:iCs/>
            <w:vanish/>
            <w:szCs w:val="22"/>
            <w:lang w:val="en"/>
          </w:rPr>
          <w:t>Document Central</w:t>
        </w:r>
      </w:hyperlink>
    </w:p>
    <w:p w14:paraId="013E53A1" w14:textId="77777777" w:rsidR="00FA2D02" w:rsidRPr="00D26EE2" w:rsidRDefault="00FE44B7" w:rsidP="00D26EE2">
      <w:pPr>
        <w:numPr>
          <w:ilvl w:val="2"/>
          <w:numId w:val="5"/>
        </w:numPr>
        <w:rPr>
          <w:rFonts w:cs="Arial"/>
          <w:iCs/>
          <w:vanish/>
          <w:szCs w:val="22"/>
          <w:lang w:val="en"/>
        </w:rPr>
      </w:pPr>
      <w:hyperlink r:id="rId110" w:tgtFrame="_self" w:tooltip="Licenses &amp; Permits" w:history="1">
        <w:r w:rsidR="00FA2D02" w:rsidRPr="00D26EE2">
          <w:rPr>
            <w:rFonts w:cs="Arial"/>
            <w:iCs/>
            <w:vanish/>
            <w:szCs w:val="22"/>
            <w:lang w:val="en"/>
          </w:rPr>
          <w:t>Licenses &amp; Permits</w:t>
        </w:r>
      </w:hyperlink>
    </w:p>
    <w:p w14:paraId="4F1AF1E6" w14:textId="77777777" w:rsidR="00FA2D02" w:rsidRPr="00D26EE2" w:rsidRDefault="00FE44B7" w:rsidP="00D26EE2">
      <w:pPr>
        <w:numPr>
          <w:ilvl w:val="2"/>
          <w:numId w:val="5"/>
        </w:numPr>
        <w:rPr>
          <w:rFonts w:cs="Arial"/>
          <w:iCs/>
          <w:vanish/>
          <w:szCs w:val="22"/>
          <w:lang w:val="en"/>
        </w:rPr>
      </w:pPr>
      <w:hyperlink r:id="rId111" w:tgtFrame="_self" w:tooltip="Meeting Minutes &amp; Agendas" w:history="1">
        <w:r w:rsidR="00FA2D02" w:rsidRPr="00D26EE2">
          <w:rPr>
            <w:rFonts w:cs="Arial"/>
            <w:iCs/>
            <w:vanish/>
            <w:szCs w:val="22"/>
            <w:lang w:val="en"/>
          </w:rPr>
          <w:t>Meeting Minutes &amp; Agendas</w:t>
        </w:r>
      </w:hyperlink>
    </w:p>
    <w:p w14:paraId="57BED70D" w14:textId="77777777" w:rsidR="00FA2D02" w:rsidRPr="00D26EE2" w:rsidRDefault="00FE44B7" w:rsidP="00D26EE2">
      <w:pPr>
        <w:numPr>
          <w:ilvl w:val="2"/>
          <w:numId w:val="5"/>
        </w:numPr>
        <w:rPr>
          <w:rFonts w:cs="Arial"/>
          <w:iCs/>
          <w:vanish/>
          <w:szCs w:val="22"/>
          <w:lang w:val="en"/>
        </w:rPr>
      </w:pPr>
      <w:hyperlink r:id="rId112" w:tooltip="New Resident Resource Guide" w:history="1">
        <w:r w:rsidR="00FA2D02" w:rsidRPr="00D26EE2">
          <w:rPr>
            <w:rFonts w:cs="Arial"/>
            <w:iCs/>
            <w:vanish/>
            <w:szCs w:val="22"/>
            <w:lang w:val="en"/>
          </w:rPr>
          <w:t>New Resident Resource Guide</w:t>
        </w:r>
      </w:hyperlink>
    </w:p>
    <w:p w14:paraId="4F4CF280" w14:textId="77777777" w:rsidR="00FA2D02" w:rsidRPr="00D26EE2" w:rsidRDefault="00FE44B7" w:rsidP="00D26EE2">
      <w:pPr>
        <w:numPr>
          <w:ilvl w:val="2"/>
          <w:numId w:val="5"/>
        </w:numPr>
        <w:rPr>
          <w:rFonts w:cs="Arial"/>
          <w:iCs/>
          <w:vanish/>
          <w:szCs w:val="22"/>
          <w:lang w:val="en"/>
        </w:rPr>
      </w:pPr>
      <w:hyperlink r:id="rId113" w:tgtFrame="_blank" w:tooltip="Online Payments" w:history="1">
        <w:r w:rsidR="00FA2D02" w:rsidRPr="00D26EE2">
          <w:rPr>
            <w:rFonts w:cs="Arial"/>
            <w:iCs/>
            <w:vanish/>
            <w:szCs w:val="22"/>
            <w:lang w:val="en"/>
          </w:rPr>
          <w:t>Online Payments</w:t>
        </w:r>
      </w:hyperlink>
    </w:p>
    <w:p w14:paraId="55FFFE1A" w14:textId="77777777" w:rsidR="00FA2D02" w:rsidRPr="00D26EE2" w:rsidRDefault="00FE44B7" w:rsidP="00D26EE2">
      <w:pPr>
        <w:numPr>
          <w:ilvl w:val="2"/>
          <w:numId w:val="5"/>
        </w:numPr>
        <w:rPr>
          <w:rFonts w:cs="Arial"/>
          <w:iCs/>
          <w:vanish/>
          <w:szCs w:val="22"/>
          <w:lang w:val="en"/>
        </w:rPr>
      </w:pPr>
      <w:hyperlink r:id="rId114" w:tgtFrame="_self" w:tooltip="Register for a Recreation Class" w:history="1">
        <w:r w:rsidR="00FA2D02" w:rsidRPr="00D26EE2">
          <w:rPr>
            <w:rFonts w:cs="Arial"/>
            <w:iCs/>
            <w:vanish/>
            <w:szCs w:val="22"/>
            <w:lang w:val="en"/>
          </w:rPr>
          <w:t>Register for a Recreation Class</w:t>
        </w:r>
      </w:hyperlink>
    </w:p>
    <w:p w14:paraId="58C410F9" w14:textId="77777777" w:rsidR="00FA2D02" w:rsidRPr="00D26EE2" w:rsidRDefault="00FE44B7" w:rsidP="00D26EE2">
      <w:pPr>
        <w:numPr>
          <w:ilvl w:val="2"/>
          <w:numId w:val="5"/>
        </w:numPr>
        <w:rPr>
          <w:rFonts w:cs="Arial"/>
          <w:iCs/>
          <w:vanish/>
          <w:szCs w:val="22"/>
          <w:lang w:val="en"/>
        </w:rPr>
      </w:pPr>
      <w:hyperlink r:id="rId115" w:tgtFrame="_self" w:tooltip="Service Directory" w:history="1">
        <w:r w:rsidR="00FA2D02" w:rsidRPr="00D26EE2">
          <w:rPr>
            <w:rFonts w:cs="Arial"/>
            <w:iCs/>
            <w:vanish/>
            <w:szCs w:val="22"/>
            <w:lang w:val="en"/>
          </w:rPr>
          <w:t>Service Directory</w:t>
        </w:r>
      </w:hyperlink>
    </w:p>
    <w:p w14:paraId="74CBFF03" w14:textId="77777777" w:rsidR="00FA2D02" w:rsidRPr="00D26EE2" w:rsidRDefault="00FE44B7" w:rsidP="00D26EE2">
      <w:pPr>
        <w:numPr>
          <w:ilvl w:val="2"/>
          <w:numId w:val="5"/>
        </w:numPr>
        <w:rPr>
          <w:rFonts w:cs="Arial"/>
          <w:iCs/>
          <w:vanish/>
          <w:szCs w:val="22"/>
          <w:lang w:val="en"/>
        </w:rPr>
      </w:pPr>
      <w:hyperlink r:id="rId116" w:tgtFrame="_self" w:tooltip="Staff Directory" w:history="1">
        <w:r w:rsidR="00FA2D02" w:rsidRPr="00D26EE2">
          <w:rPr>
            <w:rFonts w:cs="Arial"/>
            <w:iCs/>
            <w:vanish/>
            <w:szCs w:val="22"/>
            <w:lang w:val="en"/>
          </w:rPr>
          <w:t>Staff Directory</w:t>
        </w:r>
      </w:hyperlink>
    </w:p>
    <w:p w14:paraId="51031F22" w14:textId="77777777" w:rsidR="00FA2D02" w:rsidRPr="00D26EE2" w:rsidRDefault="00FE44B7" w:rsidP="00D26EE2">
      <w:pPr>
        <w:numPr>
          <w:ilvl w:val="2"/>
          <w:numId w:val="5"/>
        </w:numPr>
        <w:rPr>
          <w:rFonts w:cs="Arial"/>
          <w:iCs/>
          <w:vanish/>
          <w:szCs w:val="22"/>
          <w:lang w:val="en"/>
        </w:rPr>
      </w:pPr>
      <w:hyperlink r:id="rId117" w:tgtFrame="_self" w:tooltip="Submit a Service Request" w:history="1">
        <w:r w:rsidR="00FA2D02" w:rsidRPr="00D26EE2">
          <w:rPr>
            <w:rFonts w:cs="Arial"/>
            <w:iCs/>
            <w:vanish/>
            <w:szCs w:val="22"/>
            <w:lang w:val="en"/>
          </w:rPr>
          <w:t>Submit a Service Request</w:t>
        </w:r>
      </w:hyperlink>
    </w:p>
    <w:p w14:paraId="7FCE3DBB" w14:textId="77777777" w:rsidR="00FA2D02" w:rsidRPr="00D26EE2" w:rsidRDefault="00FE44B7" w:rsidP="00D26EE2">
      <w:pPr>
        <w:numPr>
          <w:ilvl w:val="2"/>
          <w:numId w:val="5"/>
        </w:numPr>
        <w:rPr>
          <w:rFonts w:cs="Arial"/>
          <w:iCs/>
          <w:vanish/>
          <w:szCs w:val="22"/>
          <w:lang w:val="en"/>
        </w:rPr>
      </w:pPr>
      <w:hyperlink r:id="rId118" w:tgtFrame="_self" w:tooltip="Town Budget" w:history="1">
        <w:r w:rsidR="00FA2D02" w:rsidRPr="00D26EE2">
          <w:rPr>
            <w:rFonts w:cs="Arial"/>
            <w:iCs/>
            <w:vanish/>
            <w:szCs w:val="22"/>
            <w:lang w:val="en"/>
          </w:rPr>
          <w:t>Town Budget</w:t>
        </w:r>
      </w:hyperlink>
    </w:p>
    <w:p w14:paraId="26231BBB" w14:textId="77777777" w:rsidR="00FA2D02" w:rsidRPr="00D26EE2" w:rsidRDefault="00FE44B7" w:rsidP="00D26EE2">
      <w:pPr>
        <w:numPr>
          <w:ilvl w:val="2"/>
          <w:numId w:val="5"/>
        </w:numPr>
        <w:rPr>
          <w:rFonts w:cs="Arial"/>
          <w:iCs/>
          <w:vanish/>
          <w:szCs w:val="22"/>
          <w:lang w:val="en"/>
        </w:rPr>
      </w:pPr>
      <w:hyperlink r:id="rId119" w:tgtFrame="_self" w:tooltip="Frequently Asked Questions (FAQs)" w:history="1">
        <w:r w:rsidR="00FA2D02" w:rsidRPr="00D26EE2">
          <w:rPr>
            <w:rFonts w:cs="Arial"/>
            <w:iCs/>
            <w:vanish/>
            <w:szCs w:val="22"/>
            <w:lang w:val="en"/>
          </w:rPr>
          <w:t>Frequently Asked Questions (FAQs)</w:t>
        </w:r>
      </w:hyperlink>
    </w:p>
    <w:p w14:paraId="2BEBA4E2" w14:textId="77777777" w:rsidR="00FA2D02" w:rsidRPr="00D26EE2" w:rsidRDefault="00FE44B7" w:rsidP="00D26EE2">
      <w:pPr>
        <w:numPr>
          <w:ilvl w:val="1"/>
          <w:numId w:val="5"/>
        </w:numPr>
        <w:rPr>
          <w:rFonts w:cs="Arial"/>
          <w:iCs/>
          <w:vanish/>
          <w:szCs w:val="22"/>
          <w:lang w:val="en"/>
        </w:rPr>
      </w:pPr>
      <w:hyperlink r:id="rId120" w:tooltip="Activities &amp; Attractions" w:history="1">
        <w:r w:rsidR="00FA2D02" w:rsidRPr="00D26EE2">
          <w:rPr>
            <w:rFonts w:cs="Arial"/>
            <w:iCs/>
            <w:vanish/>
            <w:szCs w:val="22"/>
            <w:lang w:val="en"/>
          </w:rPr>
          <w:t>Activities &amp; Attractions</w:t>
        </w:r>
      </w:hyperlink>
    </w:p>
    <w:p w14:paraId="0A2144AD" w14:textId="77777777" w:rsidR="00FA2D02" w:rsidRPr="00D26EE2" w:rsidRDefault="00FE44B7" w:rsidP="00D26EE2">
      <w:pPr>
        <w:numPr>
          <w:ilvl w:val="2"/>
          <w:numId w:val="5"/>
        </w:numPr>
        <w:rPr>
          <w:rFonts w:cs="Arial"/>
          <w:iCs/>
          <w:vanish/>
          <w:szCs w:val="22"/>
          <w:lang w:val="en"/>
        </w:rPr>
      </w:pPr>
      <w:hyperlink r:id="rId121" w:tooltip="Arts &amp; Culture" w:history="1">
        <w:r w:rsidR="00FA2D02" w:rsidRPr="00D26EE2">
          <w:rPr>
            <w:rFonts w:cs="Arial"/>
            <w:iCs/>
            <w:vanish/>
            <w:szCs w:val="22"/>
            <w:lang w:val="en"/>
          </w:rPr>
          <w:t>Arts &amp; Culture</w:t>
        </w:r>
      </w:hyperlink>
    </w:p>
    <w:p w14:paraId="39545AC5" w14:textId="77777777" w:rsidR="00FA2D02" w:rsidRPr="00D26EE2" w:rsidRDefault="00FE44B7" w:rsidP="00D26EE2">
      <w:pPr>
        <w:numPr>
          <w:ilvl w:val="2"/>
          <w:numId w:val="5"/>
        </w:numPr>
        <w:rPr>
          <w:rFonts w:cs="Arial"/>
          <w:iCs/>
          <w:vanish/>
          <w:szCs w:val="22"/>
          <w:lang w:val="en"/>
        </w:rPr>
      </w:pPr>
      <w:hyperlink r:id="rId122" w:tooltip="Community Events Calendar" w:history="1">
        <w:r w:rsidR="00FA2D02" w:rsidRPr="00D26EE2">
          <w:rPr>
            <w:rFonts w:cs="Arial"/>
            <w:iCs/>
            <w:vanish/>
            <w:szCs w:val="22"/>
            <w:lang w:val="en"/>
          </w:rPr>
          <w:t>Community Events Calendar</w:t>
        </w:r>
      </w:hyperlink>
    </w:p>
    <w:p w14:paraId="742AFAB3" w14:textId="77777777" w:rsidR="00FA2D02" w:rsidRPr="00D26EE2" w:rsidRDefault="00FE44B7" w:rsidP="00D26EE2">
      <w:pPr>
        <w:numPr>
          <w:ilvl w:val="2"/>
          <w:numId w:val="5"/>
        </w:numPr>
        <w:rPr>
          <w:rFonts w:cs="Arial"/>
          <w:iCs/>
          <w:vanish/>
          <w:szCs w:val="22"/>
          <w:lang w:val="en"/>
        </w:rPr>
      </w:pPr>
      <w:hyperlink r:id="rId123" w:tgtFrame="_self" w:tooltip="Facility &amp; Space Rentals" w:history="1">
        <w:r w:rsidR="00FA2D02" w:rsidRPr="00D26EE2">
          <w:rPr>
            <w:rFonts w:cs="Arial"/>
            <w:iCs/>
            <w:vanish/>
            <w:szCs w:val="22"/>
            <w:lang w:val="en"/>
          </w:rPr>
          <w:t>Facility &amp; Space Rentals</w:t>
        </w:r>
      </w:hyperlink>
    </w:p>
    <w:p w14:paraId="2FE09BA4" w14:textId="77777777" w:rsidR="00FA2D02" w:rsidRPr="00D26EE2" w:rsidRDefault="00FE44B7" w:rsidP="00D26EE2">
      <w:pPr>
        <w:numPr>
          <w:ilvl w:val="2"/>
          <w:numId w:val="5"/>
        </w:numPr>
        <w:rPr>
          <w:rFonts w:cs="Arial"/>
          <w:iCs/>
          <w:vanish/>
          <w:szCs w:val="22"/>
          <w:lang w:val="en"/>
        </w:rPr>
      </w:pPr>
      <w:hyperlink r:id="rId124" w:tooltip="Library Programs" w:history="1">
        <w:r w:rsidR="00FA2D02" w:rsidRPr="00D26EE2">
          <w:rPr>
            <w:rFonts w:cs="Arial"/>
            <w:iCs/>
            <w:vanish/>
            <w:szCs w:val="22"/>
            <w:lang w:val="en"/>
          </w:rPr>
          <w:t>Library Programs</w:t>
        </w:r>
      </w:hyperlink>
    </w:p>
    <w:p w14:paraId="56BFAABC" w14:textId="77777777" w:rsidR="00FA2D02" w:rsidRPr="00D26EE2" w:rsidRDefault="00FE44B7" w:rsidP="00D26EE2">
      <w:pPr>
        <w:numPr>
          <w:ilvl w:val="2"/>
          <w:numId w:val="5"/>
        </w:numPr>
        <w:rPr>
          <w:rFonts w:cs="Arial"/>
          <w:iCs/>
          <w:vanish/>
          <w:szCs w:val="22"/>
          <w:lang w:val="en"/>
        </w:rPr>
      </w:pPr>
      <w:hyperlink r:id="rId125" w:tgtFrame="_self" w:tooltip="Parks &amp; Rec Activities" w:history="1">
        <w:r w:rsidR="00FA2D02" w:rsidRPr="00D26EE2">
          <w:rPr>
            <w:rFonts w:cs="Arial"/>
            <w:iCs/>
            <w:vanish/>
            <w:szCs w:val="22"/>
            <w:lang w:val="en"/>
          </w:rPr>
          <w:t>Parks &amp; Rec Activities</w:t>
        </w:r>
      </w:hyperlink>
    </w:p>
    <w:p w14:paraId="1205C511" w14:textId="77777777" w:rsidR="00FA2D02" w:rsidRPr="00D26EE2" w:rsidRDefault="00FE44B7" w:rsidP="00D26EE2">
      <w:pPr>
        <w:numPr>
          <w:ilvl w:val="2"/>
          <w:numId w:val="5"/>
        </w:numPr>
        <w:rPr>
          <w:rFonts w:cs="Arial"/>
          <w:iCs/>
          <w:vanish/>
          <w:szCs w:val="22"/>
          <w:lang w:val="en"/>
        </w:rPr>
      </w:pPr>
      <w:hyperlink r:id="rId126" w:tooltip="Youth Programs &amp; Activities" w:history="1">
        <w:r w:rsidR="00FA2D02" w:rsidRPr="00D26EE2">
          <w:rPr>
            <w:rFonts w:cs="Arial"/>
            <w:iCs/>
            <w:vanish/>
            <w:szCs w:val="22"/>
            <w:lang w:val="en"/>
          </w:rPr>
          <w:t>Youth Programs &amp; Activities</w:t>
        </w:r>
      </w:hyperlink>
    </w:p>
    <w:p w14:paraId="0265DDB1" w14:textId="77777777" w:rsidR="00FA2D02" w:rsidRPr="00D26EE2" w:rsidRDefault="00FE44B7" w:rsidP="00D26EE2">
      <w:pPr>
        <w:numPr>
          <w:ilvl w:val="2"/>
          <w:numId w:val="5"/>
        </w:numPr>
        <w:rPr>
          <w:rFonts w:cs="Arial"/>
          <w:iCs/>
          <w:vanish/>
          <w:szCs w:val="22"/>
          <w:lang w:val="en"/>
        </w:rPr>
      </w:pPr>
      <w:hyperlink r:id="rId127" w:tooltip="Volunteer Opportunities" w:history="1">
        <w:r w:rsidR="00FA2D02" w:rsidRPr="00D26EE2">
          <w:rPr>
            <w:rFonts w:cs="Arial"/>
            <w:iCs/>
            <w:vanish/>
            <w:szCs w:val="22"/>
            <w:lang w:val="en"/>
          </w:rPr>
          <w:t>Volunteer Opportunities</w:t>
        </w:r>
      </w:hyperlink>
    </w:p>
    <w:p w14:paraId="18F691D7" w14:textId="77777777" w:rsidR="00FA2D02" w:rsidRPr="00D26EE2" w:rsidRDefault="00FE44B7" w:rsidP="00D26EE2">
      <w:pPr>
        <w:numPr>
          <w:ilvl w:val="1"/>
          <w:numId w:val="5"/>
        </w:numPr>
        <w:rPr>
          <w:rFonts w:cs="Arial"/>
          <w:iCs/>
          <w:vanish/>
          <w:szCs w:val="22"/>
          <w:lang w:val="en"/>
        </w:rPr>
      </w:pPr>
      <w:hyperlink r:id="rId128" w:tooltip="Community Services" w:history="1">
        <w:r w:rsidR="00FA2D02" w:rsidRPr="00D26EE2">
          <w:rPr>
            <w:rFonts w:cs="Arial"/>
            <w:iCs/>
            <w:vanish/>
            <w:szCs w:val="22"/>
            <w:lang w:val="en"/>
          </w:rPr>
          <w:t>Community Services</w:t>
        </w:r>
      </w:hyperlink>
    </w:p>
    <w:p w14:paraId="4645A3F9" w14:textId="77777777" w:rsidR="00FA2D02" w:rsidRPr="00D26EE2" w:rsidRDefault="00FE44B7" w:rsidP="00D26EE2">
      <w:pPr>
        <w:numPr>
          <w:ilvl w:val="2"/>
          <w:numId w:val="5"/>
        </w:numPr>
        <w:rPr>
          <w:rFonts w:cs="Arial"/>
          <w:iCs/>
          <w:vanish/>
          <w:szCs w:val="22"/>
          <w:lang w:val="en"/>
        </w:rPr>
      </w:pPr>
      <w:hyperlink r:id="rId129" w:tooltip="Animal Control" w:history="1">
        <w:r w:rsidR="00FA2D02" w:rsidRPr="00D26EE2">
          <w:rPr>
            <w:rFonts w:cs="Arial"/>
            <w:iCs/>
            <w:vanish/>
            <w:szCs w:val="22"/>
            <w:lang w:val="en"/>
          </w:rPr>
          <w:t>Animal Control</w:t>
        </w:r>
      </w:hyperlink>
    </w:p>
    <w:p w14:paraId="78B06125" w14:textId="77777777" w:rsidR="00FA2D02" w:rsidRPr="00D26EE2" w:rsidRDefault="00FE44B7" w:rsidP="00D26EE2">
      <w:pPr>
        <w:numPr>
          <w:ilvl w:val="2"/>
          <w:numId w:val="5"/>
        </w:numPr>
        <w:rPr>
          <w:rFonts w:cs="Arial"/>
          <w:iCs/>
          <w:vanish/>
          <w:szCs w:val="22"/>
          <w:lang w:val="en"/>
        </w:rPr>
      </w:pPr>
      <w:hyperlink r:id="rId130" w:tgtFrame="_self" w:tooltip="Education &amp; Learning" w:history="1">
        <w:r w:rsidR="00FA2D02" w:rsidRPr="00D26EE2">
          <w:rPr>
            <w:rFonts w:cs="Arial"/>
            <w:iCs/>
            <w:vanish/>
            <w:szCs w:val="22"/>
            <w:lang w:val="en"/>
          </w:rPr>
          <w:t>Education &amp; Learning</w:t>
        </w:r>
      </w:hyperlink>
    </w:p>
    <w:p w14:paraId="218BB28B" w14:textId="77777777" w:rsidR="00FA2D02" w:rsidRPr="00D26EE2" w:rsidRDefault="00FE44B7" w:rsidP="00D26EE2">
      <w:pPr>
        <w:numPr>
          <w:ilvl w:val="2"/>
          <w:numId w:val="5"/>
        </w:numPr>
        <w:rPr>
          <w:rFonts w:cs="Arial"/>
          <w:iCs/>
          <w:vanish/>
          <w:szCs w:val="22"/>
          <w:lang w:val="en"/>
        </w:rPr>
      </w:pPr>
      <w:hyperlink r:id="rId131" w:tooltip="Energy Saving Resources for Residents" w:history="1">
        <w:r w:rsidR="00FA2D02" w:rsidRPr="00D26EE2">
          <w:rPr>
            <w:rFonts w:cs="Arial"/>
            <w:iCs/>
            <w:vanish/>
            <w:szCs w:val="22"/>
            <w:lang w:val="en"/>
          </w:rPr>
          <w:t>Energy Saving Resources for Residents</w:t>
        </w:r>
      </w:hyperlink>
    </w:p>
    <w:p w14:paraId="074D39C5" w14:textId="77777777" w:rsidR="00FA2D02" w:rsidRPr="00D26EE2" w:rsidRDefault="00FE44B7" w:rsidP="00D26EE2">
      <w:pPr>
        <w:numPr>
          <w:ilvl w:val="2"/>
          <w:numId w:val="5"/>
        </w:numPr>
        <w:rPr>
          <w:rFonts w:cs="Arial"/>
          <w:iCs/>
          <w:vanish/>
          <w:szCs w:val="22"/>
          <w:lang w:val="en"/>
        </w:rPr>
      </w:pPr>
      <w:hyperlink r:id="rId132" w:tooltip="Glastonbury Chamber of Commerce" w:history="1">
        <w:r w:rsidR="00FA2D02" w:rsidRPr="00D26EE2">
          <w:rPr>
            <w:rFonts w:cs="Arial"/>
            <w:iCs/>
            <w:vanish/>
            <w:szCs w:val="22"/>
            <w:lang w:val="en"/>
          </w:rPr>
          <w:t>Glastonbury Chamber of Commerce</w:t>
        </w:r>
      </w:hyperlink>
    </w:p>
    <w:p w14:paraId="38ADE1AE" w14:textId="77777777" w:rsidR="00FA2D02" w:rsidRPr="00D26EE2" w:rsidRDefault="00FE44B7" w:rsidP="00D26EE2">
      <w:pPr>
        <w:numPr>
          <w:ilvl w:val="2"/>
          <w:numId w:val="5"/>
        </w:numPr>
        <w:rPr>
          <w:rFonts w:cs="Arial"/>
          <w:iCs/>
          <w:vanish/>
          <w:szCs w:val="22"/>
          <w:lang w:val="en"/>
        </w:rPr>
      </w:pPr>
      <w:hyperlink r:id="rId133" w:tgtFrame="_self" w:tooltip="Licenses and Permits" w:history="1">
        <w:r w:rsidR="00FA2D02" w:rsidRPr="00D26EE2">
          <w:rPr>
            <w:rFonts w:cs="Arial"/>
            <w:iCs/>
            <w:vanish/>
            <w:szCs w:val="22"/>
            <w:lang w:val="en"/>
          </w:rPr>
          <w:t>Licenses and Permits</w:t>
        </w:r>
      </w:hyperlink>
    </w:p>
    <w:p w14:paraId="01B7A303" w14:textId="77777777" w:rsidR="00FA2D02" w:rsidRPr="00D26EE2" w:rsidRDefault="00FE44B7" w:rsidP="00D26EE2">
      <w:pPr>
        <w:numPr>
          <w:ilvl w:val="2"/>
          <w:numId w:val="5"/>
        </w:numPr>
        <w:rPr>
          <w:rFonts w:cs="Arial"/>
          <w:iCs/>
          <w:vanish/>
          <w:szCs w:val="22"/>
          <w:lang w:val="en"/>
        </w:rPr>
      </w:pPr>
      <w:hyperlink r:id="rId134" w:tgtFrame="_self" w:tooltip="Lookup or Pay Taxes" w:history="1">
        <w:r w:rsidR="00FA2D02" w:rsidRPr="00D26EE2">
          <w:rPr>
            <w:rFonts w:cs="Arial"/>
            <w:iCs/>
            <w:vanish/>
            <w:szCs w:val="22"/>
            <w:lang w:val="en"/>
          </w:rPr>
          <w:t>Lookup or Pay Taxes</w:t>
        </w:r>
      </w:hyperlink>
    </w:p>
    <w:p w14:paraId="7CF5528C" w14:textId="77777777" w:rsidR="00FA2D02" w:rsidRPr="00D26EE2" w:rsidRDefault="00FE44B7" w:rsidP="00D26EE2">
      <w:pPr>
        <w:numPr>
          <w:ilvl w:val="2"/>
          <w:numId w:val="5"/>
        </w:numPr>
        <w:rPr>
          <w:rFonts w:cs="Arial"/>
          <w:iCs/>
          <w:vanish/>
          <w:szCs w:val="22"/>
          <w:lang w:val="en"/>
        </w:rPr>
      </w:pPr>
      <w:hyperlink r:id="rId135" w:tooltip="Notary Public" w:history="1">
        <w:r w:rsidR="00FA2D02" w:rsidRPr="00D26EE2">
          <w:rPr>
            <w:rFonts w:cs="Arial"/>
            <w:iCs/>
            <w:vanish/>
            <w:szCs w:val="22"/>
            <w:lang w:val="en"/>
          </w:rPr>
          <w:t>Notary Public</w:t>
        </w:r>
      </w:hyperlink>
    </w:p>
    <w:p w14:paraId="6A6CC85C" w14:textId="77777777" w:rsidR="00FA2D02" w:rsidRPr="00D26EE2" w:rsidRDefault="00FE44B7" w:rsidP="00D26EE2">
      <w:pPr>
        <w:numPr>
          <w:ilvl w:val="2"/>
          <w:numId w:val="5"/>
        </w:numPr>
        <w:rPr>
          <w:rFonts w:cs="Arial"/>
          <w:iCs/>
          <w:vanish/>
          <w:szCs w:val="22"/>
          <w:lang w:val="en"/>
        </w:rPr>
      </w:pPr>
      <w:hyperlink r:id="rId136" w:tgtFrame="_self" w:tooltip="Online Mapping System (GIS)" w:history="1">
        <w:r w:rsidR="00FA2D02" w:rsidRPr="00D26EE2">
          <w:rPr>
            <w:rFonts w:cs="Arial"/>
            <w:iCs/>
            <w:vanish/>
            <w:szCs w:val="22"/>
            <w:lang w:val="en"/>
          </w:rPr>
          <w:t>Online Mapping System (GIS)</w:t>
        </w:r>
      </w:hyperlink>
    </w:p>
    <w:p w14:paraId="6A4F59CB" w14:textId="77777777" w:rsidR="00FA2D02" w:rsidRPr="00D26EE2" w:rsidRDefault="00FE44B7" w:rsidP="00D26EE2">
      <w:pPr>
        <w:numPr>
          <w:ilvl w:val="2"/>
          <w:numId w:val="5"/>
        </w:numPr>
        <w:rPr>
          <w:rFonts w:cs="Arial"/>
          <w:iCs/>
          <w:vanish/>
          <w:szCs w:val="22"/>
          <w:lang w:val="en"/>
        </w:rPr>
      </w:pPr>
      <w:hyperlink r:id="rId137" w:tooltip="Refuse and Recycling" w:history="1">
        <w:r w:rsidR="00FA2D02" w:rsidRPr="00D26EE2">
          <w:rPr>
            <w:rFonts w:cs="Arial"/>
            <w:iCs/>
            <w:vanish/>
            <w:szCs w:val="22"/>
            <w:lang w:val="en"/>
          </w:rPr>
          <w:t>Refuse and Recycling</w:t>
        </w:r>
      </w:hyperlink>
    </w:p>
    <w:p w14:paraId="0134C1ED" w14:textId="77777777" w:rsidR="00FA2D02" w:rsidRPr="00D26EE2" w:rsidRDefault="00FE44B7" w:rsidP="00D26EE2">
      <w:pPr>
        <w:numPr>
          <w:ilvl w:val="2"/>
          <w:numId w:val="5"/>
        </w:numPr>
        <w:rPr>
          <w:rFonts w:cs="Arial"/>
          <w:iCs/>
          <w:vanish/>
          <w:szCs w:val="22"/>
          <w:lang w:val="en"/>
        </w:rPr>
      </w:pPr>
      <w:hyperlink r:id="rId138" w:tgtFrame="_self" w:tooltip="Request For Service" w:history="1">
        <w:r w:rsidR="00FA2D02" w:rsidRPr="00D26EE2">
          <w:rPr>
            <w:rFonts w:cs="Arial"/>
            <w:iCs/>
            <w:vanish/>
            <w:szCs w:val="22"/>
            <w:lang w:val="en"/>
          </w:rPr>
          <w:t>Request For Service</w:t>
        </w:r>
      </w:hyperlink>
    </w:p>
    <w:p w14:paraId="60005A44" w14:textId="77777777" w:rsidR="00FA2D02" w:rsidRPr="00D26EE2" w:rsidRDefault="00FE44B7" w:rsidP="00D26EE2">
      <w:pPr>
        <w:numPr>
          <w:ilvl w:val="2"/>
          <w:numId w:val="5"/>
        </w:numPr>
        <w:rPr>
          <w:rFonts w:cs="Arial"/>
          <w:iCs/>
          <w:vanish/>
          <w:szCs w:val="22"/>
          <w:lang w:val="en"/>
        </w:rPr>
      </w:pPr>
      <w:hyperlink r:id="rId139" w:tgtFrame="_self" w:tooltip="Riverfront Community Center" w:history="1">
        <w:r w:rsidR="00FA2D02" w:rsidRPr="00D26EE2">
          <w:rPr>
            <w:rFonts w:cs="Arial"/>
            <w:iCs/>
            <w:vanish/>
            <w:szCs w:val="22"/>
            <w:lang w:val="en"/>
          </w:rPr>
          <w:t>Riverfront Community Center</w:t>
        </w:r>
      </w:hyperlink>
    </w:p>
    <w:p w14:paraId="0893D340" w14:textId="77777777" w:rsidR="00FA2D02" w:rsidRPr="00D26EE2" w:rsidRDefault="00FE44B7" w:rsidP="00D26EE2">
      <w:pPr>
        <w:numPr>
          <w:ilvl w:val="2"/>
          <w:numId w:val="5"/>
        </w:numPr>
        <w:rPr>
          <w:rFonts w:cs="Arial"/>
          <w:iCs/>
          <w:vanish/>
          <w:szCs w:val="22"/>
          <w:lang w:val="en"/>
        </w:rPr>
      </w:pPr>
      <w:hyperlink r:id="rId140" w:tgtFrame="_self" w:tooltip="Social (Human) Services" w:history="1">
        <w:r w:rsidR="00FA2D02" w:rsidRPr="00D26EE2">
          <w:rPr>
            <w:rFonts w:cs="Arial"/>
            <w:iCs/>
            <w:vanish/>
            <w:szCs w:val="22"/>
            <w:lang w:val="en"/>
          </w:rPr>
          <w:t>Social (Human) Services</w:t>
        </w:r>
      </w:hyperlink>
    </w:p>
    <w:p w14:paraId="2A1BF673" w14:textId="77777777" w:rsidR="00FA2D02" w:rsidRPr="00D26EE2" w:rsidRDefault="00FE44B7" w:rsidP="00D26EE2">
      <w:pPr>
        <w:numPr>
          <w:ilvl w:val="2"/>
          <w:numId w:val="5"/>
        </w:numPr>
        <w:rPr>
          <w:rFonts w:cs="Arial"/>
          <w:iCs/>
          <w:vanish/>
          <w:szCs w:val="22"/>
          <w:lang w:val="en"/>
        </w:rPr>
      </w:pPr>
      <w:hyperlink r:id="rId141" w:tgtFrame="_self" w:tooltip="Streets &amp; Transportation" w:history="1">
        <w:r w:rsidR="00FA2D02" w:rsidRPr="00D26EE2">
          <w:rPr>
            <w:rFonts w:cs="Arial"/>
            <w:iCs/>
            <w:vanish/>
            <w:szCs w:val="22"/>
            <w:lang w:val="en"/>
          </w:rPr>
          <w:t>Streets &amp; Transportation</w:t>
        </w:r>
      </w:hyperlink>
    </w:p>
    <w:p w14:paraId="0DCA5619" w14:textId="77777777" w:rsidR="00FA2D02" w:rsidRPr="00D26EE2" w:rsidRDefault="00FE44B7" w:rsidP="00D26EE2">
      <w:pPr>
        <w:numPr>
          <w:ilvl w:val="2"/>
          <w:numId w:val="5"/>
        </w:numPr>
        <w:rPr>
          <w:rFonts w:cs="Arial"/>
          <w:iCs/>
          <w:vanish/>
          <w:szCs w:val="22"/>
          <w:lang w:val="en"/>
        </w:rPr>
      </w:pPr>
      <w:hyperlink r:id="rId142" w:tooltip="Subscribe to eNotifications" w:history="1">
        <w:r w:rsidR="00FA2D02" w:rsidRPr="00D26EE2">
          <w:rPr>
            <w:rFonts w:cs="Arial"/>
            <w:iCs/>
            <w:vanish/>
            <w:szCs w:val="22"/>
            <w:lang w:val="en"/>
          </w:rPr>
          <w:t>Subscribe to eNotifications</w:t>
        </w:r>
      </w:hyperlink>
    </w:p>
    <w:p w14:paraId="2655B907" w14:textId="77777777" w:rsidR="00FA2D02" w:rsidRPr="00D26EE2" w:rsidRDefault="00FE44B7" w:rsidP="00D26EE2">
      <w:pPr>
        <w:numPr>
          <w:ilvl w:val="2"/>
          <w:numId w:val="5"/>
        </w:numPr>
        <w:rPr>
          <w:rFonts w:cs="Arial"/>
          <w:iCs/>
          <w:vanish/>
          <w:szCs w:val="22"/>
          <w:lang w:val="en"/>
        </w:rPr>
      </w:pPr>
      <w:hyperlink r:id="rId143" w:tooltip="Utility Services" w:history="1">
        <w:r w:rsidR="00FA2D02" w:rsidRPr="00D26EE2">
          <w:rPr>
            <w:rFonts w:cs="Arial"/>
            <w:iCs/>
            <w:vanish/>
            <w:szCs w:val="22"/>
            <w:lang w:val="en"/>
          </w:rPr>
          <w:t>Utility Services</w:t>
        </w:r>
      </w:hyperlink>
    </w:p>
    <w:p w14:paraId="41A80102" w14:textId="77777777" w:rsidR="00FA2D02" w:rsidRPr="00D26EE2" w:rsidRDefault="00FE44B7" w:rsidP="00D26EE2">
      <w:pPr>
        <w:numPr>
          <w:ilvl w:val="2"/>
          <w:numId w:val="5"/>
        </w:numPr>
        <w:rPr>
          <w:rFonts w:cs="Arial"/>
          <w:iCs/>
          <w:vanish/>
          <w:szCs w:val="22"/>
          <w:lang w:val="en"/>
        </w:rPr>
      </w:pPr>
      <w:hyperlink r:id="rId144" w:tgtFrame="_self" w:tooltip="Voting &amp; Elections Info" w:history="1">
        <w:r w:rsidR="00FA2D02" w:rsidRPr="00D26EE2">
          <w:rPr>
            <w:rFonts w:cs="Arial"/>
            <w:iCs/>
            <w:vanish/>
            <w:szCs w:val="22"/>
            <w:lang w:val="en"/>
          </w:rPr>
          <w:t>Voting &amp; Elections Info</w:t>
        </w:r>
      </w:hyperlink>
    </w:p>
    <w:p w14:paraId="653B7DCB" w14:textId="77777777" w:rsidR="00FA2D02" w:rsidRPr="00D26EE2" w:rsidRDefault="00FE44B7" w:rsidP="00D26EE2">
      <w:pPr>
        <w:numPr>
          <w:ilvl w:val="2"/>
          <w:numId w:val="5"/>
        </w:numPr>
        <w:rPr>
          <w:rFonts w:cs="Arial"/>
          <w:iCs/>
          <w:vanish/>
          <w:szCs w:val="22"/>
          <w:lang w:val="en"/>
        </w:rPr>
      </w:pPr>
      <w:hyperlink r:id="rId145" w:tgtFrame="_self" w:tooltip="Wireless Hot Spots" w:history="1">
        <w:r w:rsidR="00FA2D02" w:rsidRPr="00D26EE2">
          <w:rPr>
            <w:rFonts w:cs="Arial"/>
            <w:iCs/>
            <w:vanish/>
            <w:szCs w:val="22"/>
            <w:lang w:val="en"/>
          </w:rPr>
          <w:t>Wireless Hot Spots</w:t>
        </w:r>
      </w:hyperlink>
    </w:p>
    <w:p w14:paraId="3655CD4E" w14:textId="77777777" w:rsidR="00FA2D02" w:rsidRPr="00D26EE2" w:rsidRDefault="00FE44B7" w:rsidP="00D26EE2">
      <w:pPr>
        <w:numPr>
          <w:ilvl w:val="1"/>
          <w:numId w:val="5"/>
        </w:numPr>
        <w:rPr>
          <w:rFonts w:cs="Arial"/>
          <w:iCs/>
          <w:vanish/>
          <w:szCs w:val="22"/>
          <w:lang w:val="en"/>
        </w:rPr>
      </w:pPr>
      <w:hyperlink r:id="rId146" w:tooltip="Public Health &amp; Safety" w:history="1">
        <w:r w:rsidR="00FA2D02" w:rsidRPr="00D26EE2">
          <w:rPr>
            <w:rFonts w:cs="Arial"/>
            <w:iCs/>
            <w:vanish/>
            <w:szCs w:val="22"/>
            <w:lang w:val="en"/>
          </w:rPr>
          <w:t>Public Health &amp; Safety</w:t>
        </w:r>
      </w:hyperlink>
    </w:p>
    <w:p w14:paraId="14B20D25" w14:textId="77777777" w:rsidR="00FA2D02" w:rsidRPr="00D26EE2" w:rsidRDefault="00FE44B7" w:rsidP="00D26EE2">
      <w:pPr>
        <w:numPr>
          <w:ilvl w:val="2"/>
          <w:numId w:val="5"/>
        </w:numPr>
        <w:rPr>
          <w:rFonts w:cs="Arial"/>
          <w:iCs/>
          <w:vanish/>
          <w:szCs w:val="22"/>
          <w:lang w:val="en"/>
        </w:rPr>
      </w:pPr>
      <w:hyperlink r:id="rId147" w:tooltip="Drinking Water Information" w:history="1">
        <w:r w:rsidR="00FA2D02" w:rsidRPr="00D26EE2">
          <w:rPr>
            <w:rFonts w:cs="Arial"/>
            <w:iCs/>
            <w:vanish/>
            <w:szCs w:val="22"/>
            <w:lang w:val="en"/>
          </w:rPr>
          <w:t>Drinking Water Information</w:t>
        </w:r>
      </w:hyperlink>
    </w:p>
    <w:p w14:paraId="0DAEF5D3" w14:textId="77777777" w:rsidR="00FA2D02" w:rsidRPr="00D26EE2" w:rsidRDefault="00FE44B7" w:rsidP="00D26EE2">
      <w:pPr>
        <w:numPr>
          <w:ilvl w:val="2"/>
          <w:numId w:val="5"/>
        </w:numPr>
        <w:rPr>
          <w:rFonts w:cs="Arial"/>
          <w:iCs/>
          <w:vanish/>
          <w:szCs w:val="22"/>
          <w:lang w:val="en"/>
        </w:rPr>
      </w:pPr>
      <w:hyperlink r:id="rId148" w:tgtFrame="_self" w:tooltip="Emergency Preparedness" w:history="1">
        <w:r w:rsidR="00FA2D02" w:rsidRPr="00D26EE2">
          <w:rPr>
            <w:rFonts w:cs="Arial"/>
            <w:iCs/>
            <w:vanish/>
            <w:szCs w:val="22"/>
            <w:lang w:val="en"/>
          </w:rPr>
          <w:t>Emergency Preparedness</w:t>
        </w:r>
      </w:hyperlink>
    </w:p>
    <w:p w14:paraId="0C1947AB" w14:textId="77777777" w:rsidR="00FA2D02" w:rsidRPr="00D26EE2" w:rsidRDefault="00FE44B7" w:rsidP="00D26EE2">
      <w:pPr>
        <w:numPr>
          <w:ilvl w:val="2"/>
          <w:numId w:val="5"/>
        </w:numPr>
        <w:rPr>
          <w:rFonts w:cs="Arial"/>
          <w:iCs/>
          <w:vanish/>
          <w:szCs w:val="22"/>
          <w:lang w:val="en"/>
        </w:rPr>
      </w:pPr>
      <w:hyperlink r:id="rId149" w:tooltip="Fire Department" w:history="1">
        <w:r w:rsidR="00FA2D02" w:rsidRPr="00D26EE2">
          <w:rPr>
            <w:rFonts w:cs="Arial"/>
            <w:iCs/>
            <w:vanish/>
            <w:szCs w:val="22"/>
            <w:lang w:val="en"/>
          </w:rPr>
          <w:t>Fire Department</w:t>
        </w:r>
      </w:hyperlink>
    </w:p>
    <w:p w14:paraId="40DF1E72" w14:textId="77777777" w:rsidR="00FA2D02" w:rsidRPr="00D26EE2" w:rsidRDefault="00FE44B7" w:rsidP="00D26EE2">
      <w:pPr>
        <w:numPr>
          <w:ilvl w:val="2"/>
          <w:numId w:val="5"/>
        </w:numPr>
        <w:rPr>
          <w:rFonts w:cs="Arial"/>
          <w:iCs/>
          <w:vanish/>
          <w:szCs w:val="22"/>
          <w:lang w:val="en"/>
        </w:rPr>
      </w:pPr>
      <w:hyperlink r:id="rId150" w:tooltip="Health Alerts" w:history="1">
        <w:r w:rsidR="00FA2D02" w:rsidRPr="00D26EE2">
          <w:rPr>
            <w:rFonts w:cs="Arial"/>
            <w:iCs/>
            <w:vanish/>
            <w:szCs w:val="22"/>
            <w:lang w:val="en"/>
          </w:rPr>
          <w:t>Health Alerts</w:t>
        </w:r>
      </w:hyperlink>
    </w:p>
    <w:p w14:paraId="4A9FE583" w14:textId="77777777" w:rsidR="00FA2D02" w:rsidRPr="00D26EE2" w:rsidRDefault="00FE44B7" w:rsidP="00D26EE2">
      <w:pPr>
        <w:numPr>
          <w:ilvl w:val="2"/>
          <w:numId w:val="5"/>
        </w:numPr>
        <w:rPr>
          <w:rFonts w:cs="Arial"/>
          <w:iCs/>
          <w:vanish/>
          <w:szCs w:val="22"/>
          <w:lang w:val="en"/>
        </w:rPr>
      </w:pPr>
      <w:hyperlink r:id="rId151" w:tooltip="Police Department" w:history="1">
        <w:r w:rsidR="00FA2D02" w:rsidRPr="00D26EE2">
          <w:rPr>
            <w:rFonts w:cs="Arial"/>
            <w:iCs/>
            <w:vanish/>
            <w:szCs w:val="22"/>
            <w:lang w:val="en"/>
          </w:rPr>
          <w:t>Police Department</w:t>
        </w:r>
      </w:hyperlink>
    </w:p>
    <w:p w14:paraId="7334B438" w14:textId="77777777" w:rsidR="00FA2D02" w:rsidRPr="00D26EE2" w:rsidRDefault="00FE44B7" w:rsidP="00D26EE2">
      <w:pPr>
        <w:numPr>
          <w:ilvl w:val="1"/>
          <w:numId w:val="5"/>
        </w:numPr>
        <w:rPr>
          <w:rFonts w:cs="Arial"/>
          <w:iCs/>
          <w:vanish/>
          <w:szCs w:val="22"/>
          <w:lang w:val="en"/>
        </w:rPr>
      </w:pPr>
      <w:hyperlink r:id="rId152" w:tooltip="Public Records &amp; Property Info" w:history="1">
        <w:r w:rsidR="00FA2D02" w:rsidRPr="00D26EE2">
          <w:rPr>
            <w:rFonts w:cs="Arial"/>
            <w:iCs/>
            <w:vanish/>
            <w:szCs w:val="22"/>
            <w:lang w:val="en"/>
          </w:rPr>
          <w:t>Public Records &amp; Property Info</w:t>
        </w:r>
      </w:hyperlink>
    </w:p>
    <w:p w14:paraId="47F2BC2F" w14:textId="77777777" w:rsidR="00FA2D02" w:rsidRPr="00D26EE2" w:rsidRDefault="00FE44B7" w:rsidP="00D26EE2">
      <w:pPr>
        <w:numPr>
          <w:ilvl w:val="2"/>
          <w:numId w:val="5"/>
        </w:numPr>
        <w:rPr>
          <w:rFonts w:cs="Arial"/>
          <w:iCs/>
          <w:vanish/>
          <w:szCs w:val="22"/>
          <w:lang w:val="en"/>
        </w:rPr>
      </w:pPr>
      <w:hyperlink r:id="rId153" w:tooltip="Birth, Marriage, and Death Information (Vital Statistics)" w:history="1">
        <w:r w:rsidR="00FA2D02" w:rsidRPr="00D26EE2">
          <w:rPr>
            <w:rFonts w:cs="Arial"/>
            <w:iCs/>
            <w:vanish/>
            <w:szCs w:val="22"/>
            <w:lang w:val="en"/>
          </w:rPr>
          <w:t>Birth, Marriage, and Death Information (Vital Statistics)</w:t>
        </w:r>
      </w:hyperlink>
    </w:p>
    <w:p w14:paraId="462A2A05" w14:textId="77777777" w:rsidR="00FA2D02" w:rsidRPr="00D26EE2" w:rsidRDefault="00FE44B7" w:rsidP="00D26EE2">
      <w:pPr>
        <w:numPr>
          <w:ilvl w:val="2"/>
          <w:numId w:val="5"/>
        </w:numPr>
        <w:rPr>
          <w:rFonts w:cs="Arial"/>
          <w:iCs/>
          <w:vanish/>
          <w:szCs w:val="22"/>
          <w:lang w:val="en"/>
        </w:rPr>
      </w:pPr>
      <w:hyperlink r:id="rId154" w:tooltip="Building Permits &amp; Inspections" w:history="1">
        <w:r w:rsidR="00FA2D02" w:rsidRPr="00D26EE2">
          <w:rPr>
            <w:rFonts w:cs="Arial"/>
            <w:iCs/>
            <w:vanish/>
            <w:szCs w:val="22"/>
            <w:lang w:val="en"/>
          </w:rPr>
          <w:t>Building Permits &amp; Inspections</w:t>
        </w:r>
      </w:hyperlink>
    </w:p>
    <w:p w14:paraId="5A9ADE94" w14:textId="77777777" w:rsidR="00FA2D02" w:rsidRPr="00D26EE2" w:rsidRDefault="00FE44B7" w:rsidP="00D26EE2">
      <w:pPr>
        <w:numPr>
          <w:ilvl w:val="2"/>
          <w:numId w:val="5"/>
        </w:numPr>
        <w:rPr>
          <w:rFonts w:cs="Arial"/>
          <w:iCs/>
          <w:vanish/>
          <w:szCs w:val="22"/>
          <w:lang w:val="en"/>
        </w:rPr>
      </w:pPr>
      <w:hyperlink r:id="rId155" w:tooltip="Current Mill Rate Information" w:history="1">
        <w:r w:rsidR="00FA2D02" w:rsidRPr="00D26EE2">
          <w:rPr>
            <w:rFonts w:cs="Arial"/>
            <w:iCs/>
            <w:vanish/>
            <w:szCs w:val="22"/>
            <w:lang w:val="en"/>
          </w:rPr>
          <w:t>Current Mill Rate Information</w:t>
        </w:r>
      </w:hyperlink>
    </w:p>
    <w:p w14:paraId="0259A8AA" w14:textId="77777777" w:rsidR="00FA2D02" w:rsidRPr="00D26EE2" w:rsidRDefault="00FE44B7" w:rsidP="00D26EE2">
      <w:pPr>
        <w:numPr>
          <w:ilvl w:val="2"/>
          <w:numId w:val="5"/>
        </w:numPr>
        <w:rPr>
          <w:rFonts w:cs="Arial"/>
          <w:iCs/>
          <w:vanish/>
          <w:szCs w:val="22"/>
          <w:lang w:val="en"/>
        </w:rPr>
      </w:pPr>
      <w:hyperlink r:id="rId156" w:tooltip="Land Records Information" w:history="1">
        <w:r w:rsidR="00FA2D02" w:rsidRPr="00D26EE2">
          <w:rPr>
            <w:rFonts w:cs="Arial"/>
            <w:iCs/>
            <w:vanish/>
            <w:szCs w:val="22"/>
            <w:lang w:val="en"/>
          </w:rPr>
          <w:t>Land Records Information</w:t>
        </w:r>
      </w:hyperlink>
    </w:p>
    <w:p w14:paraId="44A82D84" w14:textId="77777777" w:rsidR="00FA2D02" w:rsidRPr="00D26EE2" w:rsidRDefault="00FE44B7" w:rsidP="00D26EE2">
      <w:pPr>
        <w:numPr>
          <w:ilvl w:val="2"/>
          <w:numId w:val="5"/>
        </w:numPr>
        <w:rPr>
          <w:rFonts w:cs="Arial"/>
          <w:iCs/>
          <w:vanish/>
          <w:szCs w:val="22"/>
          <w:lang w:val="en"/>
        </w:rPr>
      </w:pPr>
      <w:hyperlink r:id="rId157" w:tooltip="Property Assessment Information" w:history="1">
        <w:r w:rsidR="00FA2D02" w:rsidRPr="00D26EE2">
          <w:rPr>
            <w:rFonts w:cs="Arial"/>
            <w:iCs/>
            <w:vanish/>
            <w:szCs w:val="22"/>
            <w:lang w:val="en"/>
          </w:rPr>
          <w:t>Property Assessment Information</w:t>
        </w:r>
      </w:hyperlink>
    </w:p>
    <w:p w14:paraId="02E6FDCC" w14:textId="77777777" w:rsidR="00FA2D02" w:rsidRPr="00D26EE2" w:rsidRDefault="00FE44B7" w:rsidP="00D26EE2">
      <w:pPr>
        <w:numPr>
          <w:ilvl w:val="2"/>
          <w:numId w:val="5"/>
        </w:numPr>
        <w:rPr>
          <w:rFonts w:cs="Arial"/>
          <w:iCs/>
          <w:vanish/>
          <w:szCs w:val="22"/>
          <w:lang w:val="en"/>
        </w:rPr>
      </w:pPr>
      <w:hyperlink r:id="rId158" w:tgtFrame="_self" w:tooltip="Town Clerk Records" w:history="1">
        <w:r w:rsidR="00FA2D02" w:rsidRPr="00D26EE2">
          <w:rPr>
            <w:rFonts w:cs="Arial"/>
            <w:iCs/>
            <w:vanish/>
            <w:szCs w:val="22"/>
            <w:lang w:val="en"/>
          </w:rPr>
          <w:t>Town Clerk Records</w:t>
        </w:r>
      </w:hyperlink>
    </w:p>
    <w:p w14:paraId="72A3213F" w14:textId="77777777" w:rsidR="00FA2D02" w:rsidRPr="00D26EE2" w:rsidRDefault="00FE44B7" w:rsidP="00D26EE2">
      <w:pPr>
        <w:numPr>
          <w:ilvl w:val="1"/>
          <w:numId w:val="5"/>
        </w:numPr>
        <w:rPr>
          <w:rFonts w:cs="Arial"/>
          <w:iCs/>
          <w:vanish/>
          <w:szCs w:val="22"/>
          <w:lang w:val="en"/>
        </w:rPr>
      </w:pPr>
      <w:hyperlink r:id="rId159" w:tgtFrame="_self" w:tooltip="Town Government" w:history="1">
        <w:r w:rsidR="00FA2D02" w:rsidRPr="00D26EE2">
          <w:rPr>
            <w:rFonts w:cs="Arial"/>
            <w:iCs/>
            <w:vanish/>
            <w:szCs w:val="22"/>
            <w:lang w:val="en"/>
          </w:rPr>
          <w:t>Town Government</w:t>
        </w:r>
      </w:hyperlink>
    </w:p>
    <w:p w14:paraId="773F592F" w14:textId="77777777" w:rsidR="00FA2D02" w:rsidRPr="00D26EE2" w:rsidRDefault="00FE44B7" w:rsidP="00D26EE2">
      <w:pPr>
        <w:numPr>
          <w:ilvl w:val="2"/>
          <w:numId w:val="5"/>
        </w:numPr>
        <w:rPr>
          <w:rFonts w:cs="Arial"/>
          <w:iCs/>
          <w:vanish/>
          <w:szCs w:val="22"/>
          <w:lang w:val="en"/>
        </w:rPr>
      </w:pPr>
      <w:hyperlink r:id="rId160" w:tgtFrame="_self" w:tooltip="Budgets and Reports" w:history="1">
        <w:r w:rsidR="00FA2D02" w:rsidRPr="00D26EE2">
          <w:rPr>
            <w:rFonts w:cs="Arial"/>
            <w:iCs/>
            <w:vanish/>
            <w:szCs w:val="22"/>
            <w:lang w:val="en"/>
          </w:rPr>
          <w:t>Budgets and Reports</w:t>
        </w:r>
      </w:hyperlink>
    </w:p>
    <w:p w14:paraId="544D5530" w14:textId="77777777" w:rsidR="00FA2D02" w:rsidRPr="00D26EE2" w:rsidRDefault="00FE44B7" w:rsidP="00D26EE2">
      <w:pPr>
        <w:numPr>
          <w:ilvl w:val="2"/>
          <w:numId w:val="5"/>
        </w:numPr>
        <w:rPr>
          <w:rFonts w:cs="Arial"/>
          <w:iCs/>
          <w:vanish/>
          <w:szCs w:val="22"/>
          <w:lang w:val="en"/>
        </w:rPr>
      </w:pPr>
      <w:hyperlink r:id="rId161" w:tgtFrame="_self" w:tooltip="News &amp; Updates" w:history="1">
        <w:r w:rsidR="00FA2D02" w:rsidRPr="00D26EE2">
          <w:rPr>
            <w:rFonts w:cs="Arial"/>
            <w:iCs/>
            <w:vanish/>
            <w:szCs w:val="22"/>
            <w:lang w:val="en"/>
          </w:rPr>
          <w:t>News &amp; Updates</w:t>
        </w:r>
      </w:hyperlink>
    </w:p>
    <w:p w14:paraId="35C9E8AE" w14:textId="77777777" w:rsidR="00FA2D02" w:rsidRPr="00D26EE2" w:rsidRDefault="00FE44B7" w:rsidP="00D26EE2">
      <w:pPr>
        <w:numPr>
          <w:ilvl w:val="2"/>
          <w:numId w:val="5"/>
        </w:numPr>
        <w:rPr>
          <w:rFonts w:cs="Arial"/>
          <w:iCs/>
          <w:vanish/>
          <w:szCs w:val="22"/>
          <w:lang w:val="en"/>
        </w:rPr>
      </w:pPr>
      <w:hyperlink r:id="rId162" w:tgtFrame="_self" w:tooltip="Town Leadership" w:history="1">
        <w:r w:rsidR="00FA2D02" w:rsidRPr="00D26EE2">
          <w:rPr>
            <w:rFonts w:cs="Arial"/>
            <w:iCs/>
            <w:vanish/>
            <w:szCs w:val="22"/>
            <w:lang w:val="en"/>
          </w:rPr>
          <w:t>Town Leadership</w:t>
        </w:r>
      </w:hyperlink>
    </w:p>
    <w:p w14:paraId="1DF037AD" w14:textId="77777777" w:rsidR="00FA2D02" w:rsidRPr="00D26EE2" w:rsidRDefault="00FE44B7" w:rsidP="00D26EE2">
      <w:pPr>
        <w:numPr>
          <w:ilvl w:val="2"/>
          <w:numId w:val="5"/>
        </w:numPr>
        <w:rPr>
          <w:rFonts w:cs="Arial"/>
          <w:iCs/>
          <w:vanish/>
          <w:szCs w:val="22"/>
          <w:lang w:val="en"/>
        </w:rPr>
      </w:pPr>
      <w:hyperlink r:id="rId163" w:tgtFrame="_self" w:tooltip="Town Accomplishments" w:history="1">
        <w:r w:rsidR="00FA2D02" w:rsidRPr="00D26EE2">
          <w:rPr>
            <w:rFonts w:cs="Arial"/>
            <w:iCs/>
            <w:vanish/>
            <w:szCs w:val="22"/>
            <w:lang w:val="en"/>
          </w:rPr>
          <w:t>Town Accomplishments</w:t>
        </w:r>
      </w:hyperlink>
    </w:p>
    <w:p w14:paraId="2394A0DF" w14:textId="77777777" w:rsidR="00FA2D02" w:rsidRPr="00D26EE2" w:rsidRDefault="00FE44B7" w:rsidP="00D26EE2">
      <w:pPr>
        <w:numPr>
          <w:ilvl w:val="2"/>
          <w:numId w:val="5"/>
        </w:numPr>
        <w:rPr>
          <w:rFonts w:cs="Arial"/>
          <w:iCs/>
          <w:vanish/>
          <w:szCs w:val="22"/>
          <w:lang w:val="en"/>
        </w:rPr>
      </w:pPr>
      <w:hyperlink r:id="rId164" w:tgtFrame="_self" w:tooltip="Voting &amp; Elections Info" w:history="1">
        <w:r w:rsidR="00FA2D02" w:rsidRPr="00D26EE2">
          <w:rPr>
            <w:rFonts w:cs="Arial"/>
            <w:iCs/>
            <w:vanish/>
            <w:szCs w:val="22"/>
            <w:lang w:val="en"/>
          </w:rPr>
          <w:t>Voting &amp; Elections Info</w:t>
        </w:r>
      </w:hyperlink>
    </w:p>
    <w:p w14:paraId="17EC4742" w14:textId="77777777" w:rsidR="00FA2D02" w:rsidRPr="00D26EE2" w:rsidRDefault="00FE44B7" w:rsidP="00D26EE2">
      <w:pPr>
        <w:numPr>
          <w:ilvl w:val="2"/>
          <w:numId w:val="5"/>
        </w:numPr>
        <w:rPr>
          <w:rFonts w:cs="Arial"/>
          <w:iCs/>
          <w:vanish/>
          <w:szCs w:val="22"/>
          <w:lang w:val="en"/>
        </w:rPr>
      </w:pPr>
      <w:hyperlink r:id="rId165" w:tooltip="Welcome Letter from Town Manager" w:history="1">
        <w:r w:rsidR="00FA2D02" w:rsidRPr="00D26EE2">
          <w:rPr>
            <w:rFonts w:cs="Arial"/>
            <w:iCs/>
            <w:vanish/>
            <w:szCs w:val="22"/>
            <w:lang w:val="en"/>
          </w:rPr>
          <w:t>Welcome Letter from Town Manager</w:t>
        </w:r>
      </w:hyperlink>
    </w:p>
    <w:p w14:paraId="5E7663F3" w14:textId="77777777" w:rsidR="00FA2D02" w:rsidRPr="00D26EE2" w:rsidRDefault="00FE44B7" w:rsidP="00D26EE2">
      <w:pPr>
        <w:numPr>
          <w:ilvl w:val="2"/>
          <w:numId w:val="5"/>
        </w:numPr>
        <w:rPr>
          <w:rFonts w:cs="Arial"/>
          <w:iCs/>
          <w:vanish/>
          <w:szCs w:val="22"/>
          <w:lang w:val="en"/>
        </w:rPr>
      </w:pPr>
      <w:hyperlink r:id="rId166" w:tooltip="Staff Directory" w:history="1">
        <w:r w:rsidR="00FA2D02" w:rsidRPr="00D26EE2">
          <w:rPr>
            <w:rFonts w:cs="Arial"/>
            <w:iCs/>
            <w:vanish/>
            <w:szCs w:val="22"/>
            <w:lang w:val="en"/>
          </w:rPr>
          <w:t>Staff Directory</w:t>
        </w:r>
      </w:hyperlink>
    </w:p>
    <w:p w14:paraId="7EE54B39" w14:textId="77777777" w:rsidR="00FA2D02" w:rsidRPr="00D26EE2" w:rsidRDefault="00FE44B7" w:rsidP="00D26EE2">
      <w:pPr>
        <w:numPr>
          <w:ilvl w:val="0"/>
          <w:numId w:val="5"/>
        </w:numPr>
        <w:rPr>
          <w:rFonts w:cs="Arial"/>
          <w:iCs/>
          <w:vanish/>
          <w:szCs w:val="22"/>
          <w:lang w:val="en"/>
        </w:rPr>
      </w:pPr>
      <w:hyperlink r:id="rId167" w:tooltip="Visitors" w:history="1">
        <w:r w:rsidR="00FA2D02" w:rsidRPr="00D26EE2">
          <w:rPr>
            <w:rFonts w:cs="Arial"/>
            <w:iCs/>
            <w:vanish/>
            <w:szCs w:val="22"/>
            <w:lang w:val="en"/>
          </w:rPr>
          <w:t>Visitors</w:t>
        </w:r>
      </w:hyperlink>
    </w:p>
    <w:p w14:paraId="3D83C3C4" w14:textId="77777777" w:rsidR="00FA2D02" w:rsidRPr="00D26EE2" w:rsidRDefault="00FE44B7" w:rsidP="00D26EE2">
      <w:pPr>
        <w:numPr>
          <w:ilvl w:val="1"/>
          <w:numId w:val="5"/>
        </w:numPr>
        <w:rPr>
          <w:rFonts w:cs="Arial"/>
          <w:iCs/>
          <w:vanish/>
          <w:szCs w:val="22"/>
          <w:lang w:val="en"/>
        </w:rPr>
      </w:pPr>
      <w:hyperlink r:id="rId168" w:tgtFrame="_self" w:tooltip="Community Profile" w:history="1">
        <w:r w:rsidR="00FA2D02" w:rsidRPr="00D26EE2">
          <w:rPr>
            <w:rFonts w:cs="Arial"/>
            <w:iCs/>
            <w:vanish/>
            <w:szCs w:val="22"/>
            <w:lang w:val="en"/>
          </w:rPr>
          <w:t>Community Profile</w:t>
        </w:r>
      </w:hyperlink>
    </w:p>
    <w:p w14:paraId="02FA0C00" w14:textId="77777777" w:rsidR="00FA2D02" w:rsidRPr="00D26EE2" w:rsidRDefault="00FE44B7" w:rsidP="00D26EE2">
      <w:pPr>
        <w:numPr>
          <w:ilvl w:val="2"/>
          <w:numId w:val="5"/>
        </w:numPr>
        <w:rPr>
          <w:rFonts w:cs="Arial"/>
          <w:iCs/>
          <w:vanish/>
          <w:szCs w:val="22"/>
          <w:lang w:val="en"/>
        </w:rPr>
      </w:pPr>
      <w:hyperlink r:id="rId169" w:tgtFrame="_self" w:tooltip="Town Leadership" w:history="1">
        <w:r w:rsidR="00FA2D02" w:rsidRPr="00D26EE2">
          <w:rPr>
            <w:rFonts w:cs="Arial"/>
            <w:iCs/>
            <w:vanish/>
            <w:szCs w:val="22"/>
            <w:lang w:val="en"/>
          </w:rPr>
          <w:t>Town Leadership</w:t>
        </w:r>
      </w:hyperlink>
    </w:p>
    <w:p w14:paraId="4DAB0EA7" w14:textId="77777777" w:rsidR="00FA2D02" w:rsidRPr="00D26EE2" w:rsidRDefault="00FE44B7" w:rsidP="00D26EE2">
      <w:pPr>
        <w:numPr>
          <w:ilvl w:val="2"/>
          <w:numId w:val="5"/>
        </w:numPr>
        <w:rPr>
          <w:rFonts w:cs="Arial"/>
          <w:iCs/>
          <w:vanish/>
          <w:szCs w:val="22"/>
          <w:lang w:val="en"/>
        </w:rPr>
      </w:pPr>
      <w:hyperlink r:id="rId170" w:tgtFrame="_self" w:tooltip="Awards &amp; Recognition" w:history="1">
        <w:r w:rsidR="00FA2D02" w:rsidRPr="00D26EE2">
          <w:rPr>
            <w:rFonts w:cs="Arial"/>
            <w:iCs/>
            <w:vanish/>
            <w:szCs w:val="22"/>
            <w:lang w:val="en"/>
          </w:rPr>
          <w:t>Awards &amp; Recognition</w:t>
        </w:r>
      </w:hyperlink>
    </w:p>
    <w:p w14:paraId="365DEE6B" w14:textId="77777777" w:rsidR="00FA2D02" w:rsidRPr="00D26EE2" w:rsidRDefault="00FE44B7" w:rsidP="00D26EE2">
      <w:pPr>
        <w:numPr>
          <w:ilvl w:val="2"/>
          <w:numId w:val="5"/>
        </w:numPr>
        <w:rPr>
          <w:rFonts w:cs="Arial"/>
          <w:iCs/>
          <w:vanish/>
          <w:szCs w:val="22"/>
          <w:lang w:val="en"/>
        </w:rPr>
      </w:pPr>
      <w:hyperlink r:id="rId171" w:tgtFrame="_self" w:tooltip="General Information" w:history="1">
        <w:r w:rsidR="00FA2D02" w:rsidRPr="00D26EE2">
          <w:rPr>
            <w:rFonts w:cs="Arial"/>
            <w:iCs/>
            <w:vanish/>
            <w:szCs w:val="22"/>
            <w:lang w:val="en"/>
          </w:rPr>
          <w:t>General Information</w:t>
        </w:r>
      </w:hyperlink>
    </w:p>
    <w:p w14:paraId="4C904FDE" w14:textId="77777777" w:rsidR="00FA2D02" w:rsidRPr="00D26EE2" w:rsidRDefault="00FE44B7" w:rsidP="00D26EE2">
      <w:pPr>
        <w:numPr>
          <w:ilvl w:val="2"/>
          <w:numId w:val="5"/>
        </w:numPr>
        <w:rPr>
          <w:rFonts w:cs="Arial"/>
          <w:iCs/>
          <w:vanish/>
          <w:szCs w:val="22"/>
          <w:lang w:val="en"/>
        </w:rPr>
      </w:pPr>
      <w:hyperlink r:id="rId172" w:tgtFrame="_blank" w:tooltip="Glastonbury Schools" w:history="1">
        <w:r w:rsidR="00FA2D02" w:rsidRPr="00D26EE2">
          <w:rPr>
            <w:rFonts w:cs="Arial"/>
            <w:iCs/>
            <w:vanish/>
            <w:szCs w:val="22"/>
            <w:lang w:val="en"/>
          </w:rPr>
          <w:t>Glastonbury Schools</w:t>
        </w:r>
      </w:hyperlink>
    </w:p>
    <w:p w14:paraId="5754DF0C" w14:textId="77777777" w:rsidR="00FA2D02" w:rsidRPr="00D26EE2" w:rsidRDefault="00FE44B7" w:rsidP="00D26EE2">
      <w:pPr>
        <w:numPr>
          <w:ilvl w:val="2"/>
          <w:numId w:val="5"/>
        </w:numPr>
        <w:rPr>
          <w:rFonts w:cs="Arial"/>
          <w:iCs/>
          <w:vanish/>
          <w:szCs w:val="22"/>
          <w:lang w:val="en"/>
        </w:rPr>
      </w:pPr>
      <w:hyperlink r:id="rId173" w:tgtFrame="_self" w:tooltip="Property Assessment Info" w:history="1">
        <w:r w:rsidR="00FA2D02" w:rsidRPr="00D26EE2">
          <w:rPr>
            <w:rFonts w:cs="Arial"/>
            <w:iCs/>
            <w:vanish/>
            <w:szCs w:val="22"/>
            <w:lang w:val="en"/>
          </w:rPr>
          <w:t>Property Assessment Info</w:t>
        </w:r>
      </w:hyperlink>
    </w:p>
    <w:p w14:paraId="6DFDC2AC" w14:textId="77777777" w:rsidR="00FA2D02" w:rsidRPr="00D26EE2" w:rsidRDefault="00FE44B7" w:rsidP="00D26EE2">
      <w:pPr>
        <w:numPr>
          <w:ilvl w:val="2"/>
          <w:numId w:val="5"/>
        </w:numPr>
        <w:rPr>
          <w:rFonts w:cs="Arial"/>
          <w:iCs/>
          <w:vanish/>
          <w:szCs w:val="22"/>
          <w:lang w:val="en"/>
        </w:rPr>
      </w:pPr>
      <w:hyperlink r:id="rId174" w:tgtFrame="_self" w:tooltip="Town Budget" w:history="1">
        <w:r w:rsidR="00FA2D02" w:rsidRPr="00D26EE2">
          <w:rPr>
            <w:rFonts w:cs="Arial"/>
            <w:iCs/>
            <w:vanish/>
            <w:szCs w:val="22"/>
            <w:lang w:val="en"/>
          </w:rPr>
          <w:t>Town Budget</w:t>
        </w:r>
      </w:hyperlink>
    </w:p>
    <w:p w14:paraId="3B222F3B" w14:textId="77777777" w:rsidR="00FA2D02" w:rsidRPr="00D26EE2" w:rsidRDefault="00FE44B7" w:rsidP="00D26EE2">
      <w:pPr>
        <w:numPr>
          <w:ilvl w:val="2"/>
          <w:numId w:val="5"/>
        </w:numPr>
        <w:rPr>
          <w:rFonts w:cs="Arial"/>
          <w:iCs/>
          <w:vanish/>
          <w:szCs w:val="22"/>
          <w:lang w:val="en"/>
        </w:rPr>
      </w:pPr>
      <w:hyperlink r:id="rId175" w:tgtFrame="_self" w:tooltip="Town History" w:history="1">
        <w:r w:rsidR="00FA2D02" w:rsidRPr="00D26EE2">
          <w:rPr>
            <w:rFonts w:cs="Arial"/>
            <w:iCs/>
            <w:vanish/>
            <w:szCs w:val="22"/>
            <w:lang w:val="en"/>
          </w:rPr>
          <w:t>Town History</w:t>
        </w:r>
      </w:hyperlink>
    </w:p>
    <w:p w14:paraId="297AAFE5" w14:textId="77777777" w:rsidR="00FA2D02" w:rsidRPr="00D26EE2" w:rsidRDefault="00FE44B7" w:rsidP="00D26EE2">
      <w:pPr>
        <w:numPr>
          <w:ilvl w:val="2"/>
          <w:numId w:val="5"/>
        </w:numPr>
        <w:rPr>
          <w:rFonts w:cs="Arial"/>
          <w:iCs/>
          <w:vanish/>
          <w:szCs w:val="22"/>
          <w:lang w:val="en"/>
        </w:rPr>
      </w:pPr>
      <w:hyperlink r:id="rId176" w:tgtFrame="_self" w:tooltip="Town Accomplishments" w:history="1">
        <w:r w:rsidR="00FA2D02" w:rsidRPr="00D26EE2">
          <w:rPr>
            <w:rFonts w:cs="Arial"/>
            <w:iCs/>
            <w:vanish/>
            <w:szCs w:val="22"/>
            <w:lang w:val="en"/>
          </w:rPr>
          <w:t>Town Accomplishments</w:t>
        </w:r>
      </w:hyperlink>
    </w:p>
    <w:p w14:paraId="62BAA647" w14:textId="77777777" w:rsidR="00FA2D02" w:rsidRPr="00D26EE2" w:rsidRDefault="00FE44B7" w:rsidP="00D26EE2">
      <w:pPr>
        <w:numPr>
          <w:ilvl w:val="2"/>
          <w:numId w:val="5"/>
        </w:numPr>
        <w:rPr>
          <w:rFonts w:cs="Arial"/>
          <w:iCs/>
          <w:vanish/>
          <w:szCs w:val="22"/>
          <w:lang w:val="en"/>
        </w:rPr>
      </w:pPr>
      <w:hyperlink r:id="rId177" w:tgtFrame="_self" w:tooltip="Staff Directory" w:history="1">
        <w:r w:rsidR="00FA2D02" w:rsidRPr="00D26EE2">
          <w:rPr>
            <w:rFonts w:cs="Arial"/>
            <w:iCs/>
            <w:vanish/>
            <w:szCs w:val="22"/>
            <w:lang w:val="en"/>
          </w:rPr>
          <w:t>Staff Directory</w:t>
        </w:r>
      </w:hyperlink>
    </w:p>
    <w:p w14:paraId="2D89D393" w14:textId="77777777" w:rsidR="00FA2D02" w:rsidRPr="00D26EE2" w:rsidRDefault="00FE44B7" w:rsidP="00D26EE2">
      <w:pPr>
        <w:numPr>
          <w:ilvl w:val="2"/>
          <w:numId w:val="5"/>
        </w:numPr>
        <w:rPr>
          <w:rFonts w:cs="Arial"/>
          <w:iCs/>
          <w:vanish/>
          <w:szCs w:val="22"/>
          <w:lang w:val="en"/>
        </w:rPr>
      </w:pPr>
      <w:hyperlink r:id="rId178" w:tgtFrame="_self" w:tooltip="Welcome Letter from Town Manager" w:history="1">
        <w:r w:rsidR="00FA2D02" w:rsidRPr="00D26EE2">
          <w:rPr>
            <w:rFonts w:cs="Arial"/>
            <w:iCs/>
            <w:vanish/>
            <w:szCs w:val="22"/>
            <w:lang w:val="en"/>
          </w:rPr>
          <w:t>Welcome Letter from Town Manager</w:t>
        </w:r>
      </w:hyperlink>
    </w:p>
    <w:p w14:paraId="1B8689D1" w14:textId="77777777" w:rsidR="00FA2D02" w:rsidRPr="00D26EE2" w:rsidRDefault="00FE44B7" w:rsidP="00D26EE2">
      <w:pPr>
        <w:numPr>
          <w:ilvl w:val="2"/>
          <w:numId w:val="5"/>
        </w:numPr>
        <w:rPr>
          <w:rFonts w:cs="Arial"/>
          <w:iCs/>
          <w:vanish/>
          <w:szCs w:val="22"/>
          <w:lang w:val="en"/>
        </w:rPr>
      </w:pPr>
      <w:hyperlink r:id="rId179" w:tgtFrame="_self" w:tooltip="Frequently Asked Questions (FAQs)" w:history="1">
        <w:r w:rsidR="00FA2D02" w:rsidRPr="00D26EE2">
          <w:rPr>
            <w:rFonts w:cs="Arial"/>
            <w:iCs/>
            <w:vanish/>
            <w:szCs w:val="22"/>
            <w:lang w:val="en"/>
          </w:rPr>
          <w:t>Frequently Asked Questions (FAQs)</w:t>
        </w:r>
      </w:hyperlink>
    </w:p>
    <w:p w14:paraId="1361E17C" w14:textId="77777777" w:rsidR="00FA2D02" w:rsidRPr="00D26EE2" w:rsidRDefault="00FE44B7" w:rsidP="00D26EE2">
      <w:pPr>
        <w:numPr>
          <w:ilvl w:val="1"/>
          <w:numId w:val="5"/>
        </w:numPr>
        <w:rPr>
          <w:rFonts w:cs="Arial"/>
          <w:iCs/>
          <w:vanish/>
          <w:szCs w:val="22"/>
          <w:lang w:val="en"/>
        </w:rPr>
      </w:pPr>
      <w:hyperlink r:id="rId180" w:tooltip="Local Attractions" w:history="1">
        <w:r w:rsidR="00FA2D02" w:rsidRPr="00D26EE2">
          <w:rPr>
            <w:rFonts w:cs="Arial"/>
            <w:iCs/>
            <w:vanish/>
            <w:szCs w:val="22"/>
            <w:lang w:val="en"/>
          </w:rPr>
          <w:t>Local Attractions</w:t>
        </w:r>
      </w:hyperlink>
    </w:p>
    <w:p w14:paraId="2D13FB42" w14:textId="77777777" w:rsidR="00FA2D02" w:rsidRPr="00D26EE2" w:rsidRDefault="00FE44B7" w:rsidP="00D26EE2">
      <w:pPr>
        <w:numPr>
          <w:ilvl w:val="2"/>
          <w:numId w:val="5"/>
        </w:numPr>
        <w:rPr>
          <w:rFonts w:cs="Arial"/>
          <w:iCs/>
          <w:vanish/>
          <w:szCs w:val="22"/>
          <w:lang w:val="en"/>
        </w:rPr>
      </w:pPr>
      <w:hyperlink r:id="rId181" w:tgtFrame="_self" w:tooltip="Business Directory" w:history="1">
        <w:r w:rsidR="00FA2D02" w:rsidRPr="00D26EE2">
          <w:rPr>
            <w:rFonts w:cs="Arial"/>
            <w:iCs/>
            <w:vanish/>
            <w:szCs w:val="22"/>
            <w:lang w:val="en"/>
          </w:rPr>
          <w:t>Business Directory</w:t>
        </w:r>
      </w:hyperlink>
    </w:p>
    <w:p w14:paraId="729AE911" w14:textId="77777777" w:rsidR="00FA2D02" w:rsidRPr="00D26EE2" w:rsidRDefault="00FE44B7" w:rsidP="00D26EE2">
      <w:pPr>
        <w:numPr>
          <w:ilvl w:val="2"/>
          <w:numId w:val="5"/>
        </w:numPr>
        <w:rPr>
          <w:rFonts w:cs="Arial"/>
          <w:iCs/>
          <w:vanish/>
          <w:szCs w:val="22"/>
          <w:lang w:val="en"/>
        </w:rPr>
      </w:pPr>
      <w:hyperlink r:id="rId182" w:tgtFrame="_self" w:tooltip="Events Calendar" w:history="1">
        <w:r w:rsidR="00FA2D02" w:rsidRPr="00D26EE2">
          <w:rPr>
            <w:rFonts w:cs="Arial"/>
            <w:iCs/>
            <w:vanish/>
            <w:szCs w:val="22"/>
            <w:lang w:val="en"/>
          </w:rPr>
          <w:t>Events Calendar</w:t>
        </w:r>
      </w:hyperlink>
    </w:p>
    <w:p w14:paraId="3BEC2611" w14:textId="77777777" w:rsidR="00FA2D02" w:rsidRPr="00D26EE2" w:rsidRDefault="00FE44B7" w:rsidP="00D26EE2">
      <w:pPr>
        <w:numPr>
          <w:ilvl w:val="2"/>
          <w:numId w:val="5"/>
        </w:numPr>
        <w:rPr>
          <w:rFonts w:cs="Arial"/>
          <w:iCs/>
          <w:vanish/>
          <w:szCs w:val="22"/>
          <w:lang w:val="en"/>
        </w:rPr>
      </w:pPr>
      <w:hyperlink r:id="rId183" w:tgtFrame="_self" w:tooltip="Glastonbury Grown" w:history="1">
        <w:r w:rsidR="00FA2D02" w:rsidRPr="00D26EE2">
          <w:rPr>
            <w:rFonts w:cs="Arial"/>
            <w:iCs/>
            <w:vanish/>
            <w:szCs w:val="22"/>
            <w:lang w:val="en"/>
          </w:rPr>
          <w:t>Glastonbury Grown</w:t>
        </w:r>
      </w:hyperlink>
    </w:p>
    <w:p w14:paraId="6D7D1B70" w14:textId="77777777" w:rsidR="00FA2D02" w:rsidRPr="00D26EE2" w:rsidRDefault="00FE44B7" w:rsidP="00D26EE2">
      <w:pPr>
        <w:numPr>
          <w:ilvl w:val="2"/>
          <w:numId w:val="5"/>
        </w:numPr>
        <w:rPr>
          <w:rFonts w:cs="Arial"/>
          <w:iCs/>
          <w:vanish/>
          <w:szCs w:val="22"/>
          <w:lang w:val="en"/>
        </w:rPr>
      </w:pPr>
      <w:hyperlink r:id="rId184" w:tgtFrame="_self" w:tooltip="Libraries" w:history="1">
        <w:r w:rsidR="00FA2D02" w:rsidRPr="00D26EE2">
          <w:rPr>
            <w:rFonts w:cs="Arial"/>
            <w:iCs/>
            <w:vanish/>
            <w:szCs w:val="22"/>
            <w:lang w:val="en"/>
          </w:rPr>
          <w:t>Libraries</w:t>
        </w:r>
      </w:hyperlink>
    </w:p>
    <w:p w14:paraId="7392798B" w14:textId="77777777" w:rsidR="00FA2D02" w:rsidRPr="00D26EE2" w:rsidRDefault="00FE44B7" w:rsidP="00D26EE2">
      <w:pPr>
        <w:numPr>
          <w:ilvl w:val="2"/>
          <w:numId w:val="5"/>
        </w:numPr>
        <w:rPr>
          <w:rFonts w:cs="Arial"/>
          <w:iCs/>
          <w:vanish/>
          <w:szCs w:val="22"/>
          <w:lang w:val="en"/>
        </w:rPr>
      </w:pPr>
      <w:hyperlink r:id="rId185" w:tooltip="Lodging" w:history="1">
        <w:r w:rsidR="00FA2D02" w:rsidRPr="00D26EE2">
          <w:rPr>
            <w:rFonts w:cs="Arial"/>
            <w:iCs/>
            <w:vanish/>
            <w:szCs w:val="22"/>
            <w:lang w:val="en"/>
          </w:rPr>
          <w:t>Lodging</w:t>
        </w:r>
      </w:hyperlink>
    </w:p>
    <w:p w14:paraId="554DAC07" w14:textId="77777777" w:rsidR="00FA2D02" w:rsidRPr="00D26EE2" w:rsidRDefault="00FE44B7" w:rsidP="00D26EE2">
      <w:pPr>
        <w:numPr>
          <w:ilvl w:val="2"/>
          <w:numId w:val="5"/>
        </w:numPr>
        <w:rPr>
          <w:rFonts w:cs="Arial"/>
          <w:iCs/>
          <w:vanish/>
          <w:szCs w:val="22"/>
          <w:lang w:val="en"/>
        </w:rPr>
      </w:pPr>
      <w:hyperlink r:id="rId186" w:tgtFrame="_self" w:tooltip="Parks &amp; Town Facilities" w:history="1">
        <w:r w:rsidR="00FA2D02" w:rsidRPr="00D26EE2">
          <w:rPr>
            <w:rFonts w:cs="Arial"/>
            <w:iCs/>
            <w:vanish/>
            <w:szCs w:val="22"/>
            <w:lang w:val="en"/>
          </w:rPr>
          <w:t>Parks &amp; Town Facilities</w:t>
        </w:r>
      </w:hyperlink>
    </w:p>
    <w:p w14:paraId="1FCD5CFD" w14:textId="77777777" w:rsidR="00FA2D02" w:rsidRPr="00D26EE2" w:rsidRDefault="00FE44B7" w:rsidP="00D26EE2">
      <w:pPr>
        <w:numPr>
          <w:ilvl w:val="2"/>
          <w:numId w:val="5"/>
        </w:numPr>
        <w:rPr>
          <w:rFonts w:cs="Arial"/>
          <w:iCs/>
          <w:vanish/>
          <w:szCs w:val="22"/>
          <w:lang w:val="en"/>
        </w:rPr>
      </w:pPr>
      <w:hyperlink r:id="rId187" w:tgtFrame="_self" w:tooltip="Photo Gallery" w:history="1">
        <w:r w:rsidR="00FA2D02" w:rsidRPr="00D26EE2">
          <w:rPr>
            <w:rFonts w:cs="Arial"/>
            <w:iCs/>
            <w:vanish/>
            <w:szCs w:val="22"/>
            <w:lang w:val="en"/>
          </w:rPr>
          <w:t>Photo Gallery</w:t>
        </w:r>
      </w:hyperlink>
    </w:p>
    <w:p w14:paraId="24752496" w14:textId="77777777" w:rsidR="00FA2D02" w:rsidRPr="00D26EE2" w:rsidRDefault="00FE44B7" w:rsidP="00D26EE2">
      <w:pPr>
        <w:numPr>
          <w:ilvl w:val="2"/>
          <w:numId w:val="5"/>
        </w:numPr>
        <w:rPr>
          <w:rFonts w:cs="Arial"/>
          <w:iCs/>
          <w:vanish/>
          <w:szCs w:val="22"/>
          <w:lang w:val="en"/>
        </w:rPr>
      </w:pPr>
      <w:hyperlink r:id="rId188" w:tgtFrame="_self" w:tooltip="Shopping &amp; Restaurants" w:history="1">
        <w:r w:rsidR="00FA2D02" w:rsidRPr="00D26EE2">
          <w:rPr>
            <w:rFonts w:cs="Arial"/>
            <w:iCs/>
            <w:vanish/>
            <w:szCs w:val="22"/>
            <w:lang w:val="en"/>
          </w:rPr>
          <w:t>Shopping &amp; Restaurants</w:t>
        </w:r>
      </w:hyperlink>
    </w:p>
    <w:p w14:paraId="3D095DB1" w14:textId="77777777" w:rsidR="00FA2D02" w:rsidRPr="00D26EE2" w:rsidRDefault="00FE44B7" w:rsidP="00D26EE2">
      <w:pPr>
        <w:numPr>
          <w:ilvl w:val="2"/>
          <w:numId w:val="5"/>
        </w:numPr>
        <w:rPr>
          <w:rFonts w:cs="Arial"/>
          <w:iCs/>
          <w:vanish/>
          <w:szCs w:val="22"/>
          <w:lang w:val="en"/>
        </w:rPr>
      </w:pPr>
      <w:hyperlink r:id="rId189" w:tgtFrame="_self" w:tooltip="Venue &amp; Event Facilities" w:history="1">
        <w:r w:rsidR="00FA2D02" w:rsidRPr="00D26EE2">
          <w:rPr>
            <w:rFonts w:cs="Arial"/>
            <w:iCs/>
            <w:vanish/>
            <w:szCs w:val="22"/>
            <w:lang w:val="en"/>
          </w:rPr>
          <w:t>Venue &amp; Event Facilities</w:t>
        </w:r>
      </w:hyperlink>
    </w:p>
    <w:p w14:paraId="2B5C28EB" w14:textId="77777777" w:rsidR="00FA2D02" w:rsidRPr="00D26EE2" w:rsidRDefault="00FE44B7" w:rsidP="00D26EE2">
      <w:pPr>
        <w:numPr>
          <w:ilvl w:val="1"/>
          <w:numId w:val="5"/>
        </w:numPr>
        <w:rPr>
          <w:rFonts w:cs="Arial"/>
          <w:iCs/>
          <w:vanish/>
          <w:szCs w:val="22"/>
          <w:lang w:val="en"/>
        </w:rPr>
      </w:pPr>
      <w:hyperlink r:id="rId190" w:tooltip="Town Resources" w:history="1">
        <w:r w:rsidR="00FA2D02" w:rsidRPr="00D26EE2">
          <w:rPr>
            <w:rFonts w:cs="Arial"/>
            <w:iCs/>
            <w:vanish/>
            <w:szCs w:val="22"/>
            <w:lang w:val="en"/>
          </w:rPr>
          <w:t>Town Resources</w:t>
        </w:r>
      </w:hyperlink>
    </w:p>
    <w:p w14:paraId="099A7C24" w14:textId="77777777" w:rsidR="00FA2D02" w:rsidRPr="00D26EE2" w:rsidRDefault="00FE44B7" w:rsidP="00D26EE2">
      <w:pPr>
        <w:numPr>
          <w:ilvl w:val="2"/>
          <w:numId w:val="5"/>
        </w:numPr>
        <w:rPr>
          <w:rFonts w:cs="Arial"/>
          <w:iCs/>
          <w:vanish/>
          <w:szCs w:val="22"/>
          <w:lang w:val="en"/>
        </w:rPr>
      </w:pPr>
      <w:hyperlink r:id="rId191" w:tgtFrame="_self" w:tooltip="Document Central" w:history="1">
        <w:r w:rsidR="00FA2D02" w:rsidRPr="00D26EE2">
          <w:rPr>
            <w:rFonts w:cs="Arial"/>
            <w:iCs/>
            <w:vanish/>
            <w:szCs w:val="22"/>
            <w:lang w:val="en"/>
          </w:rPr>
          <w:t>Document Central</w:t>
        </w:r>
      </w:hyperlink>
    </w:p>
    <w:p w14:paraId="06993079" w14:textId="77777777" w:rsidR="00FA2D02" w:rsidRPr="00D26EE2" w:rsidRDefault="00FE44B7" w:rsidP="00D26EE2">
      <w:pPr>
        <w:numPr>
          <w:ilvl w:val="2"/>
          <w:numId w:val="5"/>
        </w:numPr>
        <w:rPr>
          <w:rFonts w:cs="Arial"/>
          <w:iCs/>
          <w:vanish/>
          <w:szCs w:val="22"/>
          <w:lang w:val="en"/>
        </w:rPr>
      </w:pPr>
      <w:hyperlink r:id="rId192" w:tgtFrame="_self" w:tooltip="Glastonbury Chamber of Commerce" w:history="1">
        <w:r w:rsidR="00FA2D02" w:rsidRPr="00D26EE2">
          <w:rPr>
            <w:rFonts w:cs="Arial"/>
            <w:iCs/>
            <w:vanish/>
            <w:szCs w:val="22"/>
            <w:lang w:val="en"/>
          </w:rPr>
          <w:t>Glastonbury Chamber of Commerce</w:t>
        </w:r>
      </w:hyperlink>
    </w:p>
    <w:p w14:paraId="3DE538B2" w14:textId="77777777" w:rsidR="00FA2D02" w:rsidRPr="00D26EE2" w:rsidRDefault="00FE44B7" w:rsidP="00D26EE2">
      <w:pPr>
        <w:numPr>
          <w:ilvl w:val="2"/>
          <w:numId w:val="5"/>
        </w:numPr>
        <w:rPr>
          <w:rFonts w:cs="Arial"/>
          <w:iCs/>
          <w:vanish/>
          <w:szCs w:val="22"/>
          <w:lang w:val="en"/>
        </w:rPr>
      </w:pPr>
      <w:hyperlink r:id="rId193" w:tgtFrame="_self" w:tooltip="Online Mapping System (GIS)" w:history="1">
        <w:r w:rsidR="00FA2D02" w:rsidRPr="00D26EE2">
          <w:rPr>
            <w:rFonts w:cs="Arial"/>
            <w:iCs/>
            <w:vanish/>
            <w:szCs w:val="22"/>
            <w:lang w:val="en"/>
          </w:rPr>
          <w:t>Online Mapping System (GIS)</w:t>
        </w:r>
      </w:hyperlink>
    </w:p>
    <w:p w14:paraId="1DBCDAFC" w14:textId="77777777" w:rsidR="00FA2D02" w:rsidRPr="00D26EE2" w:rsidRDefault="00FE44B7" w:rsidP="00D26EE2">
      <w:pPr>
        <w:numPr>
          <w:ilvl w:val="2"/>
          <w:numId w:val="5"/>
        </w:numPr>
        <w:rPr>
          <w:rFonts w:cs="Arial"/>
          <w:iCs/>
          <w:vanish/>
          <w:szCs w:val="22"/>
          <w:lang w:val="en"/>
        </w:rPr>
      </w:pPr>
      <w:hyperlink r:id="rId194" w:tgtFrame="_self" w:tooltip="Public Safety" w:history="1">
        <w:r w:rsidR="00FA2D02" w:rsidRPr="00D26EE2">
          <w:rPr>
            <w:rFonts w:cs="Arial"/>
            <w:iCs/>
            <w:vanish/>
            <w:szCs w:val="22"/>
            <w:lang w:val="en"/>
          </w:rPr>
          <w:t>Public Safety</w:t>
        </w:r>
      </w:hyperlink>
    </w:p>
    <w:p w14:paraId="7129B29C" w14:textId="77777777" w:rsidR="00FA2D02" w:rsidRPr="00D26EE2" w:rsidRDefault="00FE44B7" w:rsidP="00D26EE2">
      <w:pPr>
        <w:numPr>
          <w:ilvl w:val="2"/>
          <w:numId w:val="5"/>
        </w:numPr>
        <w:rPr>
          <w:rFonts w:cs="Arial"/>
          <w:iCs/>
          <w:vanish/>
          <w:szCs w:val="22"/>
          <w:lang w:val="en"/>
        </w:rPr>
      </w:pPr>
      <w:hyperlink r:id="rId195" w:tgtFrame="_self" w:tooltip="Service Directory" w:history="1">
        <w:r w:rsidR="00FA2D02" w:rsidRPr="00D26EE2">
          <w:rPr>
            <w:rFonts w:cs="Arial"/>
            <w:iCs/>
            <w:vanish/>
            <w:szCs w:val="22"/>
            <w:lang w:val="en"/>
          </w:rPr>
          <w:t>Service Directory</w:t>
        </w:r>
      </w:hyperlink>
    </w:p>
    <w:p w14:paraId="67B60C4C" w14:textId="77777777" w:rsidR="00FA2D02" w:rsidRPr="00D26EE2" w:rsidRDefault="00FE44B7" w:rsidP="00D26EE2">
      <w:pPr>
        <w:numPr>
          <w:ilvl w:val="2"/>
          <w:numId w:val="5"/>
        </w:numPr>
        <w:rPr>
          <w:rFonts w:cs="Arial"/>
          <w:iCs/>
          <w:vanish/>
          <w:szCs w:val="22"/>
          <w:lang w:val="en"/>
        </w:rPr>
      </w:pPr>
      <w:hyperlink r:id="rId196" w:tgtFrame="_self" w:tooltip="Submit a Service Request" w:history="1">
        <w:r w:rsidR="00FA2D02" w:rsidRPr="00D26EE2">
          <w:rPr>
            <w:rFonts w:cs="Arial"/>
            <w:iCs/>
            <w:vanish/>
            <w:szCs w:val="22"/>
            <w:lang w:val="en"/>
          </w:rPr>
          <w:t>Submit a Service Request</w:t>
        </w:r>
      </w:hyperlink>
    </w:p>
    <w:p w14:paraId="4E02A2BD" w14:textId="77777777" w:rsidR="00FA2D02" w:rsidRPr="00D26EE2" w:rsidRDefault="00FE44B7" w:rsidP="00D26EE2">
      <w:pPr>
        <w:numPr>
          <w:ilvl w:val="2"/>
          <w:numId w:val="5"/>
        </w:numPr>
        <w:rPr>
          <w:rFonts w:cs="Arial"/>
          <w:iCs/>
          <w:vanish/>
          <w:szCs w:val="22"/>
          <w:lang w:val="en"/>
        </w:rPr>
      </w:pPr>
      <w:hyperlink r:id="rId197" w:tgtFrame="_self" w:tooltip="Subscribe to enotifications" w:history="1">
        <w:r w:rsidR="00FA2D02" w:rsidRPr="00D26EE2">
          <w:rPr>
            <w:rFonts w:cs="Arial"/>
            <w:iCs/>
            <w:vanish/>
            <w:szCs w:val="22"/>
            <w:lang w:val="en"/>
          </w:rPr>
          <w:t>Subscribe to enotifications</w:t>
        </w:r>
      </w:hyperlink>
    </w:p>
    <w:p w14:paraId="562A1269" w14:textId="77777777" w:rsidR="00FA2D02" w:rsidRPr="00D26EE2" w:rsidRDefault="00FE44B7" w:rsidP="00D26EE2">
      <w:pPr>
        <w:numPr>
          <w:ilvl w:val="2"/>
          <w:numId w:val="5"/>
        </w:numPr>
        <w:rPr>
          <w:rFonts w:cs="Arial"/>
          <w:iCs/>
          <w:vanish/>
          <w:szCs w:val="22"/>
          <w:lang w:val="en"/>
        </w:rPr>
      </w:pPr>
      <w:hyperlink r:id="rId198" w:tgtFrame="_self" w:tooltip="Transportation Services" w:history="1">
        <w:r w:rsidR="00FA2D02" w:rsidRPr="00D26EE2">
          <w:rPr>
            <w:rFonts w:cs="Arial"/>
            <w:iCs/>
            <w:vanish/>
            <w:szCs w:val="22"/>
            <w:lang w:val="en"/>
          </w:rPr>
          <w:t>Transportation Services</w:t>
        </w:r>
      </w:hyperlink>
    </w:p>
    <w:p w14:paraId="2711399C" w14:textId="77777777" w:rsidR="00FA2D02" w:rsidRPr="00D26EE2" w:rsidRDefault="00FE44B7" w:rsidP="00D26EE2">
      <w:pPr>
        <w:numPr>
          <w:ilvl w:val="2"/>
          <w:numId w:val="5"/>
        </w:numPr>
        <w:rPr>
          <w:rFonts w:cs="Arial"/>
          <w:iCs/>
          <w:vanish/>
          <w:szCs w:val="22"/>
          <w:lang w:val="en"/>
        </w:rPr>
      </w:pPr>
      <w:hyperlink r:id="rId199" w:tgtFrame="_self" w:tooltip="Wireless Hot Spots" w:history="1">
        <w:r w:rsidR="00FA2D02" w:rsidRPr="00D26EE2">
          <w:rPr>
            <w:rFonts w:cs="Arial"/>
            <w:iCs/>
            <w:vanish/>
            <w:szCs w:val="22"/>
            <w:lang w:val="en"/>
          </w:rPr>
          <w:t>Wireless Hot Spots</w:t>
        </w:r>
      </w:hyperlink>
    </w:p>
    <w:p w14:paraId="5ADBEBFD" w14:textId="77777777" w:rsidR="00FA2D02" w:rsidRPr="00D26EE2" w:rsidRDefault="00FE44B7" w:rsidP="00D26EE2">
      <w:pPr>
        <w:numPr>
          <w:ilvl w:val="1"/>
          <w:numId w:val="5"/>
        </w:numPr>
        <w:rPr>
          <w:rFonts w:cs="Arial"/>
          <w:iCs/>
          <w:vanish/>
          <w:szCs w:val="22"/>
          <w:lang w:val="en"/>
        </w:rPr>
      </w:pPr>
      <w:hyperlink r:id="rId200" w:tgtFrame="_self" w:tooltip="Contact Us" w:history="1">
        <w:r w:rsidR="00FA2D02" w:rsidRPr="00D26EE2">
          <w:rPr>
            <w:rFonts w:cs="Arial"/>
            <w:iCs/>
            <w:vanish/>
            <w:szCs w:val="22"/>
            <w:lang w:val="en"/>
          </w:rPr>
          <w:t>Contact Us</w:t>
        </w:r>
      </w:hyperlink>
    </w:p>
    <w:p w14:paraId="41F92C57" w14:textId="77777777" w:rsidR="00FA2D02" w:rsidRPr="00D26EE2" w:rsidRDefault="00FE44B7" w:rsidP="00D26EE2">
      <w:pPr>
        <w:numPr>
          <w:ilvl w:val="2"/>
          <w:numId w:val="5"/>
        </w:numPr>
        <w:rPr>
          <w:rFonts w:cs="Arial"/>
          <w:iCs/>
          <w:vanish/>
          <w:szCs w:val="22"/>
          <w:lang w:val="en"/>
        </w:rPr>
      </w:pPr>
      <w:hyperlink r:id="rId201" w:tgtFrame="_self" w:tooltip="Contact Town Hall" w:history="1">
        <w:r w:rsidR="00FA2D02" w:rsidRPr="00D26EE2">
          <w:rPr>
            <w:rFonts w:cs="Arial"/>
            <w:iCs/>
            <w:vanish/>
            <w:szCs w:val="22"/>
            <w:lang w:val="en"/>
          </w:rPr>
          <w:t>Contact Town Hall</w:t>
        </w:r>
      </w:hyperlink>
    </w:p>
    <w:p w14:paraId="0F26E0DF" w14:textId="77777777" w:rsidR="00FA2D02" w:rsidRPr="00D26EE2" w:rsidRDefault="00FE44B7" w:rsidP="00D26EE2">
      <w:pPr>
        <w:numPr>
          <w:ilvl w:val="2"/>
          <w:numId w:val="5"/>
        </w:numPr>
        <w:rPr>
          <w:rFonts w:cs="Arial"/>
          <w:iCs/>
          <w:vanish/>
          <w:szCs w:val="22"/>
          <w:lang w:val="en"/>
        </w:rPr>
      </w:pPr>
      <w:hyperlink r:id="rId202" w:tgtFrame="_self" w:tooltip="Enter a Service Request" w:history="1">
        <w:r w:rsidR="00FA2D02" w:rsidRPr="00D26EE2">
          <w:rPr>
            <w:rFonts w:cs="Arial"/>
            <w:iCs/>
            <w:vanish/>
            <w:szCs w:val="22"/>
            <w:lang w:val="en"/>
          </w:rPr>
          <w:t>Enter a Service Request</w:t>
        </w:r>
      </w:hyperlink>
    </w:p>
    <w:p w14:paraId="618D87A1" w14:textId="77777777" w:rsidR="00FA2D02" w:rsidRPr="00D26EE2" w:rsidRDefault="00FE44B7" w:rsidP="00D26EE2">
      <w:pPr>
        <w:numPr>
          <w:ilvl w:val="2"/>
          <w:numId w:val="5"/>
        </w:numPr>
        <w:rPr>
          <w:rFonts w:cs="Arial"/>
          <w:iCs/>
          <w:vanish/>
          <w:szCs w:val="22"/>
          <w:lang w:val="en"/>
        </w:rPr>
      </w:pPr>
      <w:hyperlink r:id="rId203" w:tgtFrame="_self" w:tooltip="Staff Directory" w:history="1">
        <w:r w:rsidR="00FA2D02" w:rsidRPr="00D26EE2">
          <w:rPr>
            <w:rFonts w:cs="Arial"/>
            <w:iCs/>
            <w:vanish/>
            <w:szCs w:val="22"/>
            <w:lang w:val="en"/>
          </w:rPr>
          <w:t>Staff Directory</w:t>
        </w:r>
      </w:hyperlink>
    </w:p>
    <w:p w14:paraId="0D99034F" w14:textId="77777777" w:rsidR="00FA2D02" w:rsidRPr="00D26EE2" w:rsidRDefault="00FE44B7" w:rsidP="00D26EE2">
      <w:pPr>
        <w:numPr>
          <w:ilvl w:val="2"/>
          <w:numId w:val="5"/>
        </w:numPr>
        <w:rPr>
          <w:rFonts w:cs="Arial"/>
          <w:iCs/>
          <w:vanish/>
          <w:szCs w:val="22"/>
          <w:lang w:val="en"/>
        </w:rPr>
      </w:pPr>
      <w:hyperlink r:id="rId204" w:tgtFrame="_self" w:tooltip="Frequently Asked Questions" w:history="1">
        <w:r w:rsidR="00FA2D02" w:rsidRPr="00D26EE2">
          <w:rPr>
            <w:rFonts w:cs="Arial"/>
            <w:iCs/>
            <w:vanish/>
            <w:szCs w:val="22"/>
            <w:lang w:val="en"/>
          </w:rPr>
          <w:t>Frequently Asked Questions</w:t>
        </w:r>
      </w:hyperlink>
    </w:p>
    <w:p w14:paraId="42209CAE" w14:textId="77777777" w:rsidR="00FA2D02" w:rsidRPr="00D26EE2" w:rsidRDefault="00FE44B7" w:rsidP="00D26EE2">
      <w:pPr>
        <w:numPr>
          <w:ilvl w:val="0"/>
          <w:numId w:val="5"/>
        </w:numPr>
        <w:rPr>
          <w:rFonts w:cs="Arial"/>
          <w:iCs/>
          <w:vanish/>
          <w:szCs w:val="22"/>
          <w:lang w:val="en"/>
        </w:rPr>
      </w:pPr>
      <w:hyperlink r:id="rId205" w:tooltip="Business" w:history="1">
        <w:r w:rsidR="00FA2D02" w:rsidRPr="00D26EE2">
          <w:rPr>
            <w:rFonts w:cs="Arial"/>
            <w:iCs/>
            <w:vanish/>
            <w:szCs w:val="22"/>
            <w:lang w:val="en"/>
          </w:rPr>
          <w:t>Business</w:t>
        </w:r>
      </w:hyperlink>
    </w:p>
    <w:p w14:paraId="782794C7" w14:textId="77777777" w:rsidR="00FA2D02" w:rsidRPr="00D26EE2" w:rsidRDefault="00FE44B7" w:rsidP="00D26EE2">
      <w:pPr>
        <w:numPr>
          <w:ilvl w:val="1"/>
          <w:numId w:val="5"/>
        </w:numPr>
        <w:rPr>
          <w:rFonts w:cs="Arial"/>
          <w:iCs/>
          <w:vanish/>
          <w:szCs w:val="22"/>
          <w:lang w:val="en"/>
        </w:rPr>
      </w:pPr>
      <w:hyperlink r:id="rId206" w:tooltip="Quick Links" w:history="1">
        <w:r w:rsidR="00FA2D02" w:rsidRPr="00D26EE2">
          <w:rPr>
            <w:rFonts w:cs="Arial"/>
            <w:iCs/>
            <w:vanish/>
            <w:szCs w:val="22"/>
            <w:lang w:val="en"/>
          </w:rPr>
          <w:t>Quick Links</w:t>
        </w:r>
      </w:hyperlink>
    </w:p>
    <w:p w14:paraId="218380C5" w14:textId="77777777" w:rsidR="00FA2D02" w:rsidRPr="00D26EE2" w:rsidRDefault="00FE44B7" w:rsidP="00D26EE2">
      <w:pPr>
        <w:numPr>
          <w:ilvl w:val="2"/>
          <w:numId w:val="5"/>
        </w:numPr>
        <w:rPr>
          <w:rFonts w:cs="Arial"/>
          <w:iCs/>
          <w:vanish/>
          <w:szCs w:val="22"/>
          <w:lang w:val="en"/>
        </w:rPr>
      </w:pPr>
      <w:hyperlink r:id="rId207" w:tgtFrame="_self" w:tooltip="Bids &amp; RFPs" w:history="1">
        <w:r w:rsidR="00FA2D02" w:rsidRPr="00D26EE2">
          <w:rPr>
            <w:rFonts w:cs="Arial"/>
            <w:iCs/>
            <w:vanish/>
            <w:szCs w:val="22"/>
            <w:lang w:val="en"/>
          </w:rPr>
          <w:t>Bids &amp; RFPs</w:t>
        </w:r>
      </w:hyperlink>
    </w:p>
    <w:p w14:paraId="4CEFBD63" w14:textId="77777777" w:rsidR="00FA2D02" w:rsidRPr="00D26EE2" w:rsidRDefault="00FE44B7" w:rsidP="00D26EE2">
      <w:pPr>
        <w:numPr>
          <w:ilvl w:val="2"/>
          <w:numId w:val="5"/>
        </w:numPr>
        <w:rPr>
          <w:rFonts w:cs="Arial"/>
          <w:iCs/>
          <w:vanish/>
          <w:szCs w:val="22"/>
          <w:lang w:val="en"/>
        </w:rPr>
      </w:pPr>
      <w:hyperlink r:id="rId208" w:tgtFrame="_self" w:tooltip="Document Central" w:history="1">
        <w:r w:rsidR="00FA2D02" w:rsidRPr="00D26EE2">
          <w:rPr>
            <w:rFonts w:cs="Arial"/>
            <w:iCs/>
            <w:vanish/>
            <w:szCs w:val="22"/>
            <w:lang w:val="en"/>
          </w:rPr>
          <w:t>Document Central</w:t>
        </w:r>
      </w:hyperlink>
    </w:p>
    <w:p w14:paraId="2441652B" w14:textId="77777777" w:rsidR="00FA2D02" w:rsidRPr="00D26EE2" w:rsidRDefault="00FE44B7" w:rsidP="00D26EE2">
      <w:pPr>
        <w:numPr>
          <w:ilvl w:val="2"/>
          <w:numId w:val="5"/>
        </w:numPr>
        <w:rPr>
          <w:rFonts w:cs="Arial"/>
          <w:iCs/>
          <w:vanish/>
          <w:szCs w:val="22"/>
          <w:lang w:val="en"/>
        </w:rPr>
      </w:pPr>
      <w:hyperlink r:id="rId209" w:tgtFrame="_self" w:tooltip="Land Records Index" w:history="1">
        <w:r w:rsidR="00FA2D02" w:rsidRPr="00D26EE2">
          <w:rPr>
            <w:rFonts w:cs="Arial"/>
            <w:iCs/>
            <w:vanish/>
            <w:szCs w:val="22"/>
            <w:lang w:val="en"/>
          </w:rPr>
          <w:t>Land Records Index</w:t>
        </w:r>
      </w:hyperlink>
    </w:p>
    <w:p w14:paraId="7BD2F32A" w14:textId="77777777" w:rsidR="00FA2D02" w:rsidRPr="00D26EE2" w:rsidRDefault="00FE44B7" w:rsidP="00D26EE2">
      <w:pPr>
        <w:numPr>
          <w:ilvl w:val="2"/>
          <w:numId w:val="5"/>
        </w:numPr>
        <w:rPr>
          <w:rFonts w:cs="Arial"/>
          <w:iCs/>
          <w:vanish/>
          <w:szCs w:val="22"/>
          <w:lang w:val="en"/>
        </w:rPr>
      </w:pPr>
      <w:hyperlink r:id="rId210" w:tgtFrame="_self" w:tooltip="Licenses &amp; Permits" w:history="1">
        <w:r w:rsidR="00FA2D02" w:rsidRPr="00D26EE2">
          <w:rPr>
            <w:rFonts w:cs="Arial"/>
            <w:iCs/>
            <w:vanish/>
            <w:szCs w:val="22"/>
            <w:lang w:val="en"/>
          </w:rPr>
          <w:t>Licenses &amp; Permits</w:t>
        </w:r>
      </w:hyperlink>
    </w:p>
    <w:p w14:paraId="66C79C93" w14:textId="77777777" w:rsidR="00FA2D02" w:rsidRPr="00D26EE2" w:rsidRDefault="00FE44B7" w:rsidP="00D26EE2">
      <w:pPr>
        <w:numPr>
          <w:ilvl w:val="2"/>
          <w:numId w:val="5"/>
        </w:numPr>
        <w:rPr>
          <w:rFonts w:cs="Arial"/>
          <w:iCs/>
          <w:vanish/>
          <w:szCs w:val="22"/>
          <w:lang w:val="en"/>
        </w:rPr>
      </w:pPr>
      <w:hyperlink r:id="rId211" w:tgtFrame="_self" w:tooltip="Meeting Minutes &amp; Agendas" w:history="1">
        <w:r w:rsidR="00FA2D02" w:rsidRPr="00D26EE2">
          <w:rPr>
            <w:rFonts w:cs="Arial"/>
            <w:iCs/>
            <w:vanish/>
            <w:szCs w:val="22"/>
            <w:lang w:val="en"/>
          </w:rPr>
          <w:t>Meeting Minutes &amp; Agendas</w:t>
        </w:r>
      </w:hyperlink>
    </w:p>
    <w:p w14:paraId="12CE993C" w14:textId="77777777" w:rsidR="00FA2D02" w:rsidRPr="00D26EE2" w:rsidRDefault="00FE44B7" w:rsidP="00D26EE2">
      <w:pPr>
        <w:numPr>
          <w:ilvl w:val="2"/>
          <w:numId w:val="5"/>
        </w:numPr>
        <w:rPr>
          <w:rFonts w:cs="Arial"/>
          <w:iCs/>
          <w:vanish/>
          <w:szCs w:val="22"/>
          <w:lang w:val="en"/>
        </w:rPr>
      </w:pPr>
      <w:hyperlink r:id="rId212" w:tgtFrame="_self" w:tooltip="Mill Rate" w:history="1">
        <w:r w:rsidR="00FA2D02" w:rsidRPr="00D26EE2">
          <w:rPr>
            <w:rFonts w:cs="Arial"/>
            <w:iCs/>
            <w:vanish/>
            <w:szCs w:val="22"/>
            <w:lang w:val="en"/>
          </w:rPr>
          <w:t>Mill Rate</w:t>
        </w:r>
      </w:hyperlink>
    </w:p>
    <w:p w14:paraId="1AD94081" w14:textId="77777777" w:rsidR="00FA2D02" w:rsidRPr="00D26EE2" w:rsidRDefault="00FE44B7" w:rsidP="00D26EE2">
      <w:pPr>
        <w:numPr>
          <w:ilvl w:val="2"/>
          <w:numId w:val="5"/>
        </w:numPr>
        <w:rPr>
          <w:rFonts w:cs="Arial"/>
          <w:iCs/>
          <w:vanish/>
          <w:szCs w:val="22"/>
          <w:lang w:val="en"/>
        </w:rPr>
      </w:pPr>
      <w:hyperlink r:id="rId213" w:tooltip="Taxes &amp; Finance" w:history="1">
        <w:r w:rsidR="00FA2D02" w:rsidRPr="00D26EE2">
          <w:rPr>
            <w:rFonts w:cs="Arial"/>
            <w:iCs/>
            <w:vanish/>
            <w:szCs w:val="22"/>
            <w:lang w:val="en"/>
          </w:rPr>
          <w:t>Taxes &amp; Finance</w:t>
        </w:r>
      </w:hyperlink>
    </w:p>
    <w:p w14:paraId="1B8C6710" w14:textId="77777777" w:rsidR="00FA2D02" w:rsidRPr="00D26EE2" w:rsidRDefault="00FE44B7" w:rsidP="00D26EE2">
      <w:pPr>
        <w:numPr>
          <w:ilvl w:val="2"/>
          <w:numId w:val="5"/>
        </w:numPr>
        <w:rPr>
          <w:rFonts w:cs="Arial"/>
          <w:iCs/>
          <w:vanish/>
          <w:szCs w:val="22"/>
          <w:lang w:val="en"/>
        </w:rPr>
      </w:pPr>
      <w:hyperlink r:id="rId214" w:tgtFrame="_self" w:tooltip="Town Clerk's Records" w:history="1">
        <w:r w:rsidR="00FA2D02" w:rsidRPr="00D26EE2">
          <w:rPr>
            <w:rFonts w:cs="Arial"/>
            <w:iCs/>
            <w:vanish/>
            <w:szCs w:val="22"/>
            <w:lang w:val="en"/>
          </w:rPr>
          <w:t>Town Clerk's Records</w:t>
        </w:r>
      </w:hyperlink>
    </w:p>
    <w:p w14:paraId="745A8E40" w14:textId="77777777" w:rsidR="00FA2D02" w:rsidRPr="00D26EE2" w:rsidRDefault="00FE44B7" w:rsidP="00D26EE2">
      <w:pPr>
        <w:numPr>
          <w:ilvl w:val="2"/>
          <w:numId w:val="5"/>
        </w:numPr>
        <w:rPr>
          <w:rFonts w:cs="Arial"/>
          <w:iCs/>
          <w:vanish/>
          <w:szCs w:val="22"/>
          <w:lang w:val="en"/>
        </w:rPr>
      </w:pPr>
      <w:hyperlink r:id="rId215" w:tgtFrame="_self" w:tooltip="Town Budget" w:history="1">
        <w:r w:rsidR="00FA2D02" w:rsidRPr="00D26EE2">
          <w:rPr>
            <w:rFonts w:cs="Arial"/>
            <w:iCs/>
            <w:vanish/>
            <w:szCs w:val="22"/>
            <w:lang w:val="en"/>
          </w:rPr>
          <w:t>Town Budget</w:t>
        </w:r>
      </w:hyperlink>
    </w:p>
    <w:p w14:paraId="51102B5B" w14:textId="77777777" w:rsidR="00FA2D02" w:rsidRPr="00D26EE2" w:rsidRDefault="00FE44B7" w:rsidP="00D26EE2">
      <w:pPr>
        <w:numPr>
          <w:ilvl w:val="1"/>
          <w:numId w:val="5"/>
        </w:numPr>
        <w:rPr>
          <w:rFonts w:cs="Arial"/>
          <w:iCs/>
          <w:vanish/>
          <w:szCs w:val="22"/>
          <w:lang w:val="en"/>
        </w:rPr>
      </w:pPr>
      <w:hyperlink r:id="rId216" w:tooltip="Running a Business" w:history="1">
        <w:r w:rsidR="00FA2D02" w:rsidRPr="00D26EE2">
          <w:rPr>
            <w:rFonts w:cs="Arial"/>
            <w:iCs/>
            <w:vanish/>
            <w:szCs w:val="22"/>
            <w:lang w:val="en"/>
          </w:rPr>
          <w:t>Running a Business</w:t>
        </w:r>
      </w:hyperlink>
    </w:p>
    <w:p w14:paraId="745C1081" w14:textId="77777777" w:rsidR="00FA2D02" w:rsidRPr="00D26EE2" w:rsidRDefault="00FE44B7" w:rsidP="00D26EE2">
      <w:pPr>
        <w:numPr>
          <w:ilvl w:val="2"/>
          <w:numId w:val="5"/>
        </w:numPr>
        <w:rPr>
          <w:rFonts w:cs="Arial"/>
          <w:iCs/>
          <w:vanish/>
          <w:szCs w:val="22"/>
          <w:lang w:val="en"/>
        </w:rPr>
      </w:pPr>
      <w:hyperlink r:id="rId217" w:tgtFrame="_self" w:tooltip="Building, Planning, &amp; Zoning" w:history="1">
        <w:r w:rsidR="00FA2D02" w:rsidRPr="00D26EE2">
          <w:rPr>
            <w:rFonts w:cs="Arial"/>
            <w:iCs/>
            <w:vanish/>
            <w:szCs w:val="22"/>
            <w:lang w:val="en"/>
          </w:rPr>
          <w:t>Building, Planning, &amp; Zoning</w:t>
        </w:r>
      </w:hyperlink>
    </w:p>
    <w:p w14:paraId="0AF22BE3" w14:textId="77777777" w:rsidR="00FA2D02" w:rsidRPr="00D26EE2" w:rsidRDefault="00FE44B7" w:rsidP="00D26EE2">
      <w:pPr>
        <w:numPr>
          <w:ilvl w:val="2"/>
          <w:numId w:val="5"/>
        </w:numPr>
        <w:rPr>
          <w:rFonts w:cs="Arial"/>
          <w:iCs/>
          <w:vanish/>
          <w:szCs w:val="22"/>
          <w:lang w:val="en"/>
        </w:rPr>
      </w:pPr>
      <w:hyperlink r:id="rId218" w:tgtFrame="_self" w:tooltip="Community/Economic Development" w:history="1">
        <w:r w:rsidR="00FA2D02" w:rsidRPr="00D26EE2">
          <w:rPr>
            <w:rFonts w:cs="Arial"/>
            <w:iCs/>
            <w:vanish/>
            <w:szCs w:val="22"/>
            <w:lang w:val="en"/>
          </w:rPr>
          <w:t>Community/Economic Development</w:t>
        </w:r>
      </w:hyperlink>
    </w:p>
    <w:p w14:paraId="078A633C" w14:textId="77777777" w:rsidR="00FA2D02" w:rsidRPr="00D26EE2" w:rsidRDefault="00FE44B7" w:rsidP="00D26EE2">
      <w:pPr>
        <w:numPr>
          <w:ilvl w:val="2"/>
          <w:numId w:val="5"/>
        </w:numPr>
        <w:rPr>
          <w:rFonts w:cs="Arial"/>
          <w:iCs/>
          <w:vanish/>
          <w:szCs w:val="22"/>
          <w:lang w:val="en"/>
        </w:rPr>
      </w:pPr>
      <w:hyperlink r:id="rId219" w:tgtFrame="_self" w:tooltip="Notary Public" w:history="1">
        <w:r w:rsidR="00FA2D02" w:rsidRPr="00D26EE2">
          <w:rPr>
            <w:rFonts w:cs="Arial"/>
            <w:iCs/>
            <w:vanish/>
            <w:szCs w:val="22"/>
            <w:lang w:val="en"/>
          </w:rPr>
          <w:t>Notary Public</w:t>
        </w:r>
      </w:hyperlink>
    </w:p>
    <w:p w14:paraId="630D9803" w14:textId="77777777" w:rsidR="00FA2D02" w:rsidRPr="00D26EE2" w:rsidRDefault="00FE44B7" w:rsidP="00D26EE2">
      <w:pPr>
        <w:numPr>
          <w:ilvl w:val="2"/>
          <w:numId w:val="5"/>
        </w:numPr>
        <w:rPr>
          <w:rFonts w:cs="Arial"/>
          <w:iCs/>
          <w:vanish/>
          <w:szCs w:val="22"/>
          <w:lang w:val="en"/>
        </w:rPr>
      </w:pPr>
      <w:hyperlink r:id="rId220" w:tooltip="Licenses &amp; Permits" w:history="1">
        <w:r w:rsidR="00FA2D02" w:rsidRPr="00D26EE2">
          <w:rPr>
            <w:rFonts w:cs="Arial"/>
            <w:iCs/>
            <w:vanish/>
            <w:szCs w:val="22"/>
            <w:lang w:val="en"/>
          </w:rPr>
          <w:t>Licenses &amp; Permits</w:t>
        </w:r>
      </w:hyperlink>
    </w:p>
    <w:p w14:paraId="1B8D932B" w14:textId="77777777" w:rsidR="00FA2D02" w:rsidRPr="00D26EE2" w:rsidRDefault="00FE44B7" w:rsidP="00D26EE2">
      <w:pPr>
        <w:numPr>
          <w:ilvl w:val="2"/>
          <w:numId w:val="5"/>
        </w:numPr>
        <w:rPr>
          <w:rFonts w:cs="Arial"/>
          <w:iCs/>
          <w:vanish/>
          <w:szCs w:val="22"/>
          <w:lang w:val="en"/>
        </w:rPr>
      </w:pPr>
      <w:hyperlink r:id="rId221" w:tgtFrame="_self" w:tooltip="Online Mapping System (GIS)" w:history="1">
        <w:r w:rsidR="00FA2D02" w:rsidRPr="00D26EE2">
          <w:rPr>
            <w:rFonts w:cs="Arial"/>
            <w:iCs/>
            <w:vanish/>
            <w:szCs w:val="22"/>
            <w:lang w:val="en"/>
          </w:rPr>
          <w:t>Online Mapping System (GIS)</w:t>
        </w:r>
      </w:hyperlink>
    </w:p>
    <w:p w14:paraId="21539790" w14:textId="77777777" w:rsidR="00FA2D02" w:rsidRPr="00D26EE2" w:rsidRDefault="00FE44B7" w:rsidP="00D26EE2">
      <w:pPr>
        <w:numPr>
          <w:ilvl w:val="2"/>
          <w:numId w:val="5"/>
        </w:numPr>
        <w:rPr>
          <w:rFonts w:cs="Arial"/>
          <w:iCs/>
          <w:vanish/>
          <w:szCs w:val="22"/>
          <w:lang w:val="en"/>
        </w:rPr>
      </w:pPr>
      <w:hyperlink r:id="rId222" w:tgtFrame="_self" w:tooltip="Property Information (Field Cards)" w:history="1">
        <w:r w:rsidR="00FA2D02" w:rsidRPr="00D26EE2">
          <w:rPr>
            <w:rFonts w:cs="Arial"/>
            <w:iCs/>
            <w:vanish/>
            <w:szCs w:val="22"/>
            <w:lang w:val="en"/>
          </w:rPr>
          <w:t>Property Information (Field Cards)</w:t>
        </w:r>
      </w:hyperlink>
    </w:p>
    <w:p w14:paraId="1EEA38F8" w14:textId="77777777" w:rsidR="00FA2D02" w:rsidRPr="00D26EE2" w:rsidRDefault="00FE44B7" w:rsidP="00D26EE2">
      <w:pPr>
        <w:numPr>
          <w:ilvl w:val="2"/>
          <w:numId w:val="5"/>
        </w:numPr>
        <w:rPr>
          <w:rFonts w:cs="Arial"/>
          <w:iCs/>
          <w:vanish/>
          <w:szCs w:val="22"/>
          <w:lang w:val="en"/>
        </w:rPr>
      </w:pPr>
      <w:hyperlink r:id="rId223" w:tooltip="Refuse Disposal &amp; Recycling" w:history="1">
        <w:r w:rsidR="00FA2D02" w:rsidRPr="00D26EE2">
          <w:rPr>
            <w:rFonts w:cs="Arial"/>
            <w:iCs/>
            <w:vanish/>
            <w:szCs w:val="22"/>
            <w:lang w:val="en"/>
          </w:rPr>
          <w:t>Refuse Disposal &amp; Recycling</w:t>
        </w:r>
      </w:hyperlink>
    </w:p>
    <w:p w14:paraId="1A984AC7" w14:textId="77777777" w:rsidR="00FA2D02" w:rsidRPr="00D26EE2" w:rsidRDefault="00FE44B7" w:rsidP="00D26EE2">
      <w:pPr>
        <w:numPr>
          <w:ilvl w:val="2"/>
          <w:numId w:val="5"/>
        </w:numPr>
        <w:rPr>
          <w:rFonts w:cs="Arial"/>
          <w:iCs/>
          <w:vanish/>
          <w:szCs w:val="22"/>
          <w:lang w:val="en"/>
        </w:rPr>
      </w:pPr>
      <w:hyperlink r:id="rId224" w:tgtFrame="_self" w:tooltip="Streets &amp; Transportation" w:history="1">
        <w:r w:rsidR="00FA2D02" w:rsidRPr="00D26EE2">
          <w:rPr>
            <w:rFonts w:cs="Arial"/>
            <w:iCs/>
            <w:vanish/>
            <w:szCs w:val="22"/>
            <w:lang w:val="en"/>
          </w:rPr>
          <w:t>Streets &amp; Transportation</w:t>
        </w:r>
      </w:hyperlink>
    </w:p>
    <w:p w14:paraId="5F796F1C" w14:textId="77777777" w:rsidR="00FA2D02" w:rsidRPr="00D26EE2" w:rsidRDefault="00FE44B7" w:rsidP="00D26EE2">
      <w:pPr>
        <w:numPr>
          <w:ilvl w:val="2"/>
          <w:numId w:val="5"/>
        </w:numPr>
        <w:rPr>
          <w:rFonts w:cs="Arial"/>
          <w:iCs/>
          <w:vanish/>
          <w:szCs w:val="22"/>
          <w:lang w:val="en"/>
        </w:rPr>
      </w:pPr>
      <w:hyperlink r:id="rId225" w:tgtFrame="_self" w:tooltip="Trade Name Certificates" w:history="1">
        <w:r w:rsidR="00FA2D02" w:rsidRPr="00D26EE2">
          <w:rPr>
            <w:rFonts w:cs="Arial"/>
            <w:iCs/>
            <w:vanish/>
            <w:szCs w:val="22"/>
            <w:lang w:val="en"/>
          </w:rPr>
          <w:t>Trade Name Certificates</w:t>
        </w:r>
      </w:hyperlink>
    </w:p>
    <w:p w14:paraId="50A87590" w14:textId="77777777" w:rsidR="00FA2D02" w:rsidRPr="00D26EE2" w:rsidRDefault="00FE44B7" w:rsidP="00D26EE2">
      <w:pPr>
        <w:numPr>
          <w:ilvl w:val="2"/>
          <w:numId w:val="5"/>
        </w:numPr>
        <w:rPr>
          <w:rFonts w:cs="Arial"/>
          <w:iCs/>
          <w:vanish/>
          <w:szCs w:val="22"/>
          <w:lang w:val="en"/>
        </w:rPr>
      </w:pPr>
      <w:hyperlink r:id="rId226" w:tooltip="Utility Services" w:history="1">
        <w:r w:rsidR="00FA2D02" w:rsidRPr="00D26EE2">
          <w:rPr>
            <w:rFonts w:cs="Arial"/>
            <w:iCs/>
            <w:vanish/>
            <w:szCs w:val="22"/>
            <w:lang w:val="en"/>
          </w:rPr>
          <w:t>Utility Services</w:t>
        </w:r>
      </w:hyperlink>
    </w:p>
    <w:p w14:paraId="69B300D5" w14:textId="77777777" w:rsidR="00FA2D02" w:rsidRPr="00D26EE2" w:rsidRDefault="00FE44B7" w:rsidP="00D26EE2">
      <w:pPr>
        <w:numPr>
          <w:ilvl w:val="1"/>
          <w:numId w:val="5"/>
        </w:numPr>
        <w:rPr>
          <w:rFonts w:cs="Arial"/>
          <w:iCs/>
          <w:vanish/>
          <w:szCs w:val="22"/>
          <w:lang w:val="en"/>
        </w:rPr>
      </w:pPr>
      <w:hyperlink r:id="rId227" w:tooltip="Doing Business With The Town" w:history="1">
        <w:r w:rsidR="00FA2D02" w:rsidRPr="00D26EE2">
          <w:rPr>
            <w:rFonts w:cs="Arial"/>
            <w:iCs/>
            <w:vanish/>
            <w:szCs w:val="22"/>
            <w:lang w:val="en"/>
          </w:rPr>
          <w:t>Doing Business With The Town</w:t>
        </w:r>
      </w:hyperlink>
    </w:p>
    <w:p w14:paraId="1333DE52" w14:textId="77777777" w:rsidR="00FA2D02" w:rsidRPr="00D26EE2" w:rsidRDefault="00FE44B7" w:rsidP="00D26EE2">
      <w:pPr>
        <w:numPr>
          <w:ilvl w:val="2"/>
          <w:numId w:val="5"/>
        </w:numPr>
        <w:rPr>
          <w:rFonts w:cs="Arial"/>
          <w:iCs/>
          <w:vanish/>
          <w:szCs w:val="22"/>
          <w:lang w:val="en"/>
        </w:rPr>
      </w:pPr>
      <w:hyperlink r:id="rId228" w:tgtFrame="_self" w:tooltip="Bids &amp; RFPs" w:history="1">
        <w:r w:rsidR="00FA2D02" w:rsidRPr="00D26EE2">
          <w:rPr>
            <w:rFonts w:cs="Arial"/>
            <w:iCs/>
            <w:vanish/>
            <w:szCs w:val="22"/>
            <w:lang w:val="en"/>
          </w:rPr>
          <w:t>Bids &amp; RFPs</w:t>
        </w:r>
      </w:hyperlink>
    </w:p>
    <w:p w14:paraId="47E4BBB1" w14:textId="77777777" w:rsidR="00FA2D02" w:rsidRPr="00D26EE2" w:rsidRDefault="00FE44B7" w:rsidP="00D26EE2">
      <w:pPr>
        <w:numPr>
          <w:ilvl w:val="2"/>
          <w:numId w:val="5"/>
        </w:numPr>
        <w:rPr>
          <w:rFonts w:cs="Arial"/>
          <w:iCs/>
          <w:vanish/>
          <w:szCs w:val="22"/>
          <w:lang w:val="en"/>
        </w:rPr>
      </w:pPr>
      <w:hyperlink r:id="rId229" w:tooltip="Public Records" w:history="1">
        <w:r w:rsidR="00FA2D02" w:rsidRPr="00D26EE2">
          <w:rPr>
            <w:rFonts w:cs="Arial"/>
            <w:iCs/>
            <w:vanish/>
            <w:szCs w:val="22"/>
            <w:lang w:val="en"/>
          </w:rPr>
          <w:t>Public Records</w:t>
        </w:r>
      </w:hyperlink>
    </w:p>
    <w:p w14:paraId="2D014F37" w14:textId="77777777" w:rsidR="00FA2D02" w:rsidRPr="00D26EE2" w:rsidRDefault="00FE44B7" w:rsidP="00D26EE2">
      <w:pPr>
        <w:numPr>
          <w:ilvl w:val="2"/>
          <w:numId w:val="5"/>
        </w:numPr>
        <w:rPr>
          <w:rFonts w:cs="Arial"/>
          <w:iCs/>
          <w:vanish/>
          <w:szCs w:val="22"/>
          <w:lang w:val="en"/>
        </w:rPr>
      </w:pPr>
      <w:hyperlink r:id="rId230" w:tgtFrame="_self" w:tooltip="Purchasing Department" w:history="1">
        <w:r w:rsidR="00FA2D02" w:rsidRPr="00D26EE2">
          <w:rPr>
            <w:rFonts w:cs="Arial"/>
            <w:iCs/>
            <w:vanish/>
            <w:szCs w:val="22"/>
            <w:lang w:val="en"/>
          </w:rPr>
          <w:t>Purchasing Department</w:t>
        </w:r>
      </w:hyperlink>
    </w:p>
    <w:p w14:paraId="2648C99F" w14:textId="77777777" w:rsidR="00FA2D02" w:rsidRPr="00D26EE2" w:rsidRDefault="00FE44B7" w:rsidP="00D26EE2">
      <w:pPr>
        <w:numPr>
          <w:ilvl w:val="2"/>
          <w:numId w:val="5"/>
        </w:numPr>
        <w:rPr>
          <w:rFonts w:cs="Arial"/>
          <w:iCs/>
          <w:vanish/>
          <w:szCs w:val="22"/>
          <w:lang w:val="en"/>
        </w:rPr>
      </w:pPr>
      <w:hyperlink r:id="rId231" w:tgtFrame="_self" w:tooltip="Town Budget" w:history="1">
        <w:r w:rsidR="00FA2D02" w:rsidRPr="00D26EE2">
          <w:rPr>
            <w:rFonts w:cs="Arial"/>
            <w:iCs/>
            <w:vanish/>
            <w:szCs w:val="22"/>
            <w:lang w:val="en"/>
          </w:rPr>
          <w:t>Town Budget</w:t>
        </w:r>
      </w:hyperlink>
    </w:p>
    <w:p w14:paraId="516BAE08" w14:textId="77777777" w:rsidR="00FA2D02" w:rsidRPr="00D26EE2" w:rsidRDefault="00FE44B7" w:rsidP="00D26EE2">
      <w:pPr>
        <w:numPr>
          <w:ilvl w:val="1"/>
          <w:numId w:val="5"/>
        </w:numPr>
        <w:rPr>
          <w:rFonts w:cs="Arial"/>
          <w:iCs/>
          <w:vanish/>
          <w:szCs w:val="22"/>
          <w:lang w:val="en"/>
        </w:rPr>
      </w:pPr>
      <w:hyperlink r:id="rId232" w:tooltip="Community Resources" w:history="1">
        <w:r w:rsidR="00FA2D02" w:rsidRPr="00D26EE2">
          <w:rPr>
            <w:rFonts w:cs="Arial"/>
            <w:iCs/>
            <w:vanish/>
            <w:szCs w:val="22"/>
            <w:lang w:val="en"/>
          </w:rPr>
          <w:t>Community Resources</w:t>
        </w:r>
      </w:hyperlink>
    </w:p>
    <w:p w14:paraId="2B003782" w14:textId="77777777" w:rsidR="00FA2D02" w:rsidRPr="00D26EE2" w:rsidRDefault="00FE44B7" w:rsidP="00D26EE2">
      <w:pPr>
        <w:numPr>
          <w:ilvl w:val="2"/>
          <w:numId w:val="5"/>
        </w:numPr>
        <w:rPr>
          <w:rFonts w:cs="Arial"/>
          <w:iCs/>
          <w:vanish/>
          <w:szCs w:val="22"/>
          <w:lang w:val="en"/>
        </w:rPr>
      </w:pPr>
      <w:hyperlink r:id="rId233" w:tgtFrame="_self" w:tooltip="Enter a Service Request" w:history="1">
        <w:r w:rsidR="00FA2D02" w:rsidRPr="00D26EE2">
          <w:rPr>
            <w:rFonts w:cs="Arial"/>
            <w:iCs/>
            <w:vanish/>
            <w:szCs w:val="22"/>
            <w:lang w:val="en"/>
          </w:rPr>
          <w:t>Enter a Service Request</w:t>
        </w:r>
      </w:hyperlink>
    </w:p>
    <w:p w14:paraId="425E3E75" w14:textId="77777777" w:rsidR="00FA2D02" w:rsidRPr="00D26EE2" w:rsidRDefault="00FE44B7" w:rsidP="00D26EE2">
      <w:pPr>
        <w:numPr>
          <w:ilvl w:val="2"/>
          <w:numId w:val="5"/>
        </w:numPr>
        <w:rPr>
          <w:rFonts w:cs="Arial"/>
          <w:iCs/>
          <w:vanish/>
          <w:szCs w:val="22"/>
          <w:lang w:val="en"/>
        </w:rPr>
      </w:pPr>
      <w:hyperlink r:id="rId234" w:tgtFrame="_self" w:tooltip="Facility &amp; Space Rentals" w:history="1">
        <w:r w:rsidR="00FA2D02" w:rsidRPr="00D26EE2">
          <w:rPr>
            <w:rFonts w:cs="Arial"/>
            <w:iCs/>
            <w:vanish/>
            <w:szCs w:val="22"/>
            <w:lang w:val="en"/>
          </w:rPr>
          <w:t>Facility &amp; Space Rentals</w:t>
        </w:r>
      </w:hyperlink>
    </w:p>
    <w:p w14:paraId="348EEC3D" w14:textId="77777777" w:rsidR="00FA2D02" w:rsidRPr="00D26EE2" w:rsidRDefault="00FE44B7" w:rsidP="00D26EE2">
      <w:pPr>
        <w:numPr>
          <w:ilvl w:val="2"/>
          <w:numId w:val="5"/>
        </w:numPr>
        <w:rPr>
          <w:rFonts w:cs="Arial"/>
          <w:iCs/>
          <w:vanish/>
          <w:szCs w:val="22"/>
          <w:lang w:val="en"/>
        </w:rPr>
      </w:pPr>
      <w:hyperlink r:id="rId235" w:tgtFrame="_self" w:tooltip="Glastonbury Chamber of Commerce" w:history="1">
        <w:r w:rsidR="00FA2D02" w:rsidRPr="00D26EE2">
          <w:rPr>
            <w:rFonts w:cs="Arial"/>
            <w:iCs/>
            <w:vanish/>
            <w:szCs w:val="22"/>
            <w:lang w:val="en"/>
          </w:rPr>
          <w:t>Glastonbury Chamber of Commerce</w:t>
        </w:r>
      </w:hyperlink>
    </w:p>
    <w:p w14:paraId="6A09C2EA" w14:textId="77777777" w:rsidR="00FA2D02" w:rsidRPr="00D26EE2" w:rsidRDefault="00FE44B7" w:rsidP="00D26EE2">
      <w:pPr>
        <w:numPr>
          <w:ilvl w:val="2"/>
          <w:numId w:val="5"/>
        </w:numPr>
        <w:rPr>
          <w:rFonts w:cs="Arial"/>
          <w:iCs/>
          <w:vanish/>
          <w:szCs w:val="22"/>
          <w:lang w:val="en"/>
        </w:rPr>
      </w:pPr>
      <w:hyperlink r:id="rId236" w:tgtFrame="_self" w:tooltip="Online Mapping System (GIS)" w:history="1">
        <w:r w:rsidR="00FA2D02" w:rsidRPr="00D26EE2">
          <w:rPr>
            <w:rFonts w:cs="Arial"/>
            <w:iCs/>
            <w:vanish/>
            <w:szCs w:val="22"/>
            <w:lang w:val="en"/>
          </w:rPr>
          <w:t>Online Mapping System (GIS)</w:t>
        </w:r>
      </w:hyperlink>
    </w:p>
    <w:p w14:paraId="13877449" w14:textId="77777777" w:rsidR="00FA2D02" w:rsidRPr="00D26EE2" w:rsidRDefault="00FE44B7" w:rsidP="00D26EE2">
      <w:pPr>
        <w:numPr>
          <w:ilvl w:val="2"/>
          <w:numId w:val="5"/>
        </w:numPr>
        <w:rPr>
          <w:rFonts w:cs="Arial"/>
          <w:iCs/>
          <w:vanish/>
          <w:szCs w:val="22"/>
          <w:lang w:val="en"/>
        </w:rPr>
      </w:pPr>
      <w:hyperlink r:id="rId237" w:tgtFrame="_self" w:tooltip="Pay Taxes Online" w:history="1">
        <w:r w:rsidR="00FA2D02" w:rsidRPr="00D26EE2">
          <w:rPr>
            <w:rFonts w:cs="Arial"/>
            <w:iCs/>
            <w:vanish/>
            <w:szCs w:val="22"/>
            <w:lang w:val="en"/>
          </w:rPr>
          <w:t>Pay Taxes Online</w:t>
        </w:r>
      </w:hyperlink>
    </w:p>
    <w:p w14:paraId="4E84CFDD" w14:textId="77777777" w:rsidR="00FA2D02" w:rsidRPr="00D26EE2" w:rsidRDefault="00FE44B7" w:rsidP="00D26EE2">
      <w:pPr>
        <w:numPr>
          <w:ilvl w:val="2"/>
          <w:numId w:val="5"/>
        </w:numPr>
        <w:rPr>
          <w:rFonts w:cs="Arial"/>
          <w:iCs/>
          <w:vanish/>
          <w:szCs w:val="22"/>
          <w:lang w:val="en"/>
        </w:rPr>
      </w:pPr>
      <w:hyperlink r:id="rId238" w:tgtFrame="_self" w:tooltip="Subscribe to enotifications" w:history="1">
        <w:r w:rsidR="00FA2D02" w:rsidRPr="00D26EE2">
          <w:rPr>
            <w:rFonts w:cs="Arial"/>
            <w:iCs/>
            <w:vanish/>
            <w:szCs w:val="22"/>
            <w:lang w:val="en"/>
          </w:rPr>
          <w:t>Subscribe to enotifications</w:t>
        </w:r>
      </w:hyperlink>
    </w:p>
    <w:p w14:paraId="582725BA" w14:textId="77777777" w:rsidR="00FA2D02" w:rsidRPr="00D26EE2" w:rsidRDefault="00FE44B7" w:rsidP="00D26EE2">
      <w:pPr>
        <w:numPr>
          <w:ilvl w:val="2"/>
          <w:numId w:val="5"/>
        </w:numPr>
        <w:rPr>
          <w:rFonts w:cs="Arial"/>
          <w:iCs/>
          <w:vanish/>
          <w:szCs w:val="22"/>
          <w:lang w:val="en"/>
        </w:rPr>
      </w:pPr>
      <w:hyperlink r:id="rId239" w:tgtFrame="_self" w:tooltip="Signup as Glastonbury Website Member" w:history="1">
        <w:r w:rsidR="00FA2D02" w:rsidRPr="00D26EE2">
          <w:rPr>
            <w:rFonts w:cs="Arial"/>
            <w:iCs/>
            <w:vanish/>
            <w:szCs w:val="22"/>
            <w:lang w:val="en"/>
          </w:rPr>
          <w:t>Signup as Glastonbury Website Member</w:t>
        </w:r>
      </w:hyperlink>
    </w:p>
    <w:p w14:paraId="70DF459B" w14:textId="77777777" w:rsidR="00FA2D02" w:rsidRPr="00D26EE2" w:rsidRDefault="00FE44B7" w:rsidP="00D26EE2">
      <w:pPr>
        <w:numPr>
          <w:ilvl w:val="2"/>
          <w:numId w:val="5"/>
        </w:numPr>
        <w:rPr>
          <w:rFonts w:cs="Arial"/>
          <w:iCs/>
          <w:vanish/>
          <w:szCs w:val="22"/>
          <w:lang w:val="en"/>
        </w:rPr>
      </w:pPr>
      <w:hyperlink r:id="rId240" w:tgtFrame="_self" w:tooltip="Wireless Hot Spots" w:history="1">
        <w:r w:rsidR="00FA2D02" w:rsidRPr="00D26EE2">
          <w:rPr>
            <w:rFonts w:cs="Arial"/>
            <w:iCs/>
            <w:vanish/>
            <w:szCs w:val="22"/>
            <w:lang w:val="en"/>
          </w:rPr>
          <w:t>Wireless Hot Spots</w:t>
        </w:r>
      </w:hyperlink>
    </w:p>
    <w:p w14:paraId="407E40DF" w14:textId="77777777" w:rsidR="00FA2D02" w:rsidRPr="00D26EE2" w:rsidRDefault="00FE44B7" w:rsidP="00D26EE2">
      <w:pPr>
        <w:numPr>
          <w:ilvl w:val="0"/>
          <w:numId w:val="5"/>
        </w:numPr>
        <w:rPr>
          <w:rFonts w:cs="Arial"/>
          <w:iCs/>
          <w:vanish/>
          <w:szCs w:val="22"/>
          <w:lang w:val="en"/>
        </w:rPr>
      </w:pPr>
      <w:hyperlink r:id="rId241" w:tooltip="Departments" w:history="1">
        <w:r w:rsidR="00FA2D02" w:rsidRPr="00D26EE2">
          <w:rPr>
            <w:rFonts w:cs="Arial"/>
            <w:iCs/>
            <w:vanish/>
            <w:szCs w:val="22"/>
            <w:lang w:val="en"/>
          </w:rPr>
          <w:t>Departments</w:t>
        </w:r>
      </w:hyperlink>
    </w:p>
    <w:p w14:paraId="468B84B3" w14:textId="77777777" w:rsidR="00FA2D02" w:rsidRPr="00D26EE2" w:rsidRDefault="00FE44B7" w:rsidP="00D26EE2">
      <w:pPr>
        <w:numPr>
          <w:ilvl w:val="1"/>
          <w:numId w:val="5"/>
        </w:numPr>
        <w:rPr>
          <w:rFonts w:cs="Arial"/>
          <w:iCs/>
          <w:vanish/>
          <w:szCs w:val="22"/>
          <w:lang w:val="en"/>
        </w:rPr>
      </w:pPr>
      <w:hyperlink r:id="rId242" w:tooltip="Department Directory (A-K)" w:history="1">
        <w:r w:rsidR="00FA2D02" w:rsidRPr="00D26EE2">
          <w:rPr>
            <w:rFonts w:cs="Arial"/>
            <w:iCs/>
            <w:vanish/>
            <w:szCs w:val="22"/>
            <w:lang w:val="en"/>
          </w:rPr>
          <w:t>Department Directory (A-K)</w:t>
        </w:r>
      </w:hyperlink>
    </w:p>
    <w:p w14:paraId="716EB120" w14:textId="77777777" w:rsidR="00FA2D02" w:rsidRPr="00D26EE2" w:rsidRDefault="00FE44B7" w:rsidP="00D26EE2">
      <w:pPr>
        <w:numPr>
          <w:ilvl w:val="2"/>
          <w:numId w:val="5"/>
        </w:numPr>
        <w:rPr>
          <w:rFonts w:cs="Arial"/>
          <w:iCs/>
          <w:vanish/>
          <w:szCs w:val="22"/>
          <w:lang w:val="en"/>
        </w:rPr>
      </w:pPr>
      <w:hyperlink r:id="rId243" w:tooltip="Accounting" w:history="1">
        <w:r w:rsidR="00FA2D02" w:rsidRPr="00D26EE2">
          <w:rPr>
            <w:rFonts w:cs="Arial"/>
            <w:iCs/>
            <w:vanish/>
            <w:szCs w:val="22"/>
            <w:lang w:val="en"/>
          </w:rPr>
          <w:t>Accounting</w:t>
        </w:r>
      </w:hyperlink>
    </w:p>
    <w:p w14:paraId="3E8DFA42" w14:textId="77777777" w:rsidR="00FA2D02" w:rsidRPr="00D26EE2" w:rsidRDefault="00FE44B7" w:rsidP="00D26EE2">
      <w:pPr>
        <w:numPr>
          <w:ilvl w:val="2"/>
          <w:numId w:val="5"/>
        </w:numPr>
        <w:rPr>
          <w:rFonts w:cs="Arial"/>
          <w:iCs/>
          <w:vanish/>
          <w:szCs w:val="22"/>
          <w:lang w:val="en"/>
        </w:rPr>
      </w:pPr>
      <w:hyperlink r:id="rId244" w:tooltip="Ambulance Association" w:history="1">
        <w:r w:rsidR="00FA2D02" w:rsidRPr="00D26EE2">
          <w:rPr>
            <w:rFonts w:cs="Arial"/>
            <w:iCs/>
            <w:vanish/>
            <w:szCs w:val="22"/>
            <w:lang w:val="en"/>
          </w:rPr>
          <w:t>Ambulance Association</w:t>
        </w:r>
      </w:hyperlink>
    </w:p>
    <w:p w14:paraId="67C68386" w14:textId="77777777" w:rsidR="00FA2D02" w:rsidRPr="00D26EE2" w:rsidRDefault="00FE44B7" w:rsidP="00D26EE2">
      <w:pPr>
        <w:numPr>
          <w:ilvl w:val="2"/>
          <w:numId w:val="5"/>
        </w:numPr>
        <w:rPr>
          <w:rFonts w:cs="Arial"/>
          <w:iCs/>
          <w:vanish/>
          <w:szCs w:val="22"/>
          <w:lang w:val="en"/>
        </w:rPr>
      </w:pPr>
      <w:hyperlink r:id="rId245" w:tgtFrame="_self" w:tooltip="Assessor's Office" w:history="1">
        <w:r w:rsidR="00FA2D02" w:rsidRPr="00D26EE2">
          <w:rPr>
            <w:rFonts w:cs="Arial"/>
            <w:iCs/>
            <w:vanish/>
            <w:szCs w:val="22"/>
            <w:lang w:val="en"/>
          </w:rPr>
          <w:t>Assessor's Office</w:t>
        </w:r>
      </w:hyperlink>
    </w:p>
    <w:p w14:paraId="45B0ABCF" w14:textId="77777777" w:rsidR="00FA2D02" w:rsidRPr="00D26EE2" w:rsidRDefault="00FE44B7" w:rsidP="00D26EE2">
      <w:pPr>
        <w:numPr>
          <w:ilvl w:val="2"/>
          <w:numId w:val="5"/>
        </w:numPr>
        <w:rPr>
          <w:rFonts w:cs="Arial"/>
          <w:iCs/>
          <w:vanish/>
          <w:szCs w:val="22"/>
          <w:lang w:val="en"/>
        </w:rPr>
      </w:pPr>
      <w:hyperlink r:id="rId246" w:tooltip="Building Inspection/Zoning Enforcement" w:history="1">
        <w:r w:rsidR="00FA2D02" w:rsidRPr="00D26EE2">
          <w:rPr>
            <w:rFonts w:cs="Arial"/>
            <w:iCs/>
            <w:vanish/>
            <w:szCs w:val="22"/>
            <w:lang w:val="en"/>
          </w:rPr>
          <w:t>Building Inspection/Zoning Enforcement</w:t>
        </w:r>
      </w:hyperlink>
    </w:p>
    <w:p w14:paraId="25BBEEE8" w14:textId="77777777" w:rsidR="00FA2D02" w:rsidRPr="00D26EE2" w:rsidRDefault="00FE44B7" w:rsidP="00D26EE2">
      <w:pPr>
        <w:numPr>
          <w:ilvl w:val="2"/>
          <w:numId w:val="5"/>
        </w:numPr>
        <w:rPr>
          <w:rFonts w:cs="Arial"/>
          <w:iCs/>
          <w:vanish/>
          <w:szCs w:val="22"/>
          <w:lang w:val="en"/>
        </w:rPr>
      </w:pPr>
      <w:hyperlink r:id="rId247" w:tooltip="Community Development - Planning &amp; Environmental " w:history="1">
        <w:r w:rsidR="00FA2D02" w:rsidRPr="00D26EE2">
          <w:rPr>
            <w:rFonts w:cs="Arial"/>
            <w:iCs/>
            <w:vanish/>
            <w:szCs w:val="22"/>
            <w:lang w:val="en"/>
          </w:rPr>
          <w:t xml:space="preserve">Community Development - Planning &amp; Environmental </w:t>
        </w:r>
      </w:hyperlink>
    </w:p>
    <w:p w14:paraId="35C8F16E" w14:textId="77777777" w:rsidR="00FA2D02" w:rsidRPr="00D26EE2" w:rsidRDefault="00FE44B7" w:rsidP="00D26EE2">
      <w:pPr>
        <w:numPr>
          <w:ilvl w:val="2"/>
          <w:numId w:val="5"/>
        </w:numPr>
        <w:rPr>
          <w:rFonts w:cs="Arial"/>
          <w:iCs/>
          <w:vanish/>
          <w:szCs w:val="22"/>
          <w:lang w:val="en"/>
        </w:rPr>
      </w:pPr>
      <w:hyperlink r:id="rId248" w:tooltip="Economic Development" w:history="1">
        <w:r w:rsidR="00FA2D02" w:rsidRPr="00D26EE2">
          <w:rPr>
            <w:rFonts w:cs="Arial"/>
            <w:iCs/>
            <w:vanish/>
            <w:szCs w:val="22"/>
            <w:lang w:val="en"/>
          </w:rPr>
          <w:t>Economic Development</w:t>
        </w:r>
      </w:hyperlink>
    </w:p>
    <w:p w14:paraId="78E2D6CF" w14:textId="77777777" w:rsidR="00FA2D02" w:rsidRPr="00D26EE2" w:rsidRDefault="00FE44B7" w:rsidP="00D26EE2">
      <w:pPr>
        <w:numPr>
          <w:ilvl w:val="2"/>
          <w:numId w:val="5"/>
        </w:numPr>
        <w:rPr>
          <w:rFonts w:cs="Arial"/>
          <w:iCs/>
          <w:vanish/>
          <w:szCs w:val="22"/>
          <w:lang w:val="en"/>
        </w:rPr>
      </w:pPr>
      <w:hyperlink r:id="rId249" w:tooltip="Emergency Preparedness" w:history="1">
        <w:r w:rsidR="00FA2D02" w:rsidRPr="00D26EE2">
          <w:rPr>
            <w:rFonts w:cs="Arial"/>
            <w:iCs/>
            <w:vanish/>
            <w:szCs w:val="22"/>
            <w:lang w:val="en"/>
          </w:rPr>
          <w:t>Emergency Preparedness</w:t>
        </w:r>
      </w:hyperlink>
    </w:p>
    <w:p w14:paraId="3157B8D6" w14:textId="77777777" w:rsidR="00FA2D02" w:rsidRPr="00D26EE2" w:rsidRDefault="00FE44B7" w:rsidP="00D26EE2">
      <w:pPr>
        <w:numPr>
          <w:ilvl w:val="2"/>
          <w:numId w:val="5"/>
        </w:numPr>
        <w:rPr>
          <w:rFonts w:cs="Arial"/>
          <w:iCs/>
          <w:vanish/>
          <w:szCs w:val="22"/>
          <w:lang w:val="en"/>
        </w:rPr>
      </w:pPr>
      <w:hyperlink r:id="rId250" w:tooltip="Engineering" w:history="1">
        <w:r w:rsidR="00FA2D02" w:rsidRPr="00D26EE2">
          <w:rPr>
            <w:rFonts w:cs="Arial"/>
            <w:iCs/>
            <w:vanish/>
            <w:szCs w:val="22"/>
            <w:lang w:val="en"/>
          </w:rPr>
          <w:t>Engineering</w:t>
        </w:r>
      </w:hyperlink>
    </w:p>
    <w:p w14:paraId="0D5ACA7A" w14:textId="77777777" w:rsidR="00FA2D02" w:rsidRPr="00D26EE2" w:rsidRDefault="00FE44B7" w:rsidP="00D26EE2">
      <w:pPr>
        <w:numPr>
          <w:ilvl w:val="2"/>
          <w:numId w:val="5"/>
        </w:numPr>
        <w:rPr>
          <w:rFonts w:cs="Arial"/>
          <w:iCs/>
          <w:vanish/>
          <w:szCs w:val="22"/>
          <w:lang w:val="en"/>
        </w:rPr>
      </w:pPr>
      <w:hyperlink r:id="rId251" w:tooltip="Facilities Maintenance (Facilities Services)" w:history="1">
        <w:r w:rsidR="00FA2D02" w:rsidRPr="00D26EE2">
          <w:rPr>
            <w:rFonts w:cs="Arial"/>
            <w:iCs/>
            <w:vanish/>
            <w:szCs w:val="22"/>
            <w:lang w:val="en"/>
          </w:rPr>
          <w:t>Facilities Maintenance (Facilities Services)</w:t>
        </w:r>
      </w:hyperlink>
    </w:p>
    <w:p w14:paraId="6F1670E6" w14:textId="77777777" w:rsidR="00FA2D02" w:rsidRPr="00D26EE2" w:rsidRDefault="00FE44B7" w:rsidP="00D26EE2">
      <w:pPr>
        <w:numPr>
          <w:ilvl w:val="2"/>
          <w:numId w:val="5"/>
        </w:numPr>
        <w:rPr>
          <w:rFonts w:cs="Arial"/>
          <w:iCs/>
          <w:vanish/>
          <w:szCs w:val="22"/>
          <w:lang w:val="en"/>
        </w:rPr>
      </w:pPr>
      <w:hyperlink r:id="rId252" w:tooltip="Financial Administration" w:history="1">
        <w:r w:rsidR="00FA2D02" w:rsidRPr="00D26EE2">
          <w:rPr>
            <w:rFonts w:cs="Arial"/>
            <w:iCs/>
            <w:vanish/>
            <w:szCs w:val="22"/>
            <w:lang w:val="en"/>
          </w:rPr>
          <w:t>Financial Administration</w:t>
        </w:r>
      </w:hyperlink>
    </w:p>
    <w:p w14:paraId="4AF62BCE" w14:textId="77777777" w:rsidR="00FA2D02" w:rsidRPr="00D26EE2" w:rsidRDefault="00FE44B7" w:rsidP="00D26EE2">
      <w:pPr>
        <w:numPr>
          <w:ilvl w:val="2"/>
          <w:numId w:val="5"/>
        </w:numPr>
        <w:rPr>
          <w:rFonts w:cs="Arial"/>
          <w:iCs/>
          <w:vanish/>
          <w:szCs w:val="22"/>
          <w:lang w:val="en"/>
        </w:rPr>
      </w:pPr>
      <w:hyperlink r:id="rId253" w:tooltip="Fire Department" w:history="1">
        <w:r w:rsidR="00FA2D02" w:rsidRPr="00D26EE2">
          <w:rPr>
            <w:rFonts w:cs="Arial"/>
            <w:iCs/>
            <w:vanish/>
            <w:szCs w:val="22"/>
            <w:lang w:val="en"/>
          </w:rPr>
          <w:t>Fire Department</w:t>
        </w:r>
      </w:hyperlink>
    </w:p>
    <w:p w14:paraId="60FB483D" w14:textId="77777777" w:rsidR="00FA2D02" w:rsidRPr="00D26EE2" w:rsidRDefault="00FE44B7" w:rsidP="00D26EE2">
      <w:pPr>
        <w:numPr>
          <w:ilvl w:val="2"/>
          <w:numId w:val="5"/>
        </w:numPr>
        <w:rPr>
          <w:rFonts w:cs="Arial"/>
          <w:iCs/>
          <w:vanish/>
          <w:szCs w:val="22"/>
          <w:lang w:val="en"/>
        </w:rPr>
      </w:pPr>
      <w:hyperlink r:id="rId254" w:tooltip="Fire Marshal's Office" w:history="1">
        <w:r w:rsidR="00FA2D02" w:rsidRPr="00D26EE2">
          <w:rPr>
            <w:rFonts w:cs="Arial"/>
            <w:iCs/>
            <w:vanish/>
            <w:szCs w:val="22"/>
            <w:lang w:val="en"/>
          </w:rPr>
          <w:t>Fire Marshal's Office</w:t>
        </w:r>
      </w:hyperlink>
    </w:p>
    <w:p w14:paraId="230F342A" w14:textId="77777777" w:rsidR="00FA2D02" w:rsidRPr="00D26EE2" w:rsidRDefault="00FE44B7" w:rsidP="00D26EE2">
      <w:pPr>
        <w:numPr>
          <w:ilvl w:val="2"/>
          <w:numId w:val="5"/>
        </w:numPr>
        <w:rPr>
          <w:rFonts w:cs="Arial"/>
          <w:iCs/>
          <w:vanish/>
          <w:szCs w:val="22"/>
          <w:lang w:val="en"/>
        </w:rPr>
      </w:pPr>
      <w:hyperlink r:id="rId255" w:tooltip="Health Department" w:history="1">
        <w:r w:rsidR="00FA2D02" w:rsidRPr="00D26EE2">
          <w:rPr>
            <w:rFonts w:cs="Arial"/>
            <w:iCs/>
            <w:vanish/>
            <w:szCs w:val="22"/>
            <w:lang w:val="en"/>
          </w:rPr>
          <w:t>Health Department</w:t>
        </w:r>
      </w:hyperlink>
    </w:p>
    <w:p w14:paraId="1950E73B" w14:textId="77777777" w:rsidR="00FA2D02" w:rsidRPr="00D26EE2" w:rsidRDefault="00FE44B7" w:rsidP="00D26EE2">
      <w:pPr>
        <w:numPr>
          <w:ilvl w:val="2"/>
          <w:numId w:val="5"/>
        </w:numPr>
        <w:rPr>
          <w:rFonts w:cs="Arial"/>
          <w:iCs/>
          <w:vanish/>
          <w:szCs w:val="22"/>
          <w:lang w:val="en"/>
        </w:rPr>
      </w:pPr>
      <w:hyperlink r:id="rId256" w:tooltip="Highway" w:history="1">
        <w:r w:rsidR="00FA2D02" w:rsidRPr="00D26EE2">
          <w:rPr>
            <w:rFonts w:cs="Arial"/>
            <w:iCs/>
            <w:vanish/>
            <w:szCs w:val="22"/>
            <w:lang w:val="en"/>
          </w:rPr>
          <w:t>Highway</w:t>
        </w:r>
      </w:hyperlink>
    </w:p>
    <w:p w14:paraId="4FC39035" w14:textId="77777777" w:rsidR="00FA2D02" w:rsidRPr="00D26EE2" w:rsidRDefault="00FE44B7" w:rsidP="00D26EE2">
      <w:pPr>
        <w:numPr>
          <w:ilvl w:val="2"/>
          <w:numId w:val="5"/>
        </w:numPr>
        <w:rPr>
          <w:rFonts w:cs="Arial"/>
          <w:iCs/>
          <w:vanish/>
          <w:szCs w:val="22"/>
          <w:lang w:val="en"/>
        </w:rPr>
      </w:pPr>
      <w:hyperlink r:id="rId257" w:tooltip="Human Resources" w:history="1">
        <w:r w:rsidR="00FA2D02" w:rsidRPr="00D26EE2">
          <w:rPr>
            <w:rFonts w:cs="Arial"/>
            <w:iCs/>
            <w:vanish/>
            <w:szCs w:val="22"/>
            <w:lang w:val="en"/>
          </w:rPr>
          <w:t>Human Resources</w:t>
        </w:r>
      </w:hyperlink>
    </w:p>
    <w:p w14:paraId="1C802FED" w14:textId="77777777" w:rsidR="00FA2D02" w:rsidRPr="00D26EE2" w:rsidRDefault="00FE44B7" w:rsidP="00D26EE2">
      <w:pPr>
        <w:numPr>
          <w:ilvl w:val="2"/>
          <w:numId w:val="5"/>
        </w:numPr>
        <w:rPr>
          <w:rFonts w:cs="Arial"/>
          <w:iCs/>
          <w:vanish/>
          <w:szCs w:val="22"/>
          <w:lang w:val="en"/>
        </w:rPr>
      </w:pPr>
      <w:hyperlink r:id="rId258" w:tooltip="Human Services" w:history="1">
        <w:r w:rsidR="00FA2D02" w:rsidRPr="00D26EE2">
          <w:rPr>
            <w:rFonts w:cs="Arial"/>
            <w:iCs/>
            <w:vanish/>
            <w:szCs w:val="22"/>
            <w:lang w:val="en"/>
          </w:rPr>
          <w:t>Human Services</w:t>
        </w:r>
      </w:hyperlink>
    </w:p>
    <w:p w14:paraId="7CBB556F" w14:textId="77777777" w:rsidR="00FA2D02" w:rsidRPr="00D26EE2" w:rsidRDefault="00FE44B7" w:rsidP="00D26EE2">
      <w:pPr>
        <w:numPr>
          <w:ilvl w:val="2"/>
          <w:numId w:val="5"/>
        </w:numPr>
        <w:rPr>
          <w:rFonts w:cs="Arial"/>
          <w:iCs/>
          <w:vanish/>
          <w:szCs w:val="22"/>
          <w:lang w:val="en"/>
        </w:rPr>
      </w:pPr>
      <w:hyperlink r:id="rId259" w:tooltip="Information Technology" w:history="1">
        <w:r w:rsidR="00FA2D02" w:rsidRPr="00D26EE2">
          <w:rPr>
            <w:rFonts w:cs="Arial"/>
            <w:iCs/>
            <w:vanish/>
            <w:szCs w:val="22"/>
            <w:lang w:val="en"/>
          </w:rPr>
          <w:t>Information Technology</w:t>
        </w:r>
      </w:hyperlink>
    </w:p>
    <w:p w14:paraId="39C98853" w14:textId="77777777" w:rsidR="00FA2D02" w:rsidRPr="00D26EE2" w:rsidRDefault="00FE44B7" w:rsidP="00D26EE2">
      <w:pPr>
        <w:numPr>
          <w:ilvl w:val="1"/>
          <w:numId w:val="5"/>
        </w:numPr>
        <w:rPr>
          <w:rFonts w:cs="Arial"/>
          <w:iCs/>
          <w:vanish/>
          <w:szCs w:val="22"/>
          <w:lang w:val="en"/>
        </w:rPr>
      </w:pPr>
      <w:hyperlink r:id="rId260" w:tooltip="Department Directory (L-Z)" w:history="1">
        <w:r w:rsidR="00FA2D02" w:rsidRPr="00D26EE2">
          <w:rPr>
            <w:rFonts w:cs="Arial"/>
            <w:iCs/>
            <w:vanish/>
            <w:szCs w:val="22"/>
            <w:lang w:val="en"/>
          </w:rPr>
          <w:t>Department Directory (L-Z)</w:t>
        </w:r>
      </w:hyperlink>
    </w:p>
    <w:p w14:paraId="037F9B84" w14:textId="77777777" w:rsidR="00FA2D02" w:rsidRPr="00D26EE2" w:rsidRDefault="00FE44B7" w:rsidP="00D26EE2">
      <w:pPr>
        <w:numPr>
          <w:ilvl w:val="2"/>
          <w:numId w:val="5"/>
        </w:numPr>
        <w:rPr>
          <w:rFonts w:cs="Arial"/>
          <w:iCs/>
          <w:vanish/>
          <w:szCs w:val="22"/>
          <w:lang w:val="en"/>
        </w:rPr>
      </w:pPr>
      <w:hyperlink r:id="rId261" w:tooltip="Libraries" w:history="1">
        <w:r w:rsidR="00FA2D02" w:rsidRPr="00D26EE2">
          <w:rPr>
            <w:rFonts w:cs="Arial"/>
            <w:iCs/>
            <w:vanish/>
            <w:szCs w:val="22"/>
            <w:lang w:val="en"/>
          </w:rPr>
          <w:t>Libraries</w:t>
        </w:r>
      </w:hyperlink>
    </w:p>
    <w:p w14:paraId="517DD5BE" w14:textId="77777777" w:rsidR="00FA2D02" w:rsidRPr="00D26EE2" w:rsidRDefault="00FE44B7" w:rsidP="00D26EE2">
      <w:pPr>
        <w:numPr>
          <w:ilvl w:val="2"/>
          <w:numId w:val="5"/>
        </w:numPr>
        <w:rPr>
          <w:rFonts w:cs="Arial"/>
          <w:iCs/>
          <w:vanish/>
          <w:szCs w:val="22"/>
          <w:lang w:val="en"/>
        </w:rPr>
      </w:pPr>
      <w:hyperlink r:id="rId262" w:tooltip="Land Development" w:history="1">
        <w:r w:rsidR="00FA2D02" w:rsidRPr="00D26EE2">
          <w:rPr>
            <w:rFonts w:cs="Arial"/>
            <w:iCs/>
            <w:vanish/>
            <w:szCs w:val="22"/>
            <w:lang w:val="en"/>
          </w:rPr>
          <w:t>Land Development</w:t>
        </w:r>
      </w:hyperlink>
    </w:p>
    <w:p w14:paraId="637DBC1A" w14:textId="77777777" w:rsidR="00FA2D02" w:rsidRPr="00D26EE2" w:rsidRDefault="00FE44B7" w:rsidP="00D26EE2">
      <w:pPr>
        <w:numPr>
          <w:ilvl w:val="2"/>
          <w:numId w:val="5"/>
        </w:numPr>
        <w:rPr>
          <w:rFonts w:cs="Arial"/>
          <w:iCs/>
          <w:vanish/>
          <w:szCs w:val="22"/>
          <w:lang w:val="en"/>
        </w:rPr>
      </w:pPr>
      <w:hyperlink r:id="rId263" w:tooltip="Parks and Recreation" w:history="1">
        <w:r w:rsidR="00FA2D02" w:rsidRPr="00D26EE2">
          <w:rPr>
            <w:rFonts w:cs="Arial"/>
            <w:iCs/>
            <w:vanish/>
            <w:szCs w:val="22"/>
            <w:lang w:val="en"/>
          </w:rPr>
          <w:t>Parks and Recreation</w:t>
        </w:r>
      </w:hyperlink>
    </w:p>
    <w:p w14:paraId="69A628BB" w14:textId="77777777" w:rsidR="00FA2D02" w:rsidRPr="00D26EE2" w:rsidRDefault="00FE44B7" w:rsidP="00D26EE2">
      <w:pPr>
        <w:numPr>
          <w:ilvl w:val="2"/>
          <w:numId w:val="5"/>
        </w:numPr>
        <w:rPr>
          <w:rFonts w:cs="Arial"/>
          <w:iCs/>
          <w:vanish/>
          <w:szCs w:val="22"/>
          <w:lang w:val="en"/>
        </w:rPr>
      </w:pPr>
      <w:hyperlink r:id="rId264" w:tooltip="Police" w:history="1">
        <w:r w:rsidR="00FA2D02" w:rsidRPr="00D26EE2">
          <w:rPr>
            <w:rFonts w:cs="Arial"/>
            <w:iCs/>
            <w:vanish/>
            <w:szCs w:val="22"/>
            <w:lang w:val="en"/>
          </w:rPr>
          <w:t>Police</w:t>
        </w:r>
      </w:hyperlink>
    </w:p>
    <w:p w14:paraId="26756E5E" w14:textId="77777777" w:rsidR="00FA2D02" w:rsidRPr="00D26EE2" w:rsidRDefault="00FE44B7" w:rsidP="00D26EE2">
      <w:pPr>
        <w:numPr>
          <w:ilvl w:val="2"/>
          <w:numId w:val="5"/>
        </w:numPr>
        <w:rPr>
          <w:rFonts w:cs="Arial"/>
          <w:iCs/>
          <w:vanish/>
          <w:szCs w:val="22"/>
          <w:lang w:val="en"/>
        </w:rPr>
      </w:pPr>
      <w:hyperlink r:id="rId265" w:tooltip="Probate Court" w:history="1">
        <w:r w:rsidR="00FA2D02" w:rsidRPr="00D26EE2">
          <w:rPr>
            <w:rFonts w:cs="Arial"/>
            <w:iCs/>
            <w:vanish/>
            <w:szCs w:val="22"/>
            <w:lang w:val="en"/>
          </w:rPr>
          <w:t>Probate Court</w:t>
        </w:r>
      </w:hyperlink>
    </w:p>
    <w:p w14:paraId="0217DD3A" w14:textId="77777777" w:rsidR="00FA2D02" w:rsidRPr="00D26EE2" w:rsidRDefault="00FE44B7" w:rsidP="00D26EE2">
      <w:pPr>
        <w:numPr>
          <w:ilvl w:val="2"/>
          <w:numId w:val="5"/>
        </w:numPr>
        <w:rPr>
          <w:rFonts w:cs="Arial"/>
          <w:iCs/>
          <w:vanish/>
          <w:szCs w:val="22"/>
          <w:lang w:val="en"/>
        </w:rPr>
      </w:pPr>
      <w:hyperlink r:id="rId266" w:tooltip="Property Assessment" w:history="1">
        <w:r w:rsidR="00FA2D02" w:rsidRPr="00D26EE2">
          <w:rPr>
            <w:rFonts w:cs="Arial"/>
            <w:iCs/>
            <w:vanish/>
            <w:szCs w:val="22"/>
            <w:lang w:val="en"/>
          </w:rPr>
          <w:t>Property Assessment</w:t>
        </w:r>
      </w:hyperlink>
    </w:p>
    <w:p w14:paraId="688E9BB6" w14:textId="77777777" w:rsidR="00FA2D02" w:rsidRPr="00D26EE2" w:rsidRDefault="00FE44B7" w:rsidP="00D26EE2">
      <w:pPr>
        <w:numPr>
          <w:ilvl w:val="2"/>
          <w:numId w:val="5"/>
        </w:numPr>
        <w:rPr>
          <w:rFonts w:cs="Arial"/>
          <w:iCs/>
          <w:vanish/>
          <w:szCs w:val="22"/>
          <w:lang w:val="en"/>
        </w:rPr>
      </w:pPr>
      <w:hyperlink r:id="rId267" w:tooltip="Public Works" w:history="1">
        <w:r w:rsidR="00FA2D02" w:rsidRPr="00D26EE2">
          <w:rPr>
            <w:rFonts w:cs="Arial"/>
            <w:iCs/>
            <w:vanish/>
            <w:szCs w:val="22"/>
            <w:lang w:val="en"/>
          </w:rPr>
          <w:t>Public Works</w:t>
        </w:r>
      </w:hyperlink>
    </w:p>
    <w:p w14:paraId="41F88450" w14:textId="77777777" w:rsidR="00FA2D02" w:rsidRPr="00D26EE2" w:rsidRDefault="00FE44B7" w:rsidP="00D26EE2">
      <w:pPr>
        <w:numPr>
          <w:ilvl w:val="2"/>
          <w:numId w:val="5"/>
        </w:numPr>
        <w:rPr>
          <w:rFonts w:cs="Arial"/>
          <w:iCs/>
          <w:vanish/>
          <w:szCs w:val="22"/>
          <w:lang w:val="en"/>
        </w:rPr>
      </w:pPr>
      <w:hyperlink r:id="rId268" w:tooltip="Purchasing Department" w:history="1">
        <w:r w:rsidR="00FA2D02" w:rsidRPr="00D26EE2">
          <w:rPr>
            <w:rFonts w:cs="Arial"/>
            <w:iCs/>
            <w:vanish/>
            <w:szCs w:val="22"/>
            <w:lang w:val="en"/>
          </w:rPr>
          <w:t>Purchasing Department</w:t>
        </w:r>
      </w:hyperlink>
    </w:p>
    <w:p w14:paraId="75F8D0D1" w14:textId="77777777" w:rsidR="00FA2D02" w:rsidRPr="00D26EE2" w:rsidRDefault="00FE44B7" w:rsidP="00D26EE2">
      <w:pPr>
        <w:numPr>
          <w:ilvl w:val="2"/>
          <w:numId w:val="5"/>
        </w:numPr>
        <w:rPr>
          <w:rFonts w:cs="Arial"/>
          <w:iCs/>
          <w:vanish/>
          <w:szCs w:val="22"/>
          <w:lang w:val="en"/>
        </w:rPr>
      </w:pPr>
      <w:hyperlink r:id="rId269" w:tooltip="Refuse Disposal" w:history="1">
        <w:r w:rsidR="00FA2D02" w:rsidRPr="00D26EE2">
          <w:rPr>
            <w:rFonts w:cs="Arial"/>
            <w:iCs/>
            <w:vanish/>
            <w:szCs w:val="22"/>
            <w:lang w:val="en"/>
          </w:rPr>
          <w:t>Refuse Disposal</w:t>
        </w:r>
      </w:hyperlink>
    </w:p>
    <w:p w14:paraId="656FE75F" w14:textId="77777777" w:rsidR="00FA2D02" w:rsidRPr="00D26EE2" w:rsidRDefault="00FE44B7" w:rsidP="00D26EE2">
      <w:pPr>
        <w:numPr>
          <w:ilvl w:val="2"/>
          <w:numId w:val="5"/>
        </w:numPr>
        <w:rPr>
          <w:rFonts w:cs="Arial"/>
          <w:iCs/>
          <w:vanish/>
          <w:szCs w:val="22"/>
          <w:lang w:val="en"/>
        </w:rPr>
      </w:pPr>
      <w:hyperlink r:id="rId270" w:tooltip="Registrar of Voters" w:history="1">
        <w:r w:rsidR="00FA2D02" w:rsidRPr="00D26EE2">
          <w:rPr>
            <w:rFonts w:cs="Arial"/>
            <w:iCs/>
            <w:vanish/>
            <w:szCs w:val="22"/>
            <w:lang w:val="en"/>
          </w:rPr>
          <w:t>Registrar of Voters</w:t>
        </w:r>
      </w:hyperlink>
    </w:p>
    <w:p w14:paraId="110C14AF" w14:textId="77777777" w:rsidR="00FA2D02" w:rsidRPr="00D26EE2" w:rsidRDefault="00FE44B7" w:rsidP="00D26EE2">
      <w:pPr>
        <w:numPr>
          <w:ilvl w:val="2"/>
          <w:numId w:val="5"/>
        </w:numPr>
        <w:rPr>
          <w:rFonts w:cs="Arial"/>
          <w:iCs/>
          <w:vanish/>
          <w:szCs w:val="22"/>
          <w:lang w:val="en"/>
        </w:rPr>
      </w:pPr>
      <w:hyperlink r:id="rId271" w:tooltip="Revenue Collection" w:history="1">
        <w:r w:rsidR="00FA2D02" w:rsidRPr="00D26EE2">
          <w:rPr>
            <w:rFonts w:cs="Arial"/>
            <w:iCs/>
            <w:vanish/>
            <w:szCs w:val="22"/>
            <w:lang w:val="en"/>
          </w:rPr>
          <w:t>Revenue Collection</w:t>
        </w:r>
      </w:hyperlink>
    </w:p>
    <w:p w14:paraId="17824A01" w14:textId="77777777" w:rsidR="00FA2D02" w:rsidRPr="00D26EE2" w:rsidRDefault="00FE44B7" w:rsidP="00D26EE2">
      <w:pPr>
        <w:numPr>
          <w:ilvl w:val="2"/>
          <w:numId w:val="5"/>
        </w:numPr>
        <w:rPr>
          <w:rFonts w:cs="Arial"/>
          <w:iCs/>
          <w:vanish/>
          <w:szCs w:val="22"/>
          <w:lang w:val="en"/>
        </w:rPr>
      </w:pPr>
      <w:hyperlink r:id="rId272" w:tgtFrame="_self" w:tooltip="Sanitation" w:history="1">
        <w:r w:rsidR="00FA2D02" w:rsidRPr="00D26EE2">
          <w:rPr>
            <w:rFonts w:cs="Arial"/>
            <w:iCs/>
            <w:vanish/>
            <w:szCs w:val="22"/>
            <w:lang w:val="en"/>
          </w:rPr>
          <w:t>Sanitation</w:t>
        </w:r>
      </w:hyperlink>
    </w:p>
    <w:p w14:paraId="7C5DC653" w14:textId="77777777" w:rsidR="00FA2D02" w:rsidRPr="00D26EE2" w:rsidRDefault="00FE44B7" w:rsidP="00D26EE2">
      <w:pPr>
        <w:numPr>
          <w:ilvl w:val="2"/>
          <w:numId w:val="5"/>
        </w:numPr>
        <w:rPr>
          <w:rFonts w:cs="Arial"/>
          <w:iCs/>
          <w:vanish/>
          <w:szCs w:val="22"/>
          <w:lang w:val="en"/>
        </w:rPr>
      </w:pPr>
      <w:hyperlink r:id="rId273" w:tgtFrame="_self" w:tooltip="Social Services" w:history="1">
        <w:r w:rsidR="00FA2D02" w:rsidRPr="00D26EE2">
          <w:rPr>
            <w:rFonts w:cs="Arial"/>
            <w:iCs/>
            <w:vanish/>
            <w:szCs w:val="22"/>
            <w:lang w:val="en"/>
          </w:rPr>
          <w:t>Social Services</w:t>
        </w:r>
      </w:hyperlink>
    </w:p>
    <w:p w14:paraId="348E66AC" w14:textId="77777777" w:rsidR="00FA2D02" w:rsidRPr="00D26EE2" w:rsidRDefault="00FE44B7" w:rsidP="00D26EE2">
      <w:pPr>
        <w:numPr>
          <w:ilvl w:val="2"/>
          <w:numId w:val="5"/>
        </w:numPr>
        <w:rPr>
          <w:rFonts w:cs="Arial"/>
          <w:iCs/>
          <w:vanish/>
          <w:szCs w:val="22"/>
          <w:lang w:val="en"/>
        </w:rPr>
      </w:pPr>
      <w:hyperlink r:id="rId274" w:tooltip="Town Clerk" w:history="1">
        <w:r w:rsidR="00FA2D02" w:rsidRPr="00D26EE2">
          <w:rPr>
            <w:rFonts w:cs="Arial"/>
            <w:iCs/>
            <w:vanish/>
            <w:szCs w:val="22"/>
            <w:lang w:val="en"/>
          </w:rPr>
          <w:t>Town Clerk</w:t>
        </w:r>
      </w:hyperlink>
    </w:p>
    <w:p w14:paraId="5605AC86" w14:textId="77777777" w:rsidR="00FA2D02" w:rsidRPr="00D26EE2" w:rsidRDefault="00FE44B7" w:rsidP="00D26EE2">
      <w:pPr>
        <w:numPr>
          <w:ilvl w:val="2"/>
          <w:numId w:val="5"/>
        </w:numPr>
        <w:rPr>
          <w:rFonts w:cs="Arial"/>
          <w:iCs/>
          <w:vanish/>
          <w:szCs w:val="22"/>
          <w:lang w:val="en"/>
        </w:rPr>
      </w:pPr>
      <w:hyperlink r:id="rId275" w:tooltip="Town Manager" w:history="1">
        <w:r w:rsidR="00FA2D02" w:rsidRPr="00D26EE2">
          <w:rPr>
            <w:rFonts w:cs="Arial"/>
            <w:iCs/>
            <w:vanish/>
            <w:szCs w:val="22"/>
            <w:lang w:val="en"/>
          </w:rPr>
          <w:t>Town Manager</w:t>
        </w:r>
      </w:hyperlink>
    </w:p>
    <w:p w14:paraId="32B87AEE" w14:textId="77777777" w:rsidR="00FA2D02" w:rsidRPr="00D26EE2" w:rsidRDefault="00FE44B7" w:rsidP="00D26EE2">
      <w:pPr>
        <w:numPr>
          <w:ilvl w:val="2"/>
          <w:numId w:val="5"/>
        </w:numPr>
        <w:rPr>
          <w:rFonts w:cs="Arial"/>
          <w:iCs/>
          <w:vanish/>
          <w:szCs w:val="22"/>
          <w:lang w:val="en"/>
        </w:rPr>
      </w:pPr>
      <w:hyperlink r:id="rId276" w:tooltip="Vehicle Maintenance" w:history="1">
        <w:r w:rsidR="00FA2D02" w:rsidRPr="00D26EE2">
          <w:rPr>
            <w:rFonts w:cs="Arial"/>
            <w:iCs/>
            <w:vanish/>
            <w:szCs w:val="22"/>
            <w:lang w:val="en"/>
          </w:rPr>
          <w:t>Vehicle Maintenance</w:t>
        </w:r>
      </w:hyperlink>
    </w:p>
    <w:p w14:paraId="6A50C5AA" w14:textId="77777777" w:rsidR="00FA2D02" w:rsidRPr="00D26EE2" w:rsidRDefault="00FE44B7" w:rsidP="00D26EE2">
      <w:pPr>
        <w:numPr>
          <w:ilvl w:val="2"/>
          <w:numId w:val="5"/>
        </w:numPr>
        <w:rPr>
          <w:rFonts w:cs="Arial"/>
          <w:iCs/>
          <w:vanish/>
          <w:szCs w:val="22"/>
          <w:lang w:val="en"/>
        </w:rPr>
      </w:pPr>
      <w:hyperlink r:id="rId277" w:tooltip="Water Pollution Control Division" w:history="1">
        <w:r w:rsidR="00FA2D02" w:rsidRPr="00D26EE2">
          <w:rPr>
            <w:rFonts w:cs="Arial"/>
            <w:iCs/>
            <w:vanish/>
            <w:szCs w:val="22"/>
            <w:lang w:val="en"/>
          </w:rPr>
          <w:t>Water Pollution Control Division</w:t>
        </w:r>
      </w:hyperlink>
    </w:p>
    <w:p w14:paraId="37BBF65B" w14:textId="77777777" w:rsidR="00FA2D02" w:rsidRPr="00D26EE2" w:rsidRDefault="00FE44B7" w:rsidP="00D26EE2">
      <w:pPr>
        <w:numPr>
          <w:ilvl w:val="2"/>
          <w:numId w:val="5"/>
        </w:numPr>
        <w:rPr>
          <w:rFonts w:cs="Arial"/>
          <w:iCs/>
          <w:vanish/>
          <w:szCs w:val="22"/>
          <w:lang w:val="en"/>
        </w:rPr>
      </w:pPr>
      <w:hyperlink r:id="rId278" w:tooltip="What's Happening In Glastonbury" w:history="1">
        <w:r w:rsidR="00FA2D02" w:rsidRPr="00D26EE2">
          <w:rPr>
            <w:rFonts w:cs="Arial"/>
            <w:iCs/>
            <w:vanish/>
            <w:szCs w:val="22"/>
            <w:lang w:val="en"/>
          </w:rPr>
          <w:t>What's Happening In Glastonbury</w:t>
        </w:r>
      </w:hyperlink>
    </w:p>
    <w:p w14:paraId="40E6D49B" w14:textId="77777777" w:rsidR="00FA2D02" w:rsidRPr="00D26EE2" w:rsidRDefault="00FE44B7" w:rsidP="00D26EE2">
      <w:pPr>
        <w:numPr>
          <w:ilvl w:val="2"/>
          <w:numId w:val="5"/>
        </w:numPr>
        <w:rPr>
          <w:rFonts w:cs="Arial"/>
          <w:iCs/>
          <w:vanish/>
          <w:szCs w:val="22"/>
          <w:lang w:val="en"/>
        </w:rPr>
      </w:pPr>
      <w:hyperlink r:id="rId279" w:tooltip="Youth and Family Services" w:history="1">
        <w:r w:rsidR="00FA2D02" w:rsidRPr="00D26EE2">
          <w:rPr>
            <w:rFonts w:cs="Arial"/>
            <w:iCs/>
            <w:vanish/>
            <w:szCs w:val="22"/>
            <w:lang w:val="en"/>
          </w:rPr>
          <w:t>Youth and Family Services</w:t>
        </w:r>
      </w:hyperlink>
    </w:p>
    <w:p w14:paraId="72770616" w14:textId="77777777" w:rsidR="00FA2D02" w:rsidRPr="00D26EE2" w:rsidRDefault="00FE44B7" w:rsidP="00D26EE2">
      <w:pPr>
        <w:numPr>
          <w:ilvl w:val="1"/>
          <w:numId w:val="5"/>
        </w:numPr>
        <w:rPr>
          <w:rFonts w:cs="Arial"/>
          <w:iCs/>
          <w:vanish/>
          <w:szCs w:val="22"/>
          <w:lang w:val="en"/>
        </w:rPr>
      </w:pPr>
      <w:hyperlink r:id="rId280" w:tooltip="Related Links" w:history="1">
        <w:r w:rsidR="00FA2D02" w:rsidRPr="00D26EE2">
          <w:rPr>
            <w:rFonts w:cs="Arial"/>
            <w:iCs/>
            <w:vanish/>
            <w:szCs w:val="22"/>
            <w:lang w:val="en"/>
          </w:rPr>
          <w:t>Related Links</w:t>
        </w:r>
      </w:hyperlink>
    </w:p>
    <w:p w14:paraId="5B317AA5" w14:textId="77777777" w:rsidR="00FA2D02" w:rsidRPr="00D26EE2" w:rsidRDefault="00FE44B7" w:rsidP="00D26EE2">
      <w:pPr>
        <w:numPr>
          <w:ilvl w:val="2"/>
          <w:numId w:val="5"/>
        </w:numPr>
        <w:rPr>
          <w:rFonts w:cs="Arial"/>
          <w:iCs/>
          <w:vanish/>
          <w:szCs w:val="22"/>
          <w:lang w:val="en"/>
        </w:rPr>
      </w:pPr>
      <w:hyperlink r:id="rId281" w:tgtFrame="_self" w:tooltip="Boards, Commissions &amp; Committees" w:history="1">
        <w:r w:rsidR="00FA2D02" w:rsidRPr="00D26EE2">
          <w:rPr>
            <w:rFonts w:cs="Arial"/>
            <w:iCs/>
            <w:vanish/>
            <w:szCs w:val="22"/>
            <w:lang w:val="en"/>
          </w:rPr>
          <w:t>Boards, Commissions &amp; Committees</w:t>
        </w:r>
      </w:hyperlink>
    </w:p>
    <w:p w14:paraId="143AE123" w14:textId="77777777" w:rsidR="00FA2D02" w:rsidRPr="00D26EE2" w:rsidRDefault="00FE44B7" w:rsidP="00D26EE2">
      <w:pPr>
        <w:numPr>
          <w:ilvl w:val="2"/>
          <w:numId w:val="5"/>
        </w:numPr>
        <w:rPr>
          <w:rFonts w:cs="Arial"/>
          <w:iCs/>
          <w:vanish/>
          <w:szCs w:val="22"/>
          <w:lang w:val="en"/>
        </w:rPr>
      </w:pPr>
      <w:hyperlink r:id="rId282" w:tooltip="Minutes &amp; Agendas" w:history="1">
        <w:r w:rsidR="00FA2D02" w:rsidRPr="00D26EE2">
          <w:rPr>
            <w:rFonts w:cs="Arial"/>
            <w:iCs/>
            <w:vanish/>
            <w:szCs w:val="22"/>
            <w:lang w:val="en"/>
          </w:rPr>
          <w:t>Minutes &amp; Agendas</w:t>
        </w:r>
      </w:hyperlink>
    </w:p>
    <w:p w14:paraId="31DBC359" w14:textId="77777777" w:rsidR="00FA2D02" w:rsidRPr="00D26EE2" w:rsidRDefault="00FE44B7" w:rsidP="00D26EE2">
      <w:pPr>
        <w:numPr>
          <w:ilvl w:val="2"/>
          <w:numId w:val="5"/>
        </w:numPr>
        <w:rPr>
          <w:rFonts w:cs="Arial"/>
          <w:iCs/>
          <w:vanish/>
          <w:szCs w:val="22"/>
          <w:lang w:val="en"/>
        </w:rPr>
      </w:pPr>
      <w:hyperlink r:id="rId283" w:tooltip="Online Requests" w:history="1">
        <w:r w:rsidR="00FA2D02" w:rsidRPr="00D26EE2">
          <w:rPr>
            <w:rFonts w:cs="Arial"/>
            <w:iCs/>
            <w:vanish/>
            <w:szCs w:val="22"/>
            <w:lang w:val="en"/>
          </w:rPr>
          <w:t>Online Requests</w:t>
        </w:r>
      </w:hyperlink>
    </w:p>
    <w:p w14:paraId="56E1F9AF" w14:textId="77777777" w:rsidR="00FA2D02" w:rsidRPr="00D26EE2" w:rsidRDefault="00FE44B7" w:rsidP="00D26EE2">
      <w:pPr>
        <w:numPr>
          <w:ilvl w:val="2"/>
          <w:numId w:val="5"/>
        </w:numPr>
        <w:rPr>
          <w:rFonts w:cs="Arial"/>
          <w:iCs/>
          <w:vanish/>
          <w:szCs w:val="22"/>
          <w:lang w:val="en"/>
        </w:rPr>
      </w:pPr>
      <w:hyperlink r:id="rId284" w:tooltip="Online Services" w:history="1">
        <w:r w:rsidR="00FA2D02" w:rsidRPr="00D26EE2">
          <w:rPr>
            <w:rFonts w:cs="Arial"/>
            <w:iCs/>
            <w:vanish/>
            <w:szCs w:val="22"/>
            <w:lang w:val="en"/>
          </w:rPr>
          <w:t>Online Services</w:t>
        </w:r>
      </w:hyperlink>
    </w:p>
    <w:p w14:paraId="36348BF0" w14:textId="77777777" w:rsidR="00FA2D02" w:rsidRPr="00D26EE2" w:rsidRDefault="00FE44B7" w:rsidP="00D26EE2">
      <w:pPr>
        <w:numPr>
          <w:ilvl w:val="2"/>
          <w:numId w:val="5"/>
        </w:numPr>
        <w:rPr>
          <w:rFonts w:cs="Arial"/>
          <w:iCs/>
          <w:vanish/>
          <w:szCs w:val="22"/>
          <w:lang w:val="en"/>
        </w:rPr>
      </w:pPr>
      <w:hyperlink r:id="rId285" w:tooltip="Service Directory" w:history="1">
        <w:r w:rsidR="00FA2D02" w:rsidRPr="00D26EE2">
          <w:rPr>
            <w:rFonts w:cs="Arial"/>
            <w:iCs/>
            <w:vanish/>
            <w:szCs w:val="22"/>
            <w:lang w:val="en"/>
          </w:rPr>
          <w:t>Service Directory</w:t>
        </w:r>
      </w:hyperlink>
    </w:p>
    <w:p w14:paraId="18E9361B" w14:textId="77777777" w:rsidR="00FA2D02" w:rsidRPr="00D26EE2" w:rsidRDefault="00FE44B7" w:rsidP="00D26EE2">
      <w:pPr>
        <w:numPr>
          <w:ilvl w:val="0"/>
          <w:numId w:val="5"/>
        </w:numPr>
        <w:rPr>
          <w:rFonts w:cs="Arial"/>
          <w:iCs/>
          <w:vanish/>
          <w:szCs w:val="22"/>
          <w:lang w:val="en"/>
        </w:rPr>
      </w:pPr>
      <w:hyperlink r:id="rId286" w:tooltip="Services" w:history="1">
        <w:r w:rsidR="00FA2D02" w:rsidRPr="00D26EE2">
          <w:rPr>
            <w:rFonts w:cs="Arial"/>
            <w:iCs/>
            <w:vanish/>
            <w:szCs w:val="22"/>
            <w:lang w:val="en"/>
          </w:rPr>
          <w:t>Services</w:t>
        </w:r>
      </w:hyperlink>
    </w:p>
    <w:p w14:paraId="45CD5AF6" w14:textId="77777777" w:rsidR="00FA2D02" w:rsidRPr="00D26EE2" w:rsidRDefault="00FE44B7" w:rsidP="00D26EE2">
      <w:pPr>
        <w:numPr>
          <w:ilvl w:val="1"/>
          <w:numId w:val="5"/>
        </w:numPr>
        <w:rPr>
          <w:rFonts w:cs="Arial"/>
          <w:iCs/>
          <w:vanish/>
          <w:szCs w:val="22"/>
          <w:lang w:val="en"/>
        </w:rPr>
      </w:pPr>
      <w:hyperlink r:id="rId287" w:tgtFrame="_self" w:tooltip="Activities &amp; Programs" w:history="1">
        <w:r w:rsidR="00FA2D02" w:rsidRPr="00D26EE2">
          <w:rPr>
            <w:rFonts w:cs="Arial"/>
            <w:iCs/>
            <w:vanish/>
            <w:szCs w:val="22"/>
            <w:lang w:val="en"/>
          </w:rPr>
          <w:t>Activities &amp; Programs</w:t>
        </w:r>
      </w:hyperlink>
    </w:p>
    <w:p w14:paraId="72276F33" w14:textId="77777777" w:rsidR="00FA2D02" w:rsidRPr="00D26EE2" w:rsidRDefault="00FE44B7" w:rsidP="00D26EE2">
      <w:pPr>
        <w:numPr>
          <w:ilvl w:val="2"/>
          <w:numId w:val="5"/>
        </w:numPr>
        <w:rPr>
          <w:rFonts w:cs="Arial"/>
          <w:iCs/>
          <w:vanish/>
          <w:szCs w:val="22"/>
          <w:lang w:val="en"/>
        </w:rPr>
      </w:pPr>
      <w:hyperlink r:id="rId288" w:tgtFrame="_self" w:tooltip="Adult Programs &amp; Activities" w:history="1">
        <w:r w:rsidR="00FA2D02" w:rsidRPr="00D26EE2">
          <w:rPr>
            <w:rFonts w:cs="Arial"/>
            <w:iCs/>
            <w:vanish/>
            <w:szCs w:val="22"/>
            <w:lang w:val="en"/>
          </w:rPr>
          <w:t>Adult Programs &amp; Activities</w:t>
        </w:r>
      </w:hyperlink>
    </w:p>
    <w:p w14:paraId="6DE1DD94" w14:textId="77777777" w:rsidR="00FA2D02" w:rsidRPr="00D26EE2" w:rsidRDefault="00FE44B7" w:rsidP="00D26EE2">
      <w:pPr>
        <w:numPr>
          <w:ilvl w:val="2"/>
          <w:numId w:val="5"/>
        </w:numPr>
        <w:rPr>
          <w:rFonts w:cs="Arial"/>
          <w:iCs/>
          <w:vanish/>
          <w:szCs w:val="22"/>
          <w:lang w:val="en"/>
        </w:rPr>
      </w:pPr>
      <w:hyperlink r:id="rId289" w:tgtFrame="_self" w:tooltip="Educational Programs" w:history="1">
        <w:r w:rsidR="00FA2D02" w:rsidRPr="00D26EE2">
          <w:rPr>
            <w:rFonts w:cs="Arial"/>
            <w:iCs/>
            <w:vanish/>
            <w:szCs w:val="22"/>
            <w:lang w:val="en"/>
          </w:rPr>
          <w:t>Educational Programs</w:t>
        </w:r>
      </w:hyperlink>
    </w:p>
    <w:p w14:paraId="0CFE5FE5" w14:textId="77777777" w:rsidR="00FA2D02" w:rsidRPr="00D26EE2" w:rsidRDefault="00FE44B7" w:rsidP="00D26EE2">
      <w:pPr>
        <w:numPr>
          <w:ilvl w:val="2"/>
          <w:numId w:val="5"/>
        </w:numPr>
        <w:rPr>
          <w:rFonts w:cs="Arial"/>
          <w:iCs/>
          <w:vanish/>
          <w:szCs w:val="22"/>
          <w:lang w:val="en"/>
        </w:rPr>
      </w:pPr>
      <w:hyperlink r:id="rId290" w:tgtFrame="_self" w:tooltip="Events Calendar" w:history="1">
        <w:r w:rsidR="00FA2D02" w:rsidRPr="00D26EE2">
          <w:rPr>
            <w:rFonts w:cs="Arial"/>
            <w:iCs/>
            <w:vanish/>
            <w:szCs w:val="22"/>
            <w:lang w:val="en"/>
          </w:rPr>
          <w:t>Events Calendar</w:t>
        </w:r>
      </w:hyperlink>
    </w:p>
    <w:p w14:paraId="15B181AD" w14:textId="77777777" w:rsidR="00FA2D02" w:rsidRPr="00D26EE2" w:rsidRDefault="00FE44B7" w:rsidP="00D26EE2">
      <w:pPr>
        <w:numPr>
          <w:ilvl w:val="2"/>
          <w:numId w:val="5"/>
        </w:numPr>
        <w:rPr>
          <w:rFonts w:cs="Arial"/>
          <w:iCs/>
          <w:vanish/>
          <w:szCs w:val="22"/>
          <w:lang w:val="en"/>
        </w:rPr>
      </w:pPr>
      <w:hyperlink r:id="rId291" w:tgtFrame="_self" w:tooltip="Library Programs" w:history="1">
        <w:r w:rsidR="00FA2D02" w:rsidRPr="00D26EE2">
          <w:rPr>
            <w:rFonts w:cs="Arial"/>
            <w:iCs/>
            <w:vanish/>
            <w:szCs w:val="22"/>
            <w:lang w:val="en"/>
          </w:rPr>
          <w:t>Library Programs</w:t>
        </w:r>
      </w:hyperlink>
    </w:p>
    <w:p w14:paraId="55C88723" w14:textId="77777777" w:rsidR="00FA2D02" w:rsidRPr="00D26EE2" w:rsidRDefault="00FE44B7" w:rsidP="00D26EE2">
      <w:pPr>
        <w:numPr>
          <w:ilvl w:val="2"/>
          <w:numId w:val="5"/>
        </w:numPr>
        <w:rPr>
          <w:rFonts w:cs="Arial"/>
          <w:iCs/>
          <w:vanish/>
          <w:szCs w:val="22"/>
          <w:lang w:val="en"/>
        </w:rPr>
      </w:pPr>
      <w:hyperlink r:id="rId292" w:tgtFrame="_self" w:tooltip="Recreation Programs" w:history="1">
        <w:r w:rsidR="00FA2D02" w:rsidRPr="00D26EE2">
          <w:rPr>
            <w:rFonts w:cs="Arial"/>
            <w:iCs/>
            <w:vanish/>
            <w:szCs w:val="22"/>
            <w:lang w:val="en"/>
          </w:rPr>
          <w:t>Recreation Programs</w:t>
        </w:r>
      </w:hyperlink>
    </w:p>
    <w:p w14:paraId="08F539E3" w14:textId="77777777" w:rsidR="00FA2D02" w:rsidRPr="00D26EE2" w:rsidRDefault="00FE44B7" w:rsidP="00D26EE2">
      <w:pPr>
        <w:numPr>
          <w:ilvl w:val="2"/>
          <w:numId w:val="5"/>
        </w:numPr>
        <w:rPr>
          <w:rFonts w:cs="Arial"/>
          <w:iCs/>
          <w:vanish/>
          <w:szCs w:val="22"/>
          <w:lang w:val="en"/>
        </w:rPr>
      </w:pPr>
      <w:hyperlink r:id="rId293" w:tgtFrame="_self" w:tooltip="Register for a Recreation Class" w:history="1">
        <w:r w:rsidR="00FA2D02" w:rsidRPr="00D26EE2">
          <w:rPr>
            <w:rFonts w:cs="Arial"/>
            <w:iCs/>
            <w:vanish/>
            <w:szCs w:val="22"/>
            <w:lang w:val="en"/>
          </w:rPr>
          <w:t>Register for a Recreation Class</w:t>
        </w:r>
      </w:hyperlink>
    </w:p>
    <w:p w14:paraId="42BA69B8" w14:textId="77777777" w:rsidR="00FA2D02" w:rsidRPr="00D26EE2" w:rsidRDefault="00FE44B7" w:rsidP="00D26EE2">
      <w:pPr>
        <w:numPr>
          <w:ilvl w:val="2"/>
          <w:numId w:val="5"/>
        </w:numPr>
        <w:rPr>
          <w:rFonts w:cs="Arial"/>
          <w:iCs/>
          <w:vanish/>
          <w:szCs w:val="22"/>
          <w:lang w:val="en"/>
        </w:rPr>
      </w:pPr>
      <w:hyperlink r:id="rId294" w:tgtFrame="_self" w:tooltip="Senior Services (50+)" w:history="1">
        <w:r w:rsidR="00FA2D02" w:rsidRPr="00D26EE2">
          <w:rPr>
            <w:rFonts w:cs="Arial"/>
            <w:iCs/>
            <w:vanish/>
            <w:szCs w:val="22"/>
            <w:lang w:val="en"/>
          </w:rPr>
          <w:t>Senior Services (50+)</w:t>
        </w:r>
      </w:hyperlink>
    </w:p>
    <w:p w14:paraId="047690CA" w14:textId="77777777" w:rsidR="00FA2D02" w:rsidRPr="00D26EE2" w:rsidRDefault="00FE44B7" w:rsidP="00D26EE2">
      <w:pPr>
        <w:numPr>
          <w:ilvl w:val="2"/>
          <w:numId w:val="5"/>
        </w:numPr>
        <w:rPr>
          <w:rFonts w:cs="Arial"/>
          <w:iCs/>
          <w:vanish/>
          <w:szCs w:val="22"/>
          <w:lang w:val="en"/>
        </w:rPr>
      </w:pPr>
      <w:hyperlink r:id="rId295" w:tgtFrame="_self" w:tooltip="Outdoor Activities" w:history="1">
        <w:r w:rsidR="00FA2D02" w:rsidRPr="00D26EE2">
          <w:rPr>
            <w:rFonts w:cs="Arial"/>
            <w:iCs/>
            <w:vanish/>
            <w:szCs w:val="22"/>
            <w:lang w:val="en"/>
          </w:rPr>
          <w:t>Outdoor Activities</w:t>
        </w:r>
      </w:hyperlink>
    </w:p>
    <w:p w14:paraId="539D39CC" w14:textId="77777777" w:rsidR="00FA2D02" w:rsidRPr="00D26EE2" w:rsidRDefault="00FE44B7" w:rsidP="00D26EE2">
      <w:pPr>
        <w:numPr>
          <w:ilvl w:val="2"/>
          <w:numId w:val="5"/>
        </w:numPr>
        <w:rPr>
          <w:rFonts w:cs="Arial"/>
          <w:iCs/>
          <w:vanish/>
          <w:szCs w:val="22"/>
          <w:lang w:val="en"/>
        </w:rPr>
      </w:pPr>
      <w:hyperlink r:id="rId296" w:tgtFrame="_self" w:tooltip="Volunteer Opportunities" w:history="1">
        <w:r w:rsidR="00FA2D02" w:rsidRPr="00D26EE2">
          <w:rPr>
            <w:rFonts w:cs="Arial"/>
            <w:iCs/>
            <w:vanish/>
            <w:szCs w:val="22"/>
            <w:lang w:val="en"/>
          </w:rPr>
          <w:t>Volunteer Opportunities</w:t>
        </w:r>
      </w:hyperlink>
    </w:p>
    <w:p w14:paraId="51BF2B96" w14:textId="77777777" w:rsidR="00FA2D02" w:rsidRPr="00D26EE2" w:rsidRDefault="00FE44B7" w:rsidP="00D26EE2">
      <w:pPr>
        <w:numPr>
          <w:ilvl w:val="2"/>
          <w:numId w:val="5"/>
        </w:numPr>
        <w:rPr>
          <w:rFonts w:cs="Arial"/>
          <w:iCs/>
          <w:vanish/>
          <w:szCs w:val="22"/>
          <w:lang w:val="en"/>
        </w:rPr>
      </w:pPr>
      <w:hyperlink r:id="rId297" w:tgtFrame="_self" w:tooltip="Youth Programs &amp; Activities" w:history="1">
        <w:r w:rsidR="00FA2D02" w:rsidRPr="00D26EE2">
          <w:rPr>
            <w:rFonts w:cs="Arial"/>
            <w:iCs/>
            <w:vanish/>
            <w:szCs w:val="22"/>
            <w:lang w:val="en"/>
          </w:rPr>
          <w:t>Youth Programs &amp; Activities</w:t>
        </w:r>
      </w:hyperlink>
    </w:p>
    <w:p w14:paraId="2DF80996" w14:textId="77777777" w:rsidR="00FA2D02" w:rsidRPr="00D26EE2" w:rsidRDefault="00FE44B7" w:rsidP="00D26EE2">
      <w:pPr>
        <w:numPr>
          <w:ilvl w:val="1"/>
          <w:numId w:val="5"/>
        </w:numPr>
        <w:rPr>
          <w:rFonts w:cs="Arial"/>
          <w:iCs/>
          <w:vanish/>
          <w:szCs w:val="22"/>
          <w:lang w:val="en"/>
        </w:rPr>
      </w:pPr>
      <w:hyperlink r:id="rId298" w:tooltip="Online Payments" w:history="1">
        <w:r w:rsidR="00FA2D02" w:rsidRPr="00D26EE2">
          <w:rPr>
            <w:rFonts w:cs="Arial"/>
            <w:iCs/>
            <w:vanish/>
            <w:szCs w:val="22"/>
            <w:lang w:val="en"/>
          </w:rPr>
          <w:t>Online Payments</w:t>
        </w:r>
      </w:hyperlink>
    </w:p>
    <w:p w14:paraId="1F948F25" w14:textId="77777777" w:rsidR="00FA2D02" w:rsidRPr="00D26EE2" w:rsidRDefault="00FE44B7" w:rsidP="00D26EE2">
      <w:pPr>
        <w:numPr>
          <w:ilvl w:val="2"/>
          <w:numId w:val="5"/>
        </w:numPr>
        <w:rPr>
          <w:rFonts w:cs="Arial"/>
          <w:iCs/>
          <w:vanish/>
          <w:szCs w:val="22"/>
          <w:lang w:val="en"/>
        </w:rPr>
      </w:pPr>
      <w:hyperlink r:id="rId299" w:tgtFrame="_self" w:tooltip="Alarm Registration Renewal" w:history="1">
        <w:r w:rsidR="00FA2D02" w:rsidRPr="00D26EE2">
          <w:rPr>
            <w:rFonts w:cs="Arial"/>
            <w:iCs/>
            <w:vanish/>
            <w:szCs w:val="22"/>
            <w:lang w:val="en"/>
          </w:rPr>
          <w:t>Alarm Registration Renewal</w:t>
        </w:r>
      </w:hyperlink>
    </w:p>
    <w:p w14:paraId="21443524" w14:textId="77777777" w:rsidR="00FA2D02" w:rsidRPr="00D26EE2" w:rsidRDefault="00FE44B7" w:rsidP="00D26EE2">
      <w:pPr>
        <w:numPr>
          <w:ilvl w:val="2"/>
          <w:numId w:val="5"/>
        </w:numPr>
        <w:rPr>
          <w:rFonts w:cs="Arial"/>
          <w:iCs/>
          <w:vanish/>
          <w:szCs w:val="22"/>
          <w:lang w:val="en"/>
        </w:rPr>
      </w:pPr>
      <w:hyperlink r:id="rId300" w:tgtFrame="_self" w:tooltip="Dog License Renewal" w:history="1">
        <w:r w:rsidR="00FA2D02" w:rsidRPr="00D26EE2">
          <w:rPr>
            <w:rFonts w:cs="Arial"/>
            <w:iCs/>
            <w:vanish/>
            <w:szCs w:val="22"/>
            <w:lang w:val="en"/>
          </w:rPr>
          <w:t>Dog License Renewal</w:t>
        </w:r>
      </w:hyperlink>
    </w:p>
    <w:p w14:paraId="50B7707B" w14:textId="77777777" w:rsidR="00FA2D02" w:rsidRPr="00D26EE2" w:rsidRDefault="00FE44B7" w:rsidP="00D26EE2">
      <w:pPr>
        <w:numPr>
          <w:ilvl w:val="2"/>
          <w:numId w:val="5"/>
        </w:numPr>
        <w:rPr>
          <w:rFonts w:cs="Arial"/>
          <w:iCs/>
          <w:vanish/>
          <w:szCs w:val="22"/>
          <w:lang w:val="en"/>
        </w:rPr>
      </w:pPr>
      <w:hyperlink r:id="rId301" w:tgtFrame="_self" w:tooltip="Pay Taxes Online" w:history="1">
        <w:r w:rsidR="00FA2D02" w:rsidRPr="00D26EE2">
          <w:rPr>
            <w:rFonts w:cs="Arial"/>
            <w:iCs/>
            <w:vanish/>
            <w:szCs w:val="22"/>
            <w:lang w:val="en"/>
          </w:rPr>
          <w:t>Pay Taxes Online</w:t>
        </w:r>
      </w:hyperlink>
    </w:p>
    <w:p w14:paraId="286306B0" w14:textId="77777777" w:rsidR="00FA2D02" w:rsidRPr="00D26EE2" w:rsidRDefault="00FE44B7" w:rsidP="00D26EE2">
      <w:pPr>
        <w:numPr>
          <w:ilvl w:val="2"/>
          <w:numId w:val="5"/>
        </w:numPr>
        <w:rPr>
          <w:rFonts w:cs="Arial"/>
          <w:iCs/>
          <w:vanish/>
          <w:szCs w:val="22"/>
          <w:lang w:val="en"/>
        </w:rPr>
      </w:pPr>
      <w:hyperlink r:id="rId302" w:tgtFrame="_self" w:tooltip="Pay a Traffic Ticket" w:history="1">
        <w:r w:rsidR="00FA2D02" w:rsidRPr="00D26EE2">
          <w:rPr>
            <w:rFonts w:cs="Arial"/>
            <w:iCs/>
            <w:vanish/>
            <w:szCs w:val="22"/>
            <w:lang w:val="en"/>
          </w:rPr>
          <w:t>Pay a Traffic Ticket</w:t>
        </w:r>
      </w:hyperlink>
    </w:p>
    <w:p w14:paraId="7A0445E8" w14:textId="77777777" w:rsidR="00FA2D02" w:rsidRPr="00D26EE2" w:rsidRDefault="00FE44B7" w:rsidP="00D26EE2">
      <w:pPr>
        <w:numPr>
          <w:ilvl w:val="2"/>
          <w:numId w:val="5"/>
        </w:numPr>
        <w:rPr>
          <w:rFonts w:cs="Arial"/>
          <w:iCs/>
          <w:vanish/>
          <w:szCs w:val="22"/>
          <w:lang w:val="en"/>
        </w:rPr>
      </w:pPr>
      <w:hyperlink r:id="rId303" w:tgtFrame="_self" w:tooltip="Register for Recreation Class" w:history="1">
        <w:r w:rsidR="00FA2D02" w:rsidRPr="00D26EE2">
          <w:rPr>
            <w:rFonts w:cs="Arial"/>
            <w:iCs/>
            <w:vanish/>
            <w:szCs w:val="22"/>
            <w:lang w:val="en"/>
          </w:rPr>
          <w:t>Register for Recreation Class</w:t>
        </w:r>
      </w:hyperlink>
    </w:p>
    <w:p w14:paraId="10FAC96C" w14:textId="77777777" w:rsidR="00FA2D02" w:rsidRPr="00D26EE2" w:rsidRDefault="00FE44B7" w:rsidP="00D26EE2">
      <w:pPr>
        <w:numPr>
          <w:ilvl w:val="1"/>
          <w:numId w:val="5"/>
        </w:numPr>
        <w:rPr>
          <w:rFonts w:cs="Arial"/>
          <w:iCs/>
          <w:vanish/>
          <w:szCs w:val="22"/>
          <w:lang w:val="en"/>
        </w:rPr>
      </w:pPr>
      <w:hyperlink r:id="rId304" w:tooltip="Public Records" w:history="1">
        <w:r w:rsidR="00FA2D02" w:rsidRPr="00D26EE2">
          <w:rPr>
            <w:rFonts w:cs="Arial"/>
            <w:iCs/>
            <w:vanish/>
            <w:szCs w:val="22"/>
            <w:lang w:val="en"/>
          </w:rPr>
          <w:t>Public Records</w:t>
        </w:r>
      </w:hyperlink>
    </w:p>
    <w:p w14:paraId="000DFCB2" w14:textId="77777777" w:rsidR="00FA2D02" w:rsidRPr="00D26EE2" w:rsidRDefault="00FE44B7" w:rsidP="00D26EE2">
      <w:pPr>
        <w:numPr>
          <w:ilvl w:val="2"/>
          <w:numId w:val="5"/>
        </w:numPr>
        <w:rPr>
          <w:rFonts w:cs="Arial"/>
          <w:iCs/>
          <w:vanish/>
          <w:szCs w:val="22"/>
          <w:lang w:val="en"/>
        </w:rPr>
      </w:pPr>
      <w:hyperlink r:id="rId305" w:tgtFrame="_self" w:tooltip="Land Records Index" w:history="1">
        <w:r w:rsidR="00FA2D02" w:rsidRPr="00D26EE2">
          <w:rPr>
            <w:rFonts w:cs="Arial"/>
            <w:iCs/>
            <w:vanish/>
            <w:szCs w:val="22"/>
            <w:lang w:val="en"/>
          </w:rPr>
          <w:t>Land Records Index</w:t>
        </w:r>
      </w:hyperlink>
    </w:p>
    <w:p w14:paraId="33A3DE94" w14:textId="77777777" w:rsidR="00FA2D02" w:rsidRPr="00D26EE2" w:rsidRDefault="00FE44B7" w:rsidP="00D26EE2">
      <w:pPr>
        <w:numPr>
          <w:ilvl w:val="2"/>
          <w:numId w:val="5"/>
        </w:numPr>
        <w:rPr>
          <w:rFonts w:cs="Arial"/>
          <w:iCs/>
          <w:vanish/>
          <w:szCs w:val="22"/>
          <w:lang w:val="en"/>
        </w:rPr>
      </w:pPr>
      <w:hyperlink r:id="rId306" w:tgtFrame="_self" w:tooltip="Meetings &amp; Agendas" w:history="1">
        <w:r w:rsidR="00FA2D02" w:rsidRPr="00D26EE2">
          <w:rPr>
            <w:rFonts w:cs="Arial"/>
            <w:iCs/>
            <w:vanish/>
            <w:szCs w:val="22"/>
            <w:lang w:val="en"/>
          </w:rPr>
          <w:t>Meetings &amp; Agendas</w:t>
        </w:r>
      </w:hyperlink>
    </w:p>
    <w:p w14:paraId="309EAA29" w14:textId="77777777" w:rsidR="00FA2D02" w:rsidRPr="00D26EE2" w:rsidRDefault="00FE44B7" w:rsidP="00D26EE2">
      <w:pPr>
        <w:numPr>
          <w:ilvl w:val="2"/>
          <w:numId w:val="5"/>
        </w:numPr>
        <w:rPr>
          <w:rFonts w:cs="Arial"/>
          <w:iCs/>
          <w:vanish/>
          <w:szCs w:val="22"/>
          <w:lang w:val="en"/>
        </w:rPr>
      </w:pPr>
      <w:hyperlink r:id="rId307" w:tgtFrame="_self" w:tooltip="Notary Public Service" w:history="1">
        <w:r w:rsidR="00FA2D02" w:rsidRPr="00D26EE2">
          <w:rPr>
            <w:rFonts w:cs="Arial"/>
            <w:iCs/>
            <w:vanish/>
            <w:szCs w:val="22"/>
            <w:lang w:val="en"/>
          </w:rPr>
          <w:t>Notary Public Service</w:t>
        </w:r>
      </w:hyperlink>
    </w:p>
    <w:p w14:paraId="51F2B891" w14:textId="77777777" w:rsidR="00FA2D02" w:rsidRPr="00D26EE2" w:rsidRDefault="00FE44B7" w:rsidP="00D26EE2">
      <w:pPr>
        <w:numPr>
          <w:ilvl w:val="2"/>
          <w:numId w:val="5"/>
        </w:numPr>
        <w:rPr>
          <w:rFonts w:cs="Arial"/>
          <w:iCs/>
          <w:vanish/>
          <w:szCs w:val="22"/>
          <w:lang w:val="en"/>
        </w:rPr>
      </w:pPr>
      <w:hyperlink r:id="rId308" w:tgtFrame="_self" w:tooltip="Property Information" w:history="1">
        <w:r w:rsidR="00FA2D02" w:rsidRPr="00D26EE2">
          <w:rPr>
            <w:rFonts w:cs="Arial"/>
            <w:iCs/>
            <w:vanish/>
            <w:szCs w:val="22"/>
            <w:lang w:val="en"/>
          </w:rPr>
          <w:t>Property Information</w:t>
        </w:r>
      </w:hyperlink>
    </w:p>
    <w:p w14:paraId="679F6C10" w14:textId="77777777" w:rsidR="00FA2D02" w:rsidRPr="00D26EE2" w:rsidRDefault="00FE44B7" w:rsidP="00D26EE2">
      <w:pPr>
        <w:numPr>
          <w:ilvl w:val="2"/>
          <w:numId w:val="5"/>
        </w:numPr>
        <w:rPr>
          <w:rFonts w:cs="Arial"/>
          <w:iCs/>
          <w:vanish/>
          <w:szCs w:val="22"/>
          <w:lang w:val="en"/>
        </w:rPr>
      </w:pPr>
      <w:hyperlink r:id="rId309" w:tgtFrame="_self" w:tooltip="Town Clerk's Records" w:history="1">
        <w:r w:rsidR="00FA2D02" w:rsidRPr="00D26EE2">
          <w:rPr>
            <w:rFonts w:cs="Arial"/>
            <w:iCs/>
            <w:vanish/>
            <w:szCs w:val="22"/>
            <w:lang w:val="en"/>
          </w:rPr>
          <w:t>Town Clerk's Records</w:t>
        </w:r>
      </w:hyperlink>
    </w:p>
    <w:p w14:paraId="6A019666" w14:textId="77777777" w:rsidR="00FA2D02" w:rsidRPr="00D26EE2" w:rsidRDefault="00FE44B7" w:rsidP="00D26EE2">
      <w:pPr>
        <w:numPr>
          <w:ilvl w:val="2"/>
          <w:numId w:val="5"/>
        </w:numPr>
        <w:rPr>
          <w:rFonts w:cs="Arial"/>
          <w:iCs/>
          <w:vanish/>
          <w:szCs w:val="22"/>
          <w:lang w:val="en"/>
        </w:rPr>
      </w:pPr>
      <w:hyperlink r:id="rId310" w:tgtFrame="_self" w:tooltip="Trade Name Certificates" w:history="1">
        <w:r w:rsidR="00FA2D02" w:rsidRPr="00D26EE2">
          <w:rPr>
            <w:rFonts w:cs="Arial"/>
            <w:iCs/>
            <w:vanish/>
            <w:szCs w:val="22"/>
            <w:lang w:val="en"/>
          </w:rPr>
          <w:t>Trade Name Certificates</w:t>
        </w:r>
      </w:hyperlink>
    </w:p>
    <w:p w14:paraId="59F3B92B" w14:textId="77777777" w:rsidR="00FA2D02" w:rsidRPr="00D26EE2" w:rsidRDefault="00FE44B7" w:rsidP="00D26EE2">
      <w:pPr>
        <w:numPr>
          <w:ilvl w:val="2"/>
          <w:numId w:val="5"/>
        </w:numPr>
        <w:rPr>
          <w:rFonts w:cs="Arial"/>
          <w:iCs/>
          <w:vanish/>
          <w:szCs w:val="22"/>
          <w:lang w:val="en"/>
        </w:rPr>
      </w:pPr>
      <w:hyperlink r:id="rId311" w:tgtFrame="_self" w:tooltip="Vital Records" w:history="1">
        <w:r w:rsidR="00FA2D02" w:rsidRPr="00D26EE2">
          <w:rPr>
            <w:rFonts w:cs="Arial"/>
            <w:iCs/>
            <w:vanish/>
            <w:szCs w:val="22"/>
            <w:lang w:val="en"/>
          </w:rPr>
          <w:t>Vital Records</w:t>
        </w:r>
      </w:hyperlink>
    </w:p>
    <w:p w14:paraId="761398F5" w14:textId="77777777" w:rsidR="00FA2D02" w:rsidRPr="00D26EE2" w:rsidRDefault="00FE44B7" w:rsidP="00D26EE2">
      <w:pPr>
        <w:numPr>
          <w:ilvl w:val="1"/>
          <w:numId w:val="5"/>
        </w:numPr>
        <w:rPr>
          <w:rFonts w:cs="Arial"/>
          <w:iCs/>
          <w:vanish/>
          <w:szCs w:val="22"/>
          <w:lang w:val="en"/>
        </w:rPr>
      </w:pPr>
      <w:hyperlink r:id="rId312" w:tooltip="Taxes &amp; Finance" w:history="1">
        <w:r w:rsidR="00FA2D02" w:rsidRPr="00D26EE2">
          <w:rPr>
            <w:rFonts w:cs="Arial"/>
            <w:iCs/>
            <w:vanish/>
            <w:szCs w:val="22"/>
            <w:lang w:val="en"/>
          </w:rPr>
          <w:t>Taxes &amp; Finance</w:t>
        </w:r>
      </w:hyperlink>
    </w:p>
    <w:p w14:paraId="68DFF63F" w14:textId="77777777" w:rsidR="00FA2D02" w:rsidRPr="00D26EE2" w:rsidRDefault="00FE44B7" w:rsidP="00D26EE2">
      <w:pPr>
        <w:numPr>
          <w:ilvl w:val="2"/>
          <w:numId w:val="5"/>
        </w:numPr>
        <w:rPr>
          <w:rFonts w:cs="Arial"/>
          <w:iCs/>
          <w:vanish/>
          <w:szCs w:val="22"/>
          <w:lang w:val="en"/>
        </w:rPr>
      </w:pPr>
      <w:hyperlink r:id="rId313" w:tgtFrame="_self" w:tooltip="Financial Administration" w:history="1">
        <w:r w:rsidR="00FA2D02" w:rsidRPr="00D26EE2">
          <w:rPr>
            <w:rFonts w:cs="Arial"/>
            <w:iCs/>
            <w:vanish/>
            <w:szCs w:val="22"/>
            <w:lang w:val="en"/>
          </w:rPr>
          <w:t>Financial Administration</w:t>
        </w:r>
      </w:hyperlink>
    </w:p>
    <w:p w14:paraId="72F6C9D7" w14:textId="77777777" w:rsidR="00FA2D02" w:rsidRPr="00D26EE2" w:rsidRDefault="00FE44B7" w:rsidP="00D26EE2">
      <w:pPr>
        <w:numPr>
          <w:ilvl w:val="2"/>
          <w:numId w:val="5"/>
        </w:numPr>
        <w:rPr>
          <w:rFonts w:cs="Arial"/>
          <w:iCs/>
          <w:vanish/>
          <w:szCs w:val="22"/>
          <w:lang w:val="en"/>
        </w:rPr>
      </w:pPr>
      <w:hyperlink r:id="rId314" w:tgtFrame="_blank" w:tooltip="Lookup Tax Info" w:history="1">
        <w:r w:rsidR="00FA2D02" w:rsidRPr="00D26EE2">
          <w:rPr>
            <w:rFonts w:cs="Arial"/>
            <w:iCs/>
            <w:vanish/>
            <w:szCs w:val="22"/>
            <w:lang w:val="en"/>
          </w:rPr>
          <w:t>Lookup Tax Info</w:t>
        </w:r>
      </w:hyperlink>
    </w:p>
    <w:p w14:paraId="00AA4016" w14:textId="77777777" w:rsidR="00FA2D02" w:rsidRPr="00D26EE2" w:rsidRDefault="00FE44B7" w:rsidP="00D26EE2">
      <w:pPr>
        <w:numPr>
          <w:ilvl w:val="2"/>
          <w:numId w:val="5"/>
        </w:numPr>
        <w:rPr>
          <w:rFonts w:cs="Arial"/>
          <w:iCs/>
          <w:vanish/>
          <w:szCs w:val="22"/>
          <w:lang w:val="en"/>
        </w:rPr>
      </w:pPr>
      <w:hyperlink r:id="rId315" w:tgtFrame="_self" w:tooltip="Property Assessment Division" w:history="1">
        <w:r w:rsidR="00FA2D02" w:rsidRPr="00D26EE2">
          <w:rPr>
            <w:rFonts w:cs="Arial"/>
            <w:iCs/>
            <w:vanish/>
            <w:szCs w:val="22"/>
            <w:lang w:val="en"/>
          </w:rPr>
          <w:t>Property Assessment Division</w:t>
        </w:r>
      </w:hyperlink>
    </w:p>
    <w:p w14:paraId="1E692C97" w14:textId="77777777" w:rsidR="00FA2D02" w:rsidRPr="00D26EE2" w:rsidRDefault="00FE44B7" w:rsidP="00D26EE2">
      <w:pPr>
        <w:numPr>
          <w:ilvl w:val="2"/>
          <w:numId w:val="5"/>
        </w:numPr>
        <w:rPr>
          <w:rFonts w:cs="Arial"/>
          <w:iCs/>
          <w:vanish/>
          <w:szCs w:val="22"/>
          <w:lang w:val="en"/>
        </w:rPr>
      </w:pPr>
      <w:hyperlink r:id="rId316" w:tgtFrame="_self" w:tooltip="Revenue Collection Division" w:history="1">
        <w:r w:rsidR="00FA2D02" w:rsidRPr="00D26EE2">
          <w:rPr>
            <w:rFonts w:cs="Arial"/>
            <w:iCs/>
            <w:vanish/>
            <w:szCs w:val="22"/>
            <w:lang w:val="en"/>
          </w:rPr>
          <w:t>Revenue Collection Division</w:t>
        </w:r>
      </w:hyperlink>
    </w:p>
    <w:p w14:paraId="43E050DB" w14:textId="77777777" w:rsidR="00FA2D02" w:rsidRPr="00D26EE2" w:rsidRDefault="00FE44B7" w:rsidP="00D26EE2">
      <w:pPr>
        <w:numPr>
          <w:ilvl w:val="1"/>
          <w:numId w:val="5"/>
        </w:numPr>
        <w:rPr>
          <w:rFonts w:cs="Arial"/>
          <w:iCs/>
          <w:vanish/>
          <w:szCs w:val="22"/>
          <w:lang w:val="en"/>
        </w:rPr>
      </w:pPr>
      <w:hyperlink r:id="rId317" w:tooltip="Town Services" w:history="1">
        <w:r w:rsidR="00FA2D02" w:rsidRPr="00D26EE2">
          <w:rPr>
            <w:rFonts w:cs="Arial"/>
            <w:iCs/>
            <w:vanish/>
            <w:szCs w:val="22"/>
            <w:lang w:val="en"/>
          </w:rPr>
          <w:t>Town Services</w:t>
        </w:r>
      </w:hyperlink>
    </w:p>
    <w:p w14:paraId="0F8AC926" w14:textId="77777777" w:rsidR="00FA2D02" w:rsidRPr="00D26EE2" w:rsidRDefault="00FE44B7" w:rsidP="00D26EE2">
      <w:pPr>
        <w:numPr>
          <w:ilvl w:val="2"/>
          <w:numId w:val="5"/>
        </w:numPr>
        <w:rPr>
          <w:rFonts w:cs="Arial"/>
          <w:iCs/>
          <w:vanish/>
          <w:szCs w:val="22"/>
          <w:lang w:val="en"/>
        </w:rPr>
      </w:pPr>
      <w:hyperlink r:id="rId318" w:tgtFrame="_self" w:tooltip="Facility and Space Rentals" w:history="1">
        <w:r w:rsidR="00FA2D02" w:rsidRPr="00D26EE2">
          <w:rPr>
            <w:rFonts w:cs="Arial"/>
            <w:iCs/>
            <w:vanish/>
            <w:szCs w:val="22"/>
            <w:lang w:val="en"/>
          </w:rPr>
          <w:t>Facility and Space Rentals</w:t>
        </w:r>
      </w:hyperlink>
    </w:p>
    <w:p w14:paraId="5A538208" w14:textId="77777777" w:rsidR="00FA2D02" w:rsidRPr="00D26EE2" w:rsidRDefault="00FE44B7" w:rsidP="00D26EE2">
      <w:pPr>
        <w:numPr>
          <w:ilvl w:val="2"/>
          <w:numId w:val="5"/>
        </w:numPr>
        <w:rPr>
          <w:rFonts w:cs="Arial"/>
          <w:iCs/>
          <w:vanish/>
          <w:szCs w:val="22"/>
          <w:lang w:val="en"/>
        </w:rPr>
      </w:pPr>
      <w:hyperlink r:id="rId319" w:tooltip="Certificates &amp; Personal Identification" w:history="1">
        <w:r w:rsidR="00FA2D02" w:rsidRPr="00D26EE2">
          <w:rPr>
            <w:rFonts w:cs="Arial"/>
            <w:iCs/>
            <w:vanish/>
            <w:szCs w:val="22"/>
            <w:lang w:val="en"/>
          </w:rPr>
          <w:t>Certificates &amp; Personal Identification</w:t>
        </w:r>
      </w:hyperlink>
    </w:p>
    <w:p w14:paraId="50B054D5" w14:textId="77777777" w:rsidR="00FA2D02" w:rsidRPr="00D26EE2" w:rsidRDefault="00FE44B7" w:rsidP="00D26EE2">
      <w:pPr>
        <w:numPr>
          <w:ilvl w:val="2"/>
          <w:numId w:val="5"/>
        </w:numPr>
        <w:rPr>
          <w:rFonts w:cs="Arial"/>
          <w:iCs/>
          <w:vanish/>
          <w:szCs w:val="22"/>
          <w:lang w:val="en"/>
        </w:rPr>
      </w:pPr>
      <w:hyperlink r:id="rId320" w:tooltip="Licenses &amp; Permits" w:history="1">
        <w:r w:rsidR="00FA2D02" w:rsidRPr="00D26EE2">
          <w:rPr>
            <w:rFonts w:cs="Arial"/>
            <w:iCs/>
            <w:vanish/>
            <w:szCs w:val="22"/>
            <w:lang w:val="en"/>
          </w:rPr>
          <w:t>Licenses &amp; Permits</w:t>
        </w:r>
      </w:hyperlink>
    </w:p>
    <w:p w14:paraId="17B346C0" w14:textId="77777777" w:rsidR="00FA2D02" w:rsidRPr="00D26EE2" w:rsidRDefault="00FE44B7" w:rsidP="00D26EE2">
      <w:pPr>
        <w:numPr>
          <w:ilvl w:val="2"/>
          <w:numId w:val="5"/>
        </w:numPr>
        <w:rPr>
          <w:rFonts w:cs="Arial"/>
          <w:iCs/>
          <w:vanish/>
          <w:szCs w:val="22"/>
          <w:lang w:val="en"/>
        </w:rPr>
      </w:pPr>
      <w:hyperlink r:id="rId321" w:tgtFrame="_self" w:tooltip="Notary Public Service" w:history="1">
        <w:r w:rsidR="00FA2D02" w:rsidRPr="00D26EE2">
          <w:rPr>
            <w:rFonts w:cs="Arial"/>
            <w:iCs/>
            <w:vanish/>
            <w:szCs w:val="22"/>
            <w:lang w:val="en"/>
          </w:rPr>
          <w:t>Notary Public Service</w:t>
        </w:r>
      </w:hyperlink>
    </w:p>
    <w:p w14:paraId="53ADDF48" w14:textId="77777777" w:rsidR="00FA2D02" w:rsidRPr="00D26EE2" w:rsidRDefault="00FE44B7" w:rsidP="00D26EE2">
      <w:pPr>
        <w:numPr>
          <w:ilvl w:val="2"/>
          <w:numId w:val="5"/>
        </w:numPr>
        <w:rPr>
          <w:rFonts w:cs="Arial"/>
          <w:iCs/>
          <w:vanish/>
          <w:szCs w:val="22"/>
          <w:lang w:val="en"/>
        </w:rPr>
      </w:pPr>
      <w:hyperlink r:id="rId322" w:tgtFrame="_self" w:tooltip="Online Mapping System (GIS)" w:history="1">
        <w:r w:rsidR="00FA2D02" w:rsidRPr="00D26EE2">
          <w:rPr>
            <w:rFonts w:cs="Arial"/>
            <w:iCs/>
            <w:vanish/>
            <w:szCs w:val="22"/>
            <w:lang w:val="en"/>
          </w:rPr>
          <w:t>Online Mapping System (GIS)</w:t>
        </w:r>
      </w:hyperlink>
    </w:p>
    <w:p w14:paraId="505BBB73" w14:textId="77777777" w:rsidR="00FA2D02" w:rsidRPr="00D26EE2" w:rsidRDefault="00FE44B7" w:rsidP="00D26EE2">
      <w:pPr>
        <w:numPr>
          <w:ilvl w:val="2"/>
          <w:numId w:val="5"/>
        </w:numPr>
        <w:rPr>
          <w:rFonts w:cs="Arial"/>
          <w:iCs/>
          <w:vanish/>
          <w:szCs w:val="22"/>
          <w:lang w:val="en"/>
        </w:rPr>
      </w:pPr>
      <w:hyperlink r:id="rId323" w:tgtFrame="_self" w:tooltip="Online Reporting System" w:history="1">
        <w:r w:rsidR="00FA2D02" w:rsidRPr="00D26EE2">
          <w:rPr>
            <w:rFonts w:cs="Arial"/>
            <w:iCs/>
            <w:vanish/>
            <w:szCs w:val="22"/>
            <w:lang w:val="en"/>
          </w:rPr>
          <w:t>Online Reporting System</w:t>
        </w:r>
      </w:hyperlink>
    </w:p>
    <w:p w14:paraId="6A331300" w14:textId="77777777" w:rsidR="00FA2D02" w:rsidRPr="00D26EE2" w:rsidRDefault="00FE44B7" w:rsidP="00D26EE2">
      <w:pPr>
        <w:numPr>
          <w:ilvl w:val="2"/>
          <w:numId w:val="5"/>
        </w:numPr>
        <w:rPr>
          <w:rFonts w:cs="Arial"/>
          <w:iCs/>
          <w:vanish/>
          <w:szCs w:val="22"/>
          <w:lang w:val="en"/>
        </w:rPr>
      </w:pPr>
      <w:hyperlink r:id="rId324" w:tgtFrame="_self" w:tooltip="Outreach Services" w:history="1">
        <w:r w:rsidR="00FA2D02" w:rsidRPr="00D26EE2">
          <w:rPr>
            <w:rFonts w:cs="Arial"/>
            <w:iCs/>
            <w:vanish/>
            <w:szCs w:val="22"/>
            <w:lang w:val="en"/>
          </w:rPr>
          <w:t>Outreach Services</w:t>
        </w:r>
      </w:hyperlink>
    </w:p>
    <w:p w14:paraId="446CDA3D" w14:textId="77777777" w:rsidR="00FA2D02" w:rsidRPr="00D26EE2" w:rsidRDefault="00FE44B7" w:rsidP="00D26EE2">
      <w:pPr>
        <w:numPr>
          <w:ilvl w:val="2"/>
          <w:numId w:val="5"/>
        </w:numPr>
        <w:rPr>
          <w:rFonts w:cs="Arial"/>
          <w:iCs/>
          <w:vanish/>
          <w:szCs w:val="22"/>
          <w:lang w:val="en"/>
        </w:rPr>
      </w:pPr>
      <w:hyperlink r:id="rId325" w:tgtFrame="_self" w:tooltip="Refuse &amp; Recycling" w:history="1">
        <w:r w:rsidR="00FA2D02" w:rsidRPr="00D26EE2">
          <w:rPr>
            <w:rFonts w:cs="Arial"/>
            <w:iCs/>
            <w:vanish/>
            <w:szCs w:val="22"/>
            <w:lang w:val="en"/>
          </w:rPr>
          <w:t>Refuse &amp; Recycling</w:t>
        </w:r>
      </w:hyperlink>
    </w:p>
    <w:p w14:paraId="1EFD3DF0" w14:textId="77777777" w:rsidR="00FA2D02" w:rsidRPr="00D26EE2" w:rsidRDefault="00FE44B7" w:rsidP="00D26EE2">
      <w:pPr>
        <w:numPr>
          <w:ilvl w:val="2"/>
          <w:numId w:val="5"/>
        </w:numPr>
        <w:rPr>
          <w:rFonts w:cs="Arial"/>
          <w:iCs/>
          <w:vanish/>
          <w:szCs w:val="22"/>
          <w:lang w:val="en"/>
        </w:rPr>
      </w:pPr>
      <w:hyperlink r:id="rId326" w:tgtFrame="_self" w:tooltip="Request for Service" w:history="1">
        <w:r w:rsidR="00FA2D02" w:rsidRPr="00D26EE2">
          <w:rPr>
            <w:rFonts w:cs="Arial"/>
            <w:iCs/>
            <w:vanish/>
            <w:szCs w:val="22"/>
            <w:lang w:val="en"/>
          </w:rPr>
          <w:t>Request for Service</w:t>
        </w:r>
      </w:hyperlink>
    </w:p>
    <w:p w14:paraId="743DE99D" w14:textId="77777777" w:rsidR="00FA2D02" w:rsidRPr="00D26EE2" w:rsidRDefault="00FE44B7" w:rsidP="00D26EE2">
      <w:pPr>
        <w:numPr>
          <w:ilvl w:val="2"/>
          <w:numId w:val="5"/>
        </w:numPr>
        <w:rPr>
          <w:rFonts w:cs="Arial"/>
          <w:iCs/>
          <w:vanish/>
          <w:szCs w:val="22"/>
          <w:lang w:val="en"/>
        </w:rPr>
      </w:pPr>
      <w:hyperlink r:id="rId327" w:tgtFrame="_self" w:tooltip="Social (Human) Services" w:history="1">
        <w:r w:rsidR="00FA2D02" w:rsidRPr="00D26EE2">
          <w:rPr>
            <w:rFonts w:cs="Arial"/>
            <w:iCs/>
            <w:vanish/>
            <w:szCs w:val="22"/>
            <w:lang w:val="en"/>
          </w:rPr>
          <w:t>Social (Human) Services</w:t>
        </w:r>
      </w:hyperlink>
    </w:p>
    <w:p w14:paraId="06382C8B" w14:textId="77777777" w:rsidR="00FA2D02" w:rsidRPr="00D26EE2" w:rsidRDefault="00FE44B7" w:rsidP="00D26EE2">
      <w:pPr>
        <w:numPr>
          <w:ilvl w:val="2"/>
          <w:numId w:val="5"/>
        </w:numPr>
        <w:rPr>
          <w:rFonts w:cs="Arial"/>
          <w:iCs/>
          <w:vanish/>
          <w:szCs w:val="22"/>
          <w:lang w:val="en"/>
        </w:rPr>
      </w:pPr>
      <w:hyperlink r:id="rId328" w:tgtFrame="_self" w:tooltip="Signup as a Glastonbury Website Member" w:history="1">
        <w:r w:rsidR="00FA2D02" w:rsidRPr="00D26EE2">
          <w:rPr>
            <w:rFonts w:cs="Arial"/>
            <w:iCs/>
            <w:vanish/>
            <w:szCs w:val="22"/>
            <w:lang w:val="en"/>
          </w:rPr>
          <w:t>Signup as a Glastonbury Website Member</w:t>
        </w:r>
      </w:hyperlink>
    </w:p>
    <w:p w14:paraId="34117164" w14:textId="77777777" w:rsidR="00FA2D02" w:rsidRPr="00D26EE2" w:rsidRDefault="00FE44B7" w:rsidP="00D26EE2">
      <w:pPr>
        <w:numPr>
          <w:ilvl w:val="2"/>
          <w:numId w:val="5"/>
        </w:numPr>
        <w:rPr>
          <w:rFonts w:cs="Arial"/>
          <w:iCs/>
          <w:vanish/>
          <w:szCs w:val="22"/>
          <w:lang w:val="en"/>
        </w:rPr>
      </w:pPr>
      <w:hyperlink r:id="rId329" w:tgtFrame="_self" w:tooltip="Subscribe to eNotifications" w:history="1">
        <w:r w:rsidR="00FA2D02" w:rsidRPr="00D26EE2">
          <w:rPr>
            <w:rFonts w:cs="Arial"/>
            <w:iCs/>
            <w:vanish/>
            <w:szCs w:val="22"/>
            <w:lang w:val="en"/>
          </w:rPr>
          <w:t>Subscribe to eNotifications</w:t>
        </w:r>
      </w:hyperlink>
    </w:p>
    <w:p w14:paraId="1C37D934" w14:textId="77777777" w:rsidR="00FA2D02" w:rsidRPr="00D26EE2" w:rsidRDefault="00FE44B7" w:rsidP="00D26EE2">
      <w:pPr>
        <w:numPr>
          <w:ilvl w:val="2"/>
          <w:numId w:val="5"/>
        </w:numPr>
        <w:rPr>
          <w:rFonts w:cs="Arial"/>
          <w:iCs/>
          <w:vanish/>
          <w:szCs w:val="22"/>
          <w:lang w:val="en"/>
        </w:rPr>
      </w:pPr>
      <w:hyperlink r:id="rId330" w:tgtFrame="_self" w:tooltip="Transportation Services" w:history="1">
        <w:r w:rsidR="00FA2D02" w:rsidRPr="00D26EE2">
          <w:rPr>
            <w:rFonts w:cs="Arial"/>
            <w:iCs/>
            <w:vanish/>
            <w:szCs w:val="22"/>
            <w:lang w:val="en"/>
          </w:rPr>
          <w:t>Transportation Services</w:t>
        </w:r>
      </w:hyperlink>
    </w:p>
    <w:p w14:paraId="25946B7F" w14:textId="77777777" w:rsidR="00FA2D02" w:rsidRPr="00D26EE2" w:rsidRDefault="00FE44B7" w:rsidP="00D26EE2">
      <w:pPr>
        <w:numPr>
          <w:ilvl w:val="2"/>
          <w:numId w:val="5"/>
        </w:numPr>
        <w:rPr>
          <w:rFonts w:cs="Arial"/>
          <w:iCs/>
          <w:vanish/>
          <w:szCs w:val="22"/>
          <w:lang w:val="en"/>
        </w:rPr>
      </w:pPr>
      <w:hyperlink r:id="rId331" w:tgtFrame="_self" w:tooltip="Town Wireless Hot Spots" w:history="1">
        <w:r w:rsidR="00FA2D02" w:rsidRPr="00D26EE2">
          <w:rPr>
            <w:rFonts w:cs="Arial"/>
            <w:iCs/>
            <w:vanish/>
            <w:szCs w:val="22"/>
            <w:lang w:val="en"/>
          </w:rPr>
          <w:t>Town Wireless Hot Spots</w:t>
        </w:r>
      </w:hyperlink>
    </w:p>
    <w:p w14:paraId="49ECA52D" w14:textId="77777777" w:rsidR="00FA2D02" w:rsidRPr="00D26EE2" w:rsidRDefault="00FE44B7" w:rsidP="00D26EE2">
      <w:pPr>
        <w:numPr>
          <w:ilvl w:val="2"/>
          <w:numId w:val="5"/>
        </w:numPr>
        <w:rPr>
          <w:rFonts w:cs="Arial"/>
          <w:iCs/>
          <w:vanish/>
          <w:szCs w:val="22"/>
          <w:lang w:val="en"/>
        </w:rPr>
      </w:pPr>
      <w:hyperlink r:id="rId332" w:tgtFrame="_self" w:tooltip="Youth &amp; Family Counseling" w:history="1">
        <w:r w:rsidR="00FA2D02" w:rsidRPr="00D26EE2">
          <w:rPr>
            <w:rFonts w:cs="Arial"/>
            <w:iCs/>
            <w:vanish/>
            <w:szCs w:val="22"/>
            <w:lang w:val="en"/>
          </w:rPr>
          <w:t>Youth &amp; Family Counseling</w:t>
        </w:r>
      </w:hyperlink>
    </w:p>
    <w:p w14:paraId="1689987A" w14:textId="77777777" w:rsidR="00FA2D02" w:rsidRPr="00D26EE2" w:rsidRDefault="00FE44B7" w:rsidP="00D26EE2">
      <w:pPr>
        <w:numPr>
          <w:ilvl w:val="1"/>
          <w:numId w:val="5"/>
        </w:numPr>
        <w:rPr>
          <w:rFonts w:cs="Arial"/>
          <w:iCs/>
          <w:vanish/>
          <w:szCs w:val="22"/>
          <w:lang w:val="en"/>
        </w:rPr>
      </w:pPr>
      <w:hyperlink r:id="rId333" w:tooltip="Related Links" w:history="1">
        <w:r w:rsidR="00FA2D02" w:rsidRPr="00D26EE2">
          <w:rPr>
            <w:rFonts w:cs="Arial"/>
            <w:iCs/>
            <w:vanish/>
            <w:szCs w:val="22"/>
            <w:lang w:val="en"/>
          </w:rPr>
          <w:t>Related Links</w:t>
        </w:r>
      </w:hyperlink>
    </w:p>
    <w:p w14:paraId="37AB2DBA" w14:textId="77777777" w:rsidR="00FA2D02" w:rsidRPr="00D26EE2" w:rsidRDefault="00FE44B7" w:rsidP="00D26EE2">
      <w:pPr>
        <w:numPr>
          <w:ilvl w:val="2"/>
          <w:numId w:val="5"/>
        </w:numPr>
        <w:rPr>
          <w:rFonts w:cs="Arial"/>
          <w:iCs/>
          <w:vanish/>
          <w:szCs w:val="22"/>
          <w:lang w:val="en"/>
        </w:rPr>
      </w:pPr>
      <w:hyperlink r:id="rId334" w:tgtFrame="_self" w:tooltip="Department Directory" w:history="1">
        <w:r w:rsidR="00FA2D02" w:rsidRPr="00D26EE2">
          <w:rPr>
            <w:rFonts w:cs="Arial"/>
            <w:iCs/>
            <w:vanish/>
            <w:szCs w:val="22"/>
            <w:lang w:val="en"/>
          </w:rPr>
          <w:t>Department Directory</w:t>
        </w:r>
      </w:hyperlink>
    </w:p>
    <w:p w14:paraId="3D061542" w14:textId="77777777" w:rsidR="00FA2D02" w:rsidRPr="00D26EE2" w:rsidRDefault="00FE44B7" w:rsidP="00D26EE2">
      <w:pPr>
        <w:numPr>
          <w:ilvl w:val="2"/>
          <w:numId w:val="5"/>
        </w:numPr>
        <w:rPr>
          <w:rFonts w:cs="Arial"/>
          <w:iCs/>
          <w:vanish/>
          <w:szCs w:val="22"/>
          <w:lang w:val="en"/>
        </w:rPr>
      </w:pPr>
      <w:hyperlink r:id="rId335" w:tgtFrame="_self" w:tooltip="Town Government" w:history="1">
        <w:r w:rsidR="00FA2D02" w:rsidRPr="00D26EE2">
          <w:rPr>
            <w:rFonts w:cs="Arial"/>
            <w:iCs/>
            <w:vanish/>
            <w:szCs w:val="22"/>
            <w:lang w:val="en"/>
          </w:rPr>
          <w:t>Town Government</w:t>
        </w:r>
      </w:hyperlink>
    </w:p>
    <w:p w14:paraId="2D6A52E7" w14:textId="77777777" w:rsidR="00FA2D02" w:rsidRPr="00D26EE2" w:rsidRDefault="00FE44B7" w:rsidP="00D26EE2">
      <w:pPr>
        <w:numPr>
          <w:ilvl w:val="2"/>
          <w:numId w:val="5"/>
        </w:numPr>
        <w:rPr>
          <w:rFonts w:cs="Arial"/>
          <w:iCs/>
          <w:vanish/>
          <w:szCs w:val="22"/>
          <w:lang w:val="en"/>
        </w:rPr>
      </w:pPr>
      <w:hyperlink r:id="rId336" w:tgtFrame="_self" w:tooltip="Town &amp; Community Groups" w:history="1">
        <w:r w:rsidR="00FA2D02" w:rsidRPr="00D26EE2">
          <w:rPr>
            <w:rFonts w:cs="Arial"/>
            <w:iCs/>
            <w:vanish/>
            <w:szCs w:val="22"/>
            <w:lang w:val="en"/>
          </w:rPr>
          <w:t>Town &amp; Community Groups</w:t>
        </w:r>
      </w:hyperlink>
    </w:p>
    <w:p w14:paraId="62FB3E29" w14:textId="77777777" w:rsidR="00FA2D02" w:rsidRPr="00D26EE2" w:rsidRDefault="00FE44B7" w:rsidP="00D26EE2">
      <w:pPr>
        <w:numPr>
          <w:ilvl w:val="2"/>
          <w:numId w:val="5"/>
        </w:numPr>
        <w:rPr>
          <w:rFonts w:cs="Arial"/>
          <w:iCs/>
          <w:vanish/>
          <w:szCs w:val="22"/>
          <w:lang w:val="en"/>
        </w:rPr>
      </w:pPr>
      <w:hyperlink r:id="rId337" w:tgtFrame="_self" w:tooltip="Glastonbury Chamber" w:history="1">
        <w:r w:rsidR="00FA2D02" w:rsidRPr="00D26EE2">
          <w:rPr>
            <w:rFonts w:cs="Arial"/>
            <w:iCs/>
            <w:vanish/>
            <w:szCs w:val="22"/>
            <w:lang w:val="en"/>
          </w:rPr>
          <w:t>Glastonbury Chamber</w:t>
        </w:r>
      </w:hyperlink>
    </w:p>
    <w:p w14:paraId="5B8C875B" w14:textId="77777777" w:rsidR="00FA2D02" w:rsidRPr="00D26EE2" w:rsidRDefault="00FE44B7" w:rsidP="00D26EE2">
      <w:pPr>
        <w:numPr>
          <w:ilvl w:val="2"/>
          <w:numId w:val="5"/>
        </w:numPr>
        <w:rPr>
          <w:rFonts w:cs="Arial"/>
          <w:iCs/>
          <w:vanish/>
          <w:szCs w:val="22"/>
          <w:lang w:val="en"/>
        </w:rPr>
      </w:pPr>
      <w:hyperlink r:id="rId338" w:tgtFrame="_self" w:tooltip="Staff Directory" w:history="1">
        <w:r w:rsidR="00FA2D02" w:rsidRPr="00D26EE2">
          <w:rPr>
            <w:rFonts w:cs="Arial"/>
            <w:iCs/>
            <w:vanish/>
            <w:szCs w:val="22"/>
            <w:lang w:val="en"/>
          </w:rPr>
          <w:t>Staff Directory</w:t>
        </w:r>
      </w:hyperlink>
    </w:p>
    <w:p w14:paraId="39318D71" w14:textId="77777777" w:rsidR="00FA2D02" w:rsidRPr="00D26EE2" w:rsidRDefault="00FA2D02" w:rsidP="00D26EE2">
      <w:pPr>
        <w:rPr>
          <w:rFonts w:cs="Arial"/>
          <w:iCs/>
          <w:vanish/>
          <w:szCs w:val="22"/>
          <w:lang w:val="en"/>
        </w:rPr>
      </w:pPr>
    </w:p>
    <w:p w14:paraId="3D0C0AA8" w14:textId="77777777" w:rsidR="00FA2D02" w:rsidRPr="00D26EE2" w:rsidRDefault="00FA2D02" w:rsidP="00D26EE2">
      <w:pPr>
        <w:rPr>
          <w:rFonts w:cs="Arial"/>
          <w:iCs/>
          <w:vanish/>
          <w:szCs w:val="22"/>
          <w:lang w:val="en"/>
        </w:rPr>
      </w:pPr>
    </w:p>
    <w:p w14:paraId="1201AA5F" w14:textId="77777777" w:rsidR="00FA2D02" w:rsidRPr="00D26EE2" w:rsidRDefault="00FA2D02" w:rsidP="00D26EE2">
      <w:pPr>
        <w:rPr>
          <w:rFonts w:cs="Arial"/>
          <w:iCs/>
          <w:vanish/>
          <w:szCs w:val="22"/>
          <w:lang w:val="en"/>
        </w:rPr>
      </w:pPr>
    </w:p>
    <w:p w14:paraId="64F1C218" w14:textId="77777777" w:rsidR="00FA2D02" w:rsidRPr="00D26EE2" w:rsidRDefault="00FA2D02" w:rsidP="00D26EE2">
      <w:pPr>
        <w:numPr>
          <w:ilvl w:val="0"/>
          <w:numId w:val="6"/>
        </w:numPr>
        <w:rPr>
          <w:rFonts w:cs="Arial"/>
          <w:iCs/>
          <w:vanish/>
          <w:szCs w:val="22"/>
          <w:lang w:val="en"/>
        </w:rPr>
      </w:pPr>
    </w:p>
    <w:p w14:paraId="29B00CC7" w14:textId="77777777" w:rsidR="00FA2D02" w:rsidRPr="00D26EE2" w:rsidRDefault="00FA2D02" w:rsidP="00D26EE2">
      <w:pPr>
        <w:rPr>
          <w:rFonts w:cs="Arial"/>
          <w:iCs/>
          <w:vanish/>
          <w:szCs w:val="22"/>
          <w:lang w:val="en"/>
        </w:rPr>
      </w:pPr>
    </w:p>
    <w:p w14:paraId="61E70402" w14:textId="77777777" w:rsidR="00FA2D02" w:rsidRPr="00D26EE2" w:rsidRDefault="00FA2D02" w:rsidP="00D26EE2">
      <w:pPr>
        <w:numPr>
          <w:ilvl w:val="0"/>
          <w:numId w:val="6"/>
        </w:numPr>
        <w:rPr>
          <w:rFonts w:cs="Arial"/>
          <w:iCs/>
          <w:vanish/>
          <w:szCs w:val="22"/>
          <w:lang w:val="en"/>
        </w:rPr>
      </w:pPr>
    </w:p>
    <w:p w14:paraId="7691B922" w14:textId="77777777" w:rsidR="00FA2D02" w:rsidRPr="00D26EE2" w:rsidRDefault="00FA2D02" w:rsidP="00D26EE2">
      <w:pPr>
        <w:rPr>
          <w:rFonts w:cs="Arial"/>
          <w:iCs/>
          <w:vanish/>
          <w:szCs w:val="22"/>
          <w:lang w:val="en"/>
        </w:rPr>
      </w:pPr>
    </w:p>
    <w:p w14:paraId="4F784995" w14:textId="77777777" w:rsidR="00FA2D02" w:rsidRPr="00D26EE2" w:rsidRDefault="00FA2D02" w:rsidP="00D26EE2">
      <w:pPr>
        <w:numPr>
          <w:ilvl w:val="0"/>
          <w:numId w:val="6"/>
        </w:numPr>
        <w:rPr>
          <w:rFonts w:cs="Arial"/>
          <w:iCs/>
          <w:vanish/>
          <w:szCs w:val="22"/>
          <w:lang w:val="en"/>
        </w:rPr>
      </w:pPr>
    </w:p>
    <w:p w14:paraId="54ABB943" w14:textId="77777777" w:rsidR="00FA2D02" w:rsidRPr="00D26EE2" w:rsidRDefault="00FA2D02" w:rsidP="00D26EE2">
      <w:pPr>
        <w:rPr>
          <w:rFonts w:cs="Arial"/>
          <w:iCs/>
          <w:vanish/>
          <w:szCs w:val="22"/>
          <w:lang w:val="en"/>
        </w:rPr>
      </w:pPr>
    </w:p>
    <w:p w14:paraId="5AEF1AE7" w14:textId="77777777" w:rsidR="00FA2D02" w:rsidRPr="00D26EE2" w:rsidRDefault="00FA2D02" w:rsidP="00D26EE2">
      <w:pPr>
        <w:numPr>
          <w:ilvl w:val="0"/>
          <w:numId w:val="6"/>
        </w:numPr>
        <w:rPr>
          <w:rFonts w:cs="Arial"/>
          <w:iCs/>
          <w:vanish/>
          <w:szCs w:val="22"/>
          <w:lang w:val="en"/>
        </w:rPr>
      </w:pPr>
    </w:p>
    <w:p w14:paraId="21E7E869" w14:textId="77777777" w:rsidR="00FA2D02" w:rsidRPr="00D26EE2" w:rsidRDefault="00FA2D02" w:rsidP="00D26EE2">
      <w:pPr>
        <w:rPr>
          <w:rFonts w:cs="Arial"/>
          <w:iCs/>
          <w:vanish/>
          <w:szCs w:val="22"/>
          <w:lang w:val="en"/>
        </w:rPr>
      </w:pPr>
    </w:p>
    <w:p w14:paraId="58CBCB7A" w14:textId="77777777" w:rsidR="00FA2D02" w:rsidRPr="00D26EE2" w:rsidRDefault="00FA2D02" w:rsidP="00D26EE2">
      <w:pPr>
        <w:numPr>
          <w:ilvl w:val="0"/>
          <w:numId w:val="6"/>
        </w:numPr>
        <w:rPr>
          <w:rFonts w:cs="Arial"/>
          <w:iCs/>
          <w:vanish/>
          <w:szCs w:val="22"/>
          <w:lang w:val="en"/>
        </w:rPr>
      </w:pPr>
    </w:p>
    <w:p w14:paraId="1D49DE2A" w14:textId="77777777" w:rsidR="00FA2D02" w:rsidRPr="00D26EE2" w:rsidRDefault="00FA2D02" w:rsidP="00D26EE2">
      <w:pPr>
        <w:rPr>
          <w:rFonts w:cs="Arial"/>
          <w:iCs/>
          <w:vanish/>
          <w:szCs w:val="22"/>
          <w:lang w:val="en"/>
        </w:rPr>
      </w:pPr>
    </w:p>
    <w:p w14:paraId="35DCB8BE" w14:textId="77777777" w:rsidR="00FA2D02" w:rsidRPr="00D26EE2" w:rsidRDefault="00FA2D02" w:rsidP="00D26EE2">
      <w:pPr>
        <w:numPr>
          <w:ilvl w:val="0"/>
          <w:numId w:val="6"/>
        </w:numPr>
        <w:rPr>
          <w:rFonts w:cs="Arial"/>
          <w:iCs/>
          <w:vanish/>
          <w:szCs w:val="22"/>
          <w:lang w:val="en"/>
        </w:rPr>
      </w:pPr>
    </w:p>
    <w:p w14:paraId="6FA80F70" w14:textId="77777777" w:rsidR="00FA2D02" w:rsidRPr="00D26EE2" w:rsidRDefault="00FA2D02" w:rsidP="00D26EE2">
      <w:pPr>
        <w:rPr>
          <w:rFonts w:cs="Arial"/>
          <w:iCs/>
          <w:vanish/>
          <w:szCs w:val="22"/>
          <w:lang w:val="en"/>
        </w:rPr>
      </w:pPr>
    </w:p>
    <w:p w14:paraId="1D65214B" w14:textId="77777777" w:rsidR="00FA2D02" w:rsidRPr="00D26EE2" w:rsidRDefault="00FA2D02" w:rsidP="00D26EE2">
      <w:pPr>
        <w:numPr>
          <w:ilvl w:val="0"/>
          <w:numId w:val="6"/>
        </w:numPr>
        <w:rPr>
          <w:rFonts w:cs="Arial"/>
          <w:iCs/>
          <w:vanish/>
          <w:szCs w:val="22"/>
          <w:lang w:val="en"/>
        </w:rPr>
      </w:pPr>
    </w:p>
    <w:p w14:paraId="4BBAF969" w14:textId="77777777" w:rsidR="00FA2D02" w:rsidRPr="00D26EE2" w:rsidRDefault="00FA2D02" w:rsidP="00D26EE2">
      <w:pPr>
        <w:rPr>
          <w:rFonts w:cs="Arial"/>
          <w:iCs/>
          <w:vanish/>
          <w:szCs w:val="22"/>
          <w:lang w:val="en"/>
        </w:rPr>
      </w:pPr>
    </w:p>
    <w:p w14:paraId="5EFF0FB4" w14:textId="77777777" w:rsidR="00FA2D02" w:rsidRPr="00D26EE2" w:rsidRDefault="00FA2D02" w:rsidP="00D26EE2">
      <w:pPr>
        <w:numPr>
          <w:ilvl w:val="0"/>
          <w:numId w:val="6"/>
        </w:numPr>
        <w:rPr>
          <w:rFonts w:cs="Arial"/>
          <w:iCs/>
          <w:vanish/>
          <w:szCs w:val="22"/>
          <w:lang w:val="en"/>
        </w:rPr>
      </w:pPr>
    </w:p>
    <w:p w14:paraId="7A0A4F11" w14:textId="77777777" w:rsidR="00FA2D02" w:rsidRPr="00D26EE2" w:rsidRDefault="00FA2D02" w:rsidP="00D26EE2">
      <w:pPr>
        <w:rPr>
          <w:rFonts w:cs="Arial"/>
          <w:iCs/>
          <w:vanish/>
          <w:szCs w:val="22"/>
          <w:lang w:val="en"/>
        </w:rPr>
      </w:pPr>
    </w:p>
    <w:p w14:paraId="788847D8" w14:textId="77777777" w:rsidR="00FA2D02" w:rsidRPr="00D26EE2" w:rsidRDefault="00FA2D02" w:rsidP="00D26EE2">
      <w:pPr>
        <w:numPr>
          <w:ilvl w:val="0"/>
          <w:numId w:val="6"/>
        </w:numPr>
        <w:rPr>
          <w:rFonts w:cs="Arial"/>
          <w:iCs/>
          <w:vanish/>
          <w:szCs w:val="22"/>
          <w:lang w:val="en"/>
        </w:rPr>
      </w:pPr>
    </w:p>
    <w:p w14:paraId="1F390F4C" w14:textId="77777777" w:rsidR="00FA2D02" w:rsidRPr="00D26EE2" w:rsidRDefault="00FA2D02" w:rsidP="00D26EE2">
      <w:pPr>
        <w:rPr>
          <w:rFonts w:cs="Arial"/>
          <w:iCs/>
          <w:vanish/>
          <w:szCs w:val="22"/>
          <w:lang w:val="en"/>
        </w:rPr>
      </w:pPr>
    </w:p>
    <w:p w14:paraId="6B0CAAC0" w14:textId="77777777" w:rsidR="00FA2D02" w:rsidRPr="00D26EE2" w:rsidRDefault="00FA2D02" w:rsidP="00D26EE2">
      <w:pPr>
        <w:numPr>
          <w:ilvl w:val="0"/>
          <w:numId w:val="6"/>
        </w:numPr>
        <w:rPr>
          <w:rFonts w:cs="Arial"/>
          <w:iCs/>
          <w:vanish/>
          <w:szCs w:val="22"/>
          <w:lang w:val="en"/>
        </w:rPr>
      </w:pPr>
    </w:p>
    <w:p w14:paraId="5FFF8747" w14:textId="77777777" w:rsidR="00FA2D02" w:rsidRPr="00D26EE2" w:rsidRDefault="00FA2D02" w:rsidP="00D26EE2">
      <w:pPr>
        <w:rPr>
          <w:rFonts w:cs="Arial"/>
          <w:iCs/>
          <w:vanish/>
          <w:szCs w:val="22"/>
          <w:lang w:val="en"/>
        </w:rPr>
      </w:pPr>
    </w:p>
    <w:p w14:paraId="68F58EA0" w14:textId="77777777" w:rsidR="00FA2D02" w:rsidRPr="00D26EE2" w:rsidRDefault="00FA2D02" w:rsidP="00D26EE2">
      <w:pPr>
        <w:numPr>
          <w:ilvl w:val="0"/>
          <w:numId w:val="6"/>
        </w:numPr>
        <w:rPr>
          <w:rFonts w:cs="Arial"/>
          <w:iCs/>
          <w:vanish/>
          <w:szCs w:val="22"/>
          <w:lang w:val="en"/>
        </w:rPr>
      </w:pPr>
    </w:p>
    <w:p w14:paraId="2F6D762E" w14:textId="77777777" w:rsidR="006E290F" w:rsidRPr="00D26EE2" w:rsidRDefault="00FA2D02" w:rsidP="00D26EE2">
      <w:pPr>
        <w:rPr>
          <w:rFonts w:cs="Arial"/>
          <w:iCs/>
          <w:szCs w:val="22"/>
          <w:lang w:val="en"/>
        </w:rPr>
      </w:pPr>
      <w:r w:rsidRPr="00D26EE2">
        <w:rPr>
          <w:rFonts w:cs="Arial"/>
          <w:iCs/>
          <w:szCs w:val="22"/>
          <w:lang w:val="en"/>
        </w:rPr>
        <w:t> </w:t>
      </w:r>
    </w:p>
    <w:p w14:paraId="155B8553" w14:textId="3372FC9E" w:rsidR="00FA2D02" w:rsidRPr="00F64027" w:rsidRDefault="00FA2D02" w:rsidP="00D26EE2">
      <w:pPr>
        <w:rPr>
          <w:rFonts w:cs="Arial"/>
          <w:szCs w:val="22"/>
        </w:rPr>
      </w:pPr>
      <w:r w:rsidRPr="00D26EE2">
        <w:rPr>
          <w:rFonts w:cs="Arial"/>
          <w:iCs/>
          <w:szCs w:val="22"/>
        </w:rPr>
        <w:t xml:space="preserve">A </w:t>
      </w:r>
      <w:r w:rsidR="00101ADB" w:rsidRPr="00D26EE2">
        <w:rPr>
          <w:rFonts w:cs="Arial"/>
          <w:iCs/>
          <w:szCs w:val="22"/>
        </w:rPr>
        <w:t>c</w:t>
      </w:r>
      <w:r w:rsidRPr="00D26EE2">
        <w:rPr>
          <w:rFonts w:cs="Arial"/>
          <w:iCs/>
          <w:szCs w:val="22"/>
        </w:rPr>
        <w:t xml:space="preserve">onditional </w:t>
      </w:r>
      <w:r w:rsidR="00101ADB" w:rsidRPr="00D26EE2">
        <w:rPr>
          <w:rFonts w:cs="Arial"/>
          <w:iCs/>
          <w:szCs w:val="22"/>
        </w:rPr>
        <w:t>j</w:t>
      </w:r>
      <w:r w:rsidRPr="00D26EE2">
        <w:rPr>
          <w:rFonts w:cs="Arial"/>
          <w:iCs/>
          <w:szCs w:val="22"/>
        </w:rPr>
        <w:t xml:space="preserve">ob </w:t>
      </w:r>
      <w:r w:rsidR="00101ADB" w:rsidRPr="00D26EE2">
        <w:rPr>
          <w:rFonts w:cs="Arial"/>
          <w:iCs/>
          <w:szCs w:val="22"/>
        </w:rPr>
        <w:t>o</w:t>
      </w:r>
      <w:r w:rsidRPr="00D26EE2">
        <w:rPr>
          <w:rFonts w:cs="Arial"/>
          <w:iCs/>
          <w:szCs w:val="22"/>
        </w:rPr>
        <w:t>ffer is made to the selected candidate pending successfully passing a background check</w:t>
      </w:r>
      <w:r w:rsidR="009613FD" w:rsidRPr="00D26EE2">
        <w:rPr>
          <w:rFonts w:cs="Arial"/>
          <w:iCs/>
          <w:szCs w:val="22"/>
        </w:rPr>
        <w:t>,</w:t>
      </w:r>
      <w:r w:rsidR="0027481B" w:rsidRPr="00D26EE2">
        <w:rPr>
          <w:rFonts w:cs="Arial"/>
          <w:iCs/>
          <w:szCs w:val="22"/>
        </w:rPr>
        <w:t xml:space="preserve"> </w:t>
      </w:r>
      <w:r w:rsidR="009613FD" w:rsidRPr="00D26EE2">
        <w:rPr>
          <w:rFonts w:cs="Arial"/>
          <w:iCs/>
          <w:szCs w:val="22"/>
        </w:rPr>
        <w:t xml:space="preserve">a </w:t>
      </w:r>
      <w:r w:rsidR="0027481B" w:rsidRPr="00D26EE2">
        <w:rPr>
          <w:rFonts w:cs="Arial"/>
          <w:iCs/>
          <w:szCs w:val="22"/>
        </w:rPr>
        <w:t>medical examination,</w:t>
      </w:r>
      <w:r w:rsidR="002703AD" w:rsidRPr="00D26EE2">
        <w:rPr>
          <w:rFonts w:cs="Arial"/>
          <w:iCs/>
          <w:szCs w:val="22"/>
        </w:rPr>
        <w:t xml:space="preserve"> </w:t>
      </w:r>
      <w:r w:rsidR="009613FD" w:rsidRPr="00D26EE2">
        <w:rPr>
          <w:rFonts w:cs="Arial"/>
          <w:iCs/>
          <w:szCs w:val="22"/>
        </w:rPr>
        <w:t xml:space="preserve">and pre-employment drug screening </w:t>
      </w:r>
      <w:r w:rsidRPr="00D26EE2">
        <w:rPr>
          <w:rFonts w:cs="Arial"/>
          <w:iCs/>
          <w:szCs w:val="22"/>
        </w:rPr>
        <w:t>as deemed appropriate by the nature of the position</w:t>
      </w:r>
      <w:r w:rsidR="0060216F" w:rsidRPr="00D26EE2">
        <w:rPr>
          <w:rFonts w:cs="Arial"/>
          <w:iCs/>
          <w:szCs w:val="22"/>
        </w:rPr>
        <w:t>.</w:t>
      </w:r>
    </w:p>
    <w:p w14:paraId="731686FC" w14:textId="77777777" w:rsidR="004411D0" w:rsidRPr="00F64027" w:rsidRDefault="00FA2D02" w:rsidP="00D26EE2">
      <w:pPr>
        <w:rPr>
          <w:rFonts w:cs="Arial"/>
          <w:szCs w:val="22"/>
        </w:rPr>
      </w:pPr>
      <w:r w:rsidRPr="00F64027">
        <w:rPr>
          <w:rFonts w:cs="Arial"/>
          <w:szCs w:val="22"/>
        </w:rPr>
        <w:t> </w:t>
      </w:r>
    </w:p>
    <w:p w14:paraId="7579EC4A" w14:textId="12B896A4" w:rsidR="00FA2D02" w:rsidRPr="00CD5023" w:rsidRDefault="00EE005E" w:rsidP="00CD5023">
      <w:pPr>
        <w:rPr>
          <w:b/>
          <w:bCs/>
        </w:rPr>
      </w:pPr>
      <w:r w:rsidRPr="00CD5023">
        <w:rPr>
          <w:b/>
          <w:bCs/>
        </w:rPr>
        <w:t>Pre-employment background check and screening:</w:t>
      </w:r>
    </w:p>
    <w:p w14:paraId="616AD495" w14:textId="77777777" w:rsidR="00FB7476" w:rsidRPr="00F64027" w:rsidRDefault="00FB7476" w:rsidP="00D26EE2">
      <w:pPr>
        <w:rPr>
          <w:rFonts w:cs="Arial"/>
          <w:b/>
          <w:bCs/>
          <w:i/>
          <w:szCs w:val="22"/>
          <w:u w:val="single"/>
        </w:rPr>
      </w:pPr>
    </w:p>
    <w:p w14:paraId="5A6A4227" w14:textId="4F3E52AD" w:rsidR="00FA2D02" w:rsidRPr="00F64027" w:rsidRDefault="00FA2D02" w:rsidP="00D26EE2">
      <w:pPr>
        <w:rPr>
          <w:rFonts w:cs="Arial"/>
          <w:szCs w:val="22"/>
        </w:rPr>
      </w:pPr>
      <w:r w:rsidRPr="00F64027">
        <w:rPr>
          <w:rFonts w:cs="Arial"/>
          <w:szCs w:val="22"/>
        </w:rPr>
        <w:t>To ensure that individuals who join the Town are well qualified and to ensure that the Town maintains a safe and productive work environment, it is our policy to conduct pre-employment background checks on all applicants who accept an offer of employment. Background checks may include verification of any information on the applicant’s resume or application form</w:t>
      </w:r>
      <w:r w:rsidR="006A01E5">
        <w:rPr>
          <w:rFonts w:cs="Arial"/>
          <w:szCs w:val="22"/>
        </w:rPr>
        <w:t xml:space="preserve"> </w:t>
      </w:r>
      <w:r w:rsidR="0024109E">
        <w:rPr>
          <w:rFonts w:cs="Arial"/>
          <w:szCs w:val="22"/>
        </w:rPr>
        <w:t>and any information</w:t>
      </w:r>
      <w:r w:rsidR="00E9318F">
        <w:rPr>
          <w:rFonts w:cs="Arial"/>
          <w:szCs w:val="22"/>
        </w:rPr>
        <w:t xml:space="preserve"> relevant to the applicant’s qualifications for the position applied for</w:t>
      </w:r>
      <w:r w:rsidRPr="00F64027">
        <w:rPr>
          <w:rFonts w:cs="Arial"/>
          <w:szCs w:val="22"/>
        </w:rPr>
        <w:t>.</w:t>
      </w:r>
    </w:p>
    <w:p w14:paraId="3978ACD5" w14:textId="77777777" w:rsidR="00FA2D02" w:rsidRPr="00F64027" w:rsidRDefault="00FA2D02" w:rsidP="00D26EE2">
      <w:pPr>
        <w:rPr>
          <w:rFonts w:cs="Arial"/>
          <w:szCs w:val="22"/>
        </w:rPr>
      </w:pPr>
    </w:p>
    <w:p w14:paraId="658B38F9" w14:textId="48676348" w:rsidR="009866FF" w:rsidRPr="00F64027" w:rsidRDefault="00FA2D02" w:rsidP="00D26EE2">
      <w:pPr>
        <w:rPr>
          <w:rFonts w:cs="Arial"/>
          <w:szCs w:val="22"/>
        </w:rPr>
      </w:pPr>
      <w:r w:rsidRPr="00F64027">
        <w:rPr>
          <w:rFonts w:cs="Arial"/>
          <w:szCs w:val="22"/>
        </w:rPr>
        <w:t xml:space="preserve">All offers of employment are conditioned on receipt of a background check report that is acceptable to the Town. All background checks are conducted in conformity with the Federal Fair Credit Reporting Act, the Americans with Disabilities Act, and state and federal privacy and antidiscrimination laws. Reports are kept confidential and are only viewed by individuals involved in the hiring process. </w:t>
      </w:r>
      <w:r w:rsidR="009866FF" w:rsidRPr="00F64027">
        <w:rPr>
          <w:rFonts w:cs="Arial"/>
          <w:szCs w:val="22"/>
        </w:rPr>
        <w:t>If information obtained in a background check would lead the Town to deny employment, a copy of the report will be provided to the applicant, and the applicant will have the opportunity to dispute the report’s accuracy. Background checks may include a criminal record check, although a criminal conviction does not automatically bar an applicant from employment. Additional checks</w:t>
      </w:r>
      <w:r w:rsidR="00D53A60" w:rsidRPr="00F64027">
        <w:rPr>
          <w:rFonts w:cs="Arial"/>
          <w:szCs w:val="22"/>
        </w:rPr>
        <w:t xml:space="preserve">, to include but not limited </w:t>
      </w:r>
      <w:r w:rsidR="00EF658E" w:rsidRPr="00F64027">
        <w:rPr>
          <w:rFonts w:cs="Arial"/>
          <w:szCs w:val="22"/>
        </w:rPr>
        <w:t>to, such</w:t>
      </w:r>
      <w:r w:rsidR="00D53A60" w:rsidRPr="00F64027">
        <w:rPr>
          <w:rFonts w:cs="Arial"/>
          <w:szCs w:val="22"/>
        </w:rPr>
        <w:t xml:space="preserve"> as </w:t>
      </w:r>
      <w:r w:rsidR="009866FF" w:rsidRPr="00F64027">
        <w:rPr>
          <w:rFonts w:cs="Arial"/>
          <w:szCs w:val="22"/>
        </w:rPr>
        <w:t>a driving record or credit report may be made on applicants for particular job categories if appropriate and job related.</w:t>
      </w:r>
    </w:p>
    <w:p w14:paraId="134BB625" w14:textId="77777777" w:rsidR="008E668D" w:rsidRPr="00F64027" w:rsidRDefault="008E668D" w:rsidP="00D26EE2">
      <w:pPr>
        <w:rPr>
          <w:rFonts w:cs="Arial"/>
          <w:szCs w:val="22"/>
        </w:rPr>
      </w:pPr>
    </w:p>
    <w:p w14:paraId="5A9755B9" w14:textId="6F9DD7DF" w:rsidR="009866FF" w:rsidRPr="00F64027" w:rsidRDefault="009866FF" w:rsidP="00D26EE2">
      <w:pPr>
        <w:autoSpaceDE w:val="0"/>
        <w:autoSpaceDN w:val="0"/>
        <w:adjustRightInd w:val="0"/>
        <w:rPr>
          <w:rFonts w:cs="Arial"/>
          <w:szCs w:val="22"/>
        </w:rPr>
      </w:pPr>
      <w:r w:rsidRPr="00F64027">
        <w:rPr>
          <w:rFonts w:cs="Arial"/>
          <w:szCs w:val="22"/>
        </w:rPr>
        <w:t xml:space="preserve">After a conditional offer of employment has been made and prior to commencement of employment, the Town may require persons selected for employment to successfully pass a medical examination, which may include testing for controlled substances. </w:t>
      </w:r>
      <w:r w:rsidR="00F52DA4">
        <w:rPr>
          <w:rFonts w:cs="Arial"/>
          <w:szCs w:val="22"/>
        </w:rPr>
        <w:t>Certain</w:t>
      </w:r>
      <w:r w:rsidR="00C908E9">
        <w:rPr>
          <w:rFonts w:cs="Arial"/>
          <w:szCs w:val="22"/>
        </w:rPr>
        <w:t xml:space="preserve"> results may cause the recission of the conditional job offer. </w:t>
      </w:r>
      <w:r w:rsidRPr="00F64027">
        <w:rPr>
          <w:rFonts w:cs="Arial"/>
          <w:szCs w:val="22"/>
        </w:rPr>
        <w:t xml:space="preserve"> </w:t>
      </w:r>
    </w:p>
    <w:p w14:paraId="7AC08174" w14:textId="77777777" w:rsidR="004411D0" w:rsidRPr="00F64027" w:rsidRDefault="004411D0" w:rsidP="00D26EE2">
      <w:pPr>
        <w:autoSpaceDE w:val="0"/>
        <w:autoSpaceDN w:val="0"/>
        <w:adjustRightInd w:val="0"/>
        <w:rPr>
          <w:rFonts w:cs="Arial"/>
          <w:szCs w:val="22"/>
        </w:rPr>
      </w:pPr>
    </w:p>
    <w:p w14:paraId="46334AE2" w14:textId="7AED3ADB" w:rsidR="009866FF" w:rsidRPr="00F64027" w:rsidRDefault="009866FF" w:rsidP="00D26EE2">
      <w:pPr>
        <w:rPr>
          <w:rFonts w:cs="Arial"/>
          <w:szCs w:val="22"/>
        </w:rPr>
      </w:pPr>
      <w:r w:rsidRPr="00F64027">
        <w:rPr>
          <w:rFonts w:cs="Arial"/>
          <w:szCs w:val="22"/>
        </w:rPr>
        <w:t xml:space="preserve">Employees hired in positions requiring a Commercial Driver’s License (CDL) will be subject to </w:t>
      </w:r>
      <w:r w:rsidR="00101ADB">
        <w:rPr>
          <w:rFonts w:cs="Arial"/>
          <w:szCs w:val="22"/>
        </w:rPr>
        <w:t>p</w:t>
      </w:r>
      <w:r w:rsidRPr="00F64027">
        <w:rPr>
          <w:rFonts w:cs="Arial"/>
          <w:szCs w:val="22"/>
        </w:rPr>
        <w:t>re-employment and on-going drug and alcohol testing</w:t>
      </w:r>
      <w:r w:rsidR="00D53A60" w:rsidRPr="00F64027">
        <w:rPr>
          <w:rFonts w:cs="Arial"/>
          <w:szCs w:val="22"/>
        </w:rPr>
        <w:t xml:space="preserve"> as required by the DOT</w:t>
      </w:r>
      <w:r w:rsidR="00101ADB">
        <w:rPr>
          <w:rFonts w:cs="Arial"/>
          <w:szCs w:val="22"/>
        </w:rPr>
        <w:t>.</w:t>
      </w:r>
      <w:r w:rsidR="00EE005E" w:rsidRPr="00F64027">
        <w:rPr>
          <w:rFonts w:cs="Arial"/>
          <w:szCs w:val="22"/>
        </w:rPr>
        <w:t xml:space="preserve"> </w:t>
      </w:r>
    </w:p>
    <w:p w14:paraId="7E60E16F" w14:textId="77777777" w:rsidR="00560934" w:rsidRPr="00F64027" w:rsidRDefault="00560934" w:rsidP="00F64027">
      <w:pPr>
        <w:rPr>
          <w:rFonts w:cs="Arial"/>
          <w:i/>
          <w:szCs w:val="22"/>
          <w:u w:val="single"/>
        </w:rPr>
      </w:pPr>
    </w:p>
    <w:p w14:paraId="65B54C91" w14:textId="77777777" w:rsidR="00FA2D02" w:rsidRPr="00AE5214" w:rsidRDefault="00FA2D02" w:rsidP="00FD3023">
      <w:pPr>
        <w:pStyle w:val="Heading1"/>
      </w:pPr>
      <w:bookmarkStart w:id="22" w:name="_Toc206684489"/>
      <w:r w:rsidRPr="00AE5214">
        <w:t>IMMIGRATION REFORM AND CONTROL ACT</w:t>
      </w:r>
      <w:bookmarkEnd w:id="22"/>
    </w:p>
    <w:p w14:paraId="77475095" w14:textId="77777777" w:rsidR="00FA2D02" w:rsidRPr="00F64027" w:rsidRDefault="00FA2D02" w:rsidP="00F64027">
      <w:pPr>
        <w:rPr>
          <w:rFonts w:cs="Arial"/>
          <w:i/>
          <w:szCs w:val="22"/>
        </w:rPr>
      </w:pPr>
    </w:p>
    <w:p w14:paraId="05EB5247" w14:textId="762BEF1A" w:rsidR="00FA2D02" w:rsidRDefault="00EA4754" w:rsidP="00F64027">
      <w:pPr>
        <w:autoSpaceDE w:val="0"/>
        <w:autoSpaceDN w:val="0"/>
        <w:adjustRightInd w:val="0"/>
        <w:rPr>
          <w:rFonts w:eastAsiaTheme="minorHAnsi" w:cs="Arial"/>
          <w:szCs w:val="22"/>
        </w:rPr>
      </w:pPr>
      <w:r w:rsidRPr="00F64027">
        <w:rPr>
          <w:rFonts w:eastAsiaTheme="minorHAnsi" w:cs="Arial"/>
          <w:szCs w:val="22"/>
        </w:rPr>
        <w:t xml:space="preserve">It is </w:t>
      </w:r>
      <w:r w:rsidR="00D53A60" w:rsidRPr="00F64027">
        <w:rPr>
          <w:rFonts w:eastAsiaTheme="minorHAnsi" w:cs="Arial"/>
          <w:szCs w:val="22"/>
        </w:rPr>
        <w:t xml:space="preserve">the Town’s </w:t>
      </w:r>
      <w:r w:rsidRPr="00F64027">
        <w:rPr>
          <w:rFonts w:eastAsiaTheme="minorHAnsi" w:cs="Arial"/>
          <w:szCs w:val="22"/>
        </w:rPr>
        <w:t>policy to comply with the immigration laws of the United States and to employ only those persons who are authorized to work in the United States. Accordingly, all employees are required to complete Form I-9, Employment Eligibility Verification, and establish their legal right to work in this country</w:t>
      </w:r>
      <w:r w:rsidR="004C194F">
        <w:rPr>
          <w:rFonts w:eastAsiaTheme="minorHAnsi" w:cs="Arial"/>
          <w:szCs w:val="22"/>
        </w:rPr>
        <w:t xml:space="preserve"> prior to </w:t>
      </w:r>
      <w:r w:rsidR="0096679D">
        <w:rPr>
          <w:rFonts w:eastAsiaTheme="minorHAnsi" w:cs="Arial"/>
          <w:szCs w:val="22"/>
        </w:rPr>
        <w:t>beginning employment with the Town</w:t>
      </w:r>
      <w:r w:rsidRPr="00F64027">
        <w:rPr>
          <w:rFonts w:eastAsiaTheme="minorHAnsi" w:cs="Arial"/>
          <w:szCs w:val="22"/>
        </w:rPr>
        <w:t>.</w:t>
      </w:r>
    </w:p>
    <w:p w14:paraId="28D98070" w14:textId="77777777" w:rsidR="009613FD" w:rsidRPr="00F64027" w:rsidRDefault="009613FD" w:rsidP="00F64027">
      <w:pPr>
        <w:autoSpaceDE w:val="0"/>
        <w:autoSpaceDN w:val="0"/>
        <w:adjustRightInd w:val="0"/>
        <w:rPr>
          <w:rFonts w:cs="Arial"/>
          <w:i/>
          <w:szCs w:val="22"/>
        </w:rPr>
      </w:pPr>
    </w:p>
    <w:p w14:paraId="78E024B3" w14:textId="23489A37" w:rsidR="000B3459" w:rsidRPr="00AE5214" w:rsidRDefault="000B3459" w:rsidP="00FD3023">
      <w:pPr>
        <w:pStyle w:val="Heading1"/>
      </w:pPr>
      <w:bookmarkStart w:id="23" w:name="_Toc206684490"/>
      <w:r w:rsidRPr="00AE5214">
        <w:rPr>
          <w:u w:color="000000"/>
        </w:rPr>
        <w:t>PROBATIONARY PERIOD</w:t>
      </w:r>
      <w:bookmarkEnd w:id="23"/>
    </w:p>
    <w:p w14:paraId="49ECEC2D" w14:textId="77777777" w:rsidR="000B3459" w:rsidRPr="00F64027" w:rsidRDefault="000B3459" w:rsidP="00F64027">
      <w:pPr>
        <w:spacing w:before="3"/>
        <w:rPr>
          <w:rFonts w:eastAsia="Arial" w:cs="Arial"/>
          <w:szCs w:val="22"/>
        </w:rPr>
      </w:pPr>
    </w:p>
    <w:p w14:paraId="047EA6F5" w14:textId="77777777" w:rsidR="00EF1078" w:rsidRPr="00F52DA4" w:rsidRDefault="000B3459" w:rsidP="00F52DA4">
      <w:pPr>
        <w:pStyle w:val="BodyText"/>
        <w:ind w:right="113"/>
        <w:jc w:val="left"/>
        <w:rPr>
          <w:rFonts w:cs="Arial"/>
          <w:szCs w:val="22"/>
        </w:rPr>
      </w:pPr>
      <w:r w:rsidRPr="00F52DA4">
        <w:rPr>
          <w:rFonts w:cs="Arial"/>
          <w:szCs w:val="22"/>
        </w:rPr>
        <w:t xml:space="preserve">All </w:t>
      </w:r>
      <w:r w:rsidR="009866FF" w:rsidRPr="00F52DA4">
        <w:rPr>
          <w:rFonts w:cs="Arial"/>
          <w:szCs w:val="22"/>
        </w:rPr>
        <w:t xml:space="preserve">newly hired </w:t>
      </w:r>
      <w:r w:rsidR="00365442" w:rsidRPr="00F52DA4">
        <w:rPr>
          <w:rFonts w:cs="Arial"/>
          <w:szCs w:val="22"/>
        </w:rPr>
        <w:t xml:space="preserve">or rehired </w:t>
      </w:r>
      <w:r w:rsidR="009866FF" w:rsidRPr="00F52DA4">
        <w:rPr>
          <w:rFonts w:cs="Arial"/>
          <w:szCs w:val="22"/>
        </w:rPr>
        <w:t>regular and part-time employee</w:t>
      </w:r>
      <w:r w:rsidR="00365442" w:rsidRPr="00F52DA4">
        <w:rPr>
          <w:rFonts w:cs="Arial"/>
          <w:szCs w:val="22"/>
        </w:rPr>
        <w:t>s</w:t>
      </w:r>
      <w:r w:rsidR="009866FF" w:rsidRPr="00F52DA4">
        <w:rPr>
          <w:rFonts w:cs="Arial"/>
          <w:szCs w:val="22"/>
        </w:rPr>
        <w:t>, or employees promoted</w:t>
      </w:r>
      <w:r w:rsidR="00365442" w:rsidRPr="00F52DA4">
        <w:rPr>
          <w:rFonts w:cs="Arial"/>
          <w:szCs w:val="22"/>
        </w:rPr>
        <w:t xml:space="preserve"> or transferred</w:t>
      </w:r>
      <w:r w:rsidR="009866FF" w:rsidRPr="00F52DA4">
        <w:rPr>
          <w:rFonts w:cs="Arial"/>
          <w:szCs w:val="22"/>
        </w:rPr>
        <w:t xml:space="preserve"> to a new position</w:t>
      </w:r>
      <w:r w:rsidR="00365442" w:rsidRPr="00F52DA4">
        <w:rPr>
          <w:rFonts w:cs="Arial"/>
          <w:szCs w:val="22"/>
        </w:rPr>
        <w:t>,</w:t>
      </w:r>
      <w:r w:rsidR="009866FF" w:rsidRPr="00F52DA4">
        <w:rPr>
          <w:rFonts w:cs="Arial"/>
          <w:szCs w:val="22"/>
        </w:rPr>
        <w:t xml:space="preserve"> </w:t>
      </w:r>
      <w:r w:rsidR="00365442" w:rsidRPr="00F52DA4">
        <w:rPr>
          <w:rFonts w:cs="Arial"/>
          <w:szCs w:val="22"/>
        </w:rPr>
        <w:t xml:space="preserve">shall be subject to </w:t>
      </w:r>
      <w:r w:rsidR="009866FF" w:rsidRPr="00F52DA4">
        <w:rPr>
          <w:rFonts w:cs="Arial"/>
          <w:szCs w:val="22"/>
        </w:rPr>
        <w:t xml:space="preserve">a </w:t>
      </w:r>
      <w:r w:rsidR="00365442" w:rsidRPr="00F52DA4">
        <w:rPr>
          <w:rFonts w:cs="Arial"/>
          <w:szCs w:val="22"/>
        </w:rPr>
        <w:t xml:space="preserve">minimum </w:t>
      </w:r>
      <w:r w:rsidR="009866FF" w:rsidRPr="00F52DA4">
        <w:rPr>
          <w:rFonts w:cs="Arial"/>
          <w:szCs w:val="22"/>
        </w:rPr>
        <w:t>six-month probationary period</w:t>
      </w:r>
      <w:r w:rsidR="0060216F" w:rsidRPr="00F52DA4">
        <w:rPr>
          <w:rFonts w:cs="Arial"/>
          <w:szCs w:val="22"/>
        </w:rPr>
        <w:t xml:space="preserve">. </w:t>
      </w:r>
      <w:r w:rsidR="00592F29" w:rsidRPr="00F52DA4">
        <w:rPr>
          <w:rFonts w:cs="Arial"/>
          <w:szCs w:val="22"/>
        </w:rPr>
        <w:t xml:space="preserve">During the probationary period, an employee is required to demonstrate suitability and competence for the position through actual work performance. </w:t>
      </w:r>
    </w:p>
    <w:p w14:paraId="320F8C67" w14:textId="77777777" w:rsidR="00EF1078" w:rsidRPr="00F52DA4" w:rsidRDefault="00EF1078" w:rsidP="00F52DA4">
      <w:pPr>
        <w:pStyle w:val="BodyText"/>
        <w:ind w:right="113"/>
        <w:jc w:val="left"/>
        <w:rPr>
          <w:rFonts w:cs="Arial"/>
          <w:szCs w:val="22"/>
        </w:rPr>
      </w:pPr>
    </w:p>
    <w:p w14:paraId="61B05E92" w14:textId="53B7632F" w:rsidR="00EF1078" w:rsidRPr="00F52DA4" w:rsidRDefault="00365442" w:rsidP="00F52DA4">
      <w:pPr>
        <w:pStyle w:val="BodyText"/>
        <w:ind w:right="113"/>
        <w:jc w:val="left"/>
        <w:rPr>
          <w:rFonts w:cs="Arial"/>
          <w:szCs w:val="22"/>
        </w:rPr>
      </w:pPr>
      <w:r w:rsidRPr="00F64027">
        <w:rPr>
          <w:rFonts w:cs="Arial"/>
          <w:szCs w:val="22"/>
        </w:rPr>
        <w:t>The probationary</w:t>
      </w:r>
      <w:r w:rsidRPr="00F52DA4">
        <w:rPr>
          <w:rFonts w:cs="Arial"/>
          <w:szCs w:val="22"/>
        </w:rPr>
        <w:t xml:space="preserve"> </w:t>
      </w:r>
      <w:r w:rsidR="000B3459" w:rsidRPr="00F52DA4">
        <w:rPr>
          <w:rFonts w:cs="Arial"/>
          <w:szCs w:val="22"/>
        </w:rPr>
        <w:t xml:space="preserve">period shall be of sufficient duration </w:t>
      </w:r>
      <w:r w:rsidR="000B3459" w:rsidRPr="00F64027">
        <w:rPr>
          <w:rFonts w:cs="Arial"/>
          <w:szCs w:val="22"/>
        </w:rPr>
        <w:t>to</w:t>
      </w:r>
      <w:r w:rsidR="000B3459" w:rsidRPr="00F52DA4">
        <w:rPr>
          <w:rFonts w:cs="Arial"/>
          <w:szCs w:val="22"/>
        </w:rPr>
        <w:t xml:space="preserve"> determine </w:t>
      </w:r>
      <w:r w:rsidR="000B3459" w:rsidRPr="00F64027">
        <w:rPr>
          <w:rFonts w:cs="Arial"/>
          <w:szCs w:val="22"/>
        </w:rPr>
        <w:t>the</w:t>
      </w:r>
      <w:r w:rsidR="000B3459" w:rsidRPr="00F52DA4">
        <w:rPr>
          <w:rFonts w:cs="Arial"/>
          <w:szCs w:val="22"/>
        </w:rPr>
        <w:t xml:space="preserve"> employee’s performance in all aspects of </w:t>
      </w:r>
      <w:r w:rsidR="003E2365" w:rsidRPr="00F52DA4">
        <w:rPr>
          <w:rFonts w:cs="Arial"/>
          <w:szCs w:val="22"/>
        </w:rPr>
        <w:t xml:space="preserve">their </w:t>
      </w:r>
      <w:r w:rsidR="000B3459" w:rsidRPr="00F52DA4">
        <w:rPr>
          <w:rFonts w:cs="Arial"/>
          <w:szCs w:val="22"/>
        </w:rPr>
        <w:t>job</w:t>
      </w:r>
      <w:r w:rsidR="00EF658E" w:rsidRPr="00F52DA4">
        <w:rPr>
          <w:rFonts w:cs="Arial"/>
          <w:szCs w:val="22"/>
        </w:rPr>
        <w:t>.</w:t>
      </w:r>
      <w:r w:rsidR="00EF1078" w:rsidRPr="00F52DA4">
        <w:rPr>
          <w:rFonts w:cs="Arial"/>
          <w:szCs w:val="22"/>
        </w:rPr>
        <w:t xml:space="preserve">  </w:t>
      </w:r>
      <w:r w:rsidR="00EF658E" w:rsidRPr="00F52DA4">
        <w:rPr>
          <w:rFonts w:cs="Arial"/>
          <w:szCs w:val="22"/>
        </w:rPr>
        <w:t>When</w:t>
      </w:r>
      <w:r w:rsidR="000B3459" w:rsidRPr="00F52DA4">
        <w:rPr>
          <w:rFonts w:cs="Arial"/>
          <w:szCs w:val="22"/>
        </w:rPr>
        <w:t xml:space="preserve"> </w:t>
      </w:r>
      <w:r w:rsidR="000B3459" w:rsidRPr="00F64027">
        <w:rPr>
          <w:rFonts w:cs="Arial"/>
          <w:szCs w:val="22"/>
        </w:rPr>
        <w:t>a</w:t>
      </w:r>
      <w:r w:rsidR="000B3459" w:rsidRPr="00F52DA4">
        <w:rPr>
          <w:rFonts w:cs="Arial"/>
          <w:szCs w:val="22"/>
        </w:rPr>
        <w:t xml:space="preserve"> </w:t>
      </w:r>
      <w:r w:rsidR="000B3459" w:rsidRPr="00F64027">
        <w:rPr>
          <w:rFonts w:cs="Arial"/>
          <w:szCs w:val="22"/>
        </w:rPr>
        <w:t>job</w:t>
      </w:r>
      <w:r w:rsidR="000B3459" w:rsidRPr="00F52DA4">
        <w:rPr>
          <w:rFonts w:cs="Arial"/>
          <w:szCs w:val="22"/>
        </w:rPr>
        <w:t xml:space="preserve"> is particularly difficult </w:t>
      </w:r>
      <w:r w:rsidR="000B3459" w:rsidRPr="00F64027">
        <w:rPr>
          <w:rFonts w:cs="Arial"/>
          <w:szCs w:val="22"/>
        </w:rPr>
        <w:t>to</w:t>
      </w:r>
      <w:r w:rsidR="000B3459" w:rsidRPr="00F52DA4">
        <w:rPr>
          <w:rFonts w:cs="Arial"/>
          <w:szCs w:val="22"/>
        </w:rPr>
        <w:t xml:space="preserve"> learn, or where </w:t>
      </w:r>
      <w:r w:rsidR="000B3459" w:rsidRPr="00F64027">
        <w:rPr>
          <w:rFonts w:cs="Arial"/>
          <w:szCs w:val="22"/>
        </w:rPr>
        <w:t>tasks</w:t>
      </w:r>
      <w:r w:rsidR="000B3459" w:rsidRPr="00F52DA4">
        <w:rPr>
          <w:rFonts w:cs="Arial"/>
          <w:szCs w:val="22"/>
        </w:rPr>
        <w:t xml:space="preserve"> </w:t>
      </w:r>
      <w:r w:rsidR="000B3459" w:rsidRPr="00F64027">
        <w:rPr>
          <w:rFonts w:cs="Arial"/>
          <w:szCs w:val="22"/>
        </w:rPr>
        <w:t>are</w:t>
      </w:r>
      <w:r w:rsidR="000B3459" w:rsidRPr="00F52DA4">
        <w:rPr>
          <w:rFonts w:cs="Arial"/>
          <w:szCs w:val="22"/>
        </w:rPr>
        <w:t xml:space="preserve"> </w:t>
      </w:r>
      <w:r w:rsidR="00EF658E" w:rsidRPr="00F52DA4">
        <w:rPr>
          <w:rFonts w:cs="Arial"/>
          <w:szCs w:val="22"/>
        </w:rPr>
        <w:t>cyclical,</w:t>
      </w:r>
      <w:r w:rsidR="000B3459" w:rsidRPr="00F52DA4">
        <w:rPr>
          <w:rFonts w:cs="Arial"/>
          <w:szCs w:val="22"/>
        </w:rPr>
        <w:t xml:space="preserve"> </w:t>
      </w:r>
      <w:r w:rsidRPr="00F52DA4">
        <w:rPr>
          <w:rFonts w:cs="Arial"/>
          <w:szCs w:val="22"/>
        </w:rPr>
        <w:t xml:space="preserve">the probationary period </w:t>
      </w:r>
      <w:r w:rsidR="000B3459" w:rsidRPr="00F64027">
        <w:rPr>
          <w:rFonts w:cs="Arial"/>
          <w:szCs w:val="22"/>
        </w:rPr>
        <w:t>may</w:t>
      </w:r>
      <w:r w:rsidR="000B3459" w:rsidRPr="00F52DA4">
        <w:rPr>
          <w:rFonts w:cs="Arial"/>
          <w:szCs w:val="22"/>
        </w:rPr>
        <w:t xml:space="preserve"> be up </w:t>
      </w:r>
      <w:r w:rsidR="000B3459" w:rsidRPr="00F64027">
        <w:rPr>
          <w:rFonts w:cs="Arial"/>
          <w:szCs w:val="22"/>
        </w:rPr>
        <w:t>to</w:t>
      </w:r>
      <w:r w:rsidR="000B3459" w:rsidRPr="00F52DA4">
        <w:rPr>
          <w:rFonts w:cs="Arial"/>
          <w:szCs w:val="22"/>
        </w:rPr>
        <w:t xml:space="preserve"> one year. </w:t>
      </w:r>
      <w:r w:rsidR="000B3459" w:rsidRPr="00F64027">
        <w:rPr>
          <w:rFonts w:cs="Arial"/>
          <w:szCs w:val="22"/>
        </w:rPr>
        <w:t>The</w:t>
      </w:r>
      <w:r w:rsidR="000B3459" w:rsidRPr="00F52DA4">
        <w:rPr>
          <w:rFonts w:cs="Arial"/>
          <w:szCs w:val="22"/>
        </w:rPr>
        <w:t xml:space="preserve"> length of </w:t>
      </w:r>
      <w:r w:rsidRPr="00F52DA4">
        <w:rPr>
          <w:rFonts w:cs="Arial"/>
          <w:szCs w:val="22"/>
        </w:rPr>
        <w:t xml:space="preserve">the probationary </w:t>
      </w:r>
      <w:r w:rsidR="000B3459" w:rsidRPr="00F52DA4">
        <w:rPr>
          <w:rFonts w:cs="Arial"/>
          <w:szCs w:val="22"/>
        </w:rPr>
        <w:t xml:space="preserve">period shall be determined by </w:t>
      </w:r>
      <w:r w:rsidR="000B3459" w:rsidRPr="00F64027">
        <w:rPr>
          <w:rFonts w:cs="Arial"/>
          <w:szCs w:val="22"/>
        </w:rPr>
        <w:t>the</w:t>
      </w:r>
      <w:r w:rsidR="000B3459" w:rsidRPr="00F52DA4">
        <w:rPr>
          <w:rFonts w:cs="Arial"/>
          <w:szCs w:val="22"/>
        </w:rPr>
        <w:t xml:space="preserve"> appointing authority and </w:t>
      </w:r>
      <w:r w:rsidR="000B3459" w:rsidRPr="00F64027">
        <w:rPr>
          <w:rFonts w:cs="Arial"/>
          <w:szCs w:val="22"/>
        </w:rPr>
        <w:t>may</w:t>
      </w:r>
      <w:r w:rsidR="000B3459" w:rsidRPr="00F52DA4">
        <w:rPr>
          <w:rFonts w:cs="Arial"/>
          <w:szCs w:val="22"/>
        </w:rPr>
        <w:t xml:space="preserve"> be extended by </w:t>
      </w:r>
      <w:r w:rsidR="009613FD" w:rsidRPr="00F52DA4">
        <w:rPr>
          <w:rFonts w:cs="Arial"/>
          <w:szCs w:val="22"/>
        </w:rPr>
        <w:t>them,</w:t>
      </w:r>
      <w:r w:rsidR="000B3459" w:rsidRPr="00F52DA4">
        <w:rPr>
          <w:rFonts w:cs="Arial"/>
          <w:szCs w:val="22"/>
        </w:rPr>
        <w:t xml:space="preserve"> if necessary, </w:t>
      </w:r>
      <w:r w:rsidR="000B3459" w:rsidRPr="00F64027">
        <w:rPr>
          <w:rFonts w:cs="Arial"/>
          <w:szCs w:val="22"/>
        </w:rPr>
        <w:t>for</w:t>
      </w:r>
      <w:r w:rsidR="000B3459" w:rsidRPr="00F52DA4">
        <w:rPr>
          <w:rFonts w:cs="Arial"/>
          <w:szCs w:val="22"/>
        </w:rPr>
        <w:t xml:space="preserve"> </w:t>
      </w:r>
      <w:r w:rsidR="000B3459" w:rsidRPr="00F64027">
        <w:rPr>
          <w:rFonts w:cs="Arial"/>
          <w:szCs w:val="22"/>
        </w:rPr>
        <w:t>a</w:t>
      </w:r>
      <w:r w:rsidR="000B3459" w:rsidRPr="00F52DA4">
        <w:rPr>
          <w:rFonts w:cs="Arial"/>
          <w:szCs w:val="22"/>
        </w:rPr>
        <w:t xml:space="preserve"> period as long as </w:t>
      </w:r>
      <w:r w:rsidR="000B3459" w:rsidRPr="00F64027">
        <w:rPr>
          <w:rFonts w:cs="Arial"/>
          <w:szCs w:val="22"/>
        </w:rPr>
        <w:t>the</w:t>
      </w:r>
      <w:r w:rsidR="000B3459" w:rsidRPr="00F52DA4">
        <w:rPr>
          <w:rFonts w:cs="Arial"/>
          <w:szCs w:val="22"/>
        </w:rPr>
        <w:t xml:space="preserve"> original period. </w:t>
      </w:r>
    </w:p>
    <w:p w14:paraId="2E3B9061" w14:textId="77777777" w:rsidR="00EF1078" w:rsidRDefault="00EF1078" w:rsidP="00F52DA4">
      <w:pPr>
        <w:pStyle w:val="BodyText"/>
        <w:ind w:right="113"/>
        <w:jc w:val="left"/>
        <w:rPr>
          <w:rFonts w:cs="Arial"/>
          <w:spacing w:val="25"/>
          <w:szCs w:val="22"/>
        </w:rPr>
      </w:pPr>
    </w:p>
    <w:p w14:paraId="61BBD5DA" w14:textId="7A99E9C5" w:rsidR="000B3459" w:rsidRPr="00F52DA4" w:rsidRDefault="000B3459" w:rsidP="00F52DA4">
      <w:pPr>
        <w:pStyle w:val="BodyText"/>
        <w:ind w:right="113"/>
        <w:jc w:val="left"/>
        <w:rPr>
          <w:rFonts w:cs="Arial"/>
          <w:szCs w:val="22"/>
        </w:rPr>
      </w:pPr>
      <w:r w:rsidRPr="00F52DA4">
        <w:rPr>
          <w:rFonts w:cs="Arial"/>
          <w:szCs w:val="22"/>
        </w:rPr>
        <w:t xml:space="preserve">If </w:t>
      </w:r>
      <w:r w:rsidRPr="00F64027">
        <w:rPr>
          <w:rFonts w:cs="Arial"/>
          <w:szCs w:val="22"/>
        </w:rPr>
        <w:t>the</w:t>
      </w:r>
      <w:r w:rsidRPr="00F52DA4">
        <w:rPr>
          <w:rFonts w:cs="Arial"/>
          <w:szCs w:val="22"/>
        </w:rPr>
        <w:t xml:space="preserve"> probationary period is extended, </w:t>
      </w:r>
      <w:r w:rsidRPr="00F64027">
        <w:rPr>
          <w:rFonts w:cs="Arial"/>
          <w:szCs w:val="22"/>
        </w:rPr>
        <w:t>the</w:t>
      </w:r>
      <w:r w:rsidRPr="00F52DA4">
        <w:rPr>
          <w:rFonts w:cs="Arial"/>
          <w:szCs w:val="22"/>
        </w:rPr>
        <w:t xml:space="preserve"> employee will be provided with written notice outlining </w:t>
      </w:r>
      <w:r w:rsidRPr="00F64027">
        <w:rPr>
          <w:rFonts w:cs="Arial"/>
          <w:szCs w:val="22"/>
        </w:rPr>
        <w:t>the</w:t>
      </w:r>
      <w:r w:rsidRPr="00F52DA4">
        <w:rPr>
          <w:rFonts w:cs="Arial"/>
          <w:szCs w:val="22"/>
        </w:rPr>
        <w:t xml:space="preserve"> extension and reasons</w:t>
      </w:r>
      <w:r w:rsidR="00F87ECF" w:rsidRPr="00F52DA4">
        <w:rPr>
          <w:rFonts w:cs="Arial"/>
          <w:szCs w:val="22"/>
        </w:rPr>
        <w:t>.</w:t>
      </w:r>
      <w:r w:rsidR="00224DC5" w:rsidRPr="00F52DA4">
        <w:rPr>
          <w:rFonts w:cs="Arial"/>
          <w:szCs w:val="22"/>
        </w:rPr>
        <w:t xml:space="preserve"> </w:t>
      </w:r>
      <w:r w:rsidRPr="00F52DA4">
        <w:rPr>
          <w:rFonts w:cs="Arial"/>
          <w:szCs w:val="22"/>
        </w:rPr>
        <w:t xml:space="preserve">If at </w:t>
      </w:r>
      <w:r w:rsidRPr="00F64027">
        <w:rPr>
          <w:rFonts w:cs="Arial"/>
          <w:szCs w:val="22"/>
        </w:rPr>
        <w:t>the</w:t>
      </w:r>
      <w:r w:rsidRPr="00F52DA4">
        <w:rPr>
          <w:rFonts w:cs="Arial"/>
          <w:szCs w:val="22"/>
        </w:rPr>
        <w:t xml:space="preserve"> end of </w:t>
      </w:r>
      <w:r w:rsidR="00365442" w:rsidRPr="00F64027">
        <w:rPr>
          <w:rFonts w:cs="Arial"/>
          <w:szCs w:val="22"/>
        </w:rPr>
        <w:t>any</w:t>
      </w:r>
      <w:r w:rsidR="00365442" w:rsidRPr="00F52DA4">
        <w:rPr>
          <w:rFonts w:cs="Arial"/>
          <w:szCs w:val="22"/>
        </w:rPr>
        <w:t xml:space="preserve"> </w:t>
      </w:r>
      <w:r w:rsidRPr="00F52DA4">
        <w:rPr>
          <w:rFonts w:cs="Arial"/>
          <w:szCs w:val="22"/>
        </w:rPr>
        <w:t xml:space="preserve">probationary period, </w:t>
      </w:r>
      <w:r w:rsidRPr="00F64027">
        <w:rPr>
          <w:rFonts w:cs="Arial"/>
          <w:szCs w:val="22"/>
        </w:rPr>
        <w:t>the</w:t>
      </w:r>
      <w:r w:rsidRPr="00F52DA4">
        <w:rPr>
          <w:rFonts w:cs="Arial"/>
          <w:szCs w:val="22"/>
        </w:rPr>
        <w:t xml:space="preserve"> </w:t>
      </w:r>
      <w:r w:rsidR="00EF658E" w:rsidRPr="00F52DA4">
        <w:rPr>
          <w:rFonts w:cs="Arial"/>
          <w:szCs w:val="22"/>
        </w:rPr>
        <w:t>employee</w:t>
      </w:r>
      <w:r w:rsidR="002204EA" w:rsidRPr="00F52DA4">
        <w:rPr>
          <w:rFonts w:cs="Arial"/>
          <w:szCs w:val="22"/>
        </w:rPr>
        <w:t>’s work performance</w:t>
      </w:r>
      <w:r w:rsidR="007278AF" w:rsidRPr="00F52DA4">
        <w:rPr>
          <w:rFonts w:cs="Arial"/>
          <w:szCs w:val="22"/>
        </w:rPr>
        <w:t xml:space="preserve"> is deemed</w:t>
      </w:r>
      <w:r w:rsidR="002C317E" w:rsidRPr="00F52DA4">
        <w:rPr>
          <w:rFonts w:cs="Arial"/>
          <w:szCs w:val="22"/>
        </w:rPr>
        <w:t xml:space="preserve"> to be</w:t>
      </w:r>
      <w:r w:rsidRPr="00F52DA4">
        <w:rPr>
          <w:rFonts w:cs="Arial"/>
          <w:szCs w:val="22"/>
        </w:rPr>
        <w:t xml:space="preserve"> satisfactory, </w:t>
      </w:r>
      <w:r w:rsidR="009613FD" w:rsidRPr="00F52DA4">
        <w:rPr>
          <w:rFonts w:cs="Arial"/>
          <w:szCs w:val="22"/>
        </w:rPr>
        <w:t>they shall</w:t>
      </w:r>
      <w:r w:rsidRPr="00F52DA4">
        <w:rPr>
          <w:rFonts w:cs="Arial"/>
          <w:szCs w:val="22"/>
        </w:rPr>
        <w:t xml:space="preserve"> be employed regularly. </w:t>
      </w:r>
      <w:r w:rsidRPr="00F64027">
        <w:rPr>
          <w:rFonts w:cs="Arial"/>
          <w:szCs w:val="22"/>
        </w:rPr>
        <w:t>If,</w:t>
      </w:r>
      <w:r w:rsidRPr="00F52DA4">
        <w:rPr>
          <w:rFonts w:cs="Arial"/>
          <w:szCs w:val="22"/>
        </w:rPr>
        <w:t xml:space="preserve"> at any </w:t>
      </w:r>
      <w:r w:rsidR="00EF1078" w:rsidRPr="00F52DA4">
        <w:rPr>
          <w:rFonts w:cs="Arial"/>
          <w:szCs w:val="22"/>
        </w:rPr>
        <w:t xml:space="preserve">time </w:t>
      </w:r>
      <w:r w:rsidR="00F87ECF" w:rsidRPr="00F64027">
        <w:rPr>
          <w:rFonts w:cs="Arial"/>
          <w:szCs w:val="22"/>
        </w:rPr>
        <w:t>during any probationary period</w:t>
      </w:r>
      <w:r w:rsidRPr="00F52DA4">
        <w:rPr>
          <w:rFonts w:cs="Arial"/>
          <w:szCs w:val="22"/>
        </w:rPr>
        <w:t xml:space="preserve">, </w:t>
      </w:r>
      <w:r w:rsidRPr="00F64027">
        <w:rPr>
          <w:rFonts w:cs="Arial"/>
          <w:szCs w:val="22"/>
        </w:rPr>
        <w:t>the</w:t>
      </w:r>
      <w:r w:rsidRPr="00F52DA4">
        <w:rPr>
          <w:rFonts w:cs="Arial"/>
          <w:szCs w:val="22"/>
        </w:rPr>
        <w:t xml:space="preserve"> employee</w:t>
      </w:r>
      <w:r w:rsidR="007278AF" w:rsidRPr="00F52DA4">
        <w:rPr>
          <w:rFonts w:cs="Arial"/>
          <w:szCs w:val="22"/>
        </w:rPr>
        <w:t>’s work performance is deemed to be</w:t>
      </w:r>
      <w:r w:rsidRPr="00F52DA4">
        <w:rPr>
          <w:rFonts w:cs="Arial"/>
          <w:szCs w:val="22"/>
        </w:rPr>
        <w:t xml:space="preserve"> unsatisfactory, </w:t>
      </w:r>
      <w:r w:rsidRPr="00F64027">
        <w:rPr>
          <w:rFonts w:cs="Arial"/>
          <w:szCs w:val="22"/>
        </w:rPr>
        <w:t>the</w:t>
      </w:r>
      <w:r w:rsidRPr="00F52DA4">
        <w:rPr>
          <w:rFonts w:cs="Arial"/>
          <w:szCs w:val="22"/>
        </w:rPr>
        <w:t xml:space="preserve"> appointing authority shall</w:t>
      </w:r>
      <w:r w:rsidRPr="00F64027">
        <w:rPr>
          <w:rFonts w:cs="Arial"/>
          <w:szCs w:val="22"/>
        </w:rPr>
        <w:t xml:space="preserve"> take</w:t>
      </w:r>
      <w:r w:rsidRPr="00F52DA4">
        <w:rPr>
          <w:rFonts w:cs="Arial"/>
          <w:szCs w:val="22"/>
        </w:rPr>
        <w:t xml:space="preserve"> appropriate action.</w:t>
      </w:r>
      <w:r w:rsidR="00EE005E" w:rsidRPr="00F52DA4">
        <w:rPr>
          <w:rFonts w:cs="Arial"/>
          <w:szCs w:val="22"/>
        </w:rPr>
        <w:t xml:space="preserve"> </w:t>
      </w:r>
    </w:p>
    <w:p w14:paraId="3630C195" w14:textId="77777777" w:rsidR="009757F0" w:rsidRPr="00F64027" w:rsidRDefault="009757F0" w:rsidP="00F52DA4">
      <w:pPr>
        <w:pStyle w:val="BodyText"/>
        <w:ind w:right="115"/>
        <w:jc w:val="left"/>
        <w:rPr>
          <w:rFonts w:cs="Arial"/>
          <w:spacing w:val="-1"/>
          <w:szCs w:val="22"/>
        </w:rPr>
      </w:pPr>
    </w:p>
    <w:p w14:paraId="5B37079E" w14:textId="7F61E9FB" w:rsidR="00F87ECF" w:rsidRPr="00F52DA4" w:rsidRDefault="00F87ECF" w:rsidP="00F52DA4">
      <w:pPr>
        <w:pStyle w:val="BodyText"/>
        <w:ind w:right="115"/>
        <w:jc w:val="left"/>
        <w:rPr>
          <w:rFonts w:cs="Arial"/>
          <w:szCs w:val="22"/>
        </w:rPr>
      </w:pPr>
      <w:r w:rsidRPr="00F52DA4">
        <w:rPr>
          <w:rFonts w:cs="Arial"/>
          <w:szCs w:val="22"/>
        </w:rPr>
        <w:t xml:space="preserve">All employees in </w:t>
      </w:r>
      <w:r w:rsidRPr="00F64027">
        <w:rPr>
          <w:rFonts w:cs="Arial"/>
          <w:szCs w:val="22"/>
        </w:rPr>
        <w:t>a</w:t>
      </w:r>
      <w:r w:rsidRPr="00F52DA4">
        <w:rPr>
          <w:rFonts w:cs="Arial"/>
          <w:szCs w:val="22"/>
        </w:rPr>
        <w:t xml:space="preserve"> probationary period should be reviewed at </w:t>
      </w:r>
      <w:r w:rsidRPr="00F64027">
        <w:rPr>
          <w:rFonts w:cs="Arial"/>
          <w:szCs w:val="22"/>
        </w:rPr>
        <w:t xml:space="preserve">two-month intervals up to the </w:t>
      </w:r>
      <w:r w:rsidRPr="00F52DA4">
        <w:rPr>
          <w:rFonts w:cs="Arial"/>
          <w:szCs w:val="22"/>
        </w:rPr>
        <w:t xml:space="preserve">completion of the probationary period. </w:t>
      </w:r>
      <w:r w:rsidRPr="00F64027">
        <w:rPr>
          <w:rFonts w:cs="Arial"/>
          <w:szCs w:val="22"/>
        </w:rPr>
        <w:t>This</w:t>
      </w:r>
      <w:r w:rsidRPr="00F52DA4">
        <w:rPr>
          <w:rFonts w:cs="Arial"/>
          <w:szCs w:val="22"/>
        </w:rPr>
        <w:t xml:space="preserve"> probationary period review should include, but not be limited </w:t>
      </w:r>
      <w:r w:rsidRPr="00F64027">
        <w:rPr>
          <w:rFonts w:cs="Arial"/>
          <w:szCs w:val="22"/>
        </w:rPr>
        <w:t>to,</w:t>
      </w:r>
      <w:r w:rsidRPr="00F52DA4">
        <w:rPr>
          <w:rFonts w:cs="Arial"/>
          <w:szCs w:val="22"/>
        </w:rPr>
        <w:t xml:space="preserve"> </w:t>
      </w:r>
      <w:r w:rsidRPr="00F64027">
        <w:rPr>
          <w:rFonts w:cs="Arial"/>
          <w:szCs w:val="22"/>
        </w:rPr>
        <w:t>a</w:t>
      </w:r>
      <w:r w:rsidRPr="00F52DA4">
        <w:rPr>
          <w:rFonts w:cs="Arial"/>
          <w:szCs w:val="22"/>
        </w:rPr>
        <w:t xml:space="preserve"> fair assessment of </w:t>
      </w:r>
      <w:r w:rsidRPr="00F64027">
        <w:rPr>
          <w:rFonts w:cs="Arial"/>
          <w:szCs w:val="22"/>
        </w:rPr>
        <w:t>the</w:t>
      </w:r>
      <w:r w:rsidRPr="00F52DA4">
        <w:rPr>
          <w:rFonts w:cs="Arial"/>
          <w:szCs w:val="22"/>
        </w:rPr>
        <w:t xml:space="preserve"> employee’s work, </w:t>
      </w:r>
      <w:r w:rsidR="003E2365" w:rsidRPr="00F52DA4">
        <w:rPr>
          <w:rFonts w:cs="Arial"/>
          <w:szCs w:val="22"/>
        </w:rPr>
        <w:t>their</w:t>
      </w:r>
      <w:r w:rsidRPr="00F52DA4">
        <w:rPr>
          <w:rFonts w:cs="Arial"/>
          <w:szCs w:val="22"/>
        </w:rPr>
        <w:t xml:space="preserve"> willingness and ability </w:t>
      </w:r>
      <w:r w:rsidRPr="00F64027">
        <w:rPr>
          <w:rFonts w:cs="Arial"/>
          <w:szCs w:val="22"/>
        </w:rPr>
        <w:t>to</w:t>
      </w:r>
      <w:r w:rsidRPr="00F52DA4">
        <w:rPr>
          <w:rFonts w:cs="Arial"/>
          <w:szCs w:val="22"/>
        </w:rPr>
        <w:t xml:space="preserve"> </w:t>
      </w:r>
      <w:r w:rsidRPr="00F64027">
        <w:rPr>
          <w:rFonts w:cs="Arial"/>
          <w:szCs w:val="22"/>
        </w:rPr>
        <w:t>perform</w:t>
      </w:r>
      <w:r w:rsidRPr="00F52DA4">
        <w:rPr>
          <w:rFonts w:cs="Arial"/>
          <w:szCs w:val="22"/>
        </w:rPr>
        <w:t xml:space="preserve"> assigned duties satisfactorily, and general observations concerning attendance patterns, work habits and dependability.</w:t>
      </w:r>
    </w:p>
    <w:p w14:paraId="7E07EF06" w14:textId="77777777" w:rsidR="00592F29" w:rsidRPr="00F64027" w:rsidRDefault="00592F29" w:rsidP="00F64027">
      <w:pPr>
        <w:pStyle w:val="BodyText"/>
        <w:ind w:left="120" w:right="113"/>
        <w:jc w:val="left"/>
        <w:rPr>
          <w:rFonts w:cs="Arial"/>
          <w:spacing w:val="-1"/>
          <w:szCs w:val="22"/>
        </w:rPr>
      </w:pPr>
    </w:p>
    <w:p w14:paraId="094219DA" w14:textId="77777777" w:rsidR="000B3459" w:rsidRPr="00F64027" w:rsidRDefault="000B3459" w:rsidP="00FD3023">
      <w:pPr>
        <w:pStyle w:val="Heading1"/>
        <w:rPr>
          <w:u w:color="000000"/>
        </w:rPr>
      </w:pPr>
      <w:bookmarkStart w:id="24" w:name="_Toc206684491"/>
      <w:r w:rsidRPr="00F64027">
        <w:rPr>
          <w:u w:color="000000"/>
        </w:rPr>
        <w:t>PERFORMANCE EVALUATIONS</w:t>
      </w:r>
      <w:bookmarkEnd w:id="24"/>
    </w:p>
    <w:p w14:paraId="378D0ABE" w14:textId="77777777" w:rsidR="00F87ECF" w:rsidRPr="00F64027" w:rsidRDefault="00F87ECF" w:rsidP="00F64027">
      <w:pPr>
        <w:pStyle w:val="BodyText"/>
        <w:jc w:val="left"/>
        <w:rPr>
          <w:rFonts w:cs="Arial"/>
          <w:spacing w:val="-1"/>
          <w:szCs w:val="22"/>
          <w:u w:val="single" w:color="000000"/>
        </w:rPr>
      </w:pPr>
    </w:p>
    <w:p w14:paraId="47E6831B" w14:textId="19D3F83B" w:rsidR="000B3459" w:rsidRPr="00F64027" w:rsidRDefault="007209E0" w:rsidP="00F64027">
      <w:pPr>
        <w:spacing w:before="5"/>
        <w:rPr>
          <w:rFonts w:cs="Arial"/>
          <w:szCs w:val="22"/>
        </w:rPr>
      </w:pPr>
      <w:r w:rsidRPr="00F64027">
        <w:rPr>
          <w:rFonts w:cs="Arial"/>
          <w:szCs w:val="22"/>
        </w:rPr>
        <w:t>All employees should be reviewed annually by July 1</w:t>
      </w:r>
      <w:r w:rsidRPr="00F52DA4">
        <w:rPr>
          <w:rFonts w:cs="Arial"/>
          <w:szCs w:val="22"/>
        </w:rPr>
        <w:t>st</w:t>
      </w:r>
      <w:r w:rsidRPr="00F64027">
        <w:rPr>
          <w:rFonts w:cs="Arial"/>
          <w:szCs w:val="22"/>
        </w:rPr>
        <w:t xml:space="preserve"> of each fiscal year</w:t>
      </w:r>
      <w:r w:rsidR="00AE70FB">
        <w:rPr>
          <w:rFonts w:cs="Arial"/>
          <w:szCs w:val="22"/>
        </w:rPr>
        <w:t>,</w:t>
      </w:r>
      <w:r w:rsidRPr="00F64027">
        <w:rPr>
          <w:rFonts w:cs="Arial"/>
          <w:szCs w:val="22"/>
        </w:rPr>
        <w:t xml:space="preserve"> </w:t>
      </w:r>
      <w:r w:rsidR="004A370C" w:rsidRPr="00F64027">
        <w:rPr>
          <w:rFonts w:cs="Arial"/>
          <w:szCs w:val="22"/>
        </w:rPr>
        <w:t>except for</w:t>
      </w:r>
      <w:r w:rsidRPr="00F64027">
        <w:rPr>
          <w:rFonts w:cs="Arial"/>
          <w:szCs w:val="22"/>
        </w:rPr>
        <w:t xml:space="preserve"> those </w:t>
      </w:r>
      <w:r w:rsidR="00EF1078">
        <w:rPr>
          <w:rFonts w:cs="Arial"/>
          <w:szCs w:val="22"/>
        </w:rPr>
        <w:t>i</w:t>
      </w:r>
      <w:r w:rsidRPr="00F64027">
        <w:rPr>
          <w:rFonts w:cs="Arial"/>
          <w:szCs w:val="22"/>
        </w:rPr>
        <w:t>n a probationary period.</w:t>
      </w:r>
    </w:p>
    <w:p w14:paraId="0FBB3F36" w14:textId="77777777" w:rsidR="00224DC5" w:rsidRPr="00F52DA4" w:rsidRDefault="00224DC5" w:rsidP="00F64027">
      <w:pPr>
        <w:spacing w:before="5"/>
        <w:rPr>
          <w:rFonts w:cs="Arial"/>
          <w:szCs w:val="22"/>
        </w:rPr>
      </w:pPr>
    </w:p>
    <w:p w14:paraId="71408483" w14:textId="3E2FE09E" w:rsidR="000B3459" w:rsidRPr="00F52DA4" w:rsidRDefault="000B3459" w:rsidP="00F64027">
      <w:pPr>
        <w:pStyle w:val="BodyText"/>
        <w:spacing w:before="64"/>
        <w:ind w:right="115"/>
        <w:jc w:val="left"/>
        <w:rPr>
          <w:rFonts w:cs="Arial"/>
          <w:szCs w:val="22"/>
        </w:rPr>
      </w:pPr>
      <w:r w:rsidRPr="00F52DA4">
        <w:rPr>
          <w:rFonts w:cs="Arial"/>
          <w:szCs w:val="22"/>
        </w:rPr>
        <w:t xml:space="preserve">Performance evaluations </w:t>
      </w:r>
      <w:r w:rsidRPr="00F64027">
        <w:rPr>
          <w:rFonts w:cs="Arial"/>
          <w:szCs w:val="22"/>
        </w:rPr>
        <w:t>are</w:t>
      </w:r>
      <w:r w:rsidRPr="00F52DA4">
        <w:rPr>
          <w:rFonts w:cs="Arial"/>
          <w:szCs w:val="22"/>
        </w:rPr>
        <w:t xml:space="preserve"> an important responsibility </w:t>
      </w:r>
      <w:r w:rsidR="00EF658E" w:rsidRPr="00F52DA4">
        <w:rPr>
          <w:rFonts w:cs="Arial"/>
          <w:szCs w:val="22"/>
        </w:rPr>
        <w:t>of</w:t>
      </w:r>
      <w:r w:rsidR="00EF658E" w:rsidRPr="00F64027">
        <w:rPr>
          <w:rFonts w:cs="Arial"/>
          <w:szCs w:val="22"/>
        </w:rPr>
        <w:t xml:space="preserve"> all</w:t>
      </w:r>
      <w:r w:rsidRPr="00F52DA4">
        <w:rPr>
          <w:rFonts w:cs="Arial"/>
          <w:szCs w:val="22"/>
        </w:rPr>
        <w:t xml:space="preserve"> supervisors and department heads. It is an opportunity </w:t>
      </w:r>
      <w:r w:rsidRPr="00F64027">
        <w:rPr>
          <w:rFonts w:cs="Arial"/>
          <w:szCs w:val="22"/>
        </w:rPr>
        <w:t>to</w:t>
      </w:r>
      <w:r w:rsidRPr="00F52DA4">
        <w:rPr>
          <w:rFonts w:cs="Arial"/>
          <w:szCs w:val="22"/>
        </w:rPr>
        <w:t xml:space="preserve"> formally recognize </w:t>
      </w:r>
      <w:r w:rsidRPr="00F64027">
        <w:rPr>
          <w:rFonts w:cs="Arial"/>
          <w:szCs w:val="22"/>
        </w:rPr>
        <w:t>good</w:t>
      </w:r>
      <w:r w:rsidRPr="00F52DA4">
        <w:rPr>
          <w:rFonts w:cs="Arial"/>
          <w:szCs w:val="22"/>
        </w:rPr>
        <w:t xml:space="preserve"> performance and </w:t>
      </w:r>
      <w:r w:rsidRPr="00F64027">
        <w:rPr>
          <w:rFonts w:cs="Arial"/>
          <w:szCs w:val="22"/>
        </w:rPr>
        <w:t>efforts</w:t>
      </w:r>
      <w:r w:rsidRPr="00F52DA4">
        <w:rPr>
          <w:rFonts w:cs="Arial"/>
          <w:szCs w:val="22"/>
        </w:rPr>
        <w:t xml:space="preserve"> </w:t>
      </w:r>
      <w:r w:rsidRPr="00F64027">
        <w:rPr>
          <w:rFonts w:cs="Arial"/>
          <w:szCs w:val="22"/>
        </w:rPr>
        <w:t>the</w:t>
      </w:r>
      <w:r w:rsidRPr="00F52DA4">
        <w:rPr>
          <w:rFonts w:cs="Arial"/>
          <w:szCs w:val="22"/>
        </w:rPr>
        <w:t xml:space="preserve"> employee has made </w:t>
      </w:r>
      <w:r w:rsidRPr="00F64027">
        <w:rPr>
          <w:rFonts w:cs="Arial"/>
          <w:szCs w:val="22"/>
        </w:rPr>
        <w:t>to</w:t>
      </w:r>
      <w:r w:rsidRPr="00F52DA4">
        <w:rPr>
          <w:rFonts w:cs="Arial"/>
          <w:szCs w:val="22"/>
        </w:rPr>
        <w:t xml:space="preserve"> improve, as well as </w:t>
      </w:r>
      <w:r w:rsidRPr="00F64027">
        <w:rPr>
          <w:rFonts w:cs="Arial"/>
          <w:szCs w:val="22"/>
        </w:rPr>
        <w:t>to</w:t>
      </w:r>
      <w:r w:rsidRPr="00F52DA4">
        <w:rPr>
          <w:rFonts w:cs="Arial"/>
          <w:szCs w:val="22"/>
        </w:rPr>
        <w:t xml:space="preserve"> identify weaknesses and measures </w:t>
      </w:r>
      <w:r w:rsidRPr="00F64027">
        <w:rPr>
          <w:rFonts w:cs="Arial"/>
          <w:szCs w:val="22"/>
        </w:rPr>
        <w:t>the</w:t>
      </w:r>
      <w:r w:rsidRPr="00F52DA4">
        <w:rPr>
          <w:rFonts w:cs="Arial"/>
          <w:szCs w:val="22"/>
        </w:rPr>
        <w:t xml:space="preserve"> employee should </w:t>
      </w:r>
      <w:r w:rsidRPr="00F64027">
        <w:rPr>
          <w:rFonts w:cs="Arial"/>
          <w:szCs w:val="22"/>
        </w:rPr>
        <w:t>take</w:t>
      </w:r>
      <w:r w:rsidRPr="00F52DA4">
        <w:rPr>
          <w:rFonts w:cs="Arial"/>
          <w:szCs w:val="22"/>
        </w:rPr>
        <w:t xml:space="preserve"> in order </w:t>
      </w:r>
      <w:r w:rsidRPr="00F64027">
        <w:rPr>
          <w:rFonts w:cs="Arial"/>
          <w:szCs w:val="22"/>
        </w:rPr>
        <w:t>to</w:t>
      </w:r>
      <w:r w:rsidRPr="00F52DA4">
        <w:rPr>
          <w:rFonts w:cs="Arial"/>
          <w:szCs w:val="22"/>
        </w:rPr>
        <w:t xml:space="preserve"> improve. </w:t>
      </w:r>
      <w:r w:rsidRPr="00F64027">
        <w:rPr>
          <w:rFonts w:cs="Arial"/>
          <w:szCs w:val="22"/>
        </w:rPr>
        <w:t>The</w:t>
      </w:r>
      <w:r w:rsidRPr="00F52DA4">
        <w:rPr>
          <w:rFonts w:cs="Arial"/>
          <w:szCs w:val="22"/>
        </w:rPr>
        <w:t xml:space="preserve"> performance evaluation is both </w:t>
      </w:r>
      <w:r w:rsidRPr="00F64027">
        <w:rPr>
          <w:rFonts w:cs="Arial"/>
          <w:szCs w:val="22"/>
        </w:rPr>
        <w:t>a</w:t>
      </w:r>
      <w:r w:rsidRPr="00F52DA4">
        <w:rPr>
          <w:rFonts w:cs="Arial"/>
          <w:szCs w:val="22"/>
        </w:rPr>
        <w:t xml:space="preserve"> review of past performance and </w:t>
      </w:r>
      <w:r w:rsidRPr="00F64027">
        <w:rPr>
          <w:rFonts w:cs="Arial"/>
          <w:szCs w:val="22"/>
        </w:rPr>
        <w:t>a</w:t>
      </w:r>
      <w:r w:rsidRPr="00F52DA4">
        <w:rPr>
          <w:rFonts w:cs="Arial"/>
          <w:szCs w:val="22"/>
        </w:rPr>
        <w:t xml:space="preserve"> setting of goals </w:t>
      </w:r>
      <w:r w:rsidRPr="00F64027">
        <w:rPr>
          <w:rFonts w:cs="Arial"/>
          <w:szCs w:val="22"/>
        </w:rPr>
        <w:t>for</w:t>
      </w:r>
      <w:r w:rsidRPr="00F52DA4">
        <w:rPr>
          <w:rFonts w:cs="Arial"/>
          <w:szCs w:val="22"/>
        </w:rPr>
        <w:t xml:space="preserve"> </w:t>
      </w:r>
      <w:r w:rsidRPr="00F64027">
        <w:rPr>
          <w:rFonts w:cs="Arial"/>
          <w:szCs w:val="22"/>
        </w:rPr>
        <w:t>the</w:t>
      </w:r>
      <w:r w:rsidRPr="00F52DA4">
        <w:rPr>
          <w:rFonts w:cs="Arial"/>
          <w:szCs w:val="22"/>
        </w:rPr>
        <w:t xml:space="preserve"> future year. </w:t>
      </w:r>
      <w:r w:rsidRPr="00F64027">
        <w:rPr>
          <w:rFonts w:cs="Arial"/>
          <w:szCs w:val="22"/>
        </w:rPr>
        <w:t>The</w:t>
      </w:r>
      <w:r w:rsidRPr="00F52DA4">
        <w:rPr>
          <w:rFonts w:cs="Arial"/>
          <w:szCs w:val="22"/>
        </w:rPr>
        <w:t xml:space="preserve"> performance review is </w:t>
      </w:r>
      <w:r w:rsidR="00F52DA4">
        <w:rPr>
          <w:rFonts w:cs="Arial"/>
          <w:szCs w:val="22"/>
        </w:rPr>
        <w:t xml:space="preserve">also </w:t>
      </w:r>
      <w:r w:rsidRPr="00F52DA4">
        <w:rPr>
          <w:rFonts w:cs="Arial"/>
          <w:szCs w:val="22"/>
        </w:rPr>
        <w:t xml:space="preserve">utilized as </w:t>
      </w:r>
      <w:r w:rsidRPr="00F64027">
        <w:rPr>
          <w:rFonts w:cs="Arial"/>
          <w:szCs w:val="22"/>
        </w:rPr>
        <w:t>a</w:t>
      </w:r>
      <w:r w:rsidRPr="00F52DA4">
        <w:rPr>
          <w:rFonts w:cs="Arial"/>
          <w:szCs w:val="22"/>
        </w:rPr>
        <w:t xml:space="preserve"> tool</w:t>
      </w:r>
      <w:r w:rsidRPr="00F64027">
        <w:rPr>
          <w:rFonts w:cs="Arial"/>
          <w:szCs w:val="22"/>
        </w:rPr>
        <w:t xml:space="preserve"> </w:t>
      </w:r>
      <w:r w:rsidRPr="00F52DA4">
        <w:rPr>
          <w:rFonts w:cs="Arial"/>
          <w:szCs w:val="22"/>
        </w:rPr>
        <w:t>in determining salary decisions.</w:t>
      </w:r>
    </w:p>
    <w:p w14:paraId="4CF32001" w14:textId="77777777" w:rsidR="00C3254F" w:rsidRPr="00F64027" w:rsidRDefault="00C3254F" w:rsidP="00F64027">
      <w:pPr>
        <w:rPr>
          <w:rFonts w:cs="Arial"/>
          <w:szCs w:val="22"/>
        </w:rPr>
      </w:pPr>
    </w:p>
    <w:p w14:paraId="261F9BDC" w14:textId="7C49CE47" w:rsidR="00C3254F" w:rsidRPr="00F64027" w:rsidRDefault="00C3254F" w:rsidP="00F64027">
      <w:pPr>
        <w:rPr>
          <w:rFonts w:cs="Arial"/>
          <w:szCs w:val="22"/>
        </w:rPr>
      </w:pPr>
      <w:r w:rsidRPr="00F64027">
        <w:rPr>
          <w:rFonts w:cs="Arial"/>
          <w:szCs w:val="22"/>
        </w:rPr>
        <w:t xml:space="preserve">The </w:t>
      </w:r>
      <w:r w:rsidR="00A57BE2">
        <w:rPr>
          <w:rFonts w:cs="Arial"/>
          <w:szCs w:val="22"/>
        </w:rPr>
        <w:t xml:space="preserve">supervisor </w:t>
      </w:r>
      <w:r w:rsidR="00821D6C">
        <w:rPr>
          <w:rFonts w:cs="Arial"/>
          <w:szCs w:val="22"/>
        </w:rPr>
        <w:t xml:space="preserve">who completes the </w:t>
      </w:r>
      <w:r w:rsidRPr="00F64027">
        <w:rPr>
          <w:rFonts w:cs="Arial"/>
          <w:szCs w:val="22"/>
        </w:rPr>
        <w:t xml:space="preserve">performance evaluation </w:t>
      </w:r>
      <w:r w:rsidR="004A370C" w:rsidRPr="00F64027">
        <w:rPr>
          <w:rFonts w:cs="Arial"/>
          <w:szCs w:val="22"/>
        </w:rPr>
        <w:t>will discuss</w:t>
      </w:r>
      <w:r w:rsidR="00821D6C">
        <w:rPr>
          <w:rFonts w:cs="Arial"/>
          <w:szCs w:val="22"/>
        </w:rPr>
        <w:t xml:space="preserve"> it with the employee</w:t>
      </w:r>
      <w:r w:rsidRPr="00F64027">
        <w:rPr>
          <w:rFonts w:cs="Arial"/>
          <w:szCs w:val="22"/>
        </w:rPr>
        <w:t xml:space="preserve">, and both the employee and supervisor </w:t>
      </w:r>
      <w:r w:rsidR="00F87ECF" w:rsidRPr="00F64027">
        <w:rPr>
          <w:rFonts w:cs="Arial"/>
          <w:szCs w:val="22"/>
        </w:rPr>
        <w:t xml:space="preserve">should </w:t>
      </w:r>
      <w:r w:rsidRPr="00F64027">
        <w:rPr>
          <w:rFonts w:cs="Arial"/>
          <w:szCs w:val="22"/>
        </w:rPr>
        <w:t xml:space="preserve">sign the </w:t>
      </w:r>
      <w:r w:rsidR="00F87ECF" w:rsidRPr="00F64027">
        <w:rPr>
          <w:rFonts w:cs="Arial"/>
          <w:szCs w:val="22"/>
        </w:rPr>
        <w:t xml:space="preserve">evaluation </w:t>
      </w:r>
      <w:r w:rsidRPr="00F64027">
        <w:rPr>
          <w:rFonts w:cs="Arial"/>
          <w:szCs w:val="22"/>
        </w:rPr>
        <w:t>to ensure that all strengths, areas for improvement and job goals for the next review period have been clearly communicated. Performance evaluation forms will be retained in the employee’s personnel file.</w:t>
      </w:r>
    </w:p>
    <w:p w14:paraId="25AB0411" w14:textId="77777777" w:rsidR="00C3254F" w:rsidRPr="00F64027" w:rsidRDefault="00C3254F" w:rsidP="00F64027">
      <w:pPr>
        <w:rPr>
          <w:rFonts w:cs="Arial"/>
          <w:szCs w:val="22"/>
        </w:rPr>
      </w:pPr>
    </w:p>
    <w:p w14:paraId="4685DDE1" w14:textId="584B99E3" w:rsidR="007209E0" w:rsidRDefault="00C3254F" w:rsidP="00F64027">
      <w:pPr>
        <w:pStyle w:val="BodyText"/>
        <w:jc w:val="left"/>
        <w:rPr>
          <w:rFonts w:cs="Arial"/>
          <w:szCs w:val="22"/>
        </w:rPr>
      </w:pPr>
      <w:r w:rsidRPr="00F64027">
        <w:rPr>
          <w:rFonts w:cs="Arial"/>
          <w:szCs w:val="22"/>
        </w:rPr>
        <w:t>A</w:t>
      </w:r>
      <w:r w:rsidR="00171975">
        <w:rPr>
          <w:rFonts w:cs="Arial"/>
          <w:szCs w:val="22"/>
        </w:rPr>
        <w:t>n Employee Action Form</w:t>
      </w:r>
      <w:r w:rsidR="00F52DA4">
        <w:rPr>
          <w:rFonts w:cs="Arial"/>
          <w:szCs w:val="22"/>
        </w:rPr>
        <w:t xml:space="preserve"> </w:t>
      </w:r>
      <w:r w:rsidRPr="00F64027">
        <w:rPr>
          <w:rFonts w:cs="Arial"/>
          <w:szCs w:val="22"/>
        </w:rPr>
        <w:t xml:space="preserve">with a supervisor’s recommendation for an employee’s </w:t>
      </w:r>
      <w:r w:rsidR="001A193A" w:rsidRPr="00F64027">
        <w:rPr>
          <w:rFonts w:cs="Arial"/>
          <w:szCs w:val="22"/>
        </w:rPr>
        <w:t xml:space="preserve">step </w:t>
      </w:r>
      <w:r w:rsidR="001A193A">
        <w:rPr>
          <w:rFonts w:cs="Arial"/>
          <w:szCs w:val="22"/>
        </w:rPr>
        <w:t>increase</w:t>
      </w:r>
      <w:r w:rsidR="004A370C">
        <w:rPr>
          <w:rFonts w:cs="Arial"/>
          <w:szCs w:val="22"/>
        </w:rPr>
        <w:t xml:space="preserve">, along with the completed evaluation, are required and must be received by the </w:t>
      </w:r>
      <w:r w:rsidRPr="00F64027">
        <w:rPr>
          <w:rFonts w:cs="Arial"/>
          <w:szCs w:val="22"/>
        </w:rPr>
        <w:t>Town Manager’s Office no later than two weeks prior to the eligible date.</w:t>
      </w:r>
      <w:r w:rsidR="007209E0" w:rsidRPr="00F64027">
        <w:rPr>
          <w:rFonts w:cs="Arial"/>
          <w:szCs w:val="22"/>
        </w:rPr>
        <w:t xml:space="preserve"> </w:t>
      </w:r>
      <w:r w:rsidR="00EF1078">
        <w:rPr>
          <w:rFonts w:cs="Arial"/>
          <w:szCs w:val="22"/>
        </w:rPr>
        <w:t xml:space="preserve"> </w:t>
      </w:r>
      <w:r w:rsidR="007209E0" w:rsidRPr="00F64027">
        <w:rPr>
          <w:rFonts w:cs="Arial"/>
          <w:szCs w:val="22"/>
        </w:rPr>
        <w:t xml:space="preserve">All step </w:t>
      </w:r>
      <w:r w:rsidR="00EF658E" w:rsidRPr="00F64027">
        <w:rPr>
          <w:rFonts w:cs="Arial"/>
          <w:szCs w:val="22"/>
        </w:rPr>
        <w:t>increases</w:t>
      </w:r>
      <w:r w:rsidR="007209E0" w:rsidRPr="00F64027">
        <w:rPr>
          <w:rFonts w:cs="Arial"/>
          <w:szCs w:val="22"/>
        </w:rPr>
        <w:t xml:space="preserve"> are effective on July 1</w:t>
      </w:r>
      <w:r w:rsidR="007209E0" w:rsidRPr="00F52DA4">
        <w:rPr>
          <w:rFonts w:cs="Arial"/>
          <w:szCs w:val="22"/>
        </w:rPr>
        <w:t>st</w:t>
      </w:r>
      <w:r w:rsidR="007209E0" w:rsidRPr="00F64027">
        <w:rPr>
          <w:rFonts w:cs="Arial"/>
          <w:szCs w:val="22"/>
        </w:rPr>
        <w:t xml:space="preserve"> of each fiscal year for all non-union employees.</w:t>
      </w:r>
    </w:p>
    <w:p w14:paraId="5D410ACF" w14:textId="77777777" w:rsidR="00D27272" w:rsidRDefault="00D27272" w:rsidP="00F64027">
      <w:pPr>
        <w:pStyle w:val="BodyText"/>
        <w:jc w:val="left"/>
        <w:rPr>
          <w:rFonts w:cs="Arial"/>
          <w:b/>
          <w:bCs/>
          <w:szCs w:val="22"/>
          <w:u w:val="single"/>
        </w:rPr>
      </w:pPr>
    </w:p>
    <w:p w14:paraId="2458B153" w14:textId="7C18C4C1" w:rsidR="00A50A2D" w:rsidRPr="00A50A2D" w:rsidRDefault="00A50A2D" w:rsidP="00FD3023">
      <w:pPr>
        <w:pStyle w:val="Heading1"/>
      </w:pPr>
      <w:bookmarkStart w:id="25" w:name="_Toc206684492"/>
      <w:r w:rsidRPr="00A50A2D">
        <w:lastRenderedPageBreak/>
        <w:t>COMPET</w:t>
      </w:r>
      <w:r>
        <w:t>ITIVE</w:t>
      </w:r>
      <w:r w:rsidRPr="00A50A2D">
        <w:t xml:space="preserve"> EXAMI</w:t>
      </w:r>
      <w:r>
        <w:t>N</w:t>
      </w:r>
      <w:r w:rsidRPr="00A50A2D">
        <w:t>ATIONS</w:t>
      </w:r>
      <w:bookmarkEnd w:id="25"/>
    </w:p>
    <w:p w14:paraId="26777D81" w14:textId="77777777" w:rsidR="00253E7F" w:rsidRDefault="00253E7F" w:rsidP="00F64027">
      <w:pPr>
        <w:pStyle w:val="BodyText"/>
        <w:jc w:val="left"/>
        <w:rPr>
          <w:rFonts w:cs="Arial"/>
          <w:szCs w:val="22"/>
        </w:rPr>
      </w:pPr>
    </w:p>
    <w:p w14:paraId="566F5091" w14:textId="4B063C03" w:rsidR="00A50A2D" w:rsidRDefault="00A50A2D" w:rsidP="00F64027">
      <w:pPr>
        <w:pStyle w:val="BodyText"/>
        <w:jc w:val="left"/>
      </w:pPr>
      <w:r>
        <w:t xml:space="preserve">Examination applications shall be accepted only on official forms prescribed by the Human Resources Director.  Each application shall be signed by the applicant and the truth of all statements contained therein shall be certified by </w:t>
      </w:r>
      <w:r w:rsidR="003E2365">
        <w:t>their</w:t>
      </w:r>
      <w:r>
        <w:t xml:space="preserve"> signature.  The application form shall not require any information</w:t>
      </w:r>
      <w:r w:rsidR="00DB2FB6">
        <w:t xml:space="preserve"> that is prohibited by local, state or federal law.</w:t>
      </w:r>
    </w:p>
    <w:p w14:paraId="54210D7F" w14:textId="77777777" w:rsidR="00A50A2D" w:rsidRDefault="00A50A2D" w:rsidP="00F64027">
      <w:pPr>
        <w:pStyle w:val="BodyText"/>
        <w:jc w:val="left"/>
      </w:pPr>
    </w:p>
    <w:p w14:paraId="5809E261" w14:textId="492AFC6C" w:rsidR="00A50A2D" w:rsidRDefault="00A50A2D" w:rsidP="00F64027">
      <w:pPr>
        <w:pStyle w:val="BodyText"/>
        <w:jc w:val="left"/>
      </w:pPr>
      <w:r>
        <w:t>To be accepted for consideration,</w:t>
      </w:r>
      <w:r w:rsidRPr="00A50A2D">
        <w:t xml:space="preserve"> </w:t>
      </w:r>
      <w:r>
        <w:t xml:space="preserve">applications must be filed with the Human Resources Department prior to the end of the working day on the closing date specified in the announcement. </w:t>
      </w:r>
    </w:p>
    <w:p w14:paraId="116D761E" w14:textId="77777777" w:rsidR="00A50A2D" w:rsidRDefault="00A50A2D" w:rsidP="00F64027">
      <w:pPr>
        <w:pStyle w:val="BodyText"/>
        <w:jc w:val="left"/>
      </w:pPr>
    </w:p>
    <w:p w14:paraId="5984DC06" w14:textId="190E65C1" w:rsidR="00A50A2D" w:rsidRDefault="00A50A2D" w:rsidP="00F64027">
      <w:pPr>
        <w:pStyle w:val="BodyText"/>
        <w:jc w:val="left"/>
      </w:pPr>
      <w:r w:rsidRPr="00CD5023">
        <w:rPr>
          <w:b/>
          <w:bCs/>
        </w:rPr>
        <w:t>Applicants Qualifications</w:t>
      </w:r>
      <w:r w:rsidR="00C9402C">
        <w:rPr>
          <w:b/>
          <w:bCs/>
        </w:rPr>
        <w:t xml:space="preserve">: </w:t>
      </w:r>
      <w:r w:rsidR="00E80F00">
        <w:t xml:space="preserve">The Examination Announcement will include a list of minimum qualifications </w:t>
      </w:r>
      <w:r w:rsidR="0070511C">
        <w:t xml:space="preserve">for each position.  </w:t>
      </w:r>
    </w:p>
    <w:p w14:paraId="7FA4B254" w14:textId="77777777" w:rsidR="00A50A2D" w:rsidRDefault="00A50A2D" w:rsidP="00F64027">
      <w:pPr>
        <w:pStyle w:val="BodyText"/>
        <w:jc w:val="left"/>
      </w:pPr>
    </w:p>
    <w:p w14:paraId="7D8F0840" w14:textId="0E7918EF" w:rsidR="00C9402C" w:rsidRDefault="00A50A2D" w:rsidP="00F64027">
      <w:pPr>
        <w:pStyle w:val="BodyText"/>
        <w:jc w:val="left"/>
      </w:pPr>
      <w:r w:rsidRPr="00C9402C">
        <w:rPr>
          <w:b/>
          <w:bCs/>
        </w:rPr>
        <w:t>Disqualification:</w:t>
      </w:r>
      <w:r>
        <w:t xml:space="preserve"> The Human Resources Director shall reject the application of any person</w:t>
      </w:r>
      <w:r w:rsidR="00C908E9">
        <w:t xml:space="preserve">, </w:t>
      </w:r>
      <w:r>
        <w:t>shall strike the name of any person from an eligible list</w:t>
      </w:r>
      <w:r w:rsidR="00C908E9">
        <w:t>,</w:t>
      </w:r>
      <w:r>
        <w:t xml:space="preserve"> shall refuse to certify the name or any person on an eligible list or shall withdraw the name of such person if </w:t>
      </w:r>
      <w:r w:rsidR="003E2365">
        <w:t>they</w:t>
      </w:r>
      <w:r>
        <w:t xml:space="preserve"> find that such person lacks any of the </w:t>
      </w:r>
      <w:r w:rsidR="00B47D6A">
        <w:t xml:space="preserve">minimum </w:t>
      </w:r>
      <w:r>
        <w:t>qualifications</w:t>
      </w:r>
      <w:r w:rsidR="00B47D6A">
        <w:t xml:space="preserve"> for the position</w:t>
      </w:r>
      <w:r w:rsidR="00BB24DB">
        <w:t xml:space="preserve"> </w:t>
      </w:r>
      <w:r>
        <w:t xml:space="preserve">or has made a deliberate false, misleading or exaggerated statement of a material fact; or practiced or attempted to practice any deception or coercion in </w:t>
      </w:r>
      <w:r w:rsidR="003E2365">
        <w:t>their</w:t>
      </w:r>
      <w:r>
        <w:t xml:space="preserve"> application or examination or in attempting to secure employment</w:t>
      </w:r>
      <w:r w:rsidR="004A370C">
        <w:t>.</w:t>
      </w:r>
    </w:p>
    <w:p w14:paraId="73FDAAC8" w14:textId="77777777" w:rsidR="00C9402C" w:rsidRDefault="00C9402C" w:rsidP="00F64027">
      <w:pPr>
        <w:pStyle w:val="BodyText"/>
        <w:jc w:val="left"/>
      </w:pPr>
    </w:p>
    <w:p w14:paraId="0331E497" w14:textId="4C89BFB7" w:rsidR="00C9402C" w:rsidRDefault="00A50A2D" w:rsidP="00F64027">
      <w:pPr>
        <w:pStyle w:val="BodyText"/>
        <w:jc w:val="left"/>
      </w:pPr>
      <w:r w:rsidRPr="00CD5023">
        <w:rPr>
          <w:b/>
          <w:bCs/>
        </w:rPr>
        <w:t>Right of Investigation</w:t>
      </w:r>
      <w:r w:rsidRPr="00C9402C">
        <w:rPr>
          <w:b/>
          <w:bCs/>
        </w:rPr>
        <w:t>:</w:t>
      </w:r>
      <w:r>
        <w:t xml:space="preserve"> The Town shall reserve the right to</w:t>
      </w:r>
      <w:r w:rsidR="0025569B">
        <w:t xml:space="preserve"> conduct a background investigation of any applicant for Town employment</w:t>
      </w:r>
      <w:r w:rsidR="00077929">
        <w:t>.</w:t>
      </w:r>
    </w:p>
    <w:p w14:paraId="268E5196" w14:textId="77777777" w:rsidR="00C9402C" w:rsidRDefault="00C9402C" w:rsidP="00F64027">
      <w:pPr>
        <w:pStyle w:val="BodyText"/>
        <w:jc w:val="left"/>
      </w:pPr>
    </w:p>
    <w:p w14:paraId="6C85A62E" w14:textId="2F1ECAF8" w:rsidR="00C9402C" w:rsidRDefault="00A50A2D" w:rsidP="00F64027">
      <w:pPr>
        <w:pStyle w:val="BodyText"/>
        <w:jc w:val="left"/>
      </w:pPr>
      <w:r>
        <w:t xml:space="preserve">Any </w:t>
      </w:r>
      <w:r w:rsidR="00AA7BDF">
        <w:t xml:space="preserve">lawful and </w:t>
      </w:r>
      <w:r>
        <w:t xml:space="preserve">practical means or measures may be used in examinations which are reasonably well calculated to test the fitness of candidates for positions in the class for which the examination is held. </w:t>
      </w:r>
      <w:r w:rsidR="00C9402C">
        <w:t xml:space="preserve"> </w:t>
      </w:r>
      <w:r>
        <w:t xml:space="preserve">Examinations may be assembled or unassembled, and tests may be written, oral, physical, a demonstration of skill or performance, a rating of training and experience, or record of accomplishment, or any combination of such types. </w:t>
      </w:r>
    </w:p>
    <w:p w14:paraId="1BFC1802" w14:textId="77777777" w:rsidR="00C9402C" w:rsidRDefault="00C9402C" w:rsidP="00F64027">
      <w:pPr>
        <w:pStyle w:val="BodyText"/>
        <w:jc w:val="left"/>
      </w:pPr>
    </w:p>
    <w:p w14:paraId="5B4F163E" w14:textId="77777777" w:rsidR="00C9402C" w:rsidRDefault="00A50A2D" w:rsidP="00F64027">
      <w:pPr>
        <w:pStyle w:val="BodyText"/>
        <w:jc w:val="left"/>
      </w:pPr>
      <w:r>
        <w:t xml:space="preserve">They may include any reasonable investigation of training and experience, or record of accomplishment; any test of knowledge, skill, capacity, intelligence or aptitude; and any inquiry into the moral character or any other character or attribute which seems desirable. </w:t>
      </w:r>
    </w:p>
    <w:p w14:paraId="3C0A61FB" w14:textId="77777777" w:rsidR="00C9402C" w:rsidRDefault="00C9402C" w:rsidP="00F64027">
      <w:pPr>
        <w:pStyle w:val="BodyText"/>
        <w:jc w:val="left"/>
      </w:pPr>
    </w:p>
    <w:p w14:paraId="5EC8699B" w14:textId="77777777" w:rsidR="00C9402C" w:rsidRDefault="00A50A2D" w:rsidP="00F64027">
      <w:pPr>
        <w:pStyle w:val="BodyText"/>
        <w:jc w:val="left"/>
      </w:pPr>
      <w:r>
        <w:t xml:space="preserve">The closing date for any such test may be indefinite and applicants may be tested continuously in such manner and at such times and places as the Human Resources Director may provide. </w:t>
      </w:r>
    </w:p>
    <w:p w14:paraId="0B2A6B4A" w14:textId="77777777" w:rsidR="00C9402C" w:rsidRDefault="00C9402C" w:rsidP="00F64027">
      <w:pPr>
        <w:pStyle w:val="BodyText"/>
        <w:jc w:val="left"/>
      </w:pPr>
    </w:p>
    <w:p w14:paraId="74A7274B" w14:textId="04E9E151" w:rsidR="00962C86" w:rsidRDefault="00A50A2D" w:rsidP="00F64027">
      <w:pPr>
        <w:pStyle w:val="BodyText"/>
        <w:jc w:val="left"/>
      </w:pPr>
      <w:r w:rsidRPr="00CD5023">
        <w:rPr>
          <w:b/>
          <w:bCs/>
        </w:rPr>
        <w:t>Oral Board Examination</w:t>
      </w:r>
      <w:r w:rsidR="00962C86">
        <w:rPr>
          <w:b/>
          <w:bCs/>
        </w:rPr>
        <w:t>:</w:t>
      </w:r>
      <w:r>
        <w:t xml:space="preserve"> Oral interviews may constitute all or any part of any total examination and the weight given thereto shall be officially entered in the rating of the examination.</w:t>
      </w:r>
    </w:p>
    <w:p w14:paraId="21E66DD7" w14:textId="77777777" w:rsidR="00962C86" w:rsidRDefault="00962C86" w:rsidP="00F64027">
      <w:pPr>
        <w:pStyle w:val="BodyText"/>
        <w:jc w:val="left"/>
      </w:pPr>
    </w:p>
    <w:p w14:paraId="5EFEDF43" w14:textId="3788F9E4" w:rsidR="00962C86" w:rsidRDefault="00A50A2D" w:rsidP="00F64027">
      <w:pPr>
        <w:pStyle w:val="BodyText"/>
        <w:jc w:val="left"/>
      </w:pPr>
      <w:r w:rsidRPr="00CD5023">
        <w:rPr>
          <w:b/>
          <w:bCs/>
        </w:rPr>
        <w:t>Notice and Review of Examination Results</w:t>
      </w:r>
      <w:r w:rsidR="00962C86" w:rsidRPr="00CD5023">
        <w:rPr>
          <w:b/>
          <w:bCs/>
        </w:rPr>
        <w:t>:</w:t>
      </w:r>
      <w:r>
        <w:t xml:space="preserve"> Each person who takes an examination shall be given written notice as to whether </w:t>
      </w:r>
      <w:r w:rsidR="003E2365">
        <w:t>they</w:t>
      </w:r>
      <w:r>
        <w:t xml:space="preserve"> passed or failed in such examination and of </w:t>
      </w:r>
      <w:r w:rsidR="003E2365">
        <w:t>their</w:t>
      </w:r>
      <w:r>
        <w:t xml:space="preserve"> relative standing on the list or of </w:t>
      </w:r>
      <w:r w:rsidR="003E2365">
        <w:t>their</w:t>
      </w:r>
      <w:r>
        <w:t xml:space="preserve"> failure to attain a place on the list.</w:t>
      </w:r>
    </w:p>
    <w:p w14:paraId="7F0A272F" w14:textId="77777777" w:rsidR="00962C86" w:rsidRDefault="00962C86" w:rsidP="00F64027">
      <w:pPr>
        <w:pStyle w:val="BodyText"/>
        <w:jc w:val="left"/>
      </w:pPr>
    </w:p>
    <w:p w14:paraId="1531F98E" w14:textId="5D738B47" w:rsidR="00962C86" w:rsidRDefault="00A50A2D" w:rsidP="00F64027">
      <w:pPr>
        <w:pStyle w:val="BodyText"/>
        <w:jc w:val="left"/>
      </w:pPr>
      <w:r w:rsidRPr="00CD5023">
        <w:rPr>
          <w:b/>
          <w:bCs/>
        </w:rPr>
        <w:t>Establishment of Eligible Lists</w:t>
      </w:r>
      <w:r w:rsidR="00962C86">
        <w:t>:</w:t>
      </w:r>
      <w:r>
        <w:t xml:space="preserve"> The Human Resources Director, at </w:t>
      </w:r>
      <w:r w:rsidR="003E2365">
        <w:t>their</w:t>
      </w:r>
      <w:r>
        <w:t xml:space="preserve"> own discretion, may establish and maintain the lists necessary to provide an adequate supply of qualified candidates for positions in the classified service. </w:t>
      </w:r>
      <w:r w:rsidR="00962C86">
        <w:t xml:space="preserve"> </w:t>
      </w:r>
      <w:r>
        <w:t xml:space="preserve">Lists shall be by class of position and shall be applicable to all classified positions of such class in the Town service. </w:t>
      </w:r>
    </w:p>
    <w:p w14:paraId="539AF1E3" w14:textId="77777777" w:rsidR="00962C86" w:rsidRDefault="00962C86" w:rsidP="00F64027">
      <w:pPr>
        <w:pStyle w:val="BodyText"/>
        <w:jc w:val="left"/>
      </w:pPr>
    </w:p>
    <w:p w14:paraId="052F8EFA" w14:textId="77777777" w:rsidR="006C7BCA" w:rsidRDefault="00A50A2D" w:rsidP="00F64027">
      <w:pPr>
        <w:pStyle w:val="BodyText"/>
        <w:jc w:val="left"/>
      </w:pPr>
      <w:r w:rsidRPr="00CD5023">
        <w:rPr>
          <w:b/>
          <w:bCs/>
        </w:rPr>
        <w:t>Duration of Lists</w:t>
      </w:r>
      <w:r w:rsidR="006C7BCA" w:rsidRPr="00CD5023">
        <w:rPr>
          <w:b/>
          <w:bCs/>
        </w:rPr>
        <w:t>:</w:t>
      </w:r>
      <w:r>
        <w:t xml:space="preserve"> Re-employment Lists shall be continuous for each class, except that no name shall remain on a re-employment list for longer than one (1) year.  </w:t>
      </w:r>
    </w:p>
    <w:p w14:paraId="0EE7F337" w14:textId="77777777" w:rsidR="006C7BCA" w:rsidRDefault="006C7BCA" w:rsidP="00F64027">
      <w:pPr>
        <w:pStyle w:val="BodyText"/>
        <w:jc w:val="left"/>
      </w:pPr>
    </w:p>
    <w:p w14:paraId="0167DCF2" w14:textId="1C5A0A6A" w:rsidR="00A50A2D" w:rsidRDefault="00A50A2D" w:rsidP="006C7BCA">
      <w:pPr>
        <w:pStyle w:val="BodyText"/>
        <w:jc w:val="left"/>
        <w:rPr>
          <w:rFonts w:cs="Arial"/>
          <w:szCs w:val="22"/>
        </w:rPr>
      </w:pPr>
      <w:r w:rsidRPr="00CD5023">
        <w:rPr>
          <w:b/>
          <w:bCs/>
        </w:rPr>
        <w:t>Request for Certification</w:t>
      </w:r>
      <w:r w:rsidR="006C7BCA" w:rsidRPr="00CD5023">
        <w:rPr>
          <w:b/>
          <w:bCs/>
        </w:rPr>
        <w:t>:</w:t>
      </w:r>
      <w:r>
        <w:t xml:space="preserve"> Whenever a vacancy in any position in the classified service is to be filled, the appointing authority shall submit a requisition for an employee on a form prescribed by the Human Resources Director. </w:t>
      </w:r>
      <w:r w:rsidR="006C7BCA">
        <w:t xml:space="preserve"> </w:t>
      </w:r>
      <w:r w:rsidR="007A7783">
        <w:t>When</w:t>
      </w:r>
      <w:r>
        <w:t xml:space="preserve"> practicable, each vacancy shall be anticipated sufficiently in advance to permit the Human Resources Director to determine who may be available for appointment and, if necessary, to establish a class or to establish a list of eligibles.</w:t>
      </w:r>
    </w:p>
    <w:p w14:paraId="2C5C26F1" w14:textId="77777777" w:rsidR="00A50A2D" w:rsidRDefault="00A50A2D" w:rsidP="00F64027">
      <w:pPr>
        <w:pStyle w:val="BodyText"/>
        <w:jc w:val="left"/>
        <w:rPr>
          <w:rFonts w:cs="Arial"/>
          <w:szCs w:val="22"/>
        </w:rPr>
      </w:pPr>
    </w:p>
    <w:p w14:paraId="5230A6DE" w14:textId="179FCEB3" w:rsidR="008826FB" w:rsidRPr="00CD5023" w:rsidRDefault="000B3459" w:rsidP="00CD5023">
      <w:pPr>
        <w:pStyle w:val="Heading1"/>
      </w:pPr>
      <w:bookmarkStart w:id="26" w:name="_Toc206684493"/>
      <w:r w:rsidRPr="00CD5023">
        <w:t>DISCIPLINE</w:t>
      </w:r>
      <w:bookmarkEnd w:id="26"/>
    </w:p>
    <w:p w14:paraId="12FF4F3B" w14:textId="77777777" w:rsidR="008826FB" w:rsidRPr="008826FB" w:rsidRDefault="008826FB" w:rsidP="00F64027">
      <w:pPr>
        <w:pStyle w:val="BodyText"/>
        <w:spacing w:before="64"/>
        <w:contextualSpacing/>
        <w:jc w:val="left"/>
        <w:rPr>
          <w:rFonts w:cs="Arial"/>
          <w:b/>
          <w:bCs/>
          <w:spacing w:val="-1"/>
          <w:sz w:val="16"/>
          <w:szCs w:val="16"/>
          <w:u w:val="single" w:color="000000"/>
        </w:rPr>
      </w:pPr>
    </w:p>
    <w:p w14:paraId="0A521ABE" w14:textId="12F82AD1" w:rsidR="00253E7F" w:rsidRPr="007A7783" w:rsidRDefault="005D6EFD" w:rsidP="00F64027">
      <w:pPr>
        <w:pStyle w:val="BodyText"/>
        <w:spacing w:before="64"/>
        <w:ind w:right="114"/>
        <w:jc w:val="left"/>
        <w:rPr>
          <w:rFonts w:cs="Arial"/>
          <w:szCs w:val="22"/>
        </w:rPr>
      </w:pPr>
      <w:r w:rsidRPr="007A7783">
        <w:rPr>
          <w:rFonts w:cs="Arial"/>
          <w:szCs w:val="22"/>
        </w:rPr>
        <w:t>It is the poli</w:t>
      </w:r>
      <w:r w:rsidR="00523374" w:rsidRPr="007A7783">
        <w:rPr>
          <w:rFonts w:cs="Arial"/>
          <w:szCs w:val="22"/>
        </w:rPr>
        <w:t xml:space="preserve">cy of the Town of Granby that employee discipline </w:t>
      </w:r>
      <w:r w:rsidR="00F436DC" w:rsidRPr="007A7783">
        <w:rPr>
          <w:rFonts w:cs="Arial"/>
          <w:szCs w:val="22"/>
        </w:rPr>
        <w:t xml:space="preserve">is meant to be fair, equitable and </w:t>
      </w:r>
      <w:r w:rsidR="006E48D5" w:rsidRPr="007A7783">
        <w:rPr>
          <w:rFonts w:cs="Arial"/>
          <w:szCs w:val="22"/>
        </w:rPr>
        <w:t xml:space="preserve">consistent. </w:t>
      </w:r>
      <w:r w:rsidR="004924B9" w:rsidRPr="007A7783">
        <w:rPr>
          <w:rFonts w:cs="Arial"/>
          <w:szCs w:val="22"/>
        </w:rPr>
        <w:t>The type of disciplinary action taken will be based on</w:t>
      </w:r>
      <w:r w:rsidR="006E48D5" w:rsidRPr="007A7783">
        <w:rPr>
          <w:rFonts w:cs="Arial"/>
          <w:szCs w:val="22"/>
        </w:rPr>
        <w:t xml:space="preserve"> several factors, including</w:t>
      </w:r>
      <w:r w:rsidR="004924B9" w:rsidRPr="007A7783">
        <w:rPr>
          <w:rFonts w:cs="Arial"/>
          <w:szCs w:val="22"/>
        </w:rPr>
        <w:t xml:space="preserve"> the severity of </w:t>
      </w:r>
      <w:r w:rsidR="001808BD" w:rsidRPr="007A7783">
        <w:rPr>
          <w:rFonts w:cs="Arial"/>
          <w:szCs w:val="22"/>
        </w:rPr>
        <w:t>the misconduct</w:t>
      </w:r>
      <w:r w:rsidR="006E48D5" w:rsidRPr="007A7783">
        <w:rPr>
          <w:rFonts w:cs="Arial"/>
          <w:szCs w:val="22"/>
        </w:rPr>
        <w:t xml:space="preserve">, </w:t>
      </w:r>
      <w:r w:rsidR="000D015B" w:rsidRPr="007A7783">
        <w:rPr>
          <w:rFonts w:cs="Arial"/>
          <w:szCs w:val="22"/>
        </w:rPr>
        <w:t>the employee’s prior disciplinary his</w:t>
      </w:r>
      <w:r w:rsidR="00F554CC" w:rsidRPr="007A7783">
        <w:rPr>
          <w:rFonts w:cs="Arial"/>
          <w:szCs w:val="22"/>
        </w:rPr>
        <w:t>t</w:t>
      </w:r>
      <w:r w:rsidR="000D015B" w:rsidRPr="007A7783">
        <w:rPr>
          <w:rFonts w:cs="Arial"/>
          <w:szCs w:val="22"/>
        </w:rPr>
        <w:t xml:space="preserve">ory, </w:t>
      </w:r>
      <w:r w:rsidR="000903C0" w:rsidRPr="007A7783">
        <w:rPr>
          <w:rFonts w:cs="Arial"/>
          <w:szCs w:val="22"/>
        </w:rPr>
        <w:t>and any aggravating or mitigating factors.</w:t>
      </w:r>
      <w:r w:rsidR="004924B9" w:rsidRPr="007A7783">
        <w:rPr>
          <w:rFonts w:cs="Arial"/>
          <w:szCs w:val="22"/>
        </w:rPr>
        <w:t xml:space="preserve"> In general, disciplinary actions will follow a progressive order of severity.</w:t>
      </w:r>
      <w:r w:rsidR="007A7783" w:rsidRPr="007A7783">
        <w:rPr>
          <w:rFonts w:cs="Arial"/>
          <w:szCs w:val="22"/>
        </w:rPr>
        <w:t xml:space="preserve"> </w:t>
      </w:r>
      <w:r w:rsidR="004924B9" w:rsidRPr="007A7783">
        <w:rPr>
          <w:rFonts w:cs="Arial"/>
          <w:szCs w:val="22"/>
        </w:rPr>
        <w:t xml:space="preserve">The Town has the right in its discretion to determine the appropriate level of disciplinary action based on the </w:t>
      </w:r>
      <w:r w:rsidR="001808BD" w:rsidRPr="007A7783">
        <w:rPr>
          <w:rFonts w:cs="Arial"/>
          <w:szCs w:val="22"/>
        </w:rPr>
        <w:t>circumstances</w:t>
      </w:r>
      <w:r w:rsidR="004924B9" w:rsidRPr="007A7783">
        <w:rPr>
          <w:rFonts w:cs="Arial"/>
          <w:szCs w:val="22"/>
        </w:rPr>
        <w:t xml:space="preserve"> involved. </w:t>
      </w:r>
    </w:p>
    <w:p w14:paraId="314E5CCE" w14:textId="77777777" w:rsidR="00253E7F" w:rsidRPr="007A7783" w:rsidRDefault="00253E7F" w:rsidP="00F64027">
      <w:pPr>
        <w:pStyle w:val="BodyText"/>
        <w:spacing w:before="64"/>
        <w:ind w:right="114"/>
        <w:jc w:val="left"/>
        <w:rPr>
          <w:rFonts w:cs="Arial"/>
          <w:szCs w:val="22"/>
        </w:rPr>
      </w:pPr>
    </w:p>
    <w:p w14:paraId="264B1C82" w14:textId="711EE439" w:rsidR="00253E7F" w:rsidRPr="007A7783" w:rsidRDefault="00253E7F" w:rsidP="00253E7F">
      <w:pPr>
        <w:pStyle w:val="BodyText"/>
        <w:ind w:right="115"/>
        <w:jc w:val="left"/>
        <w:rPr>
          <w:rFonts w:cs="Arial"/>
          <w:szCs w:val="22"/>
        </w:rPr>
      </w:pPr>
      <w:r w:rsidRPr="00F64027">
        <w:rPr>
          <w:rFonts w:cs="Arial"/>
          <w:szCs w:val="22"/>
        </w:rPr>
        <w:t>Within</w:t>
      </w:r>
      <w:r w:rsidRPr="007A7783">
        <w:rPr>
          <w:rFonts w:cs="Arial"/>
          <w:szCs w:val="22"/>
        </w:rPr>
        <w:t xml:space="preserve"> </w:t>
      </w:r>
      <w:r w:rsidRPr="00F64027">
        <w:rPr>
          <w:rFonts w:cs="Arial"/>
          <w:szCs w:val="22"/>
        </w:rPr>
        <w:t>a</w:t>
      </w:r>
      <w:r w:rsidRPr="007A7783">
        <w:rPr>
          <w:rFonts w:cs="Arial"/>
          <w:szCs w:val="22"/>
        </w:rPr>
        <w:t xml:space="preserve"> reasonable time, </w:t>
      </w:r>
      <w:r w:rsidRPr="00F64027">
        <w:rPr>
          <w:rFonts w:cs="Arial"/>
          <w:szCs w:val="22"/>
        </w:rPr>
        <w:t>the</w:t>
      </w:r>
      <w:r w:rsidRPr="007A7783">
        <w:rPr>
          <w:rFonts w:cs="Arial"/>
          <w:szCs w:val="22"/>
        </w:rPr>
        <w:t xml:space="preserve"> employee shall be notified in writing of </w:t>
      </w:r>
      <w:r w:rsidRPr="00F64027">
        <w:rPr>
          <w:rFonts w:cs="Arial"/>
          <w:szCs w:val="22"/>
        </w:rPr>
        <w:t>the</w:t>
      </w:r>
      <w:r w:rsidRPr="007A7783">
        <w:rPr>
          <w:rFonts w:cs="Arial"/>
          <w:szCs w:val="22"/>
        </w:rPr>
        <w:t xml:space="preserve"> action taken and </w:t>
      </w:r>
      <w:r w:rsidRPr="00F64027">
        <w:rPr>
          <w:rFonts w:cs="Arial"/>
          <w:szCs w:val="22"/>
        </w:rPr>
        <w:t>the</w:t>
      </w:r>
      <w:r w:rsidRPr="007A7783">
        <w:rPr>
          <w:rFonts w:cs="Arial"/>
          <w:szCs w:val="22"/>
        </w:rPr>
        <w:t xml:space="preserve"> reasons </w:t>
      </w:r>
      <w:r w:rsidRPr="00F64027">
        <w:rPr>
          <w:rFonts w:cs="Arial"/>
          <w:szCs w:val="22"/>
        </w:rPr>
        <w:t>for</w:t>
      </w:r>
      <w:r w:rsidRPr="007A7783">
        <w:rPr>
          <w:rFonts w:cs="Arial"/>
          <w:szCs w:val="22"/>
        </w:rPr>
        <w:t xml:space="preserve"> </w:t>
      </w:r>
      <w:r w:rsidRPr="00F64027">
        <w:rPr>
          <w:rFonts w:cs="Arial"/>
          <w:szCs w:val="22"/>
        </w:rPr>
        <w:t>it.</w:t>
      </w:r>
      <w:r w:rsidRPr="007A7783">
        <w:rPr>
          <w:rFonts w:cs="Arial"/>
          <w:szCs w:val="22"/>
        </w:rPr>
        <w:t xml:space="preserve"> If an employee is aggrieved by </w:t>
      </w:r>
      <w:r w:rsidRPr="00F64027">
        <w:rPr>
          <w:rFonts w:cs="Arial"/>
          <w:szCs w:val="22"/>
        </w:rPr>
        <w:t>a</w:t>
      </w:r>
      <w:r w:rsidRPr="007A7783">
        <w:rPr>
          <w:rFonts w:cs="Arial"/>
          <w:szCs w:val="22"/>
        </w:rPr>
        <w:t xml:space="preserve"> disciplinary action, </w:t>
      </w:r>
      <w:r w:rsidR="001808BD" w:rsidRPr="007A7783">
        <w:rPr>
          <w:rFonts w:cs="Arial"/>
          <w:szCs w:val="22"/>
        </w:rPr>
        <w:t>they</w:t>
      </w:r>
      <w:r w:rsidRPr="007A7783">
        <w:rPr>
          <w:rFonts w:cs="Arial"/>
          <w:szCs w:val="22"/>
        </w:rPr>
        <w:t xml:space="preserve"> may follow </w:t>
      </w:r>
      <w:r w:rsidRPr="00F64027">
        <w:rPr>
          <w:rFonts w:cs="Arial"/>
          <w:szCs w:val="22"/>
        </w:rPr>
        <w:t>the</w:t>
      </w:r>
      <w:r w:rsidRPr="007A7783">
        <w:rPr>
          <w:rFonts w:cs="Arial"/>
          <w:szCs w:val="22"/>
        </w:rPr>
        <w:t xml:space="preserve"> grievance procedure as outlined </w:t>
      </w:r>
      <w:r w:rsidRPr="00F64027">
        <w:rPr>
          <w:rFonts w:cs="Arial"/>
          <w:szCs w:val="22"/>
        </w:rPr>
        <w:t>in</w:t>
      </w:r>
      <w:r w:rsidRPr="007A7783">
        <w:rPr>
          <w:rFonts w:cs="Arial"/>
          <w:szCs w:val="22"/>
        </w:rPr>
        <w:t xml:space="preserve"> these </w:t>
      </w:r>
      <w:r w:rsidR="001808BD" w:rsidRPr="007A7783">
        <w:rPr>
          <w:rFonts w:cs="Arial"/>
          <w:szCs w:val="22"/>
        </w:rPr>
        <w:t xml:space="preserve">personnel </w:t>
      </w:r>
      <w:r w:rsidRPr="007A7783">
        <w:rPr>
          <w:rFonts w:cs="Arial"/>
          <w:szCs w:val="22"/>
        </w:rPr>
        <w:t>rules.</w:t>
      </w:r>
    </w:p>
    <w:p w14:paraId="2A91809E" w14:textId="77777777" w:rsidR="00253E7F" w:rsidRPr="00F64027" w:rsidRDefault="00253E7F" w:rsidP="00253E7F">
      <w:pPr>
        <w:ind w:left="720"/>
        <w:rPr>
          <w:rFonts w:cs="Arial"/>
          <w:i/>
          <w:szCs w:val="22"/>
        </w:rPr>
      </w:pPr>
    </w:p>
    <w:p w14:paraId="7CBDF36B" w14:textId="77777777" w:rsidR="00924392" w:rsidRPr="00F64027" w:rsidRDefault="00924392" w:rsidP="00FD3023">
      <w:pPr>
        <w:pStyle w:val="Heading1"/>
      </w:pPr>
      <w:bookmarkStart w:id="27" w:name="_Toc206684494"/>
      <w:r w:rsidRPr="00F64027">
        <w:rPr>
          <w:u w:color="000000"/>
        </w:rPr>
        <w:t>GRIEVANCE PROCEDURE</w:t>
      </w:r>
      <w:bookmarkEnd w:id="27"/>
    </w:p>
    <w:p w14:paraId="1E304B21" w14:textId="77777777" w:rsidR="00924392" w:rsidRPr="00F64027" w:rsidRDefault="00924392" w:rsidP="00F64027">
      <w:pPr>
        <w:pStyle w:val="BodyText"/>
        <w:spacing w:before="184"/>
        <w:ind w:right="113"/>
        <w:jc w:val="left"/>
        <w:rPr>
          <w:rFonts w:cs="Arial"/>
          <w:szCs w:val="22"/>
        </w:rPr>
      </w:pPr>
      <w:r w:rsidRPr="007A7783">
        <w:rPr>
          <w:rFonts w:cs="Arial"/>
          <w:szCs w:val="22"/>
        </w:rPr>
        <w:t xml:space="preserve">Employee grievances concerning </w:t>
      </w:r>
      <w:r w:rsidRPr="00F64027">
        <w:rPr>
          <w:rFonts w:cs="Arial"/>
          <w:szCs w:val="22"/>
        </w:rPr>
        <w:t>the</w:t>
      </w:r>
      <w:r w:rsidRPr="007A7783">
        <w:rPr>
          <w:rFonts w:cs="Arial"/>
          <w:szCs w:val="22"/>
        </w:rPr>
        <w:t xml:space="preserve"> administration of these rules shall be presented as follows:</w:t>
      </w:r>
    </w:p>
    <w:p w14:paraId="63EA05E0" w14:textId="709A7E27" w:rsidR="00924392" w:rsidRPr="00F64027" w:rsidRDefault="00924392" w:rsidP="00427641">
      <w:pPr>
        <w:pStyle w:val="BodyText"/>
        <w:widowControl w:val="0"/>
        <w:tabs>
          <w:tab w:val="left" w:pos="480"/>
        </w:tabs>
        <w:spacing w:before="186"/>
        <w:ind w:right="115"/>
        <w:jc w:val="left"/>
        <w:rPr>
          <w:rFonts w:cs="Arial"/>
          <w:szCs w:val="22"/>
        </w:rPr>
      </w:pPr>
      <w:r w:rsidRPr="00F64027">
        <w:rPr>
          <w:rFonts w:cs="Arial"/>
          <w:szCs w:val="22"/>
        </w:rPr>
        <w:t>The</w:t>
      </w:r>
      <w:r w:rsidRPr="007A7783">
        <w:rPr>
          <w:rFonts w:cs="Arial"/>
          <w:szCs w:val="22"/>
        </w:rPr>
        <w:t xml:space="preserve"> aggrieved employee shall </w:t>
      </w:r>
      <w:r w:rsidRPr="00F64027">
        <w:rPr>
          <w:rFonts w:cs="Arial"/>
          <w:szCs w:val="22"/>
        </w:rPr>
        <w:t>first</w:t>
      </w:r>
      <w:r w:rsidRPr="007A7783">
        <w:rPr>
          <w:rFonts w:cs="Arial"/>
          <w:szCs w:val="22"/>
        </w:rPr>
        <w:t xml:space="preserve"> notify </w:t>
      </w:r>
      <w:r w:rsidR="001808BD" w:rsidRPr="007A7783">
        <w:rPr>
          <w:rFonts w:cs="Arial"/>
          <w:szCs w:val="22"/>
        </w:rPr>
        <w:t>Human Resources</w:t>
      </w:r>
      <w:r w:rsidRPr="007A7783">
        <w:rPr>
          <w:rFonts w:cs="Arial"/>
          <w:szCs w:val="22"/>
        </w:rPr>
        <w:t xml:space="preserve"> in writing of </w:t>
      </w:r>
      <w:r w:rsidRPr="00F64027">
        <w:rPr>
          <w:rFonts w:cs="Arial"/>
          <w:szCs w:val="22"/>
        </w:rPr>
        <w:t>the</w:t>
      </w:r>
      <w:r w:rsidR="007A7783">
        <w:rPr>
          <w:rFonts w:cs="Arial"/>
          <w:szCs w:val="22"/>
        </w:rPr>
        <w:t xml:space="preserve"> </w:t>
      </w:r>
      <w:r w:rsidRPr="007A7783">
        <w:rPr>
          <w:rFonts w:cs="Arial"/>
          <w:szCs w:val="22"/>
        </w:rPr>
        <w:t xml:space="preserve">nature and facts of </w:t>
      </w:r>
      <w:r w:rsidRPr="00F64027">
        <w:rPr>
          <w:rFonts w:cs="Arial"/>
          <w:szCs w:val="22"/>
        </w:rPr>
        <w:t>the</w:t>
      </w:r>
      <w:r w:rsidRPr="007A7783">
        <w:rPr>
          <w:rFonts w:cs="Arial"/>
          <w:szCs w:val="22"/>
        </w:rPr>
        <w:t xml:space="preserve"> grievance within </w:t>
      </w:r>
      <w:r w:rsidR="005E0751" w:rsidRPr="00F64027">
        <w:rPr>
          <w:rFonts w:cs="Arial"/>
          <w:szCs w:val="22"/>
        </w:rPr>
        <w:t>seven (7)</w:t>
      </w:r>
      <w:r w:rsidRPr="007A7783">
        <w:rPr>
          <w:rFonts w:cs="Arial"/>
          <w:szCs w:val="22"/>
        </w:rPr>
        <w:t xml:space="preserve"> working days of </w:t>
      </w:r>
      <w:r w:rsidRPr="00F64027">
        <w:rPr>
          <w:rFonts w:cs="Arial"/>
          <w:szCs w:val="22"/>
        </w:rPr>
        <w:t>its</w:t>
      </w:r>
      <w:r w:rsidRPr="007A7783">
        <w:rPr>
          <w:rFonts w:cs="Arial"/>
          <w:szCs w:val="22"/>
        </w:rPr>
        <w:t xml:space="preserve"> occurrence. </w:t>
      </w:r>
      <w:r w:rsidR="001808BD">
        <w:rPr>
          <w:rFonts w:cs="Arial"/>
          <w:szCs w:val="22"/>
        </w:rPr>
        <w:t xml:space="preserve">Human Resources </w:t>
      </w:r>
      <w:r w:rsidRPr="007A7783">
        <w:rPr>
          <w:rFonts w:cs="Arial"/>
          <w:szCs w:val="22"/>
        </w:rPr>
        <w:t xml:space="preserve">shall </w:t>
      </w:r>
      <w:r w:rsidRPr="00F64027">
        <w:rPr>
          <w:rFonts w:cs="Arial"/>
          <w:szCs w:val="22"/>
        </w:rPr>
        <w:t>make</w:t>
      </w:r>
      <w:r w:rsidRPr="007A7783">
        <w:rPr>
          <w:rFonts w:cs="Arial"/>
          <w:szCs w:val="22"/>
        </w:rPr>
        <w:t xml:space="preserve"> and return </w:t>
      </w:r>
      <w:r w:rsidR="00C908E9" w:rsidRPr="007A7783">
        <w:rPr>
          <w:rFonts w:cs="Arial"/>
          <w:szCs w:val="22"/>
        </w:rPr>
        <w:t>their</w:t>
      </w:r>
      <w:r w:rsidRPr="007A7783">
        <w:rPr>
          <w:rFonts w:cs="Arial"/>
          <w:szCs w:val="22"/>
        </w:rPr>
        <w:t xml:space="preserve"> resolution of </w:t>
      </w:r>
      <w:r w:rsidRPr="00F64027">
        <w:rPr>
          <w:rFonts w:cs="Arial"/>
          <w:szCs w:val="22"/>
        </w:rPr>
        <w:t>the</w:t>
      </w:r>
      <w:r w:rsidRPr="007A7783">
        <w:rPr>
          <w:rFonts w:cs="Arial"/>
          <w:szCs w:val="22"/>
        </w:rPr>
        <w:t xml:space="preserve"> grievance in writing within </w:t>
      </w:r>
      <w:r w:rsidR="005E0751" w:rsidRPr="00F64027">
        <w:rPr>
          <w:rFonts w:cs="Arial"/>
          <w:szCs w:val="22"/>
        </w:rPr>
        <w:t xml:space="preserve">seven (7) </w:t>
      </w:r>
      <w:r w:rsidRPr="007A7783">
        <w:rPr>
          <w:rFonts w:cs="Arial"/>
          <w:szCs w:val="22"/>
        </w:rPr>
        <w:t xml:space="preserve">working days </w:t>
      </w:r>
      <w:r w:rsidRPr="00F64027">
        <w:rPr>
          <w:rFonts w:cs="Arial"/>
          <w:szCs w:val="22"/>
        </w:rPr>
        <w:t>after</w:t>
      </w:r>
      <w:r w:rsidRPr="007A7783">
        <w:rPr>
          <w:rFonts w:cs="Arial"/>
          <w:szCs w:val="22"/>
        </w:rPr>
        <w:t xml:space="preserve"> such notification. If </w:t>
      </w:r>
      <w:r w:rsidR="001808BD">
        <w:rPr>
          <w:rFonts w:cs="Arial"/>
          <w:szCs w:val="22"/>
        </w:rPr>
        <w:t xml:space="preserve">Human Resources’ </w:t>
      </w:r>
      <w:r w:rsidRPr="007A7783">
        <w:rPr>
          <w:rFonts w:cs="Arial"/>
          <w:szCs w:val="22"/>
        </w:rPr>
        <w:t xml:space="preserve">resolution of </w:t>
      </w:r>
      <w:r w:rsidRPr="00F64027">
        <w:rPr>
          <w:rFonts w:cs="Arial"/>
          <w:szCs w:val="22"/>
        </w:rPr>
        <w:t>the</w:t>
      </w:r>
      <w:r w:rsidRPr="007A7783">
        <w:rPr>
          <w:rFonts w:cs="Arial"/>
          <w:szCs w:val="22"/>
        </w:rPr>
        <w:t xml:space="preserve"> matter is not satisfactory </w:t>
      </w:r>
      <w:r w:rsidRPr="00F64027">
        <w:rPr>
          <w:rFonts w:cs="Arial"/>
          <w:szCs w:val="22"/>
        </w:rPr>
        <w:t>to</w:t>
      </w:r>
      <w:r w:rsidRPr="007A7783">
        <w:rPr>
          <w:rFonts w:cs="Arial"/>
          <w:szCs w:val="22"/>
        </w:rPr>
        <w:t xml:space="preserve"> </w:t>
      </w:r>
      <w:r w:rsidRPr="00F64027">
        <w:rPr>
          <w:rFonts w:cs="Arial"/>
          <w:szCs w:val="22"/>
        </w:rPr>
        <w:t>the</w:t>
      </w:r>
      <w:r w:rsidRPr="007A7783">
        <w:rPr>
          <w:rFonts w:cs="Arial"/>
          <w:szCs w:val="22"/>
        </w:rPr>
        <w:t xml:space="preserve"> </w:t>
      </w:r>
      <w:r w:rsidR="00EF658E" w:rsidRPr="007A7783">
        <w:rPr>
          <w:rFonts w:cs="Arial"/>
          <w:szCs w:val="22"/>
        </w:rPr>
        <w:t>employee,</w:t>
      </w:r>
      <w:r w:rsidRPr="007A7783">
        <w:rPr>
          <w:rFonts w:cs="Arial"/>
          <w:szCs w:val="22"/>
        </w:rPr>
        <w:t xml:space="preserve"> </w:t>
      </w:r>
      <w:r w:rsidR="001808BD" w:rsidRPr="007A7783">
        <w:rPr>
          <w:rFonts w:cs="Arial"/>
          <w:szCs w:val="22"/>
        </w:rPr>
        <w:t>they</w:t>
      </w:r>
      <w:r w:rsidRPr="007A7783">
        <w:rPr>
          <w:rFonts w:cs="Arial"/>
          <w:szCs w:val="22"/>
        </w:rPr>
        <w:t xml:space="preserve"> shall submit such grievance in writing </w:t>
      </w:r>
      <w:r w:rsidRPr="00F64027">
        <w:rPr>
          <w:rFonts w:cs="Arial"/>
          <w:szCs w:val="22"/>
        </w:rPr>
        <w:t>to</w:t>
      </w:r>
      <w:r w:rsidRPr="007A7783">
        <w:rPr>
          <w:rFonts w:cs="Arial"/>
          <w:szCs w:val="22"/>
        </w:rPr>
        <w:t xml:space="preserve"> the </w:t>
      </w:r>
      <w:r w:rsidR="001808BD" w:rsidRPr="007A7783">
        <w:rPr>
          <w:rFonts w:cs="Arial"/>
          <w:szCs w:val="22"/>
        </w:rPr>
        <w:t>Town Manager</w:t>
      </w:r>
      <w:r w:rsidRPr="007A7783">
        <w:rPr>
          <w:rFonts w:cs="Arial"/>
          <w:szCs w:val="22"/>
        </w:rPr>
        <w:t xml:space="preserve"> within </w:t>
      </w:r>
      <w:r w:rsidR="005E0751" w:rsidRPr="00F64027">
        <w:rPr>
          <w:rFonts w:cs="Arial"/>
          <w:szCs w:val="22"/>
        </w:rPr>
        <w:t>seven (7)</w:t>
      </w:r>
      <w:r w:rsidRPr="007A7783">
        <w:rPr>
          <w:rFonts w:cs="Arial"/>
          <w:szCs w:val="22"/>
        </w:rPr>
        <w:t xml:space="preserve"> working days.</w:t>
      </w:r>
      <w:r w:rsidRPr="00F64027">
        <w:rPr>
          <w:rFonts w:cs="Arial"/>
          <w:szCs w:val="22"/>
        </w:rPr>
        <w:t xml:space="preserve"> </w:t>
      </w:r>
      <w:r w:rsidRPr="007A7783">
        <w:rPr>
          <w:rFonts w:cs="Arial"/>
          <w:szCs w:val="22"/>
        </w:rPr>
        <w:t xml:space="preserve"> </w:t>
      </w:r>
      <w:r w:rsidRPr="00F64027">
        <w:rPr>
          <w:rFonts w:cs="Arial"/>
          <w:szCs w:val="22"/>
        </w:rPr>
        <w:t>Within</w:t>
      </w:r>
      <w:r w:rsidRPr="007A7783">
        <w:rPr>
          <w:rFonts w:cs="Arial"/>
          <w:szCs w:val="22"/>
        </w:rPr>
        <w:t xml:space="preserve"> </w:t>
      </w:r>
      <w:r w:rsidR="005E0751" w:rsidRPr="007A7783">
        <w:rPr>
          <w:rFonts w:cs="Arial"/>
          <w:szCs w:val="22"/>
        </w:rPr>
        <w:t>seven (7)</w:t>
      </w:r>
      <w:r w:rsidRPr="007A7783">
        <w:rPr>
          <w:rFonts w:cs="Arial"/>
          <w:szCs w:val="22"/>
        </w:rPr>
        <w:t xml:space="preserve"> working days after the </w:t>
      </w:r>
      <w:r w:rsidR="001808BD" w:rsidRPr="007A7783">
        <w:rPr>
          <w:rFonts w:cs="Arial"/>
          <w:szCs w:val="22"/>
        </w:rPr>
        <w:t>Town Manager</w:t>
      </w:r>
      <w:r w:rsidRPr="007A7783">
        <w:rPr>
          <w:rFonts w:cs="Arial"/>
          <w:szCs w:val="22"/>
        </w:rPr>
        <w:t xml:space="preserve"> receives such grievance, </w:t>
      </w:r>
      <w:r w:rsidR="001808BD" w:rsidRPr="007A7783">
        <w:rPr>
          <w:rFonts w:cs="Arial"/>
          <w:szCs w:val="22"/>
        </w:rPr>
        <w:t>they</w:t>
      </w:r>
      <w:r w:rsidRPr="007A7783">
        <w:rPr>
          <w:rFonts w:cs="Arial"/>
          <w:szCs w:val="22"/>
        </w:rPr>
        <w:t xml:space="preserve"> shall </w:t>
      </w:r>
      <w:r w:rsidRPr="00F64027">
        <w:rPr>
          <w:rFonts w:cs="Arial"/>
          <w:szCs w:val="22"/>
        </w:rPr>
        <w:t>make</w:t>
      </w:r>
      <w:r w:rsidRPr="007A7783">
        <w:rPr>
          <w:rFonts w:cs="Arial"/>
          <w:szCs w:val="22"/>
        </w:rPr>
        <w:t xml:space="preserve"> and return </w:t>
      </w:r>
      <w:r w:rsidRPr="00F64027">
        <w:rPr>
          <w:rFonts w:cs="Arial"/>
          <w:szCs w:val="22"/>
        </w:rPr>
        <w:t>to</w:t>
      </w:r>
      <w:r w:rsidRPr="007A7783">
        <w:rPr>
          <w:rFonts w:cs="Arial"/>
          <w:szCs w:val="22"/>
        </w:rPr>
        <w:t xml:space="preserve"> </w:t>
      </w:r>
      <w:r w:rsidRPr="00F64027">
        <w:rPr>
          <w:rFonts w:cs="Arial"/>
          <w:szCs w:val="22"/>
        </w:rPr>
        <w:t>the</w:t>
      </w:r>
      <w:r w:rsidRPr="007A7783">
        <w:rPr>
          <w:rFonts w:cs="Arial"/>
          <w:szCs w:val="22"/>
        </w:rPr>
        <w:t xml:space="preserve"> employee </w:t>
      </w:r>
      <w:r w:rsidR="001808BD" w:rsidRPr="007A7783">
        <w:rPr>
          <w:rFonts w:cs="Arial"/>
          <w:szCs w:val="22"/>
        </w:rPr>
        <w:t>their</w:t>
      </w:r>
      <w:r w:rsidRPr="007A7783">
        <w:rPr>
          <w:rFonts w:cs="Arial"/>
          <w:szCs w:val="22"/>
        </w:rPr>
        <w:t xml:space="preserve"> resolution of </w:t>
      </w:r>
      <w:r w:rsidRPr="00F64027">
        <w:rPr>
          <w:rFonts w:cs="Arial"/>
          <w:szCs w:val="22"/>
        </w:rPr>
        <w:t>the</w:t>
      </w:r>
      <w:r w:rsidRPr="007A7783">
        <w:rPr>
          <w:rFonts w:cs="Arial"/>
          <w:szCs w:val="22"/>
        </w:rPr>
        <w:t xml:space="preserve"> matter in writing.</w:t>
      </w:r>
    </w:p>
    <w:p w14:paraId="57B21D0F" w14:textId="46466B7B" w:rsidR="00924392" w:rsidRPr="00F64027" w:rsidRDefault="00924392" w:rsidP="00427641">
      <w:pPr>
        <w:pStyle w:val="BodyText"/>
        <w:widowControl w:val="0"/>
        <w:tabs>
          <w:tab w:val="left" w:pos="480"/>
        </w:tabs>
        <w:spacing w:before="184"/>
        <w:ind w:right="116"/>
        <w:jc w:val="left"/>
        <w:rPr>
          <w:rFonts w:cs="Arial"/>
          <w:szCs w:val="22"/>
        </w:rPr>
      </w:pPr>
      <w:r w:rsidRPr="007A7783">
        <w:rPr>
          <w:rFonts w:cs="Arial"/>
          <w:szCs w:val="22"/>
        </w:rPr>
        <w:t xml:space="preserve">Within </w:t>
      </w:r>
      <w:r w:rsidR="00F87ECF" w:rsidRPr="007A7783">
        <w:rPr>
          <w:rFonts w:cs="Arial"/>
          <w:szCs w:val="22"/>
        </w:rPr>
        <w:t xml:space="preserve">fourteen </w:t>
      </w:r>
      <w:r w:rsidR="005E0751" w:rsidRPr="007A7783">
        <w:rPr>
          <w:rFonts w:cs="Arial"/>
          <w:szCs w:val="22"/>
        </w:rPr>
        <w:t>(</w:t>
      </w:r>
      <w:r w:rsidR="00F87ECF" w:rsidRPr="007A7783">
        <w:rPr>
          <w:rFonts w:cs="Arial"/>
          <w:szCs w:val="22"/>
        </w:rPr>
        <w:t>14</w:t>
      </w:r>
      <w:r w:rsidR="005E0751" w:rsidRPr="007A7783">
        <w:rPr>
          <w:rFonts w:cs="Arial"/>
          <w:szCs w:val="22"/>
        </w:rPr>
        <w:t>)</w:t>
      </w:r>
      <w:r w:rsidRPr="007A7783">
        <w:rPr>
          <w:rFonts w:cs="Arial"/>
          <w:szCs w:val="22"/>
        </w:rPr>
        <w:t xml:space="preserve"> working days of </w:t>
      </w:r>
      <w:r w:rsidRPr="00F64027">
        <w:rPr>
          <w:rFonts w:cs="Arial"/>
          <w:szCs w:val="22"/>
        </w:rPr>
        <w:t>the</w:t>
      </w:r>
      <w:r w:rsidRPr="007A7783">
        <w:rPr>
          <w:rFonts w:cs="Arial"/>
          <w:szCs w:val="22"/>
        </w:rPr>
        <w:t xml:space="preserve"> date of receipt of </w:t>
      </w:r>
      <w:r w:rsidRPr="00F64027">
        <w:rPr>
          <w:rFonts w:cs="Arial"/>
          <w:szCs w:val="22"/>
        </w:rPr>
        <w:t>the</w:t>
      </w:r>
      <w:r w:rsidRPr="007A7783">
        <w:rPr>
          <w:rFonts w:cs="Arial"/>
          <w:szCs w:val="22"/>
        </w:rPr>
        <w:t xml:space="preserve"> grievance </w:t>
      </w:r>
      <w:r w:rsidRPr="00F64027">
        <w:rPr>
          <w:rFonts w:cs="Arial"/>
          <w:szCs w:val="22"/>
        </w:rPr>
        <w:t>the</w:t>
      </w:r>
      <w:r w:rsidRPr="007A7783">
        <w:rPr>
          <w:rFonts w:cs="Arial"/>
          <w:szCs w:val="22"/>
        </w:rPr>
        <w:t xml:space="preserve"> Town Manager </w:t>
      </w:r>
      <w:r w:rsidRPr="00F64027">
        <w:rPr>
          <w:rFonts w:cs="Arial"/>
          <w:szCs w:val="22"/>
        </w:rPr>
        <w:t>may</w:t>
      </w:r>
      <w:r w:rsidRPr="007A7783">
        <w:rPr>
          <w:rFonts w:cs="Arial"/>
          <w:szCs w:val="22"/>
        </w:rPr>
        <w:t xml:space="preserve"> call </w:t>
      </w:r>
      <w:r w:rsidRPr="00F64027">
        <w:rPr>
          <w:rFonts w:cs="Arial"/>
          <w:szCs w:val="22"/>
        </w:rPr>
        <w:t>a</w:t>
      </w:r>
      <w:r w:rsidRPr="007A7783">
        <w:rPr>
          <w:rFonts w:cs="Arial"/>
          <w:szCs w:val="22"/>
        </w:rPr>
        <w:t xml:space="preserve"> meeting </w:t>
      </w:r>
      <w:r w:rsidRPr="00F64027">
        <w:rPr>
          <w:rFonts w:cs="Arial"/>
          <w:szCs w:val="22"/>
        </w:rPr>
        <w:t>to</w:t>
      </w:r>
      <w:r w:rsidRPr="007A7783">
        <w:rPr>
          <w:rFonts w:cs="Arial"/>
          <w:szCs w:val="22"/>
        </w:rPr>
        <w:t xml:space="preserve"> review </w:t>
      </w:r>
      <w:r w:rsidRPr="00F64027">
        <w:rPr>
          <w:rFonts w:cs="Arial"/>
          <w:szCs w:val="22"/>
        </w:rPr>
        <w:t>the</w:t>
      </w:r>
      <w:r w:rsidRPr="007A7783">
        <w:rPr>
          <w:rFonts w:cs="Arial"/>
          <w:szCs w:val="22"/>
        </w:rPr>
        <w:t xml:space="preserve"> nature and </w:t>
      </w:r>
      <w:r w:rsidRPr="00F64027">
        <w:rPr>
          <w:rFonts w:cs="Arial"/>
          <w:szCs w:val="22"/>
        </w:rPr>
        <w:t>facts</w:t>
      </w:r>
      <w:r w:rsidRPr="007A7783">
        <w:rPr>
          <w:rFonts w:cs="Arial"/>
          <w:szCs w:val="22"/>
        </w:rPr>
        <w:t xml:space="preserve"> of </w:t>
      </w:r>
      <w:r w:rsidRPr="00F64027">
        <w:rPr>
          <w:rFonts w:cs="Arial"/>
          <w:szCs w:val="22"/>
        </w:rPr>
        <w:t>the</w:t>
      </w:r>
      <w:r w:rsidRPr="007A7783">
        <w:rPr>
          <w:rFonts w:cs="Arial"/>
          <w:szCs w:val="22"/>
        </w:rPr>
        <w:t xml:space="preserve"> grievance. </w:t>
      </w:r>
      <w:r w:rsidRPr="00F64027">
        <w:rPr>
          <w:rFonts w:cs="Arial"/>
          <w:szCs w:val="22"/>
        </w:rPr>
        <w:t>When</w:t>
      </w:r>
      <w:r w:rsidRPr="007A7783">
        <w:rPr>
          <w:rFonts w:cs="Arial"/>
          <w:szCs w:val="22"/>
        </w:rPr>
        <w:t xml:space="preserve"> </w:t>
      </w:r>
      <w:r w:rsidRPr="00F64027">
        <w:rPr>
          <w:rFonts w:cs="Arial"/>
          <w:szCs w:val="22"/>
        </w:rPr>
        <w:t>the</w:t>
      </w:r>
      <w:r w:rsidRPr="007A7783">
        <w:rPr>
          <w:rFonts w:cs="Arial"/>
          <w:szCs w:val="22"/>
        </w:rPr>
        <w:t xml:space="preserve"> Town Manager chooses </w:t>
      </w:r>
      <w:r w:rsidR="00EF1078" w:rsidRPr="007A7783">
        <w:rPr>
          <w:rFonts w:cs="Arial"/>
          <w:szCs w:val="22"/>
        </w:rPr>
        <w:t xml:space="preserve">to </w:t>
      </w:r>
      <w:r w:rsidR="00F87ECF" w:rsidRPr="00F64027">
        <w:rPr>
          <w:rFonts w:cs="Arial"/>
          <w:szCs w:val="22"/>
        </w:rPr>
        <w:t xml:space="preserve">call a meeting, </w:t>
      </w:r>
      <w:r w:rsidR="003E2365">
        <w:rPr>
          <w:rFonts w:cs="Arial"/>
          <w:szCs w:val="22"/>
        </w:rPr>
        <w:t>they</w:t>
      </w:r>
      <w:r w:rsidR="00F87ECF" w:rsidRPr="007A7783">
        <w:rPr>
          <w:rFonts w:cs="Arial"/>
          <w:szCs w:val="22"/>
        </w:rPr>
        <w:t xml:space="preserve"> </w:t>
      </w:r>
      <w:r w:rsidRPr="00F64027">
        <w:rPr>
          <w:rFonts w:cs="Arial"/>
          <w:szCs w:val="22"/>
        </w:rPr>
        <w:t>may</w:t>
      </w:r>
      <w:r w:rsidRPr="007A7783">
        <w:rPr>
          <w:rFonts w:cs="Arial"/>
          <w:szCs w:val="22"/>
        </w:rPr>
        <w:t xml:space="preserve"> call </w:t>
      </w:r>
      <w:r w:rsidRPr="00F64027">
        <w:rPr>
          <w:rFonts w:cs="Arial"/>
          <w:szCs w:val="22"/>
        </w:rPr>
        <w:t>the</w:t>
      </w:r>
      <w:r w:rsidRPr="007A7783">
        <w:rPr>
          <w:rFonts w:cs="Arial"/>
          <w:szCs w:val="22"/>
        </w:rPr>
        <w:t xml:space="preserve"> aggrieved employee</w:t>
      </w:r>
      <w:r w:rsidR="00F87ECF" w:rsidRPr="007A7783">
        <w:rPr>
          <w:rFonts w:cs="Arial"/>
          <w:szCs w:val="22"/>
        </w:rPr>
        <w:t>,</w:t>
      </w:r>
      <w:r w:rsidRPr="007A7783">
        <w:rPr>
          <w:rFonts w:cs="Arial"/>
          <w:szCs w:val="22"/>
        </w:rPr>
        <w:t xml:space="preserve"> </w:t>
      </w:r>
      <w:r w:rsidR="003E2365" w:rsidRPr="007A7783">
        <w:rPr>
          <w:rFonts w:cs="Arial"/>
          <w:szCs w:val="22"/>
        </w:rPr>
        <w:t>their</w:t>
      </w:r>
      <w:r w:rsidRPr="007A7783">
        <w:rPr>
          <w:rFonts w:cs="Arial"/>
          <w:szCs w:val="22"/>
        </w:rPr>
        <w:t xml:space="preserve"> representative, if any, </w:t>
      </w:r>
      <w:r w:rsidRPr="00F64027">
        <w:rPr>
          <w:rFonts w:cs="Arial"/>
          <w:szCs w:val="22"/>
        </w:rPr>
        <w:t>the</w:t>
      </w:r>
      <w:r w:rsidRPr="007A7783">
        <w:rPr>
          <w:rFonts w:cs="Arial"/>
          <w:szCs w:val="22"/>
        </w:rPr>
        <w:t xml:space="preserve"> </w:t>
      </w:r>
      <w:r w:rsidR="00EF1078" w:rsidRPr="007A7783">
        <w:rPr>
          <w:rFonts w:cs="Arial"/>
          <w:szCs w:val="22"/>
        </w:rPr>
        <w:t>d</w:t>
      </w:r>
      <w:r w:rsidRPr="007A7783">
        <w:rPr>
          <w:rFonts w:cs="Arial"/>
          <w:szCs w:val="22"/>
        </w:rPr>
        <w:t xml:space="preserve">epartment Head, or any other person involved in </w:t>
      </w:r>
      <w:r w:rsidRPr="00F64027">
        <w:rPr>
          <w:rFonts w:cs="Arial"/>
          <w:szCs w:val="22"/>
        </w:rPr>
        <w:t>the</w:t>
      </w:r>
      <w:r w:rsidRPr="007A7783">
        <w:rPr>
          <w:rFonts w:cs="Arial"/>
          <w:szCs w:val="22"/>
        </w:rPr>
        <w:t xml:space="preserve"> complaint </w:t>
      </w:r>
      <w:r w:rsidRPr="00F64027">
        <w:rPr>
          <w:rFonts w:cs="Arial"/>
          <w:szCs w:val="22"/>
        </w:rPr>
        <w:t>to</w:t>
      </w:r>
      <w:r w:rsidRPr="007A7783">
        <w:rPr>
          <w:rFonts w:cs="Arial"/>
          <w:szCs w:val="22"/>
        </w:rPr>
        <w:t xml:space="preserve"> attend such meeting. Within </w:t>
      </w:r>
      <w:r w:rsidRPr="00F64027">
        <w:rPr>
          <w:rFonts w:cs="Arial"/>
          <w:szCs w:val="22"/>
        </w:rPr>
        <w:t>ten</w:t>
      </w:r>
      <w:r w:rsidRPr="007A7783">
        <w:rPr>
          <w:rFonts w:cs="Arial"/>
          <w:szCs w:val="22"/>
        </w:rPr>
        <w:t xml:space="preserve"> (10) working days following such meeting,</w:t>
      </w:r>
      <w:r w:rsidR="009A283D" w:rsidRPr="007A7783">
        <w:rPr>
          <w:rFonts w:cs="Arial"/>
          <w:szCs w:val="22"/>
        </w:rPr>
        <w:t xml:space="preserve"> </w:t>
      </w:r>
      <w:r w:rsidR="00F87ECF" w:rsidRPr="007A7783">
        <w:rPr>
          <w:rFonts w:cs="Arial"/>
          <w:szCs w:val="22"/>
        </w:rPr>
        <w:t>or within</w:t>
      </w:r>
      <w:r w:rsidR="00F87ECF" w:rsidRPr="00F64027">
        <w:rPr>
          <w:rFonts w:cs="Arial"/>
          <w:spacing w:val="-1"/>
          <w:szCs w:val="22"/>
        </w:rPr>
        <w:t xml:space="preserve"> </w:t>
      </w:r>
      <w:r w:rsidR="00EF1078">
        <w:rPr>
          <w:rFonts w:cs="Arial"/>
          <w:spacing w:val="-1"/>
          <w:szCs w:val="22"/>
        </w:rPr>
        <w:t>twenty-four</w:t>
      </w:r>
      <w:r w:rsidR="00F87ECF" w:rsidRPr="00F64027">
        <w:rPr>
          <w:rFonts w:cs="Arial"/>
          <w:spacing w:val="-1"/>
          <w:szCs w:val="22"/>
        </w:rPr>
        <w:t xml:space="preserve"> </w:t>
      </w:r>
      <w:r w:rsidR="00EF1078">
        <w:rPr>
          <w:rFonts w:cs="Arial"/>
          <w:spacing w:val="-1"/>
          <w:szCs w:val="22"/>
        </w:rPr>
        <w:t xml:space="preserve">(24) </w:t>
      </w:r>
      <w:r w:rsidR="00F87ECF" w:rsidRPr="00F64027">
        <w:rPr>
          <w:rFonts w:cs="Arial"/>
          <w:spacing w:val="-1"/>
          <w:szCs w:val="22"/>
        </w:rPr>
        <w:t xml:space="preserve">working days if </w:t>
      </w:r>
      <w:r w:rsidR="00F87ECF" w:rsidRPr="007A7783">
        <w:rPr>
          <w:rFonts w:cs="Arial"/>
          <w:szCs w:val="22"/>
        </w:rPr>
        <w:t xml:space="preserve">no meeting is called, </w:t>
      </w:r>
      <w:r w:rsidRPr="00F64027">
        <w:rPr>
          <w:rFonts w:cs="Arial"/>
          <w:szCs w:val="22"/>
        </w:rPr>
        <w:t>the</w:t>
      </w:r>
      <w:r w:rsidRPr="007A7783">
        <w:rPr>
          <w:rFonts w:cs="Arial"/>
          <w:szCs w:val="22"/>
        </w:rPr>
        <w:t xml:space="preserve"> Town Manager shall</w:t>
      </w:r>
      <w:r w:rsidRPr="00F64027">
        <w:rPr>
          <w:rFonts w:cs="Arial"/>
          <w:szCs w:val="22"/>
        </w:rPr>
        <w:t xml:space="preserve"> </w:t>
      </w:r>
      <w:r w:rsidRPr="007A7783">
        <w:rPr>
          <w:rFonts w:cs="Arial"/>
          <w:szCs w:val="22"/>
        </w:rPr>
        <w:t xml:space="preserve">render </w:t>
      </w:r>
      <w:r w:rsidRPr="00F64027">
        <w:rPr>
          <w:rFonts w:cs="Arial"/>
          <w:szCs w:val="22"/>
        </w:rPr>
        <w:t>a</w:t>
      </w:r>
      <w:r w:rsidRPr="007A7783">
        <w:rPr>
          <w:rFonts w:cs="Arial"/>
          <w:szCs w:val="22"/>
        </w:rPr>
        <w:t xml:space="preserve"> decision in writing </w:t>
      </w:r>
      <w:r w:rsidRPr="00F64027">
        <w:rPr>
          <w:rFonts w:cs="Arial"/>
          <w:szCs w:val="22"/>
        </w:rPr>
        <w:t>to</w:t>
      </w:r>
      <w:r w:rsidRPr="007A7783">
        <w:rPr>
          <w:rFonts w:cs="Arial"/>
          <w:szCs w:val="22"/>
        </w:rPr>
        <w:t xml:space="preserve"> all</w:t>
      </w:r>
      <w:r w:rsidRPr="00F64027">
        <w:rPr>
          <w:rFonts w:cs="Arial"/>
          <w:szCs w:val="22"/>
        </w:rPr>
        <w:t xml:space="preserve"> </w:t>
      </w:r>
      <w:r w:rsidRPr="007A7783">
        <w:rPr>
          <w:rFonts w:cs="Arial"/>
          <w:szCs w:val="22"/>
        </w:rPr>
        <w:t>concerned.</w:t>
      </w:r>
    </w:p>
    <w:p w14:paraId="6711A223" w14:textId="77777777" w:rsidR="00924392" w:rsidRPr="007A7783" w:rsidRDefault="00924392" w:rsidP="00F64027">
      <w:pPr>
        <w:rPr>
          <w:rFonts w:cs="Arial"/>
          <w:szCs w:val="22"/>
        </w:rPr>
      </w:pPr>
    </w:p>
    <w:p w14:paraId="1D49E3D2" w14:textId="77777777" w:rsidR="00D47D39" w:rsidRDefault="00D47D39" w:rsidP="00FD3023">
      <w:pPr>
        <w:pStyle w:val="Heading1"/>
      </w:pPr>
    </w:p>
    <w:p w14:paraId="749903B0" w14:textId="77777777" w:rsidR="00D47D39" w:rsidRDefault="00D47D39" w:rsidP="00FD3023">
      <w:pPr>
        <w:pStyle w:val="Heading1"/>
      </w:pPr>
    </w:p>
    <w:p w14:paraId="7226C731" w14:textId="36B5B978" w:rsidR="00C3254F" w:rsidRPr="00F64027" w:rsidRDefault="00C3254F" w:rsidP="00FD3023">
      <w:pPr>
        <w:pStyle w:val="Heading1"/>
      </w:pPr>
      <w:bookmarkStart w:id="28" w:name="_Toc206684495"/>
      <w:r w:rsidRPr="007A7783">
        <w:t>PERSONNEL RECORDS</w:t>
      </w:r>
      <w:bookmarkEnd w:id="28"/>
    </w:p>
    <w:p w14:paraId="54B496A4" w14:textId="77777777" w:rsidR="00C3254F" w:rsidRPr="007A7783" w:rsidRDefault="00C3254F" w:rsidP="00F64027">
      <w:pPr>
        <w:spacing w:before="5"/>
        <w:rPr>
          <w:rFonts w:cs="Arial"/>
          <w:szCs w:val="22"/>
        </w:rPr>
      </w:pPr>
    </w:p>
    <w:p w14:paraId="456C1646" w14:textId="77777777" w:rsidR="00253E7F" w:rsidRDefault="00C3254F" w:rsidP="00F64027">
      <w:pPr>
        <w:autoSpaceDE w:val="0"/>
        <w:autoSpaceDN w:val="0"/>
        <w:adjustRightInd w:val="0"/>
        <w:rPr>
          <w:rFonts w:cs="Arial"/>
          <w:szCs w:val="22"/>
        </w:rPr>
      </w:pPr>
      <w:r w:rsidRPr="00F64027">
        <w:rPr>
          <w:rFonts w:cs="Arial"/>
          <w:szCs w:val="22"/>
        </w:rPr>
        <w:t>The</w:t>
      </w:r>
      <w:r w:rsidRPr="007A7783">
        <w:rPr>
          <w:rFonts w:cs="Arial"/>
          <w:szCs w:val="22"/>
        </w:rPr>
        <w:t xml:space="preserve"> </w:t>
      </w:r>
      <w:r w:rsidR="00253E7F" w:rsidRPr="007A7783">
        <w:rPr>
          <w:rFonts w:cs="Arial"/>
          <w:szCs w:val="22"/>
        </w:rPr>
        <w:t>Human Resources</w:t>
      </w:r>
      <w:r w:rsidRPr="007A7783">
        <w:rPr>
          <w:rFonts w:cs="Arial"/>
          <w:szCs w:val="22"/>
        </w:rPr>
        <w:t xml:space="preserve"> Office maintains </w:t>
      </w:r>
      <w:r w:rsidRPr="00F64027">
        <w:rPr>
          <w:rFonts w:cs="Arial"/>
          <w:szCs w:val="22"/>
        </w:rPr>
        <w:t>a</w:t>
      </w:r>
      <w:r w:rsidRPr="007A7783">
        <w:rPr>
          <w:rFonts w:cs="Arial"/>
          <w:szCs w:val="22"/>
        </w:rPr>
        <w:t xml:space="preserve"> </w:t>
      </w:r>
      <w:r w:rsidRPr="00F64027">
        <w:rPr>
          <w:rFonts w:cs="Arial"/>
          <w:szCs w:val="22"/>
        </w:rPr>
        <w:t>file</w:t>
      </w:r>
      <w:r w:rsidRPr="007A7783">
        <w:rPr>
          <w:rFonts w:cs="Arial"/>
          <w:szCs w:val="22"/>
        </w:rPr>
        <w:t xml:space="preserve"> on each employee containing </w:t>
      </w:r>
      <w:r w:rsidRPr="00F64027">
        <w:rPr>
          <w:rFonts w:cs="Arial"/>
          <w:szCs w:val="22"/>
        </w:rPr>
        <w:t>the</w:t>
      </w:r>
      <w:r w:rsidRPr="007A7783">
        <w:rPr>
          <w:rFonts w:cs="Arial"/>
          <w:szCs w:val="22"/>
        </w:rPr>
        <w:t xml:space="preserve"> employee’s application </w:t>
      </w:r>
      <w:r w:rsidRPr="00F64027">
        <w:rPr>
          <w:rFonts w:cs="Arial"/>
          <w:szCs w:val="22"/>
        </w:rPr>
        <w:t>for</w:t>
      </w:r>
      <w:r w:rsidRPr="007A7783">
        <w:rPr>
          <w:rFonts w:cs="Arial"/>
          <w:szCs w:val="22"/>
        </w:rPr>
        <w:t xml:space="preserve"> employment, annual performance review(s), changes in payroll, benefit </w:t>
      </w:r>
      <w:r w:rsidRPr="007A7783">
        <w:rPr>
          <w:rFonts w:cs="Arial"/>
          <w:szCs w:val="22"/>
        </w:rPr>
        <w:lastRenderedPageBreak/>
        <w:t>information, documentation of commendations or disciplinary actions, and other personnel</w:t>
      </w:r>
      <w:r w:rsidRPr="00F64027">
        <w:rPr>
          <w:rFonts w:cs="Arial"/>
          <w:szCs w:val="22"/>
        </w:rPr>
        <w:t xml:space="preserve"> </w:t>
      </w:r>
      <w:r w:rsidRPr="007A7783">
        <w:rPr>
          <w:rFonts w:cs="Arial"/>
          <w:szCs w:val="22"/>
        </w:rPr>
        <w:t>actions.</w:t>
      </w:r>
      <w:r w:rsidRPr="00F64027">
        <w:rPr>
          <w:rFonts w:cs="Arial"/>
          <w:szCs w:val="22"/>
        </w:rPr>
        <w:t xml:space="preserve"> Such files shall include:</w:t>
      </w:r>
    </w:p>
    <w:p w14:paraId="2F03E486" w14:textId="41506CD6" w:rsidR="00C3254F" w:rsidRPr="00F64027" w:rsidRDefault="00C3254F" w:rsidP="00F64027">
      <w:pPr>
        <w:autoSpaceDE w:val="0"/>
        <w:autoSpaceDN w:val="0"/>
        <w:adjustRightInd w:val="0"/>
        <w:rPr>
          <w:rFonts w:cs="Arial"/>
          <w:szCs w:val="22"/>
        </w:rPr>
      </w:pPr>
      <w:r w:rsidRPr="00F64027">
        <w:rPr>
          <w:rFonts w:cs="Arial"/>
          <w:szCs w:val="22"/>
        </w:rPr>
        <w:t xml:space="preserve"> </w:t>
      </w:r>
    </w:p>
    <w:p w14:paraId="4362C571" w14:textId="77777777" w:rsidR="00393ED8" w:rsidRPr="00F64027" w:rsidRDefault="00393ED8" w:rsidP="009D6119">
      <w:pPr>
        <w:numPr>
          <w:ilvl w:val="0"/>
          <w:numId w:val="3"/>
        </w:numPr>
        <w:autoSpaceDE w:val="0"/>
        <w:autoSpaceDN w:val="0"/>
        <w:adjustRightInd w:val="0"/>
        <w:ind w:left="421"/>
        <w:rPr>
          <w:rFonts w:cs="Arial"/>
          <w:szCs w:val="22"/>
        </w:rPr>
      </w:pPr>
      <w:r w:rsidRPr="00F64027">
        <w:rPr>
          <w:rFonts w:cs="Arial"/>
          <w:szCs w:val="22"/>
        </w:rPr>
        <w:t>Job Description</w:t>
      </w:r>
    </w:p>
    <w:p w14:paraId="3F3D54F2" w14:textId="713B50A8" w:rsidR="00C3254F" w:rsidRPr="00F64027" w:rsidRDefault="00C3254F" w:rsidP="009D6119">
      <w:pPr>
        <w:numPr>
          <w:ilvl w:val="0"/>
          <w:numId w:val="3"/>
        </w:numPr>
        <w:autoSpaceDE w:val="0"/>
        <w:autoSpaceDN w:val="0"/>
        <w:adjustRightInd w:val="0"/>
        <w:ind w:left="421"/>
        <w:rPr>
          <w:rFonts w:cs="Arial"/>
          <w:szCs w:val="22"/>
        </w:rPr>
      </w:pPr>
      <w:r w:rsidRPr="00F64027">
        <w:rPr>
          <w:rFonts w:cs="Arial"/>
          <w:szCs w:val="22"/>
        </w:rPr>
        <w:t xml:space="preserve">Papers, documents, reports, etc. used to determine the employee’s eligibility for employment, reassignment, separation, compensation or discipline </w:t>
      </w:r>
    </w:p>
    <w:p w14:paraId="2EF09A09" w14:textId="5CDDC14F" w:rsidR="00C3254F" w:rsidRPr="00F64027" w:rsidRDefault="00C3254F" w:rsidP="009D6119">
      <w:pPr>
        <w:numPr>
          <w:ilvl w:val="0"/>
          <w:numId w:val="3"/>
        </w:numPr>
        <w:autoSpaceDE w:val="0"/>
        <w:autoSpaceDN w:val="0"/>
        <w:adjustRightInd w:val="0"/>
        <w:ind w:left="421"/>
        <w:rPr>
          <w:rFonts w:cs="Arial"/>
          <w:szCs w:val="22"/>
        </w:rPr>
      </w:pPr>
      <w:r w:rsidRPr="00F64027">
        <w:rPr>
          <w:rFonts w:cs="Arial"/>
          <w:szCs w:val="22"/>
        </w:rPr>
        <w:t xml:space="preserve">Orientation </w:t>
      </w:r>
      <w:r w:rsidR="00EF1078">
        <w:rPr>
          <w:rFonts w:cs="Arial"/>
          <w:szCs w:val="22"/>
        </w:rPr>
        <w:t>c</w:t>
      </w:r>
      <w:r w:rsidRPr="00F64027">
        <w:rPr>
          <w:rFonts w:cs="Arial"/>
          <w:szCs w:val="22"/>
        </w:rPr>
        <w:t xml:space="preserve">hecklist </w:t>
      </w:r>
    </w:p>
    <w:p w14:paraId="5F52281B" w14:textId="675B7181" w:rsidR="00C3254F" w:rsidRPr="00F64027" w:rsidRDefault="00171975" w:rsidP="009D6119">
      <w:pPr>
        <w:numPr>
          <w:ilvl w:val="0"/>
          <w:numId w:val="3"/>
        </w:numPr>
        <w:autoSpaceDE w:val="0"/>
        <w:autoSpaceDN w:val="0"/>
        <w:adjustRightInd w:val="0"/>
        <w:ind w:left="421"/>
        <w:rPr>
          <w:rFonts w:cs="Arial"/>
          <w:szCs w:val="22"/>
        </w:rPr>
      </w:pPr>
      <w:r>
        <w:rPr>
          <w:rFonts w:cs="Arial"/>
          <w:szCs w:val="22"/>
        </w:rPr>
        <w:t>Employee</w:t>
      </w:r>
      <w:r w:rsidR="00C3254F" w:rsidRPr="00F64027">
        <w:rPr>
          <w:rFonts w:cs="Arial"/>
          <w:szCs w:val="22"/>
        </w:rPr>
        <w:t xml:space="preserve"> Action Forms, records of reassignments, and changes in compensation </w:t>
      </w:r>
    </w:p>
    <w:p w14:paraId="6DD96FAB" w14:textId="6217F411" w:rsidR="00C3254F" w:rsidRPr="00F64027" w:rsidRDefault="00C3254F" w:rsidP="009D6119">
      <w:pPr>
        <w:numPr>
          <w:ilvl w:val="0"/>
          <w:numId w:val="3"/>
        </w:numPr>
        <w:autoSpaceDE w:val="0"/>
        <w:autoSpaceDN w:val="0"/>
        <w:adjustRightInd w:val="0"/>
        <w:ind w:left="421"/>
        <w:rPr>
          <w:rFonts w:cs="Arial"/>
          <w:szCs w:val="22"/>
        </w:rPr>
      </w:pPr>
      <w:r w:rsidRPr="00F64027">
        <w:rPr>
          <w:rFonts w:cs="Arial"/>
          <w:szCs w:val="22"/>
        </w:rPr>
        <w:t xml:space="preserve">Attendance and </w:t>
      </w:r>
      <w:r w:rsidR="00EF1078">
        <w:rPr>
          <w:rFonts w:cs="Arial"/>
          <w:szCs w:val="22"/>
        </w:rPr>
        <w:t>l</w:t>
      </w:r>
      <w:r w:rsidRPr="00F64027">
        <w:rPr>
          <w:rFonts w:cs="Arial"/>
          <w:szCs w:val="22"/>
        </w:rPr>
        <w:t xml:space="preserve">eave </w:t>
      </w:r>
      <w:r w:rsidR="00EF1078">
        <w:rPr>
          <w:rFonts w:cs="Arial"/>
          <w:szCs w:val="22"/>
        </w:rPr>
        <w:t>r</w:t>
      </w:r>
      <w:r w:rsidRPr="00F64027">
        <w:rPr>
          <w:rFonts w:cs="Arial"/>
          <w:szCs w:val="22"/>
        </w:rPr>
        <w:t>ecords</w:t>
      </w:r>
      <w:r w:rsidR="002C2B15">
        <w:rPr>
          <w:rFonts w:cs="Arial"/>
          <w:szCs w:val="22"/>
        </w:rPr>
        <w:t xml:space="preserve"> prior to 1/1/25. Available electronically after 1/1/25.</w:t>
      </w:r>
    </w:p>
    <w:p w14:paraId="499DE77C" w14:textId="7693A24D" w:rsidR="00C3254F" w:rsidRPr="00F64027" w:rsidRDefault="00C3254F" w:rsidP="009D6119">
      <w:pPr>
        <w:numPr>
          <w:ilvl w:val="0"/>
          <w:numId w:val="3"/>
        </w:numPr>
        <w:autoSpaceDE w:val="0"/>
        <w:autoSpaceDN w:val="0"/>
        <w:adjustRightInd w:val="0"/>
        <w:ind w:left="421"/>
        <w:rPr>
          <w:rFonts w:cs="Arial"/>
          <w:szCs w:val="22"/>
        </w:rPr>
      </w:pPr>
      <w:r w:rsidRPr="00F64027">
        <w:rPr>
          <w:rFonts w:cs="Arial"/>
          <w:szCs w:val="22"/>
        </w:rPr>
        <w:t xml:space="preserve">Records of training or education received </w:t>
      </w:r>
    </w:p>
    <w:p w14:paraId="49C65D55" w14:textId="0DF2649D" w:rsidR="00C3254F" w:rsidRPr="00F64027" w:rsidRDefault="00C3254F" w:rsidP="009D6119">
      <w:pPr>
        <w:numPr>
          <w:ilvl w:val="0"/>
          <w:numId w:val="3"/>
        </w:numPr>
        <w:autoSpaceDE w:val="0"/>
        <w:autoSpaceDN w:val="0"/>
        <w:adjustRightInd w:val="0"/>
        <w:ind w:left="421"/>
        <w:rPr>
          <w:rFonts w:cs="Arial"/>
          <w:szCs w:val="22"/>
        </w:rPr>
      </w:pPr>
      <w:r w:rsidRPr="00F64027">
        <w:rPr>
          <w:rFonts w:cs="Arial"/>
          <w:szCs w:val="22"/>
        </w:rPr>
        <w:t xml:space="preserve">Performance Evaluation Reports </w:t>
      </w:r>
    </w:p>
    <w:p w14:paraId="59F76530" w14:textId="18C663E1" w:rsidR="00C3254F" w:rsidRPr="00F64027" w:rsidRDefault="00C3254F" w:rsidP="009D6119">
      <w:pPr>
        <w:numPr>
          <w:ilvl w:val="0"/>
          <w:numId w:val="3"/>
        </w:numPr>
        <w:autoSpaceDE w:val="0"/>
        <w:autoSpaceDN w:val="0"/>
        <w:adjustRightInd w:val="0"/>
        <w:ind w:left="421"/>
        <w:rPr>
          <w:rFonts w:cs="Arial"/>
          <w:szCs w:val="22"/>
        </w:rPr>
      </w:pPr>
      <w:r w:rsidRPr="00F64027">
        <w:rPr>
          <w:rFonts w:cs="Arial"/>
          <w:szCs w:val="22"/>
        </w:rPr>
        <w:t xml:space="preserve">Records of disciplinary action taken </w:t>
      </w:r>
    </w:p>
    <w:p w14:paraId="02F1BE14" w14:textId="69832529" w:rsidR="00C3254F" w:rsidRPr="00F64027" w:rsidRDefault="00C3254F" w:rsidP="009D6119">
      <w:pPr>
        <w:numPr>
          <w:ilvl w:val="0"/>
          <w:numId w:val="3"/>
        </w:numPr>
        <w:autoSpaceDE w:val="0"/>
        <w:autoSpaceDN w:val="0"/>
        <w:adjustRightInd w:val="0"/>
        <w:ind w:left="421"/>
        <w:rPr>
          <w:rFonts w:cs="Arial"/>
          <w:szCs w:val="22"/>
        </w:rPr>
      </w:pPr>
      <w:r w:rsidRPr="00F64027">
        <w:rPr>
          <w:rFonts w:cs="Arial"/>
          <w:szCs w:val="22"/>
        </w:rPr>
        <w:t xml:space="preserve">Notification of employment outside of the Town </w:t>
      </w:r>
      <w:r w:rsidR="00EF1078">
        <w:rPr>
          <w:rFonts w:cs="Arial"/>
          <w:szCs w:val="22"/>
        </w:rPr>
        <w:t>s</w:t>
      </w:r>
      <w:r w:rsidRPr="00F64027">
        <w:rPr>
          <w:rFonts w:cs="Arial"/>
          <w:szCs w:val="22"/>
        </w:rPr>
        <w:t xml:space="preserve">ervice </w:t>
      </w:r>
    </w:p>
    <w:p w14:paraId="0F15BE5D" w14:textId="6A7839AF" w:rsidR="00C3254F" w:rsidRPr="00F64027" w:rsidRDefault="00C3254F" w:rsidP="009D6119">
      <w:pPr>
        <w:numPr>
          <w:ilvl w:val="0"/>
          <w:numId w:val="3"/>
        </w:numPr>
        <w:autoSpaceDE w:val="0"/>
        <w:autoSpaceDN w:val="0"/>
        <w:adjustRightInd w:val="0"/>
        <w:ind w:left="421"/>
        <w:rPr>
          <w:rFonts w:cs="Arial"/>
          <w:szCs w:val="22"/>
        </w:rPr>
      </w:pPr>
      <w:r w:rsidRPr="00F64027">
        <w:rPr>
          <w:rFonts w:cs="Arial"/>
          <w:szCs w:val="22"/>
        </w:rPr>
        <w:t xml:space="preserve">Termination </w:t>
      </w:r>
      <w:r w:rsidR="00EF1078">
        <w:rPr>
          <w:rFonts w:cs="Arial"/>
          <w:szCs w:val="22"/>
        </w:rPr>
        <w:t>n</w:t>
      </w:r>
      <w:r w:rsidRPr="00F64027">
        <w:rPr>
          <w:rFonts w:cs="Arial"/>
          <w:szCs w:val="22"/>
        </w:rPr>
        <w:t xml:space="preserve">otice and </w:t>
      </w:r>
      <w:r w:rsidR="00EF1078">
        <w:rPr>
          <w:rFonts w:cs="Arial"/>
          <w:szCs w:val="22"/>
        </w:rPr>
        <w:t>e</w:t>
      </w:r>
      <w:r w:rsidRPr="00F64027">
        <w:rPr>
          <w:rFonts w:cs="Arial"/>
          <w:szCs w:val="22"/>
        </w:rPr>
        <w:t xml:space="preserve">xit </w:t>
      </w:r>
      <w:r w:rsidR="00EF1078">
        <w:rPr>
          <w:rFonts w:cs="Arial"/>
          <w:szCs w:val="22"/>
        </w:rPr>
        <w:t>i</w:t>
      </w:r>
      <w:r w:rsidRPr="00F64027">
        <w:rPr>
          <w:rFonts w:cs="Arial"/>
          <w:szCs w:val="22"/>
        </w:rPr>
        <w:t xml:space="preserve">nterview </w:t>
      </w:r>
      <w:r w:rsidR="00EF1078">
        <w:rPr>
          <w:rFonts w:cs="Arial"/>
          <w:szCs w:val="22"/>
        </w:rPr>
        <w:t>f</w:t>
      </w:r>
      <w:r w:rsidRPr="00F64027">
        <w:rPr>
          <w:rFonts w:cs="Arial"/>
          <w:szCs w:val="22"/>
        </w:rPr>
        <w:t xml:space="preserve">orm </w:t>
      </w:r>
    </w:p>
    <w:p w14:paraId="47594278" w14:textId="77777777" w:rsidR="00EF1078" w:rsidRDefault="00C3254F" w:rsidP="009D6119">
      <w:pPr>
        <w:numPr>
          <w:ilvl w:val="0"/>
          <w:numId w:val="3"/>
        </w:numPr>
        <w:autoSpaceDE w:val="0"/>
        <w:autoSpaceDN w:val="0"/>
        <w:adjustRightInd w:val="0"/>
        <w:ind w:left="421"/>
        <w:rPr>
          <w:rFonts w:cs="Arial"/>
          <w:szCs w:val="22"/>
        </w:rPr>
      </w:pPr>
      <w:r w:rsidRPr="00F64027">
        <w:rPr>
          <w:rFonts w:cs="Arial"/>
          <w:szCs w:val="22"/>
        </w:rPr>
        <w:t>Other pertinent information such as awards, letters of appreciation or publications</w:t>
      </w:r>
    </w:p>
    <w:p w14:paraId="5034B8FF" w14:textId="29A55922" w:rsidR="00C3254F" w:rsidRPr="00F64027" w:rsidRDefault="00C3254F" w:rsidP="00EF1078">
      <w:pPr>
        <w:autoSpaceDE w:val="0"/>
        <w:autoSpaceDN w:val="0"/>
        <w:adjustRightInd w:val="0"/>
        <w:ind w:left="421"/>
        <w:rPr>
          <w:rFonts w:cs="Arial"/>
          <w:szCs w:val="22"/>
        </w:rPr>
      </w:pPr>
      <w:r w:rsidRPr="00F64027">
        <w:rPr>
          <w:rFonts w:cs="Arial"/>
          <w:szCs w:val="22"/>
        </w:rPr>
        <w:t xml:space="preserve"> </w:t>
      </w:r>
    </w:p>
    <w:p w14:paraId="209A151F" w14:textId="77777777" w:rsidR="00253E7F" w:rsidRDefault="00C3254F" w:rsidP="00F64027">
      <w:pPr>
        <w:autoSpaceDE w:val="0"/>
        <w:autoSpaceDN w:val="0"/>
        <w:adjustRightInd w:val="0"/>
        <w:rPr>
          <w:rFonts w:cs="Arial"/>
          <w:szCs w:val="22"/>
        </w:rPr>
      </w:pPr>
      <w:r w:rsidRPr="00F64027">
        <w:rPr>
          <w:rFonts w:cs="Arial"/>
          <w:szCs w:val="22"/>
        </w:rPr>
        <w:t>The following items will be maintained separately from the personnel files:</w:t>
      </w:r>
    </w:p>
    <w:p w14:paraId="41563ED1" w14:textId="5E9F4EAC" w:rsidR="00C3254F" w:rsidRPr="00F64027" w:rsidRDefault="00C3254F" w:rsidP="00F64027">
      <w:pPr>
        <w:autoSpaceDE w:val="0"/>
        <w:autoSpaceDN w:val="0"/>
        <w:adjustRightInd w:val="0"/>
        <w:rPr>
          <w:rFonts w:cs="Arial"/>
          <w:szCs w:val="22"/>
        </w:rPr>
      </w:pPr>
      <w:r w:rsidRPr="00F64027">
        <w:rPr>
          <w:rFonts w:cs="Arial"/>
          <w:szCs w:val="22"/>
        </w:rPr>
        <w:t xml:space="preserve"> </w:t>
      </w:r>
    </w:p>
    <w:p w14:paraId="24B4A8ED" w14:textId="24252AC9" w:rsidR="00C3254F" w:rsidRPr="00F64027" w:rsidRDefault="00C3254F" w:rsidP="009D6119">
      <w:pPr>
        <w:numPr>
          <w:ilvl w:val="0"/>
          <w:numId w:val="4"/>
        </w:numPr>
        <w:autoSpaceDE w:val="0"/>
        <w:autoSpaceDN w:val="0"/>
        <w:adjustRightInd w:val="0"/>
        <w:ind w:left="421"/>
        <w:rPr>
          <w:rFonts w:cs="Arial"/>
          <w:szCs w:val="22"/>
        </w:rPr>
      </w:pPr>
      <w:r w:rsidRPr="00F64027">
        <w:rPr>
          <w:rFonts w:cs="Arial"/>
          <w:szCs w:val="22"/>
        </w:rPr>
        <w:t xml:space="preserve">Medical </w:t>
      </w:r>
      <w:r w:rsidR="00EF1078">
        <w:rPr>
          <w:rFonts w:cs="Arial"/>
          <w:szCs w:val="22"/>
        </w:rPr>
        <w:t>r</w:t>
      </w:r>
      <w:r w:rsidRPr="00F64027">
        <w:rPr>
          <w:rFonts w:cs="Arial"/>
          <w:szCs w:val="22"/>
        </w:rPr>
        <w:t xml:space="preserve">ecords </w:t>
      </w:r>
    </w:p>
    <w:p w14:paraId="41C14D23" w14:textId="40E72475" w:rsidR="00C3254F" w:rsidRPr="00F64027" w:rsidRDefault="00C3254F" w:rsidP="009D6119">
      <w:pPr>
        <w:numPr>
          <w:ilvl w:val="0"/>
          <w:numId w:val="4"/>
        </w:numPr>
        <w:autoSpaceDE w:val="0"/>
        <w:autoSpaceDN w:val="0"/>
        <w:adjustRightInd w:val="0"/>
        <w:ind w:left="421"/>
        <w:rPr>
          <w:rFonts w:cs="Arial"/>
          <w:szCs w:val="22"/>
        </w:rPr>
      </w:pPr>
      <w:r w:rsidRPr="00F64027">
        <w:rPr>
          <w:rFonts w:cs="Arial"/>
          <w:szCs w:val="22"/>
        </w:rPr>
        <w:t xml:space="preserve">Confidential references and recommendations </w:t>
      </w:r>
    </w:p>
    <w:p w14:paraId="2FB904AB" w14:textId="7E6E6242" w:rsidR="00C3254F" w:rsidRPr="00F64027" w:rsidRDefault="00C3254F" w:rsidP="009D6119">
      <w:pPr>
        <w:numPr>
          <w:ilvl w:val="0"/>
          <w:numId w:val="4"/>
        </w:numPr>
        <w:autoSpaceDE w:val="0"/>
        <w:autoSpaceDN w:val="0"/>
        <w:adjustRightInd w:val="0"/>
        <w:ind w:left="421"/>
        <w:rPr>
          <w:rFonts w:cs="Arial"/>
          <w:szCs w:val="22"/>
        </w:rPr>
      </w:pPr>
      <w:r w:rsidRPr="00F64027">
        <w:rPr>
          <w:rFonts w:cs="Arial"/>
          <w:szCs w:val="22"/>
        </w:rPr>
        <w:t xml:space="preserve">Test information which, if disclosed, would affect the validity of the examination </w:t>
      </w:r>
    </w:p>
    <w:p w14:paraId="67F4DC80" w14:textId="6BBC824C" w:rsidR="00C3254F" w:rsidRPr="00F64027" w:rsidRDefault="00C3254F" w:rsidP="009D6119">
      <w:pPr>
        <w:numPr>
          <w:ilvl w:val="0"/>
          <w:numId w:val="4"/>
        </w:numPr>
        <w:autoSpaceDE w:val="0"/>
        <w:autoSpaceDN w:val="0"/>
        <w:adjustRightInd w:val="0"/>
        <w:ind w:left="421"/>
        <w:rPr>
          <w:rFonts w:cs="Arial"/>
          <w:szCs w:val="22"/>
        </w:rPr>
      </w:pPr>
      <w:r w:rsidRPr="00F64027">
        <w:rPr>
          <w:rFonts w:cs="Arial"/>
          <w:szCs w:val="22"/>
        </w:rPr>
        <w:t xml:space="preserve">Documents developed for use in civil or criminal proceedings </w:t>
      </w:r>
    </w:p>
    <w:p w14:paraId="37BC062C" w14:textId="39DF956C" w:rsidR="00C3254F" w:rsidRPr="00F64027" w:rsidRDefault="00C3254F" w:rsidP="009D6119">
      <w:pPr>
        <w:numPr>
          <w:ilvl w:val="0"/>
          <w:numId w:val="4"/>
        </w:numPr>
        <w:autoSpaceDE w:val="0"/>
        <w:autoSpaceDN w:val="0"/>
        <w:adjustRightInd w:val="0"/>
        <w:ind w:left="421"/>
        <w:rPr>
          <w:rFonts w:cs="Arial"/>
          <w:szCs w:val="22"/>
        </w:rPr>
      </w:pPr>
      <w:r w:rsidRPr="00F64027">
        <w:rPr>
          <w:rFonts w:cs="Arial"/>
          <w:szCs w:val="22"/>
        </w:rPr>
        <w:t xml:space="preserve">Memoranda, documents and other information relating to the investigation of losses, misconduct and crimes, </w:t>
      </w:r>
      <w:r w:rsidR="004F4975" w:rsidRPr="00F64027">
        <w:rPr>
          <w:rFonts w:cs="Arial"/>
          <w:szCs w:val="22"/>
        </w:rPr>
        <w:t>as</w:t>
      </w:r>
      <w:r w:rsidRPr="00F64027">
        <w:rPr>
          <w:rFonts w:cs="Arial"/>
          <w:szCs w:val="22"/>
        </w:rPr>
        <w:t xml:space="preserve"> long as this information is not used to determine an employee’s eligibility for employment, reassignment, separation, compensation, or discipline </w:t>
      </w:r>
    </w:p>
    <w:p w14:paraId="4345A07F" w14:textId="77777777" w:rsidR="00C3254F" w:rsidRPr="00F64027" w:rsidRDefault="00C3254F" w:rsidP="00F64027">
      <w:pPr>
        <w:rPr>
          <w:rFonts w:eastAsia="Arial" w:cs="Arial"/>
          <w:szCs w:val="22"/>
        </w:rPr>
      </w:pPr>
    </w:p>
    <w:p w14:paraId="612B1229" w14:textId="54E83A0C" w:rsidR="00C3254F" w:rsidRPr="00F64027" w:rsidRDefault="00427641" w:rsidP="00F64027">
      <w:pPr>
        <w:pStyle w:val="BodyText"/>
        <w:ind w:left="1" w:right="113"/>
        <w:jc w:val="left"/>
        <w:rPr>
          <w:rFonts w:cs="Arial"/>
          <w:szCs w:val="22"/>
        </w:rPr>
      </w:pPr>
      <w:r>
        <w:rPr>
          <w:rFonts w:cs="Arial"/>
          <w:szCs w:val="22"/>
        </w:rPr>
        <w:t>T</w:t>
      </w:r>
      <w:r w:rsidR="00C3254F" w:rsidRPr="00F64027">
        <w:rPr>
          <w:rFonts w:cs="Arial"/>
          <w:szCs w:val="22"/>
        </w:rPr>
        <w:t>he</w:t>
      </w:r>
      <w:r w:rsidR="00C3254F" w:rsidRPr="007A7783">
        <w:rPr>
          <w:rFonts w:cs="Arial"/>
          <w:szCs w:val="22"/>
        </w:rPr>
        <w:t xml:space="preserve"> employee has </w:t>
      </w:r>
      <w:r w:rsidR="00C3254F" w:rsidRPr="00F64027">
        <w:rPr>
          <w:rFonts w:cs="Arial"/>
          <w:szCs w:val="22"/>
        </w:rPr>
        <w:t>the</w:t>
      </w:r>
      <w:r w:rsidR="00C3254F" w:rsidRPr="007A7783">
        <w:rPr>
          <w:rFonts w:cs="Arial"/>
          <w:szCs w:val="22"/>
        </w:rPr>
        <w:t xml:space="preserve"> right to examine </w:t>
      </w:r>
      <w:r w:rsidR="00C3254F" w:rsidRPr="00F64027">
        <w:rPr>
          <w:rFonts w:cs="Arial"/>
          <w:szCs w:val="22"/>
        </w:rPr>
        <w:t>the</w:t>
      </w:r>
      <w:r w:rsidR="00C3254F" w:rsidRPr="007A7783">
        <w:rPr>
          <w:rFonts w:cs="Arial"/>
          <w:szCs w:val="22"/>
        </w:rPr>
        <w:t xml:space="preserve"> contents of </w:t>
      </w:r>
      <w:r w:rsidR="003E2365" w:rsidRPr="007A7783">
        <w:rPr>
          <w:rFonts w:cs="Arial"/>
          <w:szCs w:val="22"/>
        </w:rPr>
        <w:t>their</w:t>
      </w:r>
      <w:r w:rsidR="00C3254F" w:rsidRPr="007A7783">
        <w:rPr>
          <w:rFonts w:cs="Arial"/>
          <w:szCs w:val="22"/>
        </w:rPr>
        <w:t xml:space="preserve"> </w:t>
      </w:r>
      <w:r w:rsidR="00C3254F" w:rsidRPr="00F64027">
        <w:rPr>
          <w:rFonts w:cs="Arial"/>
          <w:szCs w:val="22"/>
        </w:rPr>
        <w:t>file.</w:t>
      </w:r>
      <w:r w:rsidR="00C3254F" w:rsidRPr="007A7783">
        <w:rPr>
          <w:rFonts w:cs="Arial"/>
          <w:szCs w:val="22"/>
        </w:rPr>
        <w:t xml:space="preserve"> To do </w:t>
      </w:r>
      <w:r w:rsidR="00C3254F" w:rsidRPr="00F64027">
        <w:rPr>
          <w:rFonts w:cs="Arial"/>
          <w:szCs w:val="22"/>
        </w:rPr>
        <w:t>so</w:t>
      </w:r>
      <w:r w:rsidR="00C3254F" w:rsidRPr="007A7783">
        <w:rPr>
          <w:rFonts w:cs="Arial"/>
          <w:szCs w:val="22"/>
        </w:rPr>
        <w:t xml:space="preserve"> an employee </w:t>
      </w:r>
      <w:r w:rsidR="00C3254F" w:rsidRPr="00F64027">
        <w:rPr>
          <w:rFonts w:cs="Arial"/>
          <w:szCs w:val="22"/>
        </w:rPr>
        <w:t>may</w:t>
      </w:r>
      <w:r w:rsidR="00C3254F" w:rsidRPr="007A7783">
        <w:rPr>
          <w:rFonts w:cs="Arial"/>
          <w:szCs w:val="22"/>
        </w:rPr>
        <w:t xml:space="preserve"> arrange with </w:t>
      </w:r>
      <w:r w:rsidR="00164BC5" w:rsidRPr="007A7783">
        <w:rPr>
          <w:rFonts w:cs="Arial"/>
          <w:szCs w:val="22"/>
        </w:rPr>
        <w:t>Human Resources</w:t>
      </w:r>
      <w:r w:rsidR="00C3254F" w:rsidRPr="007A7783">
        <w:rPr>
          <w:rFonts w:cs="Arial"/>
          <w:szCs w:val="22"/>
        </w:rPr>
        <w:t xml:space="preserve"> </w:t>
      </w:r>
      <w:r w:rsidR="00C3254F" w:rsidRPr="00F64027">
        <w:rPr>
          <w:rFonts w:cs="Arial"/>
          <w:szCs w:val="22"/>
        </w:rPr>
        <w:t>to</w:t>
      </w:r>
      <w:r w:rsidR="00C3254F" w:rsidRPr="007A7783">
        <w:rPr>
          <w:rFonts w:cs="Arial"/>
          <w:szCs w:val="22"/>
        </w:rPr>
        <w:t xml:space="preserve"> examine </w:t>
      </w:r>
      <w:r w:rsidR="00C3254F" w:rsidRPr="00F64027">
        <w:rPr>
          <w:rFonts w:cs="Arial"/>
          <w:szCs w:val="22"/>
        </w:rPr>
        <w:t>the</w:t>
      </w:r>
      <w:r w:rsidR="00C3254F" w:rsidRPr="007A7783">
        <w:rPr>
          <w:rFonts w:cs="Arial"/>
          <w:szCs w:val="22"/>
        </w:rPr>
        <w:t xml:space="preserve"> </w:t>
      </w:r>
      <w:r w:rsidR="00C3254F" w:rsidRPr="00F64027">
        <w:rPr>
          <w:rFonts w:cs="Arial"/>
          <w:szCs w:val="22"/>
        </w:rPr>
        <w:t>file</w:t>
      </w:r>
      <w:r w:rsidR="00C3254F" w:rsidRPr="007A7783">
        <w:rPr>
          <w:rFonts w:cs="Arial"/>
          <w:szCs w:val="22"/>
        </w:rPr>
        <w:t xml:space="preserve"> in </w:t>
      </w:r>
      <w:r w:rsidR="00C3254F" w:rsidRPr="00F64027">
        <w:rPr>
          <w:rFonts w:cs="Arial"/>
          <w:szCs w:val="22"/>
        </w:rPr>
        <w:t>the</w:t>
      </w:r>
      <w:r w:rsidR="00C3254F" w:rsidRPr="007A7783">
        <w:rPr>
          <w:rFonts w:cs="Arial"/>
          <w:szCs w:val="22"/>
        </w:rPr>
        <w:t xml:space="preserve"> </w:t>
      </w:r>
      <w:r w:rsidR="00164BC5" w:rsidRPr="007A7783">
        <w:rPr>
          <w:rFonts w:cs="Arial"/>
          <w:szCs w:val="22"/>
        </w:rPr>
        <w:t xml:space="preserve">Human Resources </w:t>
      </w:r>
      <w:r w:rsidR="00C3254F" w:rsidRPr="007A7783">
        <w:rPr>
          <w:rFonts w:cs="Arial"/>
          <w:szCs w:val="22"/>
        </w:rPr>
        <w:t xml:space="preserve">Office. Personnel </w:t>
      </w:r>
      <w:r w:rsidR="00C3254F" w:rsidRPr="00F64027">
        <w:rPr>
          <w:rFonts w:cs="Arial"/>
          <w:szCs w:val="22"/>
        </w:rPr>
        <w:t>files</w:t>
      </w:r>
      <w:r w:rsidR="00C3254F" w:rsidRPr="007A7783">
        <w:rPr>
          <w:rFonts w:cs="Arial"/>
          <w:szCs w:val="22"/>
        </w:rPr>
        <w:t xml:space="preserve"> </w:t>
      </w:r>
      <w:r w:rsidR="00C3254F" w:rsidRPr="00F64027">
        <w:rPr>
          <w:rFonts w:cs="Arial"/>
          <w:szCs w:val="22"/>
        </w:rPr>
        <w:t>may</w:t>
      </w:r>
      <w:r w:rsidR="00C3254F" w:rsidRPr="007A7783">
        <w:rPr>
          <w:rFonts w:cs="Arial"/>
          <w:szCs w:val="22"/>
        </w:rPr>
        <w:t xml:space="preserve"> not be removed </w:t>
      </w:r>
      <w:r w:rsidR="00C3254F" w:rsidRPr="00F64027">
        <w:rPr>
          <w:rFonts w:cs="Arial"/>
          <w:szCs w:val="22"/>
        </w:rPr>
        <w:t>from</w:t>
      </w:r>
      <w:r w:rsidR="00C3254F" w:rsidRPr="007A7783">
        <w:rPr>
          <w:rFonts w:cs="Arial"/>
          <w:szCs w:val="22"/>
        </w:rPr>
        <w:t xml:space="preserve"> </w:t>
      </w:r>
      <w:r w:rsidR="00C3254F" w:rsidRPr="00F64027">
        <w:rPr>
          <w:rFonts w:cs="Arial"/>
          <w:szCs w:val="22"/>
        </w:rPr>
        <w:t>the</w:t>
      </w:r>
      <w:r w:rsidR="00C3254F" w:rsidRPr="007A7783">
        <w:rPr>
          <w:rFonts w:cs="Arial"/>
          <w:szCs w:val="22"/>
        </w:rPr>
        <w:t xml:space="preserve"> </w:t>
      </w:r>
      <w:r w:rsidR="00253E7F" w:rsidRPr="007A7783">
        <w:rPr>
          <w:rFonts w:cs="Arial"/>
          <w:szCs w:val="22"/>
        </w:rPr>
        <w:t xml:space="preserve">Human </w:t>
      </w:r>
      <w:r w:rsidR="00063CC6" w:rsidRPr="007A7783">
        <w:rPr>
          <w:rFonts w:cs="Arial"/>
          <w:szCs w:val="22"/>
        </w:rPr>
        <w:t>Resources Office</w:t>
      </w:r>
      <w:r w:rsidR="00C3254F" w:rsidRPr="007A7783">
        <w:rPr>
          <w:rFonts w:cs="Arial"/>
          <w:szCs w:val="22"/>
        </w:rPr>
        <w:t xml:space="preserve"> without authorization </w:t>
      </w:r>
      <w:r w:rsidR="00C3254F" w:rsidRPr="00F64027">
        <w:rPr>
          <w:rFonts w:cs="Arial"/>
          <w:szCs w:val="22"/>
        </w:rPr>
        <w:t>from the</w:t>
      </w:r>
      <w:r w:rsidR="00C3254F" w:rsidRPr="007A7783">
        <w:rPr>
          <w:rFonts w:cs="Arial"/>
          <w:szCs w:val="22"/>
        </w:rPr>
        <w:t xml:space="preserve"> Town Manager.</w:t>
      </w:r>
      <w:r w:rsidR="000B41BC" w:rsidRPr="007A7783">
        <w:rPr>
          <w:rFonts w:cs="Arial"/>
          <w:szCs w:val="22"/>
        </w:rPr>
        <w:t xml:space="preserve"> </w:t>
      </w:r>
      <w:r w:rsidR="00C3254F" w:rsidRPr="00F64027">
        <w:rPr>
          <w:rFonts w:cs="Arial"/>
          <w:szCs w:val="22"/>
        </w:rPr>
        <w:t xml:space="preserve">Representatives of government or law enforcement agencies, in the course of their duties, may be allowed access to file information. </w:t>
      </w:r>
    </w:p>
    <w:p w14:paraId="26A1B34C" w14:textId="77777777" w:rsidR="00427641" w:rsidRDefault="00427641" w:rsidP="00F64027">
      <w:pPr>
        <w:pStyle w:val="BodyText"/>
        <w:ind w:left="1" w:right="113"/>
        <w:jc w:val="left"/>
        <w:rPr>
          <w:rFonts w:cs="Arial"/>
          <w:szCs w:val="22"/>
        </w:rPr>
      </w:pPr>
    </w:p>
    <w:p w14:paraId="77014147" w14:textId="2D685F56" w:rsidR="00C3254F" w:rsidRPr="007A7783" w:rsidRDefault="00C3254F" w:rsidP="00F64027">
      <w:pPr>
        <w:pStyle w:val="BodyText"/>
        <w:ind w:left="1" w:right="113"/>
        <w:jc w:val="left"/>
        <w:rPr>
          <w:rFonts w:cs="Arial"/>
          <w:szCs w:val="22"/>
        </w:rPr>
      </w:pPr>
      <w:r w:rsidRPr="00F64027">
        <w:rPr>
          <w:rFonts w:cs="Arial"/>
          <w:szCs w:val="22"/>
        </w:rPr>
        <w:t>It</w:t>
      </w:r>
      <w:r w:rsidRPr="007A7783">
        <w:rPr>
          <w:rFonts w:cs="Arial"/>
          <w:szCs w:val="22"/>
        </w:rPr>
        <w:t xml:space="preserve"> is every employee’s responsibility </w:t>
      </w:r>
      <w:r w:rsidRPr="00F64027">
        <w:rPr>
          <w:rFonts w:cs="Arial"/>
          <w:szCs w:val="22"/>
        </w:rPr>
        <w:t>to</w:t>
      </w:r>
      <w:r w:rsidRPr="007A7783">
        <w:rPr>
          <w:rFonts w:cs="Arial"/>
          <w:szCs w:val="22"/>
        </w:rPr>
        <w:t xml:space="preserve"> ensure that </w:t>
      </w:r>
      <w:r w:rsidR="003E2365" w:rsidRPr="007A7783">
        <w:rPr>
          <w:rFonts w:cs="Arial"/>
          <w:szCs w:val="22"/>
        </w:rPr>
        <w:t xml:space="preserve">their </w:t>
      </w:r>
      <w:r w:rsidRPr="007A7783">
        <w:rPr>
          <w:rFonts w:cs="Arial"/>
          <w:szCs w:val="22"/>
        </w:rPr>
        <w:t xml:space="preserve">current address, telephone number and emergency contact </w:t>
      </w:r>
      <w:r w:rsidRPr="00F64027">
        <w:rPr>
          <w:rFonts w:cs="Arial"/>
          <w:szCs w:val="22"/>
        </w:rPr>
        <w:t>are</w:t>
      </w:r>
      <w:r w:rsidRPr="007A7783">
        <w:rPr>
          <w:rFonts w:cs="Arial"/>
          <w:szCs w:val="22"/>
        </w:rPr>
        <w:t xml:space="preserve"> up </w:t>
      </w:r>
      <w:r w:rsidRPr="00F64027">
        <w:rPr>
          <w:rFonts w:cs="Arial"/>
          <w:szCs w:val="22"/>
        </w:rPr>
        <w:t>to</w:t>
      </w:r>
      <w:r w:rsidRPr="007A7783">
        <w:rPr>
          <w:rFonts w:cs="Arial"/>
          <w:szCs w:val="22"/>
        </w:rPr>
        <w:t xml:space="preserve"> date. If </w:t>
      </w:r>
      <w:r w:rsidRPr="00F64027">
        <w:rPr>
          <w:rFonts w:cs="Arial"/>
          <w:szCs w:val="22"/>
        </w:rPr>
        <w:t>for</w:t>
      </w:r>
      <w:r w:rsidRPr="007A7783">
        <w:rPr>
          <w:rFonts w:cs="Arial"/>
          <w:szCs w:val="22"/>
        </w:rPr>
        <w:t xml:space="preserve"> credit or other purposes, confirmation of Town employment is required; such inquiries should be referred </w:t>
      </w:r>
      <w:r w:rsidRPr="00F64027">
        <w:rPr>
          <w:rFonts w:cs="Arial"/>
          <w:szCs w:val="22"/>
        </w:rPr>
        <w:t>to</w:t>
      </w:r>
      <w:r w:rsidRPr="007A7783">
        <w:rPr>
          <w:rFonts w:cs="Arial"/>
          <w:szCs w:val="22"/>
        </w:rPr>
        <w:t xml:space="preserve"> </w:t>
      </w:r>
      <w:r w:rsidR="00DD01C0" w:rsidRPr="007A7783">
        <w:rPr>
          <w:rFonts w:cs="Arial"/>
          <w:szCs w:val="22"/>
        </w:rPr>
        <w:t>Human Resources</w:t>
      </w:r>
      <w:r w:rsidRPr="007A7783">
        <w:rPr>
          <w:rFonts w:cs="Arial"/>
          <w:szCs w:val="22"/>
        </w:rPr>
        <w:t>.</w:t>
      </w:r>
      <w:r w:rsidR="00171975">
        <w:rPr>
          <w:rFonts w:cs="Arial"/>
          <w:szCs w:val="22"/>
        </w:rPr>
        <w:t xml:space="preserve"> Verifications of employment require a signed release by the employee. </w:t>
      </w:r>
    </w:p>
    <w:p w14:paraId="4FD4D551" w14:textId="77777777" w:rsidR="00FA2D02" w:rsidRPr="00F64027" w:rsidRDefault="00FA2D02" w:rsidP="00F64027">
      <w:pPr>
        <w:autoSpaceDE w:val="0"/>
        <w:autoSpaceDN w:val="0"/>
        <w:adjustRightInd w:val="0"/>
        <w:rPr>
          <w:rFonts w:cs="Arial"/>
          <w:b/>
          <w:bCs/>
          <w:i/>
          <w:szCs w:val="22"/>
        </w:rPr>
      </w:pPr>
    </w:p>
    <w:p w14:paraId="6293CE31" w14:textId="190EF354" w:rsidR="000B41BC" w:rsidRPr="00CD5023" w:rsidRDefault="004F4975" w:rsidP="00CD5023">
      <w:pPr>
        <w:rPr>
          <w:b/>
          <w:bCs/>
        </w:rPr>
      </w:pPr>
      <w:r w:rsidRPr="00CD5023">
        <w:rPr>
          <w:b/>
          <w:bCs/>
        </w:rPr>
        <w:t>Confidentiality</w:t>
      </w:r>
    </w:p>
    <w:p w14:paraId="5B5A272F" w14:textId="152ADD14" w:rsidR="00FA2D02" w:rsidRPr="00F64027" w:rsidRDefault="00393ED8" w:rsidP="00F64027">
      <w:pPr>
        <w:autoSpaceDE w:val="0"/>
        <w:autoSpaceDN w:val="0"/>
        <w:adjustRightInd w:val="0"/>
        <w:rPr>
          <w:rFonts w:cs="Arial"/>
          <w:szCs w:val="22"/>
        </w:rPr>
      </w:pPr>
      <w:r w:rsidRPr="00F64027">
        <w:rPr>
          <w:rFonts w:cs="Arial"/>
          <w:szCs w:val="22"/>
        </w:rPr>
        <w:t xml:space="preserve">Employees hold a position of responsibility to the Town of Granby and its residents that may require an employee to have access to confidential and proprietary information, including protected health information. The Town has disclosed such information to employees in reliance on their promise to protect such information </w:t>
      </w:r>
      <w:r w:rsidR="00EF658E" w:rsidRPr="00F64027">
        <w:rPr>
          <w:rFonts w:cs="Arial"/>
          <w:szCs w:val="22"/>
        </w:rPr>
        <w:t>from</w:t>
      </w:r>
      <w:r w:rsidRPr="00F64027">
        <w:rPr>
          <w:rFonts w:cs="Arial"/>
          <w:szCs w:val="22"/>
        </w:rPr>
        <w:t xml:space="preserve"> loss or misuse.  Employees may not remove from the workplace items containing confidential information such as Town files, computer files/programs, or any other documents or electronically stored information, without permission</w:t>
      </w:r>
      <w:r w:rsidR="000E07A3">
        <w:rPr>
          <w:rFonts w:cs="Arial"/>
          <w:szCs w:val="22"/>
        </w:rPr>
        <w:t xml:space="preserve"> from the Town Manager</w:t>
      </w:r>
      <w:r w:rsidRPr="00F64027">
        <w:rPr>
          <w:rFonts w:cs="Arial"/>
          <w:szCs w:val="22"/>
        </w:rPr>
        <w:t>.</w:t>
      </w:r>
    </w:p>
    <w:p w14:paraId="2C9E19CE" w14:textId="77777777" w:rsidR="00393ED8" w:rsidRPr="00F64027" w:rsidRDefault="00393ED8" w:rsidP="00F64027">
      <w:pPr>
        <w:autoSpaceDE w:val="0"/>
        <w:autoSpaceDN w:val="0"/>
        <w:adjustRightInd w:val="0"/>
        <w:rPr>
          <w:rFonts w:cs="Arial"/>
          <w:szCs w:val="22"/>
        </w:rPr>
      </w:pPr>
    </w:p>
    <w:p w14:paraId="4850C49C" w14:textId="00160164" w:rsidR="00393ED8" w:rsidRPr="00F64027" w:rsidRDefault="00393ED8" w:rsidP="00F64027">
      <w:pPr>
        <w:autoSpaceDE w:val="0"/>
        <w:autoSpaceDN w:val="0"/>
        <w:adjustRightInd w:val="0"/>
        <w:rPr>
          <w:rFonts w:cs="Arial"/>
          <w:szCs w:val="22"/>
        </w:rPr>
      </w:pPr>
      <w:r w:rsidRPr="00F64027">
        <w:rPr>
          <w:rFonts w:cs="Arial"/>
          <w:szCs w:val="22"/>
        </w:rPr>
        <w:t xml:space="preserve">The Freedom of Information Act (FOIA) requires disclosure of many public records, and the Town responds promptly to Freedom of Information requests.  However, the </w:t>
      </w:r>
      <w:r w:rsidR="00EF1078">
        <w:rPr>
          <w:rFonts w:cs="Arial"/>
          <w:szCs w:val="22"/>
        </w:rPr>
        <w:t>a</w:t>
      </w:r>
      <w:r w:rsidRPr="00F64027">
        <w:rPr>
          <w:rFonts w:cs="Arial"/>
          <w:szCs w:val="22"/>
        </w:rPr>
        <w:t xml:space="preserve">ct exempts certain </w:t>
      </w:r>
      <w:r w:rsidRPr="00F64027">
        <w:rPr>
          <w:rFonts w:cs="Arial"/>
          <w:szCs w:val="22"/>
        </w:rPr>
        <w:lastRenderedPageBreak/>
        <w:t xml:space="preserve">types of personal, proprietary and confidential information from disclosure.  Employees should not discuss confidential information with anyone not directly concerned with Town business to which the information applies.  If </w:t>
      </w:r>
      <w:r w:rsidR="00EF658E" w:rsidRPr="00F64027">
        <w:rPr>
          <w:rFonts w:cs="Arial"/>
          <w:szCs w:val="22"/>
        </w:rPr>
        <w:t>a</w:t>
      </w:r>
      <w:r w:rsidR="00EF658E">
        <w:rPr>
          <w:rFonts w:cs="Arial"/>
          <w:szCs w:val="22"/>
        </w:rPr>
        <w:t>n</w:t>
      </w:r>
      <w:r w:rsidRPr="00F64027">
        <w:rPr>
          <w:rFonts w:cs="Arial"/>
          <w:szCs w:val="22"/>
        </w:rPr>
        <w:t xml:space="preserve"> FOIA request</w:t>
      </w:r>
      <w:r w:rsidR="00DD01C0">
        <w:rPr>
          <w:rFonts w:cs="Arial"/>
          <w:szCs w:val="22"/>
        </w:rPr>
        <w:t xml:space="preserve"> is received</w:t>
      </w:r>
      <w:r w:rsidRPr="00F64027">
        <w:rPr>
          <w:rFonts w:cs="Arial"/>
          <w:szCs w:val="22"/>
        </w:rPr>
        <w:t>, you inform your supervisor immediately.</w:t>
      </w:r>
    </w:p>
    <w:p w14:paraId="5D93672B" w14:textId="77777777" w:rsidR="00FA2D02" w:rsidRPr="00F64027" w:rsidRDefault="00FA2D02" w:rsidP="00F64027">
      <w:pPr>
        <w:rPr>
          <w:rFonts w:cs="Arial"/>
          <w:b/>
          <w:bCs/>
          <w:szCs w:val="22"/>
        </w:rPr>
      </w:pPr>
    </w:p>
    <w:p w14:paraId="7103EEE6" w14:textId="77777777" w:rsidR="00FA2D02" w:rsidRPr="00075024" w:rsidRDefault="00FA2D02" w:rsidP="00FD3023">
      <w:pPr>
        <w:pStyle w:val="Heading1"/>
      </w:pPr>
      <w:bookmarkStart w:id="29" w:name="_Toc206684496"/>
      <w:r w:rsidRPr="00075024">
        <w:t>TIME REPORTS</w:t>
      </w:r>
      <w:bookmarkEnd w:id="29"/>
    </w:p>
    <w:p w14:paraId="4944CB44" w14:textId="77777777" w:rsidR="00A21357" w:rsidRDefault="00A21357" w:rsidP="00F64027">
      <w:pPr>
        <w:pStyle w:val="BodyText"/>
        <w:jc w:val="left"/>
        <w:rPr>
          <w:rFonts w:cs="Arial"/>
          <w:b/>
          <w:bCs/>
          <w:i/>
          <w:szCs w:val="22"/>
        </w:rPr>
      </w:pPr>
    </w:p>
    <w:p w14:paraId="0CB44FE6" w14:textId="15A07F6A" w:rsidR="007209E0" w:rsidRPr="00F64027" w:rsidRDefault="007209E0" w:rsidP="00F64027">
      <w:pPr>
        <w:pStyle w:val="BodyText"/>
        <w:jc w:val="left"/>
        <w:rPr>
          <w:rFonts w:cs="Arial"/>
          <w:szCs w:val="22"/>
        </w:rPr>
      </w:pPr>
      <w:r w:rsidRPr="00F64027">
        <w:rPr>
          <w:rFonts w:cs="Arial"/>
          <w:szCs w:val="22"/>
        </w:rPr>
        <w:t>The Town of Granby is required by applicable federal, state, and local laws to keep accurate records of hours worked.</w:t>
      </w:r>
      <w:r w:rsidR="00DD01C0">
        <w:rPr>
          <w:rFonts w:cs="Arial"/>
          <w:szCs w:val="22"/>
        </w:rPr>
        <w:t xml:space="preserve"> </w:t>
      </w:r>
      <w:r w:rsidRPr="00F64027">
        <w:rPr>
          <w:rFonts w:cs="Arial"/>
          <w:szCs w:val="22"/>
        </w:rPr>
        <w:t>The town-selected time and attendance software system track</w:t>
      </w:r>
      <w:r w:rsidR="00DD01C0">
        <w:rPr>
          <w:rFonts w:cs="Arial"/>
          <w:szCs w:val="22"/>
        </w:rPr>
        <w:t>s</w:t>
      </w:r>
      <w:r w:rsidRPr="00F64027">
        <w:rPr>
          <w:rFonts w:cs="Arial"/>
          <w:szCs w:val="22"/>
        </w:rPr>
        <w:t xml:space="preserve"> employee hours worked in 15-minute increments</w:t>
      </w:r>
      <w:r w:rsidR="00DD01C0">
        <w:rPr>
          <w:rFonts w:cs="Arial"/>
          <w:szCs w:val="22"/>
        </w:rPr>
        <w:t xml:space="preserve"> and</w:t>
      </w:r>
      <w:r w:rsidRPr="00F64027">
        <w:rPr>
          <w:rFonts w:cs="Arial"/>
          <w:szCs w:val="22"/>
        </w:rPr>
        <w:t xml:space="preserve"> round</w:t>
      </w:r>
      <w:r w:rsidR="00DD01C0">
        <w:rPr>
          <w:rFonts w:cs="Arial"/>
          <w:szCs w:val="22"/>
        </w:rPr>
        <w:t>s</w:t>
      </w:r>
      <w:r w:rsidRPr="00F64027">
        <w:rPr>
          <w:rFonts w:cs="Arial"/>
          <w:szCs w:val="22"/>
        </w:rPr>
        <w:t xml:space="preserve"> employee hour worked to the nearest quarter hour (0.25) increments.</w:t>
      </w:r>
    </w:p>
    <w:p w14:paraId="7C69ED03" w14:textId="77777777" w:rsidR="007209E0" w:rsidRPr="00F64027" w:rsidRDefault="007209E0" w:rsidP="00F64027">
      <w:pPr>
        <w:pStyle w:val="BodyText"/>
        <w:jc w:val="left"/>
        <w:rPr>
          <w:rFonts w:cs="Arial"/>
          <w:szCs w:val="22"/>
        </w:rPr>
      </w:pPr>
    </w:p>
    <w:p w14:paraId="06B690B7" w14:textId="77777777" w:rsidR="007209E0" w:rsidRPr="00F64027" w:rsidRDefault="007209E0" w:rsidP="00F64027">
      <w:pPr>
        <w:pStyle w:val="BodyText"/>
        <w:jc w:val="left"/>
        <w:rPr>
          <w:rFonts w:cs="Arial"/>
          <w:szCs w:val="22"/>
        </w:rPr>
      </w:pPr>
      <w:r w:rsidRPr="00F64027">
        <w:rPr>
          <w:rFonts w:cs="Arial"/>
          <w:szCs w:val="22"/>
        </w:rPr>
        <w:t>All employees must accurately record all their working time to ensure they are paid for all hours worked and must follow established town procedures for recording the hours worked. Time must be recorded as follows:</w:t>
      </w:r>
    </w:p>
    <w:p w14:paraId="0EF8C052" w14:textId="77777777" w:rsidR="00BD0ABB" w:rsidRPr="00F64027" w:rsidRDefault="00BD0ABB" w:rsidP="00F64027">
      <w:pPr>
        <w:pStyle w:val="BodyText"/>
        <w:jc w:val="left"/>
        <w:rPr>
          <w:rFonts w:cs="Arial"/>
          <w:szCs w:val="22"/>
        </w:rPr>
      </w:pPr>
    </w:p>
    <w:p w14:paraId="24DA8371" w14:textId="77777777" w:rsidR="007209E0" w:rsidRPr="00F64027" w:rsidRDefault="007209E0" w:rsidP="00555016">
      <w:pPr>
        <w:pStyle w:val="BodyText"/>
        <w:numPr>
          <w:ilvl w:val="0"/>
          <w:numId w:val="8"/>
        </w:numPr>
        <w:jc w:val="left"/>
        <w:rPr>
          <w:rFonts w:cs="Arial"/>
          <w:szCs w:val="22"/>
        </w:rPr>
      </w:pPr>
      <w:r w:rsidRPr="00F64027">
        <w:rPr>
          <w:rFonts w:cs="Arial"/>
          <w:szCs w:val="22"/>
        </w:rPr>
        <w:t>Immediately before starting a shift.</w:t>
      </w:r>
    </w:p>
    <w:p w14:paraId="6DF13A0C" w14:textId="77777777" w:rsidR="007209E0" w:rsidRPr="00F64027" w:rsidRDefault="007209E0" w:rsidP="00555016">
      <w:pPr>
        <w:pStyle w:val="BodyText"/>
        <w:numPr>
          <w:ilvl w:val="0"/>
          <w:numId w:val="8"/>
        </w:numPr>
        <w:jc w:val="left"/>
        <w:rPr>
          <w:rFonts w:cs="Arial"/>
          <w:szCs w:val="22"/>
        </w:rPr>
      </w:pPr>
      <w:r w:rsidRPr="00F64027">
        <w:rPr>
          <w:rFonts w:cs="Arial"/>
          <w:szCs w:val="22"/>
        </w:rPr>
        <w:t>Immediately after finishing work, before a meal period.</w:t>
      </w:r>
    </w:p>
    <w:p w14:paraId="5A4CE0CF" w14:textId="77777777" w:rsidR="007209E0" w:rsidRPr="00F64027" w:rsidRDefault="007209E0" w:rsidP="00555016">
      <w:pPr>
        <w:pStyle w:val="BodyText"/>
        <w:numPr>
          <w:ilvl w:val="0"/>
          <w:numId w:val="8"/>
        </w:numPr>
        <w:jc w:val="left"/>
        <w:rPr>
          <w:rFonts w:cs="Arial"/>
          <w:szCs w:val="22"/>
        </w:rPr>
      </w:pPr>
      <w:r w:rsidRPr="00F64027">
        <w:rPr>
          <w:rFonts w:cs="Arial"/>
          <w:szCs w:val="22"/>
        </w:rPr>
        <w:t>Immediately before resuming work, after a meal period.</w:t>
      </w:r>
    </w:p>
    <w:p w14:paraId="5259482E" w14:textId="77777777" w:rsidR="007209E0" w:rsidRPr="00F64027" w:rsidRDefault="007209E0" w:rsidP="00555016">
      <w:pPr>
        <w:pStyle w:val="BodyText"/>
        <w:numPr>
          <w:ilvl w:val="0"/>
          <w:numId w:val="8"/>
        </w:numPr>
        <w:jc w:val="left"/>
        <w:rPr>
          <w:rFonts w:cs="Arial"/>
          <w:szCs w:val="22"/>
        </w:rPr>
      </w:pPr>
      <w:r w:rsidRPr="00F64027">
        <w:rPr>
          <w:rFonts w:cs="Arial"/>
          <w:szCs w:val="22"/>
        </w:rPr>
        <w:t>Immediately after finishing work.</w:t>
      </w:r>
    </w:p>
    <w:p w14:paraId="4632E487" w14:textId="77777777" w:rsidR="007209E0" w:rsidRPr="00F64027" w:rsidRDefault="007209E0" w:rsidP="00555016">
      <w:pPr>
        <w:pStyle w:val="BodyText"/>
        <w:numPr>
          <w:ilvl w:val="0"/>
          <w:numId w:val="8"/>
        </w:numPr>
        <w:jc w:val="left"/>
        <w:rPr>
          <w:rFonts w:cs="Arial"/>
          <w:szCs w:val="22"/>
        </w:rPr>
      </w:pPr>
      <w:r w:rsidRPr="00F64027">
        <w:rPr>
          <w:rFonts w:cs="Arial"/>
          <w:szCs w:val="22"/>
        </w:rPr>
        <w:t>Immediately before and after any other time away from work.</w:t>
      </w:r>
    </w:p>
    <w:p w14:paraId="2975E463" w14:textId="77777777" w:rsidR="007209E0" w:rsidRPr="00F64027" w:rsidRDefault="007209E0" w:rsidP="00F64027">
      <w:pPr>
        <w:pStyle w:val="BodyText"/>
        <w:jc w:val="left"/>
        <w:rPr>
          <w:rFonts w:cs="Arial"/>
          <w:szCs w:val="22"/>
        </w:rPr>
      </w:pPr>
    </w:p>
    <w:p w14:paraId="38D1E322" w14:textId="54C30F2B" w:rsidR="00EF1078" w:rsidRDefault="007209E0" w:rsidP="00F64027">
      <w:pPr>
        <w:pStyle w:val="BodyText"/>
        <w:jc w:val="left"/>
        <w:rPr>
          <w:rFonts w:cs="Arial"/>
          <w:szCs w:val="22"/>
        </w:rPr>
      </w:pPr>
      <w:r w:rsidRPr="00F64027">
        <w:rPr>
          <w:rFonts w:cs="Arial"/>
          <w:szCs w:val="22"/>
        </w:rPr>
        <w:t xml:space="preserve">All employees must sign and submit their timesheet </w:t>
      </w:r>
      <w:r w:rsidR="00DD01C0">
        <w:rPr>
          <w:rFonts w:cs="Arial"/>
          <w:szCs w:val="22"/>
        </w:rPr>
        <w:t xml:space="preserve">to their supervisor </w:t>
      </w:r>
      <w:r w:rsidRPr="00F64027">
        <w:rPr>
          <w:rFonts w:cs="Arial"/>
          <w:szCs w:val="22"/>
        </w:rPr>
        <w:t>through the time and attendance software system following the end of a bi-weekly payroll period. All supervisors or department managers must sign and submit employee timesheet</w:t>
      </w:r>
      <w:r w:rsidR="00EF1078">
        <w:rPr>
          <w:rFonts w:cs="Arial"/>
          <w:szCs w:val="22"/>
        </w:rPr>
        <w:t>(s)</w:t>
      </w:r>
      <w:r w:rsidRPr="00F64027">
        <w:rPr>
          <w:rFonts w:cs="Arial"/>
          <w:szCs w:val="22"/>
        </w:rPr>
        <w:t xml:space="preserve"> through the time and attendance software system by </w:t>
      </w:r>
      <w:r w:rsidR="00DD01C0">
        <w:rPr>
          <w:rFonts w:cs="Arial"/>
          <w:szCs w:val="22"/>
        </w:rPr>
        <w:t>9</w:t>
      </w:r>
      <w:r w:rsidRPr="00F64027">
        <w:rPr>
          <w:rFonts w:cs="Arial"/>
          <w:szCs w:val="22"/>
        </w:rPr>
        <w:t>:00 a</w:t>
      </w:r>
      <w:r w:rsidR="00DD01C0">
        <w:rPr>
          <w:rFonts w:cs="Arial"/>
          <w:szCs w:val="22"/>
        </w:rPr>
        <w:t>.</w:t>
      </w:r>
      <w:r w:rsidRPr="00F64027">
        <w:rPr>
          <w:rFonts w:cs="Arial"/>
          <w:szCs w:val="22"/>
        </w:rPr>
        <w:t>m</w:t>
      </w:r>
      <w:r w:rsidR="00DD01C0">
        <w:rPr>
          <w:rFonts w:cs="Arial"/>
          <w:szCs w:val="22"/>
        </w:rPr>
        <w:t>.</w:t>
      </w:r>
      <w:r w:rsidRPr="00F64027">
        <w:rPr>
          <w:rFonts w:cs="Arial"/>
          <w:szCs w:val="22"/>
        </w:rPr>
        <w:t xml:space="preserve"> Monday following the end of a bi-weekly payroll period. </w:t>
      </w:r>
    </w:p>
    <w:p w14:paraId="087FD322" w14:textId="77777777" w:rsidR="00EF1078" w:rsidRDefault="00EF1078" w:rsidP="00F64027">
      <w:pPr>
        <w:pStyle w:val="BodyText"/>
        <w:jc w:val="left"/>
        <w:rPr>
          <w:rFonts w:cs="Arial"/>
          <w:szCs w:val="22"/>
        </w:rPr>
      </w:pPr>
    </w:p>
    <w:p w14:paraId="2AC77F89" w14:textId="33F380BD" w:rsidR="007209E0" w:rsidRPr="00F64027" w:rsidRDefault="00B3300D" w:rsidP="00F64027">
      <w:pPr>
        <w:pStyle w:val="BodyText"/>
        <w:jc w:val="left"/>
        <w:rPr>
          <w:rFonts w:cs="Arial"/>
          <w:szCs w:val="22"/>
        </w:rPr>
      </w:pPr>
      <w:r>
        <w:rPr>
          <w:rFonts w:cs="Arial"/>
          <w:szCs w:val="22"/>
        </w:rPr>
        <w:t>U</w:t>
      </w:r>
      <w:r w:rsidR="007209E0" w:rsidRPr="00F64027">
        <w:rPr>
          <w:rFonts w:cs="Arial"/>
          <w:szCs w:val="22"/>
        </w:rPr>
        <w:t xml:space="preserve">nsigned timesheets will not be processed until they are signed by the employee and the supervisor or department manager. The </w:t>
      </w:r>
      <w:r>
        <w:rPr>
          <w:rFonts w:cs="Arial"/>
          <w:szCs w:val="22"/>
        </w:rPr>
        <w:t>corrected</w:t>
      </w:r>
      <w:r w:rsidR="007209E0" w:rsidRPr="00F64027">
        <w:rPr>
          <w:rFonts w:cs="Arial"/>
          <w:szCs w:val="22"/>
        </w:rPr>
        <w:t xml:space="preserve"> timesheet will be processed in the next payroll </w:t>
      </w:r>
      <w:r w:rsidR="00C908E9">
        <w:rPr>
          <w:rFonts w:cs="Arial"/>
          <w:szCs w:val="22"/>
        </w:rPr>
        <w:t>cycle</w:t>
      </w:r>
      <w:r w:rsidR="007209E0" w:rsidRPr="00F64027">
        <w:rPr>
          <w:rFonts w:cs="Arial"/>
          <w:szCs w:val="22"/>
        </w:rPr>
        <w:t xml:space="preserve">. It is the employee’s responsibility to ensure the timesheet is signed </w:t>
      </w:r>
      <w:r>
        <w:rPr>
          <w:rFonts w:cs="Arial"/>
          <w:szCs w:val="22"/>
        </w:rPr>
        <w:t xml:space="preserve">and submitted </w:t>
      </w:r>
      <w:r w:rsidR="007209E0" w:rsidRPr="00F64027">
        <w:rPr>
          <w:rFonts w:cs="Arial"/>
          <w:szCs w:val="22"/>
        </w:rPr>
        <w:t>by the deadlines.</w:t>
      </w:r>
      <w:r>
        <w:rPr>
          <w:rFonts w:cs="Arial"/>
          <w:szCs w:val="22"/>
        </w:rPr>
        <w:t xml:space="preserve"> Inaccuracies on the timesheet will be corrected in the next payroll cycle. </w:t>
      </w:r>
      <w:r w:rsidR="007209E0" w:rsidRPr="00F64027">
        <w:rPr>
          <w:rFonts w:cs="Arial"/>
          <w:szCs w:val="22"/>
        </w:rPr>
        <w:t xml:space="preserve"> </w:t>
      </w:r>
    </w:p>
    <w:p w14:paraId="42746EE1" w14:textId="77777777" w:rsidR="007209E0" w:rsidRPr="00F64027" w:rsidRDefault="007209E0" w:rsidP="00F64027">
      <w:pPr>
        <w:pStyle w:val="BodyText"/>
        <w:jc w:val="left"/>
        <w:rPr>
          <w:rFonts w:cs="Arial"/>
          <w:szCs w:val="22"/>
        </w:rPr>
      </w:pPr>
    </w:p>
    <w:p w14:paraId="07CE8BDA" w14:textId="5DD9FBD2" w:rsidR="007209E0" w:rsidRPr="00F64027" w:rsidRDefault="002C2B15" w:rsidP="00F64027">
      <w:pPr>
        <w:pStyle w:val="BodyText"/>
        <w:jc w:val="left"/>
        <w:rPr>
          <w:rFonts w:cs="Arial"/>
          <w:szCs w:val="22"/>
        </w:rPr>
      </w:pPr>
      <w:r>
        <w:rPr>
          <w:rFonts w:cs="Arial"/>
          <w:szCs w:val="22"/>
        </w:rPr>
        <w:t xml:space="preserve">Employees clocking in </w:t>
      </w:r>
      <w:r w:rsidR="008C34E9">
        <w:rPr>
          <w:rFonts w:cs="Arial"/>
          <w:szCs w:val="22"/>
        </w:rPr>
        <w:t>less than</w:t>
      </w:r>
      <w:r>
        <w:rPr>
          <w:rFonts w:cs="Arial"/>
          <w:szCs w:val="22"/>
        </w:rPr>
        <w:t xml:space="preserve"> 7 minutes prior to their shift start time will be paid as if they were on time. Frequently clocking in over 7 minutes before shift start time without prior approval from the manager/supervisor </w:t>
      </w:r>
      <w:r w:rsidR="008C34E9">
        <w:rPr>
          <w:rFonts w:cs="Arial"/>
          <w:szCs w:val="22"/>
        </w:rPr>
        <w:t xml:space="preserve">may result in disciplinary action. </w:t>
      </w:r>
      <w:r>
        <w:rPr>
          <w:rFonts w:cs="Arial"/>
          <w:szCs w:val="22"/>
        </w:rPr>
        <w:t xml:space="preserve"> </w:t>
      </w:r>
    </w:p>
    <w:p w14:paraId="19D7E312" w14:textId="77777777" w:rsidR="007209E0" w:rsidRPr="00F64027" w:rsidRDefault="007209E0" w:rsidP="00F64027">
      <w:pPr>
        <w:pStyle w:val="BodyText"/>
        <w:jc w:val="left"/>
        <w:rPr>
          <w:rFonts w:cs="Arial"/>
          <w:szCs w:val="22"/>
        </w:rPr>
      </w:pPr>
    </w:p>
    <w:p w14:paraId="2ECD7E8F" w14:textId="5468202F" w:rsidR="007209E0" w:rsidRPr="00F64027" w:rsidRDefault="007209E0" w:rsidP="00F64027">
      <w:pPr>
        <w:pStyle w:val="BodyText"/>
        <w:jc w:val="left"/>
        <w:rPr>
          <w:rFonts w:cs="Arial"/>
          <w:szCs w:val="22"/>
        </w:rPr>
      </w:pPr>
      <w:r w:rsidRPr="00F64027">
        <w:rPr>
          <w:rFonts w:cs="Arial"/>
          <w:szCs w:val="22"/>
        </w:rPr>
        <w:t xml:space="preserve">Falsifying time entries is strictly prohibited. Falsifying time entries includes working “off the clock.” If an employee falsifies </w:t>
      </w:r>
      <w:r w:rsidR="003E2365">
        <w:rPr>
          <w:rFonts w:cs="Arial"/>
          <w:szCs w:val="22"/>
        </w:rPr>
        <w:t>their</w:t>
      </w:r>
      <w:r w:rsidRPr="00F64027">
        <w:rPr>
          <w:rFonts w:cs="Arial"/>
          <w:szCs w:val="22"/>
        </w:rPr>
        <w:t xml:space="preserve"> time records, or the time records of co-workers, or work</w:t>
      </w:r>
      <w:r w:rsidR="000E07A3">
        <w:rPr>
          <w:rFonts w:cs="Arial"/>
          <w:szCs w:val="22"/>
        </w:rPr>
        <w:t>s</w:t>
      </w:r>
      <w:r w:rsidRPr="00F64027">
        <w:rPr>
          <w:rFonts w:cs="Arial"/>
          <w:szCs w:val="22"/>
        </w:rPr>
        <w:t xml:space="preserve"> off the clock, the employee will be subject to discipline up to and including termination. Immediately report to Human Resources and the Director of Finance any employee, supervisor, or manager who falsifies any employees’ time entries or encourages or requires any employee to falsify time entries or work off the clock. </w:t>
      </w:r>
    </w:p>
    <w:p w14:paraId="6A63BCAC" w14:textId="77777777" w:rsidR="007209E0" w:rsidRPr="00F64027" w:rsidRDefault="007209E0" w:rsidP="00F64027">
      <w:pPr>
        <w:pStyle w:val="BodyText"/>
        <w:jc w:val="left"/>
        <w:rPr>
          <w:rFonts w:cs="Arial"/>
          <w:szCs w:val="22"/>
        </w:rPr>
      </w:pPr>
    </w:p>
    <w:p w14:paraId="1C5231F8" w14:textId="77777777" w:rsidR="00FA2D02" w:rsidRDefault="00FA2D02" w:rsidP="00FD3023">
      <w:pPr>
        <w:pStyle w:val="Heading1"/>
      </w:pPr>
      <w:bookmarkStart w:id="30" w:name="_Toc206684497"/>
      <w:r w:rsidRPr="00F64027">
        <w:t>HOURS OF OPERATION</w:t>
      </w:r>
      <w:bookmarkEnd w:id="30"/>
    </w:p>
    <w:p w14:paraId="303CF959" w14:textId="77777777" w:rsidR="005A173F" w:rsidRPr="00F64027" w:rsidRDefault="005A173F" w:rsidP="00F64027">
      <w:pPr>
        <w:pStyle w:val="BodyText"/>
        <w:jc w:val="left"/>
        <w:rPr>
          <w:rFonts w:cs="Arial"/>
          <w:b/>
          <w:bCs/>
          <w:iCs/>
          <w:szCs w:val="22"/>
          <w:u w:val="single"/>
        </w:rPr>
      </w:pPr>
    </w:p>
    <w:p w14:paraId="5F6F6C29" w14:textId="4A9D9578" w:rsidR="00D47D39" w:rsidRDefault="00A70759" w:rsidP="00D47D39">
      <w:pPr>
        <w:rPr>
          <w:rFonts w:cs="Arial"/>
          <w:szCs w:val="22"/>
        </w:rPr>
      </w:pPr>
      <w:r w:rsidRPr="0012542F">
        <w:rPr>
          <w:rFonts w:cs="Arial"/>
          <w:szCs w:val="22"/>
        </w:rPr>
        <w:t xml:space="preserve">It is the policy of the Town of Granby to establish working hours as required by </w:t>
      </w:r>
      <w:r w:rsidR="00075024" w:rsidRPr="0012542F">
        <w:rPr>
          <w:rFonts w:cs="Arial"/>
          <w:szCs w:val="22"/>
        </w:rPr>
        <w:t>workload</w:t>
      </w:r>
      <w:r w:rsidRPr="0012542F">
        <w:rPr>
          <w:rFonts w:cs="Arial"/>
          <w:szCs w:val="22"/>
        </w:rPr>
        <w:t xml:space="preserve"> and production, residents’ needs and the efficient management of personnel resources. The </w:t>
      </w:r>
      <w:r w:rsidRPr="0012542F">
        <w:rPr>
          <w:rFonts w:cs="Arial"/>
          <w:szCs w:val="22"/>
        </w:rPr>
        <w:lastRenderedPageBreak/>
        <w:t xml:space="preserve">scheduling of work shifts and lunch breaks for individual employees </w:t>
      </w:r>
      <w:r w:rsidR="00EF658E" w:rsidRPr="0012542F">
        <w:rPr>
          <w:rFonts w:cs="Arial"/>
          <w:szCs w:val="22"/>
        </w:rPr>
        <w:t>is</w:t>
      </w:r>
      <w:r w:rsidRPr="0012542F">
        <w:rPr>
          <w:rFonts w:cs="Arial"/>
          <w:szCs w:val="22"/>
        </w:rPr>
        <w:t xml:space="preserve"> performed within their respective departments.</w:t>
      </w:r>
      <w:r w:rsidR="00EC58DB">
        <w:rPr>
          <w:rFonts w:cs="Arial"/>
          <w:szCs w:val="22"/>
        </w:rPr>
        <w:t xml:space="preserve"> </w:t>
      </w:r>
    </w:p>
    <w:p w14:paraId="69F3D775" w14:textId="77777777" w:rsidR="00D47D39" w:rsidRPr="0012542F" w:rsidRDefault="00D47D39" w:rsidP="00D47D39">
      <w:pPr>
        <w:rPr>
          <w:rFonts w:cs="Arial"/>
          <w:szCs w:val="22"/>
        </w:rPr>
      </w:pPr>
    </w:p>
    <w:p w14:paraId="01AC4B38" w14:textId="652B1B21" w:rsidR="00A3315D" w:rsidRPr="00F64027" w:rsidRDefault="00EF658E" w:rsidP="00F64027">
      <w:pPr>
        <w:pStyle w:val="BodyText"/>
        <w:ind w:right="113"/>
        <w:jc w:val="left"/>
        <w:rPr>
          <w:rFonts w:cs="Arial"/>
          <w:szCs w:val="22"/>
        </w:rPr>
      </w:pPr>
      <w:r w:rsidRPr="0012542F">
        <w:rPr>
          <w:rFonts w:cs="Arial"/>
          <w:szCs w:val="22"/>
        </w:rPr>
        <w:t>Town</w:t>
      </w:r>
      <w:r w:rsidR="00C3254F" w:rsidRPr="0012542F">
        <w:rPr>
          <w:rFonts w:cs="Arial"/>
          <w:szCs w:val="22"/>
        </w:rPr>
        <w:t xml:space="preserve"> Hall is open </w:t>
      </w:r>
      <w:r w:rsidR="00C3254F" w:rsidRPr="00F64027">
        <w:rPr>
          <w:rFonts w:cs="Arial"/>
          <w:szCs w:val="22"/>
        </w:rPr>
        <w:t>for</w:t>
      </w:r>
      <w:r w:rsidR="00C3254F" w:rsidRPr="0012542F">
        <w:rPr>
          <w:rFonts w:cs="Arial"/>
          <w:szCs w:val="22"/>
        </w:rPr>
        <w:t xml:space="preserve"> </w:t>
      </w:r>
      <w:r w:rsidR="00C3254F" w:rsidRPr="00F64027">
        <w:rPr>
          <w:rFonts w:cs="Arial"/>
          <w:szCs w:val="22"/>
        </w:rPr>
        <w:t>the</w:t>
      </w:r>
      <w:r w:rsidR="00C3254F" w:rsidRPr="0012542F">
        <w:rPr>
          <w:rFonts w:cs="Arial"/>
          <w:szCs w:val="22"/>
        </w:rPr>
        <w:t xml:space="preserve"> public </w:t>
      </w:r>
      <w:r w:rsidR="00A70759" w:rsidRPr="00F64027">
        <w:rPr>
          <w:rFonts w:cs="Arial"/>
          <w:szCs w:val="22"/>
        </w:rPr>
        <w:t>Monday through Wednesday, 8:00 a.m. – 4:00 p.m., Thursday, 8:00 a.m. – 6:</w:t>
      </w:r>
      <w:r w:rsidR="00074B01" w:rsidRPr="00F64027">
        <w:rPr>
          <w:rFonts w:cs="Arial"/>
          <w:szCs w:val="22"/>
        </w:rPr>
        <w:t>0</w:t>
      </w:r>
      <w:r w:rsidR="00A70759" w:rsidRPr="00F64027">
        <w:rPr>
          <w:rFonts w:cs="Arial"/>
          <w:szCs w:val="22"/>
        </w:rPr>
        <w:t>0 p.m., and Friday, 8:00 a.m. - 12:30 p.m</w:t>
      </w:r>
      <w:r w:rsidR="00A70759" w:rsidRPr="0012542F">
        <w:rPr>
          <w:rFonts w:cs="Arial"/>
          <w:szCs w:val="22"/>
        </w:rPr>
        <w:t xml:space="preserve">. </w:t>
      </w:r>
      <w:r w:rsidR="00C3254F" w:rsidRPr="0012542F">
        <w:rPr>
          <w:rFonts w:cs="Arial"/>
          <w:szCs w:val="22"/>
        </w:rPr>
        <w:t xml:space="preserve">or by appointment before or after those times. </w:t>
      </w:r>
      <w:r w:rsidR="00C3254F" w:rsidRPr="00F64027">
        <w:rPr>
          <w:rFonts w:cs="Arial"/>
          <w:szCs w:val="22"/>
        </w:rPr>
        <w:t>The</w:t>
      </w:r>
      <w:r w:rsidR="00C3254F" w:rsidRPr="0012542F">
        <w:rPr>
          <w:rFonts w:cs="Arial"/>
          <w:szCs w:val="22"/>
        </w:rPr>
        <w:t xml:space="preserve"> normal workweek </w:t>
      </w:r>
      <w:r w:rsidR="00C3254F" w:rsidRPr="00F64027">
        <w:rPr>
          <w:rFonts w:cs="Arial"/>
          <w:szCs w:val="22"/>
        </w:rPr>
        <w:t>for</w:t>
      </w:r>
      <w:r w:rsidR="00C3254F" w:rsidRPr="0012542F">
        <w:rPr>
          <w:rFonts w:cs="Arial"/>
          <w:szCs w:val="22"/>
        </w:rPr>
        <w:t xml:space="preserve"> regular </w:t>
      </w:r>
      <w:r w:rsidR="00C3254F" w:rsidRPr="00F64027">
        <w:rPr>
          <w:rFonts w:cs="Arial"/>
          <w:szCs w:val="22"/>
        </w:rPr>
        <w:t>full-time</w:t>
      </w:r>
      <w:r w:rsidR="00C3254F" w:rsidRPr="0012542F">
        <w:rPr>
          <w:rFonts w:cs="Arial"/>
          <w:szCs w:val="22"/>
        </w:rPr>
        <w:t xml:space="preserve"> employees shall be </w:t>
      </w:r>
      <w:r w:rsidR="00C3254F" w:rsidRPr="00F64027">
        <w:rPr>
          <w:rFonts w:cs="Arial"/>
          <w:szCs w:val="22"/>
        </w:rPr>
        <w:t>a</w:t>
      </w:r>
      <w:r w:rsidR="00C3254F" w:rsidRPr="0012542F">
        <w:rPr>
          <w:rFonts w:cs="Arial"/>
          <w:szCs w:val="22"/>
        </w:rPr>
        <w:t xml:space="preserve"> </w:t>
      </w:r>
      <w:r w:rsidR="00C3254F" w:rsidRPr="00F64027">
        <w:rPr>
          <w:rFonts w:cs="Arial"/>
          <w:szCs w:val="22"/>
        </w:rPr>
        <w:t>total</w:t>
      </w:r>
      <w:r w:rsidR="00C3254F" w:rsidRPr="0012542F">
        <w:rPr>
          <w:rFonts w:cs="Arial"/>
          <w:szCs w:val="22"/>
        </w:rPr>
        <w:t xml:space="preserve"> of 35 hours</w:t>
      </w:r>
      <w:r w:rsidR="00164BC5" w:rsidRPr="0012542F">
        <w:rPr>
          <w:rFonts w:cs="Arial"/>
          <w:szCs w:val="22"/>
        </w:rPr>
        <w:t>.</w:t>
      </w:r>
      <w:r w:rsidR="00C3254F" w:rsidRPr="0012542F">
        <w:rPr>
          <w:rFonts w:cs="Arial"/>
          <w:szCs w:val="22"/>
        </w:rPr>
        <w:t xml:space="preserve"> Executive, Administrative and Professional employees </w:t>
      </w:r>
      <w:r w:rsidR="00C3254F" w:rsidRPr="00F64027">
        <w:rPr>
          <w:rFonts w:cs="Arial"/>
          <w:szCs w:val="22"/>
        </w:rPr>
        <w:t>are</w:t>
      </w:r>
      <w:r w:rsidR="00C3254F" w:rsidRPr="0012542F">
        <w:rPr>
          <w:rFonts w:cs="Arial"/>
          <w:szCs w:val="22"/>
        </w:rPr>
        <w:t xml:space="preserve"> expected </w:t>
      </w:r>
      <w:r w:rsidR="00C3254F" w:rsidRPr="00F64027">
        <w:rPr>
          <w:rFonts w:cs="Arial"/>
          <w:szCs w:val="22"/>
        </w:rPr>
        <w:t>to</w:t>
      </w:r>
      <w:r w:rsidR="00C3254F" w:rsidRPr="0012542F">
        <w:rPr>
          <w:rFonts w:cs="Arial"/>
          <w:szCs w:val="22"/>
        </w:rPr>
        <w:t xml:space="preserve"> perform, when necessary, work outside of regular office hours.</w:t>
      </w:r>
      <w:r w:rsidR="00A70759" w:rsidRPr="00F64027">
        <w:rPr>
          <w:rFonts w:cs="Arial"/>
          <w:szCs w:val="22"/>
        </w:rPr>
        <w:t xml:space="preserve"> </w:t>
      </w:r>
    </w:p>
    <w:p w14:paraId="65345B74" w14:textId="77777777" w:rsidR="00A70759" w:rsidRPr="00F64027" w:rsidRDefault="00A70759" w:rsidP="00F64027">
      <w:pPr>
        <w:pStyle w:val="BodyText"/>
        <w:ind w:right="113"/>
        <w:jc w:val="left"/>
        <w:rPr>
          <w:rFonts w:cs="Arial"/>
          <w:szCs w:val="22"/>
        </w:rPr>
      </w:pPr>
    </w:p>
    <w:p w14:paraId="24A56F66" w14:textId="6B7188C0" w:rsidR="00CC150A" w:rsidRPr="00F64027" w:rsidRDefault="0012542F" w:rsidP="00F64027">
      <w:pPr>
        <w:pStyle w:val="BodyText"/>
        <w:ind w:right="114"/>
        <w:jc w:val="left"/>
        <w:rPr>
          <w:rFonts w:cs="Arial"/>
          <w:szCs w:val="22"/>
        </w:rPr>
      </w:pPr>
      <w:r>
        <w:rPr>
          <w:rFonts w:cs="Arial"/>
          <w:szCs w:val="22"/>
        </w:rPr>
        <w:t>Due to</w:t>
      </w:r>
      <w:r w:rsidR="00FE4E07">
        <w:rPr>
          <w:rFonts w:cs="Arial"/>
          <w:szCs w:val="22"/>
        </w:rPr>
        <w:t xml:space="preserve"> the nature of their work and/or prevailing labor agreements, </w:t>
      </w:r>
      <w:r w:rsidR="00353E8F">
        <w:rPr>
          <w:rFonts w:cs="Arial"/>
          <w:szCs w:val="22"/>
        </w:rPr>
        <w:t xml:space="preserve">employees in </w:t>
      </w:r>
      <w:r w:rsidR="00FE4E07">
        <w:rPr>
          <w:rFonts w:cs="Arial"/>
          <w:szCs w:val="22"/>
        </w:rPr>
        <w:t>t</w:t>
      </w:r>
      <w:r w:rsidR="00CC150A" w:rsidRPr="00F64027">
        <w:rPr>
          <w:rFonts w:cs="Arial"/>
          <w:szCs w:val="22"/>
        </w:rPr>
        <w:t xml:space="preserve">he Public Works Department, Police Department, Dispatch Services, Library Services and </w:t>
      </w:r>
      <w:r w:rsidR="00EC6F23">
        <w:rPr>
          <w:rFonts w:cs="Arial"/>
          <w:szCs w:val="22"/>
        </w:rPr>
        <w:t>Community</w:t>
      </w:r>
      <w:r w:rsidR="00CC150A" w:rsidRPr="00F64027">
        <w:rPr>
          <w:rFonts w:cs="Arial"/>
          <w:szCs w:val="22"/>
        </w:rPr>
        <w:t xml:space="preserve"> Services Department may work a different schedule and time from that indicated above.</w:t>
      </w:r>
    </w:p>
    <w:p w14:paraId="79AF5200" w14:textId="77777777" w:rsidR="00CC150A" w:rsidRPr="0012542F" w:rsidRDefault="00CC150A" w:rsidP="00F64027">
      <w:pPr>
        <w:rPr>
          <w:rFonts w:cs="Arial"/>
          <w:szCs w:val="22"/>
        </w:rPr>
      </w:pPr>
    </w:p>
    <w:p w14:paraId="03BD0D20" w14:textId="2E3689E6" w:rsidR="00FA2D02" w:rsidRPr="00F64027" w:rsidRDefault="00FA2D02" w:rsidP="00FD3023">
      <w:pPr>
        <w:pStyle w:val="Heading1"/>
      </w:pPr>
      <w:bookmarkStart w:id="31" w:name="_Toc206684498"/>
      <w:r w:rsidRPr="00F64027">
        <w:t>OFFICE COVERAGE</w:t>
      </w:r>
      <w:bookmarkEnd w:id="31"/>
    </w:p>
    <w:p w14:paraId="06AD3FD2" w14:textId="77777777" w:rsidR="00010EA8" w:rsidRPr="00F64027" w:rsidRDefault="00010EA8" w:rsidP="00F64027">
      <w:pPr>
        <w:pStyle w:val="BodyText"/>
        <w:jc w:val="left"/>
        <w:rPr>
          <w:rFonts w:cs="Arial"/>
          <w:i/>
          <w:szCs w:val="22"/>
          <w:u w:val="single"/>
        </w:rPr>
      </w:pPr>
    </w:p>
    <w:p w14:paraId="3F7621CC" w14:textId="46F76BBF" w:rsidR="0032765A" w:rsidRPr="00F64027" w:rsidRDefault="0032765A" w:rsidP="00F64027">
      <w:pPr>
        <w:pStyle w:val="BodyText"/>
        <w:ind w:right="115"/>
        <w:jc w:val="left"/>
        <w:rPr>
          <w:rFonts w:cs="Arial"/>
          <w:szCs w:val="22"/>
        </w:rPr>
      </w:pPr>
      <w:r w:rsidRPr="0012542F">
        <w:rPr>
          <w:rFonts w:cs="Arial"/>
          <w:szCs w:val="22"/>
        </w:rPr>
        <w:t xml:space="preserve">Offices with </w:t>
      </w:r>
      <w:r w:rsidRPr="00F64027">
        <w:rPr>
          <w:rFonts w:cs="Arial"/>
          <w:szCs w:val="22"/>
        </w:rPr>
        <w:t>more</w:t>
      </w:r>
      <w:r w:rsidRPr="0012542F">
        <w:rPr>
          <w:rFonts w:cs="Arial"/>
          <w:szCs w:val="22"/>
        </w:rPr>
        <w:t xml:space="preserve"> than one employee </w:t>
      </w:r>
      <w:r w:rsidR="00121E76" w:rsidRPr="0012542F">
        <w:rPr>
          <w:rFonts w:cs="Arial"/>
          <w:szCs w:val="22"/>
        </w:rPr>
        <w:t xml:space="preserve">shall </w:t>
      </w:r>
      <w:r w:rsidRPr="00F64027">
        <w:rPr>
          <w:rFonts w:cs="Arial"/>
          <w:szCs w:val="22"/>
        </w:rPr>
        <w:t>take</w:t>
      </w:r>
      <w:r w:rsidRPr="0012542F">
        <w:rPr>
          <w:rFonts w:cs="Arial"/>
          <w:szCs w:val="22"/>
        </w:rPr>
        <w:t xml:space="preserve"> lunch on </w:t>
      </w:r>
      <w:r w:rsidRPr="00F64027">
        <w:rPr>
          <w:rFonts w:cs="Arial"/>
          <w:szCs w:val="22"/>
        </w:rPr>
        <w:t>a</w:t>
      </w:r>
      <w:r w:rsidRPr="0012542F">
        <w:rPr>
          <w:rFonts w:cs="Arial"/>
          <w:szCs w:val="22"/>
        </w:rPr>
        <w:t xml:space="preserve"> staggered schedule </w:t>
      </w:r>
      <w:r w:rsidR="0012542F">
        <w:rPr>
          <w:rFonts w:cs="Arial"/>
          <w:szCs w:val="22"/>
        </w:rPr>
        <w:t xml:space="preserve">in order for </w:t>
      </w:r>
      <w:r w:rsidRPr="0012542F">
        <w:rPr>
          <w:rFonts w:cs="Arial"/>
          <w:szCs w:val="22"/>
        </w:rPr>
        <w:t xml:space="preserve">the </w:t>
      </w:r>
      <w:r w:rsidRPr="00F64027">
        <w:rPr>
          <w:rFonts w:cs="Arial"/>
          <w:szCs w:val="22"/>
        </w:rPr>
        <w:t>office</w:t>
      </w:r>
      <w:r w:rsidRPr="0012542F">
        <w:rPr>
          <w:rFonts w:cs="Arial"/>
          <w:szCs w:val="22"/>
        </w:rPr>
        <w:t xml:space="preserve"> </w:t>
      </w:r>
      <w:r w:rsidR="00A3315D">
        <w:rPr>
          <w:rFonts w:cs="Arial"/>
          <w:szCs w:val="22"/>
        </w:rPr>
        <w:t>to remain open</w:t>
      </w:r>
      <w:r w:rsidRPr="0012542F">
        <w:rPr>
          <w:rFonts w:cs="Arial"/>
          <w:szCs w:val="22"/>
        </w:rPr>
        <w:t>.</w:t>
      </w:r>
      <w:r w:rsidR="009A283D" w:rsidRPr="0012542F">
        <w:rPr>
          <w:rFonts w:cs="Arial"/>
          <w:szCs w:val="22"/>
        </w:rPr>
        <w:t xml:space="preserve"> </w:t>
      </w:r>
      <w:r w:rsidR="00121E76" w:rsidRPr="0012542F">
        <w:rPr>
          <w:rFonts w:cs="Arial"/>
          <w:szCs w:val="22"/>
        </w:rPr>
        <w:t>The Town Manager must be notified in advance</w:t>
      </w:r>
      <w:r w:rsidRPr="0012542F">
        <w:rPr>
          <w:rFonts w:cs="Arial"/>
          <w:szCs w:val="22"/>
        </w:rPr>
        <w:t xml:space="preserve"> </w:t>
      </w:r>
      <w:r w:rsidR="0012542F">
        <w:rPr>
          <w:rFonts w:cs="Arial"/>
          <w:szCs w:val="22"/>
        </w:rPr>
        <w:t>i</w:t>
      </w:r>
      <w:r w:rsidR="0012542F" w:rsidRPr="00F64027">
        <w:rPr>
          <w:rFonts w:cs="Arial"/>
          <w:szCs w:val="22"/>
        </w:rPr>
        <w:t>f</w:t>
      </w:r>
      <w:r w:rsidRPr="0012542F">
        <w:rPr>
          <w:rFonts w:cs="Arial"/>
          <w:szCs w:val="22"/>
        </w:rPr>
        <w:t xml:space="preserve"> staffing precludes </w:t>
      </w:r>
      <w:r w:rsidRPr="00F64027">
        <w:rPr>
          <w:rFonts w:cs="Arial"/>
          <w:szCs w:val="22"/>
        </w:rPr>
        <w:t>the</w:t>
      </w:r>
      <w:r w:rsidRPr="0012542F">
        <w:rPr>
          <w:rFonts w:cs="Arial"/>
          <w:szCs w:val="22"/>
        </w:rPr>
        <w:t xml:space="preserve"> </w:t>
      </w:r>
      <w:r w:rsidRPr="00F64027">
        <w:rPr>
          <w:rFonts w:cs="Arial"/>
          <w:szCs w:val="22"/>
        </w:rPr>
        <w:t>office</w:t>
      </w:r>
      <w:r w:rsidRPr="0012542F">
        <w:rPr>
          <w:rFonts w:cs="Arial"/>
          <w:szCs w:val="22"/>
        </w:rPr>
        <w:t xml:space="preserve"> from staying open</w:t>
      </w:r>
      <w:r w:rsidR="00063CC6" w:rsidRPr="0012542F">
        <w:rPr>
          <w:rFonts w:cs="Arial"/>
          <w:szCs w:val="22"/>
        </w:rPr>
        <w:t>.</w:t>
      </w:r>
    </w:p>
    <w:p w14:paraId="31FB6607" w14:textId="77777777" w:rsidR="0032765A" w:rsidRPr="0012542F" w:rsidRDefault="0032765A" w:rsidP="00F64027">
      <w:pPr>
        <w:rPr>
          <w:rFonts w:cs="Arial"/>
          <w:szCs w:val="22"/>
        </w:rPr>
      </w:pPr>
    </w:p>
    <w:p w14:paraId="1485E8FF" w14:textId="4ADF0B60" w:rsidR="0032765A" w:rsidRPr="0012542F" w:rsidRDefault="00353E8F" w:rsidP="00F64027">
      <w:pPr>
        <w:pStyle w:val="BodyText"/>
        <w:ind w:right="115"/>
        <w:jc w:val="left"/>
        <w:rPr>
          <w:rFonts w:cs="Arial"/>
          <w:szCs w:val="22"/>
        </w:rPr>
      </w:pPr>
      <w:r w:rsidRPr="0012542F">
        <w:rPr>
          <w:rFonts w:cs="Arial"/>
          <w:szCs w:val="22"/>
        </w:rPr>
        <w:t>Employees who work in a s</w:t>
      </w:r>
      <w:r w:rsidR="0032765A" w:rsidRPr="0012542F">
        <w:rPr>
          <w:rFonts w:cs="Arial"/>
          <w:szCs w:val="22"/>
        </w:rPr>
        <w:t xml:space="preserve">ingle person office </w:t>
      </w:r>
      <w:r w:rsidR="00121E76" w:rsidRPr="0012542F">
        <w:rPr>
          <w:rFonts w:cs="Arial"/>
          <w:szCs w:val="22"/>
        </w:rPr>
        <w:t xml:space="preserve">shall </w:t>
      </w:r>
      <w:r w:rsidR="0032765A" w:rsidRPr="00F64027">
        <w:rPr>
          <w:rFonts w:cs="Arial"/>
          <w:szCs w:val="22"/>
        </w:rPr>
        <w:t>notify</w:t>
      </w:r>
      <w:r w:rsidR="0032765A" w:rsidRPr="0012542F">
        <w:rPr>
          <w:rFonts w:cs="Arial"/>
          <w:szCs w:val="22"/>
        </w:rPr>
        <w:t xml:space="preserve"> </w:t>
      </w:r>
      <w:r w:rsidR="0032765A" w:rsidRPr="00F64027">
        <w:rPr>
          <w:rFonts w:cs="Arial"/>
          <w:szCs w:val="22"/>
        </w:rPr>
        <w:t>a</w:t>
      </w:r>
      <w:r w:rsidR="0032765A" w:rsidRPr="0012542F">
        <w:rPr>
          <w:rFonts w:cs="Arial"/>
          <w:szCs w:val="22"/>
        </w:rPr>
        <w:t xml:space="preserve"> neighboring office and/or </w:t>
      </w:r>
      <w:r w:rsidR="0032765A" w:rsidRPr="00F64027">
        <w:rPr>
          <w:rFonts w:cs="Arial"/>
          <w:szCs w:val="22"/>
        </w:rPr>
        <w:t>the</w:t>
      </w:r>
      <w:r w:rsidR="0032765A" w:rsidRPr="0012542F">
        <w:rPr>
          <w:rFonts w:cs="Arial"/>
          <w:szCs w:val="22"/>
        </w:rPr>
        <w:t xml:space="preserve"> Town Manager’s</w:t>
      </w:r>
      <w:r w:rsidR="00EC6F23" w:rsidRPr="0012542F">
        <w:rPr>
          <w:rFonts w:cs="Arial"/>
          <w:szCs w:val="22"/>
        </w:rPr>
        <w:t xml:space="preserve"> </w:t>
      </w:r>
      <w:r w:rsidR="0032765A" w:rsidRPr="0012542F">
        <w:rPr>
          <w:rFonts w:cs="Arial"/>
          <w:szCs w:val="22"/>
        </w:rPr>
        <w:t xml:space="preserve">Office when leaving </w:t>
      </w:r>
      <w:r w:rsidR="0032765A" w:rsidRPr="00F64027">
        <w:rPr>
          <w:rFonts w:cs="Arial"/>
          <w:szCs w:val="22"/>
        </w:rPr>
        <w:t>the</w:t>
      </w:r>
      <w:r w:rsidR="0032765A" w:rsidRPr="0012542F">
        <w:rPr>
          <w:rFonts w:cs="Arial"/>
          <w:szCs w:val="22"/>
        </w:rPr>
        <w:t xml:space="preserve"> Town Hall </w:t>
      </w:r>
      <w:r w:rsidR="0032765A" w:rsidRPr="00F64027">
        <w:rPr>
          <w:rFonts w:cs="Arial"/>
          <w:szCs w:val="22"/>
        </w:rPr>
        <w:t>for</w:t>
      </w:r>
      <w:r w:rsidR="0032765A" w:rsidRPr="0012542F">
        <w:rPr>
          <w:rFonts w:cs="Arial"/>
          <w:szCs w:val="22"/>
        </w:rPr>
        <w:t xml:space="preserve"> appointments</w:t>
      </w:r>
      <w:r w:rsidR="005E0751" w:rsidRPr="0012542F">
        <w:rPr>
          <w:rFonts w:cs="Arial"/>
          <w:szCs w:val="22"/>
        </w:rPr>
        <w:t xml:space="preserve">, </w:t>
      </w:r>
      <w:r w:rsidR="0032765A" w:rsidRPr="0012542F">
        <w:rPr>
          <w:rFonts w:cs="Arial"/>
          <w:szCs w:val="22"/>
        </w:rPr>
        <w:t>meetings</w:t>
      </w:r>
      <w:r w:rsidR="005E0751" w:rsidRPr="0012542F">
        <w:rPr>
          <w:rFonts w:cs="Arial"/>
          <w:szCs w:val="22"/>
        </w:rPr>
        <w:t xml:space="preserve"> or meal breaks</w:t>
      </w:r>
      <w:r w:rsidR="00063CC6" w:rsidRPr="0012542F">
        <w:rPr>
          <w:rFonts w:cs="Arial"/>
          <w:szCs w:val="22"/>
        </w:rPr>
        <w:t xml:space="preserve">. </w:t>
      </w:r>
      <w:r w:rsidR="0032765A" w:rsidRPr="0012542F">
        <w:rPr>
          <w:rFonts w:cs="Arial"/>
          <w:szCs w:val="22"/>
        </w:rPr>
        <w:t xml:space="preserve"> </w:t>
      </w:r>
      <w:r w:rsidR="0032765A" w:rsidRPr="00F64027">
        <w:rPr>
          <w:rFonts w:cs="Arial"/>
          <w:szCs w:val="22"/>
        </w:rPr>
        <w:t>A</w:t>
      </w:r>
      <w:r w:rsidR="0032765A" w:rsidRPr="0012542F">
        <w:rPr>
          <w:rFonts w:cs="Arial"/>
          <w:szCs w:val="22"/>
        </w:rPr>
        <w:t xml:space="preserve"> typed, brief notice </w:t>
      </w:r>
      <w:r w:rsidR="0032765A" w:rsidRPr="00F64027">
        <w:rPr>
          <w:rFonts w:cs="Arial"/>
          <w:szCs w:val="22"/>
        </w:rPr>
        <w:t>for</w:t>
      </w:r>
      <w:r w:rsidR="0032765A" w:rsidRPr="0012542F">
        <w:rPr>
          <w:rFonts w:cs="Arial"/>
          <w:szCs w:val="22"/>
        </w:rPr>
        <w:t xml:space="preserve"> </w:t>
      </w:r>
      <w:r w:rsidR="0032765A" w:rsidRPr="00F64027">
        <w:rPr>
          <w:rFonts w:cs="Arial"/>
          <w:szCs w:val="22"/>
        </w:rPr>
        <w:t>the</w:t>
      </w:r>
      <w:r w:rsidR="0032765A" w:rsidRPr="0012542F">
        <w:rPr>
          <w:rFonts w:cs="Arial"/>
          <w:szCs w:val="22"/>
        </w:rPr>
        <w:t xml:space="preserve"> office closing </w:t>
      </w:r>
      <w:r w:rsidR="00121E76" w:rsidRPr="0012542F">
        <w:rPr>
          <w:rFonts w:cs="Arial"/>
          <w:szCs w:val="22"/>
        </w:rPr>
        <w:t xml:space="preserve">shall </w:t>
      </w:r>
      <w:r w:rsidR="0032765A" w:rsidRPr="0012542F">
        <w:rPr>
          <w:rFonts w:cs="Arial"/>
          <w:szCs w:val="22"/>
        </w:rPr>
        <w:t xml:space="preserve">be posted </w:t>
      </w:r>
      <w:r w:rsidR="00445964" w:rsidRPr="0012542F">
        <w:rPr>
          <w:rFonts w:cs="Arial"/>
          <w:szCs w:val="22"/>
        </w:rPr>
        <w:t xml:space="preserve">on the door </w:t>
      </w:r>
      <w:r w:rsidR="0032765A" w:rsidRPr="0012542F">
        <w:rPr>
          <w:rFonts w:cs="Arial"/>
          <w:szCs w:val="22"/>
        </w:rPr>
        <w:t xml:space="preserve">with </w:t>
      </w:r>
      <w:r w:rsidR="0032765A" w:rsidRPr="00F64027">
        <w:rPr>
          <w:rFonts w:cs="Arial"/>
          <w:szCs w:val="22"/>
        </w:rPr>
        <w:t>a</w:t>
      </w:r>
      <w:r w:rsidR="0032765A" w:rsidRPr="0012542F">
        <w:rPr>
          <w:rFonts w:cs="Arial"/>
          <w:szCs w:val="22"/>
        </w:rPr>
        <w:t xml:space="preserve"> re-opening </w:t>
      </w:r>
      <w:r w:rsidR="0032765A" w:rsidRPr="00F64027">
        <w:rPr>
          <w:rFonts w:cs="Arial"/>
          <w:szCs w:val="22"/>
        </w:rPr>
        <w:t>time</w:t>
      </w:r>
      <w:r w:rsidR="0032765A" w:rsidRPr="0012542F">
        <w:rPr>
          <w:rFonts w:cs="Arial"/>
          <w:szCs w:val="22"/>
        </w:rPr>
        <w:t xml:space="preserve"> and </w:t>
      </w:r>
      <w:r w:rsidR="00445964" w:rsidRPr="0012542F">
        <w:rPr>
          <w:rFonts w:cs="Arial"/>
          <w:szCs w:val="22"/>
        </w:rPr>
        <w:t>information on</w:t>
      </w:r>
      <w:r w:rsidR="0032765A" w:rsidRPr="0012542F">
        <w:rPr>
          <w:rFonts w:cs="Arial"/>
          <w:szCs w:val="22"/>
        </w:rPr>
        <w:t xml:space="preserve"> where </w:t>
      </w:r>
      <w:r w:rsidR="0032765A" w:rsidRPr="00F64027">
        <w:rPr>
          <w:rFonts w:cs="Arial"/>
          <w:szCs w:val="22"/>
        </w:rPr>
        <w:t>the</w:t>
      </w:r>
      <w:r w:rsidR="0032765A" w:rsidRPr="0012542F">
        <w:rPr>
          <w:rFonts w:cs="Arial"/>
          <w:szCs w:val="22"/>
        </w:rPr>
        <w:t xml:space="preserve"> public can go for assistance.</w:t>
      </w:r>
    </w:p>
    <w:p w14:paraId="704838EE" w14:textId="77777777" w:rsidR="004F4975" w:rsidRPr="00F64027" w:rsidRDefault="004F4975" w:rsidP="00F64027">
      <w:pPr>
        <w:pStyle w:val="BodyText"/>
        <w:jc w:val="left"/>
        <w:rPr>
          <w:rFonts w:cs="Arial"/>
          <w:szCs w:val="22"/>
          <w:u w:val="single"/>
        </w:rPr>
      </w:pPr>
    </w:p>
    <w:p w14:paraId="732DF2C4" w14:textId="79DD7792" w:rsidR="004F4975" w:rsidRPr="00D47D39" w:rsidRDefault="004F4975" w:rsidP="00D47D39">
      <w:pPr>
        <w:spacing w:after="200" w:line="276" w:lineRule="auto"/>
        <w:rPr>
          <w:rFonts w:cs="Arial"/>
          <w:b/>
          <w:bCs/>
          <w:szCs w:val="22"/>
          <w:u w:val="single"/>
        </w:rPr>
      </w:pPr>
      <w:r w:rsidRPr="00D47D39">
        <w:rPr>
          <w:b/>
          <w:bCs/>
        </w:rPr>
        <w:t>ATTENDANCE AND PUN</w:t>
      </w:r>
      <w:r w:rsidR="00445964" w:rsidRPr="00D47D39">
        <w:rPr>
          <w:b/>
          <w:bCs/>
        </w:rPr>
        <w:t>C</w:t>
      </w:r>
      <w:r w:rsidRPr="00D47D39">
        <w:rPr>
          <w:b/>
          <w:bCs/>
        </w:rPr>
        <w:t>TUALITY</w:t>
      </w:r>
    </w:p>
    <w:p w14:paraId="44C7407D" w14:textId="77777777" w:rsidR="0032765A" w:rsidRPr="00F64027" w:rsidRDefault="0032765A" w:rsidP="00F64027">
      <w:pPr>
        <w:rPr>
          <w:rFonts w:eastAsia="Arial" w:cs="Arial"/>
          <w:szCs w:val="22"/>
        </w:rPr>
      </w:pPr>
    </w:p>
    <w:p w14:paraId="2B01DBD8" w14:textId="21CFA9D8" w:rsidR="0032765A" w:rsidRPr="0012542F" w:rsidRDefault="0032765A" w:rsidP="00F64027">
      <w:pPr>
        <w:pStyle w:val="BodyText"/>
        <w:ind w:right="117"/>
        <w:jc w:val="left"/>
        <w:rPr>
          <w:rFonts w:cs="Arial"/>
          <w:szCs w:val="22"/>
        </w:rPr>
      </w:pPr>
      <w:r w:rsidRPr="0012542F">
        <w:rPr>
          <w:rFonts w:cs="Arial"/>
          <w:szCs w:val="22"/>
        </w:rPr>
        <w:t xml:space="preserve">Employees </w:t>
      </w:r>
      <w:r w:rsidRPr="00F64027">
        <w:rPr>
          <w:rFonts w:cs="Arial"/>
          <w:szCs w:val="22"/>
        </w:rPr>
        <w:t>are</w:t>
      </w:r>
      <w:r w:rsidRPr="0012542F">
        <w:rPr>
          <w:rFonts w:cs="Arial"/>
          <w:szCs w:val="22"/>
        </w:rPr>
        <w:t xml:space="preserve"> </w:t>
      </w:r>
      <w:r w:rsidR="00121E76" w:rsidRPr="0012542F">
        <w:rPr>
          <w:rFonts w:cs="Arial"/>
          <w:szCs w:val="22"/>
        </w:rPr>
        <w:t>expected to</w:t>
      </w:r>
      <w:r w:rsidRPr="0012542F">
        <w:rPr>
          <w:rFonts w:cs="Arial"/>
          <w:szCs w:val="22"/>
        </w:rPr>
        <w:t xml:space="preserve"> work dependably and on </w:t>
      </w:r>
      <w:r w:rsidRPr="00F64027">
        <w:rPr>
          <w:rFonts w:cs="Arial"/>
          <w:szCs w:val="22"/>
        </w:rPr>
        <w:t>time.</w:t>
      </w:r>
      <w:r w:rsidRPr="0012542F">
        <w:rPr>
          <w:rFonts w:cs="Arial"/>
          <w:szCs w:val="22"/>
        </w:rPr>
        <w:t xml:space="preserve"> As </w:t>
      </w:r>
      <w:r w:rsidRPr="00F64027">
        <w:rPr>
          <w:rFonts w:cs="Arial"/>
          <w:szCs w:val="22"/>
        </w:rPr>
        <w:t>a</w:t>
      </w:r>
      <w:r w:rsidRPr="0012542F">
        <w:rPr>
          <w:rFonts w:cs="Arial"/>
          <w:szCs w:val="22"/>
        </w:rPr>
        <w:t xml:space="preserve"> rule, employees should be ready </w:t>
      </w:r>
      <w:r w:rsidRPr="00F64027">
        <w:rPr>
          <w:rFonts w:cs="Arial"/>
          <w:szCs w:val="22"/>
        </w:rPr>
        <w:t>to</w:t>
      </w:r>
      <w:r w:rsidRPr="0012542F">
        <w:rPr>
          <w:rFonts w:cs="Arial"/>
          <w:szCs w:val="22"/>
        </w:rPr>
        <w:t xml:space="preserve"> begin work when their shift begins and </w:t>
      </w:r>
      <w:r w:rsidRPr="00F64027">
        <w:rPr>
          <w:rFonts w:cs="Arial"/>
          <w:szCs w:val="22"/>
        </w:rPr>
        <w:t>to</w:t>
      </w:r>
      <w:r w:rsidRPr="0012542F">
        <w:rPr>
          <w:rFonts w:cs="Arial"/>
          <w:szCs w:val="22"/>
        </w:rPr>
        <w:t xml:space="preserve"> work until</w:t>
      </w:r>
      <w:r w:rsidRPr="00F64027">
        <w:rPr>
          <w:rFonts w:cs="Arial"/>
          <w:szCs w:val="22"/>
        </w:rPr>
        <w:t xml:space="preserve"> </w:t>
      </w:r>
      <w:r w:rsidRPr="0012542F">
        <w:rPr>
          <w:rFonts w:cs="Arial"/>
          <w:szCs w:val="22"/>
        </w:rPr>
        <w:t>the end of their shift.</w:t>
      </w:r>
    </w:p>
    <w:p w14:paraId="015BBE8C" w14:textId="77777777" w:rsidR="0032765A" w:rsidRPr="0012542F" w:rsidRDefault="0032765A" w:rsidP="00F64027">
      <w:pPr>
        <w:rPr>
          <w:rFonts w:cs="Arial"/>
          <w:szCs w:val="22"/>
        </w:rPr>
      </w:pPr>
    </w:p>
    <w:p w14:paraId="123331F4" w14:textId="77777777" w:rsidR="007209E0" w:rsidRPr="00F64027" w:rsidRDefault="007209E0" w:rsidP="00F64027">
      <w:pPr>
        <w:pStyle w:val="BodyText"/>
        <w:jc w:val="left"/>
        <w:rPr>
          <w:rFonts w:cs="Arial"/>
          <w:szCs w:val="22"/>
        </w:rPr>
      </w:pPr>
      <w:r w:rsidRPr="00F64027">
        <w:rPr>
          <w:rFonts w:cs="Arial"/>
          <w:szCs w:val="22"/>
        </w:rPr>
        <w:t xml:space="preserve">The Town of Granby requires regular and punctual attendance by employees. All employees are expected to arrive at the workplace on time and ready to perform their job. Failure to comply with this policy may result in disciplinary action, up to and including termination. </w:t>
      </w:r>
    </w:p>
    <w:p w14:paraId="51102ABE" w14:textId="77777777" w:rsidR="007209E0" w:rsidRPr="00F64027" w:rsidRDefault="007209E0" w:rsidP="00F64027">
      <w:pPr>
        <w:pStyle w:val="BodyText"/>
        <w:jc w:val="left"/>
        <w:rPr>
          <w:rFonts w:cs="Arial"/>
          <w:szCs w:val="22"/>
        </w:rPr>
      </w:pPr>
    </w:p>
    <w:p w14:paraId="74449157" w14:textId="77777777" w:rsidR="007209E0" w:rsidRPr="00F64027" w:rsidRDefault="007209E0" w:rsidP="00F64027">
      <w:pPr>
        <w:pStyle w:val="BodyText"/>
        <w:jc w:val="left"/>
        <w:rPr>
          <w:rFonts w:cs="Arial"/>
          <w:szCs w:val="22"/>
        </w:rPr>
      </w:pPr>
      <w:r w:rsidRPr="00F64027">
        <w:rPr>
          <w:rFonts w:cs="Arial"/>
          <w:szCs w:val="22"/>
        </w:rPr>
        <w:t xml:space="preserve">If employees are not going to arrive at work or return from a break on time, they must notify their supervisor or department manager as soon as possible before their scheduled start time. </w:t>
      </w:r>
    </w:p>
    <w:p w14:paraId="05889A0A" w14:textId="77777777" w:rsidR="007209E0" w:rsidRPr="00F64027" w:rsidRDefault="007209E0" w:rsidP="00F64027">
      <w:pPr>
        <w:pStyle w:val="BodyText"/>
        <w:jc w:val="left"/>
        <w:rPr>
          <w:rFonts w:cs="Arial"/>
          <w:szCs w:val="22"/>
        </w:rPr>
      </w:pPr>
    </w:p>
    <w:p w14:paraId="648A269B" w14:textId="77777777" w:rsidR="007209E0" w:rsidRPr="00F64027" w:rsidRDefault="007209E0" w:rsidP="00F64027">
      <w:pPr>
        <w:pStyle w:val="BodyText"/>
        <w:jc w:val="left"/>
        <w:rPr>
          <w:rFonts w:cs="Arial"/>
          <w:szCs w:val="22"/>
        </w:rPr>
      </w:pPr>
      <w:r w:rsidRPr="00F64027">
        <w:rPr>
          <w:rFonts w:cs="Arial"/>
          <w:szCs w:val="22"/>
        </w:rPr>
        <w:t>If employees must miss work due to an emergency or other unexpected circumstance, they shall notify their supervisor or department manager as soon as possible. Notice should include the expected duration of the absence and the expected time or date of return. Employees may be required to provide documentation of the need for the absence, as permitted by applicable law.</w:t>
      </w:r>
    </w:p>
    <w:p w14:paraId="22F7F242" w14:textId="77777777" w:rsidR="007209E0" w:rsidRPr="00F64027" w:rsidRDefault="007209E0" w:rsidP="00F64027">
      <w:pPr>
        <w:pStyle w:val="BodyText"/>
        <w:jc w:val="left"/>
        <w:rPr>
          <w:rFonts w:cs="Arial"/>
          <w:szCs w:val="22"/>
        </w:rPr>
      </w:pPr>
    </w:p>
    <w:p w14:paraId="1D15A1AD" w14:textId="1574473F" w:rsidR="007209E0" w:rsidRPr="00F64027" w:rsidRDefault="007209E0" w:rsidP="00F64027">
      <w:pPr>
        <w:pStyle w:val="BodyText"/>
        <w:jc w:val="left"/>
        <w:rPr>
          <w:rFonts w:cs="Arial"/>
          <w:szCs w:val="22"/>
        </w:rPr>
      </w:pPr>
      <w:r w:rsidRPr="00F64027">
        <w:rPr>
          <w:rFonts w:cs="Arial"/>
          <w:szCs w:val="22"/>
        </w:rPr>
        <w:t xml:space="preserve">If </w:t>
      </w:r>
      <w:r w:rsidR="00E2423F">
        <w:rPr>
          <w:rFonts w:cs="Arial"/>
          <w:szCs w:val="22"/>
        </w:rPr>
        <w:t xml:space="preserve">an </w:t>
      </w:r>
      <w:r w:rsidRPr="00F64027">
        <w:rPr>
          <w:rFonts w:cs="Arial"/>
          <w:szCs w:val="22"/>
        </w:rPr>
        <w:t>employee become</w:t>
      </w:r>
      <w:r w:rsidR="00E2423F">
        <w:rPr>
          <w:rFonts w:cs="Arial"/>
          <w:szCs w:val="22"/>
        </w:rPr>
        <w:t>s</w:t>
      </w:r>
      <w:r w:rsidRPr="00F64027">
        <w:rPr>
          <w:rFonts w:cs="Arial"/>
          <w:szCs w:val="22"/>
        </w:rPr>
        <w:t xml:space="preserve"> ill during the scheduled workday and need</w:t>
      </w:r>
      <w:r w:rsidR="00E2423F">
        <w:rPr>
          <w:rFonts w:cs="Arial"/>
          <w:szCs w:val="22"/>
        </w:rPr>
        <w:t>s</w:t>
      </w:r>
      <w:r w:rsidRPr="00F64027">
        <w:rPr>
          <w:rFonts w:cs="Arial"/>
          <w:szCs w:val="22"/>
        </w:rPr>
        <w:t xml:space="preserve"> to leave before the end of the shift, they must notify their supervisor or department manager immediately. If the employee </w:t>
      </w:r>
      <w:r w:rsidR="00E2423F">
        <w:rPr>
          <w:rFonts w:cs="Arial"/>
          <w:szCs w:val="22"/>
        </w:rPr>
        <w:t>is</w:t>
      </w:r>
      <w:r w:rsidRPr="00F64027">
        <w:rPr>
          <w:rFonts w:cs="Arial"/>
          <w:szCs w:val="22"/>
        </w:rPr>
        <w:t xml:space="preserve"> unable to perform the job at an acceptable level due to illness, they may be sent home and required to use accrued sick time until they are well enough to work.</w:t>
      </w:r>
    </w:p>
    <w:p w14:paraId="61E81933" w14:textId="77777777" w:rsidR="007209E0" w:rsidRPr="00F64027" w:rsidRDefault="007209E0" w:rsidP="00F64027">
      <w:pPr>
        <w:pStyle w:val="BodyText"/>
        <w:jc w:val="left"/>
        <w:rPr>
          <w:rFonts w:cs="Arial"/>
          <w:szCs w:val="22"/>
        </w:rPr>
      </w:pPr>
    </w:p>
    <w:p w14:paraId="201BB1F0" w14:textId="5A013E3E" w:rsidR="007209E0" w:rsidRPr="00F64027" w:rsidRDefault="007209E0" w:rsidP="00F64027">
      <w:pPr>
        <w:pStyle w:val="BodyText"/>
        <w:jc w:val="left"/>
        <w:rPr>
          <w:rFonts w:cs="Arial"/>
          <w:szCs w:val="22"/>
        </w:rPr>
      </w:pPr>
      <w:r w:rsidRPr="00F64027">
        <w:rPr>
          <w:rFonts w:cs="Arial"/>
          <w:szCs w:val="22"/>
        </w:rPr>
        <w:lastRenderedPageBreak/>
        <w:t xml:space="preserve">Absences will be considered excused if the employee </w:t>
      </w:r>
      <w:r w:rsidR="0046659B">
        <w:rPr>
          <w:rFonts w:cs="Arial"/>
          <w:szCs w:val="22"/>
        </w:rPr>
        <w:t>calls out sick a minimum of 1 hour prior to the start of their shift</w:t>
      </w:r>
      <w:r w:rsidRPr="00F64027">
        <w:rPr>
          <w:rFonts w:cs="Arial"/>
          <w:szCs w:val="22"/>
        </w:rPr>
        <w:t xml:space="preserve">. Absences will be considered unexcused if the employees are absent from work during scheduled work hours </w:t>
      </w:r>
      <w:r w:rsidR="0046659B">
        <w:rPr>
          <w:rFonts w:cs="Arial"/>
          <w:szCs w:val="22"/>
        </w:rPr>
        <w:t>without notifying their immediate supervisor</w:t>
      </w:r>
      <w:r w:rsidRPr="00F64027">
        <w:rPr>
          <w:rFonts w:cs="Arial"/>
          <w:szCs w:val="22"/>
        </w:rPr>
        <w:t xml:space="preserve">. This policy applies to all absences, including full or partial day absences, late arrivals, and early departures. </w:t>
      </w:r>
    </w:p>
    <w:p w14:paraId="61861A0E" w14:textId="77777777" w:rsidR="007209E0" w:rsidRPr="00F64027" w:rsidRDefault="007209E0" w:rsidP="00F64027">
      <w:pPr>
        <w:pStyle w:val="BodyText"/>
        <w:jc w:val="left"/>
        <w:rPr>
          <w:rFonts w:cs="Arial"/>
          <w:szCs w:val="22"/>
        </w:rPr>
      </w:pPr>
    </w:p>
    <w:p w14:paraId="70A26B11" w14:textId="7CB2725D" w:rsidR="007209E0" w:rsidRPr="00F64027" w:rsidRDefault="007209E0" w:rsidP="00F64027">
      <w:pPr>
        <w:pStyle w:val="BodyText"/>
        <w:jc w:val="left"/>
        <w:rPr>
          <w:rFonts w:cs="Arial"/>
          <w:szCs w:val="22"/>
        </w:rPr>
      </w:pPr>
      <w:r w:rsidRPr="00F64027">
        <w:rPr>
          <w:rFonts w:cs="Arial"/>
          <w:szCs w:val="22"/>
        </w:rPr>
        <w:t xml:space="preserve">Planned absences, such as vacations, personal time, or medical appointments, should be arranged </w:t>
      </w:r>
      <w:r w:rsidR="0046659B">
        <w:rPr>
          <w:rFonts w:cs="Arial"/>
          <w:szCs w:val="22"/>
        </w:rPr>
        <w:t xml:space="preserve">and the appropriate time off requested in the timekeeping system </w:t>
      </w:r>
      <w:r w:rsidR="008C34E9">
        <w:rPr>
          <w:rFonts w:cs="Arial"/>
          <w:szCs w:val="22"/>
        </w:rPr>
        <w:t>at least two weeks prior to the absence whenever</w:t>
      </w:r>
      <w:r w:rsidRPr="00F64027">
        <w:rPr>
          <w:rFonts w:cs="Arial"/>
          <w:szCs w:val="22"/>
        </w:rPr>
        <w:t xml:space="preserve"> possibl</w:t>
      </w:r>
      <w:r w:rsidR="008C34E9">
        <w:rPr>
          <w:rFonts w:cs="Arial"/>
          <w:szCs w:val="22"/>
        </w:rPr>
        <w:t>e</w:t>
      </w:r>
      <w:r w:rsidRPr="00F64027">
        <w:rPr>
          <w:rFonts w:cs="Arial"/>
          <w:szCs w:val="22"/>
        </w:rPr>
        <w:t xml:space="preserve">. </w:t>
      </w:r>
      <w:r w:rsidR="00297CE0">
        <w:rPr>
          <w:rFonts w:cs="Arial"/>
          <w:szCs w:val="22"/>
        </w:rPr>
        <w:t>A</w:t>
      </w:r>
      <w:r w:rsidR="00E2423F">
        <w:rPr>
          <w:rFonts w:cs="Arial"/>
          <w:szCs w:val="22"/>
        </w:rPr>
        <w:t xml:space="preserve">n </w:t>
      </w:r>
      <w:r w:rsidRPr="00F64027">
        <w:rPr>
          <w:rFonts w:cs="Arial"/>
          <w:szCs w:val="22"/>
        </w:rPr>
        <w:t xml:space="preserve">attempt </w:t>
      </w:r>
      <w:r w:rsidR="00E2423F">
        <w:rPr>
          <w:rFonts w:cs="Arial"/>
          <w:szCs w:val="22"/>
        </w:rPr>
        <w:t xml:space="preserve">should be made </w:t>
      </w:r>
      <w:r w:rsidRPr="00F64027">
        <w:rPr>
          <w:rFonts w:cs="Arial"/>
          <w:szCs w:val="22"/>
        </w:rPr>
        <w:t xml:space="preserve">to schedule outside appointments or obligations so that the absence has the smallest impact possible on the </w:t>
      </w:r>
      <w:r w:rsidR="00E2423F">
        <w:rPr>
          <w:rFonts w:cs="Arial"/>
          <w:szCs w:val="22"/>
        </w:rPr>
        <w:t>T</w:t>
      </w:r>
      <w:r w:rsidRPr="00F64027">
        <w:rPr>
          <w:rFonts w:cs="Arial"/>
          <w:szCs w:val="22"/>
        </w:rPr>
        <w:t xml:space="preserve">own operations. </w:t>
      </w:r>
    </w:p>
    <w:p w14:paraId="21F25F2B" w14:textId="77777777" w:rsidR="007209E0" w:rsidRPr="00F64027" w:rsidRDefault="007209E0" w:rsidP="00F64027">
      <w:pPr>
        <w:pStyle w:val="BodyText"/>
        <w:jc w:val="left"/>
        <w:rPr>
          <w:rFonts w:cs="Arial"/>
          <w:szCs w:val="22"/>
        </w:rPr>
      </w:pPr>
    </w:p>
    <w:p w14:paraId="6A39AEFD" w14:textId="08627659" w:rsidR="007209E0" w:rsidRPr="00F64027" w:rsidRDefault="007209E0" w:rsidP="00F64027">
      <w:pPr>
        <w:pStyle w:val="BodyText"/>
        <w:jc w:val="left"/>
        <w:rPr>
          <w:rFonts w:cs="Arial"/>
          <w:szCs w:val="22"/>
        </w:rPr>
      </w:pPr>
      <w:r w:rsidRPr="00F64027">
        <w:rPr>
          <w:rFonts w:cs="Arial"/>
          <w:szCs w:val="22"/>
        </w:rPr>
        <w:t>The Town of Granby reserves the right to apply accrued vacation, sick time, or other paid time off to unauthorized absences when permitted by applicable law.</w:t>
      </w:r>
    </w:p>
    <w:p w14:paraId="41FB0CDB" w14:textId="77777777" w:rsidR="007209E0" w:rsidRPr="00F64027" w:rsidRDefault="007209E0" w:rsidP="00F64027">
      <w:pPr>
        <w:pStyle w:val="BodyText"/>
        <w:jc w:val="left"/>
        <w:rPr>
          <w:rFonts w:cs="Arial"/>
          <w:szCs w:val="22"/>
        </w:rPr>
      </w:pPr>
    </w:p>
    <w:p w14:paraId="5CA8DEBE" w14:textId="1A7C0100" w:rsidR="007209E0" w:rsidRPr="00F64027" w:rsidRDefault="00106F81" w:rsidP="00F64027">
      <w:pPr>
        <w:pStyle w:val="BodyText"/>
        <w:jc w:val="left"/>
        <w:rPr>
          <w:rFonts w:cs="Arial"/>
          <w:b/>
          <w:i/>
          <w:szCs w:val="22"/>
        </w:rPr>
      </w:pPr>
      <w:r>
        <w:rPr>
          <w:rFonts w:cs="Arial"/>
          <w:szCs w:val="22"/>
        </w:rPr>
        <w:t xml:space="preserve"> </w:t>
      </w:r>
    </w:p>
    <w:p w14:paraId="4F9F3BA8" w14:textId="304E7AEB" w:rsidR="00063CC6" w:rsidRDefault="00063CC6" w:rsidP="00FD3023">
      <w:pPr>
        <w:pStyle w:val="Heading1"/>
      </w:pPr>
      <w:bookmarkStart w:id="32" w:name="_Toc206684499"/>
      <w:r>
        <w:t>REMOTE WORK</w:t>
      </w:r>
      <w:bookmarkEnd w:id="32"/>
    </w:p>
    <w:p w14:paraId="6F962889" w14:textId="77777777" w:rsidR="00063CC6" w:rsidRDefault="00063CC6" w:rsidP="00F64027">
      <w:pPr>
        <w:pStyle w:val="BodyText"/>
        <w:jc w:val="left"/>
        <w:rPr>
          <w:rFonts w:cs="Arial"/>
          <w:b/>
          <w:iCs/>
          <w:szCs w:val="22"/>
          <w:u w:val="single"/>
        </w:rPr>
      </w:pPr>
    </w:p>
    <w:p w14:paraId="32999327" w14:textId="4B0BB8A3" w:rsidR="00063CC6" w:rsidRDefault="00F442B9" w:rsidP="00F64027">
      <w:pPr>
        <w:pStyle w:val="BodyText"/>
        <w:jc w:val="left"/>
        <w:rPr>
          <w:rFonts w:cs="Arial"/>
          <w:szCs w:val="22"/>
        </w:rPr>
      </w:pPr>
      <w:r w:rsidRPr="0012542F">
        <w:rPr>
          <w:rFonts w:cs="Arial"/>
          <w:szCs w:val="22"/>
        </w:rPr>
        <w:t xml:space="preserve">Town employees are expected to work in-person and at their assigned </w:t>
      </w:r>
      <w:r w:rsidR="00EC6F23" w:rsidRPr="0012542F">
        <w:rPr>
          <w:rFonts w:cs="Arial"/>
          <w:szCs w:val="22"/>
        </w:rPr>
        <w:t>workstations</w:t>
      </w:r>
      <w:r w:rsidR="00037018" w:rsidRPr="0012542F">
        <w:rPr>
          <w:rFonts w:cs="Arial"/>
          <w:szCs w:val="22"/>
        </w:rPr>
        <w:t>.</w:t>
      </w:r>
      <w:r w:rsidRPr="0012542F">
        <w:rPr>
          <w:rFonts w:cs="Arial"/>
          <w:szCs w:val="22"/>
        </w:rPr>
        <w:t xml:space="preserve"> </w:t>
      </w:r>
      <w:r w:rsidR="00063CC6" w:rsidRPr="0012542F">
        <w:rPr>
          <w:rFonts w:cs="Arial"/>
          <w:szCs w:val="22"/>
        </w:rPr>
        <w:t xml:space="preserve">From time to time, and only upon prior written consent from the Town Manager where the arrangement benefits both the Town and employee, will the Town entertain remote work arrangements.  Please see your supervisor prior to requesting a remote work arrangement. </w:t>
      </w:r>
    </w:p>
    <w:p w14:paraId="08B8E7CC" w14:textId="77777777" w:rsidR="00297CE0" w:rsidRPr="0012542F" w:rsidRDefault="00297CE0" w:rsidP="00F64027">
      <w:pPr>
        <w:pStyle w:val="BodyText"/>
        <w:jc w:val="left"/>
        <w:rPr>
          <w:rFonts w:cs="Arial"/>
          <w:szCs w:val="22"/>
        </w:rPr>
      </w:pPr>
    </w:p>
    <w:p w14:paraId="13ADAD89" w14:textId="2AC0696F" w:rsidR="00FA2D02" w:rsidRPr="00F64027" w:rsidRDefault="00FA2D02" w:rsidP="00FD3023">
      <w:pPr>
        <w:pStyle w:val="Heading1"/>
      </w:pPr>
      <w:bookmarkStart w:id="33" w:name="_Toc206684500"/>
      <w:r w:rsidRPr="00F64027">
        <w:t>GENERAL RULES OF CONDUCT</w:t>
      </w:r>
      <w:bookmarkEnd w:id="33"/>
    </w:p>
    <w:p w14:paraId="08E71D8A" w14:textId="77777777" w:rsidR="00FA2D02" w:rsidRPr="00F64027" w:rsidRDefault="00FA2D02" w:rsidP="00F64027">
      <w:pPr>
        <w:pStyle w:val="BodyText"/>
        <w:jc w:val="left"/>
        <w:rPr>
          <w:rFonts w:cs="Arial"/>
          <w:i/>
          <w:szCs w:val="22"/>
        </w:rPr>
      </w:pPr>
    </w:p>
    <w:p w14:paraId="2564F686" w14:textId="674BB0D4" w:rsidR="004F4975" w:rsidRPr="0012542F" w:rsidRDefault="00453A21" w:rsidP="00F64027">
      <w:pPr>
        <w:pStyle w:val="BodyText"/>
        <w:spacing w:before="64"/>
        <w:ind w:right="115"/>
        <w:jc w:val="left"/>
        <w:rPr>
          <w:rFonts w:cs="Arial"/>
          <w:szCs w:val="22"/>
        </w:rPr>
      </w:pPr>
      <w:r w:rsidRPr="0012542F">
        <w:rPr>
          <w:rFonts w:cs="Arial"/>
          <w:szCs w:val="22"/>
        </w:rPr>
        <w:t>E</w:t>
      </w:r>
      <w:r w:rsidR="004F4975" w:rsidRPr="0012542F">
        <w:rPr>
          <w:rFonts w:cs="Arial"/>
          <w:szCs w:val="22"/>
        </w:rPr>
        <w:t xml:space="preserve">mployees </w:t>
      </w:r>
      <w:r w:rsidR="004F4975" w:rsidRPr="00F64027">
        <w:rPr>
          <w:rFonts w:cs="Arial"/>
          <w:szCs w:val="22"/>
        </w:rPr>
        <w:t>are</w:t>
      </w:r>
      <w:r w:rsidR="004F4975" w:rsidRPr="0012542F">
        <w:rPr>
          <w:rFonts w:cs="Arial"/>
          <w:szCs w:val="22"/>
        </w:rPr>
        <w:t xml:space="preserve"> </w:t>
      </w:r>
      <w:r w:rsidR="004F4975" w:rsidRPr="00F64027">
        <w:rPr>
          <w:rFonts w:cs="Arial"/>
          <w:szCs w:val="22"/>
        </w:rPr>
        <w:t>expected</w:t>
      </w:r>
      <w:r w:rsidR="004F4975" w:rsidRPr="0012542F">
        <w:rPr>
          <w:rFonts w:cs="Arial"/>
          <w:szCs w:val="22"/>
        </w:rPr>
        <w:t xml:space="preserve"> </w:t>
      </w:r>
      <w:r w:rsidR="004F4975" w:rsidRPr="00F64027">
        <w:rPr>
          <w:rFonts w:cs="Arial"/>
          <w:szCs w:val="22"/>
        </w:rPr>
        <w:t>to</w:t>
      </w:r>
      <w:r w:rsidR="004F4975" w:rsidRPr="0012542F">
        <w:rPr>
          <w:rFonts w:cs="Arial"/>
          <w:szCs w:val="22"/>
        </w:rPr>
        <w:t xml:space="preserve"> observe general rules of conduct that </w:t>
      </w:r>
      <w:r w:rsidR="004F4975" w:rsidRPr="00F64027">
        <w:rPr>
          <w:rFonts w:cs="Arial"/>
          <w:szCs w:val="22"/>
        </w:rPr>
        <w:t>are</w:t>
      </w:r>
      <w:r w:rsidR="004F4975" w:rsidRPr="0012542F">
        <w:rPr>
          <w:rFonts w:cs="Arial"/>
          <w:szCs w:val="22"/>
        </w:rPr>
        <w:t xml:space="preserve"> necessary </w:t>
      </w:r>
      <w:r w:rsidR="004F4975" w:rsidRPr="00F64027">
        <w:rPr>
          <w:rFonts w:cs="Arial"/>
          <w:szCs w:val="22"/>
        </w:rPr>
        <w:t>to</w:t>
      </w:r>
      <w:r w:rsidR="004F4975" w:rsidRPr="0012542F">
        <w:rPr>
          <w:rFonts w:cs="Arial"/>
          <w:szCs w:val="22"/>
        </w:rPr>
        <w:t xml:space="preserve"> maintain </w:t>
      </w:r>
      <w:r w:rsidR="004F4975" w:rsidRPr="00F64027">
        <w:rPr>
          <w:rFonts w:cs="Arial"/>
          <w:szCs w:val="22"/>
        </w:rPr>
        <w:t>a</w:t>
      </w:r>
      <w:r w:rsidR="004F4975" w:rsidRPr="0012542F">
        <w:rPr>
          <w:rFonts w:cs="Arial"/>
          <w:szCs w:val="22"/>
        </w:rPr>
        <w:t xml:space="preserve"> professional and business</w:t>
      </w:r>
      <w:r w:rsidR="00063CC6" w:rsidRPr="0012542F">
        <w:rPr>
          <w:rFonts w:cs="Arial"/>
          <w:szCs w:val="22"/>
        </w:rPr>
        <w:t>-</w:t>
      </w:r>
      <w:r w:rsidR="004F4975" w:rsidRPr="0012542F">
        <w:rPr>
          <w:rFonts w:cs="Arial"/>
          <w:szCs w:val="22"/>
        </w:rPr>
        <w:t>like</w:t>
      </w:r>
      <w:r w:rsidR="00063CC6" w:rsidRPr="0012542F">
        <w:rPr>
          <w:rFonts w:cs="Arial"/>
          <w:szCs w:val="22"/>
        </w:rPr>
        <w:t xml:space="preserve"> </w:t>
      </w:r>
      <w:r w:rsidR="004F4975" w:rsidRPr="0012542F">
        <w:rPr>
          <w:rFonts w:cs="Arial"/>
          <w:szCs w:val="22"/>
        </w:rPr>
        <w:t>workplace.</w:t>
      </w:r>
      <w:r w:rsidR="009D7AF0" w:rsidRPr="0012542F">
        <w:rPr>
          <w:rFonts w:cs="Arial"/>
          <w:szCs w:val="22"/>
        </w:rPr>
        <w:t xml:space="preserve"> </w:t>
      </w:r>
      <w:r w:rsidR="004F4975" w:rsidRPr="0012542F">
        <w:rPr>
          <w:rFonts w:cs="Arial"/>
          <w:szCs w:val="22"/>
        </w:rPr>
        <w:t xml:space="preserve">Some rules </w:t>
      </w:r>
      <w:r w:rsidR="0012542F" w:rsidRPr="0012542F">
        <w:rPr>
          <w:rFonts w:cs="Arial"/>
          <w:szCs w:val="22"/>
        </w:rPr>
        <w:t>and</w:t>
      </w:r>
      <w:r w:rsidR="004F4975" w:rsidRPr="0012542F">
        <w:rPr>
          <w:rFonts w:cs="Arial"/>
          <w:szCs w:val="22"/>
        </w:rPr>
        <w:t xml:space="preserve"> policies </w:t>
      </w:r>
      <w:r w:rsidR="004F4975" w:rsidRPr="00F64027">
        <w:rPr>
          <w:rFonts w:cs="Arial"/>
          <w:szCs w:val="22"/>
        </w:rPr>
        <w:t>are</w:t>
      </w:r>
      <w:r w:rsidR="004F4975" w:rsidRPr="0012542F">
        <w:rPr>
          <w:rFonts w:cs="Arial"/>
          <w:szCs w:val="22"/>
        </w:rPr>
        <w:t xml:space="preserve"> covered in other sections of this personnel policy</w:t>
      </w:r>
      <w:r w:rsidR="009D7AF0" w:rsidRPr="0012542F">
        <w:rPr>
          <w:rFonts w:cs="Arial"/>
          <w:szCs w:val="22"/>
        </w:rPr>
        <w:t>. Additional</w:t>
      </w:r>
      <w:r w:rsidR="004F4975" w:rsidRPr="0012542F">
        <w:rPr>
          <w:rFonts w:cs="Arial"/>
          <w:szCs w:val="22"/>
        </w:rPr>
        <w:t xml:space="preserve"> rules of conduct include </w:t>
      </w:r>
      <w:r w:rsidR="004F4975" w:rsidRPr="00F64027">
        <w:rPr>
          <w:rFonts w:cs="Arial"/>
          <w:szCs w:val="22"/>
        </w:rPr>
        <w:t>the</w:t>
      </w:r>
      <w:r w:rsidR="004F4975" w:rsidRPr="0012542F">
        <w:rPr>
          <w:rFonts w:cs="Arial"/>
          <w:szCs w:val="22"/>
        </w:rPr>
        <w:t xml:space="preserve"> following:</w:t>
      </w:r>
    </w:p>
    <w:p w14:paraId="2D523FC8" w14:textId="77777777" w:rsidR="004F4975" w:rsidRPr="00F64027" w:rsidRDefault="004F4975" w:rsidP="00F64027">
      <w:pPr>
        <w:pStyle w:val="BodyText"/>
        <w:spacing w:before="64"/>
        <w:ind w:right="115"/>
        <w:jc w:val="left"/>
        <w:rPr>
          <w:rFonts w:cs="Arial"/>
          <w:szCs w:val="22"/>
        </w:rPr>
      </w:pPr>
    </w:p>
    <w:p w14:paraId="4765B1F9" w14:textId="77777777" w:rsidR="00FA2D02" w:rsidRPr="0012542F" w:rsidRDefault="0082277F" w:rsidP="00F64027">
      <w:pPr>
        <w:rPr>
          <w:rFonts w:cs="Arial"/>
          <w:szCs w:val="22"/>
        </w:rPr>
      </w:pPr>
      <w:r w:rsidRPr="0012542F">
        <w:rPr>
          <w:rFonts w:cs="Arial"/>
          <w:szCs w:val="22"/>
        </w:rPr>
        <w:t>Attire and Grooming</w:t>
      </w:r>
    </w:p>
    <w:p w14:paraId="476C78C2" w14:textId="77777777" w:rsidR="005A173F" w:rsidRPr="0012542F" w:rsidRDefault="005A173F" w:rsidP="00F64027">
      <w:pPr>
        <w:rPr>
          <w:rFonts w:cs="Arial"/>
          <w:szCs w:val="22"/>
        </w:rPr>
      </w:pPr>
    </w:p>
    <w:p w14:paraId="236980E4" w14:textId="5933FEC1" w:rsidR="00FA2D02" w:rsidRPr="00F64027" w:rsidRDefault="00CC150A" w:rsidP="00F64027">
      <w:pPr>
        <w:pStyle w:val="NoSpacing"/>
        <w:rPr>
          <w:rFonts w:ascii="Arial" w:hAnsi="Arial" w:cs="Arial"/>
        </w:rPr>
      </w:pPr>
      <w:r w:rsidRPr="00F64027">
        <w:rPr>
          <w:rFonts w:ascii="Arial" w:hAnsi="Arial" w:cs="Arial"/>
        </w:rPr>
        <w:t xml:space="preserve">Town employees are expected to be neat, clean and well-groomed while on the job. Clothing must be consistent with the standards for a business environment and must be appropriate to the type of work being performed. </w:t>
      </w:r>
      <w:r w:rsidR="00FA2D02" w:rsidRPr="00F64027">
        <w:rPr>
          <w:rFonts w:ascii="Arial" w:hAnsi="Arial" w:cs="Arial"/>
        </w:rPr>
        <w:t xml:space="preserve">Employees requiring special clothing or uniforms during work hours are required to ensure that uniforms are clean, neat and presentable at the start of each workday. </w:t>
      </w:r>
      <w:r w:rsidR="00C333D4" w:rsidRPr="00F64027">
        <w:rPr>
          <w:rFonts w:ascii="Arial" w:hAnsi="Arial" w:cs="Arial"/>
        </w:rPr>
        <w:t>Specific safety requirements for certain position</w:t>
      </w:r>
      <w:r w:rsidR="00453A21" w:rsidRPr="00F64027">
        <w:rPr>
          <w:rFonts w:ascii="Arial" w:hAnsi="Arial" w:cs="Arial"/>
        </w:rPr>
        <w:t>s</w:t>
      </w:r>
      <w:r w:rsidR="00C333D4" w:rsidRPr="00F64027">
        <w:rPr>
          <w:rFonts w:ascii="Arial" w:hAnsi="Arial" w:cs="Arial"/>
        </w:rPr>
        <w:t xml:space="preserve"> must be observed at all times. </w:t>
      </w:r>
    </w:p>
    <w:p w14:paraId="21825FBB" w14:textId="77777777" w:rsidR="00FA2D02" w:rsidRPr="00F64027" w:rsidRDefault="00FA2D02" w:rsidP="00F64027">
      <w:pPr>
        <w:pStyle w:val="NoSpacing"/>
        <w:rPr>
          <w:rFonts w:ascii="Arial" w:hAnsi="Arial" w:cs="Arial"/>
        </w:rPr>
      </w:pPr>
    </w:p>
    <w:p w14:paraId="219F458E" w14:textId="5BD81EEF" w:rsidR="00FA2D02" w:rsidRPr="00F64027" w:rsidRDefault="00FA2D02" w:rsidP="00F64027">
      <w:pPr>
        <w:pStyle w:val="NoSpacing"/>
        <w:rPr>
          <w:rFonts w:ascii="Arial" w:hAnsi="Arial" w:cs="Arial"/>
        </w:rPr>
      </w:pPr>
      <w:r w:rsidRPr="00F64027">
        <w:rPr>
          <w:rFonts w:ascii="Arial" w:hAnsi="Arial" w:cs="Arial"/>
        </w:rPr>
        <w:t xml:space="preserve">Management reserves the right to determine appropriateness. Any employee who is improperly dressed will be counseled or in severe cases may be sent home to change clothes. Continued disregard of this policy may be cause for disciplinary action, </w:t>
      </w:r>
      <w:r w:rsidR="00C333D4" w:rsidRPr="00F64027">
        <w:rPr>
          <w:rFonts w:ascii="Arial" w:hAnsi="Arial" w:cs="Arial"/>
        </w:rPr>
        <w:t>up to and including</w:t>
      </w:r>
      <w:r w:rsidRPr="00F64027">
        <w:rPr>
          <w:rFonts w:ascii="Arial" w:hAnsi="Arial" w:cs="Arial"/>
        </w:rPr>
        <w:t xml:space="preserve"> termination. </w:t>
      </w:r>
    </w:p>
    <w:p w14:paraId="7859F6F9" w14:textId="77777777" w:rsidR="00FA2D02" w:rsidRPr="0012542F" w:rsidRDefault="00FA2D02" w:rsidP="00F64027">
      <w:pPr>
        <w:pStyle w:val="BodyText"/>
        <w:ind w:left="720"/>
        <w:jc w:val="left"/>
        <w:rPr>
          <w:rFonts w:cs="Arial"/>
          <w:szCs w:val="22"/>
        </w:rPr>
      </w:pPr>
    </w:p>
    <w:p w14:paraId="7EB9D072" w14:textId="77777777" w:rsidR="009A283D" w:rsidRPr="0012542F" w:rsidRDefault="00FA2D02" w:rsidP="00F64027">
      <w:pPr>
        <w:pStyle w:val="BodyText"/>
        <w:jc w:val="left"/>
        <w:rPr>
          <w:rFonts w:cs="Arial"/>
          <w:szCs w:val="22"/>
        </w:rPr>
      </w:pPr>
      <w:r w:rsidRPr="0012542F">
        <w:rPr>
          <w:rFonts w:cs="Arial"/>
          <w:szCs w:val="22"/>
        </w:rPr>
        <w:t>Housekeeping</w:t>
      </w:r>
    </w:p>
    <w:p w14:paraId="660F0736" w14:textId="77777777" w:rsidR="005A173F" w:rsidRPr="0012542F" w:rsidRDefault="005A173F" w:rsidP="00F64027">
      <w:pPr>
        <w:pStyle w:val="BodyText"/>
        <w:jc w:val="left"/>
        <w:rPr>
          <w:rFonts w:cs="Arial"/>
          <w:szCs w:val="22"/>
        </w:rPr>
      </w:pPr>
    </w:p>
    <w:p w14:paraId="2E64AA77" w14:textId="13A26AED" w:rsidR="00FA2D02" w:rsidRPr="0012542F" w:rsidRDefault="00FA2D02" w:rsidP="00F64027">
      <w:pPr>
        <w:pStyle w:val="BodyText"/>
        <w:jc w:val="left"/>
        <w:rPr>
          <w:rFonts w:cs="Arial"/>
          <w:szCs w:val="22"/>
        </w:rPr>
      </w:pPr>
      <w:r w:rsidRPr="0012542F">
        <w:rPr>
          <w:rFonts w:cs="Arial"/>
          <w:szCs w:val="22"/>
        </w:rPr>
        <w:t xml:space="preserve">All offices should be kept neat and clean. While employees are generally free to add personal decorations to their work areas, these must not detract from maintaining a businesslike working environment. </w:t>
      </w:r>
    </w:p>
    <w:p w14:paraId="7D788B6F" w14:textId="77777777" w:rsidR="00FA2D02" w:rsidRPr="0012542F" w:rsidRDefault="00FA2D02" w:rsidP="00F64027">
      <w:pPr>
        <w:pStyle w:val="BodyText"/>
        <w:jc w:val="left"/>
        <w:rPr>
          <w:rFonts w:cs="Arial"/>
          <w:szCs w:val="22"/>
        </w:rPr>
      </w:pPr>
    </w:p>
    <w:p w14:paraId="106F21D9" w14:textId="77777777" w:rsidR="009A283D" w:rsidRPr="0012542F" w:rsidRDefault="00FA2D02" w:rsidP="00F64027">
      <w:pPr>
        <w:pStyle w:val="BodyText"/>
        <w:jc w:val="left"/>
        <w:rPr>
          <w:rFonts w:cs="Arial"/>
          <w:szCs w:val="22"/>
        </w:rPr>
      </w:pPr>
      <w:r w:rsidRPr="0012542F">
        <w:rPr>
          <w:rFonts w:cs="Arial"/>
          <w:szCs w:val="22"/>
        </w:rPr>
        <w:t>Smoking</w:t>
      </w:r>
    </w:p>
    <w:p w14:paraId="05512E50" w14:textId="77777777" w:rsidR="005A173F" w:rsidRPr="0012542F" w:rsidRDefault="005A173F" w:rsidP="00F64027">
      <w:pPr>
        <w:pStyle w:val="BodyText"/>
        <w:jc w:val="left"/>
        <w:rPr>
          <w:rFonts w:cs="Arial"/>
          <w:szCs w:val="22"/>
        </w:rPr>
      </w:pPr>
    </w:p>
    <w:p w14:paraId="148A1936" w14:textId="23F82722" w:rsidR="00FA2D02" w:rsidRPr="0012542F" w:rsidRDefault="00FA2D02" w:rsidP="00F64027">
      <w:pPr>
        <w:pStyle w:val="BodyText"/>
        <w:jc w:val="left"/>
        <w:rPr>
          <w:rFonts w:cs="Arial"/>
          <w:szCs w:val="22"/>
        </w:rPr>
      </w:pPr>
      <w:r w:rsidRPr="0012542F">
        <w:rPr>
          <w:rFonts w:cs="Arial"/>
          <w:szCs w:val="22"/>
        </w:rPr>
        <w:t>By law, smoking</w:t>
      </w:r>
      <w:r w:rsidR="009F6889" w:rsidRPr="0012542F">
        <w:rPr>
          <w:rFonts w:cs="Arial"/>
          <w:szCs w:val="22"/>
        </w:rPr>
        <w:t>/vaping</w:t>
      </w:r>
      <w:r w:rsidRPr="0012542F">
        <w:rPr>
          <w:rFonts w:cs="Arial"/>
          <w:szCs w:val="22"/>
        </w:rPr>
        <w:t xml:space="preserve"> is not allowed in Town Building</w:t>
      </w:r>
      <w:r w:rsidR="00EC6F23" w:rsidRPr="0012542F">
        <w:rPr>
          <w:rFonts w:cs="Arial"/>
          <w:szCs w:val="22"/>
        </w:rPr>
        <w:t>s and Town Vehicles.</w:t>
      </w:r>
    </w:p>
    <w:p w14:paraId="1BFCD56B" w14:textId="77777777" w:rsidR="00637E24" w:rsidRPr="0012542F" w:rsidRDefault="00637E24" w:rsidP="00F64027">
      <w:pPr>
        <w:pStyle w:val="BodyText"/>
        <w:jc w:val="left"/>
        <w:rPr>
          <w:rFonts w:cs="Arial"/>
          <w:szCs w:val="22"/>
        </w:rPr>
      </w:pPr>
    </w:p>
    <w:p w14:paraId="35399CF5" w14:textId="012C6CA1" w:rsidR="00FA2D02" w:rsidRPr="009D7AF0" w:rsidRDefault="004F4975" w:rsidP="00F64027">
      <w:pPr>
        <w:pStyle w:val="BodyText"/>
        <w:jc w:val="left"/>
        <w:rPr>
          <w:rFonts w:cs="Arial"/>
          <w:szCs w:val="22"/>
        </w:rPr>
      </w:pPr>
      <w:r w:rsidRPr="0012542F">
        <w:rPr>
          <w:rFonts w:cs="Arial"/>
          <w:szCs w:val="22"/>
        </w:rPr>
        <w:t>Telephones</w:t>
      </w:r>
      <w:r w:rsidR="00FA2D02" w:rsidRPr="009D7AF0">
        <w:rPr>
          <w:rFonts w:cs="Arial"/>
          <w:szCs w:val="22"/>
        </w:rPr>
        <w:t xml:space="preserve"> </w:t>
      </w:r>
    </w:p>
    <w:p w14:paraId="0885697C" w14:textId="77777777" w:rsidR="005A173F" w:rsidRPr="00F64027" w:rsidRDefault="005A173F" w:rsidP="00F64027">
      <w:pPr>
        <w:pStyle w:val="BodyText"/>
        <w:jc w:val="left"/>
        <w:rPr>
          <w:rFonts w:cs="Arial"/>
          <w:szCs w:val="22"/>
        </w:rPr>
      </w:pPr>
    </w:p>
    <w:p w14:paraId="7E47205E" w14:textId="72860DD1" w:rsidR="00940206" w:rsidRPr="00F64027" w:rsidRDefault="00940206" w:rsidP="00F64027">
      <w:pPr>
        <w:autoSpaceDE w:val="0"/>
        <w:autoSpaceDN w:val="0"/>
        <w:adjustRightInd w:val="0"/>
        <w:rPr>
          <w:rFonts w:cs="Arial"/>
          <w:szCs w:val="22"/>
        </w:rPr>
      </w:pPr>
      <w:r w:rsidRPr="00F64027">
        <w:rPr>
          <w:rFonts w:cs="Arial"/>
          <w:szCs w:val="22"/>
        </w:rPr>
        <w:t xml:space="preserve">The Town maintains its telephone equipment for business purposes. It is recognized that some personal telephone calls are necessary. Employees are allowed to make/receive a reasonable number of personal calls. However, they should be as brief as possible to avoid interfering with </w:t>
      </w:r>
      <w:r w:rsidR="00E2423F">
        <w:rPr>
          <w:rFonts w:cs="Arial"/>
          <w:szCs w:val="22"/>
        </w:rPr>
        <w:t xml:space="preserve">the </w:t>
      </w:r>
      <w:r w:rsidRPr="00F64027">
        <w:rPr>
          <w:rFonts w:cs="Arial"/>
          <w:szCs w:val="22"/>
        </w:rPr>
        <w:t>employee</w:t>
      </w:r>
      <w:r w:rsidR="00E2423F">
        <w:rPr>
          <w:rFonts w:cs="Arial"/>
          <w:szCs w:val="22"/>
        </w:rPr>
        <w:t>’</w:t>
      </w:r>
      <w:r w:rsidRPr="00F64027">
        <w:rPr>
          <w:rFonts w:cs="Arial"/>
          <w:szCs w:val="22"/>
        </w:rPr>
        <w:t xml:space="preserve">s normal work or with business use of the telephones. </w:t>
      </w:r>
    </w:p>
    <w:p w14:paraId="46D1EA05" w14:textId="77777777" w:rsidR="00637E24" w:rsidRPr="0012542F" w:rsidRDefault="00637E24" w:rsidP="00F64027">
      <w:pPr>
        <w:autoSpaceDE w:val="0"/>
        <w:autoSpaceDN w:val="0"/>
        <w:adjustRightInd w:val="0"/>
        <w:rPr>
          <w:rFonts w:cs="Arial"/>
          <w:szCs w:val="22"/>
        </w:rPr>
      </w:pPr>
    </w:p>
    <w:p w14:paraId="7218640A" w14:textId="71BA71F0" w:rsidR="009A283D" w:rsidRPr="00D47D39" w:rsidRDefault="00940206" w:rsidP="00D26EE2">
      <w:pPr>
        <w:autoSpaceDE w:val="0"/>
        <w:autoSpaceDN w:val="0"/>
        <w:adjustRightInd w:val="0"/>
        <w:rPr>
          <w:rFonts w:cs="Arial"/>
          <w:b/>
          <w:bCs/>
          <w:szCs w:val="22"/>
        </w:rPr>
      </w:pPr>
      <w:r w:rsidRPr="00D47D39">
        <w:rPr>
          <w:rFonts w:cs="Arial"/>
          <w:b/>
          <w:bCs/>
          <w:szCs w:val="22"/>
        </w:rPr>
        <w:t>Cell Phones</w:t>
      </w:r>
    </w:p>
    <w:p w14:paraId="777A5848" w14:textId="77777777" w:rsidR="005A173F" w:rsidRPr="0012542F" w:rsidRDefault="005A173F" w:rsidP="00D26EE2">
      <w:pPr>
        <w:autoSpaceDE w:val="0"/>
        <w:autoSpaceDN w:val="0"/>
        <w:adjustRightInd w:val="0"/>
        <w:rPr>
          <w:rFonts w:cs="Arial"/>
          <w:szCs w:val="22"/>
        </w:rPr>
      </w:pPr>
    </w:p>
    <w:p w14:paraId="00519C2B" w14:textId="3EEBA41D" w:rsidR="00940206" w:rsidRPr="0012542F" w:rsidRDefault="00940206" w:rsidP="00D26EE2">
      <w:pPr>
        <w:autoSpaceDE w:val="0"/>
        <w:autoSpaceDN w:val="0"/>
        <w:adjustRightInd w:val="0"/>
        <w:rPr>
          <w:rFonts w:cs="Arial"/>
          <w:szCs w:val="22"/>
        </w:rPr>
      </w:pPr>
      <w:r w:rsidRPr="0012542F">
        <w:rPr>
          <w:rFonts w:cs="Arial"/>
          <w:szCs w:val="22"/>
        </w:rPr>
        <w:t xml:space="preserve">Cellular phones that are purchased by the Town are the property of the Town </w:t>
      </w:r>
      <w:r w:rsidR="00453A21" w:rsidRPr="0012542F">
        <w:rPr>
          <w:rFonts w:cs="Arial"/>
          <w:szCs w:val="22"/>
        </w:rPr>
        <w:t xml:space="preserve">and are to be used only to conduct Town business. </w:t>
      </w:r>
      <w:r w:rsidR="00297CE0">
        <w:rPr>
          <w:rFonts w:cs="Arial"/>
          <w:szCs w:val="22"/>
        </w:rPr>
        <w:t xml:space="preserve">Public Safety employees may use Town cell phones for any reason. </w:t>
      </w:r>
      <w:r w:rsidR="00453A21" w:rsidRPr="0012542F">
        <w:rPr>
          <w:rFonts w:cs="Arial"/>
          <w:szCs w:val="22"/>
        </w:rPr>
        <w:t xml:space="preserve">Cell phones issued by the Town </w:t>
      </w:r>
      <w:r w:rsidRPr="0012542F">
        <w:rPr>
          <w:rFonts w:cs="Arial"/>
          <w:szCs w:val="22"/>
        </w:rPr>
        <w:t xml:space="preserve">must be returned upon the employee’s </w:t>
      </w:r>
      <w:r w:rsidR="00453A21" w:rsidRPr="0012542F">
        <w:rPr>
          <w:rFonts w:cs="Arial"/>
          <w:szCs w:val="22"/>
        </w:rPr>
        <w:t>separation from employment with the Town</w:t>
      </w:r>
      <w:r w:rsidRPr="0012542F">
        <w:rPr>
          <w:rFonts w:cs="Arial"/>
          <w:szCs w:val="22"/>
        </w:rPr>
        <w:t>.</w:t>
      </w:r>
      <w:r w:rsidR="00297CE0">
        <w:rPr>
          <w:rFonts w:cs="Arial"/>
          <w:szCs w:val="22"/>
        </w:rPr>
        <w:t xml:space="preserve"> </w:t>
      </w:r>
    </w:p>
    <w:p w14:paraId="55E0DE82" w14:textId="77777777" w:rsidR="00940206" w:rsidRPr="0012542F" w:rsidRDefault="00940206" w:rsidP="00D26EE2">
      <w:pPr>
        <w:autoSpaceDE w:val="0"/>
        <w:autoSpaceDN w:val="0"/>
        <w:adjustRightInd w:val="0"/>
        <w:rPr>
          <w:rFonts w:cs="Arial"/>
          <w:szCs w:val="22"/>
        </w:rPr>
      </w:pPr>
    </w:p>
    <w:p w14:paraId="2EC5069B" w14:textId="51296947" w:rsidR="00940206" w:rsidRPr="0012542F" w:rsidRDefault="00940206" w:rsidP="00D26EE2">
      <w:pPr>
        <w:autoSpaceDE w:val="0"/>
        <w:autoSpaceDN w:val="0"/>
        <w:adjustRightInd w:val="0"/>
        <w:rPr>
          <w:rFonts w:cs="Arial"/>
          <w:szCs w:val="22"/>
        </w:rPr>
      </w:pPr>
      <w:r w:rsidRPr="0012542F">
        <w:rPr>
          <w:rFonts w:cs="Arial"/>
          <w:szCs w:val="22"/>
        </w:rPr>
        <w:t xml:space="preserve">The Town encourages the safe use of cellular telephones and other wireless </w:t>
      </w:r>
      <w:r w:rsidR="00BA1DB7" w:rsidRPr="0012542F">
        <w:rPr>
          <w:rFonts w:cs="Arial"/>
          <w:szCs w:val="22"/>
        </w:rPr>
        <w:t xml:space="preserve">devices </w:t>
      </w:r>
      <w:r w:rsidRPr="0012542F">
        <w:rPr>
          <w:rFonts w:cs="Arial"/>
          <w:szCs w:val="22"/>
        </w:rPr>
        <w:t xml:space="preserve">by employees when conducting business. No employee is to engage in the use of a cellular phone or device while operating a car or other motor vehicle, unless it is used with a </w:t>
      </w:r>
      <w:r w:rsidR="00EF658E" w:rsidRPr="0012542F">
        <w:rPr>
          <w:rFonts w:cs="Arial"/>
          <w:szCs w:val="22"/>
        </w:rPr>
        <w:t>hands-free</w:t>
      </w:r>
      <w:r w:rsidRPr="0012542F">
        <w:rPr>
          <w:rFonts w:cs="Arial"/>
          <w:szCs w:val="22"/>
        </w:rPr>
        <w:t xml:space="preserve"> device. Even with a hands-free device, use of electronic devices should be kept to a minimum, conversations should be as brief as </w:t>
      </w:r>
      <w:r w:rsidR="00EF658E" w:rsidRPr="0012542F">
        <w:rPr>
          <w:rFonts w:cs="Arial"/>
          <w:szCs w:val="22"/>
        </w:rPr>
        <w:t>possible,</w:t>
      </w:r>
      <w:r w:rsidRPr="0012542F">
        <w:rPr>
          <w:rFonts w:cs="Arial"/>
          <w:szCs w:val="22"/>
        </w:rPr>
        <w:t xml:space="preserve"> and employees should refrain from making unnecessary calls. Where possible, even with a hands-free device, cellular phone calls should be made when the vehicle an employee is operating is not in motion. The only exception to this is when a phone call must be made in </w:t>
      </w:r>
      <w:r w:rsidR="00EF658E" w:rsidRPr="0012542F">
        <w:rPr>
          <w:rFonts w:cs="Arial"/>
          <w:szCs w:val="22"/>
        </w:rPr>
        <w:t>an emergency</w:t>
      </w:r>
      <w:r w:rsidRPr="0012542F">
        <w:rPr>
          <w:rFonts w:cs="Arial"/>
          <w:szCs w:val="22"/>
        </w:rPr>
        <w:t>.</w:t>
      </w:r>
    </w:p>
    <w:p w14:paraId="579B4751" w14:textId="77777777" w:rsidR="00940206" w:rsidRPr="0012542F" w:rsidRDefault="00940206" w:rsidP="00D26EE2">
      <w:pPr>
        <w:ind w:right="-90"/>
        <w:rPr>
          <w:rFonts w:cs="Arial"/>
          <w:szCs w:val="22"/>
        </w:rPr>
      </w:pPr>
    </w:p>
    <w:p w14:paraId="4ED265EC" w14:textId="77777777" w:rsidR="00940206" w:rsidRPr="0012542F" w:rsidRDefault="00940206" w:rsidP="00D26EE2">
      <w:pPr>
        <w:ind w:right="-90"/>
        <w:rPr>
          <w:rFonts w:cs="Arial"/>
          <w:szCs w:val="22"/>
        </w:rPr>
      </w:pPr>
    </w:p>
    <w:p w14:paraId="789CF682" w14:textId="77777777" w:rsidR="00940206" w:rsidRPr="0012542F" w:rsidRDefault="00940206" w:rsidP="00D26EE2">
      <w:pPr>
        <w:autoSpaceDE w:val="0"/>
        <w:autoSpaceDN w:val="0"/>
        <w:adjustRightInd w:val="0"/>
        <w:rPr>
          <w:rFonts w:cs="Arial"/>
          <w:szCs w:val="22"/>
        </w:rPr>
      </w:pPr>
      <w:r w:rsidRPr="0012542F">
        <w:rPr>
          <w:rFonts w:cs="Arial"/>
          <w:szCs w:val="22"/>
        </w:rPr>
        <w:t xml:space="preserve">Making calls or text messaging using personal cell phones should be done sparingly except during </w:t>
      </w:r>
      <w:r w:rsidR="004F4975" w:rsidRPr="0012542F">
        <w:rPr>
          <w:rFonts w:cs="Arial"/>
          <w:szCs w:val="22"/>
        </w:rPr>
        <w:t>non-worktime</w:t>
      </w:r>
      <w:r w:rsidRPr="0012542F">
        <w:rPr>
          <w:rFonts w:cs="Arial"/>
          <w:szCs w:val="22"/>
        </w:rPr>
        <w:t xml:space="preserve"> (e.g., authorized breaks), and in non-work areas (e.g., lobby, outside of building, cafeteria). Also, employees should keep personal cell phones on vibrate or turn the ringer off if the ring would be disruptive to other employees. </w:t>
      </w:r>
    </w:p>
    <w:p w14:paraId="2EBDCE58" w14:textId="77777777" w:rsidR="00940206" w:rsidRPr="00F64027" w:rsidRDefault="00940206" w:rsidP="00D26EE2">
      <w:pPr>
        <w:ind w:right="-90"/>
        <w:rPr>
          <w:rFonts w:eastAsiaTheme="minorHAnsi" w:cs="Arial"/>
          <w:szCs w:val="22"/>
        </w:rPr>
      </w:pPr>
    </w:p>
    <w:p w14:paraId="68998744" w14:textId="77777777" w:rsidR="009A283D" w:rsidRPr="00CD5023" w:rsidRDefault="00940206" w:rsidP="00CD5023">
      <w:pPr>
        <w:rPr>
          <w:b/>
          <w:bCs/>
        </w:rPr>
      </w:pPr>
      <w:r w:rsidRPr="00CD5023">
        <w:rPr>
          <w:b/>
          <w:bCs/>
        </w:rPr>
        <w:t>Voice Mail</w:t>
      </w:r>
    </w:p>
    <w:p w14:paraId="456BAD9D" w14:textId="77777777" w:rsidR="005A173F" w:rsidRPr="00F64027" w:rsidRDefault="005A173F" w:rsidP="00D26EE2">
      <w:pPr>
        <w:autoSpaceDE w:val="0"/>
        <w:autoSpaceDN w:val="0"/>
        <w:adjustRightInd w:val="0"/>
        <w:rPr>
          <w:rFonts w:cs="Arial"/>
          <w:b/>
          <w:szCs w:val="22"/>
        </w:rPr>
      </w:pPr>
    </w:p>
    <w:p w14:paraId="42A1D5B1" w14:textId="4797D10B" w:rsidR="00940206" w:rsidRPr="00F64027" w:rsidRDefault="00940206" w:rsidP="00D26EE2">
      <w:pPr>
        <w:autoSpaceDE w:val="0"/>
        <w:autoSpaceDN w:val="0"/>
        <w:adjustRightInd w:val="0"/>
        <w:rPr>
          <w:rFonts w:cs="Arial"/>
          <w:szCs w:val="22"/>
        </w:rPr>
      </w:pPr>
      <w:r w:rsidRPr="00F64027">
        <w:rPr>
          <w:rFonts w:cs="Arial"/>
          <w:szCs w:val="22"/>
        </w:rPr>
        <w:t>The Town’s voicemail system is for business use only. The Town maintains the right to monitor all messages to ensure compliance with this policy. When using the voicemail system, it is expected that all employees treat customers, co-workers, and others with courtesy. Foul, inappropriate, or offensive messages, such as racial, sexual, or religious slurs, are prohibited.</w:t>
      </w:r>
    </w:p>
    <w:p w14:paraId="558FCB54" w14:textId="77777777" w:rsidR="00940206" w:rsidRPr="00F64027" w:rsidRDefault="00940206" w:rsidP="00D26EE2">
      <w:pPr>
        <w:ind w:right="-90"/>
        <w:rPr>
          <w:rFonts w:cs="Arial"/>
          <w:b/>
          <w:bCs/>
          <w:szCs w:val="22"/>
        </w:rPr>
      </w:pPr>
    </w:p>
    <w:p w14:paraId="6DC7FA93" w14:textId="25F8B48B" w:rsidR="009A283D" w:rsidRPr="00CD5023" w:rsidRDefault="00EC6F23" w:rsidP="00CD5023">
      <w:pPr>
        <w:rPr>
          <w:b/>
          <w:bCs/>
        </w:rPr>
      </w:pPr>
      <w:r w:rsidRPr="00CD5023">
        <w:rPr>
          <w:b/>
          <w:bCs/>
        </w:rPr>
        <w:t>Email</w:t>
      </w:r>
    </w:p>
    <w:p w14:paraId="70FD3724" w14:textId="77777777" w:rsidR="005A173F" w:rsidRPr="00F64027" w:rsidRDefault="005A173F" w:rsidP="00D26EE2">
      <w:pPr>
        <w:autoSpaceDE w:val="0"/>
        <w:autoSpaceDN w:val="0"/>
        <w:adjustRightInd w:val="0"/>
        <w:rPr>
          <w:rFonts w:cs="Arial"/>
          <w:b/>
          <w:bCs/>
          <w:szCs w:val="22"/>
          <w:u w:val="single"/>
        </w:rPr>
      </w:pPr>
    </w:p>
    <w:p w14:paraId="6D58E345" w14:textId="4FEDC59F" w:rsidR="00940206" w:rsidRPr="0012542F" w:rsidRDefault="009A283D" w:rsidP="0012542F">
      <w:pPr>
        <w:pStyle w:val="NoSpacing"/>
        <w:rPr>
          <w:rFonts w:ascii="Arial" w:hAnsi="Arial" w:cs="Arial"/>
        </w:rPr>
      </w:pPr>
      <w:r w:rsidRPr="0012542F">
        <w:rPr>
          <w:rFonts w:ascii="Arial" w:hAnsi="Arial" w:cs="Arial"/>
        </w:rPr>
        <w:t>T</w:t>
      </w:r>
      <w:r w:rsidR="00940206" w:rsidRPr="0012542F">
        <w:rPr>
          <w:rFonts w:ascii="Arial" w:hAnsi="Arial" w:cs="Arial"/>
        </w:rPr>
        <w:t xml:space="preserve">own Email and software applications are considered Town property. They are intended for Town business. </w:t>
      </w:r>
      <w:r w:rsidR="008E0FFB" w:rsidRPr="0012542F">
        <w:rPr>
          <w:rFonts w:ascii="Arial" w:hAnsi="Arial" w:cs="Arial"/>
        </w:rPr>
        <w:t xml:space="preserve">Email is subject to the Freedom of Information Act. </w:t>
      </w:r>
      <w:r w:rsidR="00940206" w:rsidRPr="0012542F">
        <w:rPr>
          <w:rFonts w:ascii="Arial" w:hAnsi="Arial" w:cs="Arial"/>
        </w:rPr>
        <w:t>All communications sent by employees via the Town’s Email system must comply with Town</w:t>
      </w:r>
      <w:r w:rsidR="004F4975" w:rsidRPr="0012542F">
        <w:rPr>
          <w:rFonts w:ascii="Arial" w:hAnsi="Arial" w:cs="Arial"/>
        </w:rPr>
        <w:t xml:space="preserve"> </w:t>
      </w:r>
      <w:r w:rsidR="00940206" w:rsidRPr="0012542F">
        <w:rPr>
          <w:rFonts w:ascii="Arial" w:hAnsi="Arial" w:cs="Arial"/>
        </w:rPr>
        <w:t xml:space="preserve">policies. Each employee is responsible for the content of any text, audio or images that </w:t>
      </w:r>
      <w:r w:rsidR="003E2365" w:rsidRPr="0012542F">
        <w:rPr>
          <w:rFonts w:ascii="Arial" w:hAnsi="Arial" w:cs="Arial"/>
        </w:rPr>
        <w:t xml:space="preserve">they place </w:t>
      </w:r>
      <w:r w:rsidR="00940206" w:rsidRPr="0012542F">
        <w:rPr>
          <w:rFonts w:ascii="Arial" w:hAnsi="Arial" w:cs="Arial"/>
        </w:rPr>
        <w:t xml:space="preserve">or send </w:t>
      </w:r>
      <w:r w:rsidR="003E2365" w:rsidRPr="0012542F">
        <w:rPr>
          <w:rFonts w:ascii="Arial" w:hAnsi="Arial" w:cs="Arial"/>
        </w:rPr>
        <w:t>through</w:t>
      </w:r>
      <w:r w:rsidR="00940206" w:rsidRPr="0012542F">
        <w:rPr>
          <w:rFonts w:ascii="Arial" w:hAnsi="Arial" w:cs="Arial"/>
        </w:rPr>
        <w:t xml:space="preserve"> the Town’s Email system. No Email or other electronic communications may hide the identity of the sender or represent the sender </w:t>
      </w:r>
      <w:r w:rsidR="00453A21" w:rsidRPr="0012542F">
        <w:rPr>
          <w:rFonts w:ascii="Arial" w:hAnsi="Arial" w:cs="Arial"/>
        </w:rPr>
        <w:t>a</w:t>
      </w:r>
      <w:r w:rsidR="00940206" w:rsidRPr="0012542F">
        <w:rPr>
          <w:rFonts w:ascii="Arial" w:hAnsi="Arial" w:cs="Arial"/>
        </w:rPr>
        <w:t xml:space="preserve">s another person. All messages communicated on the Town’s </w:t>
      </w:r>
      <w:r w:rsidR="00BA1DB7" w:rsidRPr="0012542F">
        <w:rPr>
          <w:rFonts w:ascii="Arial" w:hAnsi="Arial" w:cs="Arial"/>
        </w:rPr>
        <w:t>E</w:t>
      </w:r>
      <w:r w:rsidR="00940206" w:rsidRPr="0012542F">
        <w:rPr>
          <w:rFonts w:ascii="Arial" w:hAnsi="Arial" w:cs="Arial"/>
        </w:rPr>
        <w:t xml:space="preserve">mail system must display the writer’s name. </w:t>
      </w:r>
    </w:p>
    <w:p w14:paraId="0613BEB0" w14:textId="77777777" w:rsidR="00940206" w:rsidRPr="0012542F" w:rsidRDefault="00940206" w:rsidP="0012542F">
      <w:pPr>
        <w:pStyle w:val="NoSpacing"/>
        <w:rPr>
          <w:rFonts w:ascii="Arial" w:hAnsi="Arial" w:cs="Arial"/>
        </w:rPr>
      </w:pPr>
    </w:p>
    <w:p w14:paraId="3E8719B7" w14:textId="557C556A" w:rsidR="00940206" w:rsidRPr="0012542F" w:rsidRDefault="00940206" w:rsidP="0012542F">
      <w:pPr>
        <w:pStyle w:val="NoSpacing"/>
        <w:rPr>
          <w:rFonts w:ascii="Arial" w:hAnsi="Arial" w:cs="Arial"/>
        </w:rPr>
      </w:pPr>
      <w:r w:rsidRPr="0012542F">
        <w:rPr>
          <w:rFonts w:ascii="Arial" w:hAnsi="Arial" w:cs="Arial"/>
        </w:rPr>
        <w:t xml:space="preserve">Town Email and software application transmissions shall not be used for transmitting, retrieving or storing obscene materials, abusive, profane or offensive language, or any derogatory or </w:t>
      </w:r>
      <w:r w:rsidRPr="0012542F">
        <w:rPr>
          <w:rFonts w:ascii="Arial" w:hAnsi="Arial" w:cs="Arial"/>
        </w:rPr>
        <w:lastRenderedPageBreak/>
        <w:t>inflammatory messages about</w:t>
      </w:r>
      <w:r w:rsidR="00C5279F" w:rsidRPr="0012542F">
        <w:rPr>
          <w:rFonts w:ascii="Arial" w:hAnsi="Arial" w:cs="Arial"/>
        </w:rPr>
        <w:t xml:space="preserve"> subjects such as</w:t>
      </w:r>
      <w:r w:rsidRPr="0012542F">
        <w:rPr>
          <w:rFonts w:ascii="Arial" w:hAnsi="Arial" w:cs="Arial"/>
        </w:rPr>
        <w:t xml:space="preserve"> race, age, disability, religion, marital status, national origin</w:t>
      </w:r>
      <w:r w:rsidR="00C5279F" w:rsidRPr="0012542F">
        <w:rPr>
          <w:rFonts w:ascii="Arial" w:hAnsi="Arial" w:cs="Arial"/>
        </w:rPr>
        <w:t>, etc.</w:t>
      </w:r>
    </w:p>
    <w:p w14:paraId="123ACB7C" w14:textId="45914B25" w:rsidR="004F4975" w:rsidRPr="00F64027" w:rsidRDefault="002B63B6" w:rsidP="00855BDC">
      <w:pPr>
        <w:rPr>
          <w:rFonts w:cs="Arial"/>
          <w:szCs w:val="22"/>
        </w:rPr>
      </w:pPr>
      <w:r>
        <w:rPr>
          <w:rFonts w:cs="Arial"/>
          <w:szCs w:val="22"/>
        </w:rPr>
        <w:t xml:space="preserve"> </w:t>
      </w:r>
    </w:p>
    <w:p w14:paraId="0ACBBA73" w14:textId="77777777" w:rsidR="006155B8" w:rsidRDefault="006155B8" w:rsidP="00CD5023">
      <w:pPr>
        <w:rPr>
          <w:b/>
          <w:bCs/>
        </w:rPr>
      </w:pPr>
    </w:p>
    <w:p w14:paraId="01E3427C" w14:textId="7DCE6F8F" w:rsidR="00C908E9" w:rsidRPr="00CD5023" w:rsidRDefault="004F4975" w:rsidP="00CD5023">
      <w:pPr>
        <w:rPr>
          <w:b/>
          <w:bCs/>
        </w:rPr>
      </w:pPr>
      <w:r w:rsidRPr="00CD5023">
        <w:rPr>
          <w:b/>
          <w:bCs/>
        </w:rPr>
        <w:t>Expense</w:t>
      </w:r>
      <w:r w:rsidRPr="00CD5023">
        <w:rPr>
          <w:b/>
          <w:bCs/>
          <w:spacing w:val="15"/>
        </w:rPr>
        <w:t xml:space="preserve"> </w:t>
      </w:r>
      <w:r w:rsidRPr="00CD5023">
        <w:rPr>
          <w:b/>
          <w:bCs/>
        </w:rPr>
        <w:t>Reimbursements</w:t>
      </w:r>
      <w:r w:rsidR="005A173F" w:rsidRPr="00CD5023">
        <w:rPr>
          <w:b/>
          <w:bCs/>
        </w:rPr>
        <w:t xml:space="preserve"> </w:t>
      </w:r>
    </w:p>
    <w:p w14:paraId="07D673E6" w14:textId="0F1185FC" w:rsidR="009A283D" w:rsidRPr="00CD5023" w:rsidRDefault="005A173F" w:rsidP="00CD5023">
      <w:pPr>
        <w:rPr>
          <w:b/>
          <w:bCs/>
        </w:rPr>
      </w:pPr>
      <w:r w:rsidRPr="00CD5023">
        <w:rPr>
          <w:b/>
          <w:bCs/>
        </w:rPr>
        <w:t>(R</w:t>
      </w:r>
      <w:r w:rsidR="00063CC6" w:rsidRPr="00CD5023">
        <w:rPr>
          <w:b/>
          <w:bCs/>
        </w:rPr>
        <w:t>efer to the Request for Conference Attendance and Expense Report Policy</w:t>
      </w:r>
      <w:r w:rsidR="008C34E9">
        <w:rPr>
          <w:b/>
          <w:bCs/>
        </w:rPr>
        <w:t>, Appendix A</w:t>
      </w:r>
      <w:r w:rsidR="00063CC6" w:rsidRPr="00CD5023">
        <w:rPr>
          <w:b/>
          <w:bCs/>
        </w:rPr>
        <w:t>)</w:t>
      </w:r>
      <w:r w:rsidR="00B807B9">
        <w:rPr>
          <w:b/>
          <w:bCs/>
        </w:rPr>
        <w:t xml:space="preserve"> </w:t>
      </w:r>
    </w:p>
    <w:p w14:paraId="1B60436B" w14:textId="77777777" w:rsidR="005A173F" w:rsidRPr="005A173F" w:rsidRDefault="005A173F" w:rsidP="00F64027">
      <w:pPr>
        <w:pStyle w:val="BodyText"/>
        <w:jc w:val="left"/>
        <w:rPr>
          <w:rFonts w:cs="Arial"/>
          <w:szCs w:val="22"/>
        </w:rPr>
      </w:pPr>
    </w:p>
    <w:p w14:paraId="59FA5273" w14:textId="1C6AD3F1" w:rsidR="007209E0" w:rsidRPr="0012542F" w:rsidRDefault="004F4975" w:rsidP="0012542F">
      <w:pPr>
        <w:pStyle w:val="NoSpacing"/>
        <w:rPr>
          <w:rFonts w:ascii="Arial" w:hAnsi="Arial" w:cs="Arial"/>
        </w:rPr>
      </w:pPr>
      <w:r w:rsidRPr="0012542F">
        <w:rPr>
          <w:rFonts w:ascii="Arial" w:hAnsi="Arial" w:cs="Arial"/>
        </w:rPr>
        <w:t xml:space="preserve">All travel on </w:t>
      </w:r>
      <w:r w:rsidR="00BA1DB7" w:rsidRPr="0012542F">
        <w:rPr>
          <w:rFonts w:ascii="Arial" w:hAnsi="Arial" w:cs="Arial"/>
        </w:rPr>
        <w:t>T</w:t>
      </w:r>
      <w:r w:rsidRPr="0012542F">
        <w:rPr>
          <w:rFonts w:ascii="Arial" w:hAnsi="Arial" w:cs="Arial"/>
        </w:rPr>
        <w:t xml:space="preserve">own business shall be by the least expensive means. Town employees are authorized to receive reimbursements for </w:t>
      </w:r>
      <w:r w:rsidR="00BA1DB7" w:rsidRPr="0012542F">
        <w:rPr>
          <w:rFonts w:ascii="Arial" w:hAnsi="Arial" w:cs="Arial"/>
        </w:rPr>
        <w:t>T</w:t>
      </w:r>
      <w:r w:rsidRPr="0012542F">
        <w:rPr>
          <w:rFonts w:ascii="Arial" w:hAnsi="Arial" w:cs="Arial"/>
        </w:rPr>
        <w:t xml:space="preserve">own </w:t>
      </w:r>
      <w:r w:rsidR="00EF658E" w:rsidRPr="0012542F">
        <w:rPr>
          <w:rFonts w:ascii="Arial" w:hAnsi="Arial" w:cs="Arial"/>
        </w:rPr>
        <w:t>business-related</w:t>
      </w:r>
      <w:r w:rsidRPr="0012542F">
        <w:rPr>
          <w:rFonts w:ascii="Arial" w:hAnsi="Arial" w:cs="Arial"/>
        </w:rPr>
        <w:t xml:space="preserve"> </w:t>
      </w:r>
      <w:r w:rsidR="00453A21" w:rsidRPr="0012542F">
        <w:rPr>
          <w:rFonts w:ascii="Arial" w:hAnsi="Arial" w:cs="Arial"/>
        </w:rPr>
        <w:t>activities, subject to prior approval of the employee’s Department Head or the Town Manager</w:t>
      </w:r>
      <w:r w:rsidRPr="0012542F">
        <w:rPr>
          <w:rFonts w:ascii="Arial" w:hAnsi="Arial" w:cs="Arial"/>
        </w:rPr>
        <w:t xml:space="preserve">. Receipts </w:t>
      </w:r>
      <w:r w:rsidR="00385B39" w:rsidRPr="0012542F">
        <w:rPr>
          <w:rFonts w:ascii="Arial" w:hAnsi="Arial" w:cs="Arial"/>
        </w:rPr>
        <w:t xml:space="preserve">shall </w:t>
      </w:r>
      <w:r w:rsidRPr="0012542F">
        <w:rPr>
          <w:rFonts w:ascii="Arial" w:hAnsi="Arial" w:cs="Arial"/>
        </w:rPr>
        <w:t xml:space="preserve">be provided for reimbursements. In lieu of receipt requirements, the </w:t>
      </w:r>
      <w:r w:rsidR="00BA1DB7" w:rsidRPr="0012542F">
        <w:rPr>
          <w:rFonts w:ascii="Arial" w:hAnsi="Arial" w:cs="Arial"/>
        </w:rPr>
        <w:t>T</w:t>
      </w:r>
      <w:r w:rsidRPr="0012542F">
        <w:rPr>
          <w:rFonts w:ascii="Arial" w:hAnsi="Arial" w:cs="Arial"/>
        </w:rPr>
        <w:t>own may provide a per diem meal allowance for travel reimbursement</w:t>
      </w:r>
      <w:r w:rsidR="007209E0" w:rsidRPr="0012542F">
        <w:rPr>
          <w:rFonts w:ascii="Arial" w:hAnsi="Arial" w:cs="Arial"/>
        </w:rPr>
        <w:t xml:space="preserve"> per U.S. General Services Administration Per Diem Rates (excluding incidental expenses). </w:t>
      </w:r>
      <w:r w:rsidR="00111649" w:rsidRPr="0012542F">
        <w:rPr>
          <w:rFonts w:ascii="Arial" w:hAnsi="Arial" w:cs="Arial"/>
        </w:rPr>
        <w:t>Employees</w:t>
      </w:r>
      <w:r w:rsidR="007209E0" w:rsidRPr="0012542F">
        <w:rPr>
          <w:rFonts w:ascii="Arial" w:hAnsi="Arial" w:cs="Arial"/>
        </w:rPr>
        <w:t xml:space="preserve"> shall elect use of per diem or reimbursement two weeks prior to travel. </w:t>
      </w:r>
    </w:p>
    <w:p w14:paraId="48BD5FC3" w14:textId="77777777" w:rsidR="004F4975" w:rsidRPr="00F64027" w:rsidRDefault="004F4975" w:rsidP="00D26EE2">
      <w:pPr>
        <w:spacing w:before="7"/>
        <w:rPr>
          <w:rFonts w:eastAsia="Arial" w:cs="Arial"/>
          <w:szCs w:val="22"/>
        </w:rPr>
      </w:pPr>
    </w:p>
    <w:p w14:paraId="3DBE2AF3" w14:textId="59CD80C4" w:rsidR="009A283D" w:rsidRPr="006155B8" w:rsidRDefault="004F4975" w:rsidP="006155B8">
      <w:pPr>
        <w:spacing w:after="200" w:line="276" w:lineRule="auto"/>
        <w:rPr>
          <w:rFonts w:cs="Arial"/>
          <w:b/>
          <w:spacing w:val="-1"/>
          <w:szCs w:val="22"/>
        </w:rPr>
      </w:pPr>
      <w:r w:rsidRPr="00CD5023">
        <w:rPr>
          <w:b/>
          <w:bCs/>
        </w:rPr>
        <w:t>Vehicle</w:t>
      </w:r>
      <w:r w:rsidRPr="00CD5023">
        <w:rPr>
          <w:b/>
          <w:bCs/>
          <w:spacing w:val="15"/>
        </w:rPr>
        <w:t xml:space="preserve"> </w:t>
      </w:r>
      <w:r w:rsidRPr="00CD5023">
        <w:rPr>
          <w:b/>
          <w:bCs/>
        </w:rPr>
        <w:t>Use</w:t>
      </w:r>
    </w:p>
    <w:p w14:paraId="58CB8E65" w14:textId="77777777" w:rsidR="005A173F" w:rsidRPr="00F64027" w:rsidRDefault="005A173F" w:rsidP="00D26EE2">
      <w:pPr>
        <w:pStyle w:val="BodyText"/>
        <w:ind w:right="114"/>
        <w:jc w:val="left"/>
        <w:rPr>
          <w:rFonts w:cs="Arial"/>
          <w:spacing w:val="15"/>
          <w:szCs w:val="22"/>
        </w:rPr>
      </w:pPr>
    </w:p>
    <w:p w14:paraId="240FA45E" w14:textId="3EADEECA" w:rsidR="004F4975" w:rsidRPr="004C1BEC" w:rsidRDefault="009A283D" w:rsidP="004C1BEC">
      <w:pPr>
        <w:pStyle w:val="NoSpacing"/>
        <w:rPr>
          <w:rFonts w:ascii="Arial" w:hAnsi="Arial" w:cs="Arial"/>
        </w:rPr>
      </w:pPr>
      <w:r w:rsidRPr="004C1BEC">
        <w:rPr>
          <w:rFonts w:ascii="Arial" w:hAnsi="Arial" w:cs="Arial"/>
        </w:rPr>
        <w:t>T</w:t>
      </w:r>
      <w:r w:rsidR="004F4975" w:rsidRPr="004C1BEC">
        <w:rPr>
          <w:rFonts w:ascii="Arial" w:hAnsi="Arial" w:cs="Arial"/>
        </w:rPr>
        <w:t xml:space="preserve">own vehicles (including automobiles, trucks and vans) shall be used for official purposes only. Use of a </w:t>
      </w:r>
      <w:r w:rsidR="00BA1DB7" w:rsidRPr="004C1BEC">
        <w:rPr>
          <w:rFonts w:ascii="Arial" w:hAnsi="Arial" w:cs="Arial"/>
        </w:rPr>
        <w:t>T</w:t>
      </w:r>
      <w:r w:rsidR="004F4975" w:rsidRPr="004C1BEC">
        <w:rPr>
          <w:rFonts w:ascii="Arial" w:hAnsi="Arial" w:cs="Arial"/>
        </w:rPr>
        <w:t xml:space="preserve">own vehicle for social, recreational, personal business or other such </w:t>
      </w:r>
      <w:r w:rsidR="00111649" w:rsidRPr="004C1BEC">
        <w:rPr>
          <w:rFonts w:ascii="Arial" w:hAnsi="Arial" w:cs="Arial"/>
        </w:rPr>
        <w:t>purposes</w:t>
      </w:r>
      <w:r w:rsidR="004F4975" w:rsidRPr="004C1BEC">
        <w:rPr>
          <w:rFonts w:ascii="Arial" w:hAnsi="Arial" w:cs="Arial"/>
        </w:rPr>
        <w:t xml:space="preserve"> is strictly prohibited unless prior approval has been received from the Town Manager. Town vehicles shall not be used for home-to-work travel unless they have been assigned to individuals or permission has been obtained from the Town Manager.</w:t>
      </w:r>
      <w:r w:rsidR="002F4A5D">
        <w:rPr>
          <w:rFonts w:ascii="Arial" w:hAnsi="Arial" w:cs="Arial"/>
        </w:rPr>
        <w:t xml:space="preserve">  Public Safety </w:t>
      </w:r>
      <w:r w:rsidR="00376D90">
        <w:rPr>
          <w:rFonts w:ascii="Arial" w:hAnsi="Arial" w:cs="Arial"/>
        </w:rPr>
        <w:t>employees may use Town vehicles for</w:t>
      </w:r>
      <w:r w:rsidR="00E506D0">
        <w:rPr>
          <w:rFonts w:ascii="Arial" w:hAnsi="Arial" w:cs="Arial"/>
        </w:rPr>
        <w:t xml:space="preserve"> regular</w:t>
      </w:r>
      <w:r w:rsidR="00376D90">
        <w:rPr>
          <w:rFonts w:ascii="Arial" w:hAnsi="Arial" w:cs="Arial"/>
        </w:rPr>
        <w:t xml:space="preserve"> </w:t>
      </w:r>
      <w:r w:rsidR="00E506D0">
        <w:rPr>
          <w:rFonts w:ascii="Arial" w:hAnsi="Arial" w:cs="Arial"/>
        </w:rPr>
        <w:t>day-to-day</w:t>
      </w:r>
      <w:r w:rsidR="00376D90">
        <w:rPr>
          <w:rFonts w:ascii="Arial" w:hAnsi="Arial" w:cs="Arial"/>
        </w:rPr>
        <w:t xml:space="preserve"> personal use. </w:t>
      </w:r>
      <w:r w:rsidR="00E506D0">
        <w:rPr>
          <w:rFonts w:ascii="Arial" w:hAnsi="Arial" w:cs="Arial"/>
        </w:rPr>
        <w:t>U</w:t>
      </w:r>
      <w:r w:rsidR="00376D90">
        <w:rPr>
          <w:rFonts w:ascii="Arial" w:hAnsi="Arial" w:cs="Arial"/>
        </w:rPr>
        <w:t xml:space="preserve">se for out of state travel or while on </w:t>
      </w:r>
      <w:r w:rsidR="00182BF3">
        <w:rPr>
          <w:rFonts w:ascii="Arial" w:hAnsi="Arial" w:cs="Arial"/>
        </w:rPr>
        <w:t>vacation or extended sick leave requires prior approval from the Town Manager.</w:t>
      </w:r>
    </w:p>
    <w:p w14:paraId="6D8046EB" w14:textId="77777777" w:rsidR="00063CC6" w:rsidRPr="004C1BEC" w:rsidRDefault="00063CC6" w:rsidP="004C1BEC">
      <w:pPr>
        <w:pStyle w:val="NoSpacing"/>
        <w:rPr>
          <w:rFonts w:ascii="Arial" w:hAnsi="Arial" w:cs="Arial"/>
        </w:rPr>
      </w:pPr>
    </w:p>
    <w:p w14:paraId="3C2A9122" w14:textId="4C0A0A57" w:rsidR="007209E0" w:rsidRPr="004C1BEC" w:rsidRDefault="004F4975" w:rsidP="004C1BEC">
      <w:pPr>
        <w:pStyle w:val="NoSpacing"/>
        <w:rPr>
          <w:rFonts w:ascii="Arial" w:hAnsi="Arial" w:cs="Arial"/>
        </w:rPr>
      </w:pPr>
      <w:r w:rsidRPr="004C1BEC">
        <w:rPr>
          <w:rFonts w:ascii="Arial" w:hAnsi="Arial" w:cs="Arial"/>
        </w:rPr>
        <w:t>Town vehicles shall be operated by Town employees and shall not be used for transporting passengers, except as necessary to perform official Town business.</w:t>
      </w:r>
      <w:r w:rsidR="007209E0" w:rsidRPr="004C1BEC">
        <w:rPr>
          <w:rFonts w:ascii="Arial" w:hAnsi="Arial" w:cs="Arial"/>
        </w:rPr>
        <w:t xml:space="preserve"> The Town shall not reimburse employees for mileage when the employee elect</w:t>
      </w:r>
      <w:r w:rsidR="00BA1DB7" w:rsidRPr="004C1BEC">
        <w:rPr>
          <w:rFonts w:ascii="Arial" w:hAnsi="Arial" w:cs="Arial"/>
        </w:rPr>
        <w:t>s</w:t>
      </w:r>
      <w:r w:rsidR="007209E0" w:rsidRPr="004C1BEC">
        <w:rPr>
          <w:rFonts w:ascii="Arial" w:hAnsi="Arial" w:cs="Arial"/>
        </w:rPr>
        <w:t xml:space="preserve"> to use their personal vehicle over</w:t>
      </w:r>
      <w:r w:rsidR="005A7190" w:rsidRPr="004C1BEC">
        <w:rPr>
          <w:rFonts w:ascii="Arial" w:hAnsi="Arial" w:cs="Arial"/>
        </w:rPr>
        <w:t xml:space="preserve"> a</w:t>
      </w:r>
      <w:r w:rsidR="007209E0" w:rsidRPr="004C1BEC">
        <w:rPr>
          <w:rFonts w:ascii="Arial" w:hAnsi="Arial" w:cs="Arial"/>
        </w:rPr>
        <w:t xml:space="preserve"> </w:t>
      </w:r>
      <w:r w:rsidR="00BA1DB7" w:rsidRPr="004C1BEC">
        <w:rPr>
          <w:rFonts w:ascii="Arial" w:hAnsi="Arial" w:cs="Arial"/>
        </w:rPr>
        <w:t>T</w:t>
      </w:r>
      <w:r w:rsidR="007209E0" w:rsidRPr="004C1BEC">
        <w:rPr>
          <w:rFonts w:ascii="Arial" w:hAnsi="Arial" w:cs="Arial"/>
        </w:rPr>
        <w:t xml:space="preserve">own-provided vehicle. </w:t>
      </w:r>
    </w:p>
    <w:p w14:paraId="284D9B10" w14:textId="77777777" w:rsidR="004F4975" w:rsidRPr="004C1BEC" w:rsidRDefault="004F4975" w:rsidP="004C1BEC">
      <w:pPr>
        <w:pStyle w:val="NoSpacing"/>
        <w:rPr>
          <w:rFonts w:ascii="Arial" w:hAnsi="Arial" w:cs="Arial"/>
        </w:rPr>
      </w:pPr>
    </w:p>
    <w:p w14:paraId="44427FBE" w14:textId="69D4728F" w:rsidR="004F4975" w:rsidRPr="004C1BEC" w:rsidRDefault="004F4975" w:rsidP="004C1BEC">
      <w:pPr>
        <w:pStyle w:val="NoSpacing"/>
        <w:rPr>
          <w:rFonts w:ascii="Arial" w:hAnsi="Arial" w:cs="Arial"/>
        </w:rPr>
      </w:pPr>
      <w:r w:rsidRPr="004C1BEC">
        <w:rPr>
          <w:rFonts w:ascii="Arial" w:hAnsi="Arial" w:cs="Arial"/>
        </w:rPr>
        <w:t xml:space="preserve">Employees shall operate Town vehicles in a safe and responsible manner and must obey all motor vehicle laws. Any charges of misuse or abuse of a </w:t>
      </w:r>
      <w:r w:rsidR="00BA1DB7" w:rsidRPr="004C1BEC">
        <w:rPr>
          <w:rFonts w:ascii="Arial" w:hAnsi="Arial" w:cs="Arial"/>
        </w:rPr>
        <w:t>T</w:t>
      </w:r>
      <w:r w:rsidRPr="004C1BEC">
        <w:rPr>
          <w:rFonts w:ascii="Arial" w:hAnsi="Arial" w:cs="Arial"/>
        </w:rPr>
        <w:t>own vehicle shall be referred to the Town Manager. Verified charges will involve the loss of privileges or other disciplinary actions. Parking fines or other violation charges are the personal liability of the operator and must be paid promptly.</w:t>
      </w:r>
    </w:p>
    <w:p w14:paraId="462B6813" w14:textId="77777777" w:rsidR="004F4975" w:rsidRPr="004C1BEC" w:rsidRDefault="004F4975" w:rsidP="004C1BEC">
      <w:pPr>
        <w:pStyle w:val="NoSpacing"/>
        <w:rPr>
          <w:rFonts w:ascii="Arial" w:hAnsi="Arial" w:cs="Arial"/>
        </w:rPr>
      </w:pPr>
    </w:p>
    <w:p w14:paraId="0A4488C2" w14:textId="77777777" w:rsidR="004F4975" w:rsidRPr="004C1BEC" w:rsidRDefault="004F4975" w:rsidP="004C1BEC">
      <w:pPr>
        <w:pStyle w:val="NoSpacing"/>
        <w:rPr>
          <w:rFonts w:ascii="Arial" w:hAnsi="Arial" w:cs="Arial"/>
        </w:rPr>
      </w:pPr>
      <w:r w:rsidRPr="004C1BEC">
        <w:rPr>
          <w:rFonts w:ascii="Arial" w:hAnsi="Arial" w:cs="Arial"/>
        </w:rPr>
        <w:t>Any traffic accident involving a Town vehicle must be reported immediately to the police and a written accident report must be made. A report must also be made to the Town Manager’s Office.</w:t>
      </w:r>
    </w:p>
    <w:p w14:paraId="04C0A73C" w14:textId="77777777" w:rsidR="004F4975" w:rsidRPr="004C1BEC" w:rsidRDefault="004F4975" w:rsidP="004C1BEC">
      <w:pPr>
        <w:pStyle w:val="NoSpacing"/>
        <w:rPr>
          <w:rFonts w:ascii="Arial" w:hAnsi="Arial" w:cs="Arial"/>
        </w:rPr>
      </w:pPr>
    </w:p>
    <w:p w14:paraId="6DDC5ED1" w14:textId="3300D6B2" w:rsidR="004F4975" w:rsidRPr="004C1BEC" w:rsidRDefault="004F4975" w:rsidP="004C1BEC">
      <w:pPr>
        <w:pStyle w:val="NoSpacing"/>
        <w:rPr>
          <w:rFonts w:ascii="Arial" w:hAnsi="Arial" w:cs="Arial"/>
        </w:rPr>
      </w:pPr>
      <w:r w:rsidRPr="004C1BEC">
        <w:rPr>
          <w:rFonts w:ascii="Arial" w:hAnsi="Arial" w:cs="Arial"/>
        </w:rPr>
        <w:t>Employees who</w:t>
      </w:r>
      <w:r w:rsidR="00385B39" w:rsidRPr="004C1BEC">
        <w:rPr>
          <w:rFonts w:ascii="Arial" w:hAnsi="Arial" w:cs="Arial"/>
        </w:rPr>
        <w:t>,</w:t>
      </w:r>
      <w:r w:rsidRPr="004C1BEC">
        <w:rPr>
          <w:rFonts w:ascii="Arial" w:hAnsi="Arial" w:cs="Arial"/>
        </w:rPr>
        <w:t xml:space="preserve"> in the scope of their job responsibilities</w:t>
      </w:r>
      <w:r w:rsidR="00385B39" w:rsidRPr="004C1BEC">
        <w:rPr>
          <w:rFonts w:ascii="Arial" w:hAnsi="Arial" w:cs="Arial"/>
        </w:rPr>
        <w:t>,</w:t>
      </w:r>
      <w:r w:rsidRPr="004C1BEC">
        <w:rPr>
          <w:rFonts w:ascii="Arial" w:hAnsi="Arial" w:cs="Arial"/>
        </w:rPr>
        <w:t xml:space="preserve"> operate Town vehicles and whose driving privileges are suspended or revoked must notify their supervisor of such suspension or revocation immediately.</w:t>
      </w:r>
    </w:p>
    <w:p w14:paraId="69665FDC" w14:textId="77777777" w:rsidR="00482497" w:rsidRPr="004C1BEC" w:rsidRDefault="00482497" w:rsidP="004C1BEC">
      <w:pPr>
        <w:pStyle w:val="NoSpacing"/>
        <w:rPr>
          <w:rFonts w:ascii="Arial" w:hAnsi="Arial" w:cs="Arial"/>
        </w:rPr>
      </w:pPr>
    </w:p>
    <w:p w14:paraId="2E925089" w14:textId="7C647D8E" w:rsidR="00331B26" w:rsidRPr="00F64027" w:rsidRDefault="00B44E70" w:rsidP="004C1BEC">
      <w:pPr>
        <w:pStyle w:val="NoSpacing"/>
        <w:rPr>
          <w:rFonts w:eastAsiaTheme="minorHAnsi" w:cs="Arial"/>
        </w:rPr>
      </w:pPr>
      <w:r w:rsidRPr="004C1BEC">
        <w:rPr>
          <w:rFonts w:ascii="Arial" w:hAnsi="Arial" w:cs="Arial"/>
        </w:rPr>
        <w:t>Employees who drive a Town vehicle</w:t>
      </w:r>
      <w:r w:rsidR="00331B26" w:rsidRPr="004C1BEC">
        <w:rPr>
          <w:rFonts w:ascii="Arial" w:hAnsi="Arial" w:cs="Arial"/>
        </w:rPr>
        <w:t xml:space="preserve"> must not operate a vehicle at any time when </w:t>
      </w:r>
      <w:r w:rsidR="003E2365" w:rsidRPr="004C1BEC">
        <w:rPr>
          <w:rFonts w:ascii="Arial" w:hAnsi="Arial" w:cs="Arial"/>
        </w:rPr>
        <w:t>their</w:t>
      </w:r>
      <w:r w:rsidR="00331B26" w:rsidRPr="004C1BEC">
        <w:rPr>
          <w:rFonts w:ascii="Arial" w:hAnsi="Arial" w:cs="Arial"/>
        </w:rPr>
        <w:t xml:space="preserve"> ability to do so is impaired and/or influenced by alcohol, drugs, prescribed or over-the-counter medication</w:t>
      </w:r>
      <w:r w:rsidR="00385B39" w:rsidRPr="004C1BEC">
        <w:rPr>
          <w:rFonts w:ascii="Arial" w:hAnsi="Arial" w:cs="Arial"/>
        </w:rPr>
        <w:t xml:space="preserve"> or any other substance that may impair the employee.</w:t>
      </w:r>
    </w:p>
    <w:p w14:paraId="3BC36DB7" w14:textId="77777777" w:rsidR="004F4975" w:rsidRPr="00F64027" w:rsidRDefault="004F4975" w:rsidP="00D26EE2">
      <w:pPr>
        <w:rPr>
          <w:rFonts w:cs="Arial"/>
          <w:b/>
          <w:szCs w:val="22"/>
        </w:rPr>
      </w:pPr>
    </w:p>
    <w:p w14:paraId="7AB42A22" w14:textId="77777777" w:rsidR="006155B8" w:rsidRDefault="006155B8" w:rsidP="00FD3023">
      <w:pPr>
        <w:pStyle w:val="Heading1"/>
      </w:pPr>
      <w:bookmarkStart w:id="34" w:name="_Toc206684501"/>
    </w:p>
    <w:p w14:paraId="527F16F4" w14:textId="77777777" w:rsidR="006155B8" w:rsidRDefault="006155B8" w:rsidP="00FD3023">
      <w:pPr>
        <w:pStyle w:val="Heading1"/>
      </w:pPr>
    </w:p>
    <w:p w14:paraId="5354D2E1" w14:textId="6CC16651" w:rsidR="00FA2D02" w:rsidRPr="00F64027" w:rsidRDefault="005A173F" w:rsidP="00FD3023">
      <w:pPr>
        <w:pStyle w:val="Heading1"/>
      </w:pPr>
      <w:r>
        <w:t>INCLEMENT WEATHER</w:t>
      </w:r>
      <w:r w:rsidRPr="00F64027">
        <w:t xml:space="preserve"> POLICY FOR NON-ESSENTIAL EMPLOYEES</w:t>
      </w:r>
      <w:bookmarkEnd w:id="34"/>
    </w:p>
    <w:p w14:paraId="782AF3ED" w14:textId="77777777" w:rsidR="00FA2D02" w:rsidRPr="00F64027" w:rsidRDefault="00FA2D02" w:rsidP="00D26EE2">
      <w:pPr>
        <w:rPr>
          <w:rFonts w:cs="Arial"/>
          <w:i/>
          <w:szCs w:val="22"/>
        </w:rPr>
      </w:pPr>
    </w:p>
    <w:p w14:paraId="44B6D531" w14:textId="5FB8EC71" w:rsidR="000625A1" w:rsidRPr="004C1BEC" w:rsidRDefault="000625A1" w:rsidP="004C1BEC">
      <w:pPr>
        <w:pStyle w:val="NoSpacing"/>
        <w:rPr>
          <w:rFonts w:ascii="Arial" w:hAnsi="Arial" w:cs="Arial"/>
        </w:rPr>
      </w:pPr>
      <w:r w:rsidRPr="004C1BEC">
        <w:rPr>
          <w:rFonts w:ascii="Arial" w:hAnsi="Arial" w:cs="Arial"/>
        </w:rPr>
        <w:t xml:space="preserve">Except in extreme circumstances, Town Hall will be open. </w:t>
      </w:r>
      <w:r w:rsidR="00FA2D02" w:rsidRPr="004C1BEC">
        <w:rPr>
          <w:rFonts w:ascii="Arial" w:hAnsi="Arial" w:cs="Arial"/>
        </w:rPr>
        <w:t>The winter storm policy is one of personal safety and responsibility. It is up to</w:t>
      </w:r>
      <w:r w:rsidR="0082277F" w:rsidRPr="004C1BEC">
        <w:rPr>
          <w:rFonts w:ascii="Arial" w:hAnsi="Arial" w:cs="Arial"/>
        </w:rPr>
        <w:t xml:space="preserve"> </w:t>
      </w:r>
      <w:r w:rsidR="00FA2D02" w:rsidRPr="004C1BEC">
        <w:rPr>
          <w:rFonts w:ascii="Arial" w:hAnsi="Arial" w:cs="Arial"/>
        </w:rPr>
        <w:t xml:space="preserve">each nonessential employee to determine, in their own best interest, when </w:t>
      </w:r>
      <w:r w:rsidRPr="004C1BEC">
        <w:rPr>
          <w:rFonts w:ascii="Arial" w:hAnsi="Arial" w:cs="Arial"/>
        </w:rPr>
        <w:t xml:space="preserve">to come </w:t>
      </w:r>
      <w:r w:rsidR="00BA1DB7" w:rsidRPr="004C1BEC">
        <w:rPr>
          <w:rFonts w:ascii="Arial" w:hAnsi="Arial" w:cs="Arial"/>
        </w:rPr>
        <w:t>or if</w:t>
      </w:r>
      <w:r w:rsidR="00FA2D02" w:rsidRPr="004C1BEC">
        <w:rPr>
          <w:rFonts w:ascii="Arial" w:hAnsi="Arial" w:cs="Arial"/>
        </w:rPr>
        <w:t xml:space="preserve"> to leave work to avoid dangerous driving conditions.</w:t>
      </w:r>
      <w:r w:rsidRPr="004C1BEC">
        <w:rPr>
          <w:rFonts w:ascii="Arial" w:hAnsi="Arial" w:cs="Arial"/>
        </w:rPr>
        <w:t xml:space="preserve"> Essential employees include police officers, dispatchers and Public Works. </w:t>
      </w:r>
      <w:r w:rsidR="006D634C" w:rsidRPr="004C1BEC">
        <w:rPr>
          <w:rFonts w:ascii="Arial" w:hAnsi="Arial" w:cs="Arial"/>
        </w:rPr>
        <w:t>The Town Manager in cooperation with the Emergency Management Director reserve the right to name other employees as essential as the circumstances dictate.</w:t>
      </w:r>
    </w:p>
    <w:p w14:paraId="49AC5977" w14:textId="77777777" w:rsidR="000625A1" w:rsidRDefault="000625A1" w:rsidP="00D26EE2">
      <w:pPr>
        <w:autoSpaceDE w:val="0"/>
        <w:autoSpaceDN w:val="0"/>
        <w:adjustRightInd w:val="0"/>
        <w:rPr>
          <w:rFonts w:cs="Arial"/>
          <w:szCs w:val="22"/>
        </w:rPr>
      </w:pPr>
    </w:p>
    <w:p w14:paraId="22DCC469" w14:textId="351D8CB9" w:rsidR="00FA2D02" w:rsidRPr="004C1BEC" w:rsidRDefault="00FA2D02" w:rsidP="004C1BEC">
      <w:pPr>
        <w:pStyle w:val="NoSpacing"/>
        <w:rPr>
          <w:rFonts w:ascii="Arial" w:hAnsi="Arial" w:cs="Arial"/>
        </w:rPr>
      </w:pPr>
      <w:r w:rsidRPr="004C1BEC">
        <w:rPr>
          <w:rFonts w:ascii="Arial" w:hAnsi="Arial" w:cs="Arial"/>
        </w:rPr>
        <w:t>This policy allows any nonessential employee to use their annual leave or vacation time, (not sick time) without hesitation or question, if they make this judgment</w:t>
      </w:r>
      <w:r w:rsidR="00385B39" w:rsidRPr="004C1BEC">
        <w:rPr>
          <w:rFonts w:ascii="Arial" w:hAnsi="Arial" w:cs="Arial"/>
        </w:rPr>
        <w:t>, or if a Town office/department is closed by the Town Manager due to inclement weather</w:t>
      </w:r>
      <w:r w:rsidRPr="004C1BEC">
        <w:rPr>
          <w:rFonts w:ascii="Arial" w:hAnsi="Arial" w:cs="Arial"/>
        </w:rPr>
        <w:t xml:space="preserve">.  Department Heads should work out departmental coverage </w:t>
      </w:r>
      <w:r w:rsidR="00B44E70" w:rsidRPr="004C1BEC">
        <w:rPr>
          <w:rFonts w:ascii="Arial" w:hAnsi="Arial" w:cs="Arial"/>
        </w:rPr>
        <w:t>if</w:t>
      </w:r>
      <w:r w:rsidR="00385B39" w:rsidRPr="004C1BEC">
        <w:rPr>
          <w:rFonts w:ascii="Arial" w:hAnsi="Arial" w:cs="Arial"/>
        </w:rPr>
        <w:t xml:space="preserve"> </w:t>
      </w:r>
      <w:r w:rsidRPr="004C1BEC">
        <w:rPr>
          <w:rFonts w:ascii="Arial" w:hAnsi="Arial" w:cs="Arial"/>
        </w:rPr>
        <w:t>Town offices will be open for business as usual.</w:t>
      </w:r>
      <w:r w:rsidR="003B352C" w:rsidRPr="004C1BEC">
        <w:rPr>
          <w:rFonts w:ascii="Arial" w:hAnsi="Arial" w:cs="Arial"/>
        </w:rPr>
        <w:t xml:space="preserve"> </w:t>
      </w:r>
    </w:p>
    <w:p w14:paraId="461E5917" w14:textId="77777777" w:rsidR="00637E24" w:rsidRDefault="00637E24" w:rsidP="00F64027">
      <w:pPr>
        <w:rPr>
          <w:rFonts w:cs="Arial"/>
          <w:b/>
          <w:szCs w:val="22"/>
          <w:u w:val="single"/>
        </w:rPr>
      </w:pPr>
    </w:p>
    <w:p w14:paraId="456FD743" w14:textId="76F5C383" w:rsidR="00FA2D02" w:rsidRPr="006155B8" w:rsidRDefault="005A173F" w:rsidP="006155B8">
      <w:pPr>
        <w:spacing w:after="200" w:line="276" w:lineRule="auto"/>
        <w:rPr>
          <w:rFonts w:cs="Arial"/>
          <w:b/>
          <w:bCs/>
          <w:szCs w:val="22"/>
          <w:u w:val="single"/>
        </w:rPr>
      </w:pPr>
      <w:bookmarkStart w:id="35" w:name="_Toc206684502"/>
      <w:r w:rsidRPr="006155B8">
        <w:rPr>
          <w:b/>
          <w:bCs/>
        </w:rPr>
        <w:t>SOLICITATIONS, DISTRIBUTIONS AND POSTING OF MATERIALS</w:t>
      </w:r>
      <w:bookmarkEnd w:id="35"/>
    </w:p>
    <w:p w14:paraId="6EA1F356" w14:textId="77777777" w:rsidR="00FA2D02" w:rsidRPr="00F64027" w:rsidRDefault="00FA2D02" w:rsidP="00D26EE2">
      <w:pPr>
        <w:rPr>
          <w:rFonts w:cs="Arial"/>
          <w:b/>
          <w:szCs w:val="22"/>
        </w:rPr>
      </w:pPr>
    </w:p>
    <w:p w14:paraId="56012DD1" w14:textId="3F829A51" w:rsidR="00FA2D02" w:rsidRPr="00F64027" w:rsidRDefault="00FA2D02" w:rsidP="00D26EE2">
      <w:pPr>
        <w:rPr>
          <w:rFonts w:cs="Arial"/>
          <w:szCs w:val="22"/>
        </w:rPr>
      </w:pPr>
      <w:r w:rsidRPr="00F64027">
        <w:rPr>
          <w:rFonts w:cs="Arial"/>
          <w:szCs w:val="22"/>
        </w:rPr>
        <w:t xml:space="preserve">The Town prohibits the solicitation, distribution and posting of materials on or at </w:t>
      </w:r>
      <w:r w:rsidR="00625632" w:rsidRPr="00F64027">
        <w:rPr>
          <w:rFonts w:cs="Arial"/>
          <w:szCs w:val="22"/>
        </w:rPr>
        <w:t xml:space="preserve">Town </w:t>
      </w:r>
      <w:r w:rsidRPr="00F64027">
        <w:rPr>
          <w:rFonts w:cs="Arial"/>
          <w:szCs w:val="22"/>
        </w:rPr>
        <w:t xml:space="preserve">property by any employee or </w:t>
      </w:r>
      <w:r w:rsidR="009A283D" w:rsidRPr="00F64027">
        <w:rPr>
          <w:rFonts w:cs="Arial"/>
          <w:szCs w:val="22"/>
        </w:rPr>
        <w:t>non-employee</w:t>
      </w:r>
      <w:r w:rsidRPr="00F64027">
        <w:rPr>
          <w:rFonts w:cs="Arial"/>
          <w:szCs w:val="22"/>
        </w:rPr>
        <w:t xml:space="preserve">, except as may be permitted by this policy. The sole exceptions to this policy are charitable and community activities </w:t>
      </w:r>
      <w:r w:rsidR="005A7190">
        <w:rPr>
          <w:rFonts w:cs="Arial"/>
          <w:szCs w:val="22"/>
        </w:rPr>
        <w:t>approved</w:t>
      </w:r>
      <w:r w:rsidR="005A7190" w:rsidRPr="00F64027">
        <w:rPr>
          <w:rFonts w:cs="Arial"/>
          <w:szCs w:val="22"/>
        </w:rPr>
        <w:t xml:space="preserve"> </w:t>
      </w:r>
      <w:r w:rsidRPr="00F64027">
        <w:rPr>
          <w:rFonts w:cs="Arial"/>
          <w:szCs w:val="22"/>
        </w:rPr>
        <w:t xml:space="preserve">by the Town </w:t>
      </w:r>
      <w:r w:rsidR="005A7190">
        <w:rPr>
          <w:rFonts w:cs="Arial"/>
          <w:szCs w:val="22"/>
        </w:rPr>
        <w:t>Manager</w:t>
      </w:r>
      <w:r w:rsidR="005A7190" w:rsidRPr="00F64027">
        <w:rPr>
          <w:rFonts w:cs="Arial"/>
          <w:szCs w:val="22"/>
        </w:rPr>
        <w:t xml:space="preserve"> </w:t>
      </w:r>
      <w:r w:rsidRPr="00F64027">
        <w:rPr>
          <w:rFonts w:cs="Arial"/>
          <w:szCs w:val="22"/>
        </w:rPr>
        <w:t xml:space="preserve">and </w:t>
      </w:r>
      <w:r w:rsidR="00BA1DB7">
        <w:rPr>
          <w:rFonts w:cs="Arial"/>
          <w:szCs w:val="22"/>
        </w:rPr>
        <w:t>T</w:t>
      </w:r>
      <w:r w:rsidRPr="00F64027">
        <w:rPr>
          <w:rFonts w:cs="Arial"/>
          <w:szCs w:val="22"/>
        </w:rPr>
        <w:t xml:space="preserve">own-sponsored programs. </w:t>
      </w:r>
    </w:p>
    <w:p w14:paraId="06478345" w14:textId="77777777" w:rsidR="00FA2D02" w:rsidRPr="00F64027" w:rsidRDefault="00FA2D02" w:rsidP="00D26EE2">
      <w:pPr>
        <w:rPr>
          <w:rFonts w:cs="Arial"/>
          <w:szCs w:val="22"/>
        </w:rPr>
      </w:pPr>
    </w:p>
    <w:p w14:paraId="09ABFBF2" w14:textId="77777777" w:rsidR="00063CC6" w:rsidRDefault="00FA2D02" w:rsidP="00D26EE2">
      <w:pPr>
        <w:rPr>
          <w:rFonts w:cs="Arial"/>
          <w:szCs w:val="22"/>
        </w:rPr>
      </w:pPr>
      <w:r w:rsidRPr="00111649">
        <w:rPr>
          <w:rFonts w:cs="Arial"/>
          <w:szCs w:val="22"/>
        </w:rPr>
        <w:t>Provisions:</w:t>
      </w:r>
    </w:p>
    <w:p w14:paraId="0083A777" w14:textId="6D2D9B4E" w:rsidR="00FA2D02" w:rsidRPr="00111649" w:rsidRDefault="00FA2D02" w:rsidP="00D26EE2">
      <w:pPr>
        <w:rPr>
          <w:rFonts w:cs="Arial"/>
          <w:szCs w:val="22"/>
        </w:rPr>
      </w:pPr>
      <w:r w:rsidRPr="00111649">
        <w:rPr>
          <w:rFonts w:cs="Arial"/>
          <w:szCs w:val="22"/>
        </w:rPr>
        <w:t xml:space="preserve"> </w:t>
      </w:r>
    </w:p>
    <w:p w14:paraId="55BC38F3" w14:textId="77777777" w:rsidR="00FA2D02" w:rsidRPr="00111649" w:rsidRDefault="00FA2D02" w:rsidP="00D26EE2">
      <w:pPr>
        <w:pStyle w:val="ListParagraph"/>
        <w:numPr>
          <w:ilvl w:val="0"/>
          <w:numId w:val="11"/>
        </w:numPr>
        <w:rPr>
          <w:rFonts w:ascii="Arial" w:hAnsi="Arial" w:cs="Arial"/>
        </w:rPr>
      </w:pPr>
      <w:r w:rsidRPr="00111649">
        <w:rPr>
          <w:rFonts w:ascii="Arial" w:hAnsi="Arial" w:cs="Arial"/>
        </w:rPr>
        <w:t xml:space="preserve">Nonemployees may not solicit employees or distribute literature of any kind on town premises at any time. </w:t>
      </w:r>
    </w:p>
    <w:p w14:paraId="30E1AF60" w14:textId="77777777" w:rsidR="00FA2D02" w:rsidRPr="00111649" w:rsidRDefault="00FA2D02" w:rsidP="00D26EE2">
      <w:pPr>
        <w:pStyle w:val="ListParagraph"/>
        <w:numPr>
          <w:ilvl w:val="0"/>
          <w:numId w:val="11"/>
        </w:numPr>
        <w:rPr>
          <w:rFonts w:ascii="Arial" w:hAnsi="Arial" w:cs="Arial"/>
        </w:rPr>
      </w:pPr>
      <w:r w:rsidRPr="00111649">
        <w:rPr>
          <w:rFonts w:ascii="Arial" w:hAnsi="Arial" w:cs="Arial"/>
        </w:rPr>
        <w:t xml:space="preserve">Employees may not solicit other employees during work times, except in connection with a town-approved or sponsored event. </w:t>
      </w:r>
    </w:p>
    <w:p w14:paraId="5D11C6CC" w14:textId="36C3672A" w:rsidR="00FA2D02" w:rsidRPr="00111649" w:rsidRDefault="00FA2D02" w:rsidP="00D26EE2">
      <w:pPr>
        <w:pStyle w:val="ListParagraph"/>
        <w:numPr>
          <w:ilvl w:val="0"/>
          <w:numId w:val="11"/>
        </w:numPr>
        <w:rPr>
          <w:rFonts w:ascii="Arial" w:hAnsi="Arial" w:cs="Arial"/>
        </w:rPr>
      </w:pPr>
      <w:r w:rsidRPr="00111649">
        <w:rPr>
          <w:rFonts w:ascii="Arial" w:hAnsi="Arial" w:cs="Arial"/>
        </w:rPr>
        <w:t>Employees may not distribute literature of any kind during work times or in any work area at any time, except in connection with a town-sponsored event</w:t>
      </w:r>
      <w:r w:rsidR="00BA1DB7">
        <w:rPr>
          <w:rFonts w:ascii="Arial" w:hAnsi="Arial" w:cs="Arial"/>
        </w:rPr>
        <w:t>.</w:t>
      </w:r>
      <w:r w:rsidRPr="00111649">
        <w:rPr>
          <w:rFonts w:ascii="Arial" w:hAnsi="Arial" w:cs="Arial"/>
        </w:rPr>
        <w:t xml:space="preserve"> </w:t>
      </w:r>
    </w:p>
    <w:p w14:paraId="0E04608C" w14:textId="77777777" w:rsidR="00FA2D02" w:rsidRPr="00111649" w:rsidRDefault="00FA2D02" w:rsidP="00D26EE2">
      <w:pPr>
        <w:pStyle w:val="ListParagraph"/>
        <w:numPr>
          <w:ilvl w:val="0"/>
          <w:numId w:val="11"/>
        </w:numPr>
        <w:rPr>
          <w:rFonts w:ascii="Arial" w:hAnsi="Arial" w:cs="Arial"/>
          <w:i/>
        </w:rPr>
      </w:pPr>
      <w:r w:rsidRPr="00111649">
        <w:rPr>
          <w:rFonts w:ascii="Arial" w:hAnsi="Arial" w:cs="Arial"/>
        </w:rPr>
        <w:t xml:space="preserve">The posting of materials or electronic announcements are permitted </w:t>
      </w:r>
      <w:r w:rsidR="006E36FB" w:rsidRPr="00111649">
        <w:rPr>
          <w:rFonts w:ascii="Arial" w:hAnsi="Arial" w:cs="Arial"/>
        </w:rPr>
        <w:t xml:space="preserve">only </w:t>
      </w:r>
      <w:r w:rsidRPr="00111649">
        <w:rPr>
          <w:rFonts w:ascii="Arial" w:hAnsi="Arial" w:cs="Arial"/>
        </w:rPr>
        <w:t>with approval from the Town Manager’s Office</w:t>
      </w:r>
    </w:p>
    <w:p w14:paraId="687DAA91" w14:textId="77777777" w:rsidR="00B807B9" w:rsidRPr="00B807B9" w:rsidRDefault="00B807B9" w:rsidP="00B807B9">
      <w:pPr>
        <w:pStyle w:val="ListParagraph"/>
        <w:numPr>
          <w:ilvl w:val="0"/>
          <w:numId w:val="11"/>
        </w:numPr>
        <w:rPr>
          <w:b/>
          <w:bCs/>
        </w:rPr>
      </w:pPr>
      <w:r w:rsidRPr="00B807B9">
        <w:rPr>
          <w:b/>
          <w:bCs/>
        </w:rPr>
        <w:t>Payroll</w:t>
      </w:r>
    </w:p>
    <w:p w14:paraId="3805777C" w14:textId="77777777" w:rsidR="00B807B9" w:rsidRPr="00B807B9" w:rsidRDefault="00B807B9" w:rsidP="00B807B9">
      <w:pPr>
        <w:pStyle w:val="ListParagraph"/>
        <w:numPr>
          <w:ilvl w:val="0"/>
          <w:numId w:val="11"/>
        </w:numPr>
        <w:autoSpaceDE w:val="0"/>
        <w:autoSpaceDN w:val="0"/>
        <w:adjustRightInd w:val="0"/>
        <w:rPr>
          <w:rFonts w:cs="Arial"/>
        </w:rPr>
      </w:pPr>
    </w:p>
    <w:p w14:paraId="5A7EE169" w14:textId="77777777" w:rsidR="007C4307" w:rsidRDefault="00B807B9" w:rsidP="007C4307">
      <w:pPr>
        <w:rPr>
          <w:rFonts w:cs="Arial"/>
        </w:rPr>
      </w:pPr>
      <w:r w:rsidRPr="004C1BEC">
        <w:rPr>
          <w:rFonts w:cs="Arial"/>
        </w:rPr>
        <w:t xml:space="preserve">Employees are paid every other Thursday, unless otherwise stipulated by contract or department policy. The Town requires all new hires to utilize direct deposit. When a payday falls on a holiday, checks will be distributed/deposited on the workday prior to the holiday. </w:t>
      </w:r>
    </w:p>
    <w:p w14:paraId="7A11B07C" w14:textId="77777777" w:rsidR="007C4307" w:rsidRDefault="007C4307" w:rsidP="007C4307">
      <w:pPr>
        <w:rPr>
          <w:rFonts w:cs="Arial"/>
        </w:rPr>
      </w:pPr>
    </w:p>
    <w:p w14:paraId="27EAC20A" w14:textId="724FCA52" w:rsidR="007C4307" w:rsidRPr="00CD5023" w:rsidRDefault="007C4307" w:rsidP="007C4307">
      <w:pPr>
        <w:rPr>
          <w:b/>
          <w:bCs/>
        </w:rPr>
      </w:pPr>
      <w:r w:rsidRPr="00CD5023">
        <w:rPr>
          <w:b/>
          <w:bCs/>
        </w:rPr>
        <w:t>Employee Responsibilities Related to Direct Deposit</w:t>
      </w:r>
    </w:p>
    <w:p w14:paraId="7422C947" w14:textId="77777777" w:rsidR="007C4307" w:rsidRPr="00890515" w:rsidRDefault="007C4307" w:rsidP="007C4307">
      <w:pPr>
        <w:rPr>
          <w:rFonts w:cs="Arial"/>
          <w:b/>
          <w:bCs/>
          <w:spacing w:val="-1"/>
          <w:szCs w:val="22"/>
          <w:u w:val="single"/>
        </w:rPr>
      </w:pPr>
    </w:p>
    <w:p w14:paraId="5844756C" w14:textId="77777777" w:rsidR="007C4307" w:rsidRDefault="007C4307" w:rsidP="007C4307">
      <w:pPr>
        <w:rPr>
          <w:rFonts w:cs="Arial"/>
          <w:spacing w:val="-1"/>
          <w:szCs w:val="22"/>
        </w:rPr>
      </w:pPr>
      <w:r w:rsidRPr="00890515">
        <w:rPr>
          <w:rFonts w:cs="Arial"/>
          <w:spacing w:val="-1"/>
          <w:szCs w:val="22"/>
        </w:rPr>
        <w:t xml:space="preserve">It is the responsibility of the employee to review their pay stubs to ensure the accuracy of personal and payment information. Employees must immediately notify the Finance Department if there has been an overpayment of wages. Further, a Direct Deposit of Payroll Authorization Change Form must be completed and submitted to the Finance Department for any changes to </w:t>
      </w:r>
      <w:r w:rsidRPr="00890515">
        <w:rPr>
          <w:rFonts w:cs="Arial"/>
          <w:spacing w:val="-1"/>
          <w:szCs w:val="22"/>
        </w:rPr>
        <w:lastRenderedPageBreak/>
        <w:t xml:space="preserve">direct deposit instructions including changes to banking and account information. This form must be submitted to the Finance Department at least two weeks prior to the payday for which the change is to occur. Employees should </w:t>
      </w:r>
      <w:r>
        <w:rPr>
          <w:rFonts w:cs="Arial"/>
          <w:spacing w:val="-1"/>
          <w:szCs w:val="22"/>
        </w:rPr>
        <w:t>not</w:t>
      </w:r>
      <w:r w:rsidRPr="00890515">
        <w:rPr>
          <w:rFonts w:cs="Arial"/>
          <w:spacing w:val="-1"/>
          <w:szCs w:val="22"/>
        </w:rPr>
        <w:t xml:space="preserve"> close a bank account until the cancellation of the direct deposit has been confirmed. </w:t>
      </w:r>
    </w:p>
    <w:p w14:paraId="37C3767F" w14:textId="77777777" w:rsidR="007C4307" w:rsidRDefault="007C4307" w:rsidP="007C4307">
      <w:pPr>
        <w:rPr>
          <w:rFonts w:cs="Arial"/>
          <w:spacing w:val="-1"/>
          <w:szCs w:val="22"/>
        </w:rPr>
      </w:pPr>
    </w:p>
    <w:p w14:paraId="1C4A2139" w14:textId="7D6F990A" w:rsidR="007C4307" w:rsidRPr="00A21357" w:rsidRDefault="007C4307" w:rsidP="007C4307">
      <w:pPr>
        <w:rPr>
          <w:rFonts w:cs="Arial"/>
          <w:spacing w:val="-1"/>
          <w:szCs w:val="22"/>
        </w:rPr>
      </w:pPr>
      <w:r w:rsidRPr="00A21357">
        <w:rPr>
          <w:rFonts w:cs="Arial"/>
          <w:spacing w:val="-1"/>
          <w:szCs w:val="22"/>
        </w:rPr>
        <w:t xml:space="preserve">If an employee closes the account prior to the cancellation of the direct deposit, the bank will eventually notify the Finance Department of the ACH return. The Finance Department </w:t>
      </w:r>
      <w:r w:rsidR="008C34E9" w:rsidRPr="00A21357">
        <w:rPr>
          <w:rFonts w:cs="Arial"/>
          <w:spacing w:val="-1"/>
          <w:szCs w:val="22"/>
        </w:rPr>
        <w:t>may</w:t>
      </w:r>
      <w:r w:rsidRPr="00A21357">
        <w:rPr>
          <w:rFonts w:cs="Arial"/>
          <w:spacing w:val="-1"/>
          <w:szCs w:val="22"/>
        </w:rPr>
        <w:t xml:space="preserve"> not issue a paper replacement check until the funds are received back from the banking institution</w:t>
      </w:r>
      <w:r w:rsidR="00A21357" w:rsidRPr="00A21357">
        <w:rPr>
          <w:rFonts w:cs="Arial"/>
          <w:spacing w:val="-1"/>
          <w:szCs w:val="22"/>
        </w:rPr>
        <w:t>.</w:t>
      </w:r>
    </w:p>
    <w:p w14:paraId="4A2BAAE6" w14:textId="77777777" w:rsidR="007C4307" w:rsidRPr="00890515" w:rsidRDefault="007C4307" w:rsidP="007C4307">
      <w:pPr>
        <w:rPr>
          <w:rFonts w:cs="Arial"/>
          <w:spacing w:val="-1"/>
          <w:szCs w:val="22"/>
        </w:rPr>
      </w:pPr>
    </w:p>
    <w:p w14:paraId="44C59EB9" w14:textId="301A18C8" w:rsidR="00B807B9" w:rsidRPr="00A21357" w:rsidRDefault="007C4307" w:rsidP="00A21357">
      <w:pPr>
        <w:rPr>
          <w:rFonts w:cs="Arial"/>
          <w:i/>
        </w:rPr>
      </w:pPr>
      <w:r w:rsidRPr="00890515">
        <w:rPr>
          <w:rFonts w:cs="Arial"/>
          <w:spacing w:val="-1"/>
          <w:szCs w:val="22"/>
        </w:rPr>
        <w:t>The Finance Department and the Town of Granby are not liable for any funds lost or held by a banking institution due to bank changes (closed account, new account, new bank name, new bank routing/aba number, etc.) made by employees without proper notice to the Finance Department.</w:t>
      </w:r>
    </w:p>
    <w:p w14:paraId="5B5F4238" w14:textId="77777777" w:rsidR="007C4307" w:rsidRDefault="007C4307" w:rsidP="007C4307">
      <w:pPr>
        <w:pStyle w:val="NoSpacing"/>
        <w:rPr>
          <w:rFonts w:ascii="Arial" w:hAnsi="Arial" w:cs="Arial"/>
        </w:rPr>
      </w:pPr>
    </w:p>
    <w:p w14:paraId="70C4667C" w14:textId="77777777" w:rsidR="007C4307" w:rsidRPr="004C1BEC" w:rsidRDefault="007C4307" w:rsidP="00A21357">
      <w:pPr>
        <w:pStyle w:val="NoSpacing"/>
        <w:rPr>
          <w:rFonts w:ascii="Arial" w:hAnsi="Arial" w:cs="Arial"/>
        </w:rPr>
      </w:pPr>
    </w:p>
    <w:p w14:paraId="74A5B4FC" w14:textId="77777777" w:rsidR="00B807B9" w:rsidRDefault="00B807B9" w:rsidP="00D26EE2">
      <w:pPr>
        <w:rPr>
          <w:rFonts w:cs="Arial"/>
          <w:b/>
          <w:bCs/>
          <w:iCs/>
          <w:szCs w:val="22"/>
          <w:u w:val="single"/>
        </w:rPr>
      </w:pPr>
    </w:p>
    <w:p w14:paraId="69D222B9" w14:textId="77777777" w:rsidR="00B807B9" w:rsidRDefault="00B807B9" w:rsidP="00D26EE2">
      <w:pPr>
        <w:rPr>
          <w:rFonts w:cs="Arial"/>
          <w:b/>
          <w:bCs/>
          <w:iCs/>
          <w:szCs w:val="22"/>
          <w:u w:val="single"/>
        </w:rPr>
      </w:pPr>
    </w:p>
    <w:p w14:paraId="193C8B8F" w14:textId="1AC09EAB" w:rsidR="00FA2D02" w:rsidRPr="00075024" w:rsidRDefault="00FA2D02" w:rsidP="00FD3023">
      <w:pPr>
        <w:pStyle w:val="Heading1"/>
      </w:pPr>
      <w:bookmarkStart w:id="36" w:name="_Toc206684503"/>
      <w:r w:rsidRPr="00075024">
        <w:t>BENEFITS</w:t>
      </w:r>
      <w:bookmarkEnd w:id="36"/>
      <w:r w:rsidR="0004467D" w:rsidRPr="00075024">
        <w:t xml:space="preserve"> </w:t>
      </w:r>
    </w:p>
    <w:p w14:paraId="42C2AEBD" w14:textId="77777777" w:rsidR="00BB4E13" w:rsidRPr="00F64027" w:rsidRDefault="00BB4E13" w:rsidP="00D26EE2">
      <w:pPr>
        <w:rPr>
          <w:rFonts w:cs="Arial"/>
          <w:i/>
          <w:szCs w:val="22"/>
          <w:u w:val="single"/>
        </w:rPr>
      </w:pPr>
    </w:p>
    <w:p w14:paraId="41B64E92" w14:textId="192390E9" w:rsidR="00BB4E13" w:rsidRPr="009D7AF0" w:rsidRDefault="005A173F" w:rsidP="00D26EE2">
      <w:pPr>
        <w:autoSpaceDE w:val="0"/>
        <w:autoSpaceDN w:val="0"/>
        <w:adjustRightInd w:val="0"/>
        <w:rPr>
          <w:rFonts w:cs="Arial"/>
          <w:b/>
          <w:szCs w:val="22"/>
        </w:rPr>
      </w:pPr>
      <w:r w:rsidRPr="009D7AF0">
        <w:rPr>
          <w:rFonts w:cs="Arial"/>
          <w:b/>
          <w:szCs w:val="22"/>
        </w:rPr>
        <w:t>Employee Orientation</w:t>
      </w:r>
    </w:p>
    <w:p w14:paraId="09F0FC93" w14:textId="77777777" w:rsidR="00BB4E13" w:rsidRPr="009D7AF0" w:rsidRDefault="00BB4E13" w:rsidP="00D26EE2">
      <w:pPr>
        <w:autoSpaceDE w:val="0"/>
        <w:autoSpaceDN w:val="0"/>
        <w:adjustRightInd w:val="0"/>
        <w:rPr>
          <w:rFonts w:cs="Arial"/>
          <w:szCs w:val="22"/>
        </w:rPr>
      </w:pPr>
    </w:p>
    <w:p w14:paraId="78927C87" w14:textId="42D9A85A" w:rsidR="006E36FB" w:rsidRPr="00F64027" w:rsidRDefault="00BB4E13" w:rsidP="00A21357">
      <w:pPr>
        <w:pStyle w:val="NoSpacing"/>
        <w:rPr>
          <w:rFonts w:cs="Arial"/>
          <w:b/>
          <w:bCs/>
          <w:u w:val="single"/>
        </w:rPr>
      </w:pPr>
      <w:r w:rsidRPr="004C1BEC">
        <w:rPr>
          <w:rFonts w:ascii="Arial" w:hAnsi="Arial" w:cs="Arial"/>
        </w:rPr>
        <w:t xml:space="preserve">New Employee Orientation will provide an overview of the benefits and services you are entitled to as a Town employee. If you have any questions regarding this information, call </w:t>
      </w:r>
      <w:r w:rsidR="00385B39" w:rsidRPr="004C1BEC">
        <w:rPr>
          <w:rFonts w:ascii="Arial" w:hAnsi="Arial" w:cs="Arial"/>
        </w:rPr>
        <w:t>Human Resources</w:t>
      </w:r>
      <w:r w:rsidRPr="004C1BEC">
        <w:rPr>
          <w:rFonts w:ascii="Arial" w:hAnsi="Arial" w:cs="Arial"/>
        </w:rPr>
        <w:t>.</w:t>
      </w:r>
      <w:r w:rsidR="0060780B" w:rsidRPr="004C1BEC">
        <w:rPr>
          <w:rFonts w:ascii="Arial" w:hAnsi="Arial" w:cs="Arial"/>
        </w:rPr>
        <w:t xml:space="preserve"> No employee shall be scheduled to work until all new hire paperwork is completed and submitted to </w:t>
      </w:r>
      <w:r w:rsidR="00182BF3">
        <w:rPr>
          <w:rFonts w:ascii="Arial" w:hAnsi="Arial" w:cs="Arial"/>
        </w:rPr>
        <w:t xml:space="preserve">Human Resources. </w:t>
      </w:r>
    </w:p>
    <w:p w14:paraId="19FF8C86" w14:textId="77777777" w:rsidR="00FA2D02" w:rsidRPr="00F64027" w:rsidRDefault="00FA2D02" w:rsidP="00F64027">
      <w:pPr>
        <w:ind w:left="720"/>
        <w:rPr>
          <w:rFonts w:cs="Arial"/>
          <w:i/>
          <w:szCs w:val="22"/>
        </w:rPr>
      </w:pPr>
    </w:p>
    <w:p w14:paraId="7BBEAE31" w14:textId="20EB15D3" w:rsidR="00FA2D02" w:rsidRPr="00081EE1" w:rsidRDefault="00FA2D02" w:rsidP="00081EE1">
      <w:pPr>
        <w:rPr>
          <w:b/>
          <w:bCs/>
        </w:rPr>
      </w:pPr>
      <w:r w:rsidRPr="00081EE1">
        <w:rPr>
          <w:b/>
          <w:bCs/>
        </w:rPr>
        <w:t>Insurance Program</w:t>
      </w:r>
    </w:p>
    <w:p w14:paraId="5D2D92DF" w14:textId="77777777" w:rsidR="00FA2D02" w:rsidRPr="00F64027" w:rsidRDefault="00FA2D02" w:rsidP="00F64027">
      <w:pPr>
        <w:tabs>
          <w:tab w:val="left" w:pos="0"/>
        </w:tabs>
        <w:rPr>
          <w:rFonts w:cs="Arial"/>
          <w:iCs/>
          <w:szCs w:val="22"/>
        </w:rPr>
      </w:pPr>
    </w:p>
    <w:p w14:paraId="0BE2F05B" w14:textId="304B8530" w:rsidR="00736C1D" w:rsidRDefault="00FA2D02" w:rsidP="009D6119">
      <w:pPr>
        <w:pStyle w:val="BodyText"/>
        <w:numPr>
          <w:ilvl w:val="1"/>
          <w:numId w:val="3"/>
        </w:numPr>
        <w:tabs>
          <w:tab w:val="left" w:pos="0"/>
        </w:tabs>
        <w:ind w:left="360"/>
        <w:jc w:val="left"/>
        <w:rPr>
          <w:rFonts w:cs="Arial"/>
          <w:iCs/>
          <w:szCs w:val="22"/>
        </w:rPr>
      </w:pPr>
      <w:r w:rsidRPr="00F64027">
        <w:rPr>
          <w:rFonts w:cs="Arial"/>
          <w:iCs/>
          <w:szCs w:val="22"/>
        </w:rPr>
        <w:t xml:space="preserve">A medical and dental contributory </w:t>
      </w:r>
      <w:r w:rsidR="00736C1D">
        <w:rPr>
          <w:rFonts w:cs="Arial"/>
          <w:iCs/>
          <w:szCs w:val="22"/>
        </w:rPr>
        <w:t>High Deductible Health Plan,</w:t>
      </w:r>
      <w:r w:rsidRPr="00F64027">
        <w:rPr>
          <w:rFonts w:cs="Arial"/>
          <w:iCs/>
          <w:szCs w:val="22"/>
        </w:rPr>
        <w:t xml:space="preserve"> the benefits of which shall be </w:t>
      </w:r>
      <w:r w:rsidRPr="009D7AF0">
        <w:rPr>
          <w:rFonts w:cs="Arial"/>
          <w:iCs/>
          <w:szCs w:val="22"/>
        </w:rPr>
        <w:t xml:space="preserve">consistent </w:t>
      </w:r>
      <w:r w:rsidRPr="00F64027">
        <w:rPr>
          <w:rFonts w:cs="Arial"/>
          <w:iCs/>
          <w:szCs w:val="22"/>
        </w:rPr>
        <w:t>with other plans offered by the Town</w:t>
      </w:r>
      <w:r w:rsidR="00736C1D">
        <w:rPr>
          <w:rFonts w:cs="Arial"/>
          <w:iCs/>
          <w:szCs w:val="22"/>
        </w:rPr>
        <w:t xml:space="preserve"> ($2,000 single deductible and $4,000 single plus one, and family shall be in force)</w:t>
      </w:r>
      <w:r w:rsidRPr="00F64027">
        <w:rPr>
          <w:rFonts w:cs="Arial"/>
          <w:iCs/>
          <w:szCs w:val="22"/>
        </w:rPr>
        <w:t>.</w:t>
      </w:r>
    </w:p>
    <w:p w14:paraId="7497E72B" w14:textId="77777777" w:rsidR="008F39A5" w:rsidRDefault="008F39A5" w:rsidP="008F39A5">
      <w:pPr>
        <w:pStyle w:val="BodyText"/>
        <w:tabs>
          <w:tab w:val="left" w:pos="0"/>
        </w:tabs>
        <w:ind w:left="360"/>
        <w:jc w:val="left"/>
        <w:rPr>
          <w:rFonts w:cs="Arial"/>
          <w:iCs/>
          <w:szCs w:val="22"/>
        </w:rPr>
      </w:pPr>
    </w:p>
    <w:p w14:paraId="7A9CEDE1" w14:textId="77777777" w:rsidR="006D634C" w:rsidRDefault="00736C1D" w:rsidP="00555016">
      <w:pPr>
        <w:pStyle w:val="BodyText"/>
        <w:numPr>
          <w:ilvl w:val="0"/>
          <w:numId w:val="29"/>
        </w:numPr>
        <w:tabs>
          <w:tab w:val="left" w:pos="0"/>
        </w:tabs>
        <w:jc w:val="left"/>
        <w:rPr>
          <w:rFonts w:cs="Arial"/>
          <w:iCs/>
          <w:szCs w:val="22"/>
        </w:rPr>
      </w:pPr>
      <w:r>
        <w:rPr>
          <w:rFonts w:cs="Arial"/>
          <w:iCs/>
          <w:szCs w:val="22"/>
        </w:rPr>
        <w:t>The Town shall provide to each employee not covered by a collectively bargained labor agreement, 100% of deductible as a “seed” in FY 25.  In FY 26 and FY 27, the “seed’ shall be 75% of the deductible.</w:t>
      </w:r>
      <w:r w:rsidR="008F39A5">
        <w:rPr>
          <w:rFonts w:cs="Arial"/>
          <w:iCs/>
          <w:szCs w:val="22"/>
        </w:rPr>
        <w:t xml:space="preserve">  In FY 28 and thereafter, the “seed” shall be 50% of the deductible.</w:t>
      </w:r>
    </w:p>
    <w:p w14:paraId="386865A1" w14:textId="23163CEA" w:rsidR="0082277F" w:rsidRDefault="008F39A5" w:rsidP="00555016">
      <w:pPr>
        <w:pStyle w:val="BodyText"/>
        <w:numPr>
          <w:ilvl w:val="0"/>
          <w:numId w:val="29"/>
        </w:numPr>
        <w:tabs>
          <w:tab w:val="left" w:pos="0"/>
        </w:tabs>
        <w:jc w:val="left"/>
        <w:rPr>
          <w:rFonts w:cs="Arial"/>
          <w:iCs/>
          <w:szCs w:val="22"/>
        </w:rPr>
      </w:pPr>
      <w:r>
        <w:rPr>
          <w:rFonts w:cs="Arial"/>
          <w:iCs/>
          <w:szCs w:val="22"/>
        </w:rPr>
        <w:t xml:space="preserve">The Town shall deposit </w:t>
      </w:r>
      <w:r w:rsidR="006D634C">
        <w:rPr>
          <w:rFonts w:cs="Arial"/>
          <w:iCs/>
          <w:szCs w:val="22"/>
        </w:rPr>
        <w:t xml:space="preserve">50% of </w:t>
      </w:r>
      <w:r>
        <w:rPr>
          <w:rFonts w:cs="Arial"/>
          <w:iCs/>
          <w:szCs w:val="22"/>
        </w:rPr>
        <w:t xml:space="preserve">the “seed” </w:t>
      </w:r>
      <w:r w:rsidR="006D634C">
        <w:rPr>
          <w:rFonts w:cs="Arial"/>
          <w:iCs/>
          <w:szCs w:val="22"/>
        </w:rPr>
        <w:t xml:space="preserve">amount </w:t>
      </w:r>
      <w:r>
        <w:rPr>
          <w:rFonts w:cs="Arial"/>
          <w:iCs/>
          <w:szCs w:val="22"/>
        </w:rPr>
        <w:t xml:space="preserve">into the employee’s HSA account </w:t>
      </w:r>
      <w:r w:rsidR="006D634C">
        <w:rPr>
          <w:rFonts w:cs="Arial"/>
          <w:iCs/>
          <w:szCs w:val="22"/>
        </w:rPr>
        <w:t>bi-annually in July and January.</w:t>
      </w:r>
    </w:p>
    <w:p w14:paraId="49E25CE5" w14:textId="7FF35366" w:rsidR="001B37DA" w:rsidRDefault="001B37DA" w:rsidP="00555016">
      <w:pPr>
        <w:pStyle w:val="BodyText"/>
        <w:numPr>
          <w:ilvl w:val="0"/>
          <w:numId w:val="29"/>
        </w:numPr>
        <w:tabs>
          <w:tab w:val="left" w:pos="0"/>
        </w:tabs>
        <w:jc w:val="left"/>
        <w:rPr>
          <w:rFonts w:cs="Arial"/>
          <w:iCs/>
          <w:szCs w:val="22"/>
        </w:rPr>
      </w:pPr>
      <w:r>
        <w:rPr>
          <w:rFonts w:cs="Arial"/>
          <w:iCs/>
          <w:szCs w:val="22"/>
        </w:rPr>
        <w:t>The seed amount will be prorated for newly hired employees based on insurance eligibility date.</w:t>
      </w:r>
    </w:p>
    <w:p w14:paraId="43C343F4" w14:textId="1463CD6C" w:rsidR="006D634C" w:rsidRPr="001B37DA" w:rsidRDefault="008F39A5" w:rsidP="00D37875">
      <w:pPr>
        <w:pStyle w:val="BodyText"/>
        <w:numPr>
          <w:ilvl w:val="0"/>
          <w:numId w:val="29"/>
        </w:numPr>
        <w:tabs>
          <w:tab w:val="left" w:pos="0"/>
        </w:tabs>
        <w:jc w:val="left"/>
        <w:rPr>
          <w:rFonts w:cs="Arial"/>
          <w:iCs/>
          <w:szCs w:val="22"/>
        </w:rPr>
      </w:pPr>
      <w:r w:rsidRPr="001B37DA">
        <w:rPr>
          <w:rFonts w:cs="Arial"/>
          <w:iCs/>
          <w:szCs w:val="22"/>
        </w:rPr>
        <w:t xml:space="preserve">The Town shall deduct via premium share from each employee’s payroll cycle, the equivalent of 10% of the cost of insurance as provided to the Town by </w:t>
      </w:r>
      <w:r w:rsidR="006D634C" w:rsidRPr="001B37DA">
        <w:rPr>
          <w:rFonts w:cs="Arial"/>
          <w:iCs/>
          <w:szCs w:val="22"/>
        </w:rPr>
        <w:t>its</w:t>
      </w:r>
      <w:r w:rsidRPr="001B37DA">
        <w:rPr>
          <w:rFonts w:cs="Arial"/>
          <w:iCs/>
          <w:szCs w:val="22"/>
        </w:rPr>
        <w:t xml:space="preserve"> insurance broker for FY 25 and each year thereafter.  The employee premium share deduction shall increase by 1% annually (using July 1 of each fiscal year) until such time as it reaches 25%.</w:t>
      </w:r>
    </w:p>
    <w:p w14:paraId="180FAB8E" w14:textId="77777777" w:rsidR="008E0FFB" w:rsidRPr="00F64027" w:rsidRDefault="008E0FFB" w:rsidP="00075024">
      <w:pPr>
        <w:pStyle w:val="BodyText"/>
        <w:tabs>
          <w:tab w:val="left" w:pos="0"/>
        </w:tabs>
        <w:jc w:val="left"/>
        <w:rPr>
          <w:rFonts w:cs="Arial"/>
          <w:iCs/>
          <w:szCs w:val="22"/>
        </w:rPr>
      </w:pPr>
    </w:p>
    <w:p w14:paraId="34B1F6CA" w14:textId="77777777" w:rsidR="00182BF3" w:rsidRDefault="004821A6" w:rsidP="009D6119">
      <w:pPr>
        <w:pStyle w:val="ListParagraph"/>
        <w:numPr>
          <w:ilvl w:val="1"/>
          <w:numId w:val="3"/>
        </w:numPr>
        <w:tabs>
          <w:tab w:val="left" w:pos="0"/>
        </w:tabs>
        <w:ind w:left="360"/>
        <w:rPr>
          <w:rFonts w:ascii="Arial" w:hAnsi="Arial" w:cs="Arial"/>
          <w:iCs/>
        </w:rPr>
      </w:pPr>
      <w:r>
        <w:rPr>
          <w:rFonts w:ascii="Arial" w:hAnsi="Arial" w:cs="Arial"/>
          <w:iCs/>
        </w:rPr>
        <w:t xml:space="preserve">The Town will provide post-employment medical </w:t>
      </w:r>
      <w:r w:rsidR="00BC741C">
        <w:rPr>
          <w:rFonts w:ascii="Arial" w:hAnsi="Arial" w:cs="Arial"/>
          <w:iCs/>
        </w:rPr>
        <w:t xml:space="preserve">and dental </w:t>
      </w:r>
      <w:r>
        <w:rPr>
          <w:rFonts w:ascii="Arial" w:hAnsi="Arial" w:cs="Arial"/>
          <w:iCs/>
        </w:rPr>
        <w:t xml:space="preserve">insurance to employees </w:t>
      </w:r>
      <w:r w:rsidR="005A7190">
        <w:rPr>
          <w:rFonts w:ascii="Arial" w:hAnsi="Arial" w:cs="Arial"/>
          <w:iCs/>
        </w:rPr>
        <w:t xml:space="preserve">only when </w:t>
      </w:r>
      <w:r>
        <w:rPr>
          <w:rFonts w:ascii="Arial" w:hAnsi="Arial" w:cs="Arial"/>
          <w:iCs/>
        </w:rPr>
        <w:t xml:space="preserve">the following conditions are </w:t>
      </w:r>
      <w:r w:rsidR="005A173F">
        <w:rPr>
          <w:rFonts w:ascii="Arial" w:hAnsi="Arial" w:cs="Arial"/>
          <w:iCs/>
        </w:rPr>
        <w:t>met</w:t>
      </w:r>
      <w:r w:rsidR="001B37DA">
        <w:rPr>
          <w:rFonts w:ascii="Arial" w:hAnsi="Arial" w:cs="Arial"/>
          <w:iCs/>
        </w:rPr>
        <w:t>:</w:t>
      </w:r>
      <w:r w:rsidR="006D634C">
        <w:rPr>
          <w:rFonts w:ascii="Arial" w:hAnsi="Arial" w:cs="Arial"/>
          <w:iCs/>
        </w:rPr>
        <w:t xml:space="preserve"> e</w:t>
      </w:r>
      <w:r>
        <w:rPr>
          <w:rFonts w:ascii="Arial" w:hAnsi="Arial" w:cs="Arial"/>
          <w:iCs/>
        </w:rPr>
        <w:t xml:space="preserve">mployees </w:t>
      </w:r>
      <w:r w:rsidR="00BC741C">
        <w:rPr>
          <w:rFonts w:ascii="Arial" w:hAnsi="Arial" w:cs="Arial"/>
          <w:iCs/>
        </w:rPr>
        <w:t xml:space="preserve">must have been </w:t>
      </w:r>
      <w:r>
        <w:rPr>
          <w:rFonts w:ascii="Arial" w:hAnsi="Arial" w:cs="Arial"/>
          <w:iCs/>
        </w:rPr>
        <w:t xml:space="preserve">hired </w:t>
      </w:r>
      <w:r w:rsidR="00BC741C">
        <w:rPr>
          <w:rFonts w:ascii="Arial" w:hAnsi="Arial" w:cs="Arial"/>
          <w:iCs/>
        </w:rPr>
        <w:t>prior</w:t>
      </w:r>
      <w:r>
        <w:rPr>
          <w:rFonts w:ascii="Arial" w:hAnsi="Arial" w:cs="Arial"/>
          <w:iCs/>
        </w:rPr>
        <w:t xml:space="preserve"> to September </w:t>
      </w:r>
      <w:r>
        <w:rPr>
          <w:rFonts w:ascii="Arial" w:hAnsi="Arial" w:cs="Arial"/>
          <w:iCs/>
        </w:rPr>
        <w:lastRenderedPageBreak/>
        <w:t>1, 2002</w:t>
      </w:r>
      <w:r w:rsidR="006D634C">
        <w:rPr>
          <w:rFonts w:ascii="Arial" w:hAnsi="Arial" w:cs="Arial"/>
          <w:iCs/>
        </w:rPr>
        <w:t>;</w:t>
      </w:r>
      <w:r w:rsidR="00BC741C">
        <w:rPr>
          <w:rFonts w:ascii="Arial" w:hAnsi="Arial" w:cs="Arial"/>
          <w:iCs/>
        </w:rPr>
        <w:t xml:space="preserve"> have </w:t>
      </w:r>
      <w:r>
        <w:rPr>
          <w:rFonts w:ascii="Arial" w:hAnsi="Arial" w:cs="Arial"/>
          <w:iCs/>
        </w:rPr>
        <w:t xml:space="preserve">15 years of service </w:t>
      </w:r>
      <w:r w:rsidR="00BC741C">
        <w:rPr>
          <w:rFonts w:ascii="Arial" w:hAnsi="Arial" w:cs="Arial"/>
          <w:iCs/>
        </w:rPr>
        <w:t xml:space="preserve">with the </w:t>
      </w:r>
      <w:r w:rsidR="006D634C">
        <w:rPr>
          <w:rFonts w:ascii="Arial" w:hAnsi="Arial" w:cs="Arial"/>
          <w:iCs/>
        </w:rPr>
        <w:t>T</w:t>
      </w:r>
      <w:r w:rsidR="00BC741C">
        <w:rPr>
          <w:rFonts w:ascii="Arial" w:hAnsi="Arial" w:cs="Arial"/>
          <w:iCs/>
        </w:rPr>
        <w:t>own</w:t>
      </w:r>
      <w:r w:rsidR="006D634C">
        <w:rPr>
          <w:rFonts w:ascii="Arial" w:hAnsi="Arial" w:cs="Arial"/>
          <w:iCs/>
        </w:rPr>
        <w:t>;</w:t>
      </w:r>
      <w:r w:rsidR="00BC741C">
        <w:rPr>
          <w:rFonts w:ascii="Arial" w:hAnsi="Arial" w:cs="Arial"/>
          <w:iCs/>
        </w:rPr>
        <w:t xml:space="preserve"> have </w:t>
      </w:r>
      <w:r>
        <w:rPr>
          <w:rFonts w:ascii="Arial" w:hAnsi="Arial" w:cs="Arial"/>
          <w:iCs/>
        </w:rPr>
        <w:t xml:space="preserve">reached </w:t>
      </w:r>
      <w:r w:rsidR="00BC741C">
        <w:rPr>
          <w:rFonts w:ascii="Arial" w:hAnsi="Arial" w:cs="Arial"/>
          <w:iCs/>
        </w:rPr>
        <w:t xml:space="preserve">the </w:t>
      </w:r>
      <w:r>
        <w:rPr>
          <w:rFonts w:ascii="Arial" w:hAnsi="Arial" w:cs="Arial"/>
          <w:iCs/>
        </w:rPr>
        <w:t xml:space="preserve">age </w:t>
      </w:r>
      <w:r w:rsidR="00BC741C">
        <w:rPr>
          <w:rFonts w:ascii="Arial" w:hAnsi="Arial" w:cs="Arial"/>
          <w:iCs/>
        </w:rPr>
        <w:t xml:space="preserve">of </w:t>
      </w:r>
      <w:r>
        <w:rPr>
          <w:rFonts w:ascii="Arial" w:hAnsi="Arial" w:cs="Arial"/>
          <w:iCs/>
        </w:rPr>
        <w:t>62</w:t>
      </w:r>
      <w:r w:rsidR="006D634C">
        <w:rPr>
          <w:rFonts w:ascii="Arial" w:hAnsi="Arial" w:cs="Arial"/>
          <w:iCs/>
        </w:rPr>
        <w:t xml:space="preserve"> and are actively enrolled in the Town’s health insurance plan at their retirement date</w:t>
      </w:r>
      <w:r>
        <w:rPr>
          <w:rFonts w:ascii="Arial" w:hAnsi="Arial" w:cs="Arial"/>
          <w:iCs/>
        </w:rPr>
        <w:t xml:space="preserve">. </w:t>
      </w:r>
    </w:p>
    <w:p w14:paraId="7EF7FD60" w14:textId="460921A7" w:rsidR="00BC741C" w:rsidRDefault="00182BF3" w:rsidP="00A21357">
      <w:pPr>
        <w:pStyle w:val="ListParagraph"/>
        <w:tabs>
          <w:tab w:val="left" w:pos="0"/>
        </w:tabs>
        <w:ind w:left="360"/>
        <w:rPr>
          <w:rFonts w:ascii="Arial" w:hAnsi="Arial" w:cs="Arial"/>
          <w:iCs/>
        </w:rPr>
      </w:pPr>
      <w:r>
        <w:rPr>
          <w:rFonts w:ascii="Arial" w:hAnsi="Arial" w:cs="Arial"/>
          <w:iCs/>
        </w:rPr>
        <w:t>Upon retirement for Police Administration hired prior to September 1, 2002, the Town shall provide medical, dental and vision insurances for employees and their spouse as in force at the time of retirement.  These insurances shall be available until the employee and spouse reach the age of Medicare</w:t>
      </w:r>
      <w:r w:rsidR="008C34E9">
        <w:rPr>
          <w:rFonts w:ascii="Arial" w:hAnsi="Arial" w:cs="Arial"/>
          <w:iCs/>
        </w:rPr>
        <w:t xml:space="preserve">. </w:t>
      </w:r>
      <w:r>
        <w:rPr>
          <w:rFonts w:ascii="Arial" w:hAnsi="Arial" w:cs="Arial"/>
          <w:iCs/>
        </w:rPr>
        <w:t xml:space="preserve">The Town shall provide supplemental medical insurance to include any/all parts of Medicare, when Medicare age is reached. </w:t>
      </w:r>
    </w:p>
    <w:p w14:paraId="0E35FD47" w14:textId="6CE1AED8" w:rsidR="00F87BE0" w:rsidRDefault="006D634C" w:rsidP="00BC741C">
      <w:pPr>
        <w:tabs>
          <w:tab w:val="left" w:pos="0"/>
        </w:tabs>
        <w:ind w:left="360"/>
        <w:rPr>
          <w:rFonts w:cs="Arial"/>
          <w:iCs/>
        </w:rPr>
      </w:pPr>
      <w:r>
        <w:rPr>
          <w:rFonts w:cs="Arial"/>
          <w:iCs/>
        </w:rPr>
        <w:t>T</w:t>
      </w:r>
      <w:r w:rsidR="004821A6" w:rsidRPr="00BC741C">
        <w:rPr>
          <w:rFonts w:cs="Arial"/>
          <w:iCs/>
        </w:rPr>
        <w:t xml:space="preserve">he Town shall provide </w:t>
      </w:r>
      <w:r w:rsidR="00BC741C" w:rsidRPr="00BC741C">
        <w:rPr>
          <w:rFonts w:cs="Arial"/>
          <w:iCs/>
        </w:rPr>
        <w:t xml:space="preserve">a High Deductible Health Plan providing </w:t>
      </w:r>
      <w:r w:rsidR="004821A6" w:rsidRPr="00BC741C">
        <w:rPr>
          <w:rFonts w:cs="Arial"/>
          <w:iCs/>
        </w:rPr>
        <w:t xml:space="preserve">medical and dental </w:t>
      </w:r>
      <w:r w:rsidR="00BC741C">
        <w:rPr>
          <w:rFonts w:cs="Arial"/>
          <w:iCs/>
        </w:rPr>
        <w:t>coverage</w:t>
      </w:r>
      <w:r w:rsidR="004821A6" w:rsidRPr="00BC741C">
        <w:rPr>
          <w:rFonts w:cs="Arial"/>
          <w:iCs/>
        </w:rPr>
        <w:t xml:space="preserve"> for these </w:t>
      </w:r>
      <w:r w:rsidR="00386150">
        <w:rPr>
          <w:rFonts w:cs="Arial"/>
          <w:iCs/>
        </w:rPr>
        <w:t>employees at the same coverage for which they were enrolled at the time of retirement</w:t>
      </w:r>
      <w:r w:rsidR="00BC741C" w:rsidRPr="00BC741C">
        <w:rPr>
          <w:rFonts w:cs="Arial"/>
          <w:iCs/>
        </w:rPr>
        <w:t>.</w:t>
      </w:r>
      <w:r w:rsidR="004821A6" w:rsidRPr="00BC741C">
        <w:rPr>
          <w:rFonts w:cs="Arial"/>
          <w:iCs/>
        </w:rPr>
        <w:t xml:space="preserve"> </w:t>
      </w:r>
      <w:r w:rsidR="00BC741C" w:rsidRPr="00BC741C">
        <w:rPr>
          <w:rFonts w:cs="Arial"/>
          <w:iCs/>
        </w:rPr>
        <w:t xml:space="preserve"> </w:t>
      </w:r>
    </w:p>
    <w:p w14:paraId="2F4C9863" w14:textId="77777777" w:rsidR="00F87BE0" w:rsidRDefault="00F87BE0" w:rsidP="00BC741C">
      <w:pPr>
        <w:tabs>
          <w:tab w:val="left" w:pos="0"/>
        </w:tabs>
        <w:ind w:left="360"/>
        <w:rPr>
          <w:rFonts w:cs="Arial"/>
          <w:iCs/>
        </w:rPr>
      </w:pPr>
    </w:p>
    <w:p w14:paraId="5D29EBE1" w14:textId="5EE78C43" w:rsidR="00BC741C" w:rsidRDefault="00F87BE0" w:rsidP="00BC741C">
      <w:pPr>
        <w:tabs>
          <w:tab w:val="left" w:pos="0"/>
        </w:tabs>
        <w:ind w:left="360"/>
        <w:rPr>
          <w:rFonts w:cs="Arial"/>
          <w:iCs/>
        </w:rPr>
      </w:pPr>
      <w:r>
        <w:rPr>
          <w:rFonts w:cs="Arial"/>
          <w:iCs/>
        </w:rPr>
        <w:t>Should the employee divorce post-retirement, medical coverage for the spouse will cease at the date of the marriage dissolution.  New spouses</w:t>
      </w:r>
      <w:r w:rsidR="00386150">
        <w:rPr>
          <w:rFonts w:cs="Arial"/>
          <w:iCs/>
        </w:rPr>
        <w:t xml:space="preserve"> and</w:t>
      </w:r>
      <w:r w:rsidR="00C908E9">
        <w:rPr>
          <w:rFonts w:cs="Arial"/>
          <w:iCs/>
        </w:rPr>
        <w:t xml:space="preserve"> additional</w:t>
      </w:r>
      <w:r w:rsidR="00386150">
        <w:rPr>
          <w:rFonts w:cs="Arial"/>
          <w:iCs/>
        </w:rPr>
        <w:t xml:space="preserve"> children</w:t>
      </w:r>
      <w:r>
        <w:rPr>
          <w:rFonts w:cs="Arial"/>
          <w:iCs/>
        </w:rPr>
        <w:t xml:space="preserve"> cannot be added to the coverage post-retirement.</w:t>
      </w:r>
    </w:p>
    <w:p w14:paraId="51ABB30F" w14:textId="77777777" w:rsidR="00BC741C" w:rsidRDefault="00BC741C" w:rsidP="00BC741C">
      <w:pPr>
        <w:tabs>
          <w:tab w:val="left" w:pos="0"/>
        </w:tabs>
        <w:ind w:left="360"/>
        <w:rPr>
          <w:rFonts w:cs="Arial"/>
          <w:iCs/>
        </w:rPr>
      </w:pPr>
    </w:p>
    <w:p w14:paraId="1D3AC8D1" w14:textId="77777777" w:rsidR="00BC741C" w:rsidRDefault="00BC741C" w:rsidP="00BC741C">
      <w:pPr>
        <w:tabs>
          <w:tab w:val="left" w:pos="0"/>
        </w:tabs>
        <w:ind w:left="360"/>
        <w:rPr>
          <w:rFonts w:cs="Arial"/>
          <w:iCs/>
        </w:rPr>
      </w:pPr>
      <w:r w:rsidRPr="00BC741C">
        <w:rPr>
          <w:rFonts w:cs="Arial"/>
          <w:iCs/>
        </w:rPr>
        <w:t xml:space="preserve">This benefit will be provided until such time as the employee is eligible for Medicare coverage.  </w:t>
      </w:r>
    </w:p>
    <w:p w14:paraId="14D20CA5" w14:textId="77777777" w:rsidR="00BC741C" w:rsidRDefault="00BC741C" w:rsidP="00BC741C">
      <w:pPr>
        <w:tabs>
          <w:tab w:val="left" w:pos="0"/>
        </w:tabs>
        <w:ind w:left="360"/>
        <w:rPr>
          <w:rFonts w:cs="Arial"/>
          <w:iCs/>
        </w:rPr>
      </w:pPr>
    </w:p>
    <w:p w14:paraId="2177F00A" w14:textId="77777777" w:rsidR="00BC741C" w:rsidRDefault="00BC741C" w:rsidP="00BC741C">
      <w:pPr>
        <w:tabs>
          <w:tab w:val="left" w:pos="0"/>
        </w:tabs>
        <w:ind w:left="360"/>
        <w:rPr>
          <w:rFonts w:cs="Arial"/>
          <w:iCs/>
        </w:rPr>
      </w:pPr>
      <w:r w:rsidRPr="00BC741C">
        <w:rPr>
          <w:rFonts w:cs="Arial"/>
          <w:iCs/>
        </w:rPr>
        <w:t xml:space="preserve">The premium share will be the same percentage as was in force on the date the employee severed employment with the </w:t>
      </w:r>
      <w:r>
        <w:rPr>
          <w:rFonts w:cs="Arial"/>
          <w:iCs/>
        </w:rPr>
        <w:t>T</w:t>
      </w:r>
      <w:r w:rsidRPr="00BC741C">
        <w:rPr>
          <w:rFonts w:cs="Arial"/>
          <w:iCs/>
        </w:rPr>
        <w:t xml:space="preserve">own.  </w:t>
      </w:r>
    </w:p>
    <w:p w14:paraId="6E99F5AB" w14:textId="77777777" w:rsidR="00BC741C" w:rsidRDefault="00BC741C" w:rsidP="00BC741C">
      <w:pPr>
        <w:tabs>
          <w:tab w:val="left" w:pos="0"/>
        </w:tabs>
        <w:ind w:left="360"/>
        <w:rPr>
          <w:rFonts w:cs="Arial"/>
          <w:iCs/>
        </w:rPr>
      </w:pPr>
    </w:p>
    <w:p w14:paraId="1ECD14D5" w14:textId="0B19C63A" w:rsidR="00BC741C" w:rsidRDefault="00BC741C" w:rsidP="00BC741C">
      <w:pPr>
        <w:tabs>
          <w:tab w:val="left" w:pos="0"/>
        </w:tabs>
        <w:ind w:left="360"/>
        <w:rPr>
          <w:rFonts w:cs="Arial"/>
          <w:iCs/>
        </w:rPr>
      </w:pPr>
      <w:r w:rsidRPr="00BC741C">
        <w:rPr>
          <w:rFonts w:cs="Arial"/>
          <w:iCs/>
        </w:rPr>
        <w:t>No deductible seed will be provided to this group of employees</w:t>
      </w:r>
      <w:r>
        <w:rPr>
          <w:rFonts w:cs="Arial"/>
          <w:iCs/>
        </w:rPr>
        <w:t xml:space="preserve"> by the Town</w:t>
      </w:r>
      <w:r w:rsidRPr="00BC741C">
        <w:rPr>
          <w:rFonts w:cs="Arial"/>
          <w:iCs/>
        </w:rPr>
        <w:t xml:space="preserve">. </w:t>
      </w:r>
    </w:p>
    <w:p w14:paraId="5D284A74" w14:textId="52799EC7" w:rsidR="00BC741C" w:rsidRPr="00BC741C" w:rsidRDefault="00BC741C" w:rsidP="00BC741C">
      <w:pPr>
        <w:tabs>
          <w:tab w:val="left" w:pos="0"/>
        </w:tabs>
        <w:ind w:left="360"/>
        <w:rPr>
          <w:rFonts w:cs="Arial"/>
          <w:iCs/>
        </w:rPr>
      </w:pPr>
      <w:r w:rsidRPr="00BC741C">
        <w:rPr>
          <w:rFonts w:cs="Arial"/>
          <w:iCs/>
        </w:rPr>
        <w:t xml:space="preserve"> </w:t>
      </w:r>
    </w:p>
    <w:p w14:paraId="3C7624D9" w14:textId="179081BA" w:rsidR="00FA2D02" w:rsidRPr="00C908E9" w:rsidRDefault="00FA2D02" w:rsidP="009D6119">
      <w:pPr>
        <w:pStyle w:val="BodyTextIndent3"/>
        <w:numPr>
          <w:ilvl w:val="1"/>
          <w:numId w:val="3"/>
        </w:numPr>
        <w:tabs>
          <w:tab w:val="left" w:pos="0"/>
        </w:tabs>
        <w:ind w:left="360"/>
        <w:jc w:val="left"/>
        <w:rPr>
          <w:rFonts w:cs="Arial"/>
          <w:iCs/>
          <w:szCs w:val="22"/>
        </w:rPr>
      </w:pPr>
      <w:r w:rsidRPr="00C908E9">
        <w:rPr>
          <w:rFonts w:cs="Arial"/>
          <w:iCs/>
          <w:szCs w:val="22"/>
        </w:rPr>
        <w:t xml:space="preserve">A fully paid group life and </w:t>
      </w:r>
      <w:r w:rsidR="00111649" w:rsidRPr="00C908E9">
        <w:rPr>
          <w:rFonts w:cs="Arial"/>
          <w:iCs/>
          <w:szCs w:val="22"/>
        </w:rPr>
        <w:t>long-term</w:t>
      </w:r>
      <w:r w:rsidRPr="00C908E9">
        <w:rPr>
          <w:rFonts w:cs="Arial"/>
          <w:iCs/>
          <w:szCs w:val="22"/>
        </w:rPr>
        <w:t xml:space="preserve"> disability policy. Coverage is provided on a term basis.</w:t>
      </w:r>
      <w:r w:rsidR="00392D96" w:rsidRPr="00C908E9">
        <w:rPr>
          <w:rFonts w:cs="Arial"/>
          <w:iCs/>
          <w:szCs w:val="22"/>
        </w:rPr>
        <w:t xml:space="preserve"> Employees over 70 years of age will be provided with life insurance at 60% of coverage.</w:t>
      </w:r>
    </w:p>
    <w:p w14:paraId="1B708063" w14:textId="77777777" w:rsidR="00FA2D02" w:rsidRPr="00D26EE2" w:rsidRDefault="00FA2D02" w:rsidP="00F64027">
      <w:pPr>
        <w:pStyle w:val="BodyTextIndent3"/>
        <w:tabs>
          <w:tab w:val="left" w:pos="0"/>
        </w:tabs>
        <w:ind w:left="0"/>
        <w:jc w:val="left"/>
        <w:rPr>
          <w:rFonts w:cs="Arial"/>
          <w:iCs/>
          <w:szCs w:val="22"/>
        </w:rPr>
      </w:pPr>
    </w:p>
    <w:p w14:paraId="0DEF8F1A" w14:textId="5A5349A7" w:rsidR="00392D96" w:rsidRPr="00C22DF7" w:rsidRDefault="00392D96" w:rsidP="00C22DF7">
      <w:pPr>
        <w:rPr>
          <w:b/>
          <w:bCs/>
        </w:rPr>
      </w:pPr>
      <w:r w:rsidRPr="00C22DF7">
        <w:rPr>
          <w:b/>
          <w:bCs/>
        </w:rPr>
        <w:t>Reimbursement for Eyeglasses, Contact Lenses and Corrective Surgery</w:t>
      </w:r>
    </w:p>
    <w:p w14:paraId="70813545" w14:textId="77777777" w:rsidR="00392D96" w:rsidRDefault="00392D96" w:rsidP="00D26EE2">
      <w:pPr>
        <w:autoSpaceDE w:val="0"/>
        <w:autoSpaceDN w:val="0"/>
        <w:adjustRightInd w:val="0"/>
        <w:rPr>
          <w:rFonts w:cs="Arial"/>
          <w:b/>
          <w:bCs/>
          <w:szCs w:val="22"/>
          <w:u w:val="single"/>
        </w:rPr>
      </w:pPr>
    </w:p>
    <w:p w14:paraId="64F05439" w14:textId="353A90F0" w:rsidR="00392D96" w:rsidRPr="001B37DA" w:rsidRDefault="00182BF3" w:rsidP="001B37DA">
      <w:pPr>
        <w:pStyle w:val="NoSpacing"/>
        <w:rPr>
          <w:rFonts w:ascii="Arial" w:hAnsi="Arial" w:cs="Arial"/>
        </w:rPr>
      </w:pPr>
      <w:r>
        <w:rPr>
          <w:rFonts w:ascii="Arial" w:hAnsi="Arial" w:cs="Arial"/>
        </w:rPr>
        <w:t>For regular full time, benefit eligible employees who are enrolled in the Vision Plan, t</w:t>
      </w:r>
      <w:r w:rsidR="00392D96" w:rsidRPr="001B37DA">
        <w:rPr>
          <w:rFonts w:ascii="Arial" w:hAnsi="Arial" w:cs="Arial"/>
        </w:rPr>
        <w:t xml:space="preserve">he Town shall reimburse each employee up to $250 per calendar year toward the purchase of eyeglasses or contact lenses for the employee only. The Town shall reimburse </w:t>
      </w:r>
      <w:r w:rsidR="00271FB7">
        <w:rPr>
          <w:rFonts w:ascii="Arial" w:hAnsi="Arial" w:cs="Arial"/>
        </w:rPr>
        <w:t>same</w:t>
      </w:r>
      <w:r w:rsidR="00392D96" w:rsidRPr="001B37DA">
        <w:rPr>
          <w:rFonts w:ascii="Arial" w:hAnsi="Arial" w:cs="Arial"/>
        </w:rPr>
        <w:t xml:space="preserve"> </w:t>
      </w:r>
      <w:r w:rsidR="00271FB7">
        <w:rPr>
          <w:rFonts w:ascii="Arial" w:hAnsi="Arial" w:cs="Arial"/>
        </w:rPr>
        <w:t xml:space="preserve">covered </w:t>
      </w:r>
      <w:r w:rsidR="00392D96" w:rsidRPr="001B37DA">
        <w:rPr>
          <w:rFonts w:ascii="Arial" w:hAnsi="Arial" w:cs="Arial"/>
        </w:rPr>
        <w:t>employee</w:t>
      </w:r>
      <w:r w:rsidR="00271FB7">
        <w:rPr>
          <w:rFonts w:ascii="Arial" w:hAnsi="Arial" w:cs="Arial"/>
        </w:rPr>
        <w:t>s</w:t>
      </w:r>
      <w:r w:rsidR="00392D96" w:rsidRPr="001B37DA">
        <w:rPr>
          <w:rFonts w:ascii="Arial" w:hAnsi="Arial" w:cs="Arial"/>
        </w:rPr>
        <w:t xml:space="preserve"> $1,800 as a lifetime limit, toward the cost of corrective laser surgery for the employee only. Such reimbursement toward surgery will not pertain to any surgery that occurs within the same calendar year is which the employee has received any reimbursement from the Town toward eyeglasses or contact lenses. Employees shall not be reimbursed more than $1,800 in total during the employee's service career with the Town for any such surgery. Once an employee has received any Town reimbursement toward any corrective surgery, that employee shall not receive any reimbursement toward eyeglasses or contact lenses</w:t>
      </w:r>
      <w:r w:rsidR="00C8779A" w:rsidRPr="001B37DA">
        <w:rPr>
          <w:rFonts w:ascii="Arial" w:hAnsi="Arial" w:cs="Arial"/>
        </w:rPr>
        <w:t xml:space="preserve"> during the remainder of the employee's service career with the Town. Employees shall be reimbursed for any eyeglasses, contact lenses, or surgery referenced </w:t>
      </w:r>
      <w:r w:rsidR="00271FB7">
        <w:rPr>
          <w:rFonts w:ascii="Arial" w:hAnsi="Arial" w:cs="Arial"/>
        </w:rPr>
        <w:t>herein  upon</w:t>
      </w:r>
      <w:r w:rsidR="00C8779A" w:rsidRPr="001B37DA">
        <w:rPr>
          <w:rFonts w:ascii="Arial" w:hAnsi="Arial" w:cs="Arial"/>
        </w:rPr>
        <w:t xml:space="preserve">submission of a </w:t>
      </w:r>
      <w:r w:rsidR="00271FB7">
        <w:rPr>
          <w:rFonts w:ascii="Arial" w:hAnsi="Arial" w:cs="Arial"/>
        </w:rPr>
        <w:t xml:space="preserve">paid receipt along with a </w:t>
      </w:r>
      <w:r w:rsidR="00C8779A" w:rsidRPr="001B37DA">
        <w:rPr>
          <w:rFonts w:ascii="Arial" w:hAnsi="Arial" w:cs="Arial"/>
        </w:rPr>
        <w:t>statement for services renderedfrom an optician, optometrist, or other eye care physician.</w:t>
      </w:r>
    </w:p>
    <w:p w14:paraId="7E2F3E15" w14:textId="77777777" w:rsidR="00392D96" w:rsidRDefault="00392D96" w:rsidP="00F64027">
      <w:pPr>
        <w:autoSpaceDE w:val="0"/>
        <w:autoSpaceDN w:val="0"/>
        <w:adjustRightInd w:val="0"/>
        <w:rPr>
          <w:rFonts w:cs="Arial"/>
          <w:b/>
          <w:bCs/>
          <w:szCs w:val="22"/>
          <w:u w:val="single"/>
        </w:rPr>
      </w:pPr>
    </w:p>
    <w:p w14:paraId="45FA0A7D" w14:textId="3C96464F" w:rsidR="00FA2D02" w:rsidRPr="009D7AF0" w:rsidRDefault="00063CC6" w:rsidP="00F64027">
      <w:pPr>
        <w:autoSpaceDE w:val="0"/>
        <w:autoSpaceDN w:val="0"/>
        <w:adjustRightInd w:val="0"/>
        <w:rPr>
          <w:rFonts w:cs="Arial"/>
          <w:b/>
          <w:bCs/>
          <w:szCs w:val="22"/>
        </w:rPr>
      </w:pPr>
      <w:r w:rsidRPr="009D7AF0">
        <w:rPr>
          <w:rFonts w:cs="Arial"/>
          <w:b/>
          <w:bCs/>
          <w:szCs w:val="22"/>
        </w:rPr>
        <w:t>Health Benefit Opt-Out</w:t>
      </w:r>
      <w:r w:rsidR="00C8779A" w:rsidRPr="009D7AF0">
        <w:rPr>
          <w:rFonts w:cs="Arial"/>
          <w:b/>
          <w:bCs/>
          <w:szCs w:val="22"/>
        </w:rPr>
        <w:t>/Waiver</w:t>
      </w:r>
      <w:r w:rsidR="00FA2D02" w:rsidRPr="009D7AF0">
        <w:rPr>
          <w:rFonts w:cs="Arial"/>
          <w:b/>
          <w:bCs/>
          <w:szCs w:val="22"/>
        </w:rPr>
        <w:t xml:space="preserve"> </w:t>
      </w:r>
    </w:p>
    <w:p w14:paraId="3A3067FC" w14:textId="77777777" w:rsidR="00385B39" w:rsidRDefault="00385B39" w:rsidP="00F64027">
      <w:pPr>
        <w:pStyle w:val="BodyTextIndent3"/>
        <w:tabs>
          <w:tab w:val="left" w:pos="0"/>
        </w:tabs>
        <w:ind w:left="0"/>
        <w:jc w:val="left"/>
        <w:rPr>
          <w:rFonts w:cs="Arial"/>
          <w:bCs/>
          <w:iCs/>
          <w:szCs w:val="22"/>
        </w:rPr>
      </w:pPr>
    </w:p>
    <w:p w14:paraId="689D7EE8" w14:textId="100FAFB1" w:rsidR="00063CC6" w:rsidRDefault="00063CC6" w:rsidP="00F64027">
      <w:pPr>
        <w:pStyle w:val="BodyTextIndent3"/>
        <w:tabs>
          <w:tab w:val="left" w:pos="0"/>
        </w:tabs>
        <w:ind w:left="0"/>
        <w:jc w:val="left"/>
        <w:rPr>
          <w:rFonts w:cs="Arial"/>
          <w:bCs/>
          <w:iCs/>
          <w:szCs w:val="22"/>
        </w:rPr>
      </w:pPr>
      <w:r>
        <w:rPr>
          <w:rFonts w:cs="Arial"/>
          <w:bCs/>
          <w:iCs/>
          <w:szCs w:val="22"/>
        </w:rPr>
        <w:t xml:space="preserve">The Town will provide a </w:t>
      </w:r>
      <w:r w:rsidR="002221C2">
        <w:rPr>
          <w:rFonts w:cs="Arial"/>
          <w:bCs/>
          <w:iCs/>
          <w:szCs w:val="22"/>
        </w:rPr>
        <w:t xml:space="preserve">medical </w:t>
      </w:r>
      <w:r>
        <w:rPr>
          <w:rFonts w:cs="Arial"/>
          <w:bCs/>
          <w:iCs/>
          <w:szCs w:val="22"/>
        </w:rPr>
        <w:t xml:space="preserve">insurance opt-out benefit </w:t>
      </w:r>
      <w:r w:rsidR="002221C2">
        <w:rPr>
          <w:rFonts w:cs="Arial"/>
          <w:bCs/>
          <w:iCs/>
          <w:szCs w:val="22"/>
        </w:rPr>
        <w:t xml:space="preserve">to </w:t>
      </w:r>
      <w:r w:rsidR="00EC58DB">
        <w:rPr>
          <w:rFonts w:cs="Arial"/>
          <w:bCs/>
          <w:iCs/>
          <w:szCs w:val="22"/>
        </w:rPr>
        <w:t xml:space="preserve">eligible </w:t>
      </w:r>
      <w:r w:rsidR="002221C2">
        <w:rPr>
          <w:rFonts w:cs="Arial"/>
          <w:bCs/>
          <w:iCs/>
          <w:szCs w:val="22"/>
        </w:rPr>
        <w:t xml:space="preserve">participants who </w:t>
      </w:r>
      <w:r w:rsidR="00C8779A">
        <w:rPr>
          <w:rFonts w:cs="Arial"/>
          <w:bCs/>
          <w:iCs/>
          <w:szCs w:val="22"/>
        </w:rPr>
        <w:t>waive</w:t>
      </w:r>
      <w:r w:rsidR="002221C2">
        <w:rPr>
          <w:rFonts w:cs="Arial"/>
          <w:bCs/>
          <w:iCs/>
          <w:szCs w:val="22"/>
        </w:rPr>
        <w:t xml:space="preserve"> Town provided medical coverage directly</w:t>
      </w:r>
      <w:r w:rsidR="00FE380A">
        <w:rPr>
          <w:rFonts w:cs="Arial"/>
          <w:bCs/>
          <w:iCs/>
          <w:szCs w:val="22"/>
        </w:rPr>
        <w:t xml:space="preserve">. To receive the opt out benefit, the employee must provide proof of alternate coverage which cannot be from a spouse who receives coverage </w:t>
      </w:r>
      <w:r w:rsidR="00FE380A">
        <w:rPr>
          <w:rFonts w:cs="Arial"/>
          <w:bCs/>
          <w:iCs/>
          <w:szCs w:val="22"/>
        </w:rPr>
        <w:lastRenderedPageBreak/>
        <w:t>through the Town</w:t>
      </w:r>
      <w:r w:rsidR="00BF548F">
        <w:rPr>
          <w:rFonts w:cs="Arial"/>
          <w:bCs/>
          <w:iCs/>
          <w:szCs w:val="22"/>
        </w:rPr>
        <w:t xml:space="preserve"> or Board of Education</w:t>
      </w:r>
      <w:r w:rsidR="00FE380A">
        <w:rPr>
          <w:rFonts w:cs="Arial"/>
          <w:bCs/>
          <w:iCs/>
          <w:szCs w:val="22"/>
        </w:rPr>
        <w:t xml:space="preserve">. </w:t>
      </w:r>
      <w:r w:rsidR="00C8779A">
        <w:rPr>
          <w:rFonts w:cs="Arial"/>
          <w:bCs/>
          <w:iCs/>
          <w:szCs w:val="22"/>
        </w:rPr>
        <w:t xml:space="preserve">The waiver benefit is </w:t>
      </w:r>
      <w:r w:rsidR="002221C2">
        <w:rPr>
          <w:rFonts w:cs="Arial"/>
          <w:bCs/>
          <w:iCs/>
          <w:szCs w:val="22"/>
        </w:rPr>
        <w:t>$</w:t>
      </w:r>
      <w:r w:rsidR="004821A6">
        <w:rPr>
          <w:rFonts w:cs="Arial"/>
          <w:bCs/>
          <w:iCs/>
          <w:szCs w:val="22"/>
        </w:rPr>
        <w:t>3</w:t>
      </w:r>
      <w:r w:rsidR="002221C2">
        <w:rPr>
          <w:rFonts w:cs="Arial"/>
          <w:bCs/>
          <w:iCs/>
          <w:szCs w:val="22"/>
        </w:rPr>
        <w:t>,500 for family coverage, $</w:t>
      </w:r>
      <w:r w:rsidR="004821A6">
        <w:rPr>
          <w:rFonts w:cs="Arial"/>
          <w:bCs/>
          <w:iCs/>
          <w:szCs w:val="22"/>
        </w:rPr>
        <w:t>2</w:t>
      </w:r>
      <w:r w:rsidR="002221C2">
        <w:rPr>
          <w:rFonts w:cs="Arial"/>
          <w:bCs/>
          <w:iCs/>
          <w:szCs w:val="22"/>
        </w:rPr>
        <w:t>,500 for single plus 1 and $1,</w:t>
      </w:r>
      <w:r w:rsidR="004821A6">
        <w:rPr>
          <w:rFonts w:cs="Arial"/>
          <w:bCs/>
          <w:iCs/>
          <w:szCs w:val="22"/>
        </w:rPr>
        <w:t>5</w:t>
      </w:r>
      <w:r w:rsidR="002221C2">
        <w:rPr>
          <w:rFonts w:cs="Arial"/>
          <w:bCs/>
          <w:iCs/>
          <w:szCs w:val="22"/>
        </w:rPr>
        <w:t xml:space="preserve">00 for single coverage.  </w:t>
      </w:r>
      <w:r w:rsidR="00C8779A">
        <w:rPr>
          <w:rFonts w:cs="Arial"/>
          <w:bCs/>
          <w:iCs/>
          <w:szCs w:val="22"/>
        </w:rPr>
        <w:t xml:space="preserve">Payment will be made annually in two equal payments in January and June. </w:t>
      </w:r>
      <w:r w:rsidR="008C34E9">
        <w:rPr>
          <w:rFonts w:cs="Arial"/>
          <w:bCs/>
          <w:iCs/>
          <w:szCs w:val="22"/>
        </w:rPr>
        <w:t>This amount is pro-rated per month of employment prior to payment date.</w:t>
      </w:r>
    </w:p>
    <w:p w14:paraId="1C899587" w14:textId="77777777" w:rsidR="00C8779A" w:rsidRDefault="00C8779A" w:rsidP="00F64027">
      <w:pPr>
        <w:pStyle w:val="BodyTextIndent3"/>
        <w:tabs>
          <w:tab w:val="left" w:pos="0"/>
        </w:tabs>
        <w:ind w:left="0"/>
        <w:jc w:val="left"/>
        <w:rPr>
          <w:rFonts w:cs="Arial"/>
          <w:b/>
          <w:iCs/>
          <w:szCs w:val="22"/>
          <w:u w:val="single"/>
        </w:rPr>
      </w:pPr>
    </w:p>
    <w:p w14:paraId="2093F1B1" w14:textId="03E5C9BC" w:rsidR="002221C2" w:rsidRPr="00081EE1" w:rsidRDefault="002221C2" w:rsidP="00081EE1">
      <w:pPr>
        <w:pStyle w:val="Heading1"/>
      </w:pPr>
      <w:bookmarkStart w:id="37" w:name="_Toc206684504"/>
      <w:r w:rsidRPr="00081EE1">
        <w:t>RETIREMENT DEFINITION</w:t>
      </w:r>
      <w:bookmarkEnd w:id="37"/>
      <w:r w:rsidR="00271FB7">
        <w:t xml:space="preserve"> </w:t>
      </w:r>
    </w:p>
    <w:p w14:paraId="08284184" w14:textId="77777777" w:rsidR="002221C2" w:rsidRDefault="002221C2" w:rsidP="00F64027">
      <w:pPr>
        <w:pStyle w:val="BodyTextIndent3"/>
        <w:tabs>
          <w:tab w:val="left" w:pos="0"/>
        </w:tabs>
        <w:ind w:left="0"/>
        <w:jc w:val="left"/>
        <w:rPr>
          <w:rFonts w:cs="Arial"/>
          <w:b/>
          <w:iCs/>
          <w:szCs w:val="22"/>
          <w:u w:val="single"/>
        </w:rPr>
      </w:pPr>
    </w:p>
    <w:p w14:paraId="645441B2" w14:textId="33292799" w:rsidR="002221C2" w:rsidRDefault="002221C2" w:rsidP="00F64027">
      <w:pPr>
        <w:pStyle w:val="BodyTextIndent3"/>
        <w:tabs>
          <w:tab w:val="left" w:pos="0"/>
        </w:tabs>
        <w:ind w:left="0"/>
        <w:jc w:val="left"/>
        <w:rPr>
          <w:rFonts w:cs="Arial"/>
          <w:bCs/>
          <w:iCs/>
          <w:szCs w:val="22"/>
        </w:rPr>
      </w:pPr>
      <w:r>
        <w:rPr>
          <w:rFonts w:cs="Arial"/>
          <w:bCs/>
          <w:iCs/>
          <w:szCs w:val="22"/>
        </w:rPr>
        <w:t xml:space="preserve">For the purposes of receipt of any benefit described in this </w:t>
      </w:r>
      <w:r w:rsidR="009D7AF0">
        <w:rPr>
          <w:rFonts w:cs="Arial"/>
          <w:bCs/>
          <w:iCs/>
          <w:szCs w:val="22"/>
        </w:rPr>
        <w:t>policy,</w:t>
      </w:r>
      <w:r>
        <w:rPr>
          <w:rFonts w:cs="Arial"/>
          <w:bCs/>
          <w:iCs/>
          <w:szCs w:val="22"/>
        </w:rPr>
        <w:t xml:space="preserve"> which is predicated on a retirement definition, that definition is as follows:</w:t>
      </w:r>
    </w:p>
    <w:p w14:paraId="3A5C1A4C" w14:textId="6B0BFE90" w:rsidR="002221C2" w:rsidRDefault="002221C2" w:rsidP="00555016">
      <w:pPr>
        <w:pStyle w:val="BodyTextIndent3"/>
        <w:numPr>
          <w:ilvl w:val="0"/>
          <w:numId w:val="16"/>
        </w:numPr>
        <w:tabs>
          <w:tab w:val="left" w:pos="0"/>
        </w:tabs>
        <w:jc w:val="left"/>
        <w:rPr>
          <w:rFonts w:cs="Arial"/>
          <w:bCs/>
          <w:iCs/>
          <w:szCs w:val="22"/>
        </w:rPr>
      </w:pPr>
      <w:r>
        <w:rPr>
          <w:rFonts w:cs="Arial"/>
          <w:bCs/>
          <w:iCs/>
          <w:szCs w:val="22"/>
        </w:rPr>
        <w:t xml:space="preserve">Years of </w:t>
      </w:r>
      <w:r w:rsidR="009D7AF0">
        <w:rPr>
          <w:rFonts w:cs="Arial"/>
          <w:bCs/>
          <w:iCs/>
          <w:szCs w:val="22"/>
        </w:rPr>
        <w:t>T</w:t>
      </w:r>
      <w:r>
        <w:rPr>
          <w:rFonts w:cs="Arial"/>
          <w:bCs/>
          <w:iCs/>
          <w:szCs w:val="22"/>
        </w:rPr>
        <w:t xml:space="preserve">own service </w:t>
      </w:r>
      <w:r w:rsidR="00F87BE0">
        <w:rPr>
          <w:rFonts w:cs="Arial"/>
          <w:bCs/>
          <w:iCs/>
          <w:szCs w:val="22"/>
        </w:rPr>
        <w:t xml:space="preserve">plus age must equal 80 or more </w:t>
      </w:r>
      <w:r w:rsidR="00C8779A">
        <w:rPr>
          <w:rFonts w:cs="Arial"/>
          <w:bCs/>
          <w:iCs/>
          <w:szCs w:val="22"/>
        </w:rPr>
        <w:t>or</w:t>
      </w:r>
    </w:p>
    <w:p w14:paraId="3C6F6B94" w14:textId="2178D710" w:rsidR="002221C2" w:rsidRDefault="002221C2" w:rsidP="00555016">
      <w:pPr>
        <w:pStyle w:val="BodyTextIndent3"/>
        <w:numPr>
          <w:ilvl w:val="0"/>
          <w:numId w:val="16"/>
        </w:numPr>
        <w:tabs>
          <w:tab w:val="left" w:pos="0"/>
        </w:tabs>
        <w:jc w:val="left"/>
        <w:rPr>
          <w:rFonts w:cs="Arial"/>
          <w:bCs/>
          <w:iCs/>
          <w:szCs w:val="22"/>
        </w:rPr>
      </w:pPr>
      <w:r>
        <w:rPr>
          <w:rFonts w:cs="Arial"/>
          <w:bCs/>
          <w:iCs/>
          <w:szCs w:val="22"/>
        </w:rPr>
        <w:t>Age of the employee must be 6</w:t>
      </w:r>
      <w:r w:rsidR="00C8779A">
        <w:rPr>
          <w:rFonts w:cs="Arial"/>
          <w:bCs/>
          <w:iCs/>
          <w:szCs w:val="22"/>
        </w:rPr>
        <w:t>5</w:t>
      </w:r>
      <w:r>
        <w:rPr>
          <w:rFonts w:cs="Arial"/>
          <w:bCs/>
          <w:iCs/>
          <w:szCs w:val="22"/>
        </w:rPr>
        <w:t xml:space="preserve"> or </w:t>
      </w:r>
      <w:r w:rsidR="00C8779A">
        <w:rPr>
          <w:rFonts w:cs="Arial"/>
          <w:bCs/>
          <w:iCs/>
          <w:szCs w:val="22"/>
        </w:rPr>
        <w:t>older</w:t>
      </w:r>
      <w:r w:rsidR="00271FB7">
        <w:rPr>
          <w:rFonts w:cs="Arial"/>
          <w:bCs/>
          <w:iCs/>
          <w:szCs w:val="22"/>
        </w:rPr>
        <w:t xml:space="preserve"> </w:t>
      </w:r>
    </w:p>
    <w:p w14:paraId="3C19DD7F" w14:textId="2382436C" w:rsidR="002221C2" w:rsidRPr="002221C2" w:rsidRDefault="002221C2" w:rsidP="002221C2">
      <w:pPr>
        <w:pStyle w:val="BodyTextIndent3"/>
        <w:tabs>
          <w:tab w:val="left" w:pos="0"/>
        </w:tabs>
        <w:ind w:left="360"/>
        <w:jc w:val="left"/>
        <w:rPr>
          <w:rFonts w:cs="Arial"/>
          <w:bCs/>
          <w:iCs/>
          <w:szCs w:val="22"/>
        </w:rPr>
      </w:pPr>
    </w:p>
    <w:p w14:paraId="4DBF15A5" w14:textId="1EE10959" w:rsidR="00FA2D02" w:rsidRPr="00C22DF7" w:rsidRDefault="00FA2D02" w:rsidP="00C22DF7">
      <w:pPr>
        <w:rPr>
          <w:b/>
          <w:bCs/>
        </w:rPr>
      </w:pPr>
      <w:r w:rsidRPr="00C22DF7">
        <w:rPr>
          <w:b/>
          <w:bCs/>
        </w:rPr>
        <w:t>Retirement:</w:t>
      </w:r>
    </w:p>
    <w:p w14:paraId="36AE421E" w14:textId="77777777" w:rsidR="00FA2D02" w:rsidRPr="00F64027" w:rsidRDefault="00FA2D02" w:rsidP="00F64027">
      <w:pPr>
        <w:tabs>
          <w:tab w:val="left" w:pos="0"/>
        </w:tabs>
        <w:rPr>
          <w:rFonts w:cs="Arial"/>
          <w:iCs/>
          <w:szCs w:val="22"/>
        </w:rPr>
      </w:pPr>
    </w:p>
    <w:p w14:paraId="349F9DA9" w14:textId="42331518" w:rsidR="0082277F" w:rsidRPr="001B37DA" w:rsidRDefault="00FA2D02" w:rsidP="001B37DA">
      <w:pPr>
        <w:pStyle w:val="NoSpacing"/>
        <w:rPr>
          <w:rFonts w:ascii="Arial" w:hAnsi="Arial" w:cs="Arial"/>
        </w:rPr>
      </w:pPr>
      <w:r w:rsidRPr="001B37DA">
        <w:rPr>
          <w:rFonts w:ascii="Arial" w:hAnsi="Arial" w:cs="Arial"/>
        </w:rPr>
        <w:t>The Town will participate in the Social Security System.</w:t>
      </w:r>
      <w:r w:rsidR="002221C2" w:rsidRPr="001B37DA">
        <w:rPr>
          <w:rFonts w:ascii="Arial" w:hAnsi="Arial" w:cs="Arial"/>
        </w:rPr>
        <w:t xml:space="preserve">  </w:t>
      </w:r>
      <w:r w:rsidR="0082277F" w:rsidRPr="001B37DA">
        <w:rPr>
          <w:rFonts w:ascii="Arial" w:hAnsi="Arial" w:cs="Arial"/>
        </w:rPr>
        <w:t xml:space="preserve">The Town shall </w:t>
      </w:r>
      <w:r w:rsidR="002D520D" w:rsidRPr="001B37DA">
        <w:rPr>
          <w:rFonts w:ascii="Arial" w:hAnsi="Arial" w:cs="Arial"/>
        </w:rPr>
        <w:t xml:space="preserve">also </w:t>
      </w:r>
      <w:r w:rsidR="0082277F" w:rsidRPr="001B37DA">
        <w:rPr>
          <w:rFonts w:ascii="Arial" w:hAnsi="Arial" w:cs="Arial"/>
        </w:rPr>
        <w:t xml:space="preserve">provide a contributory retirement program </w:t>
      </w:r>
      <w:r w:rsidR="002D520D" w:rsidRPr="001B37DA">
        <w:rPr>
          <w:rFonts w:ascii="Arial" w:hAnsi="Arial" w:cs="Arial"/>
        </w:rPr>
        <w:t xml:space="preserve">(defined benefit pension plan) </w:t>
      </w:r>
      <w:r w:rsidR="0082277F" w:rsidRPr="001B37DA">
        <w:rPr>
          <w:rFonts w:ascii="Arial" w:hAnsi="Arial" w:cs="Arial"/>
        </w:rPr>
        <w:t xml:space="preserve">to which all full-time employees shall belong as provided in the ordinances relating to the plan. Except as otherwise provided by contract, effective September 2002 all newly hired </w:t>
      </w:r>
      <w:r w:rsidR="00111649" w:rsidRPr="001B37DA">
        <w:rPr>
          <w:rFonts w:ascii="Arial" w:hAnsi="Arial" w:cs="Arial"/>
        </w:rPr>
        <w:t>full-time</w:t>
      </w:r>
      <w:r w:rsidR="0082277F" w:rsidRPr="001B37DA">
        <w:rPr>
          <w:rFonts w:ascii="Arial" w:hAnsi="Arial" w:cs="Arial"/>
        </w:rPr>
        <w:t xml:space="preserve"> employees shall only be eligible to participate in the Town 401(a) retirement plan.  </w:t>
      </w:r>
    </w:p>
    <w:p w14:paraId="6A703781" w14:textId="77777777" w:rsidR="00F8451B" w:rsidRPr="00F64027" w:rsidRDefault="00F8451B" w:rsidP="00F64027">
      <w:pPr>
        <w:pStyle w:val="BodyText"/>
        <w:spacing w:before="64"/>
        <w:ind w:left="100"/>
        <w:jc w:val="left"/>
        <w:rPr>
          <w:rFonts w:cs="Arial"/>
          <w:b/>
          <w:spacing w:val="-1"/>
          <w:szCs w:val="22"/>
        </w:rPr>
      </w:pPr>
    </w:p>
    <w:p w14:paraId="6E0E4B45" w14:textId="601069EC" w:rsidR="00F8451B" w:rsidRPr="00C22DF7" w:rsidRDefault="00F8451B" w:rsidP="00C22DF7">
      <w:pPr>
        <w:rPr>
          <w:b/>
          <w:bCs/>
        </w:rPr>
      </w:pPr>
      <w:r w:rsidRPr="00C22DF7">
        <w:rPr>
          <w:b/>
          <w:bCs/>
        </w:rPr>
        <w:t>Optional Deferred</w:t>
      </w:r>
      <w:r w:rsidRPr="00C22DF7">
        <w:rPr>
          <w:b/>
          <w:bCs/>
          <w:spacing w:val="-2"/>
        </w:rPr>
        <w:t xml:space="preserve"> </w:t>
      </w:r>
      <w:r w:rsidRPr="00C22DF7">
        <w:rPr>
          <w:b/>
          <w:bCs/>
        </w:rPr>
        <w:t>Compensation</w:t>
      </w:r>
      <w:r w:rsidRPr="00C22DF7">
        <w:rPr>
          <w:b/>
          <w:bCs/>
          <w:spacing w:val="1"/>
        </w:rPr>
        <w:t xml:space="preserve"> </w:t>
      </w:r>
      <w:r w:rsidRPr="00C22DF7">
        <w:rPr>
          <w:b/>
          <w:bCs/>
        </w:rPr>
        <w:t>Plan</w:t>
      </w:r>
    </w:p>
    <w:p w14:paraId="4EDB0921" w14:textId="77777777" w:rsidR="005A173F" w:rsidRPr="00F64027" w:rsidRDefault="005A173F" w:rsidP="00F64027">
      <w:pPr>
        <w:pStyle w:val="BodyText"/>
        <w:spacing w:before="64"/>
        <w:jc w:val="left"/>
        <w:rPr>
          <w:rFonts w:cs="Arial"/>
          <w:b/>
          <w:spacing w:val="-1"/>
          <w:szCs w:val="22"/>
          <w:u w:val="single"/>
        </w:rPr>
      </w:pPr>
    </w:p>
    <w:p w14:paraId="6A27473E" w14:textId="77B0DFB5" w:rsidR="0060780B" w:rsidRPr="00F64027" w:rsidRDefault="0060780B" w:rsidP="002D520D">
      <w:r w:rsidRPr="00F64027">
        <w:t>The Town shall allow regular full-time employees to participate in the Mission</w:t>
      </w:r>
      <w:r w:rsidR="00075024">
        <w:t xml:space="preserve"> </w:t>
      </w:r>
      <w:r w:rsidRPr="00F64027">
        <w:t>Square</w:t>
      </w:r>
      <w:r w:rsidR="00075024">
        <w:t xml:space="preserve"> </w:t>
      </w:r>
      <w:r w:rsidR="00BA1DB7">
        <w:t xml:space="preserve">401(a) Plan.  </w:t>
      </w:r>
      <w:r w:rsidRPr="00F64027">
        <w:t>Information and enrollment packages can be obtained from Human Resources.</w:t>
      </w:r>
    </w:p>
    <w:p w14:paraId="21F6C6B3" w14:textId="77777777" w:rsidR="00F8451B" w:rsidRPr="00F64027" w:rsidRDefault="00F8451B" w:rsidP="00F64027">
      <w:pPr>
        <w:spacing w:before="10"/>
        <w:rPr>
          <w:rFonts w:eastAsia="Arial" w:cs="Arial"/>
          <w:szCs w:val="22"/>
        </w:rPr>
      </w:pPr>
    </w:p>
    <w:p w14:paraId="13317FBF" w14:textId="4631C04A" w:rsidR="00063F95" w:rsidRPr="00C22DF7" w:rsidRDefault="00F8451B" w:rsidP="00C22DF7">
      <w:pPr>
        <w:rPr>
          <w:b/>
          <w:bCs/>
        </w:rPr>
      </w:pPr>
      <w:r w:rsidRPr="00C22DF7">
        <w:rPr>
          <w:b/>
          <w:bCs/>
        </w:rPr>
        <w:t>Flexible Spending Plan (Section 125)</w:t>
      </w:r>
    </w:p>
    <w:p w14:paraId="4EB0A0EF" w14:textId="77777777" w:rsidR="005A173F" w:rsidRPr="00F64027" w:rsidRDefault="005A173F" w:rsidP="00F64027">
      <w:pPr>
        <w:pStyle w:val="BodyText"/>
        <w:tabs>
          <w:tab w:val="left" w:pos="7691"/>
        </w:tabs>
        <w:ind w:right="116"/>
        <w:jc w:val="left"/>
        <w:rPr>
          <w:rFonts w:cs="Arial"/>
          <w:b/>
          <w:szCs w:val="22"/>
          <w:u w:val="single"/>
        </w:rPr>
      </w:pPr>
    </w:p>
    <w:p w14:paraId="792D4EC1" w14:textId="38638A4A" w:rsidR="00063F95" w:rsidRPr="00F64027" w:rsidRDefault="00063F95" w:rsidP="001B37DA">
      <w:pPr>
        <w:pStyle w:val="NoSpacing"/>
        <w:rPr>
          <w:rFonts w:ascii="Arial" w:hAnsi="Arial" w:cs="Arial"/>
        </w:rPr>
      </w:pPr>
      <w:r w:rsidRPr="00F64027">
        <w:rPr>
          <w:rFonts w:ascii="Arial" w:hAnsi="Arial" w:cs="Arial"/>
        </w:rPr>
        <w:t>The Town offers an employee-funded flexible spending account (FSA)</w:t>
      </w:r>
      <w:r w:rsidR="0060780B" w:rsidRPr="00F64027">
        <w:rPr>
          <w:rFonts w:ascii="Arial" w:hAnsi="Arial" w:cs="Arial"/>
        </w:rPr>
        <w:t xml:space="preserve"> and limited purpose flexible spending account (LPFSA) </w:t>
      </w:r>
      <w:r w:rsidRPr="00F64027">
        <w:rPr>
          <w:rFonts w:ascii="Arial" w:hAnsi="Arial" w:cs="Arial"/>
        </w:rPr>
        <w:t xml:space="preserve">to regular full-time employees. Plan participants may elect an annual amount of </w:t>
      </w:r>
      <w:r w:rsidR="0060780B" w:rsidRPr="00F64027">
        <w:rPr>
          <w:rFonts w:ascii="Arial" w:hAnsi="Arial" w:cs="Arial"/>
        </w:rPr>
        <w:t xml:space="preserve">pre-tax </w:t>
      </w:r>
      <w:r w:rsidRPr="00F64027">
        <w:rPr>
          <w:rFonts w:ascii="Arial" w:hAnsi="Arial" w:cs="Arial"/>
        </w:rPr>
        <w:t xml:space="preserve">dollars to pay for eligible health care expenses, including medical or dental insurance deductibles, copayments, and out-of-pocket costs for vision care and other types of care. </w:t>
      </w:r>
      <w:r w:rsidR="00BD0ABB" w:rsidRPr="00F64027">
        <w:rPr>
          <w:rFonts w:ascii="Arial" w:hAnsi="Arial" w:cs="Arial"/>
        </w:rPr>
        <w:t xml:space="preserve"> </w:t>
      </w:r>
      <w:r w:rsidRPr="00F64027">
        <w:rPr>
          <w:rFonts w:ascii="Arial" w:hAnsi="Arial" w:cs="Arial"/>
        </w:rPr>
        <w:t>In addition</w:t>
      </w:r>
      <w:r w:rsidR="00BD0ABB" w:rsidRPr="00F64027">
        <w:rPr>
          <w:rFonts w:ascii="Arial" w:hAnsi="Arial" w:cs="Arial"/>
        </w:rPr>
        <w:t>,</w:t>
      </w:r>
      <w:r w:rsidRPr="00F64027">
        <w:rPr>
          <w:rFonts w:ascii="Arial" w:hAnsi="Arial" w:cs="Arial"/>
        </w:rPr>
        <w:t xml:space="preserve"> dependent care spending accounts are available.</w:t>
      </w:r>
    </w:p>
    <w:p w14:paraId="5A33489C" w14:textId="77777777" w:rsidR="00063F95" w:rsidRPr="00F64027" w:rsidRDefault="00063F95" w:rsidP="00F64027">
      <w:pPr>
        <w:pStyle w:val="PlainText"/>
        <w:rPr>
          <w:rFonts w:ascii="Arial" w:hAnsi="Arial" w:cs="Arial"/>
          <w:sz w:val="22"/>
          <w:szCs w:val="22"/>
        </w:rPr>
      </w:pPr>
    </w:p>
    <w:p w14:paraId="7C75644E" w14:textId="6BC3EE73" w:rsidR="00063F95" w:rsidRPr="00F64027" w:rsidRDefault="00B44E70" w:rsidP="00F64027">
      <w:pPr>
        <w:pStyle w:val="PlainText"/>
        <w:rPr>
          <w:rFonts w:ascii="Arial" w:hAnsi="Arial" w:cs="Arial"/>
          <w:sz w:val="22"/>
          <w:szCs w:val="22"/>
        </w:rPr>
      </w:pPr>
      <w:r w:rsidRPr="00F64027">
        <w:rPr>
          <w:rFonts w:ascii="Arial" w:hAnsi="Arial" w:cs="Arial"/>
          <w:sz w:val="22"/>
          <w:szCs w:val="22"/>
        </w:rPr>
        <w:t xml:space="preserve">Any remaining funds at the end of the </w:t>
      </w:r>
      <w:r w:rsidR="0060780B" w:rsidRPr="00F64027">
        <w:rPr>
          <w:rFonts w:ascii="Arial" w:hAnsi="Arial" w:cs="Arial"/>
          <w:sz w:val="22"/>
          <w:szCs w:val="22"/>
        </w:rPr>
        <w:t xml:space="preserve">plan </w:t>
      </w:r>
      <w:r w:rsidRPr="00F64027">
        <w:rPr>
          <w:rFonts w:ascii="Arial" w:hAnsi="Arial" w:cs="Arial"/>
          <w:sz w:val="22"/>
          <w:szCs w:val="22"/>
        </w:rPr>
        <w:t>year will be forfeited</w:t>
      </w:r>
      <w:r w:rsidR="002D520D">
        <w:rPr>
          <w:rFonts w:ascii="Arial" w:hAnsi="Arial" w:cs="Arial"/>
          <w:sz w:val="22"/>
          <w:szCs w:val="22"/>
        </w:rPr>
        <w:t>.</w:t>
      </w:r>
      <w:r w:rsidRPr="00F64027">
        <w:rPr>
          <w:rFonts w:ascii="Arial" w:hAnsi="Arial" w:cs="Arial"/>
          <w:sz w:val="22"/>
          <w:szCs w:val="22"/>
        </w:rPr>
        <w:t xml:space="preserve"> </w:t>
      </w:r>
    </w:p>
    <w:p w14:paraId="1E94C4C5" w14:textId="77777777" w:rsidR="00FA2D02" w:rsidRDefault="00FA2D02" w:rsidP="00F64027">
      <w:pPr>
        <w:rPr>
          <w:rFonts w:cs="Arial"/>
          <w:i/>
          <w:szCs w:val="22"/>
        </w:rPr>
      </w:pPr>
    </w:p>
    <w:p w14:paraId="156D9857" w14:textId="1B3235F0" w:rsidR="002D520D" w:rsidRPr="002D520D" w:rsidRDefault="002D520D" w:rsidP="00FD3023">
      <w:pPr>
        <w:pStyle w:val="Heading1"/>
      </w:pPr>
      <w:bookmarkStart w:id="38" w:name="_Toc206684505"/>
      <w:r w:rsidRPr="002D520D">
        <w:t>VACATION</w:t>
      </w:r>
      <w:bookmarkEnd w:id="38"/>
    </w:p>
    <w:p w14:paraId="6882A665" w14:textId="77777777" w:rsidR="002D520D" w:rsidRPr="00F64027" w:rsidRDefault="002D520D" w:rsidP="00F64027">
      <w:pPr>
        <w:rPr>
          <w:rFonts w:cs="Arial"/>
          <w:i/>
          <w:szCs w:val="22"/>
        </w:rPr>
      </w:pPr>
    </w:p>
    <w:p w14:paraId="5FDBB74E" w14:textId="77777777" w:rsidR="0060780B" w:rsidRPr="00F64027" w:rsidRDefault="0060780B" w:rsidP="00F64027">
      <w:pPr>
        <w:rPr>
          <w:rFonts w:cs="Arial"/>
          <w:szCs w:val="22"/>
        </w:rPr>
      </w:pPr>
      <w:r w:rsidRPr="00F64027">
        <w:rPr>
          <w:rFonts w:cs="Arial"/>
          <w:szCs w:val="22"/>
        </w:rPr>
        <w:t>Employees shall earn paid vacation time and may carry over their earned vacation time from one fiscal year to the next fiscal year for each completed month of service in accordance with the following tables.</w:t>
      </w:r>
    </w:p>
    <w:p w14:paraId="0268477F" w14:textId="77777777" w:rsidR="0060780B" w:rsidRPr="00F64027" w:rsidRDefault="0060780B" w:rsidP="00F64027">
      <w:pPr>
        <w:ind w:left="720"/>
        <w:rPr>
          <w:rFonts w:cs="Arial"/>
          <w:i/>
          <w:szCs w:val="22"/>
        </w:rPr>
      </w:pPr>
    </w:p>
    <w:p w14:paraId="7D941870" w14:textId="77777777" w:rsidR="0060780B" w:rsidRPr="00F64027" w:rsidRDefault="0060780B" w:rsidP="00F64027">
      <w:pPr>
        <w:rPr>
          <w:rFonts w:cs="Arial"/>
          <w:szCs w:val="22"/>
        </w:rPr>
      </w:pPr>
      <w:r w:rsidRPr="00F64027">
        <w:rPr>
          <w:rFonts w:cs="Arial"/>
          <w:szCs w:val="22"/>
        </w:rPr>
        <w:t>Any excess vacation time above the maximum carryover on June 30th will be forfeited by the employee.</w:t>
      </w:r>
    </w:p>
    <w:p w14:paraId="357A6BB0" w14:textId="77777777" w:rsidR="0060780B" w:rsidRPr="00F64027" w:rsidRDefault="0060780B" w:rsidP="00F64027">
      <w:pPr>
        <w:rPr>
          <w:rFonts w:cs="Arial"/>
          <w:szCs w:val="22"/>
        </w:rPr>
      </w:pPr>
    </w:p>
    <w:p w14:paraId="3482011A" w14:textId="6E090C14" w:rsidR="0060780B" w:rsidRPr="00F64027" w:rsidRDefault="0060780B" w:rsidP="00F64027">
      <w:pPr>
        <w:rPr>
          <w:rFonts w:cs="Arial"/>
          <w:szCs w:val="22"/>
        </w:rPr>
      </w:pPr>
      <w:r w:rsidRPr="00F64027">
        <w:rPr>
          <w:rFonts w:cs="Arial"/>
          <w:szCs w:val="22"/>
        </w:rPr>
        <w:t xml:space="preserve">Employees shall begin accruing vacation time during the month of hire if the hire date is prior to or includes the 15th of the month. Employees shall begin accruing vacation time during the month following the month of hire if the hire date is after the 15th of the month. The vacation time accrual will occur the first payroll of </w:t>
      </w:r>
      <w:r w:rsidR="00BA1DB7">
        <w:rPr>
          <w:rFonts w:cs="Arial"/>
          <w:szCs w:val="22"/>
        </w:rPr>
        <w:t>each</w:t>
      </w:r>
      <w:r w:rsidRPr="00F64027">
        <w:rPr>
          <w:rFonts w:cs="Arial"/>
          <w:szCs w:val="22"/>
        </w:rPr>
        <w:t xml:space="preserve"> month. </w:t>
      </w:r>
    </w:p>
    <w:p w14:paraId="0C721C95" w14:textId="77777777" w:rsidR="005A0A84" w:rsidRPr="00F64027" w:rsidRDefault="005A0A84" w:rsidP="00F64027">
      <w:pPr>
        <w:rPr>
          <w:rFonts w:cs="Arial"/>
          <w:szCs w:val="22"/>
        </w:rPr>
      </w:pPr>
    </w:p>
    <w:p w14:paraId="1EB9E4E2" w14:textId="77777777" w:rsidR="006155B8" w:rsidRDefault="006155B8" w:rsidP="009D7AF0">
      <w:pPr>
        <w:spacing w:after="200" w:line="276" w:lineRule="auto"/>
        <w:jc w:val="center"/>
        <w:rPr>
          <w:rFonts w:eastAsiaTheme="minorHAnsi" w:cs="Arial"/>
          <w:b/>
          <w:bCs/>
          <w:kern w:val="2"/>
          <w:szCs w:val="22"/>
          <w14:ligatures w14:val="standardContextual"/>
        </w:rPr>
      </w:pPr>
    </w:p>
    <w:p w14:paraId="63E894D7" w14:textId="4D5A5D4B" w:rsidR="00394BCE" w:rsidRPr="00F64027" w:rsidRDefault="00394BCE" w:rsidP="009D7AF0">
      <w:pPr>
        <w:spacing w:after="200" w:line="276" w:lineRule="auto"/>
        <w:jc w:val="center"/>
        <w:rPr>
          <w:rFonts w:eastAsiaTheme="minorHAnsi" w:cs="Arial"/>
          <w:spacing w:val="-3"/>
          <w:kern w:val="2"/>
          <w:szCs w:val="22"/>
          <w14:ligatures w14:val="standardContextual"/>
        </w:rPr>
      </w:pPr>
      <w:r w:rsidRPr="00F64027">
        <w:rPr>
          <w:rFonts w:eastAsiaTheme="minorHAnsi" w:cs="Arial"/>
          <w:b/>
          <w:bCs/>
          <w:kern w:val="2"/>
          <w:szCs w:val="22"/>
          <w14:ligatures w14:val="standardContextual"/>
        </w:rPr>
        <w:t>35-HOUR WORK WEEK EMPLOYEES</w:t>
      </w:r>
    </w:p>
    <w:tbl>
      <w:tblPr>
        <w:tblStyle w:val="TableGrid"/>
        <w:tblW w:w="0" w:type="auto"/>
        <w:tblLook w:val="04A0" w:firstRow="1" w:lastRow="0" w:firstColumn="1" w:lastColumn="0" w:noHBand="0" w:noVBand="1"/>
      </w:tblPr>
      <w:tblGrid>
        <w:gridCol w:w="2950"/>
        <w:gridCol w:w="2950"/>
        <w:gridCol w:w="2950"/>
      </w:tblGrid>
      <w:tr w:rsidR="000A75F3" w14:paraId="28C23408" w14:textId="77777777" w:rsidTr="0080514C">
        <w:tc>
          <w:tcPr>
            <w:tcW w:w="2950" w:type="dxa"/>
            <w:vAlign w:val="bottom"/>
          </w:tcPr>
          <w:p w14:paraId="184024E1" w14:textId="3591F051" w:rsidR="000A75F3" w:rsidRPr="000A75F3" w:rsidRDefault="000A75F3" w:rsidP="0080514C">
            <w:pPr>
              <w:spacing w:after="200" w:line="276" w:lineRule="auto"/>
              <w:contextualSpacing/>
              <w:jc w:val="center"/>
              <w:rPr>
                <w:rFonts w:eastAsiaTheme="minorHAnsi" w:cs="Arial"/>
                <w:b/>
                <w:bCs/>
                <w:kern w:val="2"/>
                <w:szCs w:val="22"/>
                <w14:ligatures w14:val="standardContextual"/>
              </w:rPr>
            </w:pPr>
            <w:bookmarkStart w:id="39" w:name="_Hlk179459271"/>
            <w:bookmarkStart w:id="40" w:name="_Hlk179451746"/>
            <w:r>
              <w:rPr>
                <w:rFonts w:eastAsiaTheme="minorHAnsi" w:cs="Arial"/>
                <w:b/>
                <w:bCs/>
                <w:kern w:val="2"/>
                <w:szCs w:val="22"/>
                <w14:ligatures w14:val="standardContextual"/>
              </w:rPr>
              <w:t>Length of Continuous Full Time Service</w:t>
            </w:r>
          </w:p>
        </w:tc>
        <w:tc>
          <w:tcPr>
            <w:tcW w:w="2950" w:type="dxa"/>
            <w:vAlign w:val="bottom"/>
          </w:tcPr>
          <w:p w14:paraId="6FD393E4" w14:textId="611FE972" w:rsidR="000A75F3" w:rsidRDefault="000A75F3" w:rsidP="0080514C">
            <w:pPr>
              <w:spacing w:after="200" w:line="276" w:lineRule="auto"/>
              <w:contextualSpacing/>
              <w:jc w:val="center"/>
              <w:rPr>
                <w:rFonts w:eastAsiaTheme="minorHAnsi" w:cs="Arial"/>
                <w:b/>
                <w:bCs/>
                <w:kern w:val="2"/>
                <w:szCs w:val="22"/>
                <w14:ligatures w14:val="standardContextual"/>
              </w:rPr>
            </w:pPr>
            <w:r>
              <w:rPr>
                <w:rFonts w:eastAsiaTheme="minorHAnsi" w:cs="Arial"/>
                <w:b/>
                <w:bCs/>
                <w:kern w:val="2"/>
                <w:szCs w:val="22"/>
                <w14:ligatures w14:val="standardContextual"/>
              </w:rPr>
              <w:t>Vacation Leave Accrual Per Month</w:t>
            </w:r>
          </w:p>
        </w:tc>
        <w:tc>
          <w:tcPr>
            <w:tcW w:w="2950" w:type="dxa"/>
            <w:vAlign w:val="bottom"/>
          </w:tcPr>
          <w:p w14:paraId="58796066" w14:textId="77777777" w:rsidR="0080514C" w:rsidRDefault="000A75F3" w:rsidP="0080514C">
            <w:pPr>
              <w:spacing w:after="200" w:line="276" w:lineRule="auto"/>
              <w:contextualSpacing/>
              <w:jc w:val="center"/>
              <w:rPr>
                <w:rFonts w:eastAsiaTheme="minorHAnsi" w:cs="Arial"/>
                <w:b/>
                <w:bCs/>
                <w:kern w:val="2"/>
                <w:szCs w:val="22"/>
                <w14:ligatures w14:val="standardContextual"/>
              </w:rPr>
            </w:pPr>
            <w:r>
              <w:rPr>
                <w:rFonts w:eastAsiaTheme="minorHAnsi" w:cs="Arial"/>
                <w:b/>
                <w:bCs/>
                <w:kern w:val="2"/>
                <w:szCs w:val="22"/>
                <w14:ligatures w14:val="standardContextual"/>
              </w:rPr>
              <w:t>Maximum Carryover</w:t>
            </w:r>
          </w:p>
          <w:p w14:paraId="22DD8EF6" w14:textId="0430A011" w:rsidR="000A75F3" w:rsidRDefault="000A75F3" w:rsidP="0080514C">
            <w:pPr>
              <w:spacing w:after="200" w:line="276" w:lineRule="auto"/>
              <w:contextualSpacing/>
              <w:jc w:val="center"/>
              <w:rPr>
                <w:rFonts w:eastAsiaTheme="minorHAnsi" w:cs="Arial"/>
                <w:b/>
                <w:bCs/>
                <w:kern w:val="2"/>
                <w:szCs w:val="22"/>
                <w14:ligatures w14:val="standardContextual"/>
              </w:rPr>
            </w:pPr>
            <w:r>
              <w:rPr>
                <w:rFonts w:eastAsiaTheme="minorHAnsi" w:cs="Arial"/>
                <w:b/>
                <w:bCs/>
                <w:kern w:val="2"/>
                <w:szCs w:val="22"/>
                <w14:ligatures w14:val="standardContextual"/>
              </w:rPr>
              <w:t>on June 30th</w:t>
            </w:r>
          </w:p>
        </w:tc>
      </w:tr>
      <w:tr w:rsidR="0080514C" w14:paraId="1A0AFDFD" w14:textId="77777777" w:rsidTr="00D163F5">
        <w:tc>
          <w:tcPr>
            <w:tcW w:w="2950" w:type="dxa"/>
            <w:vAlign w:val="center"/>
          </w:tcPr>
          <w:p w14:paraId="3D52E761" w14:textId="71667AE8" w:rsidR="0080514C" w:rsidRPr="00AB7A0D" w:rsidRDefault="0080514C" w:rsidP="00D163F5">
            <w:pPr>
              <w:spacing w:after="200" w:line="276" w:lineRule="auto"/>
              <w:contextualSpacing/>
              <w:jc w:val="center"/>
              <w:rPr>
                <w:rFonts w:eastAsiaTheme="minorHAnsi" w:cs="Arial"/>
                <w:kern w:val="2"/>
                <w:szCs w:val="22"/>
                <w14:ligatures w14:val="standardContextual"/>
              </w:rPr>
            </w:pPr>
            <w:r w:rsidRPr="00AB7A0D">
              <w:rPr>
                <w:rFonts w:eastAsiaTheme="minorHAnsi" w:cs="Arial"/>
                <w:kern w:val="2"/>
                <w:szCs w:val="22"/>
                <w14:ligatures w14:val="standardContextual"/>
              </w:rPr>
              <w:t>0-5 Years</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center"/>
          </w:tcPr>
          <w:p w14:paraId="3083513A" w14:textId="43741A0C"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5.83 hours ≈ 0.83 days per month but not greater than 10 days per year</w:t>
            </w:r>
          </w:p>
        </w:tc>
        <w:tc>
          <w:tcPr>
            <w:tcW w:w="2950" w:type="dxa"/>
            <w:tcBorders>
              <w:top w:val="single" w:sz="4" w:space="0" w:color="auto"/>
              <w:left w:val="nil"/>
              <w:bottom w:val="single" w:sz="4" w:space="0" w:color="auto"/>
              <w:right w:val="single" w:sz="4" w:space="0" w:color="auto"/>
            </w:tcBorders>
            <w:shd w:val="clear" w:color="auto" w:fill="auto"/>
            <w:vAlign w:val="center"/>
          </w:tcPr>
          <w:p w14:paraId="38CFE182" w14:textId="3165C35D"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w:t>
            </w:r>
            <w:r w:rsidR="00106F81">
              <w:rPr>
                <w:rFonts w:cs="Arial"/>
                <w:color w:val="000000"/>
                <w:szCs w:val="22"/>
              </w:rPr>
              <w:t>75</w:t>
            </w:r>
            <w:r w:rsidRPr="0080514C">
              <w:rPr>
                <w:rFonts w:cs="Arial"/>
                <w:color w:val="000000"/>
                <w:szCs w:val="22"/>
              </w:rPr>
              <w:t xml:space="preserve"> hours = </w:t>
            </w:r>
            <w:r w:rsidR="00106F81">
              <w:rPr>
                <w:rFonts w:cs="Arial"/>
                <w:color w:val="000000"/>
                <w:szCs w:val="22"/>
              </w:rPr>
              <w:t>2</w:t>
            </w:r>
            <w:r w:rsidRPr="0080514C">
              <w:rPr>
                <w:rFonts w:cs="Arial"/>
                <w:color w:val="000000"/>
                <w:szCs w:val="22"/>
              </w:rPr>
              <w:t>5 days</w:t>
            </w:r>
          </w:p>
        </w:tc>
      </w:tr>
      <w:tr w:rsidR="0080514C" w14:paraId="49E16EB0" w14:textId="77777777" w:rsidTr="00D163F5">
        <w:tc>
          <w:tcPr>
            <w:tcW w:w="2950" w:type="dxa"/>
            <w:vAlign w:val="center"/>
          </w:tcPr>
          <w:p w14:paraId="32BE8A82" w14:textId="3DFB79F8" w:rsidR="0080514C" w:rsidRPr="00AB7A0D" w:rsidRDefault="0080514C"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5 and up to and including 10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52D46E86" w14:textId="581814E7"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8.75 hours ≈ 1.25 days per month but not greater than 15 days per year</w:t>
            </w:r>
          </w:p>
        </w:tc>
        <w:tc>
          <w:tcPr>
            <w:tcW w:w="2950" w:type="dxa"/>
            <w:tcBorders>
              <w:top w:val="nil"/>
              <w:left w:val="nil"/>
              <w:bottom w:val="single" w:sz="4" w:space="0" w:color="auto"/>
              <w:right w:val="single" w:sz="4" w:space="0" w:color="auto"/>
            </w:tcBorders>
            <w:shd w:val="clear" w:color="auto" w:fill="auto"/>
            <w:vAlign w:val="center"/>
          </w:tcPr>
          <w:p w14:paraId="3AA0E797" w14:textId="532B9BF6"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w:t>
            </w:r>
            <w:r w:rsidR="00106F81">
              <w:rPr>
                <w:rFonts w:cs="Arial"/>
                <w:color w:val="000000"/>
                <w:szCs w:val="22"/>
              </w:rPr>
              <w:t>75</w:t>
            </w:r>
            <w:r w:rsidRPr="0080514C">
              <w:rPr>
                <w:rFonts w:cs="Arial"/>
                <w:color w:val="000000"/>
                <w:szCs w:val="22"/>
              </w:rPr>
              <w:t xml:space="preserve"> hours = 2</w:t>
            </w:r>
            <w:r w:rsidR="00106F81">
              <w:rPr>
                <w:rFonts w:cs="Arial"/>
                <w:color w:val="000000"/>
                <w:szCs w:val="22"/>
              </w:rPr>
              <w:t>5</w:t>
            </w:r>
            <w:r w:rsidRPr="0080514C">
              <w:rPr>
                <w:rFonts w:cs="Arial"/>
                <w:color w:val="000000"/>
                <w:szCs w:val="22"/>
              </w:rPr>
              <w:t xml:space="preserve"> days</w:t>
            </w:r>
          </w:p>
        </w:tc>
      </w:tr>
      <w:tr w:rsidR="0080514C" w14:paraId="7BE7E74B" w14:textId="77777777" w:rsidTr="00D163F5">
        <w:tc>
          <w:tcPr>
            <w:tcW w:w="2950" w:type="dxa"/>
            <w:vAlign w:val="center"/>
          </w:tcPr>
          <w:p w14:paraId="68601FD1" w14:textId="0923FBE2" w:rsidR="0080514C" w:rsidRPr="00AB7A0D" w:rsidRDefault="0080514C"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10 and up to and including 12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4AB17283" w14:textId="2EE6B3E4"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11.67 hours ≈ 1.67 days per month but not greater than 20 days per year</w:t>
            </w:r>
          </w:p>
        </w:tc>
        <w:tc>
          <w:tcPr>
            <w:tcW w:w="2950" w:type="dxa"/>
            <w:tcBorders>
              <w:top w:val="nil"/>
              <w:left w:val="nil"/>
              <w:bottom w:val="single" w:sz="4" w:space="0" w:color="auto"/>
              <w:right w:val="single" w:sz="4" w:space="0" w:color="auto"/>
            </w:tcBorders>
            <w:shd w:val="clear" w:color="auto" w:fill="auto"/>
            <w:vAlign w:val="center"/>
          </w:tcPr>
          <w:p w14:paraId="1482E069" w14:textId="4D9B250B"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175 hours = 25 days</w:t>
            </w:r>
          </w:p>
        </w:tc>
      </w:tr>
      <w:tr w:rsidR="0080514C" w14:paraId="439474E4" w14:textId="77777777" w:rsidTr="00D163F5">
        <w:tc>
          <w:tcPr>
            <w:tcW w:w="2950" w:type="dxa"/>
            <w:vAlign w:val="center"/>
          </w:tcPr>
          <w:p w14:paraId="0AA12F92" w14:textId="028454F4" w:rsidR="0080514C" w:rsidRPr="00AB7A0D" w:rsidRDefault="0080514C"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12 and up to and including 14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64AAA950" w14:textId="2BE78258"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12.25 hours ≈ 1.75 days per month but not greater than 21 days per year</w:t>
            </w:r>
          </w:p>
        </w:tc>
        <w:tc>
          <w:tcPr>
            <w:tcW w:w="2950" w:type="dxa"/>
            <w:tcBorders>
              <w:top w:val="nil"/>
              <w:left w:val="nil"/>
              <w:bottom w:val="single" w:sz="4" w:space="0" w:color="auto"/>
              <w:right w:val="single" w:sz="4" w:space="0" w:color="auto"/>
            </w:tcBorders>
            <w:shd w:val="clear" w:color="auto" w:fill="auto"/>
            <w:vAlign w:val="center"/>
          </w:tcPr>
          <w:p w14:paraId="022E4186" w14:textId="319C7A8C"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175 hours = 25 days</w:t>
            </w:r>
          </w:p>
        </w:tc>
      </w:tr>
      <w:tr w:rsidR="0080514C" w14:paraId="288FA447" w14:textId="77777777" w:rsidTr="00D163F5">
        <w:tc>
          <w:tcPr>
            <w:tcW w:w="2950" w:type="dxa"/>
            <w:vAlign w:val="center"/>
          </w:tcPr>
          <w:p w14:paraId="3155260C" w14:textId="11FD18DD" w:rsidR="0080514C" w:rsidRPr="00AB7A0D" w:rsidRDefault="0080514C"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14 and up to and including 16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2AA17553" w14:textId="6A7E68A7"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12.83 hours ≈ 1.83 days per month but not greater than 22 days per year</w:t>
            </w:r>
          </w:p>
        </w:tc>
        <w:tc>
          <w:tcPr>
            <w:tcW w:w="2950" w:type="dxa"/>
            <w:tcBorders>
              <w:top w:val="nil"/>
              <w:left w:val="nil"/>
              <w:bottom w:val="single" w:sz="4" w:space="0" w:color="auto"/>
              <w:right w:val="single" w:sz="4" w:space="0" w:color="auto"/>
            </w:tcBorders>
            <w:shd w:val="clear" w:color="auto" w:fill="auto"/>
            <w:vAlign w:val="center"/>
          </w:tcPr>
          <w:p w14:paraId="0F1EB843" w14:textId="037322E4"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175 hours = 25 days</w:t>
            </w:r>
          </w:p>
        </w:tc>
      </w:tr>
      <w:tr w:rsidR="0080514C" w14:paraId="3CB7138B" w14:textId="77777777" w:rsidTr="00D163F5">
        <w:tc>
          <w:tcPr>
            <w:tcW w:w="2950" w:type="dxa"/>
            <w:vAlign w:val="center"/>
          </w:tcPr>
          <w:p w14:paraId="299E0BA4" w14:textId="0BBF16D1" w:rsidR="0080514C" w:rsidRPr="00AB7A0D" w:rsidRDefault="0080514C"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16 and up to and including 18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2F314FDF" w14:textId="0FF31606"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13.4</w:t>
            </w:r>
            <w:r w:rsidR="00D163F5">
              <w:rPr>
                <w:rFonts w:cs="Arial"/>
                <w:color w:val="000000"/>
                <w:szCs w:val="22"/>
              </w:rPr>
              <w:t>2</w:t>
            </w:r>
            <w:r w:rsidRPr="0080514C">
              <w:rPr>
                <w:rFonts w:cs="Arial"/>
                <w:color w:val="000000"/>
                <w:szCs w:val="22"/>
              </w:rPr>
              <w:t xml:space="preserve"> hours ≈ 1.92 days per month but not greater than 23 days per year</w:t>
            </w:r>
          </w:p>
        </w:tc>
        <w:tc>
          <w:tcPr>
            <w:tcW w:w="2950" w:type="dxa"/>
            <w:tcBorders>
              <w:top w:val="nil"/>
              <w:left w:val="nil"/>
              <w:bottom w:val="single" w:sz="4" w:space="0" w:color="auto"/>
              <w:right w:val="single" w:sz="4" w:space="0" w:color="auto"/>
            </w:tcBorders>
            <w:shd w:val="clear" w:color="auto" w:fill="auto"/>
            <w:vAlign w:val="center"/>
          </w:tcPr>
          <w:p w14:paraId="11D1E7D2" w14:textId="7CA6C966"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175 hours = 25 days</w:t>
            </w:r>
          </w:p>
        </w:tc>
      </w:tr>
      <w:tr w:rsidR="0080514C" w14:paraId="597293EC" w14:textId="77777777" w:rsidTr="00D163F5">
        <w:tc>
          <w:tcPr>
            <w:tcW w:w="2950" w:type="dxa"/>
            <w:vAlign w:val="center"/>
          </w:tcPr>
          <w:p w14:paraId="5675946F" w14:textId="72FA3848" w:rsidR="0080514C" w:rsidRPr="00AB7A0D" w:rsidRDefault="0080514C"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18 years and up to and including 20 years</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center"/>
          </w:tcPr>
          <w:p w14:paraId="77CC5776" w14:textId="6176E1A9"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14.00 hours ≈ 2 days per month but not greater than 24 days per year</w:t>
            </w:r>
          </w:p>
        </w:tc>
        <w:tc>
          <w:tcPr>
            <w:tcW w:w="2950" w:type="dxa"/>
            <w:tcBorders>
              <w:top w:val="single" w:sz="4" w:space="0" w:color="auto"/>
              <w:left w:val="nil"/>
              <w:bottom w:val="single" w:sz="4" w:space="0" w:color="auto"/>
              <w:right w:val="single" w:sz="4" w:space="0" w:color="auto"/>
            </w:tcBorders>
            <w:shd w:val="clear" w:color="auto" w:fill="auto"/>
            <w:vAlign w:val="center"/>
          </w:tcPr>
          <w:p w14:paraId="754454B5" w14:textId="4D4C4380"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175 hours = 25 days</w:t>
            </w:r>
          </w:p>
        </w:tc>
      </w:tr>
      <w:tr w:rsidR="0080514C" w14:paraId="073DC933" w14:textId="77777777" w:rsidTr="00D163F5">
        <w:tc>
          <w:tcPr>
            <w:tcW w:w="2950" w:type="dxa"/>
            <w:vAlign w:val="center"/>
          </w:tcPr>
          <w:p w14:paraId="0425CD7B" w14:textId="0CD244B0" w:rsidR="0080514C" w:rsidRPr="00AB7A0D" w:rsidRDefault="0080514C"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20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39488941" w14:textId="5DF88F52"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14.58 hours ≈ 2.08 days per month but not greater than 25 days per year.</w:t>
            </w:r>
          </w:p>
        </w:tc>
        <w:tc>
          <w:tcPr>
            <w:tcW w:w="2950" w:type="dxa"/>
            <w:tcBorders>
              <w:top w:val="nil"/>
              <w:left w:val="nil"/>
              <w:bottom w:val="single" w:sz="4" w:space="0" w:color="auto"/>
              <w:right w:val="single" w:sz="4" w:space="0" w:color="auto"/>
            </w:tcBorders>
            <w:shd w:val="clear" w:color="auto" w:fill="auto"/>
            <w:vAlign w:val="center"/>
          </w:tcPr>
          <w:p w14:paraId="2EC6447A" w14:textId="0F442F74" w:rsidR="0080514C" w:rsidRPr="0080514C" w:rsidRDefault="0080514C" w:rsidP="00D163F5">
            <w:pPr>
              <w:spacing w:after="200" w:line="276" w:lineRule="auto"/>
              <w:contextualSpacing/>
              <w:jc w:val="center"/>
              <w:rPr>
                <w:rFonts w:eastAsiaTheme="minorHAnsi" w:cs="Arial"/>
                <w:kern w:val="2"/>
                <w:szCs w:val="22"/>
                <w14:ligatures w14:val="standardContextual"/>
              </w:rPr>
            </w:pPr>
            <w:r w:rsidRPr="0080514C">
              <w:rPr>
                <w:rFonts w:cs="Arial"/>
                <w:color w:val="000000"/>
                <w:szCs w:val="22"/>
              </w:rPr>
              <w:t>175 hours = 25 days</w:t>
            </w:r>
          </w:p>
        </w:tc>
      </w:tr>
      <w:bookmarkEnd w:id="39"/>
    </w:tbl>
    <w:p w14:paraId="575697AB" w14:textId="77777777" w:rsidR="00394BCE" w:rsidRDefault="00394BCE" w:rsidP="00F64027">
      <w:pPr>
        <w:spacing w:after="200" w:line="276" w:lineRule="auto"/>
        <w:contextualSpacing/>
        <w:rPr>
          <w:rFonts w:eastAsiaTheme="minorHAnsi" w:cs="Arial"/>
          <w:b/>
          <w:bCs/>
          <w:kern w:val="2"/>
          <w:szCs w:val="22"/>
          <w14:ligatures w14:val="standardContextual"/>
        </w:rPr>
      </w:pPr>
    </w:p>
    <w:p w14:paraId="1DE1ED84" w14:textId="77777777" w:rsidR="00D26EE2" w:rsidRDefault="00D26EE2">
      <w:pPr>
        <w:spacing w:after="200" w:line="276" w:lineRule="auto"/>
        <w:rPr>
          <w:rFonts w:eastAsiaTheme="minorHAnsi" w:cs="Arial"/>
          <w:b/>
          <w:bCs/>
          <w:kern w:val="2"/>
          <w:szCs w:val="22"/>
          <w14:ligatures w14:val="standardContextual"/>
        </w:rPr>
      </w:pPr>
      <w:r>
        <w:rPr>
          <w:rFonts w:eastAsiaTheme="minorHAnsi" w:cs="Arial"/>
          <w:b/>
          <w:bCs/>
          <w:kern w:val="2"/>
          <w:szCs w:val="22"/>
          <w14:ligatures w14:val="standardContextual"/>
        </w:rPr>
        <w:br w:type="page"/>
      </w:r>
    </w:p>
    <w:p w14:paraId="2671B8D0" w14:textId="2FEC78C5" w:rsidR="005A0A84" w:rsidRDefault="005A0A84" w:rsidP="009D7AF0">
      <w:pPr>
        <w:spacing w:after="200" w:line="276" w:lineRule="auto"/>
        <w:jc w:val="center"/>
        <w:rPr>
          <w:rFonts w:eastAsiaTheme="minorHAnsi" w:cs="Arial"/>
          <w:b/>
          <w:bCs/>
          <w:kern w:val="2"/>
          <w:szCs w:val="22"/>
          <w14:ligatures w14:val="standardContextual"/>
        </w:rPr>
      </w:pPr>
      <w:r w:rsidRPr="00F64027">
        <w:rPr>
          <w:rFonts w:eastAsiaTheme="minorHAnsi" w:cs="Arial"/>
          <w:b/>
          <w:bCs/>
          <w:kern w:val="2"/>
          <w:szCs w:val="22"/>
          <w14:ligatures w14:val="standardContextual"/>
        </w:rPr>
        <w:lastRenderedPageBreak/>
        <w:t>37.5-HOUR WORK WEEK EMPLOYEES</w:t>
      </w:r>
    </w:p>
    <w:tbl>
      <w:tblPr>
        <w:tblStyle w:val="TableGrid"/>
        <w:tblW w:w="0" w:type="auto"/>
        <w:tblLook w:val="04A0" w:firstRow="1" w:lastRow="0" w:firstColumn="1" w:lastColumn="0" w:noHBand="0" w:noVBand="1"/>
      </w:tblPr>
      <w:tblGrid>
        <w:gridCol w:w="2950"/>
        <w:gridCol w:w="2950"/>
        <w:gridCol w:w="2950"/>
      </w:tblGrid>
      <w:tr w:rsidR="0080514C" w14:paraId="3E6572E6" w14:textId="77777777" w:rsidTr="0080514C">
        <w:tc>
          <w:tcPr>
            <w:tcW w:w="2950" w:type="dxa"/>
            <w:vAlign w:val="bottom"/>
          </w:tcPr>
          <w:p w14:paraId="035FEF58" w14:textId="77777777" w:rsidR="0080514C" w:rsidRPr="000A75F3" w:rsidRDefault="0080514C" w:rsidP="0080514C">
            <w:pPr>
              <w:spacing w:after="200" w:line="276" w:lineRule="auto"/>
              <w:contextualSpacing/>
              <w:jc w:val="center"/>
              <w:rPr>
                <w:rFonts w:eastAsiaTheme="minorHAnsi" w:cs="Arial"/>
                <w:b/>
                <w:bCs/>
                <w:kern w:val="2"/>
                <w:szCs w:val="22"/>
                <w14:ligatures w14:val="standardContextual"/>
              </w:rPr>
            </w:pPr>
            <w:bookmarkStart w:id="41" w:name="_Hlk179459614"/>
            <w:r>
              <w:rPr>
                <w:rFonts w:eastAsiaTheme="minorHAnsi" w:cs="Arial"/>
                <w:b/>
                <w:bCs/>
                <w:kern w:val="2"/>
                <w:szCs w:val="22"/>
                <w14:ligatures w14:val="standardContextual"/>
              </w:rPr>
              <w:t>Length of Continuous Full Time Service</w:t>
            </w:r>
          </w:p>
        </w:tc>
        <w:tc>
          <w:tcPr>
            <w:tcW w:w="2950" w:type="dxa"/>
            <w:vAlign w:val="bottom"/>
          </w:tcPr>
          <w:p w14:paraId="126DB4B9" w14:textId="77777777" w:rsidR="0080514C" w:rsidRDefault="0080514C" w:rsidP="0080514C">
            <w:pPr>
              <w:spacing w:after="200" w:line="276" w:lineRule="auto"/>
              <w:contextualSpacing/>
              <w:jc w:val="center"/>
              <w:rPr>
                <w:rFonts w:eastAsiaTheme="minorHAnsi" w:cs="Arial"/>
                <w:b/>
                <w:bCs/>
                <w:kern w:val="2"/>
                <w:szCs w:val="22"/>
                <w14:ligatures w14:val="standardContextual"/>
              </w:rPr>
            </w:pPr>
            <w:r>
              <w:rPr>
                <w:rFonts w:eastAsiaTheme="minorHAnsi" w:cs="Arial"/>
                <w:b/>
                <w:bCs/>
                <w:kern w:val="2"/>
                <w:szCs w:val="22"/>
                <w14:ligatures w14:val="standardContextual"/>
              </w:rPr>
              <w:t>Vacation Leave Accrual Per Month</w:t>
            </w:r>
          </w:p>
        </w:tc>
        <w:tc>
          <w:tcPr>
            <w:tcW w:w="2950" w:type="dxa"/>
            <w:vAlign w:val="bottom"/>
          </w:tcPr>
          <w:p w14:paraId="15BAE810" w14:textId="77777777" w:rsidR="0080514C" w:rsidRDefault="0080514C" w:rsidP="0080514C">
            <w:pPr>
              <w:spacing w:after="200" w:line="276" w:lineRule="auto"/>
              <w:contextualSpacing/>
              <w:jc w:val="center"/>
              <w:rPr>
                <w:rFonts w:eastAsiaTheme="minorHAnsi" w:cs="Arial"/>
                <w:b/>
                <w:bCs/>
                <w:kern w:val="2"/>
                <w:szCs w:val="22"/>
                <w14:ligatures w14:val="standardContextual"/>
              </w:rPr>
            </w:pPr>
            <w:r>
              <w:rPr>
                <w:rFonts w:eastAsiaTheme="minorHAnsi" w:cs="Arial"/>
                <w:b/>
                <w:bCs/>
                <w:kern w:val="2"/>
                <w:szCs w:val="22"/>
                <w14:ligatures w14:val="standardContextual"/>
              </w:rPr>
              <w:t>Maximum Carryover on June 30th</w:t>
            </w:r>
          </w:p>
        </w:tc>
      </w:tr>
      <w:tr w:rsidR="00D163F5" w14:paraId="2F2335E7" w14:textId="77777777" w:rsidTr="00D163F5">
        <w:tc>
          <w:tcPr>
            <w:tcW w:w="2950" w:type="dxa"/>
            <w:vAlign w:val="center"/>
          </w:tcPr>
          <w:p w14:paraId="54F5A72A"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sidRPr="00AB7A0D">
              <w:rPr>
                <w:rFonts w:eastAsiaTheme="minorHAnsi" w:cs="Arial"/>
                <w:kern w:val="2"/>
                <w:szCs w:val="22"/>
                <w14:ligatures w14:val="standardContextual"/>
              </w:rPr>
              <w:t>0-5 Years</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center"/>
          </w:tcPr>
          <w:p w14:paraId="6F1AC647" w14:textId="6AF8B346"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6.25 hours ≈ 0.83 days per month but not greater than 10 days per year</w:t>
            </w:r>
          </w:p>
        </w:tc>
        <w:tc>
          <w:tcPr>
            <w:tcW w:w="2950" w:type="dxa"/>
            <w:tcBorders>
              <w:top w:val="single" w:sz="4" w:space="0" w:color="auto"/>
              <w:left w:val="nil"/>
              <w:bottom w:val="single" w:sz="4" w:space="0" w:color="auto"/>
              <w:right w:val="single" w:sz="4" w:space="0" w:color="auto"/>
            </w:tcBorders>
            <w:shd w:val="clear" w:color="auto" w:fill="auto"/>
            <w:vAlign w:val="center"/>
          </w:tcPr>
          <w:p w14:paraId="713591B1" w14:textId="035E3562" w:rsidR="00D163F5" w:rsidRPr="00D163F5" w:rsidRDefault="00704F00" w:rsidP="00D163F5">
            <w:pPr>
              <w:spacing w:after="200" w:line="276" w:lineRule="auto"/>
              <w:contextualSpacing/>
              <w:jc w:val="center"/>
              <w:rPr>
                <w:rFonts w:eastAsiaTheme="minorHAnsi" w:cs="Arial"/>
                <w:kern w:val="2"/>
                <w:szCs w:val="22"/>
                <w14:ligatures w14:val="standardContextual"/>
              </w:rPr>
            </w:pPr>
            <w:r>
              <w:rPr>
                <w:rFonts w:cs="Arial"/>
                <w:color w:val="000000"/>
                <w:szCs w:val="22"/>
              </w:rPr>
              <w:t>187.5</w:t>
            </w:r>
            <w:r w:rsidR="00D163F5" w:rsidRPr="00D163F5">
              <w:rPr>
                <w:rFonts w:cs="Arial"/>
                <w:color w:val="000000"/>
                <w:szCs w:val="22"/>
              </w:rPr>
              <w:t xml:space="preserve"> hours = </w:t>
            </w:r>
            <w:r>
              <w:rPr>
                <w:rFonts w:cs="Arial"/>
                <w:color w:val="000000"/>
                <w:szCs w:val="22"/>
              </w:rPr>
              <w:t>2</w:t>
            </w:r>
            <w:r w:rsidR="00D163F5" w:rsidRPr="00D163F5">
              <w:rPr>
                <w:rFonts w:cs="Arial"/>
                <w:color w:val="000000"/>
                <w:szCs w:val="22"/>
              </w:rPr>
              <w:t>5 days</w:t>
            </w:r>
          </w:p>
        </w:tc>
      </w:tr>
      <w:tr w:rsidR="00D163F5" w14:paraId="65D73DC4" w14:textId="77777777" w:rsidTr="00D163F5">
        <w:tc>
          <w:tcPr>
            <w:tcW w:w="2950" w:type="dxa"/>
            <w:vAlign w:val="center"/>
          </w:tcPr>
          <w:p w14:paraId="74D7A978"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5 and up to and including 10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108D5689" w14:textId="69FBB8EA"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9.375 hours ≈ 1.25 days per month but not greater than 15 days per year</w:t>
            </w:r>
          </w:p>
        </w:tc>
        <w:tc>
          <w:tcPr>
            <w:tcW w:w="2950" w:type="dxa"/>
            <w:tcBorders>
              <w:top w:val="nil"/>
              <w:left w:val="nil"/>
              <w:bottom w:val="single" w:sz="4" w:space="0" w:color="auto"/>
              <w:right w:val="single" w:sz="4" w:space="0" w:color="auto"/>
            </w:tcBorders>
            <w:shd w:val="clear" w:color="auto" w:fill="auto"/>
            <w:vAlign w:val="center"/>
          </w:tcPr>
          <w:p w14:paraId="193D75A7" w14:textId="426B7DD3" w:rsidR="00D163F5" w:rsidRPr="00D163F5" w:rsidRDefault="00704F00" w:rsidP="00A21357">
            <w:pPr>
              <w:spacing w:after="200" w:line="276" w:lineRule="auto"/>
              <w:contextualSpacing/>
              <w:rPr>
                <w:rFonts w:eastAsiaTheme="minorHAnsi" w:cs="Arial"/>
                <w:kern w:val="2"/>
                <w:szCs w:val="22"/>
                <w14:ligatures w14:val="standardContextual"/>
              </w:rPr>
            </w:pPr>
            <w:r>
              <w:rPr>
                <w:rFonts w:cs="Arial"/>
                <w:color w:val="000000"/>
                <w:szCs w:val="22"/>
              </w:rPr>
              <w:t>187.5</w:t>
            </w:r>
            <w:r w:rsidR="00D163F5" w:rsidRPr="00D163F5">
              <w:rPr>
                <w:rFonts w:cs="Arial"/>
                <w:color w:val="000000"/>
                <w:szCs w:val="22"/>
              </w:rPr>
              <w:t xml:space="preserve"> hours = 2</w:t>
            </w:r>
            <w:r>
              <w:rPr>
                <w:rFonts w:cs="Arial"/>
                <w:color w:val="000000"/>
                <w:szCs w:val="22"/>
              </w:rPr>
              <w:t>5</w:t>
            </w:r>
            <w:r w:rsidR="00D163F5" w:rsidRPr="00D163F5">
              <w:rPr>
                <w:rFonts w:cs="Arial"/>
                <w:color w:val="000000"/>
                <w:szCs w:val="22"/>
              </w:rPr>
              <w:t xml:space="preserve"> days</w:t>
            </w:r>
          </w:p>
        </w:tc>
      </w:tr>
      <w:tr w:rsidR="00D163F5" w14:paraId="34F4ECD2" w14:textId="77777777" w:rsidTr="00D163F5">
        <w:tc>
          <w:tcPr>
            <w:tcW w:w="2950" w:type="dxa"/>
            <w:vAlign w:val="center"/>
          </w:tcPr>
          <w:p w14:paraId="0D696797"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10 and up to and including 12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1FB7C81A" w14:textId="3F6C7B5B"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12.50 hours ≈ 1.67 days per month but not greater than 20 days per year</w:t>
            </w:r>
          </w:p>
        </w:tc>
        <w:tc>
          <w:tcPr>
            <w:tcW w:w="2950" w:type="dxa"/>
            <w:tcBorders>
              <w:top w:val="nil"/>
              <w:left w:val="nil"/>
              <w:bottom w:val="single" w:sz="4" w:space="0" w:color="auto"/>
              <w:right w:val="single" w:sz="4" w:space="0" w:color="auto"/>
            </w:tcBorders>
            <w:shd w:val="clear" w:color="auto" w:fill="auto"/>
            <w:vAlign w:val="center"/>
          </w:tcPr>
          <w:p w14:paraId="6884426B" w14:textId="3FC533C4"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187.50 hours= 25 days</w:t>
            </w:r>
          </w:p>
        </w:tc>
      </w:tr>
      <w:tr w:rsidR="00D163F5" w14:paraId="73DE999D" w14:textId="77777777" w:rsidTr="00D163F5">
        <w:tc>
          <w:tcPr>
            <w:tcW w:w="2950" w:type="dxa"/>
            <w:vAlign w:val="center"/>
          </w:tcPr>
          <w:p w14:paraId="332E07FC"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12 and up to and including 14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07F52445" w14:textId="3FCF73E8"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13.13 hours ≈ 1.75 days per month but not greater than 21 days per year</w:t>
            </w:r>
          </w:p>
        </w:tc>
        <w:tc>
          <w:tcPr>
            <w:tcW w:w="2950" w:type="dxa"/>
            <w:tcBorders>
              <w:top w:val="nil"/>
              <w:left w:val="nil"/>
              <w:bottom w:val="single" w:sz="4" w:space="0" w:color="auto"/>
              <w:right w:val="single" w:sz="4" w:space="0" w:color="auto"/>
            </w:tcBorders>
            <w:shd w:val="clear" w:color="auto" w:fill="auto"/>
            <w:vAlign w:val="center"/>
          </w:tcPr>
          <w:p w14:paraId="627D16BF" w14:textId="728840FA"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187.50 hours= 25 days</w:t>
            </w:r>
          </w:p>
        </w:tc>
      </w:tr>
      <w:tr w:rsidR="00D163F5" w14:paraId="7FD48B4E" w14:textId="77777777" w:rsidTr="00D163F5">
        <w:tc>
          <w:tcPr>
            <w:tcW w:w="2950" w:type="dxa"/>
            <w:vAlign w:val="center"/>
          </w:tcPr>
          <w:p w14:paraId="3DB82262"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14 and up to and including 16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5C0BD74D" w14:textId="7031AC61"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13.75 hours ≈ 1.83 days per month but not greater than 22 days per year</w:t>
            </w:r>
          </w:p>
        </w:tc>
        <w:tc>
          <w:tcPr>
            <w:tcW w:w="2950" w:type="dxa"/>
            <w:tcBorders>
              <w:top w:val="nil"/>
              <w:left w:val="nil"/>
              <w:bottom w:val="single" w:sz="4" w:space="0" w:color="auto"/>
              <w:right w:val="single" w:sz="4" w:space="0" w:color="auto"/>
            </w:tcBorders>
            <w:shd w:val="clear" w:color="auto" w:fill="auto"/>
            <w:vAlign w:val="center"/>
          </w:tcPr>
          <w:p w14:paraId="4D4F8CAC" w14:textId="3CAF054B"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187.50 hours= 25 days</w:t>
            </w:r>
          </w:p>
        </w:tc>
      </w:tr>
      <w:tr w:rsidR="00D163F5" w14:paraId="00E8490B" w14:textId="77777777" w:rsidTr="00D163F5">
        <w:tc>
          <w:tcPr>
            <w:tcW w:w="2950" w:type="dxa"/>
            <w:vAlign w:val="center"/>
          </w:tcPr>
          <w:p w14:paraId="17F133F6"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16 and up to and including 18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1B632B54" w14:textId="03FAD538"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14.38 hours ≈ 1.92 days per month but not greater than 23 days per year</w:t>
            </w:r>
          </w:p>
        </w:tc>
        <w:tc>
          <w:tcPr>
            <w:tcW w:w="2950" w:type="dxa"/>
            <w:tcBorders>
              <w:top w:val="nil"/>
              <w:left w:val="nil"/>
              <w:bottom w:val="single" w:sz="4" w:space="0" w:color="auto"/>
              <w:right w:val="single" w:sz="4" w:space="0" w:color="auto"/>
            </w:tcBorders>
            <w:shd w:val="clear" w:color="auto" w:fill="auto"/>
            <w:vAlign w:val="center"/>
          </w:tcPr>
          <w:p w14:paraId="4681E984" w14:textId="1A094BB0"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187.50 hours= 25 days</w:t>
            </w:r>
          </w:p>
        </w:tc>
      </w:tr>
      <w:tr w:rsidR="00D163F5" w14:paraId="61E2D0B6" w14:textId="77777777" w:rsidTr="00D163F5">
        <w:tc>
          <w:tcPr>
            <w:tcW w:w="2950" w:type="dxa"/>
            <w:vAlign w:val="center"/>
          </w:tcPr>
          <w:p w14:paraId="6A46E789"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18 years and up to and including 20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3D2D69FB" w14:textId="71A9684A"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15.00 hours ≈ 2 days per month but not greater than 24 days per year</w:t>
            </w:r>
          </w:p>
        </w:tc>
        <w:tc>
          <w:tcPr>
            <w:tcW w:w="2950" w:type="dxa"/>
            <w:tcBorders>
              <w:top w:val="nil"/>
              <w:left w:val="nil"/>
              <w:bottom w:val="single" w:sz="4" w:space="0" w:color="auto"/>
              <w:right w:val="single" w:sz="4" w:space="0" w:color="auto"/>
            </w:tcBorders>
            <w:shd w:val="clear" w:color="auto" w:fill="auto"/>
            <w:vAlign w:val="center"/>
          </w:tcPr>
          <w:p w14:paraId="1247A71D" w14:textId="0B12D86C"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187.50 hours= 25 days</w:t>
            </w:r>
          </w:p>
        </w:tc>
      </w:tr>
      <w:tr w:rsidR="00D163F5" w14:paraId="4D6E7CC9" w14:textId="77777777" w:rsidTr="00D163F5">
        <w:tc>
          <w:tcPr>
            <w:tcW w:w="2950" w:type="dxa"/>
            <w:vAlign w:val="center"/>
          </w:tcPr>
          <w:p w14:paraId="556DB367"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20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6C8855B9" w14:textId="72A309F2"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15.63 hours ≈ 2.08 days per month but not greater than 25 days per year</w:t>
            </w:r>
          </w:p>
        </w:tc>
        <w:tc>
          <w:tcPr>
            <w:tcW w:w="2950" w:type="dxa"/>
            <w:tcBorders>
              <w:top w:val="nil"/>
              <w:left w:val="nil"/>
              <w:bottom w:val="single" w:sz="4" w:space="0" w:color="auto"/>
              <w:right w:val="single" w:sz="4" w:space="0" w:color="auto"/>
            </w:tcBorders>
            <w:shd w:val="clear" w:color="auto" w:fill="auto"/>
            <w:vAlign w:val="center"/>
          </w:tcPr>
          <w:p w14:paraId="454D9C35" w14:textId="7F4DE29E"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187.50 hours= 25 days</w:t>
            </w:r>
          </w:p>
        </w:tc>
      </w:tr>
      <w:bookmarkEnd w:id="40"/>
      <w:bookmarkEnd w:id="41"/>
    </w:tbl>
    <w:p w14:paraId="315297E8" w14:textId="77777777" w:rsidR="00D163F5" w:rsidRDefault="00D163F5" w:rsidP="00F64027">
      <w:pPr>
        <w:spacing w:after="200" w:line="276" w:lineRule="auto"/>
        <w:rPr>
          <w:rFonts w:eastAsiaTheme="minorHAnsi" w:cs="Arial"/>
          <w:b/>
          <w:bCs/>
          <w:kern w:val="2"/>
          <w:szCs w:val="22"/>
          <w14:ligatures w14:val="standardContextual"/>
        </w:rPr>
      </w:pPr>
    </w:p>
    <w:p w14:paraId="012DCFFF" w14:textId="1986ACA8" w:rsidR="005A0A84" w:rsidRDefault="005A0A84" w:rsidP="009D7AF0">
      <w:pPr>
        <w:spacing w:after="200" w:line="276" w:lineRule="auto"/>
        <w:jc w:val="center"/>
        <w:rPr>
          <w:rFonts w:eastAsiaTheme="minorHAnsi" w:cs="Arial"/>
          <w:b/>
          <w:bCs/>
          <w:kern w:val="2"/>
          <w:szCs w:val="22"/>
          <w14:ligatures w14:val="standardContextual"/>
        </w:rPr>
      </w:pPr>
      <w:r w:rsidRPr="00F64027">
        <w:rPr>
          <w:rFonts w:eastAsiaTheme="minorHAnsi" w:cs="Arial"/>
          <w:b/>
          <w:bCs/>
          <w:kern w:val="2"/>
          <w:szCs w:val="22"/>
          <w14:ligatures w14:val="standardContextual"/>
        </w:rPr>
        <w:t>40-HOUR WORK WEEK EMPLOYEES</w:t>
      </w:r>
    </w:p>
    <w:tbl>
      <w:tblPr>
        <w:tblStyle w:val="TableGrid"/>
        <w:tblW w:w="0" w:type="auto"/>
        <w:tblLook w:val="04A0" w:firstRow="1" w:lastRow="0" w:firstColumn="1" w:lastColumn="0" w:noHBand="0" w:noVBand="1"/>
      </w:tblPr>
      <w:tblGrid>
        <w:gridCol w:w="2950"/>
        <w:gridCol w:w="2950"/>
        <w:gridCol w:w="2950"/>
      </w:tblGrid>
      <w:tr w:rsidR="00D163F5" w14:paraId="406B539A" w14:textId="77777777" w:rsidTr="00786644">
        <w:tc>
          <w:tcPr>
            <w:tcW w:w="2950" w:type="dxa"/>
            <w:vAlign w:val="bottom"/>
          </w:tcPr>
          <w:p w14:paraId="75F51372" w14:textId="77777777" w:rsidR="00D163F5" w:rsidRPr="000A75F3" w:rsidRDefault="00D163F5" w:rsidP="00786644">
            <w:pPr>
              <w:spacing w:after="200" w:line="276" w:lineRule="auto"/>
              <w:contextualSpacing/>
              <w:jc w:val="center"/>
              <w:rPr>
                <w:rFonts w:eastAsiaTheme="minorHAnsi" w:cs="Arial"/>
                <w:b/>
                <w:bCs/>
                <w:kern w:val="2"/>
                <w:szCs w:val="22"/>
                <w14:ligatures w14:val="standardContextual"/>
              </w:rPr>
            </w:pPr>
            <w:r>
              <w:rPr>
                <w:rFonts w:eastAsiaTheme="minorHAnsi" w:cs="Arial"/>
                <w:b/>
                <w:bCs/>
                <w:kern w:val="2"/>
                <w:szCs w:val="22"/>
                <w14:ligatures w14:val="standardContextual"/>
              </w:rPr>
              <w:t>Length of Continuous Full Time Service</w:t>
            </w:r>
          </w:p>
        </w:tc>
        <w:tc>
          <w:tcPr>
            <w:tcW w:w="2950" w:type="dxa"/>
            <w:vAlign w:val="bottom"/>
          </w:tcPr>
          <w:p w14:paraId="55F7E623" w14:textId="77777777" w:rsidR="00D163F5" w:rsidRDefault="00D163F5" w:rsidP="00786644">
            <w:pPr>
              <w:spacing w:after="200" w:line="276" w:lineRule="auto"/>
              <w:contextualSpacing/>
              <w:jc w:val="center"/>
              <w:rPr>
                <w:rFonts w:eastAsiaTheme="minorHAnsi" w:cs="Arial"/>
                <w:b/>
                <w:bCs/>
                <w:kern w:val="2"/>
                <w:szCs w:val="22"/>
                <w14:ligatures w14:val="standardContextual"/>
              </w:rPr>
            </w:pPr>
            <w:r>
              <w:rPr>
                <w:rFonts w:eastAsiaTheme="minorHAnsi" w:cs="Arial"/>
                <w:b/>
                <w:bCs/>
                <w:kern w:val="2"/>
                <w:szCs w:val="22"/>
                <w14:ligatures w14:val="standardContextual"/>
              </w:rPr>
              <w:t>Vacation Leave Accrual Per Month</w:t>
            </w:r>
          </w:p>
        </w:tc>
        <w:tc>
          <w:tcPr>
            <w:tcW w:w="2950" w:type="dxa"/>
            <w:vAlign w:val="bottom"/>
          </w:tcPr>
          <w:p w14:paraId="2244B1F2" w14:textId="77777777" w:rsidR="00D163F5" w:rsidRDefault="00D163F5" w:rsidP="00786644">
            <w:pPr>
              <w:spacing w:after="200" w:line="276" w:lineRule="auto"/>
              <w:contextualSpacing/>
              <w:jc w:val="center"/>
              <w:rPr>
                <w:rFonts w:eastAsiaTheme="minorHAnsi" w:cs="Arial"/>
                <w:b/>
                <w:bCs/>
                <w:kern w:val="2"/>
                <w:szCs w:val="22"/>
                <w14:ligatures w14:val="standardContextual"/>
              </w:rPr>
            </w:pPr>
            <w:r>
              <w:rPr>
                <w:rFonts w:eastAsiaTheme="minorHAnsi" w:cs="Arial"/>
                <w:b/>
                <w:bCs/>
                <w:kern w:val="2"/>
                <w:szCs w:val="22"/>
                <w14:ligatures w14:val="standardContextual"/>
              </w:rPr>
              <w:t>Maximum Carryover on June 30th</w:t>
            </w:r>
          </w:p>
        </w:tc>
      </w:tr>
      <w:tr w:rsidR="00D163F5" w14:paraId="4076283F" w14:textId="77777777" w:rsidTr="00D163F5">
        <w:tc>
          <w:tcPr>
            <w:tcW w:w="2950" w:type="dxa"/>
            <w:vAlign w:val="center"/>
          </w:tcPr>
          <w:p w14:paraId="707307BF"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sidRPr="00AB7A0D">
              <w:rPr>
                <w:rFonts w:eastAsiaTheme="minorHAnsi" w:cs="Arial"/>
                <w:kern w:val="2"/>
                <w:szCs w:val="22"/>
                <w14:ligatures w14:val="standardContextual"/>
              </w:rPr>
              <w:t>0-5 Years</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center"/>
          </w:tcPr>
          <w:p w14:paraId="07FD0B33" w14:textId="13DB0CE8"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6.67 hours ≈ 0.83 days per month but not greater than 10 days per year</w:t>
            </w:r>
          </w:p>
        </w:tc>
        <w:tc>
          <w:tcPr>
            <w:tcW w:w="2950" w:type="dxa"/>
            <w:tcBorders>
              <w:top w:val="single" w:sz="4" w:space="0" w:color="auto"/>
              <w:left w:val="nil"/>
              <w:bottom w:val="single" w:sz="4" w:space="0" w:color="auto"/>
              <w:right w:val="single" w:sz="4" w:space="0" w:color="auto"/>
            </w:tcBorders>
            <w:shd w:val="clear" w:color="auto" w:fill="auto"/>
            <w:vAlign w:val="center"/>
          </w:tcPr>
          <w:p w14:paraId="11A34AB8" w14:textId="6D17F5D1" w:rsidR="00D163F5" w:rsidRPr="00D163F5" w:rsidRDefault="00704F00" w:rsidP="00D163F5">
            <w:pPr>
              <w:spacing w:after="200" w:line="276" w:lineRule="auto"/>
              <w:contextualSpacing/>
              <w:jc w:val="center"/>
              <w:rPr>
                <w:rFonts w:eastAsiaTheme="minorHAnsi" w:cs="Arial"/>
                <w:kern w:val="2"/>
                <w:szCs w:val="22"/>
                <w14:ligatures w14:val="standardContextual"/>
              </w:rPr>
            </w:pPr>
            <w:r>
              <w:rPr>
                <w:rFonts w:cs="Arial"/>
                <w:color w:val="000000"/>
                <w:szCs w:val="22"/>
              </w:rPr>
              <w:t>200</w:t>
            </w:r>
            <w:r w:rsidR="00D163F5" w:rsidRPr="00D163F5">
              <w:rPr>
                <w:rFonts w:cs="Arial"/>
                <w:color w:val="000000"/>
                <w:szCs w:val="22"/>
              </w:rPr>
              <w:t xml:space="preserve"> hours = </w:t>
            </w:r>
            <w:r>
              <w:rPr>
                <w:rFonts w:cs="Arial"/>
                <w:color w:val="000000"/>
                <w:szCs w:val="22"/>
              </w:rPr>
              <w:t>2</w:t>
            </w:r>
            <w:r w:rsidR="00D163F5" w:rsidRPr="00D163F5">
              <w:rPr>
                <w:rFonts w:cs="Arial"/>
                <w:color w:val="000000"/>
                <w:szCs w:val="22"/>
              </w:rPr>
              <w:t>5 days</w:t>
            </w:r>
          </w:p>
        </w:tc>
      </w:tr>
      <w:tr w:rsidR="00D163F5" w14:paraId="27A3605A" w14:textId="77777777" w:rsidTr="00D163F5">
        <w:tc>
          <w:tcPr>
            <w:tcW w:w="2950" w:type="dxa"/>
            <w:vAlign w:val="center"/>
          </w:tcPr>
          <w:p w14:paraId="0FF2C398"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5 and up to and including 10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6F46555D" w14:textId="558ADA5A"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10.00 hours ≈ 1.25 days per month but not greater than 15 days per year</w:t>
            </w:r>
          </w:p>
        </w:tc>
        <w:tc>
          <w:tcPr>
            <w:tcW w:w="2950" w:type="dxa"/>
            <w:tcBorders>
              <w:top w:val="nil"/>
              <w:left w:val="nil"/>
              <w:bottom w:val="single" w:sz="4" w:space="0" w:color="auto"/>
              <w:right w:val="single" w:sz="4" w:space="0" w:color="auto"/>
            </w:tcBorders>
            <w:shd w:val="clear" w:color="auto" w:fill="auto"/>
            <w:vAlign w:val="center"/>
          </w:tcPr>
          <w:p w14:paraId="7845C4FF" w14:textId="2C5940BE" w:rsidR="00D163F5" w:rsidRPr="00D163F5" w:rsidRDefault="00704F00" w:rsidP="00D163F5">
            <w:pPr>
              <w:spacing w:after="200" w:line="276" w:lineRule="auto"/>
              <w:contextualSpacing/>
              <w:jc w:val="center"/>
              <w:rPr>
                <w:rFonts w:eastAsiaTheme="minorHAnsi" w:cs="Arial"/>
                <w:kern w:val="2"/>
                <w:szCs w:val="22"/>
                <w14:ligatures w14:val="standardContextual"/>
              </w:rPr>
            </w:pPr>
            <w:r>
              <w:rPr>
                <w:rFonts w:cs="Arial"/>
                <w:color w:val="000000"/>
                <w:szCs w:val="22"/>
              </w:rPr>
              <w:t>200</w:t>
            </w:r>
            <w:r w:rsidR="00D163F5" w:rsidRPr="00D163F5">
              <w:rPr>
                <w:rFonts w:cs="Arial"/>
                <w:color w:val="000000"/>
                <w:szCs w:val="22"/>
              </w:rPr>
              <w:t xml:space="preserve"> hours = 2</w:t>
            </w:r>
            <w:r>
              <w:rPr>
                <w:rFonts w:cs="Arial"/>
                <w:color w:val="000000"/>
                <w:szCs w:val="22"/>
              </w:rPr>
              <w:t>5</w:t>
            </w:r>
            <w:r w:rsidR="00D163F5" w:rsidRPr="00D163F5">
              <w:rPr>
                <w:rFonts w:cs="Arial"/>
                <w:color w:val="000000"/>
                <w:szCs w:val="22"/>
              </w:rPr>
              <w:t xml:space="preserve"> days</w:t>
            </w:r>
          </w:p>
        </w:tc>
      </w:tr>
      <w:tr w:rsidR="00D163F5" w14:paraId="0E7191C6" w14:textId="77777777" w:rsidTr="00D163F5">
        <w:tc>
          <w:tcPr>
            <w:tcW w:w="2950" w:type="dxa"/>
            <w:vAlign w:val="center"/>
          </w:tcPr>
          <w:p w14:paraId="41B41DF5"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10 and up to and including 12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35EE21DC" w14:textId="4AE77FC4"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13.33 hours ≈ 1.67 days per month but not greater than 20 days per year</w:t>
            </w:r>
          </w:p>
        </w:tc>
        <w:tc>
          <w:tcPr>
            <w:tcW w:w="2950" w:type="dxa"/>
            <w:tcBorders>
              <w:top w:val="nil"/>
              <w:left w:val="nil"/>
              <w:bottom w:val="single" w:sz="4" w:space="0" w:color="auto"/>
              <w:right w:val="single" w:sz="4" w:space="0" w:color="auto"/>
            </w:tcBorders>
            <w:shd w:val="clear" w:color="auto" w:fill="auto"/>
            <w:vAlign w:val="center"/>
          </w:tcPr>
          <w:p w14:paraId="0B95D74E" w14:textId="7699D3AF"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200 hours = 25 days</w:t>
            </w:r>
          </w:p>
        </w:tc>
      </w:tr>
      <w:tr w:rsidR="00D163F5" w14:paraId="63F75EDD" w14:textId="77777777" w:rsidTr="00D163F5">
        <w:tc>
          <w:tcPr>
            <w:tcW w:w="2950" w:type="dxa"/>
            <w:vAlign w:val="center"/>
          </w:tcPr>
          <w:p w14:paraId="35F20284"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lastRenderedPageBreak/>
              <w:t>Over 12 and up to and including 14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20575487" w14:textId="065AD1CB"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14.00 hours ≈ 1.75 days per month but not greater than 21 days per year</w:t>
            </w:r>
          </w:p>
        </w:tc>
        <w:tc>
          <w:tcPr>
            <w:tcW w:w="2950" w:type="dxa"/>
            <w:tcBorders>
              <w:top w:val="nil"/>
              <w:left w:val="nil"/>
              <w:bottom w:val="single" w:sz="4" w:space="0" w:color="auto"/>
              <w:right w:val="single" w:sz="4" w:space="0" w:color="auto"/>
            </w:tcBorders>
            <w:shd w:val="clear" w:color="auto" w:fill="auto"/>
            <w:vAlign w:val="center"/>
          </w:tcPr>
          <w:p w14:paraId="515278F6" w14:textId="652F1DE7"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200 hours = 25 days</w:t>
            </w:r>
          </w:p>
        </w:tc>
      </w:tr>
      <w:tr w:rsidR="00D163F5" w14:paraId="208A2017" w14:textId="77777777" w:rsidTr="00D163F5">
        <w:tc>
          <w:tcPr>
            <w:tcW w:w="2950" w:type="dxa"/>
            <w:vAlign w:val="center"/>
          </w:tcPr>
          <w:p w14:paraId="23FF3AE6"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14 and up to and including 16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118351A4" w14:textId="2E1D7093"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14.67 hours ≈ 1.83 days per month but not greater than 22 days per year</w:t>
            </w:r>
          </w:p>
        </w:tc>
        <w:tc>
          <w:tcPr>
            <w:tcW w:w="2950" w:type="dxa"/>
            <w:tcBorders>
              <w:top w:val="nil"/>
              <w:left w:val="nil"/>
              <w:bottom w:val="single" w:sz="4" w:space="0" w:color="auto"/>
              <w:right w:val="single" w:sz="4" w:space="0" w:color="auto"/>
            </w:tcBorders>
            <w:shd w:val="clear" w:color="auto" w:fill="auto"/>
            <w:vAlign w:val="center"/>
          </w:tcPr>
          <w:p w14:paraId="75DFAA03" w14:textId="683BD8D2"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200 hours = 25 days</w:t>
            </w:r>
          </w:p>
        </w:tc>
      </w:tr>
      <w:tr w:rsidR="00D163F5" w14:paraId="4FB2A83E" w14:textId="77777777" w:rsidTr="00D163F5">
        <w:tc>
          <w:tcPr>
            <w:tcW w:w="2950" w:type="dxa"/>
            <w:vAlign w:val="center"/>
          </w:tcPr>
          <w:p w14:paraId="6DFDD484"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16 and up to and including 18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3DCEB4B4" w14:textId="3A74803C"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15.33 hours ≈ 1.92 days per month but not greater than 23 days per year</w:t>
            </w:r>
          </w:p>
        </w:tc>
        <w:tc>
          <w:tcPr>
            <w:tcW w:w="2950" w:type="dxa"/>
            <w:tcBorders>
              <w:top w:val="nil"/>
              <w:left w:val="nil"/>
              <w:bottom w:val="single" w:sz="4" w:space="0" w:color="auto"/>
              <w:right w:val="single" w:sz="4" w:space="0" w:color="auto"/>
            </w:tcBorders>
            <w:shd w:val="clear" w:color="auto" w:fill="auto"/>
            <w:vAlign w:val="center"/>
          </w:tcPr>
          <w:p w14:paraId="3DF734D5" w14:textId="418EC351"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200 hours = 25 days</w:t>
            </w:r>
          </w:p>
        </w:tc>
      </w:tr>
      <w:tr w:rsidR="00D163F5" w14:paraId="401B0D9F" w14:textId="77777777" w:rsidTr="00D163F5">
        <w:tc>
          <w:tcPr>
            <w:tcW w:w="2950" w:type="dxa"/>
            <w:vAlign w:val="center"/>
          </w:tcPr>
          <w:p w14:paraId="13ED3CB3"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18 years and up to and including 20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0F3E6144" w14:textId="1CE7CFB2"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16.00 hours ≈ 2 days per month but not greater than 24 days per year</w:t>
            </w:r>
          </w:p>
        </w:tc>
        <w:tc>
          <w:tcPr>
            <w:tcW w:w="2950" w:type="dxa"/>
            <w:tcBorders>
              <w:top w:val="nil"/>
              <w:left w:val="nil"/>
              <w:bottom w:val="single" w:sz="4" w:space="0" w:color="auto"/>
              <w:right w:val="single" w:sz="4" w:space="0" w:color="auto"/>
            </w:tcBorders>
            <w:shd w:val="clear" w:color="auto" w:fill="auto"/>
            <w:vAlign w:val="center"/>
          </w:tcPr>
          <w:p w14:paraId="6726370E" w14:textId="0417AE45"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200 hours = 25 days</w:t>
            </w:r>
          </w:p>
        </w:tc>
      </w:tr>
      <w:tr w:rsidR="00D163F5" w14:paraId="2BEEC546" w14:textId="77777777" w:rsidTr="00D163F5">
        <w:tc>
          <w:tcPr>
            <w:tcW w:w="2950" w:type="dxa"/>
            <w:vAlign w:val="center"/>
          </w:tcPr>
          <w:p w14:paraId="68E65810" w14:textId="77777777" w:rsidR="00D163F5" w:rsidRPr="00AB7A0D" w:rsidRDefault="00D163F5" w:rsidP="00D163F5">
            <w:pPr>
              <w:spacing w:after="200" w:line="276" w:lineRule="auto"/>
              <w:contextualSpacing/>
              <w:jc w:val="center"/>
              <w:rPr>
                <w:rFonts w:eastAsiaTheme="minorHAnsi" w:cs="Arial"/>
                <w:kern w:val="2"/>
                <w:szCs w:val="22"/>
                <w14:ligatures w14:val="standardContextual"/>
              </w:rPr>
            </w:pPr>
            <w:r>
              <w:rPr>
                <w:rFonts w:eastAsiaTheme="minorHAnsi" w:cs="Arial"/>
                <w:kern w:val="2"/>
                <w:szCs w:val="22"/>
                <w14:ligatures w14:val="standardContextual"/>
              </w:rPr>
              <w:t>Over 20 years</w:t>
            </w:r>
          </w:p>
        </w:tc>
        <w:tc>
          <w:tcPr>
            <w:tcW w:w="2950" w:type="dxa"/>
            <w:tcBorders>
              <w:top w:val="nil"/>
              <w:left w:val="single" w:sz="4" w:space="0" w:color="auto"/>
              <w:bottom w:val="single" w:sz="4" w:space="0" w:color="auto"/>
              <w:right w:val="single" w:sz="4" w:space="0" w:color="auto"/>
            </w:tcBorders>
            <w:shd w:val="clear" w:color="auto" w:fill="auto"/>
            <w:vAlign w:val="center"/>
          </w:tcPr>
          <w:p w14:paraId="67CD4CB4" w14:textId="2268468E"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16.67 hours ≈ 2.08 days per month but not greater than 25 days per year.</w:t>
            </w:r>
          </w:p>
        </w:tc>
        <w:tc>
          <w:tcPr>
            <w:tcW w:w="2950" w:type="dxa"/>
            <w:tcBorders>
              <w:top w:val="nil"/>
              <w:left w:val="nil"/>
              <w:bottom w:val="single" w:sz="4" w:space="0" w:color="auto"/>
              <w:right w:val="single" w:sz="4" w:space="0" w:color="auto"/>
            </w:tcBorders>
            <w:shd w:val="clear" w:color="auto" w:fill="auto"/>
            <w:vAlign w:val="center"/>
          </w:tcPr>
          <w:p w14:paraId="4A048F00" w14:textId="5F66648F" w:rsidR="00D163F5" w:rsidRPr="00D163F5" w:rsidRDefault="00D163F5" w:rsidP="00D163F5">
            <w:pPr>
              <w:spacing w:after="200" w:line="276" w:lineRule="auto"/>
              <w:contextualSpacing/>
              <w:jc w:val="center"/>
              <w:rPr>
                <w:rFonts w:eastAsiaTheme="minorHAnsi" w:cs="Arial"/>
                <w:kern w:val="2"/>
                <w:szCs w:val="22"/>
                <w14:ligatures w14:val="standardContextual"/>
              </w:rPr>
            </w:pPr>
            <w:r w:rsidRPr="00D163F5">
              <w:rPr>
                <w:rFonts w:cs="Arial"/>
                <w:color w:val="000000"/>
                <w:szCs w:val="22"/>
              </w:rPr>
              <w:t>200 hours = 25 days</w:t>
            </w:r>
          </w:p>
        </w:tc>
      </w:tr>
    </w:tbl>
    <w:p w14:paraId="00D85878" w14:textId="77777777" w:rsidR="005A0A84" w:rsidRPr="00F64027" w:rsidRDefault="005A0A84" w:rsidP="00F64027">
      <w:pPr>
        <w:spacing w:after="200" w:line="276" w:lineRule="auto"/>
        <w:rPr>
          <w:rFonts w:eastAsiaTheme="minorHAnsi" w:cs="Arial"/>
          <w:b/>
          <w:bCs/>
          <w:kern w:val="2"/>
          <w:szCs w:val="22"/>
          <w14:ligatures w14:val="standardContextual"/>
        </w:rPr>
      </w:pPr>
    </w:p>
    <w:p w14:paraId="5FA5D20A" w14:textId="2015FE90" w:rsidR="00FA2D02" w:rsidRDefault="00BA1DB7" w:rsidP="00D26EE2">
      <w:pPr>
        <w:rPr>
          <w:iCs/>
        </w:rPr>
      </w:pPr>
      <w:r>
        <w:rPr>
          <w:iCs/>
        </w:rPr>
        <w:t>Employee v</w:t>
      </w:r>
      <w:r w:rsidR="00FA2D02" w:rsidRPr="00F64027">
        <w:rPr>
          <w:iCs/>
        </w:rPr>
        <w:t xml:space="preserve">acation time </w:t>
      </w:r>
      <w:r>
        <w:rPr>
          <w:iCs/>
        </w:rPr>
        <w:t>must be approved by their supervisor.</w:t>
      </w:r>
    </w:p>
    <w:p w14:paraId="0A858F53" w14:textId="77777777" w:rsidR="009D7AF0" w:rsidRPr="00F64027" w:rsidRDefault="009D7AF0" w:rsidP="00D26EE2">
      <w:pPr>
        <w:rPr>
          <w:iCs/>
        </w:rPr>
      </w:pPr>
    </w:p>
    <w:p w14:paraId="74214EA6" w14:textId="33E1E009" w:rsidR="004A3046" w:rsidRDefault="00FA2D02" w:rsidP="00D26EE2">
      <w:pPr>
        <w:rPr>
          <w:rFonts w:cs="Arial"/>
          <w:szCs w:val="22"/>
        </w:rPr>
      </w:pPr>
      <w:r w:rsidRPr="000A08B9">
        <w:rPr>
          <w:rFonts w:cs="Arial"/>
          <w:szCs w:val="22"/>
        </w:rPr>
        <w:t>In the event of an employee’s death, the employee’s accumulated vacation pay will be paid to the employee’s surviving spouse and/or minor children.  In the event the employee has neither a spouse nor children, such payment will be made to the estate.</w:t>
      </w:r>
      <w:r w:rsidR="00F87BE0" w:rsidRPr="000A08B9">
        <w:rPr>
          <w:rFonts w:cs="Arial"/>
          <w:szCs w:val="22"/>
        </w:rPr>
        <w:t xml:space="preserve">  </w:t>
      </w:r>
      <w:r w:rsidR="00A966C4" w:rsidRPr="000A08B9">
        <w:rPr>
          <w:rFonts w:cs="Arial"/>
          <w:szCs w:val="22"/>
        </w:rPr>
        <w:t>Vacation time may not be used in lieu of notice of resignation</w:t>
      </w:r>
      <w:r w:rsidR="0060780B" w:rsidRPr="000A08B9">
        <w:rPr>
          <w:rFonts w:cs="Arial"/>
          <w:szCs w:val="22"/>
        </w:rPr>
        <w:t xml:space="preserve"> or retirement</w:t>
      </w:r>
      <w:r w:rsidR="00A966C4" w:rsidRPr="000A08B9">
        <w:rPr>
          <w:rFonts w:cs="Arial"/>
          <w:szCs w:val="22"/>
        </w:rPr>
        <w:t>.</w:t>
      </w:r>
    </w:p>
    <w:p w14:paraId="7BE56BB9" w14:textId="77777777" w:rsidR="0088593F" w:rsidRDefault="0088593F" w:rsidP="0088593F">
      <w:pPr>
        <w:rPr>
          <w:rFonts w:eastAsiaTheme="minorHAnsi" w:cs="Arial"/>
          <w:kern w:val="2"/>
          <w:szCs w:val="22"/>
          <w14:ligatures w14:val="standardContextual"/>
        </w:rPr>
      </w:pPr>
    </w:p>
    <w:p w14:paraId="73998346" w14:textId="4834AC74" w:rsidR="0088593F" w:rsidRDefault="0088593F" w:rsidP="0088593F">
      <w:pPr>
        <w:rPr>
          <w:rFonts w:eastAsiaTheme="minorHAnsi" w:cs="Arial"/>
          <w:kern w:val="2"/>
          <w:szCs w:val="22"/>
          <w14:ligatures w14:val="standardContextual"/>
        </w:rPr>
      </w:pPr>
      <w:r>
        <w:rPr>
          <w:rFonts w:eastAsiaTheme="minorHAnsi" w:cs="Arial"/>
          <w:kern w:val="2"/>
          <w:szCs w:val="22"/>
          <w14:ligatures w14:val="standardContextual"/>
        </w:rPr>
        <w:t>Non public safety employees will have until June 30, 2027 to use the vacation time balance over the maximum carry over amount in their bank as of 6/30/25.</w:t>
      </w:r>
    </w:p>
    <w:p w14:paraId="634DF8FB" w14:textId="77777777" w:rsidR="0088593F" w:rsidRDefault="0088593F" w:rsidP="0088593F">
      <w:pPr>
        <w:rPr>
          <w:rFonts w:eastAsiaTheme="minorHAnsi" w:cs="Arial"/>
          <w:kern w:val="2"/>
          <w:szCs w:val="22"/>
          <w14:ligatures w14:val="standardContextual"/>
        </w:rPr>
      </w:pPr>
    </w:p>
    <w:p w14:paraId="1773F727" w14:textId="3415D902" w:rsidR="0088593F" w:rsidRDefault="0088593F" w:rsidP="0088593F">
      <w:pPr>
        <w:rPr>
          <w:rFonts w:eastAsiaTheme="minorHAnsi" w:cs="Arial"/>
          <w:kern w:val="2"/>
          <w:szCs w:val="22"/>
          <w14:ligatures w14:val="standardContextual"/>
        </w:rPr>
      </w:pPr>
      <w:r>
        <w:rPr>
          <w:rFonts w:eastAsiaTheme="minorHAnsi" w:cs="Arial"/>
          <w:kern w:val="2"/>
          <w:szCs w:val="22"/>
          <w14:ligatures w14:val="standardContextual"/>
        </w:rPr>
        <w:t>Publ</w:t>
      </w:r>
      <w:r w:rsidR="00A21357">
        <w:rPr>
          <w:rFonts w:eastAsiaTheme="minorHAnsi" w:cs="Arial"/>
          <w:kern w:val="2"/>
          <w:szCs w:val="22"/>
          <w14:ligatures w14:val="standardContextual"/>
        </w:rPr>
        <w:t>i</w:t>
      </w:r>
      <w:r>
        <w:rPr>
          <w:rFonts w:eastAsiaTheme="minorHAnsi" w:cs="Arial"/>
          <w:kern w:val="2"/>
          <w:szCs w:val="22"/>
          <w14:ligatures w14:val="standardContextual"/>
        </w:rPr>
        <w:t xml:space="preserve">c safety employees will have until June 30, </w:t>
      </w:r>
      <w:r w:rsidR="006155B8">
        <w:rPr>
          <w:rFonts w:eastAsiaTheme="minorHAnsi" w:cs="Arial"/>
          <w:kern w:val="2"/>
          <w:szCs w:val="22"/>
          <w14:ligatures w14:val="standardContextual"/>
        </w:rPr>
        <w:t>2028,</w:t>
      </w:r>
      <w:r>
        <w:rPr>
          <w:rFonts w:eastAsiaTheme="minorHAnsi" w:cs="Arial"/>
          <w:kern w:val="2"/>
          <w:szCs w:val="22"/>
          <w14:ligatures w14:val="standardContextual"/>
        </w:rPr>
        <w:t xml:space="preserve"> to use the vacation time balance over the maximum carry over amount in their bank as of 6/30/25.</w:t>
      </w:r>
    </w:p>
    <w:p w14:paraId="56DD4D29" w14:textId="77777777" w:rsidR="0088593F" w:rsidRDefault="0088593F" w:rsidP="0088593F">
      <w:pPr>
        <w:rPr>
          <w:rFonts w:eastAsiaTheme="minorHAnsi" w:cs="Arial"/>
          <w:kern w:val="2"/>
          <w:szCs w:val="22"/>
          <w14:ligatures w14:val="standardContextual"/>
        </w:rPr>
      </w:pPr>
    </w:p>
    <w:p w14:paraId="2A564168" w14:textId="77777777" w:rsidR="00091185" w:rsidRDefault="00091185" w:rsidP="00D26EE2">
      <w:pPr>
        <w:rPr>
          <w:iCs/>
          <w:spacing w:val="-1"/>
        </w:rPr>
      </w:pPr>
    </w:p>
    <w:p w14:paraId="52EB8A78" w14:textId="0B7D1D02" w:rsidR="00091185" w:rsidRPr="00C22DF7" w:rsidRDefault="0061499F" w:rsidP="00C22DF7">
      <w:pPr>
        <w:rPr>
          <w:b/>
          <w:bCs/>
        </w:rPr>
      </w:pPr>
      <w:r w:rsidRPr="00C22DF7">
        <w:rPr>
          <w:b/>
          <w:bCs/>
        </w:rPr>
        <w:t>Vacation For Regular Part-Time Employees Hired Prior To 11/1/24</w:t>
      </w:r>
    </w:p>
    <w:p w14:paraId="312BEE4B" w14:textId="77777777" w:rsidR="00091185" w:rsidRPr="00F64027" w:rsidRDefault="00091185" w:rsidP="00D26EE2">
      <w:pPr>
        <w:rPr>
          <w:rFonts w:cs="Arial"/>
          <w:szCs w:val="22"/>
        </w:rPr>
      </w:pPr>
    </w:p>
    <w:p w14:paraId="6D60EFBE" w14:textId="16F18358" w:rsidR="00EC58DB" w:rsidRPr="00F64027" w:rsidRDefault="00091185" w:rsidP="0088593F">
      <w:pPr>
        <w:rPr>
          <w:rFonts w:cs="Arial"/>
          <w:szCs w:val="22"/>
        </w:rPr>
      </w:pPr>
      <w:r>
        <w:rPr>
          <w:rFonts w:cs="Arial"/>
          <w:szCs w:val="22"/>
        </w:rPr>
        <w:t>E</w:t>
      </w:r>
      <w:r w:rsidRPr="00F64027">
        <w:rPr>
          <w:rFonts w:cs="Arial"/>
          <w:szCs w:val="22"/>
        </w:rPr>
        <w:t xml:space="preserve">mployees who </w:t>
      </w:r>
      <w:r>
        <w:rPr>
          <w:rFonts w:cs="Arial"/>
          <w:szCs w:val="22"/>
        </w:rPr>
        <w:t xml:space="preserve">are scheduled to </w:t>
      </w:r>
      <w:r w:rsidRPr="00F64027">
        <w:rPr>
          <w:rFonts w:cs="Arial"/>
          <w:szCs w:val="22"/>
        </w:rPr>
        <w:t>work a minimum of 15 hours per week on a regular basis</w:t>
      </w:r>
      <w:r w:rsidR="00223B51">
        <w:rPr>
          <w:rFonts w:cs="Arial"/>
          <w:szCs w:val="22"/>
        </w:rPr>
        <w:t>,</w:t>
      </w:r>
      <w:r w:rsidRPr="00F64027">
        <w:rPr>
          <w:rFonts w:cs="Arial"/>
          <w:szCs w:val="22"/>
        </w:rPr>
        <w:t xml:space="preserve"> provided a minimum of 750 hours per year are worked</w:t>
      </w:r>
      <w:r w:rsidR="00223B51">
        <w:rPr>
          <w:rFonts w:cs="Arial"/>
          <w:szCs w:val="22"/>
        </w:rPr>
        <w:t>,</w:t>
      </w:r>
      <w:r>
        <w:rPr>
          <w:rFonts w:cs="Arial"/>
          <w:szCs w:val="22"/>
        </w:rPr>
        <w:t xml:space="preserve"> will receive two (2) weeks’ </w:t>
      </w:r>
      <w:r w:rsidR="00223B51">
        <w:rPr>
          <w:rFonts w:cs="Arial"/>
          <w:szCs w:val="22"/>
        </w:rPr>
        <w:t>worth of</w:t>
      </w:r>
      <w:r>
        <w:rPr>
          <w:rFonts w:cs="Arial"/>
          <w:szCs w:val="22"/>
        </w:rPr>
        <w:t xml:space="preserve"> paid vacation per year proportionate to the number of hours worked.</w:t>
      </w:r>
      <w:r w:rsidR="00106F81">
        <w:rPr>
          <w:rFonts w:cs="Arial"/>
          <w:szCs w:val="22"/>
        </w:rPr>
        <w:t xml:space="preserve"> </w:t>
      </w:r>
    </w:p>
    <w:p w14:paraId="20494F5E" w14:textId="77777777" w:rsidR="00091185" w:rsidRPr="00F64027" w:rsidRDefault="00091185" w:rsidP="00091185">
      <w:pPr>
        <w:rPr>
          <w:rFonts w:cs="Arial"/>
          <w:szCs w:val="22"/>
        </w:rPr>
      </w:pPr>
    </w:p>
    <w:p w14:paraId="4E854B62" w14:textId="77777777" w:rsidR="006155B8" w:rsidRDefault="006155B8" w:rsidP="00FD3023">
      <w:pPr>
        <w:pStyle w:val="Heading1"/>
      </w:pPr>
      <w:bookmarkStart w:id="42" w:name="_Toc206684506"/>
    </w:p>
    <w:p w14:paraId="7CC30EA2" w14:textId="4532F246" w:rsidR="0061499F" w:rsidRDefault="0061499F" w:rsidP="00FD3023">
      <w:pPr>
        <w:pStyle w:val="Heading1"/>
        <w:rPr>
          <w:spacing w:val="-2"/>
        </w:rPr>
      </w:pPr>
      <w:r>
        <w:t>SICK LEAVE</w:t>
      </w:r>
      <w:bookmarkEnd w:id="42"/>
    </w:p>
    <w:p w14:paraId="66BFA95A" w14:textId="77777777" w:rsidR="0061499F" w:rsidRDefault="0061499F" w:rsidP="00F64027">
      <w:pPr>
        <w:pStyle w:val="BodyText"/>
        <w:jc w:val="left"/>
        <w:rPr>
          <w:rFonts w:cs="Arial"/>
          <w:b/>
          <w:bCs/>
          <w:spacing w:val="-2"/>
          <w:szCs w:val="22"/>
          <w:u w:val="single"/>
        </w:rPr>
      </w:pPr>
    </w:p>
    <w:p w14:paraId="0CDF1690" w14:textId="724DA063" w:rsidR="00F8451B" w:rsidRPr="00C22DF7" w:rsidRDefault="0061499F" w:rsidP="00C22DF7">
      <w:pPr>
        <w:rPr>
          <w:b/>
          <w:bCs/>
        </w:rPr>
      </w:pPr>
      <w:r w:rsidRPr="00C22DF7">
        <w:rPr>
          <w:b/>
          <w:bCs/>
        </w:rPr>
        <w:t xml:space="preserve">Sick Leave </w:t>
      </w:r>
      <w:r w:rsidR="009D7AF0" w:rsidRPr="00C22DF7">
        <w:rPr>
          <w:b/>
          <w:bCs/>
        </w:rPr>
        <w:t>(</w:t>
      </w:r>
      <w:r w:rsidRPr="00C22DF7">
        <w:rPr>
          <w:b/>
          <w:bCs/>
        </w:rPr>
        <w:t>Full-Time Employees</w:t>
      </w:r>
      <w:r w:rsidR="009D7AF0" w:rsidRPr="00C22DF7">
        <w:rPr>
          <w:b/>
          <w:bCs/>
        </w:rPr>
        <w:t>)</w:t>
      </w:r>
    </w:p>
    <w:p w14:paraId="1FC77361" w14:textId="77777777" w:rsidR="0061499F" w:rsidRDefault="0061499F" w:rsidP="002D520D"/>
    <w:p w14:paraId="450DCDE0" w14:textId="00217D10" w:rsidR="00F8451B" w:rsidRPr="00F64027" w:rsidRDefault="00F8451B" w:rsidP="002D520D">
      <w:pPr>
        <w:rPr>
          <w:rFonts w:eastAsia="Arial"/>
        </w:rPr>
      </w:pPr>
      <w:r w:rsidRPr="00F64027">
        <w:t>Sick</w:t>
      </w:r>
      <w:r w:rsidRPr="00F64027">
        <w:rPr>
          <w:spacing w:val="54"/>
        </w:rPr>
        <w:t xml:space="preserve"> </w:t>
      </w:r>
      <w:r w:rsidRPr="00F64027">
        <w:rPr>
          <w:spacing w:val="-2"/>
        </w:rPr>
        <w:t>leave</w:t>
      </w:r>
      <w:r w:rsidRPr="00F64027">
        <w:rPr>
          <w:spacing w:val="51"/>
        </w:rPr>
        <w:t xml:space="preserve"> </w:t>
      </w:r>
      <w:r w:rsidRPr="00F64027">
        <w:t>shall</w:t>
      </w:r>
      <w:r w:rsidRPr="00F64027">
        <w:rPr>
          <w:spacing w:val="50"/>
        </w:rPr>
        <w:t xml:space="preserve"> </w:t>
      </w:r>
      <w:r w:rsidRPr="00F64027">
        <w:t>be</w:t>
      </w:r>
      <w:r w:rsidRPr="00F64027">
        <w:rPr>
          <w:spacing w:val="51"/>
        </w:rPr>
        <w:t xml:space="preserve"> </w:t>
      </w:r>
      <w:r w:rsidRPr="00F64027">
        <w:t>earned</w:t>
      </w:r>
      <w:r w:rsidRPr="00F64027">
        <w:rPr>
          <w:spacing w:val="51"/>
        </w:rPr>
        <w:t xml:space="preserve"> </w:t>
      </w:r>
      <w:r w:rsidRPr="00F64027">
        <w:t>at</w:t>
      </w:r>
      <w:r w:rsidRPr="00F64027">
        <w:rPr>
          <w:spacing w:val="52"/>
        </w:rPr>
        <w:t xml:space="preserve"> </w:t>
      </w:r>
      <w:r w:rsidRPr="00F64027">
        <w:t>the</w:t>
      </w:r>
      <w:r w:rsidRPr="00F64027">
        <w:rPr>
          <w:spacing w:val="52"/>
        </w:rPr>
        <w:t xml:space="preserve"> </w:t>
      </w:r>
      <w:r w:rsidRPr="00F64027">
        <w:t>rate</w:t>
      </w:r>
      <w:r w:rsidRPr="00F64027">
        <w:rPr>
          <w:spacing w:val="51"/>
        </w:rPr>
        <w:t xml:space="preserve"> </w:t>
      </w:r>
      <w:r w:rsidRPr="00F64027">
        <w:rPr>
          <w:spacing w:val="-2"/>
        </w:rPr>
        <w:t>of</w:t>
      </w:r>
      <w:r w:rsidRPr="00F64027">
        <w:rPr>
          <w:spacing w:val="55"/>
        </w:rPr>
        <w:t xml:space="preserve"> </w:t>
      </w:r>
      <w:r w:rsidRPr="00F64027">
        <w:t>1-1/4</w:t>
      </w:r>
      <w:r w:rsidRPr="00F64027">
        <w:rPr>
          <w:spacing w:val="51"/>
        </w:rPr>
        <w:t xml:space="preserve"> </w:t>
      </w:r>
      <w:r w:rsidRPr="00F64027">
        <w:rPr>
          <w:spacing w:val="-2"/>
        </w:rPr>
        <w:t>days</w:t>
      </w:r>
      <w:r w:rsidRPr="00F64027">
        <w:rPr>
          <w:spacing w:val="51"/>
        </w:rPr>
        <w:t xml:space="preserve"> </w:t>
      </w:r>
      <w:r w:rsidRPr="00F64027">
        <w:t>for</w:t>
      </w:r>
      <w:r w:rsidRPr="00F64027">
        <w:rPr>
          <w:spacing w:val="52"/>
        </w:rPr>
        <w:t xml:space="preserve"> </w:t>
      </w:r>
      <w:r w:rsidRPr="00F64027">
        <w:t>each</w:t>
      </w:r>
      <w:r w:rsidRPr="00F64027">
        <w:rPr>
          <w:spacing w:val="52"/>
        </w:rPr>
        <w:t xml:space="preserve"> </w:t>
      </w:r>
      <w:r w:rsidRPr="00F64027">
        <w:t>month</w:t>
      </w:r>
      <w:r w:rsidRPr="00F64027">
        <w:rPr>
          <w:spacing w:val="48"/>
        </w:rPr>
        <w:t xml:space="preserve"> </w:t>
      </w:r>
      <w:r w:rsidRPr="00F64027">
        <w:t>of</w:t>
      </w:r>
      <w:r w:rsidRPr="00F64027">
        <w:rPr>
          <w:spacing w:val="55"/>
        </w:rPr>
        <w:t xml:space="preserve"> </w:t>
      </w:r>
      <w:r w:rsidRPr="00F64027">
        <w:t>continuous</w:t>
      </w:r>
      <w:r w:rsidRPr="00F64027">
        <w:rPr>
          <w:spacing w:val="59"/>
        </w:rPr>
        <w:t xml:space="preserve"> </w:t>
      </w:r>
      <w:r w:rsidRPr="00F64027">
        <w:t>service.</w:t>
      </w:r>
    </w:p>
    <w:p w14:paraId="3D9FDD65" w14:textId="77777777" w:rsidR="00F8451B" w:rsidRPr="00F64027" w:rsidRDefault="00F8451B" w:rsidP="002D520D">
      <w:pPr>
        <w:rPr>
          <w:rFonts w:eastAsia="Arial"/>
        </w:rPr>
      </w:pPr>
    </w:p>
    <w:p w14:paraId="38FD4F6C" w14:textId="77777777" w:rsidR="00F8451B" w:rsidRPr="000A08B9" w:rsidRDefault="00F8451B" w:rsidP="002D520D">
      <w:pPr>
        <w:rPr>
          <w:rFonts w:cs="Arial"/>
          <w:szCs w:val="22"/>
        </w:rPr>
      </w:pPr>
      <w:r w:rsidRPr="000A08B9">
        <w:rPr>
          <w:rFonts w:cs="Arial"/>
          <w:szCs w:val="22"/>
        </w:rPr>
        <w:t>Such leave may be accrued to a total of 150 days.</w:t>
      </w:r>
    </w:p>
    <w:p w14:paraId="68DCB301" w14:textId="77777777" w:rsidR="00F8451B" w:rsidRPr="000A08B9" w:rsidRDefault="00F8451B" w:rsidP="002D520D">
      <w:pPr>
        <w:rPr>
          <w:rFonts w:cs="Arial"/>
          <w:szCs w:val="22"/>
        </w:rPr>
      </w:pPr>
    </w:p>
    <w:p w14:paraId="75CC2638" w14:textId="47982CDB" w:rsidR="00F8451B" w:rsidRPr="000A08B9" w:rsidRDefault="00F8451B" w:rsidP="002D520D">
      <w:pPr>
        <w:rPr>
          <w:rFonts w:cs="Arial"/>
          <w:szCs w:val="22"/>
        </w:rPr>
      </w:pPr>
      <w:r w:rsidRPr="000A08B9">
        <w:rPr>
          <w:rFonts w:cs="Arial"/>
          <w:szCs w:val="22"/>
        </w:rPr>
        <w:lastRenderedPageBreak/>
        <w:t xml:space="preserve">An employee who is absent for </w:t>
      </w:r>
      <w:r w:rsidR="005D76D4" w:rsidRPr="000A08B9">
        <w:rPr>
          <w:rFonts w:cs="Arial"/>
          <w:szCs w:val="22"/>
        </w:rPr>
        <w:t>three (</w:t>
      </w:r>
      <w:r w:rsidRPr="000A08B9">
        <w:rPr>
          <w:rFonts w:cs="Arial"/>
          <w:szCs w:val="22"/>
        </w:rPr>
        <w:t>3</w:t>
      </w:r>
      <w:r w:rsidR="005D76D4" w:rsidRPr="000A08B9">
        <w:rPr>
          <w:rFonts w:cs="Arial"/>
          <w:szCs w:val="22"/>
        </w:rPr>
        <w:t>)</w:t>
      </w:r>
      <w:r w:rsidRPr="000A08B9">
        <w:rPr>
          <w:rFonts w:cs="Arial"/>
          <w:szCs w:val="22"/>
        </w:rPr>
        <w:t xml:space="preserve"> or more consecutive days may be required to provide medical evidence of </w:t>
      </w:r>
      <w:r w:rsidR="003E2365" w:rsidRPr="000A08B9">
        <w:rPr>
          <w:rFonts w:cs="Arial"/>
          <w:szCs w:val="22"/>
        </w:rPr>
        <w:t>their</w:t>
      </w:r>
      <w:r w:rsidRPr="000A08B9">
        <w:rPr>
          <w:rFonts w:cs="Arial"/>
          <w:szCs w:val="22"/>
        </w:rPr>
        <w:t xml:space="preserve"> illness by the Town Manager.</w:t>
      </w:r>
    </w:p>
    <w:p w14:paraId="33E33206" w14:textId="77777777" w:rsidR="00F8451B" w:rsidRPr="00F64027" w:rsidRDefault="00F8451B" w:rsidP="002D520D">
      <w:pPr>
        <w:rPr>
          <w:rFonts w:eastAsia="Arial"/>
        </w:rPr>
      </w:pPr>
    </w:p>
    <w:p w14:paraId="2E02D770" w14:textId="15495305" w:rsidR="00F8451B" w:rsidRPr="000A08B9" w:rsidRDefault="00F8451B" w:rsidP="002D520D">
      <w:pPr>
        <w:rPr>
          <w:rFonts w:cs="Arial"/>
          <w:szCs w:val="22"/>
        </w:rPr>
      </w:pPr>
      <w:r w:rsidRPr="000A08B9">
        <w:rPr>
          <w:rFonts w:cs="Arial"/>
          <w:szCs w:val="22"/>
        </w:rPr>
        <w:t xml:space="preserve">An employee who is absent more than three </w:t>
      </w:r>
      <w:r w:rsidR="000A08B9">
        <w:rPr>
          <w:rFonts w:cs="Arial"/>
          <w:szCs w:val="22"/>
        </w:rPr>
        <w:t xml:space="preserve">(3) </w:t>
      </w:r>
      <w:r w:rsidRPr="000A08B9">
        <w:rPr>
          <w:rFonts w:cs="Arial"/>
          <w:szCs w:val="22"/>
        </w:rPr>
        <w:t xml:space="preserve">consecutive days on sick leave may be required to give satisfactory medical evidence that </w:t>
      </w:r>
      <w:r w:rsidR="003E2365" w:rsidRPr="000A08B9">
        <w:rPr>
          <w:rFonts w:cs="Arial"/>
          <w:szCs w:val="22"/>
        </w:rPr>
        <w:t>they are</w:t>
      </w:r>
      <w:r w:rsidRPr="000A08B9">
        <w:rPr>
          <w:rFonts w:cs="Arial"/>
          <w:szCs w:val="22"/>
        </w:rPr>
        <w:t xml:space="preserve"> fit to return to work.</w:t>
      </w:r>
    </w:p>
    <w:p w14:paraId="3E0FB390" w14:textId="77777777" w:rsidR="00F8451B" w:rsidRPr="000A08B9" w:rsidRDefault="00F8451B" w:rsidP="002D520D">
      <w:pPr>
        <w:rPr>
          <w:rFonts w:cs="Arial"/>
          <w:szCs w:val="22"/>
        </w:rPr>
      </w:pPr>
    </w:p>
    <w:p w14:paraId="2C2CBC45" w14:textId="2BBD72FA" w:rsidR="00F8451B" w:rsidRPr="000A08B9" w:rsidRDefault="00F8451B" w:rsidP="002D520D">
      <w:pPr>
        <w:rPr>
          <w:rFonts w:cs="Arial"/>
          <w:szCs w:val="22"/>
        </w:rPr>
      </w:pPr>
      <w:r w:rsidRPr="000A08B9">
        <w:rPr>
          <w:rFonts w:cs="Arial"/>
          <w:szCs w:val="22"/>
        </w:rPr>
        <w:t xml:space="preserve">Any employee, upon retirement, shall receive, </w:t>
      </w:r>
      <w:r w:rsidR="00AB4F26" w:rsidRPr="000A08B9">
        <w:rPr>
          <w:rFonts w:cs="Arial"/>
          <w:szCs w:val="22"/>
        </w:rPr>
        <w:t>based on</w:t>
      </w:r>
      <w:r w:rsidRPr="000A08B9">
        <w:rPr>
          <w:rFonts w:cs="Arial"/>
          <w:szCs w:val="22"/>
        </w:rPr>
        <w:t xml:space="preserve"> the employee’s current wages, a lump sum of money that is equal to the number of sick days due such employee but not to exceed 120 </w:t>
      </w:r>
      <w:r w:rsidR="00111649" w:rsidRPr="000A08B9">
        <w:rPr>
          <w:rFonts w:cs="Arial"/>
          <w:szCs w:val="22"/>
        </w:rPr>
        <w:t>days.  In</w:t>
      </w:r>
      <w:r w:rsidRPr="000A08B9">
        <w:rPr>
          <w:rFonts w:cs="Arial"/>
          <w:szCs w:val="22"/>
        </w:rPr>
        <w:t xml:space="preserve"> the event of an employee’s death, </w:t>
      </w:r>
      <w:r w:rsidR="002E5F62" w:rsidRPr="000A08B9">
        <w:rPr>
          <w:rFonts w:cs="Arial"/>
          <w:szCs w:val="22"/>
        </w:rPr>
        <w:t xml:space="preserve">such payment shall be made to </w:t>
      </w:r>
      <w:r w:rsidRPr="000A08B9">
        <w:rPr>
          <w:rFonts w:cs="Arial"/>
          <w:szCs w:val="22"/>
        </w:rPr>
        <w:t>the employee’s spouse</w:t>
      </w:r>
      <w:r w:rsidR="002D520D" w:rsidRPr="000A08B9">
        <w:rPr>
          <w:rFonts w:cs="Arial"/>
          <w:szCs w:val="22"/>
        </w:rPr>
        <w:t>,</w:t>
      </w:r>
      <w:r w:rsidRPr="000A08B9">
        <w:rPr>
          <w:rFonts w:cs="Arial"/>
          <w:szCs w:val="22"/>
        </w:rPr>
        <w:t xml:space="preserve"> and/or minor children</w:t>
      </w:r>
      <w:r w:rsidR="002D520D" w:rsidRPr="000A08B9">
        <w:rPr>
          <w:rFonts w:cs="Arial"/>
          <w:szCs w:val="22"/>
        </w:rPr>
        <w:t>, or estate</w:t>
      </w:r>
      <w:r w:rsidRPr="000A08B9">
        <w:rPr>
          <w:rFonts w:cs="Arial"/>
          <w:szCs w:val="22"/>
        </w:rPr>
        <w:t>.</w:t>
      </w:r>
    </w:p>
    <w:p w14:paraId="4B3F76E9" w14:textId="77777777" w:rsidR="00F8451B" w:rsidRPr="000A08B9" w:rsidRDefault="00F8451B" w:rsidP="002D520D">
      <w:pPr>
        <w:rPr>
          <w:rFonts w:cs="Arial"/>
          <w:szCs w:val="22"/>
        </w:rPr>
      </w:pPr>
    </w:p>
    <w:p w14:paraId="5CC1AC4C" w14:textId="1AE9CF3A" w:rsidR="00F8451B" w:rsidRPr="000A08B9" w:rsidRDefault="00F8451B" w:rsidP="002D520D">
      <w:pPr>
        <w:rPr>
          <w:rFonts w:cs="Arial"/>
          <w:szCs w:val="22"/>
        </w:rPr>
      </w:pPr>
      <w:r w:rsidRPr="000A08B9">
        <w:rPr>
          <w:rFonts w:cs="Arial"/>
          <w:szCs w:val="22"/>
        </w:rPr>
        <w:t>Upon termination of employment with the Town, an employee in good standing</w:t>
      </w:r>
      <w:r w:rsidR="0075659B" w:rsidRPr="000A08B9">
        <w:rPr>
          <w:rFonts w:cs="Arial"/>
          <w:szCs w:val="22"/>
        </w:rPr>
        <w:t xml:space="preserve"> (</w:t>
      </w:r>
      <w:r w:rsidR="00AB4F26" w:rsidRPr="000A08B9">
        <w:rPr>
          <w:rFonts w:cs="Arial"/>
          <w:szCs w:val="22"/>
        </w:rPr>
        <w:t>i.e.</w:t>
      </w:r>
      <w:r w:rsidR="0075659B" w:rsidRPr="000A08B9">
        <w:rPr>
          <w:rFonts w:cs="Arial"/>
          <w:szCs w:val="22"/>
        </w:rPr>
        <w:t>, who was not subject to disciplinary action at the time of termination)</w:t>
      </w:r>
      <w:r w:rsidRPr="000A08B9">
        <w:rPr>
          <w:rFonts w:cs="Arial"/>
          <w:szCs w:val="22"/>
        </w:rPr>
        <w:t xml:space="preserve"> who has provided the Town with</w:t>
      </w:r>
      <w:r w:rsidR="000A08B9">
        <w:rPr>
          <w:rFonts w:cs="Arial"/>
          <w:szCs w:val="22"/>
        </w:rPr>
        <w:t xml:space="preserve"> two (</w:t>
      </w:r>
      <w:r w:rsidRPr="000A08B9">
        <w:rPr>
          <w:rFonts w:cs="Arial"/>
          <w:szCs w:val="22"/>
        </w:rPr>
        <w:t>2</w:t>
      </w:r>
      <w:r w:rsidR="000A08B9">
        <w:rPr>
          <w:rFonts w:cs="Arial"/>
          <w:szCs w:val="22"/>
        </w:rPr>
        <w:t>)</w:t>
      </w:r>
      <w:r w:rsidRPr="000A08B9">
        <w:rPr>
          <w:rFonts w:cs="Arial"/>
          <w:szCs w:val="22"/>
        </w:rPr>
        <w:t xml:space="preserve"> </w:t>
      </w:r>
      <w:r w:rsidR="004F4975" w:rsidRPr="000A08B9">
        <w:rPr>
          <w:rFonts w:cs="Arial"/>
          <w:szCs w:val="22"/>
        </w:rPr>
        <w:t>weeks’ notice</w:t>
      </w:r>
      <w:r w:rsidRPr="000A08B9">
        <w:rPr>
          <w:rFonts w:cs="Arial"/>
          <w:szCs w:val="22"/>
        </w:rPr>
        <w:t xml:space="preserve"> shall receive, on the basis of the employee’s current wages, compensation for 25% of all unused accumulated sick leave for less than</w:t>
      </w:r>
      <w:r w:rsidR="000A08B9">
        <w:rPr>
          <w:rFonts w:cs="Arial"/>
          <w:szCs w:val="22"/>
        </w:rPr>
        <w:t xml:space="preserve"> ten (</w:t>
      </w:r>
      <w:r w:rsidRPr="000A08B9">
        <w:rPr>
          <w:rFonts w:cs="Arial"/>
          <w:szCs w:val="22"/>
        </w:rPr>
        <w:t>10</w:t>
      </w:r>
      <w:r w:rsidR="000A08B9">
        <w:rPr>
          <w:rFonts w:cs="Arial"/>
          <w:szCs w:val="22"/>
        </w:rPr>
        <w:t>)</w:t>
      </w:r>
      <w:r w:rsidRPr="000A08B9">
        <w:rPr>
          <w:rFonts w:cs="Arial"/>
          <w:szCs w:val="22"/>
        </w:rPr>
        <w:t xml:space="preserve"> years of service and 50% of all unused accumulated sick leave for </w:t>
      </w:r>
      <w:r w:rsidR="000A08B9">
        <w:rPr>
          <w:rFonts w:cs="Arial"/>
          <w:szCs w:val="22"/>
        </w:rPr>
        <w:t>ten (</w:t>
      </w:r>
      <w:r w:rsidRPr="000A08B9">
        <w:rPr>
          <w:rFonts w:cs="Arial"/>
          <w:szCs w:val="22"/>
        </w:rPr>
        <w:t>10</w:t>
      </w:r>
      <w:r w:rsidR="000A08B9">
        <w:rPr>
          <w:rFonts w:cs="Arial"/>
          <w:szCs w:val="22"/>
        </w:rPr>
        <w:t>)</w:t>
      </w:r>
      <w:r w:rsidRPr="000A08B9">
        <w:rPr>
          <w:rFonts w:cs="Arial"/>
          <w:szCs w:val="22"/>
        </w:rPr>
        <w:t xml:space="preserve"> or more years of service.</w:t>
      </w:r>
      <w:r w:rsidR="00C52F30" w:rsidRPr="000A08B9">
        <w:rPr>
          <w:rFonts w:cs="Arial"/>
          <w:szCs w:val="22"/>
        </w:rPr>
        <w:t xml:space="preserve"> Sick leave may not be used in lieu of 2 weeks’ notice. </w:t>
      </w:r>
    </w:p>
    <w:p w14:paraId="29B4035C" w14:textId="77777777" w:rsidR="00F87BE0" w:rsidRPr="000A08B9" w:rsidRDefault="00F87BE0" w:rsidP="000A08B9">
      <w:pPr>
        <w:rPr>
          <w:rFonts w:cs="Arial"/>
          <w:szCs w:val="22"/>
        </w:rPr>
      </w:pPr>
    </w:p>
    <w:p w14:paraId="335EDBE9" w14:textId="0AEFB9B5" w:rsidR="00F8451B" w:rsidRPr="000A08B9" w:rsidRDefault="00F8451B" w:rsidP="000A08B9">
      <w:pPr>
        <w:rPr>
          <w:rFonts w:cs="Arial"/>
          <w:szCs w:val="22"/>
        </w:rPr>
      </w:pPr>
      <w:r w:rsidRPr="000A08B9">
        <w:rPr>
          <w:rFonts w:cs="Arial"/>
          <w:szCs w:val="22"/>
        </w:rPr>
        <w:t>Sick leave is</w:t>
      </w:r>
      <w:r w:rsidRPr="00F64027">
        <w:rPr>
          <w:rFonts w:cs="Arial"/>
          <w:szCs w:val="22"/>
        </w:rPr>
        <w:t xml:space="preserve"> </w:t>
      </w:r>
      <w:r w:rsidRPr="000A08B9">
        <w:rPr>
          <w:rFonts w:cs="Arial"/>
          <w:szCs w:val="22"/>
        </w:rPr>
        <w:t xml:space="preserve">provided </w:t>
      </w:r>
      <w:r w:rsidRPr="00F64027">
        <w:rPr>
          <w:rFonts w:cs="Arial"/>
          <w:szCs w:val="22"/>
        </w:rPr>
        <w:t>to</w:t>
      </w:r>
      <w:r w:rsidRPr="000A08B9">
        <w:rPr>
          <w:rFonts w:cs="Arial"/>
          <w:szCs w:val="22"/>
        </w:rPr>
        <w:t xml:space="preserve"> protect our employees </w:t>
      </w:r>
      <w:r w:rsidRPr="00F64027">
        <w:rPr>
          <w:rFonts w:cs="Arial"/>
          <w:szCs w:val="22"/>
        </w:rPr>
        <w:t>from</w:t>
      </w:r>
      <w:r w:rsidRPr="000A08B9">
        <w:rPr>
          <w:rFonts w:cs="Arial"/>
          <w:szCs w:val="22"/>
        </w:rPr>
        <w:t xml:space="preserve"> financial hardship due </w:t>
      </w:r>
      <w:r w:rsidRPr="00F64027">
        <w:rPr>
          <w:rFonts w:cs="Arial"/>
          <w:szCs w:val="22"/>
        </w:rPr>
        <w:t>to</w:t>
      </w:r>
      <w:r w:rsidRPr="000A08B9">
        <w:rPr>
          <w:rFonts w:cs="Arial"/>
          <w:szCs w:val="22"/>
        </w:rPr>
        <w:t xml:space="preserve"> </w:t>
      </w:r>
      <w:r w:rsidR="002E5F62" w:rsidRPr="000A08B9">
        <w:rPr>
          <w:rFonts w:cs="Arial"/>
          <w:szCs w:val="22"/>
        </w:rPr>
        <w:t>an injury or illness.</w:t>
      </w:r>
    </w:p>
    <w:p w14:paraId="59275295" w14:textId="77777777" w:rsidR="00F8451B" w:rsidRPr="000A08B9" w:rsidRDefault="00F8451B" w:rsidP="00F64027">
      <w:pPr>
        <w:rPr>
          <w:rFonts w:cs="Arial"/>
          <w:szCs w:val="22"/>
        </w:rPr>
      </w:pPr>
    </w:p>
    <w:p w14:paraId="019E9344" w14:textId="77777777" w:rsidR="009209A9" w:rsidRPr="009209A9" w:rsidRDefault="009209A9" w:rsidP="009209A9">
      <w:pPr>
        <w:autoSpaceDE w:val="0"/>
        <w:autoSpaceDN w:val="0"/>
        <w:adjustRightInd w:val="0"/>
        <w:rPr>
          <w:rFonts w:cs="Arial"/>
        </w:rPr>
      </w:pPr>
      <w:r w:rsidRPr="009209A9">
        <w:rPr>
          <w:rFonts w:cs="Arial"/>
        </w:rPr>
        <w:t>Paid sick leave can be taken in increments of one (1) hour and can be used for the employee, spouse or child.   Chronic or obvious patterns of absenteeism or tardiness may result in discipline even if the employee has not yet exhausted available paid time off.</w:t>
      </w:r>
    </w:p>
    <w:p w14:paraId="04DC2D54" w14:textId="77777777" w:rsidR="000A08B9" w:rsidRPr="000A08B9" w:rsidRDefault="000A08B9" w:rsidP="000A08B9">
      <w:pPr>
        <w:pStyle w:val="BodyText"/>
        <w:widowControl w:val="0"/>
        <w:tabs>
          <w:tab w:val="left" w:pos="840"/>
        </w:tabs>
        <w:spacing w:before="20" w:line="252" w:lineRule="exact"/>
        <w:ind w:left="20" w:right="119"/>
        <w:jc w:val="left"/>
        <w:rPr>
          <w:szCs w:val="22"/>
        </w:rPr>
      </w:pPr>
    </w:p>
    <w:p w14:paraId="37AB5089" w14:textId="77777777" w:rsidR="00146D5A" w:rsidRPr="000A08B9" w:rsidRDefault="00F8451B" w:rsidP="00F64027">
      <w:pPr>
        <w:rPr>
          <w:rFonts w:cs="Arial"/>
          <w:szCs w:val="22"/>
        </w:rPr>
      </w:pPr>
      <w:r w:rsidRPr="000A08B9">
        <w:rPr>
          <w:rFonts w:cs="Arial"/>
          <w:szCs w:val="22"/>
        </w:rPr>
        <w:t xml:space="preserve">Not reporting to work and not calling to report the absence is a no-call/no-show and is a serious </w:t>
      </w:r>
      <w:r w:rsidR="002E5F62" w:rsidRPr="000A08B9">
        <w:rPr>
          <w:rFonts w:cs="Arial"/>
          <w:szCs w:val="22"/>
        </w:rPr>
        <w:t>infraction</w:t>
      </w:r>
      <w:r w:rsidRPr="000A08B9">
        <w:rPr>
          <w:rFonts w:cs="Arial"/>
          <w:szCs w:val="22"/>
        </w:rPr>
        <w:t xml:space="preserve">. The first instance of a no call/no show will result in a final written </w:t>
      </w:r>
      <w:r w:rsidR="00111649" w:rsidRPr="000A08B9">
        <w:rPr>
          <w:rFonts w:cs="Arial"/>
          <w:szCs w:val="22"/>
        </w:rPr>
        <w:t>warning.</w:t>
      </w:r>
      <w:r w:rsidRPr="000A08B9">
        <w:rPr>
          <w:rFonts w:cs="Arial"/>
          <w:szCs w:val="22"/>
        </w:rPr>
        <w:t xml:space="preserve"> </w:t>
      </w:r>
      <w:r w:rsidR="00146D5A" w:rsidRPr="000A08B9">
        <w:rPr>
          <w:rFonts w:cs="Arial"/>
          <w:szCs w:val="22"/>
        </w:rPr>
        <w:t xml:space="preserve"> </w:t>
      </w:r>
    </w:p>
    <w:p w14:paraId="47006497" w14:textId="77777777" w:rsidR="00146D5A" w:rsidRPr="000A08B9" w:rsidRDefault="00146D5A" w:rsidP="00F64027">
      <w:pPr>
        <w:rPr>
          <w:rFonts w:cs="Arial"/>
          <w:szCs w:val="22"/>
        </w:rPr>
      </w:pPr>
    </w:p>
    <w:p w14:paraId="30EA2285" w14:textId="04FDF3E4" w:rsidR="00F8451B" w:rsidRPr="000A08B9" w:rsidRDefault="00F8451B" w:rsidP="00F64027">
      <w:pPr>
        <w:rPr>
          <w:rFonts w:cs="Arial"/>
          <w:szCs w:val="22"/>
        </w:rPr>
      </w:pPr>
      <w:r w:rsidRPr="000A08B9">
        <w:rPr>
          <w:rFonts w:cs="Arial"/>
          <w:szCs w:val="22"/>
        </w:rPr>
        <w:t>A no call/no show lasting three</w:t>
      </w:r>
      <w:r w:rsidR="00B8666A" w:rsidRPr="000A08B9">
        <w:rPr>
          <w:rFonts w:cs="Arial"/>
          <w:szCs w:val="22"/>
        </w:rPr>
        <w:t xml:space="preserve"> </w:t>
      </w:r>
      <w:r w:rsidR="005D76D4" w:rsidRPr="000A08B9">
        <w:rPr>
          <w:rFonts w:cs="Arial"/>
          <w:szCs w:val="22"/>
        </w:rPr>
        <w:t xml:space="preserve">(3) </w:t>
      </w:r>
      <w:r w:rsidR="00B8666A" w:rsidRPr="000A08B9">
        <w:rPr>
          <w:rFonts w:cs="Arial"/>
          <w:szCs w:val="22"/>
        </w:rPr>
        <w:t>consecutive</w:t>
      </w:r>
      <w:r w:rsidRPr="000A08B9">
        <w:rPr>
          <w:rFonts w:cs="Arial"/>
          <w:szCs w:val="22"/>
        </w:rPr>
        <w:t xml:space="preserve"> </w:t>
      </w:r>
      <w:r w:rsidR="009209A9">
        <w:rPr>
          <w:rFonts w:cs="Arial"/>
          <w:szCs w:val="22"/>
        </w:rPr>
        <w:t>scheduled workdays</w:t>
      </w:r>
      <w:r w:rsidRPr="000A08B9">
        <w:rPr>
          <w:rFonts w:cs="Arial"/>
          <w:szCs w:val="22"/>
        </w:rPr>
        <w:t xml:space="preserve"> </w:t>
      </w:r>
      <w:r w:rsidR="00B8666A" w:rsidRPr="000A08B9">
        <w:rPr>
          <w:rFonts w:cs="Arial"/>
          <w:szCs w:val="22"/>
        </w:rPr>
        <w:t>is</w:t>
      </w:r>
      <w:r w:rsidR="002E5F62" w:rsidRPr="000A08B9">
        <w:rPr>
          <w:rFonts w:cs="Arial"/>
          <w:szCs w:val="22"/>
        </w:rPr>
        <w:t xml:space="preserve"> considered</w:t>
      </w:r>
      <w:r w:rsidR="00B8666A" w:rsidRPr="000A08B9">
        <w:rPr>
          <w:rFonts w:cs="Arial"/>
          <w:szCs w:val="22"/>
        </w:rPr>
        <w:t xml:space="preserve"> </w:t>
      </w:r>
      <w:r w:rsidRPr="000A08B9">
        <w:rPr>
          <w:rFonts w:cs="Arial"/>
          <w:szCs w:val="22"/>
        </w:rPr>
        <w:t xml:space="preserve">job abandonment and </w:t>
      </w:r>
      <w:r w:rsidR="002E5F62" w:rsidRPr="000A08B9">
        <w:rPr>
          <w:rFonts w:cs="Arial"/>
          <w:szCs w:val="22"/>
        </w:rPr>
        <w:t>will</w:t>
      </w:r>
      <w:r w:rsidR="008575E4" w:rsidRPr="000A08B9">
        <w:rPr>
          <w:rFonts w:cs="Arial"/>
          <w:szCs w:val="22"/>
        </w:rPr>
        <w:t xml:space="preserve"> </w:t>
      </w:r>
      <w:r w:rsidRPr="000A08B9">
        <w:rPr>
          <w:rFonts w:cs="Arial"/>
          <w:szCs w:val="22"/>
        </w:rPr>
        <w:t>be deemed an employee’s voluntary resignation of employment</w:t>
      </w:r>
      <w:r w:rsidR="008575E4" w:rsidRPr="000A08B9">
        <w:rPr>
          <w:rFonts w:cs="Arial"/>
          <w:szCs w:val="22"/>
        </w:rPr>
        <w:t xml:space="preserve"> </w:t>
      </w:r>
      <w:r w:rsidR="00111649" w:rsidRPr="000A08B9">
        <w:rPr>
          <w:rFonts w:cs="Arial"/>
          <w:szCs w:val="22"/>
        </w:rPr>
        <w:t>without notice</w:t>
      </w:r>
      <w:r w:rsidRPr="000A08B9">
        <w:rPr>
          <w:rFonts w:cs="Arial"/>
          <w:szCs w:val="22"/>
        </w:rPr>
        <w:t xml:space="preserve">. </w:t>
      </w:r>
    </w:p>
    <w:p w14:paraId="213B10A0" w14:textId="77777777" w:rsidR="00F8451B" w:rsidRPr="000A08B9" w:rsidRDefault="00F8451B" w:rsidP="00F64027">
      <w:pPr>
        <w:rPr>
          <w:rFonts w:cs="Arial"/>
          <w:szCs w:val="22"/>
        </w:rPr>
      </w:pPr>
    </w:p>
    <w:p w14:paraId="71F98876" w14:textId="77777777" w:rsidR="00F8451B" w:rsidRPr="000A08B9" w:rsidRDefault="00F8451B" w:rsidP="00F64027">
      <w:pPr>
        <w:rPr>
          <w:rFonts w:cs="Arial"/>
          <w:szCs w:val="22"/>
        </w:rPr>
      </w:pPr>
      <w:r w:rsidRPr="000A08B9">
        <w:rPr>
          <w:rFonts w:cs="Arial"/>
          <w:szCs w:val="22"/>
        </w:rPr>
        <w:t>Absences due to illnesses or injuries that qualify under the Family and Medical Leave Act (FMLA) will not be counted against an employee’s attendance record. Medical documentation within the guidelines of the FMLA may be required in these instances.</w:t>
      </w:r>
    </w:p>
    <w:p w14:paraId="09BF3D70" w14:textId="77777777" w:rsidR="002E5F62" w:rsidRPr="000A08B9" w:rsidRDefault="002E5F62" w:rsidP="00F64027">
      <w:pPr>
        <w:rPr>
          <w:rFonts w:cs="Arial"/>
          <w:szCs w:val="22"/>
        </w:rPr>
      </w:pPr>
    </w:p>
    <w:p w14:paraId="323AD703" w14:textId="5609CF19" w:rsidR="004A3046" w:rsidRDefault="008575E4" w:rsidP="000A08B9">
      <w:pPr>
        <w:rPr>
          <w:rFonts w:cs="Arial"/>
          <w:szCs w:val="22"/>
        </w:rPr>
      </w:pPr>
      <w:r w:rsidRPr="00F64027">
        <w:rPr>
          <w:rFonts w:cs="Arial"/>
          <w:szCs w:val="22"/>
        </w:rPr>
        <w:t xml:space="preserve">The </w:t>
      </w:r>
      <w:r w:rsidR="00A8404F" w:rsidRPr="00F64027">
        <w:rPr>
          <w:rFonts w:cs="Arial"/>
          <w:szCs w:val="22"/>
        </w:rPr>
        <w:t xml:space="preserve">Town reserves the right to make an appropriate inquiry where there is reason to believe that material facts regarding an employee’s use of sick leave may have </w:t>
      </w:r>
      <w:r w:rsidR="0061499F" w:rsidRPr="00F64027">
        <w:rPr>
          <w:rFonts w:cs="Arial"/>
          <w:szCs w:val="22"/>
        </w:rPr>
        <w:t xml:space="preserve">been </w:t>
      </w:r>
      <w:r w:rsidR="0061499F">
        <w:rPr>
          <w:rFonts w:cs="Arial"/>
          <w:szCs w:val="22"/>
        </w:rPr>
        <w:t>misrepresented</w:t>
      </w:r>
      <w:r w:rsidRPr="00F64027">
        <w:rPr>
          <w:rFonts w:cs="Arial"/>
          <w:szCs w:val="22"/>
        </w:rPr>
        <w:t xml:space="preserve"> or abused</w:t>
      </w:r>
      <w:r w:rsidR="00A8404F" w:rsidRPr="00F64027">
        <w:rPr>
          <w:rFonts w:cs="Arial"/>
          <w:szCs w:val="22"/>
        </w:rPr>
        <w:t>. Abuse of or improper use of sick leave shall be considered sufficient cause for discipline up to and including dismissal.</w:t>
      </w:r>
    </w:p>
    <w:p w14:paraId="45DF76F9" w14:textId="77777777" w:rsidR="00391D4D" w:rsidRDefault="00391D4D" w:rsidP="000A08B9">
      <w:pPr>
        <w:rPr>
          <w:rFonts w:cs="Arial"/>
          <w:szCs w:val="22"/>
        </w:rPr>
      </w:pPr>
    </w:p>
    <w:p w14:paraId="5819BC86" w14:textId="38D871C8" w:rsidR="00391D4D" w:rsidRPr="00C22DF7" w:rsidRDefault="0061499F" w:rsidP="00C22DF7">
      <w:pPr>
        <w:rPr>
          <w:b/>
          <w:bCs/>
        </w:rPr>
      </w:pPr>
      <w:r w:rsidRPr="00C22DF7">
        <w:rPr>
          <w:b/>
          <w:bCs/>
        </w:rPr>
        <w:t xml:space="preserve">Sick Leave </w:t>
      </w:r>
      <w:r w:rsidR="009D7AF0" w:rsidRPr="00C22DF7">
        <w:rPr>
          <w:b/>
          <w:bCs/>
        </w:rPr>
        <w:t>(</w:t>
      </w:r>
      <w:r w:rsidRPr="00C22DF7">
        <w:rPr>
          <w:b/>
          <w:bCs/>
        </w:rPr>
        <w:t>Part-Time Employees</w:t>
      </w:r>
      <w:r w:rsidR="009D7AF0" w:rsidRPr="00C22DF7">
        <w:rPr>
          <w:b/>
          <w:bCs/>
        </w:rPr>
        <w:t>)</w:t>
      </w:r>
    </w:p>
    <w:p w14:paraId="6E624C0D" w14:textId="77777777" w:rsidR="00391D4D" w:rsidRPr="00F64027" w:rsidRDefault="00391D4D" w:rsidP="00391D4D">
      <w:pPr>
        <w:autoSpaceDE w:val="0"/>
        <w:autoSpaceDN w:val="0"/>
        <w:adjustRightInd w:val="0"/>
        <w:rPr>
          <w:rFonts w:cs="Arial"/>
          <w:szCs w:val="22"/>
        </w:rPr>
      </w:pPr>
    </w:p>
    <w:p w14:paraId="4C0C73BA" w14:textId="77777777" w:rsidR="00391D4D" w:rsidRPr="000A08B9" w:rsidRDefault="00391D4D" w:rsidP="000A08B9">
      <w:pPr>
        <w:pStyle w:val="NoSpacing"/>
        <w:rPr>
          <w:rFonts w:ascii="Arial" w:hAnsi="Arial" w:cs="Arial"/>
        </w:rPr>
      </w:pPr>
      <w:r w:rsidRPr="000A08B9">
        <w:rPr>
          <w:rFonts w:ascii="Arial" w:hAnsi="Arial" w:cs="Arial"/>
        </w:rPr>
        <w:t xml:space="preserve">Paid sick leave is granted to part-time employees if they meet the following criterion:  </w:t>
      </w:r>
    </w:p>
    <w:p w14:paraId="14C07AB8" w14:textId="77777777" w:rsidR="00391D4D" w:rsidRPr="000A08B9" w:rsidRDefault="00391D4D" w:rsidP="000A08B9">
      <w:pPr>
        <w:pStyle w:val="NoSpacing"/>
        <w:rPr>
          <w:rFonts w:ascii="Arial" w:hAnsi="Arial" w:cs="Arial"/>
        </w:rPr>
      </w:pPr>
      <w:r w:rsidRPr="000A08B9">
        <w:rPr>
          <w:rFonts w:ascii="Arial" w:hAnsi="Arial" w:cs="Arial"/>
        </w:rPr>
        <w:t xml:space="preserve">Employee must meet the definition of a Service Worker as described by the Department of Labor; and must complete 680 hours of actual time worked (one time requirement); and Employee must have worked at least ten (10) hours per week in the most recent quarter to be eligible to use accrued paid sick leave.  </w:t>
      </w:r>
    </w:p>
    <w:p w14:paraId="373097A5" w14:textId="77777777" w:rsidR="00391D4D" w:rsidRPr="000A08B9" w:rsidRDefault="00391D4D" w:rsidP="000A08B9">
      <w:pPr>
        <w:pStyle w:val="NoSpacing"/>
        <w:rPr>
          <w:rFonts w:ascii="Arial" w:hAnsi="Arial" w:cs="Arial"/>
        </w:rPr>
      </w:pPr>
    </w:p>
    <w:p w14:paraId="5E3674A0" w14:textId="1D8212F3" w:rsidR="00391D4D" w:rsidRPr="000A08B9" w:rsidRDefault="00391D4D" w:rsidP="000A08B9">
      <w:pPr>
        <w:pStyle w:val="NoSpacing"/>
        <w:rPr>
          <w:rFonts w:ascii="Arial" w:hAnsi="Arial" w:cs="Arial"/>
        </w:rPr>
      </w:pPr>
      <w:r w:rsidRPr="000A08B9">
        <w:rPr>
          <w:rFonts w:ascii="Arial" w:hAnsi="Arial" w:cs="Arial"/>
        </w:rPr>
        <w:lastRenderedPageBreak/>
        <w:t xml:space="preserve">Paid sick leave is earned at the rate of one (1) hour for every </w:t>
      </w:r>
      <w:r w:rsidR="00106F81">
        <w:rPr>
          <w:rFonts w:ascii="Arial" w:hAnsi="Arial" w:cs="Arial"/>
        </w:rPr>
        <w:t xml:space="preserve">thirty </w:t>
      </w:r>
      <w:r w:rsidRPr="000A08B9">
        <w:rPr>
          <w:rFonts w:ascii="Arial" w:hAnsi="Arial" w:cs="Arial"/>
        </w:rPr>
        <w:t>(</w:t>
      </w:r>
      <w:r w:rsidR="00106F81">
        <w:rPr>
          <w:rFonts w:ascii="Arial" w:hAnsi="Arial" w:cs="Arial"/>
        </w:rPr>
        <w:t>30</w:t>
      </w:r>
      <w:r w:rsidRPr="000A08B9">
        <w:rPr>
          <w:rFonts w:ascii="Arial" w:hAnsi="Arial" w:cs="Arial"/>
        </w:rPr>
        <w:t xml:space="preserve">) hours worked, up to a maximum of forty (40) hours per calendar year. Employees can’t use more than forty (40) hours of paid sick leave in one calendar year. </w:t>
      </w:r>
    </w:p>
    <w:p w14:paraId="6A24F63D" w14:textId="77777777" w:rsidR="00391D4D" w:rsidRPr="000A08B9" w:rsidRDefault="00391D4D" w:rsidP="000A08B9">
      <w:pPr>
        <w:pStyle w:val="NoSpacing"/>
        <w:rPr>
          <w:rFonts w:ascii="Arial" w:hAnsi="Arial" w:cs="Arial"/>
        </w:rPr>
      </w:pPr>
    </w:p>
    <w:p w14:paraId="510D8709" w14:textId="7A8FA721" w:rsidR="00391D4D" w:rsidRDefault="00391D4D" w:rsidP="009209A9">
      <w:pPr>
        <w:autoSpaceDE w:val="0"/>
        <w:autoSpaceDN w:val="0"/>
        <w:adjustRightInd w:val="0"/>
        <w:rPr>
          <w:rFonts w:cs="Arial"/>
        </w:rPr>
      </w:pPr>
      <w:bookmarkStart w:id="43" w:name="_Hlk179808463"/>
      <w:r w:rsidRPr="009209A9">
        <w:rPr>
          <w:rFonts w:cs="Arial"/>
        </w:rPr>
        <w:t xml:space="preserve">Paid sick leave can be taken in increments of </w:t>
      </w:r>
      <w:r w:rsidR="000A08B9" w:rsidRPr="009209A9">
        <w:rPr>
          <w:rFonts w:cs="Arial"/>
        </w:rPr>
        <w:t>one (</w:t>
      </w:r>
      <w:r w:rsidRPr="009209A9">
        <w:rPr>
          <w:rFonts w:cs="Arial"/>
        </w:rPr>
        <w:t>1</w:t>
      </w:r>
      <w:r w:rsidR="000A08B9" w:rsidRPr="009209A9">
        <w:rPr>
          <w:rFonts w:cs="Arial"/>
        </w:rPr>
        <w:t>)</w:t>
      </w:r>
      <w:r w:rsidRPr="009209A9">
        <w:rPr>
          <w:rFonts w:cs="Arial"/>
        </w:rPr>
        <w:t xml:space="preserve"> hour and can be used for the employee, spouse or child</w:t>
      </w:r>
      <w:r w:rsidR="00106F81" w:rsidRPr="009209A9">
        <w:rPr>
          <w:rFonts w:cs="Arial"/>
        </w:rPr>
        <w:t>.</w:t>
      </w:r>
      <w:r w:rsidRPr="009209A9">
        <w:rPr>
          <w:rFonts w:cs="Arial"/>
        </w:rPr>
        <w:t xml:space="preserve"> </w:t>
      </w:r>
      <w:r w:rsidR="008707C4" w:rsidRPr="009209A9">
        <w:rPr>
          <w:rFonts w:cs="Arial"/>
        </w:rPr>
        <w:t xml:space="preserve">  </w:t>
      </w:r>
      <w:bookmarkEnd w:id="43"/>
      <w:r w:rsidRPr="009209A9">
        <w:rPr>
          <w:rFonts w:cs="Arial"/>
        </w:rPr>
        <w:t>Chronic or obvious patterns of absenteeism or tardiness may result in discipline even if the employee has not yet exhausted available paid time off.</w:t>
      </w:r>
    </w:p>
    <w:p w14:paraId="46D3A438" w14:textId="77777777" w:rsidR="009209A9" w:rsidRDefault="009209A9" w:rsidP="009209A9">
      <w:pPr>
        <w:autoSpaceDE w:val="0"/>
        <w:autoSpaceDN w:val="0"/>
        <w:adjustRightInd w:val="0"/>
        <w:rPr>
          <w:rFonts w:cs="Arial"/>
        </w:rPr>
      </w:pPr>
    </w:p>
    <w:p w14:paraId="6646FDBC" w14:textId="77777777" w:rsidR="009209A9" w:rsidRPr="000A08B9" w:rsidRDefault="009209A9" w:rsidP="009209A9">
      <w:pPr>
        <w:rPr>
          <w:rFonts w:cs="Arial"/>
          <w:szCs w:val="22"/>
        </w:rPr>
      </w:pPr>
      <w:r w:rsidRPr="000A08B9">
        <w:rPr>
          <w:rFonts w:cs="Arial"/>
          <w:szCs w:val="22"/>
        </w:rPr>
        <w:t xml:space="preserve">Not reporting to work and not calling to report the absence is a no-call/no-show and is a serious infraction. The first instance of a no call/no show will result in a final written warning.  </w:t>
      </w:r>
    </w:p>
    <w:p w14:paraId="4C80FBCC" w14:textId="77777777" w:rsidR="009209A9" w:rsidRPr="000A08B9" w:rsidRDefault="009209A9" w:rsidP="009209A9">
      <w:pPr>
        <w:rPr>
          <w:rFonts w:cs="Arial"/>
          <w:szCs w:val="22"/>
        </w:rPr>
      </w:pPr>
    </w:p>
    <w:p w14:paraId="0B48AD89" w14:textId="561E2472" w:rsidR="009209A9" w:rsidRPr="000A08B9" w:rsidRDefault="009209A9" w:rsidP="009209A9">
      <w:pPr>
        <w:rPr>
          <w:rFonts w:cs="Arial"/>
          <w:szCs w:val="22"/>
        </w:rPr>
      </w:pPr>
      <w:r w:rsidRPr="000A08B9">
        <w:rPr>
          <w:rFonts w:cs="Arial"/>
          <w:szCs w:val="22"/>
        </w:rPr>
        <w:t xml:space="preserve">A no call/no show lasting three (3) consecutive </w:t>
      </w:r>
      <w:r>
        <w:rPr>
          <w:rFonts w:cs="Arial"/>
          <w:szCs w:val="22"/>
        </w:rPr>
        <w:t>scheduled workdays</w:t>
      </w:r>
      <w:r w:rsidRPr="000A08B9">
        <w:rPr>
          <w:rFonts w:cs="Arial"/>
          <w:szCs w:val="22"/>
        </w:rPr>
        <w:t xml:space="preserve"> is considered job abandonment and will be deemed an employee’s voluntary resignation of employment without notice. </w:t>
      </w:r>
    </w:p>
    <w:p w14:paraId="29DC6ED8" w14:textId="77777777" w:rsidR="009209A9" w:rsidRPr="009209A9" w:rsidRDefault="009209A9" w:rsidP="009209A9">
      <w:pPr>
        <w:autoSpaceDE w:val="0"/>
        <w:autoSpaceDN w:val="0"/>
        <w:adjustRightInd w:val="0"/>
        <w:rPr>
          <w:rFonts w:cs="Arial"/>
        </w:rPr>
      </w:pPr>
    </w:p>
    <w:p w14:paraId="10CB48F8" w14:textId="3B2ABFE7" w:rsidR="00F8451B" w:rsidRPr="00C22DF7" w:rsidRDefault="008826FB" w:rsidP="00C22DF7">
      <w:pPr>
        <w:pStyle w:val="Heading1"/>
      </w:pPr>
      <w:bookmarkStart w:id="44" w:name="_Toc206684507"/>
      <w:r w:rsidRPr="00C22DF7">
        <w:t>WORKERS COMPENSATION</w:t>
      </w:r>
      <w:bookmarkEnd w:id="44"/>
    </w:p>
    <w:p w14:paraId="4EC704C7" w14:textId="77777777" w:rsidR="0061499F" w:rsidRPr="00F64027" w:rsidRDefault="0061499F" w:rsidP="00F64027">
      <w:pPr>
        <w:pStyle w:val="BodyText"/>
        <w:jc w:val="left"/>
        <w:rPr>
          <w:rFonts w:cs="Arial"/>
          <w:b/>
          <w:szCs w:val="22"/>
          <w:u w:val="single"/>
        </w:rPr>
      </w:pPr>
    </w:p>
    <w:p w14:paraId="61BB19E0" w14:textId="49AE6CA4" w:rsidR="00F8451B" w:rsidRPr="00703D57" w:rsidRDefault="00111649" w:rsidP="00146D5A">
      <w:pPr>
        <w:rPr>
          <w:rFonts w:cs="Arial"/>
          <w:szCs w:val="22"/>
        </w:rPr>
      </w:pPr>
      <w:r w:rsidRPr="00703D57">
        <w:rPr>
          <w:rFonts w:cs="Arial"/>
          <w:szCs w:val="22"/>
        </w:rPr>
        <w:t>Employees</w:t>
      </w:r>
      <w:r w:rsidR="00F8451B" w:rsidRPr="00703D57">
        <w:rPr>
          <w:rFonts w:cs="Arial"/>
          <w:szCs w:val="22"/>
        </w:rPr>
        <w:t xml:space="preserve"> of the Town are covered by worker’s compensation insurance and are paid stated amounts due to injuries sustained on the job. </w:t>
      </w:r>
      <w:r w:rsidR="002B13EB" w:rsidRPr="00703D57">
        <w:rPr>
          <w:rFonts w:cs="Arial"/>
          <w:szCs w:val="22"/>
        </w:rPr>
        <w:t xml:space="preserve">At the discretion of the Town Manager, </w:t>
      </w:r>
      <w:r w:rsidR="00443C21" w:rsidRPr="00703D57">
        <w:rPr>
          <w:rFonts w:cs="Arial"/>
          <w:szCs w:val="22"/>
        </w:rPr>
        <w:t>t</w:t>
      </w:r>
      <w:r w:rsidR="00F8451B" w:rsidRPr="00703D57">
        <w:rPr>
          <w:rFonts w:cs="Arial"/>
          <w:szCs w:val="22"/>
        </w:rPr>
        <w:t xml:space="preserve">he Town </w:t>
      </w:r>
      <w:r w:rsidR="00443C21" w:rsidRPr="00703D57">
        <w:rPr>
          <w:rFonts w:cs="Arial"/>
          <w:szCs w:val="22"/>
        </w:rPr>
        <w:t xml:space="preserve">may </w:t>
      </w:r>
      <w:r w:rsidR="00F8451B" w:rsidRPr="00703D57">
        <w:rPr>
          <w:rFonts w:cs="Arial"/>
          <w:szCs w:val="22"/>
        </w:rPr>
        <w:t>offer light duty</w:t>
      </w:r>
      <w:r w:rsidR="005A0A84" w:rsidRPr="00703D57">
        <w:rPr>
          <w:rFonts w:cs="Arial"/>
          <w:szCs w:val="22"/>
        </w:rPr>
        <w:t xml:space="preserve"> </w:t>
      </w:r>
      <w:r w:rsidR="00F8451B" w:rsidRPr="00703D57">
        <w:rPr>
          <w:rFonts w:cs="Arial"/>
          <w:szCs w:val="22"/>
        </w:rPr>
        <w:t>to those on Workers’ Compensation.</w:t>
      </w:r>
      <w:r w:rsidR="00AB4F26" w:rsidRPr="00703D57">
        <w:rPr>
          <w:rFonts w:cs="Arial"/>
          <w:szCs w:val="22"/>
        </w:rPr>
        <w:t xml:space="preserve"> Worker’s Compensation leave will run concurrently with FMLA when applicable.</w:t>
      </w:r>
    </w:p>
    <w:p w14:paraId="511C9AB4" w14:textId="77777777" w:rsidR="008F24FB" w:rsidRDefault="008F24FB" w:rsidP="00146D5A"/>
    <w:p w14:paraId="52AB5FD3" w14:textId="77777777" w:rsidR="008F24FB" w:rsidRPr="00CC087E" w:rsidRDefault="008F24FB" w:rsidP="00FD3023">
      <w:pPr>
        <w:pStyle w:val="Heading1"/>
      </w:pPr>
      <w:bookmarkStart w:id="45" w:name="_Toc206684508"/>
      <w:r w:rsidRPr="00CC087E">
        <w:t>TEMPORARY MEDICAL RESTRICTED DUTY (LIGHT DUTY)</w:t>
      </w:r>
      <w:bookmarkEnd w:id="45"/>
    </w:p>
    <w:p w14:paraId="13881066" w14:textId="77777777" w:rsidR="008F24FB" w:rsidRPr="00F64027" w:rsidRDefault="008F24FB" w:rsidP="008F24FB">
      <w:pPr>
        <w:pStyle w:val="BodyText"/>
        <w:jc w:val="left"/>
        <w:rPr>
          <w:rFonts w:cs="Arial"/>
          <w:b/>
          <w:iCs/>
          <w:szCs w:val="22"/>
        </w:rPr>
      </w:pPr>
    </w:p>
    <w:p w14:paraId="65E9DE5D" w14:textId="27267680" w:rsidR="008F24FB" w:rsidRPr="00703D57" w:rsidRDefault="008F24FB" w:rsidP="00703D57">
      <w:pPr>
        <w:rPr>
          <w:rFonts w:cs="Arial"/>
          <w:szCs w:val="22"/>
        </w:rPr>
      </w:pPr>
      <w:r w:rsidRPr="00703D57">
        <w:rPr>
          <w:rFonts w:cs="Arial"/>
          <w:szCs w:val="22"/>
        </w:rPr>
        <w:t xml:space="preserve">It shall be the policy of the Town of Granby to provide temporary medical restricted duty assignments, when available, to employees who, because of work related injury, illness, or disability, are temporarily unable to perform their regular assignments but who </w:t>
      </w:r>
      <w:r w:rsidR="00AB4F26" w:rsidRPr="00703D57">
        <w:rPr>
          <w:rFonts w:cs="Arial"/>
          <w:szCs w:val="22"/>
        </w:rPr>
        <w:t>can perform</w:t>
      </w:r>
      <w:r w:rsidRPr="00703D57">
        <w:rPr>
          <w:rFonts w:cs="Arial"/>
          <w:szCs w:val="22"/>
        </w:rPr>
        <w:t xml:space="preserve"> alternative duty assignments, within or outside their own department. </w:t>
      </w:r>
      <w:r w:rsidR="00443C21" w:rsidRPr="00703D57">
        <w:rPr>
          <w:rFonts w:cs="Arial"/>
          <w:szCs w:val="22"/>
        </w:rPr>
        <w:t xml:space="preserve">Determination of whether a restricted duty assignment is available shall be in the sole discretion of the Town Manager or </w:t>
      </w:r>
      <w:r w:rsidR="003E2365" w:rsidRPr="00703D57">
        <w:rPr>
          <w:rFonts w:cs="Arial"/>
          <w:szCs w:val="22"/>
        </w:rPr>
        <w:t>their</w:t>
      </w:r>
      <w:r w:rsidR="00443C21" w:rsidRPr="00703D57">
        <w:rPr>
          <w:rFonts w:cs="Arial"/>
          <w:szCs w:val="22"/>
        </w:rPr>
        <w:t xml:space="preserve"> designee.</w:t>
      </w:r>
    </w:p>
    <w:p w14:paraId="25580272" w14:textId="77777777" w:rsidR="008F24FB" w:rsidRPr="00F64027" w:rsidRDefault="008F24FB" w:rsidP="008F24FB">
      <w:pPr>
        <w:pStyle w:val="Default"/>
        <w:rPr>
          <w:rFonts w:ascii="Arial" w:eastAsiaTheme="minorHAnsi" w:hAnsi="Arial" w:cs="Arial"/>
          <w:bCs/>
          <w:color w:val="auto"/>
          <w:sz w:val="22"/>
          <w:szCs w:val="22"/>
        </w:rPr>
      </w:pPr>
    </w:p>
    <w:p w14:paraId="6575BAF6" w14:textId="77777777" w:rsidR="007C4307" w:rsidRDefault="007C4307" w:rsidP="00FD3023">
      <w:pPr>
        <w:pStyle w:val="Heading1"/>
      </w:pPr>
    </w:p>
    <w:p w14:paraId="04A2C346" w14:textId="77777777" w:rsidR="007C4307" w:rsidRDefault="007C4307" w:rsidP="00FD3023">
      <w:pPr>
        <w:pStyle w:val="Heading1"/>
      </w:pPr>
    </w:p>
    <w:p w14:paraId="2019BB33" w14:textId="77777777" w:rsidR="007C4307" w:rsidRDefault="007C4307" w:rsidP="00FD3023">
      <w:pPr>
        <w:pStyle w:val="Heading1"/>
      </w:pPr>
    </w:p>
    <w:p w14:paraId="484D4E67" w14:textId="4AA4673F" w:rsidR="00FA2D02" w:rsidRDefault="008826FB" w:rsidP="00FD3023">
      <w:pPr>
        <w:pStyle w:val="Heading1"/>
      </w:pPr>
      <w:bookmarkStart w:id="46" w:name="_Toc206684509"/>
      <w:r w:rsidRPr="00F64027">
        <w:t>PERSONAL LEAVE</w:t>
      </w:r>
      <w:bookmarkEnd w:id="46"/>
    </w:p>
    <w:p w14:paraId="0AE19EF2" w14:textId="77777777" w:rsidR="008826FB" w:rsidRPr="008826FB" w:rsidRDefault="008826FB" w:rsidP="008826FB"/>
    <w:p w14:paraId="39BEFF28" w14:textId="73D16FAA" w:rsidR="005D76D4" w:rsidRDefault="007C4307" w:rsidP="00F64027">
      <w:pPr>
        <w:rPr>
          <w:rFonts w:eastAsiaTheme="minorHAnsi" w:cs="Arial"/>
          <w:kern w:val="2"/>
          <w:szCs w:val="22"/>
          <w14:ligatures w14:val="standardContextual"/>
        </w:rPr>
      </w:pPr>
      <w:r>
        <w:rPr>
          <w:rFonts w:eastAsiaTheme="minorHAnsi" w:cs="Arial"/>
          <w:kern w:val="2"/>
          <w:szCs w:val="22"/>
          <w14:ligatures w14:val="standardContextual"/>
        </w:rPr>
        <w:t>Full Time e</w:t>
      </w:r>
      <w:r w:rsidR="002B13EB" w:rsidRPr="00F64027">
        <w:rPr>
          <w:rFonts w:eastAsiaTheme="minorHAnsi" w:cs="Arial"/>
          <w:kern w:val="2"/>
          <w:szCs w:val="22"/>
          <w14:ligatures w14:val="standardContextual"/>
        </w:rPr>
        <w:t xml:space="preserve">mployees </w:t>
      </w:r>
      <w:r w:rsidR="00111649" w:rsidRPr="00F64027">
        <w:rPr>
          <w:rFonts w:eastAsiaTheme="minorHAnsi" w:cs="Arial"/>
          <w:kern w:val="2"/>
          <w:szCs w:val="22"/>
          <w14:ligatures w14:val="standardContextual"/>
        </w:rPr>
        <w:t>are granted</w:t>
      </w:r>
      <w:r w:rsidR="002B13EB" w:rsidRPr="00F64027">
        <w:rPr>
          <w:rFonts w:eastAsiaTheme="minorHAnsi" w:cs="Arial"/>
          <w:kern w:val="2"/>
          <w:szCs w:val="22"/>
          <w14:ligatures w14:val="standardContextual"/>
        </w:rPr>
        <w:t xml:space="preserve"> up to four (4) days leave per fiscal year at the employee's current wage</w:t>
      </w:r>
      <w:r w:rsidR="00BC741C">
        <w:rPr>
          <w:rFonts w:eastAsiaTheme="minorHAnsi" w:cs="Arial"/>
          <w:kern w:val="2"/>
          <w:szCs w:val="22"/>
          <w14:ligatures w14:val="standardContextual"/>
        </w:rPr>
        <w:t>.</w:t>
      </w:r>
      <w:r w:rsidR="002B13EB" w:rsidRPr="00F64027">
        <w:rPr>
          <w:rFonts w:eastAsiaTheme="minorHAnsi" w:cs="Arial"/>
          <w:kern w:val="2"/>
          <w:szCs w:val="22"/>
          <w14:ligatures w14:val="standardContextual"/>
        </w:rPr>
        <w:t xml:space="preserve"> </w:t>
      </w:r>
      <w:r w:rsidR="00BC741C">
        <w:rPr>
          <w:rFonts w:eastAsiaTheme="minorHAnsi" w:cs="Arial"/>
          <w:kern w:val="2"/>
          <w:szCs w:val="22"/>
          <w14:ligatures w14:val="standardContextual"/>
        </w:rPr>
        <w:t xml:space="preserve"> </w:t>
      </w:r>
      <w:r w:rsidR="002B13EB" w:rsidRPr="00F64027">
        <w:rPr>
          <w:rFonts w:eastAsiaTheme="minorHAnsi" w:cs="Arial"/>
          <w:kern w:val="2"/>
          <w:szCs w:val="22"/>
          <w14:ligatures w14:val="standardContextual"/>
        </w:rPr>
        <w:t xml:space="preserve">Such leave shall be taken in </w:t>
      </w:r>
      <w:r w:rsidR="00BC741C">
        <w:rPr>
          <w:rFonts w:eastAsiaTheme="minorHAnsi" w:cs="Arial"/>
          <w:kern w:val="2"/>
          <w:szCs w:val="22"/>
          <w14:ligatures w14:val="standardContextual"/>
        </w:rPr>
        <w:t>increments</w:t>
      </w:r>
      <w:r w:rsidR="002B13EB" w:rsidRPr="00F64027">
        <w:rPr>
          <w:rFonts w:eastAsiaTheme="minorHAnsi" w:cs="Arial"/>
          <w:kern w:val="2"/>
          <w:szCs w:val="22"/>
          <w14:ligatures w14:val="standardContextual"/>
        </w:rPr>
        <w:t xml:space="preserve"> of no less than one</w:t>
      </w:r>
      <w:r w:rsidR="00FA0787">
        <w:rPr>
          <w:rFonts w:eastAsiaTheme="minorHAnsi" w:cs="Arial"/>
          <w:kern w:val="2"/>
          <w:szCs w:val="22"/>
          <w14:ligatures w14:val="standardContextual"/>
        </w:rPr>
        <w:t xml:space="preserve"> hour</w:t>
      </w:r>
      <w:r w:rsidR="002B13EB" w:rsidRPr="00F64027">
        <w:rPr>
          <w:rFonts w:eastAsiaTheme="minorHAnsi" w:cs="Arial"/>
          <w:kern w:val="2"/>
          <w:szCs w:val="22"/>
          <w14:ligatures w14:val="standardContextual"/>
        </w:rPr>
        <w:t xml:space="preserve"> and shall be so charged.</w:t>
      </w:r>
    </w:p>
    <w:p w14:paraId="3B0DE127" w14:textId="1405B35F" w:rsidR="002B13EB" w:rsidRPr="00F64027" w:rsidRDefault="002B13EB" w:rsidP="00F64027">
      <w:pPr>
        <w:rPr>
          <w:rFonts w:eastAsiaTheme="minorHAnsi" w:cs="Arial"/>
          <w:kern w:val="2"/>
          <w:szCs w:val="22"/>
          <w14:ligatures w14:val="standardContextual"/>
        </w:rPr>
      </w:pPr>
      <w:r w:rsidRPr="00F64027">
        <w:rPr>
          <w:rFonts w:eastAsiaTheme="minorHAnsi" w:cs="Arial"/>
          <w:kern w:val="2"/>
          <w:szCs w:val="22"/>
          <w14:ligatures w14:val="standardContextual"/>
        </w:rPr>
        <w:t xml:space="preserve"> </w:t>
      </w:r>
    </w:p>
    <w:p w14:paraId="04AFF975" w14:textId="77777777" w:rsidR="002B13EB" w:rsidRDefault="002B13EB" w:rsidP="00146D5A">
      <w:pPr>
        <w:rPr>
          <w:rFonts w:eastAsiaTheme="minorHAnsi" w:cs="Arial"/>
        </w:rPr>
      </w:pPr>
      <w:r w:rsidRPr="00146D5A">
        <w:rPr>
          <w:rFonts w:eastAsiaTheme="minorHAnsi" w:cs="Arial"/>
        </w:rPr>
        <w:t>For newly hired or newly eligible employees, the following pro-rated personal days are granted:</w:t>
      </w:r>
    </w:p>
    <w:p w14:paraId="6040C661" w14:textId="77777777" w:rsidR="00146D5A" w:rsidRPr="00146D5A" w:rsidRDefault="00146D5A" w:rsidP="00146D5A">
      <w:pPr>
        <w:rPr>
          <w:rFonts w:eastAsiaTheme="minorHAnsi" w:cs="Arial"/>
        </w:rPr>
      </w:pPr>
    </w:p>
    <w:p w14:paraId="6E01BBEB" w14:textId="77777777" w:rsidR="002B13EB" w:rsidRPr="00146D5A" w:rsidRDefault="002B13EB" w:rsidP="00555016">
      <w:pPr>
        <w:pStyle w:val="ListParagraph"/>
        <w:numPr>
          <w:ilvl w:val="0"/>
          <w:numId w:val="17"/>
        </w:numPr>
        <w:rPr>
          <w:rFonts w:ascii="Arial" w:eastAsiaTheme="minorHAnsi" w:hAnsi="Arial" w:cs="Arial"/>
        </w:rPr>
      </w:pPr>
      <w:r w:rsidRPr="00146D5A">
        <w:rPr>
          <w:rFonts w:ascii="Arial" w:eastAsiaTheme="minorHAnsi" w:hAnsi="Arial" w:cs="Arial"/>
        </w:rPr>
        <w:t>Hired/eligible in 1</w:t>
      </w:r>
      <w:r w:rsidRPr="00146D5A">
        <w:rPr>
          <w:rFonts w:ascii="Arial" w:eastAsiaTheme="minorHAnsi" w:hAnsi="Arial" w:cs="Arial"/>
          <w:vertAlign w:val="superscript"/>
        </w:rPr>
        <w:t>st</w:t>
      </w:r>
      <w:r w:rsidRPr="00146D5A">
        <w:rPr>
          <w:rFonts w:ascii="Arial" w:eastAsiaTheme="minorHAnsi" w:hAnsi="Arial" w:cs="Arial"/>
        </w:rPr>
        <w:t xml:space="preserve"> quarter of a fiscal year: receive 4 personal days</w:t>
      </w:r>
    </w:p>
    <w:p w14:paraId="53930BF9" w14:textId="60BD5EA8" w:rsidR="002B13EB" w:rsidRPr="00146D5A" w:rsidRDefault="002B13EB" w:rsidP="00555016">
      <w:pPr>
        <w:pStyle w:val="ListParagraph"/>
        <w:numPr>
          <w:ilvl w:val="0"/>
          <w:numId w:val="17"/>
        </w:numPr>
        <w:rPr>
          <w:rFonts w:ascii="Arial" w:eastAsiaTheme="minorHAnsi" w:hAnsi="Arial" w:cs="Arial"/>
        </w:rPr>
      </w:pPr>
      <w:r w:rsidRPr="00146D5A">
        <w:rPr>
          <w:rFonts w:ascii="Arial" w:eastAsiaTheme="minorHAnsi" w:hAnsi="Arial" w:cs="Arial"/>
        </w:rPr>
        <w:t>Hired/eligible in 2</w:t>
      </w:r>
      <w:r w:rsidRPr="00146D5A">
        <w:rPr>
          <w:rFonts w:ascii="Arial" w:eastAsiaTheme="minorHAnsi" w:hAnsi="Arial" w:cs="Arial"/>
          <w:vertAlign w:val="superscript"/>
        </w:rPr>
        <w:t>nd</w:t>
      </w:r>
      <w:r w:rsidRPr="00146D5A">
        <w:rPr>
          <w:rFonts w:ascii="Arial" w:eastAsiaTheme="minorHAnsi" w:hAnsi="Arial" w:cs="Arial"/>
        </w:rPr>
        <w:t xml:space="preserve"> quarter of a fiscal year: receive 3 personal days</w:t>
      </w:r>
    </w:p>
    <w:p w14:paraId="4B3F34FC" w14:textId="77777777" w:rsidR="002B13EB" w:rsidRPr="00146D5A" w:rsidRDefault="002B13EB" w:rsidP="00555016">
      <w:pPr>
        <w:pStyle w:val="ListParagraph"/>
        <w:numPr>
          <w:ilvl w:val="0"/>
          <w:numId w:val="17"/>
        </w:numPr>
        <w:rPr>
          <w:rFonts w:ascii="Arial" w:eastAsiaTheme="minorHAnsi" w:hAnsi="Arial" w:cs="Arial"/>
        </w:rPr>
      </w:pPr>
      <w:r w:rsidRPr="00146D5A">
        <w:rPr>
          <w:rFonts w:ascii="Arial" w:eastAsiaTheme="minorHAnsi" w:hAnsi="Arial" w:cs="Arial"/>
        </w:rPr>
        <w:t>Hired/eligible in 3</w:t>
      </w:r>
      <w:r w:rsidRPr="00146D5A">
        <w:rPr>
          <w:rFonts w:ascii="Arial" w:eastAsiaTheme="minorHAnsi" w:hAnsi="Arial" w:cs="Arial"/>
          <w:vertAlign w:val="superscript"/>
        </w:rPr>
        <w:t>rd</w:t>
      </w:r>
      <w:r w:rsidRPr="00146D5A">
        <w:rPr>
          <w:rFonts w:ascii="Arial" w:eastAsiaTheme="minorHAnsi" w:hAnsi="Arial" w:cs="Arial"/>
        </w:rPr>
        <w:t xml:space="preserve"> quarter of a fiscal year: receive 2 personal days</w:t>
      </w:r>
    </w:p>
    <w:p w14:paraId="52E0861B" w14:textId="77777777" w:rsidR="002B13EB" w:rsidRPr="00146D5A" w:rsidRDefault="002B13EB" w:rsidP="00555016">
      <w:pPr>
        <w:pStyle w:val="ListParagraph"/>
        <w:numPr>
          <w:ilvl w:val="0"/>
          <w:numId w:val="17"/>
        </w:numPr>
        <w:rPr>
          <w:rFonts w:ascii="Arial" w:eastAsiaTheme="minorHAnsi" w:hAnsi="Arial" w:cs="Arial"/>
        </w:rPr>
      </w:pPr>
      <w:r w:rsidRPr="00146D5A">
        <w:rPr>
          <w:rFonts w:ascii="Arial" w:eastAsiaTheme="minorHAnsi" w:hAnsi="Arial" w:cs="Arial"/>
        </w:rPr>
        <w:t>Hired/eligible in 4</w:t>
      </w:r>
      <w:r w:rsidRPr="00146D5A">
        <w:rPr>
          <w:rFonts w:ascii="Arial" w:eastAsiaTheme="minorHAnsi" w:hAnsi="Arial" w:cs="Arial"/>
          <w:vertAlign w:val="superscript"/>
        </w:rPr>
        <w:t>th</w:t>
      </w:r>
      <w:r w:rsidRPr="00146D5A">
        <w:rPr>
          <w:rFonts w:ascii="Arial" w:eastAsiaTheme="minorHAnsi" w:hAnsi="Arial" w:cs="Arial"/>
        </w:rPr>
        <w:t xml:space="preserve"> quarter of a fiscal year: receive 1 personal days</w:t>
      </w:r>
    </w:p>
    <w:p w14:paraId="1041944B" w14:textId="77777777" w:rsidR="006155B8" w:rsidRDefault="006155B8" w:rsidP="00FD3023">
      <w:pPr>
        <w:pStyle w:val="Heading1"/>
      </w:pPr>
      <w:bookmarkStart w:id="47" w:name="_Toc206684510"/>
    </w:p>
    <w:p w14:paraId="336E9D5D" w14:textId="6AA9D447" w:rsidR="00FA2D02" w:rsidRDefault="008826FB" w:rsidP="00FD3023">
      <w:pPr>
        <w:pStyle w:val="Heading1"/>
      </w:pPr>
      <w:r w:rsidRPr="00F64027">
        <w:t>OVERTIME</w:t>
      </w:r>
      <w:bookmarkEnd w:id="47"/>
    </w:p>
    <w:p w14:paraId="14E7CD60" w14:textId="77777777" w:rsidR="008826FB" w:rsidRPr="008826FB" w:rsidRDefault="008826FB" w:rsidP="008826FB"/>
    <w:p w14:paraId="6BEB5101" w14:textId="77777777" w:rsidR="00DD0B2D" w:rsidRDefault="00FA2D02" w:rsidP="00703D57">
      <w:pPr>
        <w:rPr>
          <w:rFonts w:eastAsiaTheme="minorHAnsi" w:cs="Arial"/>
          <w:kern w:val="2"/>
          <w:szCs w:val="22"/>
          <w14:ligatures w14:val="standardContextual"/>
        </w:rPr>
      </w:pPr>
      <w:r w:rsidRPr="00703D57">
        <w:rPr>
          <w:rFonts w:eastAsiaTheme="minorHAnsi" w:cs="Arial"/>
          <w:kern w:val="2"/>
          <w:szCs w:val="22"/>
          <w14:ligatures w14:val="standardContextual"/>
        </w:rPr>
        <w:t>In the absence of other applicable</w:t>
      </w:r>
      <w:r w:rsidR="006C7578" w:rsidRPr="00703D57">
        <w:rPr>
          <w:rFonts w:eastAsiaTheme="minorHAnsi" w:cs="Arial"/>
          <w:kern w:val="2"/>
          <w:szCs w:val="22"/>
          <w14:ligatures w14:val="standardContextual"/>
        </w:rPr>
        <w:t xml:space="preserve"> laws</w:t>
      </w:r>
      <w:r w:rsidRPr="00703D57">
        <w:rPr>
          <w:rFonts w:eastAsiaTheme="minorHAnsi" w:cs="Arial"/>
          <w:kern w:val="2"/>
          <w:szCs w:val="22"/>
          <w14:ligatures w14:val="standardContextual"/>
        </w:rPr>
        <w:t xml:space="preserve">, all </w:t>
      </w:r>
      <w:r w:rsidR="00FA0787" w:rsidRPr="00703D57">
        <w:rPr>
          <w:rFonts w:eastAsiaTheme="minorHAnsi" w:cs="Arial"/>
          <w:kern w:val="2"/>
          <w:szCs w:val="22"/>
          <w14:ligatures w14:val="standardContextual"/>
        </w:rPr>
        <w:t xml:space="preserve">eligible </w:t>
      </w:r>
      <w:r w:rsidRPr="00703D57">
        <w:rPr>
          <w:rFonts w:eastAsiaTheme="minorHAnsi" w:cs="Arial"/>
          <w:kern w:val="2"/>
          <w:szCs w:val="22"/>
          <w14:ligatures w14:val="standardContextual"/>
        </w:rPr>
        <w:t>employees shall receive one and one-half times their regular pay for all work over forty hours per week.</w:t>
      </w:r>
      <w:r w:rsidR="00106F81">
        <w:rPr>
          <w:rFonts w:eastAsiaTheme="minorHAnsi" w:cs="Arial"/>
          <w:kern w:val="2"/>
          <w:szCs w:val="22"/>
          <w14:ligatures w14:val="standardContextual"/>
        </w:rPr>
        <w:t xml:space="preserve"> </w:t>
      </w:r>
    </w:p>
    <w:p w14:paraId="044FE4A9" w14:textId="77777777" w:rsidR="00DD0B2D" w:rsidRDefault="00DD0B2D" w:rsidP="00703D57">
      <w:pPr>
        <w:rPr>
          <w:rFonts w:eastAsiaTheme="minorHAnsi" w:cs="Arial"/>
          <w:kern w:val="2"/>
          <w:szCs w:val="22"/>
          <w14:ligatures w14:val="standardContextual"/>
        </w:rPr>
      </w:pPr>
    </w:p>
    <w:p w14:paraId="6CB218BB" w14:textId="370478A3" w:rsidR="00DD0B2D" w:rsidRDefault="00DD0B2D" w:rsidP="00703D57">
      <w:pPr>
        <w:rPr>
          <w:rFonts w:eastAsiaTheme="minorHAnsi" w:cs="Arial"/>
          <w:kern w:val="2"/>
          <w:szCs w:val="22"/>
          <w14:ligatures w14:val="standardContextual"/>
        </w:rPr>
      </w:pPr>
      <w:r>
        <w:rPr>
          <w:rFonts w:eastAsiaTheme="minorHAnsi" w:cs="Arial"/>
          <w:kern w:val="2"/>
          <w:szCs w:val="22"/>
          <w14:ligatures w14:val="standardContextual"/>
        </w:rPr>
        <w:t>Compensatory Time for Full-time Employees</w:t>
      </w:r>
    </w:p>
    <w:p w14:paraId="55A21087" w14:textId="77777777" w:rsidR="00DD0B2D" w:rsidRDefault="00DD0B2D" w:rsidP="00703D57">
      <w:pPr>
        <w:rPr>
          <w:rFonts w:eastAsiaTheme="minorHAnsi" w:cs="Arial"/>
          <w:kern w:val="2"/>
          <w:szCs w:val="22"/>
          <w14:ligatures w14:val="standardContextual"/>
        </w:rPr>
      </w:pPr>
    </w:p>
    <w:p w14:paraId="3597BE8B" w14:textId="3EE2B552" w:rsidR="00FA2D02" w:rsidRDefault="00DD0B2D" w:rsidP="00703D57">
      <w:pPr>
        <w:rPr>
          <w:rFonts w:eastAsiaTheme="minorHAnsi" w:cs="Arial"/>
          <w:kern w:val="2"/>
          <w:szCs w:val="22"/>
          <w14:ligatures w14:val="standardContextual"/>
        </w:rPr>
      </w:pPr>
      <w:r>
        <w:rPr>
          <w:rFonts w:eastAsiaTheme="minorHAnsi" w:cs="Arial"/>
          <w:kern w:val="2"/>
          <w:szCs w:val="22"/>
          <w14:ligatures w14:val="standardContextual"/>
        </w:rPr>
        <w:t xml:space="preserve">Full-time employees who are scheduled to work less than 40 hours per week, may request compensatory time for hours worked over their regularly scheduled hours, up to 40. Compensatory time balances will be reviewed quarterly to ensure time is used prior to the end of the current fiscal year. </w:t>
      </w:r>
    </w:p>
    <w:p w14:paraId="2E44010C" w14:textId="77777777" w:rsidR="00DD0B2D" w:rsidRDefault="00DD0B2D" w:rsidP="00703D57">
      <w:pPr>
        <w:rPr>
          <w:rFonts w:eastAsiaTheme="minorHAnsi" w:cs="Arial"/>
          <w:kern w:val="2"/>
          <w:szCs w:val="22"/>
          <w14:ligatures w14:val="standardContextual"/>
        </w:rPr>
      </w:pPr>
    </w:p>
    <w:p w14:paraId="16172E3A" w14:textId="4B9877D4" w:rsidR="00DD0B2D" w:rsidRDefault="00DD0B2D" w:rsidP="00703D57">
      <w:pPr>
        <w:rPr>
          <w:rFonts w:eastAsiaTheme="minorHAnsi" w:cs="Arial"/>
          <w:kern w:val="2"/>
          <w:szCs w:val="22"/>
          <w14:ligatures w14:val="standardContextual"/>
        </w:rPr>
      </w:pPr>
      <w:r>
        <w:rPr>
          <w:rFonts w:eastAsiaTheme="minorHAnsi" w:cs="Arial"/>
          <w:kern w:val="2"/>
          <w:szCs w:val="22"/>
          <w14:ligatures w14:val="standardContextual"/>
        </w:rPr>
        <w:t>For employees with compensatory time balances at the end of fiscal year 2025, the following will apply:</w:t>
      </w:r>
    </w:p>
    <w:p w14:paraId="54AD76C1" w14:textId="77777777" w:rsidR="00C5466C" w:rsidRDefault="00C5466C" w:rsidP="00703D57">
      <w:pPr>
        <w:rPr>
          <w:rFonts w:eastAsiaTheme="minorHAnsi" w:cs="Arial"/>
          <w:kern w:val="2"/>
          <w:szCs w:val="22"/>
          <w14:ligatures w14:val="standardContextual"/>
        </w:rPr>
      </w:pPr>
    </w:p>
    <w:p w14:paraId="7BD5D284" w14:textId="54EE225B" w:rsidR="00C5466C" w:rsidRDefault="00C5466C" w:rsidP="00C5466C">
      <w:pPr>
        <w:rPr>
          <w:rFonts w:eastAsiaTheme="minorHAnsi" w:cs="Arial"/>
          <w:kern w:val="2"/>
          <w:szCs w:val="22"/>
          <w14:ligatures w14:val="standardContextual"/>
        </w:rPr>
      </w:pPr>
      <w:r>
        <w:rPr>
          <w:rFonts w:eastAsiaTheme="minorHAnsi" w:cs="Arial"/>
          <w:kern w:val="2"/>
          <w:szCs w:val="22"/>
          <w14:ligatures w14:val="standardContextual"/>
        </w:rPr>
        <w:t>Non public safety employees will have until June 30, 2027 to use the compensatory time balance in their bank as of 6/30/25.</w:t>
      </w:r>
    </w:p>
    <w:p w14:paraId="678F476C" w14:textId="77777777" w:rsidR="00C5466C" w:rsidRDefault="00C5466C" w:rsidP="00C5466C">
      <w:pPr>
        <w:rPr>
          <w:rFonts w:eastAsiaTheme="minorHAnsi" w:cs="Arial"/>
          <w:kern w:val="2"/>
          <w:szCs w:val="22"/>
          <w14:ligatures w14:val="standardContextual"/>
        </w:rPr>
      </w:pPr>
    </w:p>
    <w:p w14:paraId="195BFC26" w14:textId="0AD21D92" w:rsidR="00C5466C" w:rsidRDefault="00C5466C" w:rsidP="00C5466C">
      <w:pPr>
        <w:rPr>
          <w:rFonts w:eastAsiaTheme="minorHAnsi" w:cs="Arial"/>
          <w:kern w:val="2"/>
          <w:szCs w:val="22"/>
          <w14:ligatures w14:val="standardContextual"/>
        </w:rPr>
      </w:pPr>
      <w:r>
        <w:rPr>
          <w:rFonts w:eastAsiaTheme="minorHAnsi" w:cs="Arial"/>
          <w:kern w:val="2"/>
          <w:szCs w:val="22"/>
          <w14:ligatures w14:val="standardContextual"/>
        </w:rPr>
        <w:t xml:space="preserve">Publc safety employees will have until June 30, 2028 to use the compensatory time balance in their bank as of 6/30/25. </w:t>
      </w:r>
    </w:p>
    <w:p w14:paraId="5D368E3D" w14:textId="77777777" w:rsidR="00C5466C" w:rsidRDefault="00C5466C" w:rsidP="00C5466C">
      <w:pPr>
        <w:rPr>
          <w:rFonts w:eastAsiaTheme="minorHAnsi" w:cs="Arial"/>
          <w:kern w:val="2"/>
          <w:szCs w:val="22"/>
          <w14:ligatures w14:val="standardContextual"/>
        </w:rPr>
      </w:pPr>
    </w:p>
    <w:p w14:paraId="6D9BAD5A" w14:textId="24B21760" w:rsidR="00C5466C" w:rsidRDefault="00C5466C" w:rsidP="00C5466C">
      <w:pPr>
        <w:rPr>
          <w:rFonts w:eastAsiaTheme="minorHAnsi" w:cs="Arial"/>
          <w:kern w:val="2"/>
          <w:szCs w:val="22"/>
          <w14:ligatures w14:val="standardContextual"/>
        </w:rPr>
      </w:pPr>
      <w:r>
        <w:rPr>
          <w:rFonts w:eastAsiaTheme="minorHAnsi" w:cs="Arial"/>
          <w:kern w:val="2"/>
          <w:szCs w:val="22"/>
          <w14:ligatures w14:val="standardContextual"/>
        </w:rPr>
        <w:t xml:space="preserve">In both instances above, the compensatory time earned during the fiscal year, should be used in accordance with the policy above. </w:t>
      </w:r>
    </w:p>
    <w:p w14:paraId="64F276BF" w14:textId="78E4EA02" w:rsidR="00C5466C" w:rsidRDefault="00C5466C" w:rsidP="00703D57">
      <w:pPr>
        <w:rPr>
          <w:rFonts w:eastAsiaTheme="minorHAnsi" w:cs="Arial"/>
          <w:kern w:val="2"/>
          <w:szCs w:val="22"/>
          <w14:ligatures w14:val="standardContextual"/>
        </w:rPr>
      </w:pPr>
    </w:p>
    <w:p w14:paraId="62EC510E" w14:textId="77777777" w:rsidR="00C5466C" w:rsidRDefault="00C5466C" w:rsidP="00703D57">
      <w:pPr>
        <w:rPr>
          <w:rFonts w:eastAsiaTheme="minorHAnsi" w:cs="Arial"/>
          <w:kern w:val="2"/>
          <w:szCs w:val="22"/>
          <w14:ligatures w14:val="standardContextual"/>
        </w:rPr>
      </w:pPr>
    </w:p>
    <w:p w14:paraId="10B6675D" w14:textId="13BE6BF4" w:rsidR="00C67637" w:rsidRDefault="008826FB" w:rsidP="00FD3023">
      <w:pPr>
        <w:pStyle w:val="Heading1"/>
      </w:pPr>
      <w:bookmarkStart w:id="48" w:name="_Toc206684511"/>
      <w:r w:rsidRPr="00AB4F26">
        <w:t>COMPENSA</w:t>
      </w:r>
      <w:r w:rsidR="00885583">
        <w:t>TORY</w:t>
      </w:r>
      <w:r w:rsidRPr="00AB4F26">
        <w:t xml:space="preserve"> TIME FOR POLICE CHIEF AND POLICE CAPTAIN</w:t>
      </w:r>
      <w:bookmarkEnd w:id="48"/>
    </w:p>
    <w:p w14:paraId="7D7C3187" w14:textId="77777777" w:rsidR="008826FB" w:rsidRPr="00AB4F26" w:rsidRDefault="008826FB" w:rsidP="00F64027">
      <w:pPr>
        <w:ind w:left="720" w:hanging="720"/>
        <w:rPr>
          <w:rFonts w:cs="Arial"/>
          <w:szCs w:val="22"/>
        </w:rPr>
      </w:pPr>
    </w:p>
    <w:p w14:paraId="709AD603" w14:textId="572174FE" w:rsidR="00C67637" w:rsidRPr="00703D57" w:rsidRDefault="00C67637" w:rsidP="002865A1">
      <w:pPr>
        <w:rPr>
          <w:rFonts w:eastAsiaTheme="minorHAnsi" w:cs="Arial"/>
          <w:kern w:val="2"/>
          <w:szCs w:val="22"/>
          <w14:ligatures w14:val="standardContextual"/>
        </w:rPr>
      </w:pPr>
      <w:r w:rsidRPr="00703D57">
        <w:rPr>
          <w:rFonts w:eastAsiaTheme="minorHAnsi" w:cs="Arial"/>
          <w:kern w:val="2"/>
          <w:szCs w:val="22"/>
          <w14:ligatures w14:val="standardContextual"/>
        </w:rPr>
        <w:t xml:space="preserve">The Police Chief and </w:t>
      </w:r>
      <w:r w:rsidR="00885583" w:rsidRPr="00703D57">
        <w:rPr>
          <w:rFonts w:eastAsiaTheme="minorHAnsi" w:cs="Arial"/>
          <w:kern w:val="2"/>
          <w:szCs w:val="22"/>
          <w14:ligatures w14:val="standardContextual"/>
        </w:rPr>
        <w:t xml:space="preserve">Police </w:t>
      </w:r>
      <w:r w:rsidRPr="00703D57">
        <w:rPr>
          <w:rFonts w:eastAsiaTheme="minorHAnsi" w:cs="Arial"/>
          <w:kern w:val="2"/>
          <w:szCs w:val="22"/>
          <w14:ligatures w14:val="standardContextual"/>
        </w:rPr>
        <w:t>Captain are entitled to accrue compensation time for hours worked</w:t>
      </w:r>
      <w:r w:rsidR="002865A1" w:rsidRPr="00703D57">
        <w:rPr>
          <w:rFonts w:eastAsiaTheme="minorHAnsi" w:cs="Arial"/>
          <w:kern w:val="2"/>
          <w:szCs w:val="22"/>
          <w14:ligatures w14:val="standardContextual"/>
        </w:rPr>
        <w:t xml:space="preserve"> over the normal </w:t>
      </w:r>
      <w:r w:rsidR="00D95C3D" w:rsidRPr="00703D57">
        <w:rPr>
          <w:rFonts w:eastAsiaTheme="minorHAnsi" w:cs="Arial"/>
          <w:kern w:val="2"/>
          <w:szCs w:val="22"/>
          <w14:ligatures w14:val="standardContextual"/>
        </w:rPr>
        <w:t>40-hour</w:t>
      </w:r>
      <w:r w:rsidR="002865A1" w:rsidRPr="00703D57">
        <w:rPr>
          <w:rFonts w:eastAsiaTheme="minorHAnsi" w:cs="Arial"/>
          <w:kern w:val="2"/>
          <w:szCs w:val="22"/>
          <w14:ligatures w14:val="standardContextual"/>
        </w:rPr>
        <w:t xml:space="preserve"> work week.</w:t>
      </w:r>
    </w:p>
    <w:p w14:paraId="185AB0AD" w14:textId="77777777" w:rsidR="002865A1" w:rsidRPr="00703D57" w:rsidRDefault="002865A1" w:rsidP="002865A1">
      <w:pPr>
        <w:rPr>
          <w:rFonts w:eastAsiaTheme="minorHAnsi" w:cs="Arial"/>
          <w:kern w:val="2"/>
          <w:szCs w:val="22"/>
          <w14:ligatures w14:val="standardContextual"/>
        </w:rPr>
      </w:pPr>
    </w:p>
    <w:p w14:paraId="190E2671" w14:textId="040DDA1D" w:rsidR="00D95C3D" w:rsidRPr="00703D57" w:rsidRDefault="00D95C3D" w:rsidP="002865A1">
      <w:pPr>
        <w:rPr>
          <w:rFonts w:eastAsiaTheme="minorHAnsi" w:cs="Arial"/>
          <w:kern w:val="2"/>
          <w:szCs w:val="22"/>
          <w14:ligatures w14:val="standardContextual"/>
        </w:rPr>
      </w:pPr>
      <w:r w:rsidRPr="00703D57">
        <w:rPr>
          <w:rFonts w:eastAsiaTheme="minorHAnsi" w:cs="Arial"/>
          <w:kern w:val="2"/>
          <w:szCs w:val="22"/>
          <w14:ligatures w14:val="standardContextual"/>
        </w:rPr>
        <w:t>If possible, d</w:t>
      </w:r>
      <w:r w:rsidR="002865A1" w:rsidRPr="00703D57">
        <w:rPr>
          <w:rFonts w:eastAsiaTheme="minorHAnsi" w:cs="Arial"/>
          <w:kern w:val="2"/>
          <w:szCs w:val="22"/>
          <w14:ligatures w14:val="standardContextual"/>
        </w:rPr>
        <w:t>uring the fiscal year, accrued compensatory time sh</w:t>
      </w:r>
      <w:r w:rsidRPr="00703D57">
        <w:rPr>
          <w:rFonts w:eastAsiaTheme="minorHAnsi" w:cs="Arial"/>
          <w:kern w:val="2"/>
          <w:szCs w:val="22"/>
          <w14:ligatures w14:val="standardContextual"/>
        </w:rPr>
        <w:t xml:space="preserve">ould </w:t>
      </w:r>
      <w:r w:rsidR="002865A1" w:rsidRPr="00703D57">
        <w:rPr>
          <w:rFonts w:eastAsiaTheme="minorHAnsi" w:cs="Arial"/>
          <w:kern w:val="2"/>
          <w:szCs w:val="22"/>
          <w14:ligatures w14:val="standardContextual"/>
        </w:rPr>
        <w:t>be used in a timely manner</w:t>
      </w:r>
      <w:r w:rsidRPr="00703D57">
        <w:rPr>
          <w:rFonts w:eastAsiaTheme="minorHAnsi" w:cs="Arial"/>
          <w:kern w:val="2"/>
          <w:szCs w:val="22"/>
          <w14:ligatures w14:val="standardContextual"/>
        </w:rPr>
        <w:t xml:space="preserve"> </w:t>
      </w:r>
      <w:r w:rsidR="00AB4F26" w:rsidRPr="00703D57">
        <w:rPr>
          <w:rFonts w:eastAsiaTheme="minorHAnsi" w:cs="Arial"/>
          <w:kern w:val="2"/>
          <w:szCs w:val="22"/>
          <w14:ligatures w14:val="standardContextual"/>
        </w:rPr>
        <w:t xml:space="preserve">so as not to </w:t>
      </w:r>
      <w:r w:rsidR="002865A1" w:rsidRPr="00703D57">
        <w:rPr>
          <w:rFonts w:eastAsiaTheme="minorHAnsi" w:cs="Arial"/>
          <w:kern w:val="2"/>
          <w:szCs w:val="22"/>
          <w14:ligatures w14:val="standardContextual"/>
        </w:rPr>
        <w:t>have an excessive amount to use prior to the end of the fiscal year</w:t>
      </w:r>
      <w:r w:rsidRPr="00703D57">
        <w:rPr>
          <w:rFonts w:eastAsiaTheme="minorHAnsi" w:cs="Arial"/>
          <w:kern w:val="2"/>
          <w:szCs w:val="22"/>
          <w14:ligatures w14:val="standardContextual"/>
        </w:rPr>
        <w:t>.</w:t>
      </w:r>
      <w:r w:rsidR="002865A1" w:rsidRPr="00703D57">
        <w:rPr>
          <w:rFonts w:eastAsiaTheme="minorHAnsi" w:cs="Arial"/>
          <w:kern w:val="2"/>
          <w:szCs w:val="22"/>
          <w14:ligatures w14:val="standardContextual"/>
        </w:rPr>
        <w:t xml:space="preserve"> </w:t>
      </w:r>
      <w:r w:rsidRPr="00703D57">
        <w:rPr>
          <w:rFonts w:eastAsiaTheme="minorHAnsi" w:cs="Arial"/>
          <w:kern w:val="2"/>
          <w:szCs w:val="22"/>
          <w14:ligatures w14:val="standardContextual"/>
        </w:rPr>
        <w:t>A</w:t>
      </w:r>
      <w:r w:rsidR="002865A1" w:rsidRPr="00703D57">
        <w:rPr>
          <w:rFonts w:eastAsiaTheme="minorHAnsi" w:cs="Arial"/>
          <w:kern w:val="2"/>
          <w:szCs w:val="22"/>
          <w14:ligatures w14:val="standardContextual"/>
        </w:rPr>
        <w:t xml:space="preserve">ccrued compensatory time </w:t>
      </w:r>
      <w:r w:rsidRPr="00703D57">
        <w:rPr>
          <w:rFonts w:eastAsiaTheme="minorHAnsi" w:cs="Arial"/>
          <w:kern w:val="2"/>
          <w:szCs w:val="22"/>
          <w14:ligatures w14:val="standardContextual"/>
        </w:rPr>
        <w:t xml:space="preserve">may not be carried over </w:t>
      </w:r>
      <w:r w:rsidR="002865A1" w:rsidRPr="00703D57">
        <w:rPr>
          <w:rFonts w:eastAsiaTheme="minorHAnsi" w:cs="Arial"/>
          <w:kern w:val="2"/>
          <w:szCs w:val="22"/>
          <w14:ligatures w14:val="standardContextual"/>
        </w:rPr>
        <w:t xml:space="preserve">from </w:t>
      </w:r>
      <w:r w:rsidRPr="00703D57">
        <w:rPr>
          <w:rFonts w:eastAsiaTheme="minorHAnsi" w:cs="Arial"/>
          <w:kern w:val="2"/>
          <w:szCs w:val="22"/>
          <w14:ligatures w14:val="standardContextual"/>
        </w:rPr>
        <w:t xml:space="preserve">one </w:t>
      </w:r>
      <w:r w:rsidR="002865A1" w:rsidRPr="00703D57">
        <w:rPr>
          <w:rFonts w:eastAsiaTheme="minorHAnsi" w:cs="Arial"/>
          <w:kern w:val="2"/>
          <w:szCs w:val="22"/>
          <w14:ligatures w14:val="standardContextual"/>
        </w:rPr>
        <w:t xml:space="preserve">fiscal year to </w:t>
      </w:r>
      <w:r w:rsidRPr="00703D57">
        <w:rPr>
          <w:rFonts w:eastAsiaTheme="minorHAnsi" w:cs="Arial"/>
          <w:kern w:val="2"/>
          <w:szCs w:val="22"/>
          <w14:ligatures w14:val="standardContextual"/>
        </w:rPr>
        <w:t>the next</w:t>
      </w:r>
      <w:r w:rsidR="002865A1" w:rsidRPr="00703D57">
        <w:rPr>
          <w:rFonts w:eastAsiaTheme="minorHAnsi" w:cs="Arial"/>
          <w:kern w:val="2"/>
          <w:szCs w:val="22"/>
          <w14:ligatures w14:val="standardContextual"/>
        </w:rPr>
        <w:t>.</w:t>
      </w:r>
    </w:p>
    <w:p w14:paraId="53097D7D" w14:textId="77777777" w:rsidR="00D95C3D" w:rsidRPr="00703D57" w:rsidRDefault="00D95C3D" w:rsidP="002865A1">
      <w:pPr>
        <w:rPr>
          <w:rFonts w:eastAsiaTheme="minorHAnsi" w:cs="Arial"/>
          <w:kern w:val="2"/>
          <w:szCs w:val="22"/>
          <w14:ligatures w14:val="standardContextual"/>
        </w:rPr>
      </w:pPr>
    </w:p>
    <w:p w14:paraId="17E8A79C" w14:textId="0120A84B" w:rsidR="002865A1" w:rsidRPr="00703D57" w:rsidRDefault="00D95C3D" w:rsidP="002865A1">
      <w:pPr>
        <w:rPr>
          <w:rFonts w:eastAsiaTheme="minorHAnsi" w:cs="Arial"/>
          <w:kern w:val="2"/>
          <w:szCs w:val="22"/>
          <w14:ligatures w14:val="standardContextual"/>
        </w:rPr>
      </w:pPr>
      <w:r w:rsidRPr="00703D57">
        <w:rPr>
          <w:rFonts w:eastAsiaTheme="minorHAnsi" w:cs="Arial"/>
          <w:kern w:val="2"/>
          <w:szCs w:val="22"/>
          <w14:ligatures w14:val="standardContextual"/>
        </w:rPr>
        <w:t>At the end of the fiscal year, a</w:t>
      </w:r>
      <w:r w:rsidR="002865A1" w:rsidRPr="00703D57">
        <w:rPr>
          <w:rFonts w:eastAsiaTheme="minorHAnsi" w:cs="Arial"/>
          <w:kern w:val="2"/>
          <w:szCs w:val="22"/>
          <w14:ligatures w14:val="standardContextual"/>
        </w:rPr>
        <w:t xml:space="preserve">ny </w:t>
      </w:r>
      <w:r w:rsidRPr="00703D57">
        <w:rPr>
          <w:rFonts w:eastAsiaTheme="minorHAnsi" w:cs="Arial"/>
          <w:kern w:val="2"/>
          <w:szCs w:val="22"/>
          <w14:ligatures w14:val="standardContextual"/>
        </w:rPr>
        <w:t xml:space="preserve">remaining, </w:t>
      </w:r>
      <w:r w:rsidR="002865A1" w:rsidRPr="00703D57">
        <w:rPr>
          <w:rFonts w:eastAsiaTheme="minorHAnsi" w:cs="Arial"/>
          <w:kern w:val="2"/>
          <w:szCs w:val="22"/>
          <w14:ligatures w14:val="standardContextual"/>
        </w:rPr>
        <w:t>unused compensatory</w:t>
      </w:r>
      <w:r w:rsidRPr="00703D57">
        <w:rPr>
          <w:rFonts w:eastAsiaTheme="minorHAnsi" w:cs="Arial"/>
          <w:kern w:val="2"/>
          <w:szCs w:val="22"/>
          <w14:ligatures w14:val="standardContextual"/>
        </w:rPr>
        <w:t xml:space="preserve"> time banked by the Chief and /or the </w:t>
      </w:r>
      <w:r w:rsidR="00AB4F26" w:rsidRPr="00703D57">
        <w:rPr>
          <w:rFonts w:eastAsiaTheme="minorHAnsi" w:cs="Arial"/>
          <w:kern w:val="2"/>
          <w:szCs w:val="22"/>
          <w14:ligatures w14:val="standardContextual"/>
        </w:rPr>
        <w:t>captain</w:t>
      </w:r>
      <w:r w:rsidRPr="00703D57">
        <w:rPr>
          <w:rFonts w:eastAsiaTheme="minorHAnsi" w:cs="Arial"/>
          <w:kern w:val="2"/>
          <w:szCs w:val="22"/>
          <w14:ligatures w14:val="standardContextual"/>
        </w:rPr>
        <w:t xml:space="preserve"> </w:t>
      </w:r>
      <w:r w:rsidR="002865A1" w:rsidRPr="00703D57">
        <w:rPr>
          <w:rFonts w:eastAsiaTheme="minorHAnsi" w:cs="Arial"/>
          <w:kern w:val="2"/>
          <w:szCs w:val="22"/>
          <w14:ligatures w14:val="standardContextual"/>
        </w:rPr>
        <w:t xml:space="preserve">will be </w:t>
      </w:r>
      <w:r w:rsidRPr="00703D57">
        <w:rPr>
          <w:rFonts w:eastAsiaTheme="minorHAnsi" w:cs="Arial"/>
          <w:kern w:val="2"/>
          <w:szCs w:val="22"/>
          <w14:ligatures w14:val="standardContextual"/>
        </w:rPr>
        <w:t>forfeited.</w:t>
      </w:r>
      <w:r w:rsidR="008707C4">
        <w:rPr>
          <w:rFonts w:eastAsiaTheme="minorHAnsi" w:cs="Arial"/>
          <w:kern w:val="2"/>
          <w:szCs w:val="22"/>
          <w14:ligatures w14:val="standardContextual"/>
        </w:rPr>
        <w:t xml:space="preserve"> </w:t>
      </w:r>
    </w:p>
    <w:p w14:paraId="0B06E8B4" w14:textId="77777777" w:rsidR="00C67637" w:rsidRPr="00F64027" w:rsidRDefault="00C67637" w:rsidP="00F64027">
      <w:pPr>
        <w:ind w:left="720" w:hanging="720"/>
        <w:rPr>
          <w:rFonts w:cs="Arial"/>
          <w:szCs w:val="22"/>
        </w:rPr>
      </w:pPr>
    </w:p>
    <w:p w14:paraId="543231CD" w14:textId="17EABC21" w:rsidR="00FA2D02" w:rsidRDefault="008826FB" w:rsidP="00FD3023">
      <w:pPr>
        <w:pStyle w:val="Heading1"/>
      </w:pPr>
      <w:bookmarkStart w:id="49" w:name="_Toc206684512"/>
      <w:r w:rsidRPr="00F64027">
        <w:t>HOLIDAYS</w:t>
      </w:r>
      <w:bookmarkEnd w:id="49"/>
    </w:p>
    <w:p w14:paraId="297217E1" w14:textId="77777777" w:rsidR="008826FB" w:rsidRPr="008826FB" w:rsidRDefault="008826FB" w:rsidP="008826FB"/>
    <w:p w14:paraId="24AD6263" w14:textId="6B7D5554" w:rsidR="00FA2D02" w:rsidRPr="00146D5A" w:rsidRDefault="00FA2D02" w:rsidP="00111649">
      <w:pPr>
        <w:pStyle w:val="BodyTextIndent"/>
        <w:ind w:left="0"/>
        <w:rPr>
          <w:rFonts w:cs="Arial"/>
          <w:szCs w:val="22"/>
        </w:rPr>
      </w:pPr>
      <w:r w:rsidRPr="00146D5A">
        <w:rPr>
          <w:rFonts w:cs="Arial"/>
          <w:szCs w:val="22"/>
        </w:rPr>
        <w:t>The following shall be official holidays</w:t>
      </w:r>
      <w:r w:rsidR="00FA0787">
        <w:rPr>
          <w:rFonts w:cs="Arial"/>
          <w:szCs w:val="22"/>
        </w:rPr>
        <w:t xml:space="preserve"> for a total of thirteen (13) paid holidays per year</w:t>
      </w:r>
      <w:r w:rsidR="00703D57">
        <w:rPr>
          <w:rFonts w:cs="Arial"/>
          <w:szCs w:val="22"/>
        </w:rPr>
        <w:t>.</w:t>
      </w:r>
    </w:p>
    <w:p w14:paraId="2AA42C6F" w14:textId="77777777" w:rsidR="00FA2D02" w:rsidRPr="00146D5A" w:rsidRDefault="00FA2D02" w:rsidP="00F64027">
      <w:pPr>
        <w:rPr>
          <w:rFonts w:cs="Arial"/>
          <w:szCs w:val="22"/>
        </w:rPr>
      </w:pPr>
    </w:p>
    <w:p w14:paraId="77496833" w14:textId="77777777" w:rsidR="00FA2D02" w:rsidRPr="00146D5A" w:rsidRDefault="00FA2D02" w:rsidP="00555016">
      <w:pPr>
        <w:pStyle w:val="ListParagraph"/>
        <w:numPr>
          <w:ilvl w:val="0"/>
          <w:numId w:val="18"/>
        </w:numPr>
        <w:rPr>
          <w:rFonts w:ascii="Arial" w:hAnsi="Arial" w:cs="Arial"/>
        </w:rPr>
      </w:pPr>
      <w:r w:rsidRPr="00146D5A">
        <w:rPr>
          <w:rFonts w:ascii="Arial" w:hAnsi="Arial" w:cs="Arial"/>
        </w:rPr>
        <w:t xml:space="preserve">New </w:t>
      </w:r>
      <w:r w:rsidR="004F4975" w:rsidRPr="00146D5A">
        <w:rPr>
          <w:rFonts w:ascii="Arial" w:hAnsi="Arial" w:cs="Arial"/>
        </w:rPr>
        <w:t>Year’s</w:t>
      </w:r>
      <w:r w:rsidRPr="00146D5A">
        <w:rPr>
          <w:rFonts w:ascii="Arial" w:hAnsi="Arial" w:cs="Arial"/>
        </w:rPr>
        <w:t xml:space="preserve"> Day</w:t>
      </w:r>
    </w:p>
    <w:p w14:paraId="562F707A" w14:textId="77777777" w:rsidR="00FA2D02" w:rsidRPr="00146D5A" w:rsidRDefault="00FA2D02" w:rsidP="00555016">
      <w:pPr>
        <w:pStyle w:val="ListParagraph"/>
        <w:numPr>
          <w:ilvl w:val="0"/>
          <w:numId w:val="18"/>
        </w:numPr>
        <w:rPr>
          <w:rFonts w:ascii="Arial" w:hAnsi="Arial" w:cs="Arial"/>
        </w:rPr>
      </w:pPr>
      <w:r w:rsidRPr="00146D5A">
        <w:rPr>
          <w:rFonts w:ascii="Arial" w:hAnsi="Arial" w:cs="Arial"/>
        </w:rPr>
        <w:t>Martin Luther King’s Birthday</w:t>
      </w:r>
    </w:p>
    <w:p w14:paraId="74FACD36" w14:textId="6441638D" w:rsidR="00FA2D02" w:rsidRPr="00146D5A" w:rsidRDefault="00B35518" w:rsidP="00555016">
      <w:pPr>
        <w:pStyle w:val="ListParagraph"/>
        <w:numPr>
          <w:ilvl w:val="0"/>
          <w:numId w:val="18"/>
        </w:numPr>
        <w:rPr>
          <w:rFonts w:ascii="Arial" w:hAnsi="Arial" w:cs="Arial"/>
        </w:rPr>
      </w:pPr>
      <w:r w:rsidRPr="00146D5A">
        <w:rPr>
          <w:rFonts w:ascii="Arial" w:hAnsi="Arial" w:cs="Arial"/>
        </w:rPr>
        <w:t>President’s Day</w:t>
      </w:r>
    </w:p>
    <w:p w14:paraId="549F891A" w14:textId="77777777" w:rsidR="00FA2D02" w:rsidRPr="00146D5A" w:rsidRDefault="00FA2D02" w:rsidP="00555016">
      <w:pPr>
        <w:pStyle w:val="ListParagraph"/>
        <w:numPr>
          <w:ilvl w:val="0"/>
          <w:numId w:val="18"/>
        </w:numPr>
        <w:rPr>
          <w:rFonts w:ascii="Arial" w:hAnsi="Arial" w:cs="Arial"/>
        </w:rPr>
      </w:pPr>
      <w:r w:rsidRPr="00146D5A">
        <w:rPr>
          <w:rFonts w:ascii="Arial" w:hAnsi="Arial" w:cs="Arial"/>
        </w:rPr>
        <w:t>Good Friday</w:t>
      </w:r>
    </w:p>
    <w:p w14:paraId="075B8749" w14:textId="77777777" w:rsidR="00FA2D02" w:rsidRPr="00146D5A" w:rsidRDefault="00FA2D02" w:rsidP="00555016">
      <w:pPr>
        <w:pStyle w:val="ListParagraph"/>
        <w:numPr>
          <w:ilvl w:val="0"/>
          <w:numId w:val="18"/>
        </w:numPr>
        <w:rPr>
          <w:rFonts w:ascii="Arial" w:hAnsi="Arial" w:cs="Arial"/>
        </w:rPr>
      </w:pPr>
      <w:r w:rsidRPr="00146D5A">
        <w:rPr>
          <w:rFonts w:ascii="Arial" w:hAnsi="Arial" w:cs="Arial"/>
        </w:rPr>
        <w:t>Memorial Day</w:t>
      </w:r>
    </w:p>
    <w:p w14:paraId="5D61B104" w14:textId="77777777" w:rsidR="00FA2D02" w:rsidRPr="00146D5A" w:rsidRDefault="00FA2D02" w:rsidP="00555016">
      <w:pPr>
        <w:pStyle w:val="ListParagraph"/>
        <w:numPr>
          <w:ilvl w:val="0"/>
          <w:numId w:val="18"/>
        </w:numPr>
        <w:rPr>
          <w:rFonts w:ascii="Arial" w:hAnsi="Arial" w:cs="Arial"/>
        </w:rPr>
      </w:pPr>
      <w:r w:rsidRPr="00146D5A">
        <w:rPr>
          <w:rFonts w:ascii="Arial" w:hAnsi="Arial" w:cs="Arial"/>
        </w:rPr>
        <w:t>Independence Day</w:t>
      </w:r>
    </w:p>
    <w:p w14:paraId="07D0DAD2" w14:textId="77777777" w:rsidR="00FA2D02" w:rsidRPr="00146D5A" w:rsidRDefault="00FA2D02" w:rsidP="00555016">
      <w:pPr>
        <w:pStyle w:val="ListParagraph"/>
        <w:numPr>
          <w:ilvl w:val="0"/>
          <w:numId w:val="18"/>
        </w:numPr>
        <w:rPr>
          <w:rFonts w:ascii="Arial" w:hAnsi="Arial" w:cs="Arial"/>
        </w:rPr>
      </w:pPr>
      <w:r w:rsidRPr="00146D5A">
        <w:rPr>
          <w:rFonts w:ascii="Arial" w:hAnsi="Arial" w:cs="Arial"/>
        </w:rPr>
        <w:lastRenderedPageBreak/>
        <w:t>Labor Day</w:t>
      </w:r>
    </w:p>
    <w:p w14:paraId="72676122" w14:textId="77777777" w:rsidR="00FA2D02" w:rsidRPr="00146D5A" w:rsidRDefault="00FA2D02" w:rsidP="00555016">
      <w:pPr>
        <w:pStyle w:val="ListParagraph"/>
        <w:numPr>
          <w:ilvl w:val="0"/>
          <w:numId w:val="18"/>
        </w:numPr>
        <w:rPr>
          <w:rFonts w:ascii="Arial" w:hAnsi="Arial" w:cs="Arial"/>
        </w:rPr>
      </w:pPr>
      <w:r w:rsidRPr="00146D5A">
        <w:rPr>
          <w:rFonts w:ascii="Arial" w:hAnsi="Arial" w:cs="Arial"/>
        </w:rPr>
        <w:t>Veterans Day</w:t>
      </w:r>
    </w:p>
    <w:p w14:paraId="0306540F" w14:textId="77777777" w:rsidR="00FA2D02" w:rsidRPr="00146D5A" w:rsidRDefault="00FA2D02" w:rsidP="00555016">
      <w:pPr>
        <w:pStyle w:val="ListParagraph"/>
        <w:numPr>
          <w:ilvl w:val="0"/>
          <w:numId w:val="18"/>
        </w:numPr>
        <w:rPr>
          <w:rFonts w:ascii="Arial" w:hAnsi="Arial" w:cs="Arial"/>
        </w:rPr>
      </w:pPr>
      <w:r w:rsidRPr="00146D5A">
        <w:rPr>
          <w:rFonts w:ascii="Arial" w:hAnsi="Arial" w:cs="Arial"/>
        </w:rPr>
        <w:t>Thanksgiving Day</w:t>
      </w:r>
    </w:p>
    <w:p w14:paraId="24D37CEC" w14:textId="77777777" w:rsidR="00FA2D02" w:rsidRPr="00146D5A" w:rsidRDefault="00FA2D02" w:rsidP="00555016">
      <w:pPr>
        <w:pStyle w:val="ListParagraph"/>
        <w:numPr>
          <w:ilvl w:val="0"/>
          <w:numId w:val="18"/>
        </w:numPr>
        <w:rPr>
          <w:rFonts w:ascii="Arial" w:hAnsi="Arial" w:cs="Arial"/>
        </w:rPr>
      </w:pPr>
      <w:r w:rsidRPr="00146D5A">
        <w:rPr>
          <w:rFonts w:ascii="Arial" w:hAnsi="Arial" w:cs="Arial"/>
        </w:rPr>
        <w:t>Day After Thanksgiving Day</w:t>
      </w:r>
    </w:p>
    <w:p w14:paraId="606C296D" w14:textId="77777777" w:rsidR="00FA2D02" w:rsidRPr="00146D5A" w:rsidRDefault="00FA2D02" w:rsidP="00555016">
      <w:pPr>
        <w:pStyle w:val="ListParagraph"/>
        <w:numPr>
          <w:ilvl w:val="0"/>
          <w:numId w:val="18"/>
        </w:numPr>
        <w:rPr>
          <w:rFonts w:ascii="Arial" w:hAnsi="Arial" w:cs="Arial"/>
        </w:rPr>
      </w:pPr>
      <w:r w:rsidRPr="00146D5A">
        <w:rPr>
          <w:rFonts w:ascii="Arial" w:hAnsi="Arial" w:cs="Arial"/>
        </w:rPr>
        <w:t>Christmas Day</w:t>
      </w:r>
    </w:p>
    <w:p w14:paraId="2D52EEEA" w14:textId="77777777" w:rsidR="0088593F" w:rsidRDefault="00FA2D02" w:rsidP="00E30851">
      <w:pPr>
        <w:pStyle w:val="ListParagraph"/>
        <w:numPr>
          <w:ilvl w:val="0"/>
          <w:numId w:val="18"/>
        </w:numPr>
        <w:rPr>
          <w:rFonts w:ascii="Arial" w:hAnsi="Arial" w:cs="Arial"/>
        </w:rPr>
      </w:pPr>
      <w:r w:rsidRPr="0088593F">
        <w:rPr>
          <w:rFonts w:ascii="Arial" w:hAnsi="Arial" w:cs="Arial"/>
        </w:rPr>
        <w:t>Two floating days</w:t>
      </w:r>
      <w:r w:rsidR="00CC536E" w:rsidRPr="0088593F">
        <w:rPr>
          <w:rFonts w:ascii="Arial" w:hAnsi="Arial" w:cs="Arial"/>
        </w:rPr>
        <w:t xml:space="preserve"> </w:t>
      </w:r>
    </w:p>
    <w:p w14:paraId="78190E0A" w14:textId="77777777" w:rsidR="0088593F" w:rsidRDefault="0088593F" w:rsidP="0088593F">
      <w:pPr>
        <w:pStyle w:val="ListParagraph"/>
        <w:ind w:left="1440"/>
        <w:rPr>
          <w:rFonts w:ascii="Arial" w:hAnsi="Arial" w:cs="Arial"/>
        </w:rPr>
      </w:pPr>
    </w:p>
    <w:p w14:paraId="6F110200" w14:textId="4C766501" w:rsidR="00146D5A" w:rsidRPr="0088593F" w:rsidRDefault="00146D5A" w:rsidP="0088593F">
      <w:pPr>
        <w:rPr>
          <w:rFonts w:cs="Arial"/>
        </w:rPr>
      </w:pPr>
      <w:r w:rsidRPr="0088593F">
        <w:rPr>
          <w:rFonts w:cs="Arial"/>
        </w:rPr>
        <w:t xml:space="preserve">Holiday pay will be provided at a regular rate of pay when a Town celebrated holiday falls on an assigned workday.  </w:t>
      </w:r>
      <w:r w:rsidR="00CC536E" w:rsidRPr="0088593F">
        <w:rPr>
          <w:rFonts w:cs="Arial"/>
        </w:rPr>
        <w:t xml:space="preserve">Floating holidays will be assigned by the TM at the beginning of the fiscal year.  </w:t>
      </w:r>
      <w:r w:rsidR="008707C4" w:rsidRPr="0088593F">
        <w:rPr>
          <w:rFonts w:cs="Arial"/>
        </w:rPr>
        <w:t xml:space="preserve"> OR   </w:t>
      </w:r>
      <w:r w:rsidR="00CC536E" w:rsidRPr="0088593F">
        <w:rPr>
          <w:rFonts w:cs="Arial"/>
        </w:rPr>
        <w:t xml:space="preserve">Floating holidays are to be used at the employee’s discretion to observe holidays that may not be official Town holidays. </w:t>
      </w:r>
      <w:r w:rsidRPr="0088593F">
        <w:rPr>
          <w:rFonts w:cs="Arial"/>
        </w:rPr>
        <w:t xml:space="preserve">Part-time employees are not eligible for </w:t>
      </w:r>
      <w:r w:rsidR="0088593F">
        <w:rPr>
          <w:rFonts w:cs="Arial"/>
        </w:rPr>
        <w:t>holiday pay</w:t>
      </w:r>
      <w:r w:rsidR="0009550A">
        <w:rPr>
          <w:rFonts w:cs="Arial"/>
        </w:rPr>
        <w:t xml:space="preserve"> or floating holidays</w:t>
      </w:r>
      <w:r w:rsidRPr="0088593F">
        <w:rPr>
          <w:rFonts w:cs="Arial"/>
        </w:rPr>
        <w:t>.</w:t>
      </w:r>
    </w:p>
    <w:p w14:paraId="6FDA3EBF" w14:textId="77777777" w:rsidR="00FA2D02" w:rsidRPr="00703D57" w:rsidRDefault="00FA2D02" w:rsidP="00703D57">
      <w:pPr>
        <w:pStyle w:val="NoSpacing"/>
        <w:rPr>
          <w:rFonts w:ascii="Arial" w:hAnsi="Arial" w:cs="Arial"/>
        </w:rPr>
      </w:pPr>
    </w:p>
    <w:p w14:paraId="22A60B24" w14:textId="66407834" w:rsidR="00FA2D02" w:rsidRDefault="00456777" w:rsidP="00FD3023">
      <w:pPr>
        <w:pStyle w:val="Heading1"/>
      </w:pPr>
      <w:bookmarkStart w:id="50" w:name="_Toc206684513"/>
      <w:r>
        <w:t>FUNERAL LEAVE</w:t>
      </w:r>
      <w:bookmarkEnd w:id="50"/>
    </w:p>
    <w:p w14:paraId="6FBE2849" w14:textId="77777777" w:rsidR="00456777" w:rsidRPr="00456777" w:rsidRDefault="00456777" w:rsidP="00456777"/>
    <w:p w14:paraId="57063154" w14:textId="78135E66" w:rsidR="00FA2D02" w:rsidRDefault="00FA2D02" w:rsidP="00703D57">
      <w:pPr>
        <w:pStyle w:val="NoSpacing"/>
        <w:rPr>
          <w:rFonts w:ascii="Arial" w:hAnsi="Arial" w:cs="Arial"/>
        </w:rPr>
      </w:pPr>
      <w:r w:rsidRPr="00703D57">
        <w:rPr>
          <w:rFonts w:ascii="Arial" w:hAnsi="Arial" w:cs="Arial"/>
        </w:rPr>
        <w:t xml:space="preserve">Up to three (3) days leave with pay shall be granted to </w:t>
      </w:r>
      <w:r w:rsidR="00A21357">
        <w:rPr>
          <w:rFonts w:ascii="Arial" w:hAnsi="Arial" w:cs="Arial"/>
        </w:rPr>
        <w:t xml:space="preserve">full-time </w:t>
      </w:r>
      <w:r w:rsidRPr="00703D57">
        <w:rPr>
          <w:rFonts w:ascii="Arial" w:hAnsi="Arial" w:cs="Arial"/>
        </w:rPr>
        <w:t>employee</w:t>
      </w:r>
      <w:r w:rsidR="00A21357">
        <w:rPr>
          <w:rFonts w:ascii="Arial" w:hAnsi="Arial" w:cs="Arial"/>
        </w:rPr>
        <w:t>s</w:t>
      </w:r>
      <w:r w:rsidRPr="00703D57">
        <w:rPr>
          <w:rFonts w:ascii="Arial" w:hAnsi="Arial" w:cs="Arial"/>
        </w:rPr>
        <w:t xml:space="preserve"> for death in the immediate family of the employee, or the immediate family of the employee’s spouse.  Immediate family for purposes of this clause is defined as: parents, grandparents, spouse, </w:t>
      </w:r>
      <w:r w:rsidR="00A966C4" w:rsidRPr="00703D57">
        <w:rPr>
          <w:rFonts w:ascii="Arial" w:hAnsi="Arial" w:cs="Arial"/>
        </w:rPr>
        <w:t>sibling</w:t>
      </w:r>
      <w:r w:rsidRPr="00703D57">
        <w:rPr>
          <w:rFonts w:ascii="Arial" w:hAnsi="Arial" w:cs="Arial"/>
        </w:rPr>
        <w:t xml:space="preserve">, child, stepchild, </w:t>
      </w:r>
      <w:r w:rsidR="00A966C4" w:rsidRPr="00703D57">
        <w:rPr>
          <w:rFonts w:ascii="Arial" w:hAnsi="Arial" w:cs="Arial"/>
        </w:rPr>
        <w:t>child</w:t>
      </w:r>
      <w:r w:rsidRPr="00703D57">
        <w:rPr>
          <w:rFonts w:ascii="Arial" w:hAnsi="Arial" w:cs="Arial"/>
        </w:rPr>
        <w:t>-in-law, or grandchild, and any other relation who is domiciled in the employee’s household.</w:t>
      </w:r>
      <w:r w:rsidR="00FA0787" w:rsidRPr="00703D57">
        <w:rPr>
          <w:rFonts w:ascii="Arial" w:hAnsi="Arial" w:cs="Arial"/>
        </w:rPr>
        <w:t xml:space="preserve">  In extraordinary circumstances </w:t>
      </w:r>
      <w:r w:rsidR="008F24FB" w:rsidRPr="00703D57">
        <w:rPr>
          <w:rFonts w:ascii="Arial" w:hAnsi="Arial" w:cs="Arial"/>
        </w:rPr>
        <w:t xml:space="preserve">or those </w:t>
      </w:r>
      <w:r w:rsidR="00FA0787" w:rsidRPr="00703D57">
        <w:rPr>
          <w:rFonts w:ascii="Arial" w:hAnsi="Arial" w:cs="Arial"/>
        </w:rPr>
        <w:t xml:space="preserve">requiring </w:t>
      </w:r>
      <w:r w:rsidR="008F24FB" w:rsidRPr="00703D57">
        <w:rPr>
          <w:rFonts w:ascii="Arial" w:hAnsi="Arial" w:cs="Arial"/>
        </w:rPr>
        <w:t xml:space="preserve">extensive </w:t>
      </w:r>
      <w:r w:rsidR="00FA0787" w:rsidRPr="00703D57">
        <w:rPr>
          <w:rFonts w:ascii="Arial" w:hAnsi="Arial" w:cs="Arial"/>
        </w:rPr>
        <w:t>travel</w:t>
      </w:r>
      <w:r w:rsidR="008F24FB" w:rsidRPr="00703D57">
        <w:rPr>
          <w:rFonts w:ascii="Arial" w:hAnsi="Arial" w:cs="Arial"/>
        </w:rPr>
        <w:t xml:space="preserve">, up </w:t>
      </w:r>
      <w:r w:rsidR="00FA0787" w:rsidRPr="00703D57">
        <w:rPr>
          <w:rFonts w:ascii="Arial" w:hAnsi="Arial" w:cs="Arial"/>
        </w:rPr>
        <w:t xml:space="preserve">to two additional days </w:t>
      </w:r>
      <w:r w:rsidR="008F24FB" w:rsidRPr="00703D57">
        <w:rPr>
          <w:rFonts w:ascii="Arial" w:hAnsi="Arial" w:cs="Arial"/>
        </w:rPr>
        <w:t>may be granted by the Town Manager upon written request.</w:t>
      </w:r>
    </w:p>
    <w:p w14:paraId="6F076EC2" w14:textId="77777777" w:rsidR="00703D57" w:rsidRDefault="00703D57" w:rsidP="00703D57">
      <w:pPr>
        <w:pStyle w:val="NoSpacing"/>
        <w:rPr>
          <w:rFonts w:ascii="Arial" w:hAnsi="Arial" w:cs="Arial"/>
        </w:rPr>
      </w:pPr>
    </w:p>
    <w:p w14:paraId="5DDCB87C" w14:textId="03621111" w:rsidR="00703D57" w:rsidRDefault="00703D57" w:rsidP="00FD3023">
      <w:pPr>
        <w:pStyle w:val="Heading1"/>
      </w:pPr>
      <w:bookmarkStart w:id="51" w:name="_Toc206684514"/>
      <w:r w:rsidRPr="00AC644A">
        <w:t>OTHER LEAVE</w:t>
      </w:r>
      <w:bookmarkEnd w:id="51"/>
    </w:p>
    <w:p w14:paraId="779E6694" w14:textId="77777777" w:rsidR="00703D57" w:rsidRDefault="00703D57" w:rsidP="00703D57">
      <w:pPr>
        <w:rPr>
          <w:rFonts w:cs="Arial"/>
          <w:b/>
          <w:bCs/>
          <w:u w:val="single"/>
        </w:rPr>
      </w:pPr>
    </w:p>
    <w:p w14:paraId="12D22D6F" w14:textId="6749D9A1" w:rsidR="00703D57" w:rsidRPr="00E642B7" w:rsidRDefault="00703D57" w:rsidP="00703D57">
      <w:pPr>
        <w:rPr>
          <w:rFonts w:cs="Arial"/>
        </w:rPr>
      </w:pPr>
      <w:r w:rsidRPr="00E642B7">
        <w:rPr>
          <w:rFonts w:cs="Arial"/>
        </w:rPr>
        <w:t xml:space="preserve">Employees shall be granted leave with </w:t>
      </w:r>
      <w:r w:rsidR="00A21357">
        <w:rPr>
          <w:rFonts w:cs="Arial"/>
        </w:rPr>
        <w:t xml:space="preserve">or without </w:t>
      </w:r>
      <w:r w:rsidRPr="00E642B7">
        <w:rPr>
          <w:rFonts w:cs="Arial"/>
        </w:rPr>
        <w:t xml:space="preserve">pay for the following reasons and subject to the </w:t>
      </w:r>
      <w:r w:rsidR="00A21357">
        <w:rPr>
          <w:rFonts w:cs="Arial"/>
        </w:rPr>
        <w:t>applicable laws</w:t>
      </w:r>
      <w:r w:rsidRPr="00E642B7">
        <w:rPr>
          <w:rFonts w:cs="Arial"/>
        </w:rPr>
        <w:t>:</w:t>
      </w:r>
      <w:r w:rsidR="00A470C2">
        <w:rPr>
          <w:rFonts w:cs="Arial"/>
        </w:rPr>
        <w:t xml:space="preserve"> </w:t>
      </w:r>
    </w:p>
    <w:p w14:paraId="2425C3EF" w14:textId="77777777" w:rsidR="00703D57" w:rsidRPr="00E642B7" w:rsidRDefault="00703D57" w:rsidP="00703D57">
      <w:pPr>
        <w:rPr>
          <w:rFonts w:cs="Arial"/>
        </w:rPr>
      </w:pPr>
    </w:p>
    <w:p w14:paraId="57DA5BAC" w14:textId="77777777" w:rsidR="00703D57" w:rsidRDefault="00703D57" w:rsidP="00703D57">
      <w:pPr>
        <w:pStyle w:val="ListParagraph"/>
        <w:numPr>
          <w:ilvl w:val="0"/>
          <w:numId w:val="19"/>
        </w:numPr>
        <w:rPr>
          <w:rFonts w:ascii="Arial" w:hAnsi="Arial" w:cs="Arial"/>
        </w:rPr>
      </w:pPr>
      <w:r>
        <w:rPr>
          <w:rFonts w:ascii="Arial" w:hAnsi="Arial" w:cs="Arial"/>
        </w:rPr>
        <w:t>Jury Duty</w:t>
      </w:r>
    </w:p>
    <w:p w14:paraId="6EFBC9FF" w14:textId="77777777" w:rsidR="00703D57" w:rsidRDefault="00703D57" w:rsidP="00703D57">
      <w:pPr>
        <w:pStyle w:val="ListParagraph"/>
        <w:numPr>
          <w:ilvl w:val="0"/>
          <w:numId w:val="19"/>
        </w:numPr>
        <w:rPr>
          <w:rFonts w:ascii="Arial" w:hAnsi="Arial" w:cs="Arial"/>
        </w:rPr>
      </w:pPr>
      <w:r>
        <w:rPr>
          <w:rFonts w:ascii="Arial" w:hAnsi="Arial" w:cs="Arial"/>
        </w:rPr>
        <w:t>Participation in short term military training in the Federal Reserve or National Guard</w:t>
      </w:r>
    </w:p>
    <w:p w14:paraId="2628FD77" w14:textId="77777777" w:rsidR="0048284A" w:rsidRDefault="0048284A" w:rsidP="00B76648">
      <w:pPr>
        <w:pStyle w:val="BodyTextIndent2"/>
        <w:ind w:left="0"/>
        <w:jc w:val="left"/>
        <w:rPr>
          <w:rFonts w:cs="Arial"/>
          <w:szCs w:val="22"/>
        </w:rPr>
      </w:pPr>
    </w:p>
    <w:p w14:paraId="7E046945" w14:textId="64356156" w:rsidR="0048284A" w:rsidRDefault="00456777" w:rsidP="00FD3023">
      <w:pPr>
        <w:pStyle w:val="Heading1"/>
      </w:pPr>
      <w:bookmarkStart w:id="52" w:name="_Toc206684515"/>
      <w:r w:rsidRPr="0048284A">
        <w:t xml:space="preserve">EDUCATIONAL STIPENDS </w:t>
      </w:r>
      <w:r>
        <w:t xml:space="preserve">AND LONGEVITY </w:t>
      </w:r>
      <w:r w:rsidRPr="0048284A">
        <w:t xml:space="preserve">FOR </w:t>
      </w:r>
      <w:r>
        <w:t>POLICE CHIEF AND POLICE CAPTAIN</w:t>
      </w:r>
      <w:bookmarkEnd w:id="52"/>
    </w:p>
    <w:p w14:paraId="756D6443" w14:textId="77777777" w:rsidR="00456777" w:rsidRDefault="00456777" w:rsidP="00B76648">
      <w:pPr>
        <w:pStyle w:val="BodyTextIndent2"/>
        <w:ind w:left="0"/>
        <w:jc w:val="left"/>
        <w:rPr>
          <w:rFonts w:cs="Arial"/>
          <w:b/>
          <w:bCs/>
          <w:szCs w:val="22"/>
          <w:u w:val="single"/>
        </w:rPr>
      </w:pPr>
    </w:p>
    <w:p w14:paraId="64150044" w14:textId="56A2EAB1" w:rsidR="00103496" w:rsidRPr="00703D57" w:rsidRDefault="00091185" w:rsidP="00703D57">
      <w:pPr>
        <w:pStyle w:val="NoSpacing"/>
        <w:rPr>
          <w:rFonts w:ascii="Arial" w:hAnsi="Arial" w:cs="Arial"/>
        </w:rPr>
      </w:pPr>
      <w:r w:rsidRPr="00703D57">
        <w:rPr>
          <w:rFonts w:ascii="Arial" w:hAnsi="Arial" w:cs="Arial"/>
        </w:rPr>
        <w:t xml:space="preserve">For the Police Chief and Captain hired before 11/1/24, </w:t>
      </w:r>
      <w:r w:rsidR="00103496" w:rsidRPr="00703D57">
        <w:rPr>
          <w:rFonts w:ascii="Arial" w:hAnsi="Arial" w:cs="Arial"/>
        </w:rPr>
        <w:t xml:space="preserve">the Finance Department shall cause to be paid </w:t>
      </w:r>
      <w:r w:rsidR="00801E69" w:rsidRPr="00703D57">
        <w:rPr>
          <w:rFonts w:ascii="Arial" w:hAnsi="Arial" w:cs="Arial"/>
        </w:rPr>
        <w:t xml:space="preserve">as part of the </w:t>
      </w:r>
      <w:r w:rsidR="00103496" w:rsidRPr="00703D57">
        <w:rPr>
          <w:rFonts w:ascii="Arial" w:hAnsi="Arial" w:cs="Arial"/>
        </w:rPr>
        <w:t xml:space="preserve">first full July payroll, </w:t>
      </w:r>
      <w:r w:rsidR="00801E69" w:rsidRPr="00703D57">
        <w:rPr>
          <w:rFonts w:ascii="Arial" w:hAnsi="Arial" w:cs="Arial"/>
        </w:rPr>
        <w:t>the corresponding amounts for the following educ</w:t>
      </w:r>
      <w:r w:rsidR="00103496" w:rsidRPr="00703D57">
        <w:rPr>
          <w:rFonts w:ascii="Arial" w:hAnsi="Arial" w:cs="Arial"/>
        </w:rPr>
        <w:t>ational attainments from an accredited college or university:</w:t>
      </w:r>
    </w:p>
    <w:p w14:paraId="761CC9C6" w14:textId="77777777" w:rsidR="00103496" w:rsidRPr="00703D57" w:rsidRDefault="00103496" w:rsidP="00703D57">
      <w:pPr>
        <w:pStyle w:val="NoSpacing"/>
        <w:rPr>
          <w:rFonts w:ascii="Arial" w:hAnsi="Arial" w:cs="Arial"/>
        </w:rPr>
      </w:pPr>
    </w:p>
    <w:p w14:paraId="0B5BECEC" w14:textId="36F206B8" w:rsidR="0048284A" w:rsidRDefault="00103496" w:rsidP="00555016">
      <w:pPr>
        <w:pStyle w:val="BodyTextIndent2"/>
        <w:numPr>
          <w:ilvl w:val="0"/>
          <w:numId w:val="20"/>
        </w:numPr>
        <w:ind w:left="1440"/>
        <w:jc w:val="left"/>
        <w:rPr>
          <w:rFonts w:cs="Arial"/>
          <w:szCs w:val="22"/>
        </w:rPr>
      </w:pPr>
      <w:r>
        <w:rPr>
          <w:rFonts w:cs="Arial"/>
          <w:szCs w:val="22"/>
        </w:rPr>
        <w:t xml:space="preserve">$700 for a </w:t>
      </w:r>
      <w:r w:rsidR="00091185">
        <w:rPr>
          <w:rFonts w:cs="Arial"/>
          <w:szCs w:val="22"/>
        </w:rPr>
        <w:t>bachelor’s degree</w:t>
      </w:r>
      <w:r>
        <w:rPr>
          <w:rFonts w:cs="Arial"/>
          <w:szCs w:val="22"/>
        </w:rPr>
        <w:tab/>
      </w:r>
      <w:r w:rsidR="00F87BE0">
        <w:rPr>
          <w:rFonts w:cs="Arial"/>
          <w:szCs w:val="22"/>
        </w:rPr>
        <w:t xml:space="preserve"> or</w:t>
      </w:r>
    </w:p>
    <w:p w14:paraId="2CCD5D78" w14:textId="45C31834" w:rsidR="00103496" w:rsidRDefault="00103496" w:rsidP="00555016">
      <w:pPr>
        <w:pStyle w:val="BodyTextIndent2"/>
        <w:numPr>
          <w:ilvl w:val="0"/>
          <w:numId w:val="20"/>
        </w:numPr>
        <w:ind w:left="1440"/>
        <w:jc w:val="left"/>
        <w:rPr>
          <w:rFonts w:cs="Arial"/>
          <w:szCs w:val="22"/>
        </w:rPr>
      </w:pPr>
      <w:r>
        <w:rPr>
          <w:rFonts w:cs="Arial"/>
          <w:szCs w:val="22"/>
        </w:rPr>
        <w:t xml:space="preserve">$900 for a </w:t>
      </w:r>
      <w:r w:rsidR="00091185">
        <w:rPr>
          <w:rFonts w:cs="Arial"/>
          <w:szCs w:val="22"/>
        </w:rPr>
        <w:t>master’s degree</w:t>
      </w:r>
    </w:p>
    <w:p w14:paraId="77FEE71D" w14:textId="77777777" w:rsidR="00801E69" w:rsidRDefault="00801E69" w:rsidP="00801E69">
      <w:pPr>
        <w:pStyle w:val="BodyTextIndent2"/>
        <w:jc w:val="left"/>
        <w:rPr>
          <w:rFonts w:cs="Arial"/>
          <w:szCs w:val="22"/>
        </w:rPr>
      </w:pPr>
    </w:p>
    <w:p w14:paraId="442EBBAA" w14:textId="37C110CC" w:rsidR="00801E69" w:rsidRDefault="00801E69" w:rsidP="00801E69">
      <w:pPr>
        <w:pStyle w:val="BodyTextIndent2"/>
        <w:ind w:left="0"/>
        <w:jc w:val="left"/>
        <w:rPr>
          <w:rFonts w:cs="Arial"/>
          <w:szCs w:val="22"/>
        </w:rPr>
      </w:pPr>
      <w:r>
        <w:rPr>
          <w:rFonts w:cs="Arial"/>
          <w:szCs w:val="22"/>
        </w:rPr>
        <w:t xml:space="preserve">Further, in July of every year to the Police Captain, the Finance Department shall cause to be paid as part of the first full July payroll, $800 for </w:t>
      </w:r>
      <w:r w:rsidR="00091185">
        <w:rPr>
          <w:rFonts w:cs="Arial"/>
          <w:szCs w:val="22"/>
        </w:rPr>
        <w:t>l</w:t>
      </w:r>
      <w:r>
        <w:rPr>
          <w:rFonts w:cs="Arial"/>
          <w:szCs w:val="22"/>
        </w:rPr>
        <w:t>ongevity</w:t>
      </w:r>
      <w:r w:rsidR="00F87BE0">
        <w:rPr>
          <w:rFonts w:cs="Arial"/>
          <w:szCs w:val="22"/>
        </w:rPr>
        <w:t xml:space="preserve"> provided the Police Captain has 20 or more years of service with the Town</w:t>
      </w:r>
      <w:r>
        <w:rPr>
          <w:rFonts w:cs="Arial"/>
          <w:szCs w:val="22"/>
        </w:rPr>
        <w:t>.</w:t>
      </w:r>
    </w:p>
    <w:p w14:paraId="6EBDB383" w14:textId="77777777" w:rsidR="00D02556" w:rsidRDefault="00D02556" w:rsidP="00801E69">
      <w:pPr>
        <w:pStyle w:val="BodyTextIndent2"/>
        <w:ind w:left="0"/>
        <w:jc w:val="left"/>
        <w:rPr>
          <w:rFonts w:cs="Arial"/>
          <w:szCs w:val="22"/>
        </w:rPr>
      </w:pPr>
    </w:p>
    <w:p w14:paraId="7A7B5640" w14:textId="77777777" w:rsidR="006155B8" w:rsidRDefault="006155B8" w:rsidP="00D02556">
      <w:pPr>
        <w:spacing w:after="200" w:line="276" w:lineRule="auto"/>
        <w:rPr>
          <w:rFonts w:eastAsiaTheme="minorHAnsi" w:cs="Arial"/>
          <w:b/>
          <w:bCs/>
          <w:kern w:val="2"/>
          <w:szCs w:val="22"/>
          <w:u w:val="single"/>
          <w14:ligatures w14:val="standardContextual"/>
        </w:rPr>
      </w:pPr>
    </w:p>
    <w:p w14:paraId="2EC703B0" w14:textId="77777777" w:rsidR="006155B8" w:rsidRDefault="006155B8" w:rsidP="00D02556">
      <w:pPr>
        <w:spacing w:after="200" w:line="276" w:lineRule="auto"/>
        <w:rPr>
          <w:rFonts w:eastAsiaTheme="minorHAnsi" w:cs="Arial"/>
          <w:b/>
          <w:bCs/>
          <w:kern w:val="2"/>
          <w:szCs w:val="22"/>
          <w:u w:val="single"/>
          <w14:ligatures w14:val="standardContextual"/>
        </w:rPr>
      </w:pPr>
    </w:p>
    <w:p w14:paraId="0E4E4ABC" w14:textId="68A8CCD5" w:rsidR="00D02556" w:rsidRPr="00D02556" w:rsidRDefault="00D02556" w:rsidP="00D02556">
      <w:pPr>
        <w:spacing w:after="200" w:line="276" w:lineRule="auto"/>
        <w:rPr>
          <w:rFonts w:eastAsiaTheme="minorHAnsi" w:cs="Arial"/>
          <w:b/>
          <w:bCs/>
          <w:kern w:val="2"/>
          <w:szCs w:val="22"/>
          <w:u w:val="single"/>
          <w14:ligatures w14:val="standardContextual"/>
        </w:rPr>
      </w:pPr>
      <w:r w:rsidRPr="00D02556">
        <w:rPr>
          <w:rFonts w:eastAsiaTheme="minorHAnsi" w:cs="Arial"/>
          <w:b/>
          <w:bCs/>
          <w:kern w:val="2"/>
          <w:szCs w:val="22"/>
          <w:u w:val="single"/>
          <w14:ligatures w14:val="standardContextual"/>
        </w:rPr>
        <w:lastRenderedPageBreak/>
        <w:t>Continuing Education</w:t>
      </w:r>
    </w:p>
    <w:p w14:paraId="150A06E2" w14:textId="74678C99" w:rsidR="00D02556" w:rsidRPr="00B44087" w:rsidRDefault="00D02556" w:rsidP="00D02556">
      <w:pPr>
        <w:spacing w:after="200" w:line="276" w:lineRule="auto"/>
        <w:rPr>
          <w:rFonts w:eastAsiaTheme="minorHAnsi" w:cs="Arial"/>
          <w:kern w:val="2"/>
          <w:szCs w:val="22"/>
          <w14:ligatures w14:val="standardContextual"/>
        </w:rPr>
      </w:pPr>
      <w:r w:rsidRPr="00B44087">
        <w:rPr>
          <w:rFonts w:eastAsiaTheme="minorHAnsi" w:cs="Arial"/>
          <w:kern w:val="2"/>
          <w:szCs w:val="22"/>
          <w14:ligatures w14:val="standardContextual"/>
        </w:rPr>
        <w:t xml:space="preserve">Upon approval from the Town Manager, </w:t>
      </w:r>
      <w:r>
        <w:rPr>
          <w:rFonts w:eastAsiaTheme="minorHAnsi" w:cs="Arial"/>
          <w:kern w:val="2"/>
          <w:szCs w:val="22"/>
          <w14:ligatures w14:val="standardContextual"/>
        </w:rPr>
        <w:t xml:space="preserve">full time </w:t>
      </w:r>
      <w:r w:rsidRPr="00B44087">
        <w:rPr>
          <w:rFonts w:eastAsiaTheme="minorHAnsi" w:cs="Arial"/>
          <w:kern w:val="2"/>
          <w:szCs w:val="22"/>
          <w14:ligatures w14:val="standardContextual"/>
        </w:rPr>
        <w:t xml:space="preserve">employees enrolling in college level courses at an accredited college/university shall be reimbursed for the cost of tuition, fees, books and materials. Room and board are not reimbursable expenses. The maximum calendar year benefit is $4,000 for undergraduate courses and $5,000 for graduate courses.  The course must be work-related or considered an asset to the current or future anticipated job function.  Documentation of expenses and passing grade must be submitted within 30 days of course completion to obtain reimbursement. Employees once paid may be subject to reimbursing the Town if employment is terminated within two years following payment by the Town.  </w:t>
      </w:r>
      <w:r w:rsidRPr="00B44087">
        <w:rPr>
          <w:rFonts w:cs="Arial"/>
          <w:szCs w:val="22"/>
        </w:rPr>
        <w:t xml:space="preserve">Requests should be made through Human Resources, who will provide all the necessary forms and facilitate the approval process. </w:t>
      </w:r>
    </w:p>
    <w:p w14:paraId="09336DDA" w14:textId="77777777" w:rsidR="00D02556" w:rsidRDefault="00D02556" w:rsidP="00801E69">
      <w:pPr>
        <w:pStyle w:val="BodyTextIndent2"/>
        <w:ind w:left="0"/>
        <w:jc w:val="left"/>
        <w:rPr>
          <w:rFonts w:cs="Arial"/>
          <w:szCs w:val="22"/>
        </w:rPr>
      </w:pPr>
    </w:p>
    <w:p w14:paraId="1402B7F8" w14:textId="77777777" w:rsidR="00D55FAB" w:rsidRDefault="00D55FAB" w:rsidP="00801E69">
      <w:pPr>
        <w:pStyle w:val="BodyTextIndent2"/>
        <w:ind w:left="0"/>
        <w:jc w:val="left"/>
        <w:rPr>
          <w:rFonts w:cs="Arial"/>
          <w:szCs w:val="22"/>
        </w:rPr>
      </w:pPr>
    </w:p>
    <w:p w14:paraId="3283E762" w14:textId="77777777" w:rsidR="00103496" w:rsidRDefault="00103496" w:rsidP="00103496">
      <w:pPr>
        <w:pStyle w:val="BodyTextIndent2"/>
        <w:ind w:left="0"/>
        <w:jc w:val="left"/>
        <w:rPr>
          <w:rFonts w:cs="Arial"/>
          <w:szCs w:val="22"/>
        </w:rPr>
      </w:pPr>
    </w:p>
    <w:p w14:paraId="633ACF95" w14:textId="5FE16D52" w:rsidR="00482B86" w:rsidRPr="00C22DF7" w:rsidRDefault="00482B86" w:rsidP="00C22DF7">
      <w:pPr>
        <w:pStyle w:val="Heading1"/>
      </w:pPr>
      <w:bookmarkStart w:id="53" w:name="_Toc206684516"/>
      <w:r w:rsidRPr="00C22DF7">
        <w:t>FAMILY MEDICAL LEAVE ACT</w:t>
      </w:r>
      <w:bookmarkEnd w:id="53"/>
    </w:p>
    <w:p w14:paraId="2048DDB1" w14:textId="77777777" w:rsidR="00456777" w:rsidRPr="00391D4D" w:rsidRDefault="00456777" w:rsidP="00AC644A">
      <w:pPr>
        <w:rPr>
          <w:rFonts w:cs="Arial"/>
        </w:rPr>
      </w:pPr>
    </w:p>
    <w:p w14:paraId="1E6A407A" w14:textId="77777777" w:rsidR="00482B86" w:rsidRPr="00391D4D" w:rsidRDefault="00482B86" w:rsidP="00AC644A">
      <w:pPr>
        <w:rPr>
          <w:rFonts w:cs="Arial"/>
        </w:rPr>
      </w:pPr>
      <w:r w:rsidRPr="00391D4D">
        <w:rPr>
          <w:rFonts w:cs="Arial"/>
        </w:rPr>
        <w:t>The Family and Medical Leave Act (FMLA) entitles eligible employees of covered employers to take unpaid, job-protected leave for specified family and medical reasons in accordance with federal law.</w:t>
      </w:r>
    </w:p>
    <w:p w14:paraId="253D6609" w14:textId="77777777" w:rsidR="00482B86" w:rsidRPr="00391D4D" w:rsidRDefault="00482B86" w:rsidP="00AC644A">
      <w:pPr>
        <w:rPr>
          <w:rFonts w:cs="Arial"/>
        </w:rPr>
      </w:pPr>
    </w:p>
    <w:p w14:paraId="359BBD84" w14:textId="77777777" w:rsidR="00482B86" w:rsidRPr="00391D4D" w:rsidRDefault="00482B86" w:rsidP="00AC644A">
      <w:pPr>
        <w:rPr>
          <w:rFonts w:cs="Arial"/>
        </w:rPr>
      </w:pPr>
      <w:r w:rsidRPr="00391D4D">
        <w:rPr>
          <w:rFonts w:cs="Arial"/>
        </w:rPr>
        <w:t>To be eligible to take leave under the FMLA, an employee must:</w:t>
      </w:r>
    </w:p>
    <w:p w14:paraId="45EF8F7D" w14:textId="77777777" w:rsidR="00482B86" w:rsidRPr="00391D4D" w:rsidRDefault="00482B86" w:rsidP="00AC644A">
      <w:pPr>
        <w:rPr>
          <w:rFonts w:cs="Arial"/>
        </w:rPr>
      </w:pPr>
    </w:p>
    <w:p w14:paraId="0A8C2986" w14:textId="19860B83" w:rsidR="00482B86" w:rsidRPr="00391D4D" w:rsidRDefault="00482B86" w:rsidP="00555016">
      <w:pPr>
        <w:pStyle w:val="ListParagraph"/>
        <w:numPr>
          <w:ilvl w:val="0"/>
          <w:numId w:val="31"/>
        </w:numPr>
        <w:rPr>
          <w:rFonts w:ascii="Arial" w:hAnsi="Arial" w:cs="Arial"/>
        </w:rPr>
      </w:pPr>
      <w:r w:rsidRPr="00391D4D">
        <w:rPr>
          <w:rFonts w:ascii="Arial" w:hAnsi="Arial" w:cs="Arial"/>
        </w:rPr>
        <w:t>Work for a covered employer</w:t>
      </w:r>
    </w:p>
    <w:p w14:paraId="0757252A" w14:textId="467468D2" w:rsidR="00482B86" w:rsidRPr="00391D4D" w:rsidRDefault="00482B86" w:rsidP="00555016">
      <w:pPr>
        <w:pStyle w:val="ListParagraph"/>
        <w:numPr>
          <w:ilvl w:val="0"/>
          <w:numId w:val="31"/>
        </w:numPr>
        <w:rPr>
          <w:rFonts w:ascii="Arial" w:hAnsi="Arial" w:cs="Arial"/>
        </w:rPr>
      </w:pPr>
      <w:r w:rsidRPr="00391D4D">
        <w:rPr>
          <w:rFonts w:ascii="Arial" w:hAnsi="Arial" w:cs="Arial"/>
        </w:rPr>
        <w:t>Work 1,250 hours during the 12 months prior to the start of leave</w:t>
      </w:r>
    </w:p>
    <w:p w14:paraId="531E0C56" w14:textId="47656FFD" w:rsidR="00482B86" w:rsidRPr="00391D4D" w:rsidRDefault="00482B86" w:rsidP="00555016">
      <w:pPr>
        <w:pStyle w:val="ListParagraph"/>
        <w:numPr>
          <w:ilvl w:val="0"/>
          <w:numId w:val="31"/>
        </w:numPr>
        <w:rPr>
          <w:rFonts w:ascii="Arial" w:hAnsi="Arial" w:cs="Arial"/>
        </w:rPr>
      </w:pPr>
      <w:r w:rsidRPr="00391D4D">
        <w:rPr>
          <w:rFonts w:ascii="Arial" w:hAnsi="Arial" w:cs="Arial"/>
        </w:rPr>
        <w:t>Work at a location where 50 or more employees work at that location or within 75 miles of it and</w:t>
      </w:r>
    </w:p>
    <w:p w14:paraId="0335E65C" w14:textId="65C21ACD" w:rsidR="005D0E23" w:rsidRPr="00391D4D" w:rsidRDefault="005D0E23" w:rsidP="00555016">
      <w:pPr>
        <w:pStyle w:val="ListParagraph"/>
        <w:numPr>
          <w:ilvl w:val="0"/>
          <w:numId w:val="31"/>
        </w:numPr>
        <w:rPr>
          <w:rFonts w:ascii="Arial" w:hAnsi="Arial" w:cs="Arial"/>
        </w:rPr>
      </w:pPr>
      <w:r w:rsidRPr="00391D4D">
        <w:rPr>
          <w:rFonts w:ascii="Arial" w:hAnsi="Arial" w:cs="Arial"/>
        </w:rPr>
        <w:t>Have worked for the employer for 12 months. The 12 months of employment are not required to be consecutive for the employee to qualify for FMLA. The regulations clarify, however, that employment prior to a continuous break in service of seven years or more need not be counted unless the break in service is (1) due to an employee’s fulfillment of military obligations, or (2) governed by a collective bargaining agreement or other written agreement.</w:t>
      </w:r>
    </w:p>
    <w:p w14:paraId="24B5CC07" w14:textId="138F72D3" w:rsidR="005D0E23" w:rsidRPr="00391D4D" w:rsidRDefault="005D0E23" w:rsidP="005D0E23">
      <w:pPr>
        <w:rPr>
          <w:rFonts w:cs="Arial"/>
        </w:rPr>
      </w:pPr>
      <w:r w:rsidRPr="00391D4D">
        <w:rPr>
          <w:rFonts w:cs="Arial"/>
        </w:rPr>
        <w:t xml:space="preserve">Eligible employees are entitled to take up to 12 weeks of unpaid, job-protected leave in a twelve-month period, measured as a rolling </w:t>
      </w:r>
      <w:r w:rsidR="00391D4D" w:rsidRPr="00391D4D">
        <w:rPr>
          <w:rFonts w:cs="Arial"/>
        </w:rPr>
        <w:t>12-month</w:t>
      </w:r>
      <w:r w:rsidRPr="00391D4D">
        <w:rPr>
          <w:rFonts w:cs="Arial"/>
        </w:rPr>
        <w:t xml:space="preserve"> period calculated backward from the first date of authorized FMLA leave. Leave may be taken in consecutive time periods (e.g. for full week(s)) or intermittently (e.g. for portions of a week).</w:t>
      </w:r>
    </w:p>
    <w:p w14:paraId="3B15D8C3" w14:textId="77777777" w:rsidR="005D0E23" w:rsidRPr="00391D4D" w:rsidRDefault="005D0E23" w:rsidP="005D0E23">
      <w:pPr>
        <w:rPr>
          <w:rFonts w:cs="Arial"/>
        </w:rPr>
      </w:pPr>
    </w:p>
    <w:p w14:paraId="7E2BFE8F" w14:textId="1AA81AC9" w:rsidR="005D0E23" w:rsidRPr="00391D4D" w:rsidRDefault="005D0E23" w:rsidP="005D0E23">
      <w:pPr>
        <w:rPr>
          <w:rFonts w:cs="Arial"/>
        </w:rPr>
      </w:pPr>
      <w:r w:rsidRPr="00391D4D">
        <w:rPr>
          <w:rFonts w:cs="Arial"/>
        </w:rPr>
        <w:t xml:space="preserve">The FMLA entitles eligible employees of covered employers to take unpaid, job-protected leave for specified family and medical reasons, </w:t>
      </w:r>
      <w:r w:rsidR="00DB1D1A" w:rsidRPr="00391D4D">
        <w:rPr>
          <w:rFonts w:cs="Arial"/>
        </w:rPr>
        <w:t>with continuation of group health insurance coverage under the same terms and conditions as if the employee had not taken leave.</w:t>
      </w:r>
    </w:p>
    <w:p w14:paraId="445BEA0F" w14:textId="42CE5043" w:rsidR="00DB1D1A" w:rsidRPr="00391D4D" w:rsidRDefault="00DB1D1A" w:rsidP="005D0E23">
      <w:pPr>
        <w:rPr>
          <w:rFonts w:cs="Arial"/>
        </w:rPr>
      </w:pPr>
      <w:r w:rsidRPr="00391D4D">
        <w:rPr>
          <w:rFonts w:cs="Arial"/>
        </w:rPr>
        <w:t>Eligible employees are entitled to take up to up to 12 workweeks of FMLA leave in a 12-month period for any of the reasons listed below:</w:t>
      </w:r>
    </w:p>
    <w:p w14:paraId="60AE7AEA" w14:textId="77777777" w:rsidR="00DB1D1A" w:rsidRPr="00391D4D" w:rsidRDefault="00DB1D1A" w:rsidP="005D0E23">
      <w:pPr>
        <w:rPr>
          <w:rFonts w:cs="Arial"/>
        </w:rPr>
      </w:pPr>
    </w:p>
    <w:p w14:paraId="5AB9BBF7" w14:textId="0005EBCB" w:rsidR="00DB1D1A" w:rsidRPr="00391D4D" w:rsidRDefault="00DB1D1A" w:rsidP="00555016">
      <w:pPr>
        <w:pStyle w:val="ListParagraph"/>
        <w:numPr>
          <w:ilvl w:val="0"/>
          <w:numId w:val="32"/>
        </w:numPr>
        <w:rPr>
          <w:rFonts w:ascii="Arial" w:hAnsi="Arial" w:cs="Arial"/>
          <w:b/>
          <w:bCs/>
        </w:rPr>
      </w:pPr>
      <w:r w:rsidRPr="00391D4D">
        <w:rPr>
          <w:rFonts w:ascii="Arial" w:hAnsi="Arial" w:cs="Arial"/>
          <w:b/>
          <w:bCs/>
        </w:rPr>
        <w:t>The birth of a child and to bond with the newborn child within one year of birth.</w:t>
      </w:r>
    </w:p>
    <w:p w14:paraId="74AF7B60" w14:textId="77EF2820" w:rsidR="00482B86" w:rsidRPr="00391D4D" w:rsidRDefault="00735878" w:rsidP="00AC644A">
      <w:pPr>
        <w:rPr>
          <w:rFonts w:cs="Arial"/>
        </w:rPr>
      </w:pPr>
      <w:r w:rsidRPr="00391D4D">
        <w:rPr>
          <w:rFonts w:cs="Arial"/>
        </w:rPr>
        <w:lastRenderedPageBreak/>
        <w:t>An employee’s entitlement to FMLA for birth and bonding expires 12 months after the date of birth. Both mothers and fathers have the same right to take FMLA leave for the birth of a child. Birth and bonding leave must be taken as a continuous block of leave unless the employer agrees to allow intermittent leave (e.g., allowing a parent to return to work on a part-time schedule for 10 weeks).</w:t>
      </w:r>
    </w:p>
    <w:p w14:paraId="668680E9" w14:textId="77777777" w:rsidR="00A7246E" w:rsidRPr="00391D4D" w:rsidRDefault="00A7246E" w:rsidP="00AC644A">
      <w:pPr>
        <w:rPr>
          <w:rFonts w:cs="Arial"/>
        </w:rPr>
      </w:pPr>
    </w:p>
    <w:p w14:paraId="735FD10D" w14:textId="2197A07C" w:rsidR="00482B86" w:rsidRPr="00391D4D" w:rsidRDefault="00A7246E" w:rsidP="00555016">
      <w:pPr>
        <w:pStyle w:val="ListParagraph"/>
        <w:numPr>
          <w:ilvl w:val="0"/>
          <w:numId w:val="32"/>
        </w:numPr>
        <w:rPr>
          <w:rFonts w:cs="Arial"/>
          <w:b/>
          <w:bCs/>
          <w:u w:val="single"/>
        </w:rPr>
      </w:pPr>
      <w:r w:rsidRPr="00391D4D">
        <w:rPr>
          <w:rFonts w:ascii="Arial" w:hAnsi="Arial" w:cs="Arial"/>
          <w:b/>
          <w:bCs/>
        </w:rPr>
        <w:t>The placement with the employee of a child for adoption or foster care and to bond with the newly placed child within one year of placement.</w:t>
      </w:r>
    </w:p>
    <w:p w14:paraId="4D0F9AB2" w14:textId="54DCE702" w:rsidR="00A7246E" w:rsidRPr="00391D4D" w:rsidRDefault="00A7246E" w:rsidP="00A7246E">
      <w:pPr>
        <w:rPr>
          <w:rFonts w:cs="Arial"/>
        </w:rPr>
      </w:pPr>
      <w:r w:rsidRPr="00391D4D">
        <w:rPr>
          <w:rFonts w:cs="Arial"/>
        </w:rPr>
        <w:t>FMLA leave may be taken before the actual placement or adoption of a child if an absence from work is required for the placement for adoption or foster care to proceed. For example, the employee may be entitled to FMLA leave to attend counseling sessions, appear in court, consult with his or her attorney or the birth parent’s representative, submit to a physical examination, or travel to another country to complete an adoption before the actual date of placement. FMLA leave to bond with a child after placement must be taken as a continuous block of leave unless the employer agrees to allow intermittent leave. An employee’s entitlement to FMLA leave for the placement of a child for adoption of foster care expires 12 months after the placement.</w:t>
      </w:r>
    </w:p>
    <w:p w14:paraId="778ECB0C" w14:textId="77777777" w:rsidR="00A7246E" w:rsidRPr="00391D4D" w:rsidRDefault="00A7246E" w:rsidP="00A7246E">
      <w:pPr>
        <w:rPr>
          <w:rFonts w:cs="Arial"/>
        </w:rPr>
      </w:pPr>
    </w:p>
    <w:p w14:paraId="5F150419" w14:textId="66528A7C" w:rsidR="00A7246E" w:rsidRPr="00391D4D" w:rsidRDefault="00A7246E" w:rsidP="00555016">
      <w:pPr>
        <w:pStyle w:val="ListParagraph"/>
        <w:numPr>
          <w:ilvl w:val="0"/>
          <w:numId w:val="32"/>
        </w:numPr>
        <w:rPr>
          <w:rFonts w:cs="Arial"/>
        </w:rPr>
      </w:pPr>
      <w:r w:rsidRPr="00391D4D">
        <w:rPr>
          <w:rFonts w:ascii="Arial" w:hAnsi="Arial" w:cs="Arial"/>
        </w:rPr>
        <w:t>A serious health condition of the employee that makes the employee unable to perform the functions of his or her job. Absences related to a Worker’s Compensation injury or illness that qualifies as a serious medical condition as defined by the FMLA will run concurrently.</w:t>
      </w:r>
    </w:p>
    <w:p w14:paraId="097FB6F5" w14:textId="66E5B67D" w:rsidR="00893AFF" w:rsidRPr="00391D4D" w:rsidRDefault="00893AFF" w:rsidP="00893AFF">
      <w:pPr>
        <w:rPr>
          <w:rFonts w:cs="Arial"/>
        </w:rPr>
      </w:pPr>
      <w:r w:rsidRPr="00391D4D">
        <w:rPr>
          <w:rFonts w:cs="Arial"/>
        </w:rPr>
        <w:t xml:space="preserve">The FMLA defines a serious health condition as “an illness, injury, impairment, or physical or mental condition that </w:t>
      </w:r>
      <w:r w:rsidR="008826FB" w:rsidRPr="00391D4D">
        <w:rPr>
          <w:rFonts w:cs="Arial"/>
        </w:rPr>
        <w:t>involves</w:t>
      </w:r>
      <w:r w:rsidRPr="00391D4D">
        <w:rPr>
          <w:rFonts w:cs="Arial"/>
        </w:rPr>
        <w:t xml:space="preserve"> inpatient care in a hospital, hospice, or residential medical care facility; or continuing treatment by a health care provider.</w:t>
      </w:r>
    </w:p>
    <w:p w14:paraId="2E5C7304" w14:textId="77777777" w:rsidR="00893AFF" w:rsidRPr="00391D4D" w:rsidRDefault="00893AFF" w:rsidP="00893AFF">
      <w:pPr>
        <w:rPr>
          <w:rFonts w:cs="Arial"/>
        </w:rPr>
      </w:pPr>
    </w:p>
    <w:p w14:paraId="3BED9F80" w14:textId="77777777" w:rsidR="00893AFF" w:rsidRPr="00391D4D" w:rsidRDefault="00893AFF" w:rsidP="00893AFF">
      <w:pPr>
        <w:rPr>
          <w:rFonts w:cs="Arial"/>
        </w:rPr>
      </w:pPr>
      <w:r w:rsidRPr="00391D4D">
        <w:rPr>
          <w:rFonts w:cs="Arial"/>
        </w:rPr>
        <w:t>An employee is “unable to perform the functions of the position” where the employee’s health care provider finds that the employee:</w:t>
      </w:r>
    </w:p>
    <w:p w14:paraId="50998817" w14:textId="77777777" w:rsidR="00893AFF" w:rsidRPr="00391D4D" w:rsidRDefault="00893AFF" w:rsidP="00893AFF">
      <w:pPr>
        <w:rPr>
          <w:rFonts w:cs="Arial"/>
        </w:rPr>
      </w:pPr>
    </w:p>
    <w:p w14:paraId="6284612D" w14:textId="40DAB89D" w:rsidR="00893AFF" w:rsidRPr="00391D4D" w:rsidRDefault="00893AFF" w:rsidP="00555016">
      <w:pPr>
        <w:pStyle w:val="ListParagraph"/>
        <w:numPr>
          <w:ilvl w:val="0"/>
          <w:numId w:val="33"/>
        </w:numPr>
        <w:rPr>
          <w:rFonts w:cs="Arial"/>
        </w:rPr>
      </w:pPr>
      <w:r w:rsidRPr="00391D4D">
        <w:rPr>
          <w:rFonts w:ascii="Arial" w:hAnsi="Arial" w:cs="Arial"/>
        </w:rPr>
        <w:t>is unable to work at all, or</w:t>
      </w:r>
    </w:p>
    <w:p w14:paraId="09CD8B58" w14:textId="2576F2B8" w:rsidR="00893AFF" w:rsidRPr="00391D4D" w:rsidRDefault="00893AFF" w:rsidP="00555016">
      <w:pPr>
        <w:pStyle w:val="ListParagraph"/>
        <w:numPr>
          <w:ilvl w:val="0"/>
          <w:numId w:val="33"/>
        </w:numPr>
        <w:rPr>
          <w:rFonts w:cs="Arial"/>
        </w:rPr>
      </w:pPr>
      <w:r w:rsidRPr="00391D4D">
        <w:rPr>
          <w:rFonts w:ascii="Arial" w:hAnsi="Arial" w:cs="Arial"/>
        </w:rPr>
        <w:t>is unable to perform any one of the essential functions of the employee’s position.</w:t>
      </w:r>
    </w:p>
    <w:p w14:paraId="6EC236B6" w14:textId="7C885027" w:rsidR="00893AFF" w:rsidRPr="00391D4D" w:rsidRDefault="00893AFF" w:rsidP="00555016">
      <w:pPr>
        <w:pStyle w:val="ListParagraph"/>
        <w:numPr>
          <w:ilvl w:val="0"/>
          <w:numId w:val="33"/>
        </w:numPr>
        <w:rPr>
          <w:rFonts w:cs="Arial"/>
        </w:rPr>
      </w:pPr>
      <w:r w:rsidRPr="00391D4D">
        <w:rPr>
          <w:rFonts w:ascii="Arial" w:hAnsi="Arial" w:cs="Arial"/>
        </w:rPr>
        <w:t>An employee who must be absent from work to receive medical treatment for a serious health condition is unable to perform the essential functions of the position during the absence or treatment.</w:t>
      </w:r>
    </w:p>
    <w:p w14:paraId="54573612" w14:textId="7768AE85" w:rsidR="00893AFF" w:rsidRPr="00391D4D" w:rsidRDefault="00893AFF" w:rsidP="00893AFF">
      <w:pPr>
        <w:rPr>
          <w:rFonts w:cs="Arial"/>
        </w:rPr>
      </w:pPr>
      <w:r w:rsidRPr="00391D4D">
        <w:rPr>
          <w:rFonts w:cs="Arial"/>
        </w:rPr>
        <w:t xml:space="preserve">A return-to-work release </w:t>
      </w:r>
      <w:r w:rsidR="003E2365">
        <w:rPr>
          <w:rFonts w:cs="Arial"/>
        </w:rPr>
        <w:t xml:space="preserve">must </w:t>
      </w:r>
      <w:r w:rsidRPr="00391D4D">
        <w:rPr>
          <w:rFonts w:cs="Arial"/>
        </w:rPr>
        <w:t xml:space="preserve">be received by the Town prior to an employee’s return to work for </w:t>
      </w:r>
      <w:r w:rsidR="003E2365">
        <w:rPr>
          <w:rFonts w:cs="Arial"/>
        </w:rPr>
        <w:t>their</w:t>
      </w:r>
      <w:r w:rsidRPr="00391D4D">
        <w:rPr>
          <w:rFonts w:cs="Arial"/>
        </w:rPr>
        <w:t xml:space="preserve"> own serious medical condition.</w:t>
      </w:r>
    </w:p>
    <w:p w14:paraId="616B0CE8" w14:textId="77777777" w:rsidR="00893AFF" w:rsidRPr="00391D4D" w:rsidRDefault="00893AFF" w:rsidP="00893AFF">
      <w:pPr>
        <w:rPr>
          <w:rFonts w:cs="Arial"/>
        </w:rPr>
      </w:pPr>
    </w:p>
    <w:p w14:paraId="0AC7CEBE" w14:textId="77777777" w:rsidR="00893AFF" w:rsidRPr="00391D4D" w:rsidRDefault="00893AFF" w:rsidP="00893AFF">
      <w:pPr>
        <w:rPr>
          <w:rFonts w:cs="Arial"/>
        </w:rPr>
      </w:pPr>
    </w:p>
    <w:p w14:paraId="6258106D" w14:textId="26C33578" w:rsidR="00A7246E" w:rsidRPr="00391D4D" w:rsidRDefault="00893AFF" w:rsidP="00555016">
      <w:pPr>
        <w:pStyle w:val="ListParagraph"/>
        <w:numPr>
          <w:ilvl w:val="0"/>
          <w:numId w:val="32"/>
        </w:numPr>
        <w:rPr>
          <w:rFonts w:cs="Arial"/>
          <w:b/>
          <w:bCs/>
          <w:u w:val="single"/>
        </w:rPr>
      </w:pPr>
      <w:r w:rsidRPr="00391D4D">
        <w:rPr>
          <w:rFonts w:ascii="Arial" w:hAnsi="Arial" w:cs="Arial"/>
          <w:b/>
          <w:bCs/>
        </w:rPr>
        <w:t>To care for the employee’s spouse, son, daughter, or parent who has a serious health condition.</w:t>
      </w:r>
    </w:p>
    <w:p w14:paraId="1E5214A8" w14:textId="1874BEB5" w:rsidR="00893AFF" w:rsidRPr="00391D4D" w:rsidRDefault="00D4718A" w:rsidP="00893AFF">
      <w:pPr>
        <w:rPr>
          <w:rFonts w:cs="Arial"/>
        </w:rPr>
      </w:pPr>
      <w:r w:rsidRPr="00391D4D">
        <w:rPr>
          <w:rFonts w:cs="Arial"/>
        </w:rPr>
        <w:t>An employee whose spouse, son, daughter, or parent requires care because of the family member’s serious health condition may take FMLA leave.</w:t>
      </w:r>
    </w:p>
    <w:p w14:paraId="26CEFCAA" w14:textId="77777777" w:rsidR="00D4718A" w:rsidRPr="00391D4D" w:rsidRDefault="00D4718A" w:rsidP="00893AFF">
      <w:pPr>
        <w:rPr>
          <w:rFonts w:cs="Arial"/>
        </w:rPr>
      </w:pPr>
    </w:p>
    <w:p w14:paraId="74BE0494" w14:textId="1206BBC5" w:rsidR="00D4718A" w:rsidRPr="00391D4D" w:rsidRDefault="00D4718A" w:rsidP="00893AFF">
      <w:pPr>
        <w:rPr>
          <w:rFonts w:cs="Arial"/>
        </w:rPr>
      </w:pPr>
      <w:r w:rsidRPr="00391D4D">
        <w:rPr>
          <w:rFonts w:cs="Arial"/>
        </w:rPr>
        <w:t>An employee may be needed to provide care to the family member:</w:t>
      </w:r>
    </w:p>
    <w:p w14:paraId="63133594" w14:textId="77777777" w:rsidR="00D4718A" w:rsidRPr="00391D4D" w:rsidRDefault="00D4718A" w:rsidP="00893AFF">
      <w:pPr>
        <w:rPr>
          <w:rFonts w:cs="Arial"/>
        </w:rPr>
      </w:pPr>
    </w:p>
    <w:p w14:paraId="309E0BA2" w14:textId="3CBEE515" w:rsidR="00D4718A" w:rsidRPr="00391D4D" w:rsidRDefault="00D4718A" w:rsidP="00555016">
      <w:pPr>
        <w:pStyle w:val="ListParagraph"/>
        <w:numPr>
          <w:ilvl w:val="0"/>
          <w:numId w:val="34"/>
        </w:numPr>
        <w:rPr>
          <w:rFonts w:cs="Arial"/>
        </w:rPr>
      </w:pPr>
      <w:r w:rsidRPr="00391D4D">
        <w:rPr>
          <w:rFonts w:ascii="Arial" w:hAnsi="Arial" w:cs="Arial"/>
        </w:rPr>
        <w:lastRenderedPageBreak/>
        <w:t>when the family member is unable to care for his or her own medical, safety or other needs because of the serious health condition or needs help in being transported to the doctor; or</w:t>
      </w:r>
    </w:p>
    <w:p w14:paraId="4D142DBF" w14:textId="51FFB541" w:rsidR="00D4718A" w:rsidRPr="00391D4D" w:rsidRDefault="00D4718A" w:rsidP="00555016">
      <w:pPr>
        <w:pStyle w:val="ListParagraph"/>
        <w:numPr>
          <w:ilvl w:val="0"/>
          <w:numId w:val="34"/>
        </w:numPr>
        <w:rPr>
          <w:rFonts w:cs="Arial"/>
        </w:rPr>
      </w:pPr>
      <w:r w:rsidRPr="00391D4D">
        <w:rPr>
          <w:rFonts w:ascii="Arial" w:hAnsi="Arial" w:cs="Arial"/>
        </w:rPr>
        <w:t>to provide psychological comfort and reassurance to the family member with a serious health condition.</w:t>
      </w:r>
    </w:p>
    <w:p w14:paraId="03C9B8CE" w14:textId="4C6698EC" w:rsidR="00D4718A" w:rsidRPr="00391D4D" w:rsidRDefault="00D4718A" w:rsidP="00D4718A">
      <w:pPr>
        <w:rPr>
          <w:rFonts w:cs="Arial"/>
        </w:rPr>
      </w:pPr>
      <w:r w:rsidRPr="00391D4D">
        <w:rPr>
          <w:rFonts w:cs="Arial"/>
        </w:rPr>
        <w:t>Spouse: Spouse means husband or wife as defined or recognized in the state where the individual was married and includes individuals in a same-sex marriage or common law marriage. Spouse also includes a husband or wife in a marriage that was validly entered into outside the United States if the marriage could have been entered into in at least one state.</w:t>
      </w:r>
    </w:p>
    <w:p w14:paraId="5A53953E" w14:textId="77777777" w:rsidR="00D4718A" w:rsidRPr="00391D4D" w:rsidRDefault="00D4718A" w:rsidP="00D4718A">
      <w:pPr>
        <w:rPr>
          <w:rFonts w:cs="Arial"/>
        </w:rPr>
      </w:pPr>
    </w:p>
    <w:p w14:paraId="088EC1E8" w14:textId="077FD365" w:rsidR="00D4718A" w:rsidRPr="00391D4D" w:rsidRDefault="00D4718A" w:rsidP="00D4718A">
      <w:pPr>
        <w:rPr>
          <w:rFonts w:cs="Arial"/>
        </w:rPr>
      </w:pPr>
      <w:r w:rsidRPr="00391D4D">
        <w:rPr>
          <w:rFonts w:cs="Arial"/>
        </w:rPr>
        <w:t xml:space="preserve">Parent: Parent means a biological, adoptive, step or foster father or mother, or any other individual who stood </w:t>
      </w:r>
      <w:r w:rsidRPr="00391D4D">
        <w:rPr>
          <w:rFonts w:cs="Arial"/>
          <w:i/>
          <w:iCs/>
        </w:rPr>
        <w:t xml:space="preserve">in loco parentis </w:t>
      </w:r>
      <w:r w:rsidRPr="00391D4D">
        <w:rPr>
          <w:rFonts w:cs="Arial"/>
        </w:rPr>
        <w:t xml:space="preserve">to the employee when the employee was a child. The FMLA regulations define </w:t>
      </w:r>
      <w:r w:rsidRPr="00391D4D">
        <w:rPr>
          <w:rFonts w:cs="Arial"/>
          <w:i/>
          <w:iCs/>
        </w:rPr>
        <w:t xml:space="preserve">in loco parentis </w:t>
      </w:r>
      <w:r w:rsidRPr="00391D4D">
        <w:rPr>
          <w:rFonts w:cs="Arial"/>
        </w:rPr>
        <w:t>to include those with day-to-day responsibilities to care for or financially support a child. This term does not include parents “in law”.</w:t>
      </w:r>
    </w:p>
    <w:p w14:paraId="4496521D" w14:textId="77777777" w:rsidR="00D4718A" w:rsidRPr="00391D4D" w:rsidRDefault="00D4718A" w:rsidP="00D4718A">
      <w:pPr>
        <w:rPr>
          <w:rFonts w:cs="Arial"/>
        </w:rPr>
      </w:pPr>
    </w:p>
    <w:p w14:paraId="7F512C50" w14:textId="26B8BFE8" w:rsidR="00D4718A" w:rsidRPr="00391D4D" w:rsidRDefault="00D4718A" w:rsidP="00D4718A">
      <w:pPr>
        <w:rPr>
          <w:rFonts w:cs="Arial"/>
        </w:rPr>
      </w:pPr>
      <w:r w:rsidRPr="00391D4D">
        <w:rPr>
          <w:rFonts w:cs="Arial"/>
        </w:rPr>
        <w:t>Son or Daughter: Son or daughter means a biological, adopted, or foster child, a stepchild, a legal ward</w:t>
      </w:r>
      <w:r w:rsidR="001C67D4" w:rsidRPr="00391D4D">
        <w:rPr>
          <w:rFonts w:cs="Arial"/>
        </w:rPr>
        <w:t>, or a child of a person standing in loco parentis, who is either under age 18, or age 18 or older and “incapable of self-care because of a mental or physical disability” at the time that FMLA leave is to commence.</w:t>
      </w:r>
    </w:p>
    <w:p w14:paraId="58870395" w14:textId="77777777" w:rsidR="001C67D4" w:rsidRPr="00391D4D" w:rsidRDefault="001C67D4" w:rsidP="00D4718A">
      <w:pPr>
        <w:rPr>
          <w:rFonts w:cs="Arial"/>
        </w:rPr>
      </w:pPr>
    </w:p>
    <w:p w14:paraId="1BCB90AC" w14:textId="70862FD4" w:rsidR="001C67D4" w:rsidRPr="00391D4D" w:rsidRDefault="00156728" w:rsidP="00555016">
      <w:pPr>
        <w:pStyle w:val="ListParagraph"/>
        <w:numPr>
          <w:ilvl w:val="0"/>
          <w:numId w:val="32"/>
        </w:numPr>
        <w:rPr>
          <w:rFonts w:cs="Arial"/>
        </w:rPr>
      </w:pPr>
      <w:r w:rsidRPr="00391D4D">
        <w:rPr>
          <w:rFonts w:ascii="Arial" w:hAnsi="Arial" w:cs="Arial"/>
          <w:b/>
          <w:bCs/>
        </w:rPr>
        <w:t>Any qualifying exigency arising out of the fact that the employee’s spouse, son, daughter, or parent is a military member on covered active duty.</w:t>
      </w:r>
    </w:p>
    <w:p w14:paraId="174934B0" w14:textId="0C97F708" w:rsidR="00156728" w:rsidRPr="00703D57" w:rsidRDefault="00156728" w:rsidP="00156728">
      <w:pPr>
        <w:rPr>
          <w:rFonts w:cs="Arial"/>
        </w:rPr>
      </w:pPr>
      <w:r w:rsidRPr="00703D57">
        <w:rPr>
          <w:rFonts w:cs="Arial"/>
        </w:rPr>
        <w:t>Qualifying exigencies are situations arising from the upcoming or actual military deployment of an employee’s spouse, son, daughter, or parent to a foreign country. Qualifying exigencies for which an employee may take FMLA leave include making alternate childcare arrangements for a child of the military member when the deployment of the military member necessitates a change in the in the existing childcare arrangement; attending certain military ceremonies and briefings; taking leave to spend time with a military member of Rest and Recuperation leave during a deployment; or making financial or legal arrangements to address a covered military member’s absence; or certain activities related to care of the parent of the military member while the military member is on covered active duty. An employee may take qualifying exigency leave for the deployment of a son or daughter of any age.</w:t>
      </w:r>
    </w:p>
    <w:p w14:paraId="3F812A4F" w14:textId="77777777" w:rsidR="00266F7D" w:rsidRPr="00391D4D" w:rsidRDefault="00266F7D" w:rsidP="00156728">
      <w:pPr>
        <w:rPr>
          <w:rFonts w:cs="Arial"/>
        </w:rPr>
      </w:pPr>
    </w:p>
    <w:p w14:paraId="2C7A203C" w14:textId="5A1EDA53" w:rsidR="00266F7D" w:rsidRPr="00391D4D" w:rsidRDefault="00266F7D" w:rsidP="00156728">
      <w:pPr>
        <w:rPr>
          <w:rFonts w:cs="Arial"/>
        </w:rPr>
      </w:pPr>
      <w:r w:rsidRPr="00391D4D">
        <w:rPr>
          <w:rFonts w:cs="Arial"/>
        </w:rPr>
        <w:t>To care for a covered servicemember with a serious injury or illness if the employee is the spouse, son, daughter, parent, or next of kin of the service member (military caregiver leave).</w:t>
      </w:r>
    </w:p>
    <w:p w14:paraId="094E195A" w14:textId="4C2E7FB7" w:rsidR="00266F7D" w:rsidRPr="00391D4D" w:rsidRDefault="00266F7D" w:rsidP="00156728">
      <w:pPr>
        <w:rPr>
          <w:rFonts w:cs="Arial"/>
        </w:rPr>
      </w:pPr>
      <w:r w:rsidRPr="00391D4D">
        <w:rPr>
          <w:rFonts w:cs="Arial"/>
        </w:rPr>
        <w:t>Eligible family members of both current servicemembers and certain veterans are entitled to military caregiver leave. This type of FMLA leave may last up to 26 workweeks in a single 12-month period.</w:t>
      </w:r>
    </w:p>
    <w:p w14:paraId="5A20CC6A" w14:textId="77777777" w:rsidR="00266F7D" w:rsidRPr="00391D4D" w:rsidRDefault="00266F7D" w:rsidP="00156728">
      <w:pPr>
        <w:rPr>
          <w:rFonts w:cs="Arial"/>
        </w:rPr>
      </w:pPr>
    </w:p>
    <w:p w14:paraId="68BFE9A1" w14:textId="41A17066" w:rsidR="00266F7D" w:rsidRPr="00391D4D" w:rsidRDefault="00266F7D" w:rsidP="00156728">
      <w:pPr>
        <w:rPr>
          <w:rFonts w:cs="Arial"/>
          <w:b/>
          <w:bCs/>
        </w:rPr>
      </w:pPr>
      <w:r w:rsidRPr="00391D4D">
        <w:rPr>
          <w:rFonts w:cs="Arial"/>
          <w:b/>
          <w:bCs/>
        </w:rPr>
        <w:t>Employer Notice Requirements</w:t>
      </w:r>
    </w:p>
    <w:p w14:paraId="6785BCA4" w14:textId="77777777" w:rsidR="00266F7D" w:rsidRPr="00391D4D" w:rsidRDefault="00266F7D" w:rsidP="00156728">
      <w:pPr>
        <w:rPr>
          <w:rFonts w:cs="Arial"/>
          <w:b/>
          <w:bCs/>
        </w:rPr>
      </w:pPr>
    </w:p>
    <w:p w14:paraId="4E3A0956" w14:textId="15AE2844" w:rsidR="00266F7D" w:rsidRPr="00391D4D" w:rsidRDefault="00266F7D" w:rsidP="00156728">
      <w:pPr>
        <w:rPr>
          <w:rFonts w:cs="Arial"/>
        </w:rPr>
      </w:pPr>
      <w:r w:rsidRPr="00391D4D">
        <w:rPr>
          <w:rFonts w:cs="Arial"/>
        </w:rPr>
        <w:t xml:space="preserve">Employers must post a general notice explaining the FMLA’s provisions and providing information regarding procedures for filing a claim under the Act in a conspicuous place where it can be seen by employees and applicants. Under the regulations, this posted notice includes additional information regarding the definition of a serious health condition, the new military family leave entitlements, and employer and employee responsibilities. Employers must also include the information in this general notice in any employee handbook or other written policies </w:t>
      </w:r>
      <w:r w:rsidRPr="00391D4D">
        <w:rPr>
          <w:rFonts w:cs="Arial"/>
        </w:rPr>
        <w:lastRenderedPageBreak/>
        <w:t>or manuals describing employee benefits and leave provisions. Additionally, under the regulations, an employer without a handbook or written guidance is required to provide this general notice to new employees upon hiring.</w:t>
      </w:r>
    </w:p>
    <w:p w14:paraId="4B705C23" w14:textId="77777777" w:rsidR="00266F7D" w:rsidRPr="00391D4D" w:rsidRDefault="00266F7D" w:rsidP="00156728">
      <w:pPr>
        <w:rPr>
          <w:rFonts w:cs="Arial"/>
        </w:rPr>
      </w:pPr>
    </w:p>
    <w:p w14:paraId="765A2B5F" w14:textId="2CEF986F" w:rsidR="00266F7D" w:rsidRPr="00391D4D" w:rsidRDefault="00266F7D" w:rsidP="00156728">
      <w:pPr>
        <w:rPr>
          <w:rFonts w:cs="Arial"/>
        </w:rPr>
      </w:pPr>
      <w:r w:rsidRPr="00391D4D">
        <w:rPr>
          <w:rFonts w:cs="Arial"/>
        </w:rPr>
        <w:t>Supervisors and Department Heads must notify Human Resources when they learn of a potent</w:t>
      </w:r>
      <w:r w:rsidR="00122BE4" w:rsidRPr="00391D4D">
        <w:rPr>
          <w:rFonts w:cs="Arial"/>
        </w:rPr>
        <w:t xml:space="preserve">ially FMAL qualifying event with an employee. They should also report to Human Resources when an employee is out of work for more than three days as this could be an FMLA qualifying event. Qualifying events could be an upcoming </w:t>
      </w:r>
      <w:r w:rsidR="004C035E" w:rsidRPr="00391D4D">
        <w:rPr>
          <w:rFonts w:cs="Arial"/>
        </w:rPr>
        <w:t>surgery, birth or adoption of a child, or significant illness. Human Resources will review the circumstances of the leave and send appropriate paperwork to the employee (see attached sample).</w:t>
      </w:r>
    </w:p>
    <w:p w14:paraId="63FE352D" w14:textId="77777777" w:rsidR="004C035E" w:rsidRPr="00391D4D" w:rsidRDefault="004C035E" w:rsidP="00156728">
      <w:pPr>
        <w:rPr>
          <w:rFonts w:cs="Arial"/>
        </w:rPr>
      </w:pPr>
    </w:p>
    <w:p w14:paraId="16B9BE3F" w14:textId="4C7789F2" w:rsidR="004C035E" w:rsidRPr="00391D4D" w:rsidRDefault="004C035E" w:rsidP="00156728">
      <w:pPr>
        <w:rPr>
          <w:rFonts w:cs="Arial"/>
          <w:b/>
          <w:bCs/>
        </w:rPr>
      </w:pPr>
      <w:r w:rsidRPr="00391D4D">
        <w:rPr>
          <w:rFonts w:cs="Arial"/>
          <w:b/>
          <w:bCs/>
        </w:rPr>
        <w:t>Employee Notice Requirements</w:t>
      </w:r>
    </w:p>
    <w:p w14:paraId="485A2BC2" w14:textId="77777777" w:rsidR="004C035E" w:rsidRPr="00391D4D" w:rsidRDefault="004C035E" w:rsidP="00156728">
      <w:pPr>
        <w:rPr>
          <w:rFonts w:cs="Arial"/>
          <w:b/>
          <w:bCs/>
        </w:rPr>
      </w:pPr>
    </w:p>
    <w:p w14:paraId="27E3943B" w14:textId="7FF7AACB" w:rsidR="004C035E" w:rsidRPr="00391D4D" w:rsidRDefault="004C035E" w:rsidP="00156728">
      <w:pPr>
        <w:rPr>
          <w:rFonts w:cs="Arial"/>
        </w:rPr>
      </w:pPr>
      <w:r w:rsidRPr="00391D4D">
        <w:rPr>
          <w:rFonts w:cs="Arial"/>
        </w:rPr>
        <w:t>When the need for leave is foreseeable based on an expected birth, placement for adoption or foster care, or planned medical treatment, an employee must give at least 30 days’ notice. If 30 days' notice is not possible, an employee is required to provide notice “as soon as practicable”. Employees must also provide notice as soon as practicable for foreseeable leave due to a qualifying exigency, regardless of how far in advance such leave is. When the need for leave is unforeseeable, employees are required to provide notice as soon as practicable under the facts and circumstances of the case, which the regulations clarify will generally be within the time prescribed by the employer’s usual and customary notice requirements applicable to leave.</w:t>
      </w:r>
    </w:p>
    <w:p w14:paraId="1079DB83" w14:textId="77777777" w:rsidR="004C035E" w:rsidRPr="00391D4D" w:rsidRDefault="004C035E" w:rsidP="00156728">
      <w:pPr>
        <w:rPr>
          <w:rFonts w:cs="Arial"/>
        </w:rPr>
      </w:pPr>
    </w:p>
    <w:p w14:paraId="0F40C0E9" w14:textId="2560C745" w:rsidR="004C035E" w:rsidRPr="00391D4D" w:rsidRDefault="00075D83" w:rsidP="00156728">
      <w:pPr>
        <w:rPr>
          <w:rFonts w:cs="Arial"/>
        </w:rPr>
      </w:pPr>
      <w:r w:rsidRPr="00391D4D">
        <w:rPr>
          <w:rFonts w:cs="Arial"/>
          <w:b/>
          <w:bCs/>
        </w:rPr>
        <w:t>Substitution of Leave</w:t>
      </w:r>
    </w:p>
    <w:p w14:paraId="23CF3C91" w14:textId="77777777" w:rsidR="00075D83" w:rsidRPr="00391D4D" w:rsidRDefault="00075D83" w:rsidP="00156728">
      <w:pPr>
        <w:rPr>
          <w:rFonts w:cs="Arial"/>
        </w:rPr>
      </w:pPr>
    </w:p>
    <w:p w14:paraId="77BA39D4" w14:textId="77777777" w:rsidR="00075D83" w:rsidRPr="00391D4D" w:rsidRDefault="00075D83" w:rsidP="00156728">
      <w:pPr>
        <w:rPr>
          <w:rFonts w:cs="Arial"/>
        </w:rPr>
      </w:pPr>
      <w:r w:rsidRPr="00391D4D">
        <w:rPr>
          <w:rFonts w:cs="Arial"/>
        </w:rPr>
        <w:t>FMLA is unpaid leave. The Town of Granby requires employees to use all accrued paid time off for qualifying leaves.</w:t>
      </w:r>
    </w:p>
    <w:p w14:paraId="2321F0AF" w14:textId="77777777" w:rsidR="00075D83" w:rsidRPr="00391D4D" w:rsidRDefault="00075D83" w:rsidP="00156728">
      <w:pPr>
        <w:rPr>
          <w:rFonts w:cs="Arial"/>
        </w:rPr>
      </w:pPr>
    </w:p>
    <w:p w14:paraId="18FFED80" w14:textId="237A4A87" w:rsidR="00075D83" w:rsidRPr="00391D4D" w:rsidRDefault="00075D83" w:rsidP="00D26EE2">
      <w:pPr>
        <w:rPr>
          <w:rFonts w:cs="Arial"/>
        </w:rPr>
      </w:pPr>
      <w:r w:rsidRPr="00391D4D">
        <w:rPr>
          <w:rFonts w:cs="Arial"/>
          <w:b/>
          <w:bCs/>
        </w:rPr>
        <w:t>Responsibility Summary</w:t>
      </w:r>
    </w:p>
    <w:p w14:paraId="1947A147" w14:textId="77777777" w:rsidR="00075D83" w:rsidRPr="00391D4D" w:rsidRDefault="00075D83" w:rsidP="00D26EE2">
      <w:pPr>
        <w:rPr>
          <w:rFonts w:cs="Arial"/>
        </w:rPr>
      </w:pPr>
    </w:p>
    <w:p w14:paraId="0C5386BB" w14:textId="77777777" w:rsidR="00075D83" w:rsidRPr="00391D4D" w:rsidRDefault="00075D83" w:rsidP="00D26EE2">
      <w:pPr>
        <w:rPr>
          <w:rFonts w:cs="Arial"/>
        </w:rPr>
      </w:pPr>
      <w:r w:rsidRPr="00391D4D">
        <w:rPr>
          <w:rFonts w:cs="Arial"/>
          <w:b/>
          <w:bCs/>
        </w:rPr>
        <w:t xml:space="preserve">Employee: </w:t>
      </w:r>
      <w:r w:rsidRPr="00391D4D">
        <w:rPr>
          <w:rFonts w:cs="Arial"/>
        </w:rPr>
        <w:t>The employee must inform their supervisor and/or Human Resources for an upcoming qualifying FMLA leave. Required paperwork should be completed and returned to Human Resources within 15 days of receipt.</w:t>
      </w:r>
    </w:p>
    <w:p w14:paraId="58B4583A" w14:textId="77777777" w:rsidR="00075D83" w:rsidRPr="00391D4D" w:rsidRDefault="00075D83" w:rsidP="00D26EE2">
      <w:pPr>
        <w:rPr>
          <w:rFonts w:cs="Arial"/>
        </w:rPr>
      </w:pPr>
    </w:p>
    <w:p w14:paraId="3A293C41" w14:textId="77777777" w:rsidR="00075D83" w:rsidRPr="00391D4D" w:rsidRDefault="00075D83" w:rsidP="00D26EE2">
      <w:pPr>
        <w:rPr>
          <w:rFonts w:cs="Arial"/>
        </w:rPr>
      </w:pPr>
      <w:r w:rsidRPr="00391D4D">
        <w:rPr>
          <w:rFonts w:cs="Arial"/>
          <w:b/>
          <w:bCs/>
        </w:rPr>
        <w:t xml:space="preserve">Supervisor: </w:t>
      </w:r>
      <w:r w:rsidRPr="00391D4D">
        <w:rPr>
          <w:rFonts w:cs="Arial"/>
        </w:rPr>
        <w:t>Notify the Human Resources office of any employee injury or illness that exceeds three working days. The Supervisor should also notify Human Resources of any scheduled qualifying leaves. If an employee is out on FMLA leave, the Supervisor should keep track of the days and record appropriately on the timecard.</w:t>
      </w:r>
    </w:p>
    <w:p w14:paraId="2D19F2E6" w14:textId="77777777" w:rsidR="00075D83" w:rsidRPr="00391D4D" w:rsidRDefault="00075D83" w:rsidP="00D26EE2">
      <w:pPr>
        <w:rPr>
          <w:rFonts w:cs="Arial"/>
        </w:rPr>
      </w:pPr>
    </w:p>
    <w:p w14:paraId="74F32FF0" w14:textId="0781F119" w:rsidR="00075D83" w:rsidRPr="00391D4D" w:rsidRDefault="00075D83" w:rsidP="00D26EE2">
      <w:pPr>
        <w:rPr>
          <w:rFonts w:cs="Arial"/>
        </w:rPr>
      </w:pPr>
      <w:r w:rsidRPr="00391D4D">
        <w:rPr>
          <w:rFonts w:cs="Arial"/>
          <w:b/>
          <w:bCs/>
        </w:rPr>
        <w:t xml:space="preserve">Human Resources: </w:t>
      </w:r>
      <w:r w:rsidRPr="00391D4D">
        <w:rPr>
          <w:rFonts w:cs="Arial"/>
        </w:rPr>
        <w:t xml:space="preserve">Manage paperwork including notices of eligibility, request forms, and certifications of health care providers. Work with the employee and the supervisor to determine return to work or intermittent work schedules. Ensure that contractual requirements are applied appropriately. </w:t>
      </w:r>
    </w:p>
    <w:p w14:paraId="7391C542" w14:textId="77777777" w:rsidR="00266F7D" w:rsidRPr="00156728" w:rsidRDefault="00266F7D" w:rsidP="00D26EE2">
      <w:pPr>
        <w:rPr>
          <w:rFonts w:cs="Arial"/>
        </w:rPr>
      </w:pPr>
    </w:p>
    <w:p w14:paraId="7684EBAC" w14:textId="6EDC7A66" w:rsidR="00BE343D" w:rsidRDefault="00E642B7" w:rsidP="00FD3023">
      <w:pPr>
        <w:pStyle w:val="Heading1"/>
      </w:pPr>
      <w:bookmarkStart w:id="54" w:name="_Toc206684517"/>
      <w:r w:rsidRPr="00BE343D">
        <w:t>TRAINING AND DEVELOPMENT EXPENSES</w:t>
      </w:r>
      <w:bookmarkEnd w:id="54"/>
    </w:p>
    <w:p w14:paraId="18D0E301" w14:textId="522510AC" w:rsidR="00BE343D" w:rsidRDefault="00885583" w:rsidP="00D26EE2">
      <w:pPr>
        <w:pStyle w:val="BodyText"/>
        <w:jc w:val="left"/>
        <w:rPr>
          <w:rFonts w:cs="Arial"/>
          <w:b/>
          <w:spacing w:val="-1"/>
          <w:szCs w:val="22"/>
        </w:rPr>
      </w:pPr>
      <w:r w:rsidRPr="00885583">
        <w:rPr>
          <w:rFonts w:cs="Arial"/>
          <w:b/>
          <w:spacing w:val="-1"/>
          <w:szCs w:val="22"/>
        </w:rPr>
        <w:t>(Refer</w:t>
      </w:r>
      <w:r w:rsidR="00BE343D" w:rsidRPr="00885583">
        <w:rPr>
          <w:rFonts w:cs="Arial"/>
          <w:b/>
          <w:spacing w:val="-1"/>
          <w:szCs w:val="22"/>
        </w:rPr>
        <w:t xml:space="preserve"> to the Request for Conference Attendance and Expense Report Policy</w:t>
      </w:r>
      <w:r w:rsidR="00A21357">
        <w:rPr>
          <w:rFonts w:cs="Arial"/>
          <w:b/>
          <w:spacing w:val="-1"/>
          <w:szCs w:val="22"/>
        </w:rPr>
        <w:t>, Appendix A</w:t>
      </w:r>
      <w:r w:rsidR="00BE343D" w:rsidRPr="00885583">
        <w:rPr>
          <w:rFonts w:cs="Arial"/>
          <w:b/>
          <w:spacing w:val="-1"/>
          <w:szCs w:val="22"/>
        </w:rPr>
        <w:t>)</w:t>
      </w:r>
    </w:p>
    <w:p w14:paraId="17B81C42" w14:textId="77777777" w:rsidR="00885583" w:rsidRPr="00885583" w:rsidRDefault="00885583" w:rsidP="00D26EE2">
      <w:pPr>
        <w:pStyle w:val="BodyText"/>
        <w:jc w:val="left"/>
        <w:rPr>
          <w:rFonts w:cs="Arial"/>
          <w:b/>
          <w:szCs w:val="22"/>
        </w:rPr>
      </w:pPr>
    </w:p>
    <w:p w14:paraId="37034091" w14:textId="513510E6" w:rsidR="00FA2D02" w:rsidRDefault="00FA2D02" w:rsidP="00703D57">
      <w:pPr>
        <w:rPr>
          <w:rFonts w:cs="Arial"/>
        </w:rPr>
      </w:pPr>
      <w:r w:rsidRPr="00703D57">
        <w:rPr>
          <w:rFonts w:cs="Arial"/>
        </w:rPr>
        <w:t xml:space="preserve">The Town Manager may authorize leave with or without pay and the reimbursement of expenses incurred by employees in furtherance of his or her education or professional development. The Town may reimburse the employee 100% of all direct expenses, including </w:t>
      </w:r>
      <w:r w:rsidRPr="00703D57">
        <w:rPr>
          <w:rFonts w:cs="Arial"/>
        </w:rPr>
        <w:lastRenderedPageBreak/>
        <w:t xml:space="preserve">travel incurred in acquiring any Town-initiated training. Town-initiated training shall include that required by the Town or </w:t>
      </w:r>
      <w:r w:rsidR="00111649" w:rsidRPr="00703D57">
        <w:rPr>
          <w:rFonts w:cs="Arial"/>
        </w:rPr>
        <w:t>State or</w:t>
      </w:r>
      <w:r w:rsidRPr="00703D57">
        <w:rPr>
          <w:rFonts w:cs="Arial"/>
        </w:rPr>
        <w:t xml:space="preserve"> suggested by the Town. The Town Manager may grant leave with or without pay for and approve the reimbursement of costs incurred by an employee attending a professional meeting, conference, or convention.</w:t>
      </w:r>
    </w:p>
    <w:p w14:paraId="05329C31" w14:textId="77777777" w:rsidR="00D47D39" w:rsidRDefault="00D47D39" w:rsidP="00703D57">
      <w:pPr>
        <w:rPr>
          <w:rFonts w:cs="Arial"/>
        </w:rPr>
      </w:pPr>
    </w:p>
    <w:p w14:paraId="3FB37E6F" w14:textId="1DEDF875" w:rsidR="00D47D39" w:rsidRPr="00703D57" w:rsidRDefault="00D47D39" w:rsidP="00703D57">
      <w:pPr>
        <w:rPr>
          <w:rFonts w:cs="Arial"/>
        </w:rPr>
      </w:pPr>
      <w:r w:rsidRPr="00D47D39">
        <w:rPr>
          <w:rFonts w:cs="Arial"/>
          <w:b/>
          <w:bCs/>
        </w:rPr>
        <w:t>For Police Captain Only</w:t>
      </w:r>
      <w:r>
        <w:rPr>
          <w:rFonts w:cs="Arial"/>
        </w:rPr>
        <w:t xml:space="preserve">: The incumbent Police Captain will enjoy Just Cause Protection as outlined in CGS 7-278. </w:t>
      </w:r>
    </w:p>
    <w:p w14:paraId="3AB1D213" w14:textId="77777777" w:rsidR="00BD0ABB" w:rsidRPr="00F64027" w:rsidRDefault="00BD0ABB" w:rsidP="00D26EE2">
      <w:pPr>
        <w:pStyle w:val="BodyText"/>
        <w:jc w:val="left"/>
        <w:rPr>
          <w:rFonts w:cs="Arial"/>
          <w:spacing w:val="-1"/>
          <w:szCs w:val="22"/>
          <w:u w:val="single" w:color="000000"/>
        </w:rPr>
      </w:pPr>
    </w:p>
    <w:p w14:paraId="12D0C7B5" w14:textId="1A25E43E" w:rsidR="00F8451B" w:rsidRDefault="00F8451B" w:rsidP="00FD3023">
      <w:pPr>
        <w:pStyle w:val="Heading1"/>
        <w:rPr>
          <w:u w:color="000000"/>
        </w:rPr>
      </w:pPr>
      <w:bookmarkStart w:id="55" w:name="_Toc206684518"/>
      <w:r w:rsidRPr="00F64027">
        <w:rPr>
          <w:u w:color="000000"/>
        </w:rPr>
        <w:t>SEPARATIONS</w:t>
      </w:r>
      <w:bookmarkEnd w:id="55"/>
    </w:p>
    <w:p w14:paraId="49EF39D6" w14:textId="77777777" w:rsidR="00456777" w:rsidRPr="00F64027" w:rsidRDefault="00456777" w:rsidP="00D26EE2">
      <w:pPr>
        <w:pStyle w:val="BodyText"/>
        <w:jc w:val="left"/>
        <w:rPr>
          <w:rFonts w:cs="Arial"/>
          <w:b/>
          <w:bCs/>
          <w:szCs w:val="22"/>
        </w:rPr>
      </w:pPr>
    </w:p>
    <w:p w14:paraId="0A869E08" w14:textId="1BEC8114" w:rsidR="005A3563" w:rsidRDefault="00AB5959" w:rsidP="00D26EE2">
      <w:pPr>
        <w:pStyle w:val="NormalWeb"/>
        <w:spacing w:before="0" w:beforeAutospacing="0" w:after="0" w:afterAutospacing="0"/>
        <w:rPr>
          <w:rStyle w:val="ms-rtecustom-articleheadertemplatestools1"/>
          <w:b w:val="0"/>
          <w:bCs w:val="0"/>
          <w:color w:val="auto"/>
          <w:sz w:val="22"/>
          <w:szCs w:val="22"/>
        </w:rPr>
      </w:pPr>
      <w:r>
        <w:rPr>
          <w:rStyle w:val="ms-rtecustom-articleheadertemplatestools1"/>
          <w:b w:val="0"/>
          <w:bCs w:val="0"/>
          <w:color w:val="auto"/>
          <w:sz w:val="22"/>
          <w:szCs w:val="22"/>
        </w:rPr>
        <w:t>Types of separations:</w:t>
      </w:r>
    </w:p>
    <w:p w14:paraId="0AF8008B" w14:textId="52D1B0C6" w:rsidR="00AB5959" w:rsidRPr="00703D57" w:rsidRDefault="00634AFB" w:rsidP="00D26EE2">
      <w:pPr>
        <w:pStyle w:val="NormalWeb"/>
        <w:numPr>
          <w:ilvl w:val="0"/>
          <w:numId w:val="35"/>
        </w:numPr>
        <w:spacing w:before="0" w:beforeAutospacing="0" w:after="0" w:afterAutospacing="0"/>
        <w:rPr>
          <w:rFonts w:ascii="Arial" w:hAnsi="Arial" w:cs="Arial"/>
          <w:sz w:val="22"/>
          <w:szCs w:val="20"/>
        </w:rPr>
      </w:pPr>
      <w:r w:rsidRPr="00703D57">
        <w:rPr>
          <w:rFonts w:ascii="Arial" w:hAnsi="Arial" w:cs="Arial"/>
          <w:sz w:val="22"/>
          <w:szCs w:val="20"/>
        </w:rPr>
        <w:t>Employee-Initiated: An employee voluntarily resigns. Employees are required provide a written two (2) weeks’ notice (14 days, not including notice date) of resignation to their immediate supervisor. Any applicable vacation and/or sick time payouts will be forfeited if a minimum of two weeks’ notice is not given.</w:t>
      </w:r>
      <w:r w:rsidR="008707C4">
        <w:rPr>
          <w:rFonts w:ascii="Arial" w:hAnsi="Arial" w:cs="Arial"/>
          <w:sz w:val="22"/>
          <w:szCs w:val="20"/>
        </w:rPr>
        <w:t xml:space="preserve">Sick and vacation time may not be used in lieu of notice. </w:t>
      </w:r>
    </w:p>
    <w:p w14:paraId="0BD405D5" w14:textId="3C7B32D5" w:rsidR="00634AFB" w:rsidRPr="00703D57" w:rsidRDefault="00634AFB" w:rsidP="00D26EE2">
      <w:pPr>
        <w:pStyle w:val="NormalWeb"/>
        <w:numPr>
          <w:ilvl w:val="0"/>
          <w:numId w:val="35"/>
        </w:numPr>
        <w:spacing w:before="0" w:beforeAutospacing="0" w:after="0" w:afterAutospacing="0"/>
        <w:rPr>
          <w:rFonts w:ascii="Arial" w:hAnsi="Arial" w:cs="Arial"/>
          <w:sz w:val="22"/>
          <w:szCs w:val="20"/>
        </w:rPr>
      </w:pPr>
      <w:r w:rsidRPr="00703D57">
        <w:rPr>
          <w:rFonts w:ascii="Arial" w:hAnsi="Arial" w:cs="Arial"/>
          <w:sz w:val="22"/>
          <w:szCs w:val="20"/>
        </w:rPr>
        <w:t>Town-Initiated: The Town may initiate the termination of an employee’s Town service as designated below:</w:t>
      </w:r>
    </w:p>
    <w:p w14:paraId="2512C107" w14:textId="3C205194" w:rsidR="007405ED" w:rsidRDefault="00634AFB" w:rsidP="00555016">
      <w:pPr>
        <w:pStyle w:val="NormalWeb"/>
        <w:numPr>
          <w:ilvl w:val="1"/>
          <w:numId w:val="35"/>
        </w:numPr>
        <w:spacing w:before="0" w:beforeAutospacing="0" w:after="0" w:afterAutospacing="0"/>
        <w:rPr>
          <w:rStyle w:val="ms-rtecustom-articleheadertemplatestools1"/>
          <w:b w:val="0"/>
          <w:bCs w:val="0"/>
          <w:color w:val="auto"/>
          <w:sz w:val="22"/>
          <w:szCs w:val="22"/>
        </w:rPr>
      </w:pPr>
      <w:r w:rsidRPr="00703D57">
        <w:rPr>
          <w:rFonts w:ascii="Arial" w:hAnsi="Arial" w:cs="Arial"/>
          <w:sz w:val="22"/>
          <w:szCs w:val="22"/>
        </w:rPr>
        <w:t xml:space="preserve">Layoff: The Town may layoff an employee due to lack of work, lack of funds, departmental or divisional reorganizations, </w:t>
      </w:r>
      <w:r w:rsidR="00703D57">
        <w:rPr>
          <w:rFonts w:ascii="Arial" w:hAnsi="Arial" w:cs="Arial"/>
          <w:sz w:val="22"/>
          <w:szCs w:val="22"/>
        </w:rPr>
        <w:t>elimination</w:t>
      </w:r>
      <w:r w:rsidRPr="00703D57">
        <w:rPr>
          <w:rFonts w:ascii="Arial" w:hAnsi="Arial" w:cs="Arial"/>
          <w:sz w:val="22"/>
          <w:szCs w:val="22"/>
        </w:rPr>
        <w:t xml:space="preserve"> of a Town position, or</w:t>
      </w:r>
      <w:r>
        <w:rPr>
          <w:rStyle w:val="ms-rtecustom-articleheadertemplatestools1"/>
          <w:b w:val="0"/>
          <w:bCs w:val="0"/>
          <w:color w:val="auto"/>
          <w:sz w:val="22"/>
          <w:szCs w:val="22"/>
        </w:rPr>
        <w:t xml:space="preserve"> employee reclassifications. Before resorting to layoffs, the Town Manager and employee will consider alternatives to layoff such as transfer, demotion, shortened workweeks, pay cuts and raise freezes.</w:t>
      </w:r>
    </w:p>
    <w:p w14:paraId="6CF97807" w14:textId="77777777" w:rsidR="007405ED" w:rsidRDefault="007405ED" w:rsidP="007405ED">
      <w:pPr>
        <w:pStyle w:val="NormalWeb"/>
        <w:spacing w:before="0" w:beforeAutospacing="0" w:after="0" w:afterAutospacing="0"/>
        <w:ind w:left="1440"/>
        <w:rPr>
          <w:rStyle w:val="ms-rtecustom-articleheadertemplatestools1"/>
          <w:b w:val="0"/>
          <w:bCs w:val="0"/>
          <w:color w:val="auto"/>
          <w:sz w:val="22"/>
          <w:szCs w:val="22"/>
        </w:rPr>
      </w:pPr>
    </w:p>
    <w:p w14:paraId="5D1B95F2" w14:textId="5B83DE71" w:rsidR="00634AFB" w:rsidRDefault="007405ED" w:rsidP="007405ED">
      <w:pPr>
        <w:pStyle w:val="NormalWeb"/>
        <w:spacing w:before="0" w:beforeAutospacing="0" w:after="0" w:afterAutospacing="0"/>
        <w:ind w:left="1440"/>
        <w:rPr>
          <w:rStyle w:val="ms-rtecustom-articleheadertemplatestools1"/>
          <w:b w:val="0"/>
          <w:bCs w:val="0"/>
          <w:color w:val="auto"/>
          <w:sz w:val="22"/>
          <w:szCs w:val="22"/>
        </w:rPr>
      </w:pPr>
      <w:r>
        <w:rPr>
          <w:rStyle w:val="ms-rtecustom-articleheadertemplatestools1"/>
          <w:b w:val="0"/>
          <w:bCs w:val="0"/>
          <w:color w:val="auto"/>
          <w:sz w:val="22"/>
          <w:szCs w:val="22"/>
        </w:rPr>
        <w:t>When layoff of a Town employee is necessary, the department or division head shall recommend to the Town Manager which employee or employees are to be laid off, taking into consideration the employees’ qualifications, length of service and performance.</w:t>
      </w:r>
    </w:p>
    <w:p w14:paraId="4A35688D" w14:textId="77777777" w:rsidR="007405ED" w:rsidRDefault="007405ED" w:rsidP="007405ED">
      <w:pPr>
        <w:pStyle w:val="NormalWeb"/>
        <w:spacing w:before="0" w:beforeAutospacing="0" w:after="0" w:afterAutospacing="0"/>
        <w:ind w:left="1440"/>
        <w:rPr>
          <w:rStyle w:val="ms-rtecustom-articleheadertemplatestools1"/>
          <w:b w:val="0"/>
          <w:bCs w:val="0"/>
          <w:color w:val="auto"/>
          <w:sz w:val="22"/>
          <w:szCs w:val="22"/>
        </w:rPr>
      </w:pPr>
    </w:p>
    <w:p w14:paraId="1659D23F" w14:textId="397EA2B9" w:rsidR="00634AFB" w:rsidRDefault="00634AFB" w:rsidP="00555016">
      <w:pPr>
        <w:pStyle w:val="NormalWeb"/>
        <w:numPr>
          <w:ilvl w:val="1"/>
          <w:numId w:val="35"/>
        </w:numPr>
        <w:spacing w:before="0" w:beforeAutospacing="0" w:after="0" w:afterAutospacing="0"/>
        <w:rPr>
          <w:rStyle w:val="ms-rtecustom-articleheadertemplatestools1"/>
          <w:b w:val="0"/>
          <w:bCs w:val="0"/>
          <w:color w:val="auto"/>
          <w:sz w:val="22"/>
          <w:szCs w:val="22"/>
        </w:rPr>
      </w:pPr>
      <w:r>
        <w:rPr>
          <w:rStyle w:val="ms-rtecustom-articleheadertemplatestools1"/>
          <w:b w:val="0"/>
          <w:bCs w:val="0"/>
          <w:color w:val="auto"/>
          <w:sz w:val="22"/>
          <w:szCs w:val="22"/>
        </w:rPr>
        <w:t>End of Assignment: Where the Town has employed an employee on a temporary basis or for a specified term</w:t>
      </w:r>
      <w:r w:rsidR="000742C0">
        <w:rPr>
          <w:rStyle w:val="ms-rtecustom-articleheadertemplatestools1"/>
          <w:b w:val="0"/>
          <w:bCs w:val="0"/>
          <w:color w:val="auto"/>
          <w:sz w:val="22"/>
          <w:szCs w:val="22"/>
        </w:rPr>
        <w:t>, the Town may terminate such</w:t>
      </w:r>
      <w:r w:rsidR="007405ED">
        <w:rPr>
          <w:rStyle w:val="ms-rtecustom-articleheadertemplatestools1"/>
          <w:b w:val="0"/>
          <w:bCs w:val="0"/>
          <w:color w:val="auto"/>
          <w:sz w:val="22"/>
          <w:szCs w:val="22"/>
        </w:rPr>
        <w:t xml:space="preserve"> employee's Town service upon the completion of the project or assignment for which the employee was employed or upon conclusion of the employee’s specified term of employment.</w:t>
      </w:r>
    </w:p>
    <w:p w14:paraId="68F6CC97" w14:textId="77777777" w:rsidR="00387B72" w:rsidRDefault="00387B72" w:rsidP="00387B72">
      <w:pPr>
        <w:pStyle w:val="NormalWeb"/>
        <w:spacing w:before="0" w:beforeAutospacing="0" w:after="0" w:afterAutospacing="0"/>
        <w:ind w:left="1440"/>
        <w:rPr>
          <w:rStyle w:val="ms-rtecustom-articleheadertemplatestools1"/>
          <w:b w:val="0"/>
          <w:bCs w:val="0"/>
          <w:color w:val="auto"/>
          <w:sz w:val="22"/>
          <w:szCs w:val="22"/>
        </w:rPr>
      </w:pPr>
    </w:p>
    <w:p w14:paraId="4ABC35DB" w14:textId="29181C30" w:rsidR="007405ED" w:rsidRDefault="007405ED" w:rsidP="00555016">
      <w:pPr>
        <w:pStyle w:val="NormalWeb"/>
        <w:numPr>
          <w:ilvl w:val="1"/>
          <w:numId w:val="35"/>
        </w:numPr>
        <w:spacing w:before="0" w:beforeAutospacing="0" w:after="0" w:afterAutospacing="0"/>
        <w:rPr>
          <w:rStyle w:val="ms-rtecustom-articleheadertemplatestools1"/>
          <w:b w:val="0"/>
          <w:bCs w:val="0"/>
          <w:color w:val="auto"/>
          <w:sz w:val="22"/>
          <w:szCs w:val="22"/>
        </w:rPr>
      </w:pPr>
      <w:r>
        <w:rPr>
          <w:rStyle w:val="ms-rtecustom-articleheadertemplatestools1"/>
          <w:b w:val="0"/>
          <w:bCs w:val="0"/>
          <w:color w:val="auto"/>
          <w:sz w:val="22"/>
          <w:szCs w:val="22"/>
        </w:rPr>
        <w:t>Dismissal: The Town may dismiss an employee for disciplinary reasons.</w:t>
      </w:r>
    </w:p>
    <w:p w14:paraId="7783ADEF" w14:textId="77777777" w:rsidR="00A73653" w:rsidRDefault="00A73653" w:rsidP="00A73653">
      <w:pPr>
        <w:pStyle w:val="NormalWeb"/>
        <w:spacing w:before="0" w:beforeAutospacing="0" w:after="0" w:afterAutospacing="0"/>
        <w:ind w:left="720"/>
        <w:rPr>
          <w:rStyle w:val="ms-rtecustom-articleheadertemplatestools1"/>
          <w:b w:val="0"/>
          <w:bCs w:val="0"/>
          <w:color w:val="auto"/>
          <w:sz w:val="22"/>
          <w:szCs w:val="22"/>
        </w:rPr>
      </w:pPr>
    </w:p>
    <w:p w14:paraId="6459481D" w14:textId="56FB088B" w:rsidR="00387B72" w:rsidRDefault="00387B72" w:rsidP="00555016">
      <w:pPr>
        <w:pStyle w:val="NormalWeb"/>
        <w:numPr>
          <w:ilvl w:val="0"/>
          <w:numId w:val="35"/>
        </w:numPr>
        <w:spacing w:before="0" w:beforeAutospacing="0" w:after="0" w:afterAutospacing="0"/>
        <w:rPr>
          <w:rStyle w:val="ms-rtecustom-articleheadertemplatestools1"/>
          <w:b w:val="0"/>
          <w:bCs w:val="0"/>
          <w:color w:val="auto"/>
          <w:sz w:val="22"/>
          <w:szCs w:val="22"/>
        </w:rPr>
      </w:pPr>
      <w:r>
        <w:rPr>
          <w:rStyle w:val="ms-rtecustom-articleheadertemplatestools1"/>
          <w:b w:val="0"/>
          <w:bCs w:val="0"/>
          <w:color w:val="auto"/>
          <w:sz w:val="22"/>
          <w:szCs w:val="22"/>
        </w:rPr>
        <w:t>Death: An emplo</w:t>
      </w:r>
      <w:r w:rsidR="00A73653">
        <w:rPr>
          <w:rStyle w:val="ms-rtecustom-articleheadertemplatestools1"/>
          <w:b w:val="0"/>
          <w:bCs w:val="0"/>
          <w:color w:val="auto"/>
          <w:sz w:val="22"/>
          <w:szCs w:val="22"/>
        </w:rPr>
        <w:t>yee’s separation from Town service shall be effective as of the date of death of the employee.</w:t>
      </w:r>
    </w:p>
    <w:p w14:paraId="5AF16008" w14:textId="77777777" w:rsidR="00A73653" w:rsidRDefault="00A73653" w:rsidP="00A73653">
      <w:pPr>
        <w:pStyle w:val="NormalWeb"/>
        <w:spacing w:before="0" w:beforeAutospacing="0" w:after="0" w:afterAutospacing="0"/>
        <w:ind w:left="720"/>
        <w:rPr>
          <w:rStyle w:val="ms-rtecustom-articleheadertemplatestools1"/>
          <w:b w:val="0"/>
          <w:bCs w:val="0"/>
          <w:color w:val="auto"/>
          <w:sz w:val="22"/>
          <w:szCs w:val="22"/>
        </w:rPr>
      </w:pPr>
    </w:p>
    <w:p w14:paraId="5B5E6D72" w14:textId="1EEF2213" w:rsidR="00A73653" w:rsidRPr="00387B72" w:rsidRDefault="00A73653" w:rsidP="00555016">
      <w:pPr>
        <w:pStyle w:val="NormalWeb"/>
        <w:numPr>
          <w:ilvl w:val="0"/>
          <w:numId w:val="35"/>
        </w:numPr>
        <w:spacing w:before="0" w:beforeAutospacing="0" w:after="0" w:afterAutospacing="0"/>
        <w:rPr>
          <w:rStyle w:val="ms-rtecustom-articleheadertemplatestools1"/>
          <w:b w:val="0"/>
          <w:bCs w:val="0"/>
          <w:color w:val="auto"/>
          <w:sz w:val="22"/>
          <w:szCs w:val="22"/>
        </w:rPr>
      </w:pPr>
      <w:r>
        <w:rPr>
          <w:rStyle w:val="ms-rtecustom-articleheadertemplatestools1"/>
          <w:b w:val="0"/>
          <w:bCs w:val="0"/>
          <w:color w:val="auto"/>
          <w:sz w:val="22"/>
          <w:szCs w:val="22"/>
        </w:rPr>
        <w:t>Retirement: An employee may voluntarily retire upon qualifying for retirement in accordance with the Town’s definition of retirement.</w:t>
      </w:r>
    </w:p>
    <w:p w14:paraId="19BAD18C" w14:textId="09B9DD85" w:rsidR="00634AFB" w:rsidRPr="00AB5959" w:rsidRDefault="00634AFB" w:rsidP="00634AFB">
      <w:pPr>
        <w:pStyle w:val="NormalWeb"/>
        <w:spacing w:before="0" w:beforeAutospacing="0" w:after="0" w:afterAutospacing="0"/>
        <w:rPr>
          <w:rStyle w:val="ms-rtecustom-articleheadertemplatestools1"/>
          <w:b w:val="0"/>
          <w:bCs w:val="0"/>
          <w:color w:val="auto"/>
          <w:sz w:val="22"/>
          <w:szCs w:val="22"/>
        </w:rPr>
      </w:pPr>
    </w:p>
    <w:p w14:paraId="69694723" w14:textId="798AB0C3" w:rsidR="005A3563" w:rsidRPr="00F64027" w:rsidRDefault="005A3563" w:rsidP="00FD3023">
      <w:pPr>
        <w:pStyle w:val="Heading1"/>
      </w:pPr>
      <w:bookmarkStart w:id="56" w:name="_Toc206684519"/>
      <w:r w:rsidRPr="00F64027">
        <w:t>COMPENSATION UPON TERMINATION</w:t>
      </w:r>
      <w:bookmarkEnd w:id="56"/>
      <w:r w:rsidRPr="00F64027">
        <w:t xml:space="preserve"> </w:t>
      </w:r>
    </w:p>
    <w:p w14:paraId="06D171AD" w14:textId="77777777" w:rsidR="002B13EB" w:rsidRPr="00F64027" w:rsidRDefault="002B13EB" w:rsidP="00F64027">
      <w:pPr>
        <w:pStyle w:val="NormalWeb"/>
        <w:spacing w:before="0" w:beforeAutospacing="0" w:after="0" w:afterAutospacing="0"/>
        <w:rPr>
          <w:rFonts w:ascii="Arial" w:hAnsi="Arial" w:cs="Arial"/>
          <w:b/>
          <w:bCs/>
          <w:sz w:val="22"/>
          <w:szCs w:val="22"/>
          <w:u w:val="single"/>
        </w:rPr>
      </w:pPr>
    </w:p>
    <w:p w14:paraId="06DAE654" w14:textId="351154B4" w:rsidR="005A3563" w:rsidRPr="00DB6B47" w:rsidRDefault="005A3563" w:rsidP="00DB6B47">
      <w:pPr>
        <w:rPr>
          <w:rFonts w:cs="Arial"/>
        </w:rPr>
      </w:pPr>
      <w:r w:rsidRPr="00DB6B47">
        <w:rPr>
          <w:rFonts w:cs="Arial"/>
        </w:rPr>
        <w:t>When an employee</w:t>
      </w:r>
      <w:r w:rsidR="00AC5673" w:rsidRPr="00DB6B47">
        <w:rPr>
          <w:rFonts w:cs="Arial"/>
        </w:rPr>
        <w:t xml:space="preserve"> resigns</w:t>
      </w:r>
      <w:r w:rsidR="00A73653" w:rsidRPr="00DB6B47">
        <w:rPr>
          <w:rFonts w:cs="Arial"/>
        </w:rPr>
        <w:t xml:space="preserve"> with the minimum required two weeks’ notice</w:t>
      </w:r>
      <w:r w:rsidR="00AC5673" w:rsidRPr="00DB6B47">
        <w:rPr>
          <w:rFonts w:cs="Arial"/>
        </w:rPr>
        <w:t>,</w:t>
      </w:r>
      <w:r w:rsidRPr="00DB6B47">
        <w:rPr>
          <w:rFonts w:cs="Arial"/>
        </w:rPr>
        <w:t xml:space="preserve"> the employee will receive the following compensation: (1) Regular wages which have not already been paid for all hours worked up to the time of termination</w:t>
      </w:r>
      <w:r w:rsidR="008F24FB" w:rsidRPr="00DB6B47">
        <w:rPr>
          <w:rFonts w:cs="Arial"/>
        </w:rPr>
        <w:t xml:space="preserve">; </w:t>
      </w:r>
      <w:r w:rsidRPr="00DB6B47">
        <w:rPr>
          <w:rFonts w:cs="Arial"/>
        </w:rPr>
        <w:t>(2) Any overtime or holiday pay due</w:t>
      </w:r>
      <w:r w:rsidR="008F24FB" w:rsidRPr="00DB6B47">
        <w:rPr>
          <w:rFonts w:cs="Arial"/>
        </w:rPr>
        <w:t xml:space="preserve">; </w:t>
      </w:r>
      <w:r w:rsidRPr="00DB6B47">
        <w:rPr>
          <w:rFonts w:cs="Arial"/>
        </w:rPr>
        <w:t xml:space="preserve">(3) </w:t>
      </w:r>
      <w:r w:rsidR="00AC5673" w:rsidRPr="00DB6B47">
        <w:rPr>
          <w:rFonts w:cs="Arial"/>
        </w:rPr>
        <w:t xml:space="preserve">A lump sum of any applicable sick and vacation time due as described </w:t>
      </w:r>
      <w:r w:rsidR="00A73653" w:rsidRPr="00DB6B47">
        <w:rPr>
          <w:rFonts w:cs="Arial"/>
        </w:rPr>
        <w:t>in this policy</w:t>
      </w:r>
      <w:r w:rsidR="008F24FB" w:rsidRPr="00DB6B47">
        <w:rPr>
          <w:rFonts w:cs="Arial"/>
        </w:rPr>
        <w:t xml:space="preserve">; </w:t>
      </w:r>
      <w:r w:rsidRPr="00DB6B47">
        <w:rPr>
          <w:rFonts w:cs="Arial"/>
        </w:rPr>
        <w:t xml:space="preserve">(4) A lump sum </w:t>
      </w:r>
      <w:r w:rsidRPr="00DB6B47">
        <w:rPr>
          <w:rFonts w:cs="Arial"/>
        </w:rPr>
        <w:lastRenderedPageBreak/>
        <w:t>payment of any other compensation due in accordance with bargaining unit contracts or with the Job Classification and Compensation Plan for non-bargaining unit employees.</w:t>
      </w:r>
    </w:p>
    <w:p w14:paraId="07F119B7" w14:textId="77777777" w:rsidR="00BE343D" w:rsidRPr="00DB6B47" w:rsidRDefault="00BE343D" w:rsidP="00DB6B47">
      <w:pPr>
        <w:rPr>
          <w:b/>
          <w:bCs/>
        </w:rPr>
      </w:pPr>
    </w:p>
    <w:p w14:paraId="2A4C34E1" w14:textId="54A6394D" w:rsidR="00CC09BF" w:rsidRPr="009D7AF0" w:rsidRDefault="000D26FC" w:rsidP="00F64027">
      <w:pPr>
        <w:pStyle w:val="NormalWeb"/>
        <w:spacing w:before="0" w:beforeAutospacing="0" w:after="0" w:afterAutospacing="0"/>
        <w:rPr>
          <w:rStyle w:val="ms-rtecustom-articleheadertemplatestools1"/>
          <w:color w:val="auto"/>
          <w:sz w:val="22"/>
          <w:szCs w:val="22"/>
        </w:rPr>
      </w:pPr>
      <w:r w:rsidRPr="009D7AF0">
        <w:rPr>
          <w:rStyle w:val="ms-rtecustom-articleheadertemplatestools1"/>
          <w:color w:val="auto"/>
          <w:sz w:val="22"/>
          <w:szCs w:val="22"/>
        </w:rPr>
        <w:t>Exit Interview</w:t>
      </w:r>
    </w:p>
    <w:p w14:paraId="48955848" w14:textId="77777777" w:rsidR="00FC1232" w:rsidRPr="00F64027" w:rsidRDefault="00FC1232" w:rsidP="00F64027">
      <w:pPr>
        <w:pStyle w:val="NormalWeb"/>
        <w:spacing w:before="0" w:beforeAutospacing="0" w:after="0" w:afterAutospacing="0"/>
        <w:rPr>
          <w:rStyle w:val="ms-rtecustom-articleheadertemplatestools1"/>
          <w:color w:val="auto"/>
          <w:sz w:val="22"/>
          <w:szCs w:val="22"/>
        </w:rPr>
      </w:pPr>
    </w:p>
    <w:p w14:paraId="24689302" w14:textId="5A04DA97" w:rsidR="000D26FC" w:rsidRPr="00DB6B47" w:rsidRDefault="000D26FC" w:rsidP="00DB6B47">
      <w:pPr>
        <w:rPr>
          <w:bCs/>
        </w:rPr>
      </w:pPr>
      <w:r w:rsidRPr="00DB6B47">
        <w:rPr>
          <w:bCs/>
        </w:rPr>
        <w:t xml:space="preserve">All </w:t>
      </w:r>
      <w:r w:rsidR="00AC5673" w:rsidRPr="00DB6B47">
        <w:rPr>
          <w:bCs/>
        </w:rPr>
        <w:t xml:space="preserve">voluntarily </w:t>
      </w:r>
      <w:r w:rsidRPr="00DB6B47">
        <w:rPr>
          <w:bCs/>
        </w:rPr>
        <w:t xml:space="preserve">separating employees will have an </w:t>
      </w:r>
      <w:r w:rsidR="008F24FB" w:rsidRPr="00DB6B47">
        <w:rPr>
          <w:bCs/>
        </w:rPr>
        <w:t>e</w:t>
      </w:r>
      <w:r w:rsidRPr="00DB6B47">
        <w:rPr>
          <w:bCs/>
        </w:rPr>
        <w:t xml:space="preserve">xit </w:t>
      </w:r>
      <w:r w:rsidR="008F24FB" w:rsidRPr="00DB6B47">
        <w:rPr>
          <w:bCs/>
        </w:rPr>
        <w:t>i</w:t>
      </w:r>
      <w:r w:rsidRPr="00DB6B47">
        <w:rPr>
          <w:bCs/>
        </w:rPr>
        <w:t>nterview with the Town Man</w:t>
      </w:r>
      <w:r w:rsidR="008F24FB" w:rsidRPr="00DB6B47">
        <w:rPr>
          <w:bCs/>
        </w:rPr>
        <w:t>a</w:t>
      </w:r>
      <w:r w:rsidRPr="00DB6B47">
        <w:rPr>
          <w:bCs/>
        </w:rPr>
        <w:t xml:space="preserve">ger or </w:t>
      </w:r>
      <w:r w:rsidR="003E2365" w:rsidRPr="00DB6B47">
        <w:rPr>
          <w:bCs/>
        </w:rPr>
        <w:t>their</w:t>
      </w:r>
      <w:r w:rsidRPr="00DB6B47">
        <w:rPr>
          <w:bCs/>
        </w:rPr>
        <w:t xml:space="preserve"> designee. </w:t>
      </w:r>
      <w:r w:rsidRPr="00DB6B47">
        <w:rPr>
          <w:rFonts w:cs="Arial"/>
        </w:rPr>
        <w:t xml:space="preserve">The employee shall contact the Town Manager’s Office as soon as notice is given to schedule an exit interview. The interview will be on the employee’s last day of work or another day, as mutually agreed on. </w:t>
      </w:r>
      <w:r w:rsidRPr="00DB6B47">
        <w:rPr>
          <w:bCs/>
        </w:rPr>
        <w:t xml:space="preserve"> An exit interview checklist will be completed, signed by the employee and placed in </w:t>
      </w:r>
      <w:r w:rsidR="003E2365" w:rsidRPr="00DB6B47">
        <w:rPr>
          <w:bCs/>
        </w:rPr>
        <w:t>their</w:t>
      </w:r>
      <w:r w:rsidRPr="00DB6B47">
        <w:rPr>
          <w:bCs/>
        </w:rPr>
        <w:t xml:space="preserve"> </w:t>
      </w:r>
      <w:r w:rsidR="008F24FB" w:rsidRPr="00DB6B47">
        <w:rPr>
          <w:bCs/>
        </w:rPr>
        <w:t>p</w:t>
      </w:r>
      <w:r w:rsidRPr="00DB6B47">
        <w:rPr>
          <w:bCs/>
        </w:rPr>
        <w:t xml:space="preserve">ersonnel </w:t>
      </w:r>
      <w:r w:rsidR="008F24FB" w:rsidRPr="00DB6B47">
        <w:rPr>
          <w:bCs/>
        </w:rPr>
        <w:t>f</w:t>
      </w:r>
      <w:r w:rsidRPr="00DB6B47">
        <w:rPr>
          <w:bCs/>
        </w:rPr>
        <w:t>ile.</w:t>
      </w:r>
    </w:p>
    <w:p w14:paraId="5ADC66D4" w14:textId="77777777" w:rsidR="00CC09BF" w:rsidRPr="00F64027" w:rsidRDefault="00CC09BF" w:rsidP="00F64027">
      <w:pPr>
        <w:pStyle w:val="NormalWeb"/>
        <w:spacing w:before="0" w:beforeAutospacing="0" w:after="0" w:afterAutospacing="0"/>
        <w:rPr>
          <w:rFonts w:ascii="Arial" w:hAnsi="Arial" w:cs="Arial"/>
          <w:i/>
          <w:sz w:val="22"/>
          <w:szCs w:val="22"/>
        </w:rPr>
      </w:pPr>
    </w:p>
    <w:p w14:paraId="5461A835" w14:textId="77777777" w:rsidR="00CC09BF" w:rsidRPr="009D7AF0" w:rsidRDefault="000D26FC" w:rsidP="00F64027">
      <w:pPr>
        <w:pStyle w:val="NormalWeb"/>
        <w:spacing w:before="0" w:beforeAutospacing="0" w:after="0" w:afterAutospacing="0"/>
        <w:rPr>
          <w:rFonts w:ascii="Arial" w:hAnsi="Arial" w:cs="Arial"/>
          <w:b/>
          <w:sz w:val="22"/>
          <w:szCs w:val="22"/>
        </w:rPr>
      </w:pPr>
      <w:r w:rsidRPr="009D7AF0">
        <w:rPr>
          <w:rFonts w:ascii="Arial" w:hAnsi="Arial" w:cs="Arial"/>
          <w:b/>
          <w:sz w:val="22"/>
          <w:szCs w:val="22"/>
        </w:rPr>
        <w:t>Return of Town Property</w:t>
      </w:r>
    </w:p>
    <w:p w14:paraId="417EE740" w14:textId="49AA406A" w:rsidR="00CC09BF" w:rsidRPr="00DB6B47" w:rsidRDefault="00CC09BF" w:rsidP="00DB6B47">
      <w:pPr>
        <w:rPr>
          <w:bCs/>
        </w:rPr>
      </w:pPr>
      <w:r w:rsidRPr="00DB6B47">
        <w:rPr>
          <w:bCs/>
        </w:rPr>
        <w:t xml:space="preserve">The separating employee must return all Town property at the time of separation, including uniforms, cell phones, </w:t>
      </w:r>
      <w:r w:rsidR="00FC1232" w:rsidRPr="00DB6B47">
        <w:rPr>
          <w:bCs/>
        </w:rPr>
        <w:t xml:space="preserve">key and key fobs, </w:t>
      </w:r>
      <w:r w:rsidR="008F24FB" w:rsidRPr="00DB6B47">
        <w:rPr>
          <w:bCs/>
        </w:rPr>
        <w:t xml:space="preserve">computers, vehicles, </w:t>
      </w:r>
      <w:r w:rsidRPr="00DB6B47">
        <w:rPr>
          <w:bCs/>
        </w:rPr>
        <w:t xml:space="preserve">and identification cards. Failure to return </w:t>
      </w:r>
      <w:r w:rsidR="002B13EB" w:rsidRPr="00DB6B47">
        <w:rPr>
          <w:bCs/>
        </w:rPr>
        <w:t xml:space="preserve">any </w:t>
      </w:r>
      <w:r w:rsidRPr="00DB6B47">
        <w:rPr>
          <w:bCs/>
        </w:rPr>
        <w:t xml:space="preserve">item may result in deductions from the </w:t>
      </w:r>
      <w:r w:rsidR="002B13EB" w:rsidRPr="00DB6B47">
        <w:rPr>
          <w:bCs/>
        </w:rPr>
        <w:t xml:space="preserve">employee’s </w:t>
      </w:r>
      <w:r w:rsidRPr="00DB6B47">
        <w:rPr>
          <w:bCs/>
        </w:rPr>
        <w:t xml:space="preserve">final paycheck. </w:t>
      </w:r>
    </w:p>
    <w:p w14:paraId="3CFF0F24" w14:textId="77777777" w:rsidR="00CC09BF" w:rsidRPr="00F64027" w:rsidRDefault="00CC09BF" w:rsidP="00F64027">
      <w:pPr>
        <w:pStyle w:val="NormalWeb"/>
        <w:spacing w:before="0" w:beforeAutospacing="0" w:after="0" w:afterAutospacing="0"/>
        <w:rPr>
          <w:rFonts w:ascii="Arial" w:hAnsi="Arial" w:cs="Arial"/>
          <w:sz w:val="22"/>
          <w:szCs w:val="22"/>
        </w:rPr>
      </w:pPr>
    </w:p>
    <w:p w14:paraId="1FF49AB1" w14:textId="600A2718" w:rsidR="00CC09BF" w:rsidRPr="00F64027" w:rsidRDefault="00CC09BF" w:rsidP="00F64027">
      <w:pPr>
        <w:pStyle w:val="NormalWeb"/>
        <w:spacing w:before="0" w:beforeAutospacing="0" w:after="0" w:afterAutospacing="0"/>
        <w:rPr>
          <w:rFonts w:ascii="Arial" w:hAnsi="Arial" w:cs="Arial"/>
          <w:sz w:val="22"/>
          <w:szCs w:val="22"/>
        </w:rPr>
      </w:pPr>
      <w:r w:rsidRPr="00F64027">
        <w:rPr>
          <w:rFonts w:ascii="Arial" w:hAnsi="Arial" w:cs="Arial"/>
          <w:sz w:val="22"/>
          <w:szCs w:val="22"/>
        </w:rPr>
        <w:t>Health insurance terminates the last day of the</w:t>
      </w:r>
      <w:r w:rsidR="00FB047A">
        <w:rPr>
          <w:rFonts w:ascii="Arial" w:hAnsi="Arial" w:cs="Arial"/>
          <w:sz w:val="22"/>
          <w:szCs w:val="22"/>
        </w:rPr>
        <w:t xml:space="preserve"> final</w:t>
      </w:r>
      <w:r w:rsidRPr="00F64027">
        <w:rPr>
          <w:rFonts w:ascii="Arial" w:hAnsi="Arial" w:cs="Arial"/>
          <w:sz w:val="22"/>
          <w:szCs w:val="22"/>
        </w:rPr>
        <w:t xml:space="preserve"> month of employment</w:t>
      </w:r>
      <w:r w:rsidR="008F24FB">
        <w:rPr>
          <w:rFonts w:ascii="Arial" w:hAnsi="Arial" w:cs="Arial"/>
          <w:sz w:val="22"/>
          <w:szCs w:val="22"/>
        </w:rPr>
        <w:t xml:space="preserve">. </w:t>
      </w:r>
      <w:r w:rsidRPr="00F64027">
        <w:rPr>
          <w:rFonts w:ascii="Arial" w:hAnsi="Arial" w:cs="Arial"/>
          <w:sz w:val="22"/>
          <w:szCs w:val="22"/>
        </w:rPr>
        <w:t>Information for Consolidated Omnibus Budget Reconciliation (COBRA) continued health coverage will be provided</w:t>
      </w:r>
      <w:r w:rsidR="002B13EB" w:rsidRPr="00F64027">
        <w:rPr>
          <w:rFonts w:ascii="Arial" w:hAnsi="Arial" w:cs="Arial"/>
          <w:sz w:val="22"/>
          <w:szCs w:val="22"/>
        </w:rPr>
        <w:t>,</w:t>
      </w:r>
      <w:r w:rsidR="00AC5673" w:rsidRPr="00F64027">
        <w:rPr>
          <w:rFonts w:ascii="Arial" w:hAnsi="Arial" w:cs="Arial"/>
          <w:sz w:val="22"/>
          <w:szCs w:val="22"/>
        </w:rPr>
        <w:t xml:space="preserve"> per Federal and State guidelines. </w:t>
      </w:r>
      <w:r w:rsidRPr="00F64027">
        <w:rPr>
          <w:rFonts w:ascii="Arial" w:hAnsi="Arial" w:cs="Arial"/>
          <w:sz w:val="22"/>
          <w:szCs w:val="22"/>
        </w:rPr>
        <w:t xml:space="preserve"> </w:t>
      </w:r>
    </w:p>
    <w:p w14:paraId="05DF3E23" w14:textId="77777777" w:rsidR="00CC09BF" w:rsidRPr="00F64027" w:rsidRDefault="00CC09BF" w:rsidP="00F64027">
      <w:pPr>
        <w:pStyle w:val="NormalWeb"/>
        <w:spacing w:before="0" w:beforeAutospacing="0" w:after="0" w:afterAutospacing="0"/>
        <w:rPr>
          <w:rStyle w:val="ms-rtecustom-articleheadertemplatestools1"/>
          <w:i/>
          <w:color w:val="auto"/>
          <w:sz w:val="22"/>
          <w:szCs w:val="22"/>
        </w:rPr>
      </w:pPr>
    </w:p>
    <w:p w14:paraId="605F8347" w14:textId="77777777" w:rsidR="00CC09BF" w:rsidRPr="009D7AF0" w:rsidRDefault="000D26FC" w:rsidP="00F64027">
      <w:pPr>
        <w:pStyle w:val="NormalWeb"/>
        <w:spacing w:before="0" w:beforeAutospacing="0" w:after="0" w:afterAutospacing="0"/>
        <w:rPr>
          <w:rStyle w:val="ms-rtecustom-articleheadertemplatestools1"/>
          <w:color w:val="auto"/>
          <w:sz w:val="22"/>
          <w:szCs w:val="22"/>
        </w:rPr>
      </w:pPr>
      <w:r w:rsidRPr="009D7AF0">
        <w:rPr>
          <w:rStyle w:val="ms-rtecustom-articleheadertemplatestools1"/>
          <w:color w:val="auto"/>
          <w:sz w:val="22"/>
          <w:szCs w:val="22"/>
        </w:rPr>
        <w:t>Rehire</w:t>
      </w:r>
    </w:p>
    <w:p w14:paraId="4B3C2E55" w14:textId="77777777" w:rsidR="00CC09BF" w:rsidRPr="00F64027" w:rsidRDefault="00CC09BF" w:rsidP="00F64027">
      <w:pPr>
        <w:pStyle w:val="NormalWeb"/>
        <w:spacing w:before="0" w:beforeAutospacing="0" w:after="0" w:afterAutospacing="0"/>
        <w:rPr>
          <w:rFonts w:ascii="Arial" w:hAnsi="Arial" w:cs="Arial"/>
          <w:sz w:val="22"/>
          <w:szCs w:val="22"/>
        </w:rPr>
      </w:pPr>
      <w:r w:rsidRPr="00F64027">
        <w:rPr>
          <w:rFonts w:ascii="Arial" w:hAnsi="Arial" w:cs="Arial"/>
          <w:sz w:val="22"/>
          <w:szCs w:val="22"/>
        </w:rPr>
        <w:t>Former employees who left the Town in good standing and were classified as eligible for rehire may be considered for reemployment. An application must be submitted to the Human Resource department, and the applicant must meet all minimum qualifications and requirements of the position, including any qualifying exam, when required.</w:t>
      </w:r>
    </w:p>
    <w:p w14:paraId="5ECA502A" w14:textId="77777777" w:rsidR="00CC09BF" w:rsidRPr="00F64027" w:rsidRDefault="00CC09BF" w:rsidP="00F64027">
      <w:pPr>
        <w:pStyle w:val="NormalWeb"/>
        <w:spacing w:before="0" w:beforeAutospacing="0" w:after="0" w:afterAutospacing="0"/>
        <w:rPr>
          <w:rFonts w:ascii="Arial" w:hAnsi="Arial" w:cs="Arial"/>
          <w:sz w:val="22"/>
          <w:szCs w:val="22"/>
        </w:rPr>
      </w:pPr>
    </w:p>
    <w:p w14:paraId="12723A92" w14:textId="27F63E5B" w:rsidR="00CC09BF" w:rsidRPr="00F64027" w:rsidRDefault="00CC09BF" w:rsidP="00F64027">
      <w:pPr>
        <w:pStyle w:val="NormalWeb"/>
        <w:spacing w:before="0" w:beforeAutospacing="0" w:after="0" w:afterAutospacing="0"/>
        <w:rPr>
          <w:rFonts w:ascii="Arial" w:hAnsi="Arial" w:cs="Arial"/>
          <w:sz w:val="22"/>
          <w:szCs w:val="22"/>
        </w:rPr>
      </w:pPr>
      <w:r w:rsidRPr="00F64027">
        <w:rPr>
          <w:rFonts w:ascii="Arial" w:hAnsi="Arial" w:cs="Arial"/>
          <w:sz w:val="22"/>
          <w:szCs w:val="22"/>
        </w:rPr>
        <w:t>Supervisors must obtain approval from the Town Manager or designee prior to rehiring a former employee. Rehired employees begin benefits just as any other new employee. Previous tenure will not be considered in calculating longevity, leave accruals or any other benefits</w:t>
      </w:r>
      <w:r w:rsidR="008F24FB">
        <w:rPr>
          <w:rFonts w:ascii="Arial" w:hAnsi="Arial" w:cs="Arial"/>
          <w:sz w:val="22"/>
          <w:szCs w:val="22"/>
        </w:rPr>
        <w:t>.</w:t>
      </w:r>
      <w:r w:rsidR="00ED0C37" w:rsidRPr="00F64027">
        <w:rPr>
          <w:rFonts w:ascii="Arial" w:hAnsi="Arial" w:cs="Arial"/>
          <w:sz w:val="22"/>
          <w:szCs w:val="22"/>
        </w:rPr>
        <w:t xml:space="preserve"> </w:t>
      </w:r>
    </w:p>
    <w:p w14:paraId="433DA850" w14:textId="77777777" w:rsidR="00CC09BF" w:rsidRPr="00F64027" w:rsidRDefault="00CC09BF" w:rsidP="00F64027">
      <w:pPr>
        <w:rPr>
          <w:rFonts w:cs="Arial"/>
          <w:szCs w:val="22"/>
        </w:rPr>
      </w:pPr>
    </w:p>
    <w:p w14:paraId="4C41ABE4" w14:textId="2CC2ED8B" w:rsidR="00CC09BF" w:rsidRPr="00F64027" w:rsidRDefault="00CC09BF" w:rsidP="00F64027">
      <w:pPr>
        <w:rPr>
          <w:rFonts w:cs="Arial"/>
          <w:szCs w:val="22"/>
        </w:rPr>
        <w:sectPr w:rsidR="00CC09BF" w:rsidRPr="00F64027" w:rsidSect="003E2365">
          <w:pgSz w:w="12240" w:h="15840"/>
          <w:pgMar w:top="1440" w:right="1440" w:bottom="1440" w:left="1440" w:header="0" w:footer="739" w:gutter="0"/>
          <w:cols w:space="720"/>
          <w:docGrid w:linePitch="299"/>
        </w:sectPr>
      </w:pPr>
      <w:r w:rsidRPr="00F64027">
        <w:rPr>
          <w:rFonts w:cs="Arial"/>
          <w:szCs w:val="22"/>
        </w:rPr>
        <w:t xml:space="preserve">A </w:t>
      </w:r>
      <w:r w:rsidR="00ED0C37" w:rsidRPr="00F64027">
        <w:rPr>
          <w:rFonts w:cs="Arial"/>
          <w:szCs w:val="22"/>
        </w:rPr>
        <w:t>former</w:t>
      </w:r>
      <w:r w:rsidRPr="00F64027">
        <w:rPr>
          <w:rFonts w:cs="Arial"/>
          <w:szCs w:val="22"/>
        </w:rPr>
        <w:t xml:space="preserve"> employee who </w:t>
      </w:r>
      <w:r w:rsidR="00AC5673" w:rsidRPr="00F64027">
        <w:rPr>
          <w:rFonts w:cs="Arial"/>
          <w:szCs w:val="22"/>
        </w:rPr>
        <w:t>was involuntarily terminated</w:t>
      </w:r>
      <w:r w:rsidRPr="00F64027">
        <w:rPr>
          <w:rFonts w:cs="Arial"/>
          <w:szCs w:val="22"/>
        </w:rPr>
        <w:t xml:space="preserve"> or who resigned in lieu of termination will be ineligible for rehire</w:t>
      </w:r>
      <w:r w:rsidR="008F24FB">
        <w:rPr>
          <w:rFonts w:cs="Arial"/>
          <w:szCs w:val="22"/>
        </w:rPr>
        <w:t>.</w:t>
      </w:r>
    </w:p>
    <w:p w14:paraId="653C8D51" w14:textId="222FF2C9" w:rsidR="000D26FC" w:rsidRPr="00BE343D" w:rsidRDefault="000D26FC" w:rsidP="00FD3023">
      <w:pPr>
        <w:pStyle w:val="Heading1"/>
        <w:jc w:val="center"/>
      </w:pPr>
      <w:bookmarkStart w:id="57" w:name="_Toc206684520"/>
      <w:bookmarkStart w:id="58" w:name="_Hlk169593426"/>
      <w:r w:rsidRPr="00BE343D">
        <w:lastRenderedPageBreak/>
        <w:t>CODE</w:t>
      </w:r>
      <w:r w:rsidRPr="00BE343D">
        <w:rPr>
          <w:spacing w:val="1"/>
        </w:rPr>
        <w:t xml:space="preserve"> </w:t>
      </w:r>
      <w:r w:rsidRPr="00BE343D">
        <w:t>OF ETHICS</w:t>
      </w:r>
      <w:r w:rsidR="00BE343D" w:rsidRPr="00BE343D">
        <w:t>/ETHICS POLICY</w:t>
      </w:r>
      <w:bookmarkEnd w:id="57"/>
    </w:p>
    <w:bookmarkEnd w:id="58"/>
    <w:p w14:paraId="09E1241C" w14:textId="77777777" w:rsidR="00BE343D" w:rsidRPr="00BE343D" w:rsidRDefault="00BE343D" w:rsidP="00BE343D">
      <w:pPr>
        <w:rPr>
          <w:rFonts w:eastAsia="Arial"/>
        </w:rPr>
      </w:pPr>
    </w:p>
    <w:p w14:paraId="74B2D174" w14:textId="77777777" w:rsidR="00A73653" w:rsidRPr="00A73653" w:rsidRDefault="00A73653" w:rsidP="00A73653">
      <w:pPr>
        <w:spacing w:after="200" w:line="276" w:lineRule="auto"/>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t>Declaration of Policy</w:t>
      </w:r>
    </w:p>
    <w:p w14:paraId="0B1A4408" w14:textId="77777777" w:rsidR="00A73653" w:rsidRPr="00DB6B47" w:rsidRDefault="00A73653" w:rsidP="00E00F4D">
      <w:pPr>
        <w:spacing w:after="200" w:line="276" w:lineRule="auto"/>
        <w:rPr>
          <w:rFonts w:cs="Arial"/>
        </w:rPr>
      </w:pPr>
      <w:r w:rsidRPr="00DB6B47">
        <w:rPr>
          <w:rFonts w:cs="Arial"/>
        </w:rPr>
        <w:t>The trust of the public is essential for local government to function effectively. Public policy developed by government officials and employees affects every citizen of the Town, and it must be based on honest and fair deliberations and decisions. For local government to maintain the public trust and confidence, it must require that public officials and employees be free from private and conflicting interests in the performance of their public responsibilities.</w:t>
      </w:r>
    </w:p>
    <w:p w14:paraId="09B0A82C" w14:textId="77777777" w:rsidR="00A73653" w:rsidRPr="00DB6B47" w:rsidRDefault="00A73653" w:rsidP="00E00F4D">
      <w:pPr>
        <w:spacing w:after="200" w:line="276" w:lineRule="auto"/>
        <w:rPr>
          <w:rFonts w:cs="Arial"/>
        </w:rPr>
      </w:pPr>
      <w:r w:rsidRPr="00DB6B47">
        <w:rPr>
          <w:rFonts w:cs="Arial"/>
        </w:rPr>
        <w:t>A comprehensive code of ethics is necessary to ensure that public office not be pursued or used for the purpose of personal gain, and that public officials and employees have clear guidelines for ethical standards of conduct in the best interests of the Town. Public office and employment are an honored privilege and the sole loyalty of public officials and employees in the performance of their public duties should be to the people of Granby.</w:t>
      </w:r>
    </w:p>
    <w:p w14:paraId="59305B7A" w14:textId="77777777" w:rsidR="00A73653" w:rsidRPr="00DB6B47" w:rsidRDefault="00A73653" w:rsidP="00E00F4D">
      <w:pPr>
        <w:spacing w:after="200" w:line="276" w:lineRule="auto"/>
        <w:rPr>
          <w:rFonts w:cs="Arial"/>
        </w:rPr>
      </w:pPr>
      <w:r w:rsidRPr="00DB6B47">
        <w:rPr>
          <w:rFonts w:cs="Arial"/>
        </w:rPr>
        <w:t>By enacting this code, the Town of Granby seeks to avoid any loss of trust and maintain and increase the confidence of our citizens in the integrity and fairness of government. The purpose of these ethical standards is to guide Town officials, elected and appointed, and Town employees by establishing standards of conduct for persons in the decision-making process. These standards are intended to strengthen the tradition of good government in the town.</w:t>
      </w:r>
    </w:p>
    <w:p w14:paraId="2F3239B4" w14:textId="77777777" w:rsidR="00A73653" w:rsidRPr="00DB6B47" w:rsidRDefault="00A73653" w:rsidP="00E00F4D">
      <w:pPr>
        <w:spacing w:after="200" w:line="276" w:lineRule="auto"/>
        <w:rPr>
          <w:rFonts w:cs="Arial"/>
        </w:rPr>
      </w:pPr>
      <w:r w:rsidRPr="00DB6B47">
        <w:rPr>
          <w:rFonts w:cs="Arial"/>
        </w:rPr>
        <w:t>The overall goal of this Code of Ethics is to create an understanding among all individuals involved with or on behalf of town government that all decisions, actions and activities should be transparent. Therefore, all Town officials, elected and appointed, and Town employees shall disclose, at the time a given subject is to be considered, any relationship or interest that could potentially result in a conflict of interest.</w:t>
      </w:r>
    </w:p>
    <w:p w14:paraId="34DC74D3" w14:textId="77777777" w:rsidR="00A73653" w:rsidRPr="00A73653" w:rsidRDefault="00A73653" w:rsidP="00A73653">
      <w:pPr>
        <w:spacing w:after="200" w:line="276" w:lineRule="auto"/>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t>Applicability</w:t>
      </w:r>
    </w:p>
    <w:p w14:paraId="087A929B" w14:textId="77777777" w:rsidR="00A73653" w:rsidRPr="00A73653" w:rsidRDefault="00A73653" w:rsidP="00E00F4D">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The provisions of this Article shall apply to all officials, officers, and employees of the Town, whether subject to the personnel policy or otherwise.</w:t>
      </w:r>
    </w:p>
    <w:p w14:paraId="5F55D83C" w14:textId="77777777" w:rsidR="00A73653" w:rsidRPr="00A73653" w:rsidRDefault="00A73653" w:rsidP="00A73653">
      <w:pPr>
        <w:spacing w:after="200" w:line="276" w:lineRule="auto"/>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t>Definitions</w:t>
      </w:r>
    </w:p>
    <w:p w14:paraId="7B555F4B" w14:textId="77777777" w:rsidR="00A73653" w:rsidRPr="00A73653" w:rsidRDefault="00A73653" w:rsidP="00E00F4D">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As used in this policy, the following words or phrases shall have the meanings ascribed to them in this section:</w:t>
      </w:r>
    </w:p>
    <w:p w14:paraId="1535B6DC" w14:textId="77777777" w:rsidR="00A73653" w:rsidRPr="00A73653" w:rsidRDefault="00A73653" w:rsidP="00A73653">
      <w:pPr>
        <w:spacing w:after="200" w:line="276" w:lineRule="auto"/>
        <w:rPr>
          <w:rFonts w:eastAsiaTheme="minorHAnsi" w:cs="Arial"/>
          <w:kern w:val="2"/>
          <w:szCs w:val="22"/>
          <w14:ligatures w14:val="standardContextual"/>
        </w:rPr>
      </w:pPr>
      <w:r w:rsidRPr="00A73653">
        <w:rPr>
          <w:rFonts w:eastAsiaTheme="minorHAnsi" w:cs="Arial"/>
          <w:i/>
          <w:iCs/>
          <w:kern w:val="2"/>
          <w:szCs w:val="22"/>
          <w14:ligatures w14:val="standardContextual"/>
        </w:rPr>
        <w:t xml:space="preserve">Confidential information </w:t>
      </w:r>
      <w:r w:rsidRPr="00A73653">
        <w:rPr>
          <w:rFonts w:eastAsiaTheme="minorHAnsi" w:cs="Arial"/>
          <w:kern w:val="2"/>
          <w:szCs w:val="22"/>
          <w14:ligatures w14:val="standardContextual"/>
        </w:rPr>
        <w:t>is any information concerning the property, business or affairs of the Town that is not a matter of public record or public knowledge.</w:t>
      </w:r>
    </w:p>
    <w:p w14:paraId="48B4DE14" w14:textId="77777777" w:rsidR="00A73653" w:rsidRPr="00A73653" w:rsidRDefault="00A73653" w:rsidP="00A73653">
      <w:pPr>
        <w:spacing w:after="200" w:line="276" w:lineRule="auto"/>
        <w:rPr>
          <w:rFonts w:eastAsiaTheme="minorHAnsi" w:cs="Arial"/>
          <w:kern w:val="2"/>
          <w:szCs w:val="22"/>
          <w14:ligatures w14:val="standardContextual"/>
        </w:rPr>
      </w:pPr>
      <w:r w:rsidRPr="00A73653">
        <w:rPr>
          <w:rFonts w:eastAsiaTheme="minorHAnsi" w:cs="Arial"/>
          <w:i/>
          <w:iCs/>
          <w:kern w:val="2"/>
          <w:szCs w:val="22"/>
          <w14:ligatures w14:val="standardContextual"/>
        </w:rPr>
        <w:lastRenderedPageBreak/>
        <w:t xml:space="preserve">Employee </w:t>
      </w:r>
      <w:r w:rsidRPr="00A73653">
        <w:rPr>
          <w:rFonts w:eastAsiaTheme="minorHAnsi" w:cs="Arial"/>
          <w:kern w:val="2"/>
          <w:szCs w:val="22"/>
          <w14:ligatures w14:val="standardContextual"/>
        </w:rPr>
        <w:t>is any person receiving a salary, wages or compensation from the town government for services rendered.</w:t>
      </w:r>
    </w:p>
    <w:p w14:paraId="5DB87C08" w14:textId="77777777" w:rsidR="00A73653" w:rsidRPr="00A73653" w:rsidRDefault="00A73653" w:rsidP="00A73653">
      <w:pPr>
        <w:spacing w:after="200" w:line="276" w:lineRule="auto"/>
        <w:rPr>
          <w:rFonts w:eastAsiaTheme="minorHAnsi" w:cs="Arial"/>
          <w:iCs/>
          <w:kern w:val="2"/>
          <w:szCs w:val="22"/>
          <w14:ligatures w14:val="standardContextual"/>
        </w:rPr>
      </w:pPr>
      <w:r w:rsidRPr="00A73653">
        <w:rPr>
          <w:rFonts w:eastAsiaTheme="minorHAnsi" w:cs="Arial"/>
          <w:i/>
          <w:kern w:val="2"/>
          <w:szCs w:val="22"/>
          <w14:ligatures w14:val="standardContextual"/>
        </w:rPr>
        <w:t xml:space="preserve">Official </w:t>
      </w:r>
      <w:r w:rsidRPr="00A73653">
        <w:rPr>
          <w:rFonts w:eastAsiaTheme="minorHAnsi" w:cs="Arial"/>
          <w:iCs/>
          <w:kern w:val="2"/>
          <w:szCs w:val="22"/>
          <w14:ligatures w14:val="standardContextual"/>
        </w:rPr>
        <w:t>is any person holding an elected or appointed town office including member and alternate members of town agencies, boards and commissions, committees and subcommittees.</w:t>
      </w:r>
    </w:p>
    <w:p w14:paraId="097B25C9" w14:textId="77777777" w:rsidR="00A73653" w:rsidRPr="00A73653" w:rsidRDefault="00A73653" w:rsidP="00A73653">
      <w:pPr>
        <w:spacing w:after="200" w:line="276" w:lineRule="auto"/>
        <w:rPr>
          <w:rFonts w:eastAsiaTheme="minorHAnsi" w:cs="Arial"/>
          <w:iCs/>
          <w:kern w:val="2"/>
          <w:szCs w:val="22"/>
          <w14:ligatures w14:val="standardContextual"/>
        </w:rPr>
      </w:pPr>
      <w:r w:rsidRPr="00A73653">
        <w:rPr>
          <w:rFonts w:eastAsiaTheme="minorHAnsi" w:cs="Arial"/>
          <w:i/>
          <w:iCs/>
          <w:kern w:val="2"/>
          <w:szCs w:val="22"/>
          <w14:ligatures w14:val="standardContextual"/>
        </w:rPr>
        <w:t>Person</w:t>
      </w:r>
      <w:r w:rsidRPr="00A73653">
        <w:rPr>
          <w:rFonts w:eastAsiaTheme="minorHAnsi" w:cs="Arial"/>
          <w:iCs/>
          <w:kern w:val="2"/>
          <w:szCs w:val="22"/>
          <w14:ligatures w14:val="standardContextual"/>
        </w:rPr>
        <w:t xml:space="preserve"> is an individual, sole proprietorship, trust, corporation, union, association, firm, partnership, committee, club or other organization or other group of persons.</w:t>
      </w:r>
    </w:p>
    <w:p w14:paraId="5465528E" w14:textId="77777777" w:rsidR="00A73653" w:rsidRPr="00A73653" w:rsidRDefault="00A73653" w:rsidP="00A73653">
      <w:pPr>
        <w:spacing w:after="200" w:line="276" w:lineRule="auto"/>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t>Conflict of Interest</w:t>
      </w:r>
    </w:p>
    <w:p w14:paraId="4E1CF6D0" w14:textId="77777777" w:rsidR="00A73653" w:rsidRPr="00A73653" w:rsidRDefault="00A73653" w:rsidP="00E00F4D">
      <w:pPr>
        <w:spacing w:after="200" w:line="276" w:lineRule="auto"/>
        <w:rPr>
          <w:rFonts w:eastAsiaTheme="minorHAnsi" w:cs="Arial"/>
          <w:kern w:val="2"/>
          <w:szCs w:val="22"/>
          <w14:ligatures w14:val="standardContextual"/>
        </w:rPr>
      </w:pPr>
      <w:bookmarkStart w:id="59" w:name="_Hlk163201699"/>
      <w:r w:rsidRPr="00A73653">
        <w:rPr>
          <w:rFonts w:eastAsiaTheme="minorHAnsi" w:cs="Arial"/>
          <w:kern w:val="2"/>
          <w:szCs w:val="22"/>
          <w14:ligatures w14:val="standardContextual"/>
        </w:rPr>
        <w:t xml:space="preserve">No employee or official shall participate in the hearing or decision of the board or commission of which they are a member upon any matter in which they have an interest. Interest means direct or indirect pecuniary or material benefit to public officials, officers, and employees as a result of a contract or transaction which is or may be the subject of an official act or action by or with the Town except of such contracts or transactions which by their terms and by the substance of their provisions confer the </w:t>
      </w:r>
      <w:bookmarkEnd w:id="59"/>
      <w:r w:rsidRPr="00A73653">
        <w:rPr>
          <w:rFonts w:eastAsiaTheme="minorHAnsi" w:cs="Arial"/>
          <w:kern w:val="2"/>
          <w:szCs w:val="22"/>
          <w14:ligatures w14:val="standardContextual"/>
        </w:rPr>
        <w:t>opportunity and right to realize similar benefits to all other persons and/or property similarly situated. Any official or employee who has, or thinks they have a real, pecuniary or personal beneficial interest in any matter coming before any board, commission or agency of the Town should disclose to such body that they have interests and/or relationships which could be perceived as a conflict of interest. If a conflict does exist, they should recuse themselves. For the purposes of this Code, a public official, officer, or employee shall be deemed to have an interest in the affairs of:</w:t>
      </w:r>
    </w:p>
    <w:p w14:paraId="4835729D" w14:textId="77777777" w:rsidR="00A73653" w:rsidRPr="00A73653" w:rsidRDefault="00A73653" w:rsidP="00555016">
      <w:pPr>
        <w:numPr>
          <w:ilvl w:val="0"/>
          <w:numId w:val="36"/>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any person related by blood or marriage; a divorce or separation between spouses shall not be deemed to terminate any such relationship;</w:t>
      </w:r>
    </w:p>
    <w:p w14:paraId="457ABDD6" w14:textId="77777777" w:rsidR="00A73653" w:rsidRPr="00A73653" w:rsidRDefault="00A73653" w:rsidP="00555016">
      <w:pPr>
        <w:numPr>
          <w:ilvl w:val="0"/>
          <w:numId w:val="36"/>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any person or business entity with whom a contractual relationship exists with the public official, officer, or employee;</w:t>
      </w:r>
    </w:p>
    <w:p w14:paraId="10D19B8E" w14:textId="77777777" w:rsidR="00A73653" w:rsidRPr="00A73653" w:rsidRDefault="00A73653" w:rsidP="00555016">
      <w:pPr>
        <w:numPr>
          <w:ilvl w:val="0"/>
          <w:numId w:val="36"/>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any business entity in which the public official, officer, or employee is an officer, director, or member having a financial interest in, or employed by;</w:t>
      </w:r>
    </w:p>
    <w:p w14:paraId="54493DC6" w14:textId="77777777" w:rsidR="00A73653" w:rsidRPr="00A73653" w:rsidRDefault="00A73653" w:rsidP="00555016">
      <w:pPr>
        <w:numPr>
          <w:ilvl w:val="0"/>
          <w:numId w:val="36"/>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any business entity in which the stock of, or legal or beneficial ownerships of, in excess of five percent (5%) of the total stock or total legal and beneficial ownerships, is controlled or owned directly or indirectly by the public official, officer, or employee.</w:t>
      </w:r>
    </w:p>
    <w:p w14:paraId="020E87A9" w14:textId="77777777" w:rsidR="00E00F4D" w:rsidRDefault="00E00F4D" w:rsidP="00E00F4D">
      <w:pPr>
        <w:spacing w:after="200" w:line="276" w:lineRule="auto"/>
        <w:contextualSpacing/>
        <w:rPr>
          <w:rFonts w:eastAsiaTheme="minorHAnsi" w:cs="Arial"/>
          <w:b/>
          <w:bCs/>
          <w:kern w:val="2"/>
          <w:szCs w:val="22"/>
          <w:u w:val="single"/>
          <w14:ligatures w14:val="standardContextual"/>
        </w:rPr>
      </w:pPr>
    </w:p>
    <w:p w14:paraId="0BE1AD5F" w14:textId="41CA1EDB" w:rsidR="00A73653" w:rsidRPr="00A73653" w:rsidRDefault="00A73653" w:rsidP="00A73653">
      <w:pPr>
        <w:spacing w:after="200" w:line="276" w:lineRule="auto"/>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t>Ethical Standards of Conduct</w:t>
      </w:r>
    </w:p>
    <w:p w14:paraId="6BC4CCA8" w14:textId="77777777" w:rsidR="00A73653" w:rsidRPr="00A73653" w:rsidRDefault="00A73653" w:rsidP="00E00F4D">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Public officials, officers and employees shall be held to the following ethical standards in the performance of their duties:</w:t>
      </w:r>
    </w:p>
    <w:p w14:paraId="77EC3D3E" w14:textId="77777777" w:rsidR="00A73653" w:rsidRPr="00A73653" w:rsidRDefault="00A73653" w:rsidP="001E35BD">
      <w:pPr>
        <w:numPr>
          <w:ilvl w:val="0"/>
          <w:numId w:val="44"/>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lastRenderedPageBreak/>
        <w:t>They shall not grant or accept any special consideration, treatment, favor or advantage beyond that which is generally available to all residents and/or taxpayers of the Town.</w:t>
      </w:r>
    </w:p>
    <w:p w14:paraId="3CF6693C" w14:textId="74A516A1" w:rsidR="00A73653" w:rsidRPr="00A73653" w:rsidRDefault="00A73653" w:rsidP="001E35BD">
      <w:pPr>
        <w:numPr>
          <w:ilvl w:val="0"/>
          <w:numId w:val="44"/>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 xml:space="preserve">They shall not promise an appointment or the use of influence to obtain an appointment to any municipal position as a reward for </w:t>
      </w:r>
      <w:r w:rsidR="00E00F4D" w:rsidRPr="00A73653">
        <w:rPr>
          <w:rFonts w:eastAsiaTheme="minorHAnsi" w:cs="Arial"/>
          <w:kern w:val="2"/>
          <w:szCs w:val="22"/>
          <w14:ligatures w14:val="standardContextual"/>
        </w:rPr>
        <w:t>any political</w:t>
      </w:r>
      <w:r w:rsidRPr="00A73653">
        <w:rPr>
          <w:rFonts w:eastAsiaTheme="minorHAnsi" w:cs="Arial"/>
          <w:kern w:val="2"/>
          <w:szCs w:val="22"/>
          <w14:ligatures w14:val="standardContextual"/>
        </w:rPr>
        <w:t xml:space="preserve"> activity.</w:t>
      </w:r>
    </w:p>
    <w:p w14:paraId="54300A6C" w14:textId="77777777" w:rsidR="00A73653" w:rsidRPr="00A73653" w:rsidRDefault="00A73653" w:rsidP="001E35BD">
      <w:pPr>
        <w:numPr>
          <w:ilvl w:val="0"/>
          <w:numId w:val="44"/>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They shall not act or vote in any official capacity upon a promise of any future reward.</w:t>
      </w:r>
    </w:p>
    <w:p w14:paraId="520CB317" w14:textId="77777777" w:rsidR="00A73653" w:rsidRPr="00A73653" w:rsidRDefault="00A73653" w:rsidP="001E35BD">
      <w:pPr>
        <w:numPr>
          <w:ilvl w:val="0"/>
          <w:numId w:val="44"/>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They shall not disclose confidential information concerning the property, government or affairs of the Town except upon proper legal authorization or as required under the State's Freedom of Information laws.</w:t>
      </w:r>
    </w:p>
    <w:p w14:paraId="4C3F5BBC" w14:textId="77777777" w:rsidR="00A73653" w:rsidRPr="00A73653" w:rsidRDefault="00A73653" w:rsidP="001E35BD">
      <w:pPr>
        <w:numPr>
          <w:ilvl w:val="0"/>
          <w:numId w:val="44"/>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They shall not use information acquired in the course of their employment, and not generally available to the public, to advance their financial or other private interests, including the interests of friends or relations.</w:t>
      </w:r>
    </w:p>
    <w:p w14:paraId="35AF2818" w14:textId="77777777" w:rsidR="00A73653" w:rsidRPr="00A73653" w:rsidRDefault="00A73653" w:rsidP="001E35BD">
      <w:pPr>
        <w:numPr>
          <w:ilvl w:val="0"/>
          <w:numId w:val="44"/>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They shall not use or allow the use of Town-owned vehicles, Town funds, services, equipment, materials or property for personal convenience or profit, except when such services are available to the public generally or are provided in conformance with established municipal policies for the use of such officials, officers, or employees.</w:t>
      </w:r>
    </w:p>
    <w:p w14:paraId="1BA1F0AB" w14:textId="77777777" w:rsidR="00A73653" w:rsidRPr="00A73653" w:rsidRDefault="00A73653" w:rsidP="001E35BD">
      <w:pPr>
        <w:numPr>
          <w:ilvl w:val="0"/>
          <w:numId w:val="44"/>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No official or employee shall grant or accept any special consideration, treatment or advantage to or from any other person beyond that which is available to every other person.</w:t>
      </w:r>
    </w:p>
    <w:p w14:paraId="2E9AA2B2" w14:textId="77777777" w:rsidR="00A73653" w:rsidRPr="00A73653" w:rsidRDefault="00A73653" w:rsidP="001E35BD">
      <w:pPr>
        <w:numPr>
          <w:ilvl w:val="0"/>
          <w:numId w:val="44"/>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They shall not represent, work for, or solicit business, directly or indirectly for private concerns during times when they are being paid to perform their public responsibilities. Nor shall they solicit business, directly or indirectly, from another official or employee over whom they have any direct or indirect control or influence with respect to tenure, compensation or duties.</w:t>
      </w:r>
    </w:p>
    <w:p w14:paraId="7D604095" w14:textId="77777777" w:rsidR="00A73653" w:rsidRPr="00A73653" w:rsidRDefault="00A73653" w:rsidP="001E35BD">
      <w:pPr>
        <w:numPr>
          <w:ilvl w:val="0"/>
          <w:numId w:val="44"/>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They shall not discriminate or retaliate against any public official, officer, or employee for the filing of a complaint alleging a violation of the Code of Ethics. They shall not engage in the sale of goods or services to any Town agency, board or commission. The Board of Selectmen may waive this provision for specific goods or service contracts found to be in the best interests of the Town. This provision shall not affect existing contracts at the time of adoption.</w:t>
      </w:r>
    </w:p>
    <w:p w14:paraId="709A7DA0" w14:textId="77777777" w:rsidR="00A73653" w:rsidRPr="00A73653" w:rsidRDefault="00A73653" w:rsidP="001E35BD">
      <w:pPr>
        <w:numPr>
          <w:ilvl w:val="0"/>
          <w:numId w:val="44"/>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They shall not attempt to influence for a purpose contrary to the provisions of this Article, any other Town official or State official in the conduct of the other official's duties. This provision shall not be construed to prohibit statements made at public meetings or hearings, positions taken during collective bargaining sessions, or public statements otherwise covered by freedom of speech guarantees.</w:t>
      </w:r>
    </w:p>
    <w:p w14:paraId="3F5287F9" w14:textId="77777777" w:rsidR="00E00F4D" w:rsidRDefault="00E00F4D" w:rsidP="00E00F4D">
      <w:pPr>
        <w:spacing w:after="200" w:line="276" w:lineRule="auto"/>
        <w:contextualSpacing/>
        <w:rPr>
          <w:rFonts w:eastAsiaTheme="minorHAnsi" w:cs="Arial"/>
          <w:b/>
          <w:bCs/>
          <w:kern w:val="2"/>
          <w:szCs w:val="22"/>
          <w:u w:val="single"/>
          <w14:ligatures w14:val="standardContextual"/>
        </w:rPr>
      </w:pPr>
    </w:p>
    <w:p w14:paraId="23D37BC5" w14:textId="32108888" w:rsidR="00A73653" w:rsidRPr="00A73653" w:rsidRDefault="00A73653" w:rsidP="00A73653">
      <w:pPr>
        <w:spacing w:after="200" w:line="276" w:lineRule="auto"/>
        <w:rPr>
          <w:rFonts w:eastAsiaTheme="minorHAnsi" w:cs="Arial"/>
          <w:kern w:val="2"/>
          <w:szCs w:val="22"/>
          <w14:ligatures w14:val="standardContextual"/>
        </w:rPr>
      </w:pPr>
      <w:r w:rsidRPr="00A73653">
        <w:rPr>
          <w:rFonts w:eastAsiaTheme="minorHAnsi" w:cs="Arial"/>
          <w:b/>
          <w:bCs/>
          <w:kern w:val="2"/>
          <w:szCs w:val="22"/>
          <w:u w:val="single"/>
          <w14:ligatures w14:val="standardContextual"/>
        </w:rPr>
        <w:t>Disclosure of Conflict</w:t>
      </w:r>
    </w:p>
    <w:p w14:paraId="033FFC0D" w14:textId="77777777" w:rsidR="00A73653" w:rsidRPr="00A73653" w:rsidRDefault="00A73653" w:rsidP="001E35BD">
      <w:pPr>
        <w:numPr>
          <w:ilvl w:val="0"/>
          <w:numId w:val="45"/>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 xml:space="preserve">When an official, officer or employee has any interest as provided in this Article, which is or reasonably may be incompatible with or in conflict with any of his or her official duties </w:t>
      </w:r>
      <w:r w:rsidRPr="00A73653">
        <w:rPr>
          <w:rFonts w:eastAsiaTheme="minorHAnsi" w:cs="Arial"/>
          <w:kern w:val="2"/>
          <w:szCs w:val="22"/>
          <w14:ligatures w14:val="standardContextual"/>
        </w:rPr>
        <w:lastRenderedPageBreak/>
        <w:t xml:space="preserve">or acts, he or she shall disclose such conflict as soon as it is known or discovered, whether publicly or to his or her superior, and shall refrain from participation in any discussion thereof, and he or she shall disqualify himself/herself and not participate in the decision or act affected thereby. </w:t>
      </w:r>
    </w:p>
    <w:p w14:paraId="48B53D23" w14:textId="78E71A2F" w:rsidR="00A73653" w:rsidRDefault="00A73653" w:rsidP="001E35BD">
      <w:pPr>
        <w:numPr>
          <w:ilvl w:val="0"/>
          <w:numId w:val="45"/>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An official, officer, or employee shall not consider any ex</w:t>
      </w:r>
      <w:r w:rsidR="009237B3">
        <w:rPr>
          <w:rFonts w:eastAsiaTheme="minorHAnsi" w:cs="Arial"/>
          <w:kern w:val="2"/>
          <w:szCs w:val="22"/>
          <w14:ligatures w14:val="standardContextual"/>
        </w:rPr>
        <w:t xml:space="preserve"> </w:t>
      </w:r>
      <w:r w:rsidRPr="00A73653">
        <w:rPr>
          <w:rFonts w:eastAsiaTheme="minorHAnsi" w:cs="Arial"/>
          <w:kern w:val="2"/>
          <w:szCs w:val="22"/>
          <w14:ligatures w14:val="standardContextual"/>
        </w:rPr>
        <w:t>parte or private communications from any person, which he or she knows is or reasonably may be intended to influence unlawfully the decision on the merits of any matter where a determination is required by law to be made on the record after opportunity for hearing to interested parties. Any such ex parte or private communication received and considered shall be made a public record by the recipient or reported to his or her superior. If orally made, the substance of the conversation shall be written down. A communication to the Town Clerk, the clerk of any Town agency or department concerning the status or procedures of a pending matter shall not be considered an ex parte or private communication. This subsection shall not apply to legal advice rendered by the Town Attorney and shall not apply to technical advice or explanation rendered by or at the request of appropriate Town officials.</w:t>
      </w:r>
    </w:p>
    <w:p w14:paraId="583489ED" w14:textId="77777777" w:rsidR="00E00F4D" w:rsidRPr="00A73653" w:rsidRDefault="00E00F4D" w:rsidP="00E00F4D">
      <w:pPr>
        <w:spacing w:after="200" w:line="276" w:lineRule="auto"/>
        <w:contextualSpacing/>
        <w:rPr>
          <w:rFonts w:eastAsiaTheme="minorHAnsi" w:cs="Arial"/>
          <w:kern w:val="2"/>
          <w:szCs w:val="22"/>
          <w14:ligatures w14:val="standardContextual"/>
        </w:rPr>
      </w:pPr>
    </w:p>
    <w:p w14:paraId="6BF74D51" w14:textId="7C620570" w:rsidR="00A73653" w:rsidRDefault="00A73653" w:rsidP="00032FFF">
      <w:pPr>
        <w:spacing w:after="200" w:line="276" w:lineRule="auto"/>
        <w:contextualSpacing/>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t>Incompatible Dealing</w:t>
      </w:r>
    </w:p>
    <w:p w14:paraId="2CA75C95" w14:textId="77777777" w:rsidR="00032FFF" w:rsidRPr="00A73653" w:rsidRDefault="00032FFF" w:rsidP="00032FFF">
      <w:pPr>
        <w:spacing w:after="200" w:line="276" w:lineRule="auto"/>
        <w:contextualSpacing/>
        <w:rPr>
          <w:rFonts w:eastAsiaTheme="minorHAnsi" w:cs="Arial"/>
          <w:kern w:val="2"/>
          <w:szCs w:val="22"/>
          <w14:ligatures w14:val="standardContextual"/>
        </w:rPr>
      </w:pPr>
    </w:p>
    <w:p w14:paraId="095E18F6" w14:textId="77777777" w:rsidR="00A73653" w:rsidRDefault="00A73653" w:rsidP="00E00F4D">
      <w:pPr>
        <w:spacing w:after="200" w:line="276" w:lineRule="auto"/>
        <w:rPr>
          <w:rFonts w:eastAsiaTheme="minorHAnsi" w:cs="Arial"/>
          <w:iCs/>
          <w:kern w:val="2"/>
          <w:szCs w:val="22"/>
          <w14:ligatures w14:val="standardContextual"/>
        </w:rPr>
      </w:pPr>
      <w:r w:rsidRPr="00A73653">
        <w:rPr>
          <w:rFonts w:eastAsiaTheme="minorHAnsi" w:cs="Arial"/>
          <w:iCs/>
          <w:kern w:val="2"/>
          <w:szCs w:val="22"/>
          <w14:ligatures w14:val="standardContextual"/>
        </w:rPr>
        <w:t>No employee or official shall engage in or participate in any business or transaction, including outside employment with a private business, or have any interest, direct or indirect, which is incompatible with the proper discharge of their official responsibilities, or which would tend to impair their judgment or action in the performance of their official responsibilities.</w:t>
      </w:r>
    </w:p>
    <w:p w14:paraId="79F044A5" w14:textId="77777777" w:rsidR="00A73653" w:rsidRDefault="00A73653" w:rsidP="00E00F4D">
      <w:pPr>
        <w:spacing w:after="200" w:line="276" w:lineRule="auto"/>
        <w:contextualSpacing/>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t>Competitive Bidding</w:t>
      </w:r>
    </w:p>
    <w:p w14:paraId="72DF3E0E" w14:textId="77777777" w:rsidR="00032FFF" w:rsidRPr="00A73653" w:rsidRDefault="00032FFF" w:rsidP="00E00F4D">
      <w:pPr>
        <w:spacing w:after="200" w:line="276" w:lineRule="auto"/>
        <w:contextualSpacing/>
        <w:rPr>
          <w:rFonts w:eastAsiaTheme="minorHAnsi" w:cs="Arial"/>
          <w:b/>
          <w:bCs/>
          <w:kern w:val="2"/>
          <w:szCs w:val="22"/>
          <w:u w:val="single"/>
          <w14:ligatures w14:val="standardContextual"/>
        </w:rPr>
      </w:pPr>
    </w:p>
    <w:p w14:paraId="11865F63" w14:textId="77777777" w:rsidR="00A73653" w:rsidRPr="00A73653" w:rsidRDefault="00A73653" w:rsidP="00A73653">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This code shall apply to contractors, subcontractors and consultants as follows:</w:t>
      </w:r>
    </w:p>
    <w:p w14:paraId="6B060CBD" w14:textId="77777777" w:rsidR="00A73653" w:rsidRPr="00A73653" w:rsidRDefault="00A73653" w:rsidP="009237B3">
      <w:pPr>
        <w:numPr>
          <w:ilvl w:val="0"/>
          <w:numId w:val="46"/>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Persons governed by this code, or business with which they are associated, or member of their immediate family, shall not enter into a contract with the Town unless it is awarded through a process of public notice and competitive bidding.</w:t>
      </w:r>
    </w:p>
    <w:p w14:paraId="62239C34" w14:textId="77777777" w:rsidR="00A73653" w:rsidRPr="00A73653" w:rsidRDefault="00A73653" w:rsidP="009237B3">
      <w:pPr>
        <w:numPr>
          <w:ilvl w:val="0"/>
          <w:numId w:val="46"/>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The code shall be incorporated by reference into all RFP’s and into all contracts entered into by the Town with a consultant or contractor and the code will also apply to all persons doing business with the Town.</w:t>
      </w:r>
    </w:p>
    <w:p w14:paraId="0B2C6650" w14:textId="77777777" w:rsidR="00A73653" w:rsidRPr="00A73653" w:rsidRDefault="00A73653" w:rsidP="009237B3">
      <w:pPr>
        <w:numPr>
          <w:ilvl w:val="0"/>
          <w:numId w:val="46"/>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Contractors, subcontractors and consultants shall be responsible for disclosing all interests and relationships that could be perceived as a possible conflict of interest.</w:t>
      </w:r>
    </w:p>
    <w:p w14:paraId="5FAC72CF" w14:textId="77777777" w:rsidR="009237B3" w:rsidRDefault="009237B3">
      <w:pPr>
        <w:spacing w:after="200" w:line="276" w:lineRule="auto"/>
        <w:rPr>
          <w:rFonts w:eastAsiaTheme="minorHAnsi" w:cs="Arial"/>
          <w:b/>
          <w:bCs/>
          <w:kern w:val="2"/>
          <w:szCs w:val="22"/>
          <w:u w:val="single"/>
          <w14:ligatures w14:val="standardContextual"/>
        </w:rPr>
      </w:pPr>
      <w:r>
        <w:rPr>
          <w:rFonts w:eastAsiaTheme="minorHAnsi" w:cs="Arial"/>
          <w:b/>
          <w:bCs/>
          <w:kern w:val="2"/>
          <w:szCs w:val="22"/>
          <w:u w:val="single"/>
          <w14:ligatures w14:val="standardContextual"/>
        </w:rPr>
        <w:br w:type="page"/>
      </w:r>
    </w:p>
    <w:p w14:paraId="415DC25C" w14:textId="088489F0" w:rsidR="00A73653" w:rsidRDefault="00A73653" w:rsidP="00032FFF">
      <w:pPr>
        <w:spacing w:after="200" w:line="276" w:lineRule="auto"/>
        <w:contextualSpacing/>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lastRenderedPageBreak/>
        <w:t>Gifts</w:t>
      </w:r>
    </w:p>
    <w:p w14:paraId="102DF17E" w14:textId="77777777" w:rsidR="00032FFF" w:rsidRPr="00A73653" w:rsidRDefault="00032FFF" w:rsidP="00032FFF">
      <w:pPr>
        <w:spacing w:after="200" w:line="276" w:lineRule="auto"/>
        <w:contextualSpacing/>
        <w:rPr>
          <w:rFonts w:eastAsiaTheme="minorHAnsi" w:cs="Arial"/>
          <w:b/>
          <w:bCs/>
          <w:kern w:val="2"/>
          <w:szCs w:val="22"/>
          <w:u w:val="single"/>
          <w14:ligatures w14:val="standardContextual"/>
        </w:rPr>
      </w:pPr>
    </w:p>
    <w:p w14:paraId="44F61F36" w14:textId="77777777" w:rsidR="00A73653" w:rsidRPr="00A73653" w:rsidRDefault="00A73653" w:rsidP="00E00F4D">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No official, officer or employee of the Town or their immediate family shall solicit or accept directly or indirectly from any person, firm or corporation any gift having a value greater than $50, in any one year, whether in the form of service, loan, goods, promise or any other form, if such person, firm or corporation presently has a contract or purchase order with the Town, or a pending application before the Town, and such official, officer or employee has a decision-making role with respect to such contract, purchase order or application. If an official, officer or employee has received money or anything of value greater than $50 within a year prior to such contract, purchase order or application, said official, officer or employee shall disqualify themself from any decision-making role affecting such contract, purchase order or application.</w:t>
      </w:r>
    </w:p>
    <w:p w14:paraId="311821A7" w14:textId="77777777" w:rsidR="00A73653" w:rsidRPr="00A73653" w:rsidRDefault="00A73653" w:rsidP="00E00F4D">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 Gift"  shall not include a political contribution otherwise reported as required by law; services provided without compensation by persons volunteering their time; a commercially reasonable loan made on terms not more favorable than loans made in the ordinary course of business; a gift received from an individual' s spouse or the parent, brother or sister of such spouse or such individual, or the child or spouse of such child; or food or beverage or both, per year, the cost of which is less than fifty dollars per person.</w:t>
      </w:r>
    </w:p>
    <w:p w14:paraId="05CFBEA4" w14:textId="77777777" w:rsidR="00A73653" w:rsidRPr="00A73653" w:rsidRDefault="00A73653" w:rsidP="00E00F4D">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No employee or official shall accept a fee or honorarium for an article, appearance, speech or for participation at any event in their official capacity.</w:t>
      </w:r>
    </w:p>
    <w:p w14:paraId="0DD14B2F" w14:textId="77777777" w:rsidR="00A73653" w:rsidRPr="00A73653" w:rsidRDefault="00A73653" w:rsidP="00A73653">
      <w:pPr>
        <w:spacing w:after="200" w:line="276" w:lineRule="auto"/>
        <w:rPr>
          <w:rFonts w:eastAsiaTheme="minorHAnsi" w:cs="Arial"/>
          <w:kern w:val="2"/>
          <w:szCs w:val="22"/>
          <w14:ligatures w14:val="standardContextual"/>
        </w:rPr>
      </w:pPr>
      <w:r w:rsidRPr="00A73653">
        <w:rPr>
          <w:rFonts w:eastAsiaTheme="minorHAnsi" w:cs="Arial"/>
          <w:b/>
          <w:bCs/>
          <w:kern w:val="2"/>
          <w:szCs w:val="22"/>
          <w:u w:val="single"/>
          <w14:ligatures w14:val="standardContextual"/>
        </w:rPr>
        <w:t>Representation of Private Interests</w:t>
      </w:r>
    </w:p>
    <w:p w14:paraId="313E06FE" w14:textId="228F320D" w:rsidR="00A73653" w:rsidRPr="00A73653" w:rsidRDefault="00A73653" w:rsidP="00E00F4D">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 xml:space="preserve">No official, officer or employee shall appear on behalf of another person’s interests before any board, commission or agency of the Town, nor shall they represent another person’s interests in any action against the Town in any litigation when such appearance or representation would be </w:t>
      </w:r>
      <w:r w:rsidR="00456777">
        <w:rPr>
          <w:rFonts w:eastAsiaTheme="minorHAnsi" w:cs="Arial"/>
          <w:kern w:val="2"/>
          <w:szCs w:val="22"/>
          <w14:ligatures w14:val="standardContextual"/>
        </w:rPr>
        <w:t>I</w:t>
      </w:r>
      <w:r w:rsidRPr="00A73653">
        <w:rPr>
          <w:rFonts w:eastAsiaTheme="minorHAnsi" w:cs="Arial"/>
          <w:kern w:val="2"/>
          <w:szCs w:val="22"/>
          <w14:ligatures w14:val="standardContextual"/>
        </w:rPr>
        <w:t>n conflict with or would impair their independence of judgment and action in the performance of their duties as such officer or employee. This section shall not be construed to prevent members of boards and commissions appointed by the Board of Selectmen or any close business or professional associate of such member, from participating in matters with the Town where such participation has no relationship to the board or commission to which the member was appointed. Nor shall this Section prevent any such person from appearing before any Town agency on behalf of his or her constituents in the course of his or her duties as a representative of the electorate or in the performance of his or her civic obligations wherever no retainer, compensation or gift has been accepted in connection with such representation.</w:t>
      </w:r>
    </w:p>
    <w:p w14:paraId="7C0C1AC1" w14:textId="77777777" w:rsidR="009237B3" w:rsidRDefault="009237B3">
      <w:pPr>
        <w:spacing w:after="200" w:line="276" w:lineRule="auto"/>
        <w:rPr>
          <w:rFonts w:eastAsiaTheme="minorHAnsi" w:cs="Arial"/>
          <w:b/>
          <w:bCs/>
          <w:kern w:val="2"/>
          <w:szCs w:val="22"/>
          <w:u w:val="single"/>
          <w14:ligatures w14:val="standardContextual"/>
        </w:rPr>
      </w:pPr>
      <w:r>
        <w:rPr>
          <w:rFonts w:eastAsiaTheme="minorHAnsi" w:cs="Arial"/>
          <w:b/>
          <w:bCs/>
          <w:kern w:val="2"/>
          <w:szCs w:val="22"/>
          <w:u w:val="single"/>
          <w14:ligatures w14:val="standardContextual"/>
        </w:rPr>
        <w:br w:type="page"/>
      </w:r>
    </w:p>
    <w:p w14:paraId="339F0B9A" w14:textId="75BD58FF" w:rsidR="00A73653" w:rsidRPr="00A73653" w:rsidRDefault="00A73653" w:rsidP="00A73653">
      <w:pPr>
        <w:spacing w:after="200" w:line="276" w:lineRule="auto"/>
        <w:rPr>
          <w:rFonts w:eastAsiaTheme="minorHAnsi" w:cs="Arial"/>
          <w:kern w:val="2"/>
          <w:szCs w:val="22"/>
          <w14:ligatures w14:val="standardContextual"/>
        </w:rPr>
      </w:pPr>
      <w:r w:rsidRPr="00A73653">
        <w:rPr>
          <w:rFonts w:eastAsiaTheme="minorHAnsi" w:cs="Arial"/>
          <w:b/>
          <w:bCs/>
          <w:kern w:val="2"/>
          <w:szCs w:val="22"/>
          <w:u w:val="single"/>
          <w14:ligatures w14:val="standardContextual"/>
        </w:rPr>
        <w:lastRenderedPageBreak/>
        <w:t>Representation of Self</w:t>
      </w:r>
    </w:p>
    <w:p w14:paraId="778CD7CD" w14:textId="77777777" w:rsidR="00A73653" w:rsidRPr="00A73653" w:rsidRDefault="00A73653" w:rsidP="00E00F4D">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Any public official or employee may appear before any board or commission of the Town of Granby on their behalf, or be a party in any action, proceeding, or litigation brought by or against a public official or employee to which the Town of Granby is a party.</w:t>
      </w:r>
    </w:p>
    <w:p w14:paraId="713FD0E6" w14:textId="77777777" w:rsidR="00A73653" w:rsidRPr="00A73653" w:rsidRDefault="00A73653" w:rsidP="00A73653">
      <w:pPr>
        <w:spacing w:after="200" w:line="276" w:lineRule="auto"/>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t>Limitations on Political Activity</w:t>
      </w:r>
    </w:p>
    <w:p w14:paraId="383E0A75" w14:textId="77777777" w:rsidR="00A73653" w:rsidRPr="00A73653" w:rsidRDefault="00A73653" w:rsidP="00A73653">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Employees of the Town may not:</w:t>
      </w:r>
    </w:p>
    <w:p w14:paraId="3F23EA91" w14:textId="77777777" w:rsidR="00A73653" w:rsidRPr="00A73653" w:rsidRDefault="00A73653" w:rsidP="009237B3">
      <w:pPr>
        <w:numPr>
          <w:ilvl w:val="0"/>
          <w:numId w:val="47"/>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Use their official authority or influence for the purpose of interfering with or affecting the result of a municipal election in Granby; or</w:t>
      </w:r>
    </w:p>
    <w:p w14:paraId="5FEAA221" w14:textId="77777777" w:rsidR="00A73653" w:rsidRPr="00A73653" w:rsidRDefault="00A73653" w:rsidP="009237B3">
      <w:pPr>
        <w:numPr>
          <w:ilvl w:val="0"/>
          <w:numId w:val="47"/>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Actively participate in soliciting funds for a partisan candidate or a political party from any person or firm, in a Granby municipal election.</w:t>
      </w:r>
    </w:p>
    <w:p w14:paraId="288C1B26" w14:textId="77777777" w:rsidR="00E00F4D" w:rsidRDefault="00E00F4D" w:rsidP="00E00F4D">
      <w:pPr>
        <w:spacing w:after="200" w:line="276" w:lineRule="auto"/>
        <w:contextualSpacing/>
        <w:rPr>
          <w:rFonts w:eastAsiaTheme="minorHAnsi" w:cs="Arial"/>
          <w:b/>
          <w:bCs/>
          <w:kern w:val="2"/>
          <w:szCs w:val="22"/>
          <w:u w:val="single"/>
          <w14:ligatures w14:val="standardContextual"/>
        </w:rPr>
      </w:pPr>
    </w:p>
    <w:p w14:paraId="475AA394" w14:textId="090F3C61" w:rsidR="00A73653" w:rsidRPr="00A73653" w:rsidRDefault="00A73653" w:rsidP="00A73653">
      <w:pPr>
        <w:spacing w:after="200" w:line="276" w:lineRule="auto"/>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t>Prohibition of Employment</w:t>
      </w:r>
    </w:p>
    <w:p w14:paraId="7B424B90" w14:textId="77777777" w:rsidR="00A73653" w:rsidRPr="00A73653" w:rsidRDefault="00A73653" w:rsidP="00A73653">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For a period of one year after leaving Town office or employment the following officers, officials or employees shall be prohibited from practicing before the following boards, agencies and commissions for profit, provided that nothing herein shall prohibit such individuals from seeking licenses, permits and other Town benefits on their own behalf as private citizens:</w:t>
      </w:r>
    </w:p>
    <w:p w14:paraId="3959DB9C" w14:textId="77777777" w:rsidR="00A73653" w:rsidRPr="00A73653" w:rsidRDefault="00A73653" w:rsidP="009237B3">
      <w:pPr>
        <w:numPr>
          <w:ilvl w:val="0"/>
          <w:numId w:val="48"/>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The Town Attorney and any assistants shall not practice before the Zoning Board of Appeals, the Planning and Zoning Commission, the Inland Wetlands &amp; Watercourses Commission, and the Board of Assessment Appeals.</w:t>
      </w:r>
    </w:p>
    <w:p w14:paraId="474AB2BC" w14:textId="77777777" w:rsidR="00A73653" w:rsidRPr="00A73653" w:rsidRDefault="00A73653" w:rsidP="009237B3">
      <w:pPr>
        <w:numPr>
          <w:ilvl w:val="0"/>
          <w:numId w:val="48"/>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The Director of Development, the Town Planner, the Building Inspector, and the Town Engineer shall not practice before the Zoning Board of Appeals, the Inland Wetlands &amp; Watercourses Commission, and the Planning and Zoning Commission.</w:t>
      </w:r>
    </w:p>
    <w:p w14:paraId="17B79F94" w14:textId="7A0625FE" w:rsidR="00A73653" w:rsidRPr="00A73653" w:rsidRDefault="00A73653" w:rsidP="009237B3">
      <w:pPr>
        <w:numPr>
          <w:ilvl w:val="0"/>
          <w:numId w:val="48"/>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 xml:space="preserve">No member of the Planning and Zoning Commission, the Zoning Board of Appeals, the Inland Wetlands &amp; Watercourses Commission, the Board of Assessment </w:t>
      </w:r>
      <w:r w:rsidR="00E00F4D" w:rsidRPr="00A73653">
        <w:rPr>
          <w:rFonts w:eastAsiaTheme="minorHAnsi" w:cs="Arial"/>
          <w:kern w:val="2"/>
          <w:szCs w:val="22"/>
          <w14:ligatures w14:val="standardContextual"/>
        </w:rPr>
        <w:t>Appeals, shall</w:t>
      </w:r>
      <w:r w:rsidRPr="00A73653">
        <w:rPr>
          <w:rFonts w:eastAsiaTheme="minorHAnsi" w:cs="Arial"/>
          <w:kern w:val="2"/>
          <w:szCs w:val="22"/>
          <w14:ligatures w14:val="standardContextual"/>
        </w:rPr>
        <w:t xml:space="preserve"> practice before the commission, board or agency on which they served.</w:t>
      </w:r>
    </w:p>
    <w:p w14:paraId="7A71BCF7" w14:textId="77777777" w:rsidR="00A73653" w:rsidRPr="00A73653" w:rsidRDefault="00A73653" w:rsidP="009237B3">
      <w:pPr>
        <w:numPr>
          <w:ilvl w:val="0"/>
          <w:numId w:val="48"/>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No former public official or employee who participated substantially in the negotiation of the award of a municipal contract obliging the Town to pay an amount of $100,000 or more, or who supervised the negotiation or award of such contract shall accept employment with a party to the contract for a period of one year after the contract is signed. For the purposes of this section, “substantially” shall mean drafting of the contract documents, negotiating the terms of the contract, and either approving the award of the contract or recommending the approval of the contract to the board(s) or commission(s) including the Board of Selectmen.</w:t>
      </w:r>
    </w:p>
    <w:p w14:paraId="786B4584" w14:textId="025B6C14" w:rsidR="00A73653" w:rsidRPr="00A73653" w:rsidRDefault="00E00F4D" w:rsidP="009237B3">
      <w:pPr>
        <w:numPr>
          <w:ilvl w:val="0"/>
          <w:numId w:val="48"/>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lastRenderedPageBreak/>
        <w:t>If any</w:t>
      </w:r>
      <w:r w:rsidR="00A73653" w:rsidRPr="00A73653">
        <w:rPr>
          <w:rFonts w:eastAsiaTheme="minorHAnsi" w:cs="Arial"/>
          <w:kern w:val="2"/>
          <w:szCs w:val="22"/>
          <w14:ligatures w14:val="standardContextual"/>
        </w:rPr>
        <w:t xml:space="preserve"> member of the Board of Selectmen is an attorney, they shall be subject to the same prohibitions applicable to the Town Attorney above.</w:t>
      </w:r>
    </w:p>
    <w:p w14:paraId="3B6305D0" w14:textId="77777777" w:rsidR="00032FFF" w:rsidRDefault="00032FFF" w:rsidP="00032FFF">
      <w:pPr>
        <w:spacing w:after="200" w:line="276" w:lineRule="auto"/>
        <w:contextualSpacing/>
        <w:rPr>
          <w:rFonts w:eastAsiaTheme="minorHAnsi" w:cs="Arial"/>
          <w:b/>
          <w:bCs/>
          <w:kern w:val="2"/>
          <w:szCs w:val="22"/>
          <w:u w:val="single"/>
          <w14:ligatures w14:val="standardContextual"/>
        </w:rPr>
      </w:pPr>
      <w:bookmarkStart w:id="60" w:name="_Hlk172794437"/>
    </w:p>
    <w:p w14:paraId="4656C779" w14:textId="647A1ACD" w:rsidR="00A73653" w:rsidRDefault="00A73653" w:rsidP="00032FFF">
      <w:pPr>
        <w:spacing w:after="200" w:line="276" w:lineRule="auto"/>
        <w:contextualSpacing/>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t>Financial Disclosures</w:t>
      </w:r>
    </w:p>
    <w:p w14:paraId="75F2457F" w14:textId="77777777" w:rsidR="00032FFF" w:rsidRPr="00A73653" w:rsidRDefault="00032FFF" w:rsidP="00032FFF">
      <w:pPr>
        <w:spacing w:after="200" w:line="276" w:lineRule="auto"/>
        <w:contextualSpacing/>
        <w:rPr>
          <w:rFonts w:eastAsiaTheme="minorHAnsi" w:cs="Arial"/>
          <w:b/>
          <w:bCs/>
          <w:kern w:val="2"/>
          <w:szCs w:val="22"/>
          <w:u w:val="single"/>
          <w14:ligatures w14:val="standardContextual"/>
        </w:rPr>
      </w:pPr>
    </w:p>
    <w:bookmarkEnd w:id="60"/>
    <w:p w14:paraId="0A2F43CD" w14:textId="77777777" w:rsidR="00A73653" w:rsidRPr="00A73653" w:rsidRDefault="00A73653" w:rsidP="00E00F4D">
      <w:pPr>
        <w:spacing w:after="200" w:line="276" w:lineRule="auto"/>
        <w:rPr>
          <w:rFonts w:eastAsiaTheme="minorHAnsi" w:cs="Arial"/>
          <w:kern w:val="2"/>
          <w:szCs w:val="22"/>
          <w14:ligatures w14:val="standardContextual"/>
        </w:rPr>
      </w:pPr>
      <w:r w:rsidRPr="00A73653">
        <w:rPr>
          <w:rFonts w:eastAsiaTheme="minorHAnsi" w:cs="Arial"/>
          <w:kern w:val="2"/>
          <w:szCs w:val="22"/>
          <w14:ligatures w14:val="standardContextual"/>
        </w:rPr>
        <w:t>The Town Manager, each position listed below, and all attorneys representing the Town, shall annually make a financial disclosure on forms prepared by the Town. Such forms shall, at a minimum, require the same information as required on the annual disclosure forms of the State Ethics Commission. The disclosure forms shall be filed with the Town Clerk and be available for public inspection, except the confidential addendums. The confidential portions of the forms, however, shall be filed with the Town Clerk in sealed envelopes and made available to civil or criminal authorities upon proper subpoena.</w:t>
      </w:r>
    </w:p>
    <w:p w14:paraId="5248D6F4" w14:textId="77777777" w:rsidR="00A73653" w:rsidRPr="00A73653" w:rsidRDefault="00A73653" w:rsidP="00A73653">
      <w:p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Positions required to submit an annual financial disclosure:</w:t>
      </w:r>
    </w:p>
    <w:p w14:paraId="4F6B336B" w14:textId="77777777" w:rsidR="00A73653" w:rsidRPr="00A73653" w:rsidRDefault="00A73653" w:rsidP="00555016">
      <w:pPr>
        <w:numPr>
          <w:ilvl w:val="0"/>
          <w:numId w:val="42"/>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Administrative Projects Management Office</w:t>
      </w:r>
    </w:p>
    <w:p w14:paraId="5EA07579" w14:textId="77777777" w:rsidR="00A73653" w:rsidRPr="00A73653" w:rsidRDefault="00A73653" w:rsidP="00555016">
      <w:pPr>
        <w:numPr>
          <w:ilvl w:val="0"/>
          <w:numId w:val="42"/>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Capital Projects Management Office</w:t>
      </w:r>
    </w:p>
    <w:p w14:paraId="4CC7887C" w14:textId="77777777" w:rsidR="00A73653" w:rsidRPr="00A73653" w:rsidRDefault="00A73653" w:rsidP="00555016">
      <w:pPr>
        <w:numPr>
          <w:ilvl w:val="0"/>
          <w:numId w:val="42"/>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Chief of Police</w:t>
      </w:r>
    </w:p>
    <w:p w14:paraId="1DCBDB9C" w14:textId="77777777" w:rsidR="00A73653" w:rsidRPr="00A73653" w:rsidRDefault="00A73653" w:rsidP="00555016">
      <w:pPr>
        <w:numPr>
          <w:ilvl w:val="0"/>
          <w:numId w:val="42"/>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Director of Community Development</w:t>
      </w:r>
    </w:p>
    <w:p w14:paraId="30B4ABFE" w14:textId="77777777" w:rsidR="00A73653" w:rsidRPr="00A73653" w:rsidRDefault="00A73653" w:rsidP="00555016">
      <w:pPr>
        <w:numPr>
          <w:ilvl w:val="0"/>
          <w:numId w:val="42"/>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Director of Finance</w:t>
      </w:r>
    </w:p>
    <w:p w14:paraId="1E36EB38" w14:textId="77777777" w:rsidR="00A73653" w:rsidRPr="00A73653" w:rsidRDefault="00A73653" w:rsidP="00555016">
      <w:pPr>
        <w:numPr>
          <w:ilvl w:val="0"/>
          <w:numId w:val="42"/>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Director of Human Services and Parks &amp; Recreation</w:t>
      </w:r>
    </w:p>
    <w:p w14:paraId="3BEA82CF" w14:textId="77777777" w:rsidR="00A73653" w:rsidRPr="00A73653" w:rsidRDefault="00A73653" w:rsidP="00555016">
      <w:pPr>
        <w:numPr>
          <w:ilvl w:val="0"/>
          <w:numId w:val="42"/>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Director of Library Services</w:t>
      </w:r>
    </w:p>
    <w:p w14:paraId="2EA91345" w14:textId="77777777" w:rsidR="00A73653" w:rsidRPr="00A73653" w:rsidRDefault="00A73653" w:rsidP="00555016">
      <w:pPr>
        <w:numPr>
          <w:ilvl w:val="0"/>
          <w:numId w:val="42"/>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Director of Public Works</w:t>
      </w:r>
    </w:p>
    <w:p w14:paraId="27551044" w14:textId="77777777" w:rsidR="00A73653" w:rsidRPr="00A73653" w:rsidRDefault="00A73653" w:rsidP="00555016">
      <w:pPr>
        <w:numPr>
          <w:ilvl w:val="0"/>
          <w:numId w:val="42"/>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Human Resources Director</w:t>
      </w:r>
    </w:p>
    <w:p w14:paraId="055DBE26" w14:textId="77777777" w:rsidR="00A73653" w:rsidRPr="00A73653" w:rsidRDefault="00A73653" w:rsidP="00555016">
      <w:pPr>
        <w:numPr>
          <w:ilvl w:val="0"/>
          <w:numId w:val="42"/>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Town Clerk</w:t>
      </w:r>
    </w:p>
    <w:p w14:paraId="2DEA01F0" w14:textId="77777777" w:rsidR="00E00F4D" w:rsidRDefault="00E00F4D" w:rsidP="00E00F4D">
      <w:pPr>
        <w:spacing w:after="200" w:line="276" w:lineRule="auto"/>
        <w:contextualSpacing/>
        <w:rPr>
          <w:rFonts w:eastAsiaTheme="minorHAnsi" w:cs="Arial"/>
          <w:b/>
          <w:bCs/>
          <w:kern w:val="2"/>
          <w:szCs w:val="22"/>
          <w:u w:val="single"/>
          <w14:ligatures w14:val="standardContextual"/>
        </w:rPr>
      </w:pPr>
    </w:p>
    <w:p w14:paraId="7854692E" w14:textId="084DDB7D" w:rsidR="00A73653" w:rsidRPr="00A73653" w:rsidRDefault="00A73653" w:rsidP="00A73653">
      <w:pPr>
        <w:spacing w:after="200" w:line="276" w:lineRule="auto"/>
        <w:rPr>
          <w:rFonts w:eastAsiaTheme="minorHAnsi" w:cs="Arial"/>
          <w:b/>
          <w:bCs/>
          <w:kern w:val="2"/>
          <w:szCs w:val="22"/>
          <w:u w:val="single"/>
          <w14:ligatures w14:val="standardContextual"/>
        </w:rPr>
      </w:pPr>
      <w:r w:rsidRPr="00A73653">
        <w:rPr>
          <w:rFonts w:eastAsiaTheme="minorHAnsi" w:cs="Arial"/>
          <w:b/>
          <w:bCs/>
          <w:kern w:val="2"/>
          <w:szCs w:val="22"/>
          <w:u w:val="single"/>
          <w14:ligatures w14:val="standardContextual"/>
        </w:rPr>
        <w:t>Fraud Hotline</w:t>
      </w:r>
    </w:p>
    <w:p w14:paraId="5953FE73" w14:textId="77777777" w:rsidR="00A73653" w:rsidRPr="00A73653" w:rsidRDefault="00A73653" w:rsidP="00A73653">
      <w:pPr>
        <w:spacing w:after="200" w:line="276" w:lineRule="auto"/>
        <w:rPr>
          <w:rFonts w:eastAsiaTheme="minorHAnsi" w:cs="Arial"/>
          <w:color w:val="14140C"/>
          <w:kern w:val="2"/>
          <w:sz w:val="23"/>
          <w:szCs w:val="23"/>
          <w14:ligatures w14:val="standardContextual"/>
        </w:rPr>
      </w:pPr>
      <w:r w:rsidRPr="00A73653">
        <w:rPr>
          <w:rFonts w:eastAsiaTheme="minorHAnsi" w:cs="Arial"/>
          <w:kern w:val="2"/>
          <w:szCs w:val="22"/>
          <w14:ligatures w14:val="standardContextual"/>
        </w:rPr>
        <w:t xml:space="preserve">The Town of Granby is committed to maintaining high integrity. If you are aware of any incidents, issues or concerns regarding the organization, please consider reporting them through the Fraud Hotline. Anonymous and confidential reports can be submitted online by visiting </w:t>
      </w:r>
      <w:hyperlink r:id="rId339" w:history="1">
        <w:r w:rsidRPr="00A73653">
          <w:rPr>
            <w:rFonts w:eastAsiaTheme="minorHAnsi" w:cs="Arial"/>
            <w:color w:val="374985"/>
            <w:kern w:val="2"/>
            <w:sz w:val="23"/>
            <w:szCs w:val="23"/>
            <w14:ligatures w14:val="standardContextual"/>
          </w:rPr>
          <w:t>https://www.granby-ct.gov/510/Report-Potential-Fraud</w:t>
        </w:r>
      </w:hyperlink>
      <w:r w:rsidRPr="00A73653">
        <w:rPr>
          <w:rFonts w:eastAsiaTheme="minorHAnsi" w:cs="Arial"/>
          <w:color w:val="14140C"/>
          <w:kern w:val="2"/>
          <w:sz w:val="23"/>
          <w:szCs w:val="23"/>
          <w14:ligatures w14:val="standardContextual"/>
        </w:rPr>
        <w:t xml:space="preserve"> or by calling 1-855-FRAUDHL.</w:t>
      </w:r>
    </w:p>
    <w:p w14:paraId="06555B9F" w14:textId="77777777" w:rsidR="00A73653" w:rsidRPr="00A73653" w:rsidRDefault="00A73653" w:rsidP="00A73653">
      <w:pPr>
        <w:spacing w:after="200" w:line="276" w:lineRule="auto"/>
        <w:rPr>
          <w:rFonts w:eastAsiaTheme="minorHAnsi" w:cs="Arial"/>
          <w:color w:val="14140C"/>
          <w:kern w:val="2"/>
          <w:sz w:val="23"/>
          <w:szCs w:val="23"/>
          <w14:ligatures w14:val="standardContextual"/>
        </w:rPr>
      </w:pPr>
      <w:r w:rsidRPr="00A73653">
        <w:rPr>
          <w:rFonts w:eastAsiaTheme="minorHAnsi" w:cs="Arial"/>
          <w:color w:val="14140C"/>
          <w:kern w:val="2"/>
          <w:sz w:val="23"/>
          <w:szCs w:val="23"/>
          <w14:ligatures w14:val="standardContextual"/>
        </w:rPr>
        <w:t>Examples of issues and concerns that should be reported:</w:t>
      </w:r>
    </w:p>
    <w:p w14:paraId="13A88E13" w14:textId="77777777" w:rsidR="00A73653" w:rsidRPr="00A73653" w:rsidRDefault="00A73653" w:rsidP="00555016">
      <w:pPr>
        <w:numPr>
          <w:ilvl w:val="0"/>
          <w:numId w:val="43"/>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Embezzlement, misappropriation, theft or misuse of Town assets or intellectual property</w:t>
      </w:r>
    </w:p>
    <w:p w14:paraId="445F21EE" w14:textId="77777777" w:rsidR="00A73653" w:rsidRPr="00A73653" w:rsidRDefault="00A73653" w:rsidP="00555016">
      <w:pPr>
        <w:numPr>
          <w:ilvl w:val="0"/>
          <w:numId w:val="43"/>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Misconduct, violation of ethics, the law, Town policy or substance abuse</w:t>
      </w:r>
    </w:p>
    <w:p w14:paraId="10A575B0" w14:textId="77777777" w:rsidR="00A73653" w:rsidRPr="00A73653" w:rsidRDefault="00A73653" w:rsidP="00555016">
      <w:pPr>
        <w:numPr>
          <w:ilvl w:val="0"/>
          <w:numId w:val="43"/>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Conflicts of interest, bribery, kickbacks, corruption and self-dealing</w:t>
      </w:r>
    </w:p>
    <w:p w14:paraId="36A0ACB1" w14:textId="77777777" w:rsidR="00A73653" w:rsidRPr="00A73653" w:rsidRDefault="00A73653" w:rsidP="00555016">
      <w:pPr>
        <w:numPr>
          <w:ilvl w:val="0"/>
          <w:numId w:val="43"/>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Accounting errors, omissions, misrepresentations or internal control problems</w:t>
      </w:r>
    </w:p>
    <w:p w14:paraId="4D0DCE47" w14:textId="77777777" w:rsidR="00A73653" w:rsidRPr="00A73653" w:rsidRDefault="00A73653" w:rsidP="00555016">
      <w:pPr>
        <w:numPr>
          <w:ilvl w:val="0"/>
          <w:numId w:val="43"/>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Unfair labor practices, discrimination, harassment, retaliation or workplace violence</w:t>
      </w:r>
    </w:p>
    <w:p w14:paraId="25AF5AAD" w14:textId="77777777" w:rsidR="00A73653" w:rsidRDefault="00A73653" w:rsidP="00555016">
      <w:pPr>
        <w:numPr>
          <w:ilvl w:val="0"/>
          <w:numId w:val="43"/>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lastRenderedPageBreak/>
        <w:t>Financial statement fraud or falsification of contracts, reports or documents</w:t>
      </w:r>
    </w:p>
    <w:p w14:paraId="2E379921" w14:textId="31CCDB1A" w:rsidR="00317CAA" w:rsidRDefault="00317CAA" w:rsidP="00555016">
      <w:pPr>
        <w:numPr>
          <w:ilvl w:val="0"/>
          <w:numId w:val="43"/>
        </w:numPr>
        <w:spacing w:after="200" w:line="276" w:lineRule="auto"/>
        <w:contextualSpacing/>
        <w:rPr>
          <w:rFonts w:eastAsiaTheme="minorHAnsi" w:cs="Arial"/>
          <w:kern w:val="2"/>
          <w:szCs w:val="22"/>
          <w14:ligatures w14:val="standardContextual"/>
        </w:rPr>
      </w:pPr>
      <w:r w:rsidRPr="00A73653">
        <w:rPr>
          <w:rFonts w:eastAsiaTheme="minorHAnsi" w:cs="Arial"/>
          <w:kern w:val="2"/>
          <w:szCs w:val="22"/>
          <w14:ligatures w14:val="standardContextual"/>
        </w:rPr>
        <w:t>Identity theft, security of personal information, privacy concerns or HIPAA compliance</w:t>
      </w:r>
      <w:r>
        <w:rPr>
          <w:rFonts w:eastAsiaTheme="minorHAnsi" w:cs="Arial"/>
          <w:kern w:val="2"/>
          <w:szCs w:val="22"/>
          <w14:ligatures w14:val="standardContextual"/>
        </w:rPr>
        <w:t>.</w:t>
      </w:r>
    </w:p>
    <w:p w14:paraId="6FA21BF9" w14:textId="578AA1D6" w:rsidR="00BE343D" w:rsidRDefault="00BE343D" w:rsidP="00A73653">
      <w:pPr>
        <w:shd w:val="clear" w:color="auto" w:fill="FFFFFF"/>
        <w:spacing w:before="100" w:beforeAutospacing="1" w:after="84"/>
        <w:rPr>
          <w:rFonts w:cs="Arial"/>
          <w:color w:val="14140C"/>
          <w:sz w:val="23"/>
          <w:szCs w:val="23"/>
        </w:rPr>
      </w:pPr>
    </w:p>
    <w:p w14:paraId="0C400B15" w14:textId="28927DC1" w:rsidR="00317CAA" w:rsidRDefault="00317CAA">
      <w:pPr>
        <w:spacing w:after="200" w:line="276" w:lineRule="auto"/>
        <w:rPr>
          <w:b/>
          <w:bCs/>
          <w:u w:val="single"/>
        </w:rPr>
      </w:pPr>
      <w:r>
        <w:rPr>
          <w:b/>
          <w:bCs/>
          <w:u w:val="single"/>
        </w:rPr>
        <w:br w:type="page"/>
      </w:r>
    </w:p>
    <w:p w14:paraId="5F64711B" w14:textId="351BF2D8" w:rsidR="009537FC" w:rsidRPr="009537FC" w:rsidRDefault="009537FC" w:rsidP="00FD3023">
      <w:pPr>
        <w:pStyle w:val="Heading1"/>
        <w:jc w:val="center"/>
      </w:pPr>
      <w:bookmarkStart w:id="61" w:name="_Toc206684521"/>
      <w:r>
        <w:lastRenderedPageBreak/>
        <w:t>SUBSTANCE ABUSE POLICY</w:t>
      </w:r>
      <w:bookmarkEnd w:id="61"/>
    </w:p>
    <w:p w14:paraId="7DD342DC" w14:textId="77777777" w:rsidR="00BD0ABB" w:rsidRPr="00F64027" w:rsidRDefault="00BD0ABB" w:rsidP="00F64027">
      <w:pPr>
        <w:pStyle w:val="BodyText"/>
        <w:jc w:val="left"/>
        <w:rPr>
          <w:rFonts w:cs="Arial"/>
          <w:i/>
          <w:szCs w:val="22"/>
        </w:rPr>
      </w:pPr>
    </w:p>
    <w:p w14:paraId="58372207" w14:textId="3708A7A5" w:rsidR="00CC087E" w:rsidRDefault="002C48DB" w:rsidP="00F64027">
      <w:pPr>
        <w:pStyle w:val="BodyText"/>
        <w:jc w:val="left"/>
        <w:rPr>
          <w:rFonts w:cs="Arial"/>
          <w:iCs/>
          <w:szCs w:val="22"/>
        </w:rPr>
      </w:pPr>
      <w:r w:rsidRPr="00F64027">
        <w:rPr>
          <w:rFonts w:cs="Arial"/>
          <w:iCs/>
          <w:szCs w:val="22"/>
        </w:rPr>
        <w:t>The</w:t>
      </w:r>
      <w:r w:rsidR="00FA2D02" w:rsidRPr="00F64027">
        <w:rPr>
          <w:rFonts w:cs="Arial"/>
          <w:iCs/>
          <w:szCs w:val="22"/>
        </w:rPr>
        <w:t xml:space="preserve"> Town of Granby prohibit</w:t>
      </w:r>
      <w:r w:rsidRPr="00F64027">
        <w:rPr>
          <w:rFonts w:cs="Arial"/>
          <w:iCs/>
          <w:szCs w:val="22"/>
        </w:rPr>
        <w:t>s</w:t>
      </w:r>
      <w:r w:rsidR="00FA2D02" w:rsidRPr="00F64027">
        <w:rPr>
          <w:rFonts w:cs="Arial"/>
          <w:iCs/>
          <w:szCs w:val="22"/>
        </w:rPr>
        <w:t xml:space="preserve"> the use, sale, dispensing, or possession of illegal drugs and narcotics and alcoholic beverages on its premises </w:t>
      </w:r>
      <w:r w:rsidR="00DD5661">
        <w:rPr>
          <w:rFonts w:cs="Arial"/>
          <w:iCs/>
          <w:szCs w:val="22"/>
        </w:rPr>
        <w:t>and</w:t>
      </w:r>
      <w:r w:rsidR="00DD5661" w:rsidRPr="00F64027">
        <w:rPr>
          <w:rFonts w:cs="Arial"/>
          <w:iCs/>
          <w:szCs w:val="22"/>
        </w:rPr>
        <w:t xml:space="preserve"> </w:t>
      </w:r>
      <w:r w:rsidR="00FA2D02" w:rsidRPr="00F64027">
        <w:rPr>
          <w:rFonts w:cs="Arial"/>
          <w:iCs/>
          <w:szCs w:val="22"/>
        </w:rPr>
        <w:t xml:space="preserve">by its employees acting within the scope of their employment.  This prohibition also covers all legal or prescription drugs, which may impair an employee’s ability to perform </w:t>
      </w:r>
      <w:r w:rsidR="008F24FB">
        <w:rPr>
          <w:rFonts w:cs="Arial"/>
          <w:iCs/>
          <w:szCs w:val="22"/>
        </w:rPr>
        <w:t>their</w:t>
      </w:r>
      <w:r w:rsidR="00FA2D02" w:rsidRPr="00F64027">
        <w:rPr>
          <w:rFonts w:cs="Arial"/>
          <w:iCs/>
          <w:szCs w:val="22"/>
        </w:rPr>
        <w:t xml:space="preserve"> job.</w:t>
      </w:r>
    </w:p>
    <w:p w14:paraId="578CC04B" w14:textId="77777777" w:rsidR="00CC087E" w:rsidRDefault="00CC087E" w:rsidP="00F64027">
      <w:pPr>
        <w:pStyle w:val="BodyText"/>
        <w:jc w:val="left"/>
        <w:rPr>
          <w:rFonts w:cs="Arial"/>
          <w:iCs/>
          <w:szCs w:val="22"/>
        </w:rPr>
      </w:pPr>
    </w:p>
    <w:p w14:paraId="104EC0D3" w14:textId="3F1BA444" w:rsidR="00A04B01" w:rsidRDefault="00CC087E" w:rsidP="00F64027">
      <w:pPr>
        <w:pStyle w:val="BodyText"/>
        <w:jc w:val="left"/>
        <w:rPr>
          <w:rFonts w:cs="Arial"/>
          <w:iCs/>
          <w:szCs w:val="22"/>
        </w:rPr>
      </w:pPr>
      <w:r>
        <w:rPr>
          <w:rFonts w:cs="Arial"/>
          <w:iCs/>
          <w:szCs w:val="22"/>
        </w:rPr>
        <w:t>Possession</w:t>
      </w:r>
      <w:r w:rsidR="005B0A84">
        <w:rPr>
          <w:rFonts w:cs="Arial"/>
          <w:iCs/>
          <w:szCs w:val="22"/>
        </w:rPr>
        <w:t xml:space="preserve">, sale, </w:t>
      </w:r>
      <w:r>
        <w:rPr>
          <w:rFonts w:cs="Arial"/>
          <w:iCs/>
          <w:szCs w:val="22"/>
        </w:rPr>
        <w:t>or use of illegal substance may result in</w:t>
      </w:r>
      <w:r w:rsidR="005B0A84">
        <w:rPr>
          <w:rFonts w:cs="Arial"/>
          <w:iCs/>
          <w:szCs w:val="22"/>
        </w:rPr>
        <w:t xml:space="preserve"> disciplinary action, up to and inc</w:t>
      </w:r>
      <w:r w:rsidR="002A17F4">
        <w:rPr>
          <w:rFonts w:cs="Arial"/>
          <w:iCs/>
          <w:szCs w:val="22"/>
        </w:rPr>
        <w:t>luding</w:t>
      </w:r>
      <w:r>
        <w:rPr>
          <w:rFonts w:cs="Arial"/>
          <w:iCs/>
          <w:szCs w:val="22"/>
        </w:rPr>
        <w:t xml:space="preserve"> termination.</w:t>
      </w:r>
    </w:p>
    <w:p w14:paraId="227999F9" w14:textId="77777777" w:rsidR="00A04B01" w:rsidRDefault="00A04B01">
      <w:pPr>
        <w:spacing w:after="200" w:line="276" w:lineRule="auto"/>
        <w:rPr>
          <w:rFonts w:cs="Arial"/>
          <w:iCs/>
          <w:szCs w:val="22"/>
        </w:rPr>
      </w:pPr>
      <w:r>
        <w:rPr>
          <w:rFonts w:cs="Arial"/>
          <w:iCs/>
          <w:szCs w:val="22"/>
        </w:rPr>
        <w:br w:type="page"/>
      </w:r>
    </w:p>
    <w:p w14:paraId="20D443C8" w14:textId="2F6ABFB7" w:rsidR="0007140B" w:rsidRPr="00CC087E" w:rsidRDefault="0007140B" w:rsidP="00FD3023">
      <w:pPr>
        <w:pStyle w:val="Heading1"/>
        <w:jc w:val="center"/>
        <w:rPr>
          <w:rFonts w:eastAsiaTheme="minorHAnsi"/>
        </w:rPr>
      </w:pPr>
      <w:bookmarkStart w:id="62" w:name="_Toc206684522"/>
      <w:r w:rsidRPr="00CC087E">
        <w:rPr>
          <w:rFonts w:eastAsiaTheme="minorHAnsi"/>
        </w:rPr>
        <w:lastRenderedPageBreak/>
        <w:t>WHISTLE BLOWER POLICY</w:t>
      </w:r>
      <w:bookmarkEnd w:id="62"/>
    </w:p>
    <w:p w14:paraId="52A1FB6F" w14:textId="77777777" w:rsidR="009A283D" w:rsidRPr="00F64027" w:rsidRDefault="009A283D" w:rsidP="00F64027">
      <w:pPr>
        <w:pStyle w:val="Default"/>
        <w:rPr>
          <w:rFonts w:ascii="Arial" w:eastAsiaTheme="minorHAnsi" w:hAnsi="Arial" w:cs="Arial"/>
          <w:b/>
          <w:color w:val="auto"/>
          <w:sz w:val="22"/>
          <w:szCs w:val="22"/>
        </w:rPr>
      </w:pPr>
    </w:p>
    <w:p w14:paraId="0A39010A" w14:textId="664010F5" w:rsidR="0007140B" w:rsidRPr="00F64027" w:rsidRDefault="0007140B" w:rsidP="00F64027">
      <w:pPr>
        <w:autoSpaceDE w:val="0"/>
        <w:autoSpaceDN w:val="0"/>
        <w:adjustRightInd w:val="0"/>
        <w:rPr>
          <w:rFonts w:eastAsiaTheme="minorHAnsi" w:cs="Arial"/>
          <w:szCs w:val="22"/>
        </w:rPr>
      </w:pPr>
      <w:r w:rsidRPr="00F64027">
        <w:rPr>
          <w:rFonts w:eastAsiaTheme="minorHAnsi" w:cs="Arial"/>
          <w:szCs w:val="22"/>
        </w:rPr>
        <w:t xml:space="preserve">Employees of the Town of </w:t>
      </w:r>
      <w:r w:rsidR="0022752E" w:rsidRPr="00F64027">
        <w:rPr>
          <w:rFonts w:eastAsiaTheme="minorHAnsi" w:cs="Arial"/>
          <w:szCs w:val="22"/>
        </w:rPr>
        <w:t>Granby</w:t>
      </w:r>
      <w:r w:rsidRPr="00F64027">
        <w:rPr>
          <w:rFonts w:eastAsiaTheme="minorHAnsi" w:cs="Arial"/>
          <w:szCs w:val="22"/>
        </w:rPr>
        <w:t xml:space="preserve"> are hereby advised of their rights in accordance with Chapter </w:t>
      </w:r>
      <w:r w:rsidR="00C054D7" w:rsidRPr="00F64027">
        <w:rPr>
          <w:rFonts w:cs="Arial"/>
          <w:szCs w:val="22"/>
        </w:rPr>
        <w:t xml:space="preserve">CGS </w:t>
      </w:r>
      <w:r w:rsidR="00EA4315">
        <w:rPr>
          <w:rFonts w:cs="Arial"/>
          <w:szCs w:val="22"/>
        </w:rPr>
        <w:t xml:space="preserve">Chapter </w:t>
      </w:r>
      <w:r w:rsidR="00C054D7" w:rsidRPr="00F64027">
        <w:rPr>
          <w:rFonts w:cs="Arial"/>
          <w:szCs w:val="22"/>
        </w:rPr>
        <w:t>§ 4-61dd</w:t>
      </w:r>
      <w:r w:rsidR="00032FFF">
        <w:rPr>
          <w:rFonts w:cs="Arial"/>
          <w:szCs w:val="22"/>
        </w:rPr>
        <w:t xml:space="preserve">. </w:t>
      </w:r>
      <w:r w:rsidR="004F4975" w:rsidRPr="00F64027">
        <w:rPr>
          <w:rFonts w:eastAsiaTheme="minorHAnsi" w:cs="Arial"/>
          <w:szCs w:val="22"/>
        </w:rPr>
        <w:t>Whistle</w:t>
      </w:r>
      <w:r w:rsidR="00032FFF">
        <w:rPr>
          <w:rFonts w:eastAsiaTheme="minorHAnsi" w:cs="Arial"/>
          <w:szCs w:val="22"/>
        </w:rPr>
        <w:t>b</w:t>
      </w:r>
      <w:r w:rsidRPr="00F64027">
        <w:rPr>
          <w:rFonts w:eastAsiaTheme="minorHAnsi" w:cs="Arial"/>
          <w:szCs w:val="22"/>
        </w:rPr>
        <w:t>low</w:t>
      </w:r>
      <w:r w:rsidR="00032FFF">
        <w:rPr>
          <w:rFonts w:eastAsiaTheme="minorHAnsi" w:cs="Arial"/>
          <w:szCs w:val="22"/>
        </w:rPr>
        <w:t>ing</w:t>
      </w:r>
      <w:r w:rsidRPr="00F64027">
        <w:rPr>
          <w:rFonts w:eastAsiaTheme="minorHAnsi" w:cs="Arial"/>
          <w:szCs w:val="22"/>
        </w:rPr>
        <w:t xml:space="preserve">. </w:t>
      </w:r>
    </w:p>
    <w:p w14:paraId="47E984A5" w14:textId="77777777" w:rsidR="00C054D7" w:rsidRPr="00F64027" w:rsidRDefault="00C054D7" w:rsidP="00F64027">
      <w:pPr>
        <w:autoSpaceDE w:val="0"/>
        <w:autoSpaceDN w:val="0"/>
        <w:adjustRightInd w:val="0"/>
        <w:rPr>
          <w:rFonts w:eastAsiaTheme="minorHAnsi" w:cs="Arial"/>
          <w:szCs w:val="22"/>
        </w:rPr>
      </w:pPr>
    </w:p>
    <w:p w14:paraId="649287A1" w14:textId="77777777" w:rsidR="0007140B" w:rsidRPr="00F64027" w:rsidRDefault="0007140B" w:rsidP="00F64027">
      <w:pPr>
        <w:autoSpaceDE w:val="0"/>
        <w:autoSpaceDN w:val="0"/>
        <w:adjustRightInd w:val="0"/>
        <w:rPr>
          <w:rFonts w:eastAsiaTheme="minorHAnsi" w:cs="Arial"/>
          <w:szCs w:val="22"/>
        </w:rPr>
      </w:pPr>
      <w:r w:rsidRPr="00F64027">
        <w:rPr>
          <w:rFonts w:eastAsiaTheme="minorHAnsi" w:cs="Arial"/>
          <w:szCs w:val="22"/>
        </w:rPr>
        <w:t xml:space="preserve">The Town of </w:t>
      </w:r>
      <w:r w:rsidR="0022752E" w:rsidRPr="00F64027">
        <w:rPr>
          <w:rFonts w:eastAsiaTheme="minorHAnsi" w:cs="Arial"/>
          <w:szCs w:val="22"/>
        </w:rPr>
        <w:t xml:space="preserve">Granby </w:t>
      </w:r>
      <w:r w:rsidRPr="00F64027">
        <w:rPr>
          <w:rFonts w:eastAsiaTheme="minorHAnsi" w:cs="Arial"/>
          <w:szCs w:val="22"/>
        </w:rPr>
        <w:t xml:space="preserve">as employer shall not take retaliatory action against an employee because the employee does any of the following: </w:t>
      </w:r>
    </w:p>
    <w:p w14:paraId="646A1596" w14:textId="77777777" w:rsidR="00DD3E69" w:rsidRPr="00F64027" w:rsidRDefault="00DD3E69" w:rsidP="00F64027">
      <w:pPr>
        <w:autoSpaceDE w:val="0"/>
        <w:autoSpaceDN w:val="0"/>
        <w:adjustRightInd w:val="0"/>
        <w:rPr>
          <w:rFonts w:eastAsiaTheme="minorHAnsi" w:cs="Arial"/>
          <w:szCs w:val="22"/>
        </w:rPr>
      </w:pPr>
    </w:p>
    <w:p w14:paraId="30E2B185" w14:textId="77777777" w:rsidR="00CC087E" w:rsidRDefault="0007140B" w:rsidP="00555016">
      <w:pPr>
        <w:pStyle w:val="ListParagraph"/>
        <w:numPr>
          <w:ilvl w:val="3"/>
          <w:numId w:val="13"/>
        </w:numPr>
        <w:autoSpaceDE w:val="0"/>
        <w:autoSpaceDN w:val="0"/>
        <w:adjustRightInd w:val="0"/>
        <w:ind w:left="360"/>
        <w:rPr>
          <w:rFonts w:ascii="Arial" w:eastAsiaTheme="minorHAnsi" w:hAnsi="Arial" w:cs="Arial"/>
        </w:rPr>
      </w:pPr>
      <w:r w:rsidRPr="00B76648">
        <w:rPr>
          <w:rFonts w:ascii="Arial" w:eastAsiaTheme="minorHAnsi" w:hAnsi="Arial" w:cs="Arial"/>
        </w:rPr>
        <w:t xml:space="preserve">Discloses or threatens to disclose an activity, policy or practice which the employee reasonably believes is a violation of the law, or which the employee believes poses a risk to public health, safety or the </w:t>
      </w:r>
      <w:r w:rsidR="00111649" w:rsidRPr="00B76648">
        <w:rPr>
          <w:rFonts w:ascii="Arial" w:eastAsiaTheme="minorHAnsi" w:hAnsi="Arial" w:cs="Arial"/>
        </w:rPr>
        <w:t>environment.</w:t>
      </w:r>
    </w:p>
    <w:p w14:paraId="4054F23E" w14:textId="638D40F1" w:rsidR="0007140B" w:rsidRPr="00B76648" w:rsidRDefault="0007140B" w:rsidP="00555016">
      <w:pPr>
        <w:pStyle w:val="ListParagraph"/>
        <w:numPr>
          <w:ilvl w:val="3"/>
          <w:numId w:val="13"/>
        </w:numPr>
        <w:autoSpaceDE w:val="0"/>
        <w:autoSpaceDN w:val="0"/>
        <w:adjustRightInd w:val="0"/>
        <w:ind w:left="360"/>
        <w:rPr>
          <w:rFonts w:ascii="Arial" w:eastAsiaTheme="minorHAnsi" w:hAnsi="Arial" w:cs="Arial"/>
        </w:rPr>
      </w:pPr>
      <w:r w:rsidRPr="00B76648">
        <w:rPr>
          <w:rFonts w:ascii="Arial" w:eastAsiaTheme="minorHAnsi" w:hAnsi="Arial" w:cs="Arial"/>
        </w:rPr>
        <w:t xml:space="preserve">Provides information or testifies before a public body conducting an investigation into any violation of the law or risk to public health, safety or </w:t>
      </w:r>
      <w:r w:rsidR="00111649" w:rsidRPr="00B76648">
        <w:rPr>
          <w:rFonts w:ascii="Arial" w:eastAsiaTheme="minorHAnsi" w:hAnsi="Arial" w:cs="Arial"/>
        </w:rPr>
        <w:t>environment.</w:t>
      </w:r>
      <w:r w:rsidRPr="00B76648">
        <w:rPr>
          <w:rFonts w:ascii="Arial" w:eastAsiaTheme="minorHAnsi" w:hAnsi="Arial" w:cs="Arial"/>
        </w:rPr>
        <w:t xml:space="preserve"> </w:t>
      </w:r>
    </w:p>
    <w:p w14:paraId="01334A79" w14:textId="776852F0" w:rsidR="0007140B" w:rsidRPr="00B76648" w:rsidRDefault="0007140B" w:rsidP="00555016">
      <w:pPr>
        <w:pStyle w:val="ListParagraph"/>
        <w:numPr>
          <w:ilvl w:val="3"/>
          <w:numId w:val="13"/>
        </w:numPr>
        <w:autoSpaceDE w:val="0"/>
        <w:autoSpaceDN w:val="0"/>
        <w:adjustRightInd w:val="0"/>
        <w:ind w:left="360"/>
        <w:rPr>
          <w:rFonts w:ascii="Arial" w:eastAsiaTheme="minorHAnsi" w:hAnsi="Arial" w:cs="Arial"/>
        </w:rPr>
      </w:pPr>
      <w:r w:rsidRPr="00B76648">
        <w:rPr>
          <w:rFonts w:ascii="Arial" w:eastAsiaTheme="minorHAnsi" w:hAnsi="Arial" w:cs="Arial"/>
        </w:rPr>
        <w:t xml:space="preserve">Objects to or refuses to participate in activity which the employee reasonably believes is a violation of a law or which the employee </w:t>
      </w:r>
      <w:r w:rsidR="00111649" w:rsidRPr="00B76648">
        <w:rPr>
          <w:rFonts w:ascii="Arial" w:eastAsiaTheme="minorHAnsi" w:hAnsi="Arial" w:cs="Arial"/>
        </w:rPr>
        <w:t>reasonably</w:t>
      </w:r>
      <w:r w:rsidRPr="00B76648">
        <w:rPr>
          <w:rFonts w:ascii="Arial" w:eastAsiaTheme="minorHAnsi" w:hAnsi="Arial" w:cs="Arial"/>
        </w:rPr>
        <w:t xml:space="preserve"> believes poses a risk to public health, safety or the environment. </w:t>
      </w:r>
    </w:p>
    <w:p w14:paraId="0C911D9D" w14:textId="77777777" w:rsidR="0007140B" w:rsidRPr="00F64027" w:rsidRDefault="0007140B" w:rsidP="00F64027">
      <w:pPr>
        <w:autoSpaceDE w:val="0"/>
        <w:autoSpaceDN w:val="0"/>
        <w:adjustRightInd w:val="0"/>
        <w:rPr>
          <w:rFonts w:eastAsiaTheme="minorHAnsi" w:cs="Arial"/>
          <w:szCs w:val="22"/>
        </w:rPr>
      </w:pPr>
      <w:r w:rsidRPr="00F64027">
        <w:rPr>
          <w:rFonts w:eastAsiaTheme="minorHAnsi" w:cs="Arial"/>
          <w:szCs w:val="22"/>
        </w:rPr>
        <w:t xml:space="preserve">The employee must, by written notice, bring the activity, policy or practice in question to the attention of the persons designated by the Town to receive such notice unless (A) the employee is reasonably certain that the activity, policy, or practice is known to one or more supervisors and the situation is emergency in nature, or (B) the employee fears physical harm as a result. Employees aggrieved by a violation of this law may </w:t>
      </w:r>
      <w:r w:rsidR="00C054D7" w:rsidRPr="00F64027">
        <w:rPr>
          <w:rFonts w:eastAsiaTheme="minorHAnsi" w:cs="Arial"/>
          <w:szCs w:val="22"/>
        </w:rPr>
        <w:t>contact the Town Manager’s Office.</w:t>
      </w:r>
    </w:p>
    <w:p w14:paraId="3629D3E2" w14:textId="77777777" w:rsidR="0007140B" w:rsidRPr="00F64027" w:rsidRDefault="0007140B" w:rsidP="00F64027">
      <w:pPr>
        <w:autoSpaceDE w:val="0"/>
        <w:autoSpaceDN w:val="0"/>
        <w:adjustRightInd w:val="0"/>
        <w:rPr>
          <w:rFonts w:eastAsiaTheme="minorHAnsi" w:cs="Arial"/>
          <w:b/>
          <w:bCs/>
          <w:szCs w:val="22"/>
        </w:rPr>
      </w:pPr>
    </w:p>
    <w:p w14:paraId="7DB25E00" w14:textId="77777777" w:rsidR="0007140B" w:rsidRPr="00F64027" w:rsidRDefault="0007140B" w:rsidP="00F64027">
      <w:pPr>
        <w:autoSpaceDE w:val="0"/>
        <w:autoSpaceDN w:val="0"/>
        <w:adjustRightInd w:val="0"/>
        <w:rPr>
          <w:rFonts w:eastAsiaTheme="minorHAnsi" w:cs="Arial"/>
          <w:b/>
          <w:bCs/>
          <w:szCs w:val="22"/>
        </w:rPr>
      </w:pPr>
    </w:p>
    <w:p w14:paraId="5D4EBD42" w14:textId="77777777" w:rsidR="00032FFF" w:rsidRDefault="00032FFF">
      <w:pPr>
        <w:spacing w:after="200" w:line="276" w:lineRule="auto"/>
        <w:rPr>
          <w:rFonts w:cs="Arial"/>
          <w:b/>
          <w:szCs w:val="22"/>
          <w:u w:val="single"/>
        </w:rPr>
      </w:pPr>
      <w:r>
        <w:rPr>
          <w:rFonts w:cs="Arial"/>
          <w:b/>
          <w:szCs w:val="22"/>
          <w:u w:val="single"/>
        </w:rPr>
        <w:br w:type="page"/>
      </w:r>
    </w:p>
    <w:p w14:paraId="78993FA0" w14:textId="26036AF4" w:rsidR="0004467D" w:rsidRPr="00032FFF" w:rsidRDefault="0004467D" w:rsidP="00C22DF7">
      <w:pPr>
        <w:pStyle w:val="Heading1"/>
        <w:jc w:val="center"/>
        <w:rPr>
          <w:rFonts w:eastAsiaTheme="minorHAnsi"/>
        </w:rPr>
      </w:pPr>
      <w:bookmarkStart w:id="63" w:name="_Toc206684523"/>
      <w:r w:rsidRPr="00032FFF">
        <w:rPr>
          <w:rFonts w:eastAsiaTheme="minorHAnsi"/>
        </w:rPr>
        <w:lastRenderedPageBreak/>
        <w:t xml:space="preserve">SOCIAL MEDIA </w:t>
      </w:r>
      <w:r w:rsidR="00F0014B" w:rsidRPr="00032FFF">
        <w:rPr>
          <w:rFonts w:eastAsiaTheme="minorHAnsi"/>
        </w:rPr>
        <w:t>AND INFORMATION TECHNOLOGY USE POLICY</w:t>
      </w:r>
      <w:bookmarkEnd w:id="63"/>
    </w:p>
    <w:p w14:paraId="6B4C6BAE" w14:textId="77777777" w:rsidR="00A04B01" w:rsidRDefault="00A04B01" w:rsidP="00F64027">
      <w:pPr>
        <w:pStyle w:val="Heading1"/>
        <w:tabs>
          <w:tab w:val="left" w:pos="803"/>
        </w:tabs>
        <w:ind w:hanging="127"/>
        <w:rPr>
          <w:rFonts w:cs="Arial"/>
          <w:b w:val="0"/>
          <w:szCs w:val="22"/>
          <w:u w:val="none"/>
        </w:rPr>
      </w:pPr>
    </w:p>
    <w:p w14:paraId="3EF559BF" w14:textId="6580BE57" w:rsidR="00A04B01" w:rsidRPr="008B2265" w:rsidRDefault="00032FFF" w:rsidP="008B2265">
      <w:pPr>
        <w:ind w:hanging="90"/>
        <w:rPr>
          <w:b/>
          <w:bCs/>
        </w:rPr>
      </w:pPr>
      <w:bookmarkStart w:id="64" w:name="_Toc179875810"/>
      <w:bookmarkStart w:id="65" w:name="_Toc179876855"/>
      <w:bookmarkStart w:id="66" w:name="_Toc179876954"/>
      <w:r w:rsidRPr="008B2265">
        <w:rPr>
          <w:b/>
          <w:bCs/>
        </w:rPr>
        <w:t>Purpose</w:t>
      </w:r>
      <w:bookmarkEnd w:id="64"/>
      <w:bookmarkEnd w:id="65"/>
      <w:bookmarkEnd w:id="66"/>
    </w:p>
    <w:p w14:paraId="4D2D9998" w14:textId="77777777" w:rsidR="00A04B01" w:rsidRPr="00A04B01" w:rsidRDefault="00A04B01" w:rsidP="00A04B01"/>
    <w:p w14:paraId="5E090B7C" w14:textId="512B6024" w:rsidR="00A04B01" w:rsidRDefault="00A04B01" w:rsidP="008B2265">
      <w:pPr>
        <w:ind w:left="-90"/>
      </w:pPr>
      <w:bookmarkStart w:id="67" w:name="_Toc179875811"/>
      <w:bookmarkStart w:id="68" w:name="_Toc179876856"/>
      <w:bookmarkStart w:id="69" w:name="_Toc179876955"/>
      <w:r w:rsidRPr="00A04B01">
        <w:t>The Town of Granby</w:t>
      </w:r>
      <w:r>
        <w:t xml:space="preserve"> social media Policy establishes guidelines for the creation and use by the Town, of the Town’s social media sites for work-related purposes as a means of conveying </w:t>
      </w:r>
      <w:r w:rsidR="008B2265">
        <w:t>T</w:t>
      </w:r>
      <w:r>
        <w:t>own information to its citizens.</w:t>
      </w:r>
      <w:bookmarkEnd w:id="67"/>
      <w:bookmarkEnd w:id="68"/>
      <w:bookmarkEnd w:id="69"/>
    </w:p>
    <w:p w14:paraId="708925EA" w14:textId="77777777" w:rsidR="00A04B01" w:rsidRPr="00A04B01" w:rsidRDefault="00A04B01" w:rsidP="00A04B01">
      <w:pPr>
        <w:ind w:hanging="90"/>
      </w:pPr>
    </w:p>
    <w:p w14:paraId="2A2AD16A" w14:textId="00B3CD7A" w:rsidR="0004467D" w:rsidRPr="00F64027" w:rsidRDefault="00A97651" w:rsidP="008B2265">
      <w:pPr>
        <w:pStyle w:val="Heading8"/>
        <w:rPr>
          <w:bCs/>
        </w:rPr>
      </w:pPr>
      <w:bookmarkStart w:id="70" w:name="_Toc179875812"/>
      <w:bookmarkStart w:id="71" w:name="_Toc179876857"/>
      <w:bookmarkStart w:id="72" w:name="_Toc179876956"/>
      <w:r w:rsidRPr="00F64027">
        <w:t>General Policy</w:t>
      </w:r>
      <w:bookmarkEnd w:id="70"/>
      <w:bookmarkEnd w:id="71"/>
      <w:bookmarkEnd w:id="72"/>
    </w:p>
    <w:p w14:paraId="47B0A5C0" w14:textId="77777777" w:rsidR="0004467D" w:rsidRPr="00F64027" w:rsidRDefault="0004467D" w:rsidP="00F64027">
      <w:pPr>
        <w:spacing w:before="4"/>
        <w:rPr>
          <w:rFonts w:eastAsia="Arial" w:cs="Arial"/>
          <w:b/>
          <w:bCs/>
          <w:szCs w:val="22"/>
        </w:rPr>
      </w:pPr>
    </w:p>
    <w:p w14:paraId="5ED39336" w14:textId="4C20B1D5" w:rsidR="0004467D" w:rsidRPr="00F64027" w:rsidRDefault="0004467D" w:rsidP="00456777">
      <w:pPr>
        <w:pStyle w:val="BodyText"/>
        <w:widowControl w:val="0"/>
        <w:numPr>
          <w:ilvl w:val="0"/>
          <w:numId w:val="14"/>
        </w:numPr>
        <w:tabs>
          <w:tab w:val="left" w:pos="104"/>
        </w:tabs>
        <w:spacing w:line="251" w:lineRule="auto"/>
        <w:contextualSpacing/>
        <w:jc w:val="left"/>
        <w:rPr>
          <w:rFonts w:cs="Arial"/>
          <w:szCs w:val="22"/>
        </w:rPr>
      </w:pPr>
      <w:r w:rsidRPr="00F64027">
        <w:rPr>
          <w:rFonts w:cs="Arial"/>
          <w:szCs w:val="22"/>
        </w:rPr>
        <w:t>The</w:t>
      </w:r>
      <w:r w:rsidRPr="00F64027">
        <w:rPr>
          <w:rFonts w:cs="Arial"/>
          <w:spacing w:val="30"/>
          <w:szCs w:val="22"/>
        </w:rPr>
        <w:t xml:space="preserve"> </w:t>
      </w:r>
      <w:r w:rsidRPr="00F64027">
        <w:rPr>
          <w:rFonts w:cs="Arial"/>
          <w:szCs w:val="22"/>
        </w:rPr>
        <w:t>establishment</w:t>
      </w:r>
      <w:r w:rsidRPr="00F64027">
        <w:rPr>
          <w:rFonts w:cs="Arial"/>
          <w:spacing w:val="47"/>
          <w:szCs w:val="22"/>
        </w:rPr>
        <w:t xml:space="preserve"> </w:t>
      </w:r>
      <w:r w:rsidRPr="00F64027">
        <w:rPr>
          <w:rFonts w:cs="Arial"/>
          <w:szCs w:val="22"/>
        </w:rPr>
        <w:t>and</w:t>
      </w:r>
      <w:r w:rsidRPr="00F64027">
        <w:rPr>
          <w:rFonts w:cs="Arial"/>
          <w:spacing w:val="27"/>
          <w:szCs w:val="22"/>
        </w:rPr>
        <w:t xml:space="preserve"> </w:t>
      </w:r>
      <w:r w:rsidRPr="00F64027">
        <w:rPr>
          <w:rFonts w:cs="Arial"/>
          <w:szCs w:val="22"/>
        </w:rPr>
        <w:t>use</w:t>
      </w:r>
      <w:r w:rsidRPr="00F64027">
        <w:rPr>
          <w:rFonts w:cs="Arial"/>
          <w:spacing w:val="21"/>
          <w:szCs w:val="22"/>
        </w:rPr>
        <w:t xml:space="preserve"> </w:t>
      </w:r>
      <w:r w:rsidRPr="00F64027">
        <w:rPr>
          <w:rFonts w:cs="Arial"/>
          <w:szCs w:val="22"/>
        </w:rPr>
        <w:t>by</w:t>
      </w:r>
      <w:r w:rsidRPr="00F64027">
        <w:rPr>
          <w:rFonts w:cs="Arial"/>
          <w:spacing w:val="10"/>
          <w:szCs w:val="22"/>
        </w:rPr>
        <w:t xml:space="preserve"> </w:t>
      </w:r>
      <w:r w:rsidRPr="00F64027">
        <w:rPr>
          <w:rFonts w:cs="Arial"/>
          <w:szCs w:val="22"/>
        </w:rPr>
        <w:t>any</w:t>
      </w:r>
      <w:r w:rsidRPr="00F64027">
        <w:rPr>
          <w:rFonts w:cs="Arial"/>
          <w:spacing w:val="8"/>
          <w:szCs w:val="22"/>
        </w:rPr>
        <w:t xml:space="preserve"> </w:t>
      </w:r>
      <w:r w:rsidRPr="00F64027">
        <w:rPr>
          <w:rFonts w:cs="Arial"/>
          <w:szCs w:val="22"/>
        </w:rPr>
        <w:t>Town</w:t>
      </w:r>
      <w:r w:rsidRPr="00F64027">
        <w:rPr>
          <w:rFonts w:cs="Arial"/>
          <w:spacing w:val="38"/>
          <w:szCs w:val="22"/>
        </w:rPr>
        <w:t xml:space="preserve"> </w:t>
      </w:r>
      <w:r w:rsidRPr="00F64027">
        <w:rPr>
          <w:rFonts w:cs="Arial"/>
          <w:szCs w:val="22"/>
        </w:rPr>
        <w:t>department or</w:t>
      </w:r>
      <w:r w:rsidRPr="00F64027">
        <w:rPr>
          <w:rFonts w:cs="Arial"/>
          <w:spacing w:val="15"/>
          <w:szCs w:val="22"/>
        </w:rPr>
        <w:t xml:space="preserve"> </w:t>
      </w:r>
      <w:r w:rsidRPr="00F64027">
        <w:rPr>
          <w:rFonts w:cs="Arial"/>
          <w:szCs w:val="22"/>
        </w:rPr>
        <w:t>employee</w:t>
      </w:r>
      <w:r w:rsidRPr="00F64027">
        <w:rPr>
          <w:rFonts w:cs="Arial"/>
          <w:spacing w:val="29"/>
          <w:szCs w:val="22"/>
        </w:rPr>
        <w:t xml:space="preserve"> </w:t>
      </w:r>
      <w:r w:rsidRPr="00F64027">
        <w:rPr>
          <w:rFonts w:cs="Arial"/>
          <w:szCs w:val="22"/>
        </w:rPr>
        <w:t>of</w:t>
      </w:r>
      <w:r w:rsidRPr="00F64027">
        <w:rPr>
          <w:rFonts w:cs="Arial"/>
          <w:spacing w:val="11"/>
          <w:szCs w:val="22"/>
        </w:rPr>
        <w:t xml:space="preserve"> </w:t>
      </w:r>
      <w:r w:rsidRPr="00F64027">
        <w:rPr>
          <w:rFonts w:cs="Arial"/>
          <w:szCs w:val="22"/>
        </w:rPr>
        <w:t>Town</w:t>
      </w:r>
      <w:r w:rsidRPr="00F64027">
        <w:rPr>
          <w:rFonts w:cs="Arial"/>
          <w:spacing w:val="48"/>
          <w:szCs w:val="22"/>
        </w:rPr>
        <w:t xml:space="preserve"> </w:t>
      </w:r>
      <w:r w:rsidR="008A3727">
        <w:rPr>
          <w:rFonts w:cs="Arial"/>
          <w:szCs w:val="22"/>
        </w:rPr>
        <w:t>s</w:t>
      </w:r>
      <w:r w:rsidRPr="00F64027">
        <w:rPr>
          <w:rFonts w:cs="Arial"/>
          <w:szCs w:val="22"/>
        </w:rPr>
        <w:t>ocial</w:t>
      </w:r>
      <w:r w:rsidRPr="00F64027">
        <w:rPr>
          <w:rFonts w:cs="Arial"/>
          <w:spacing w:val="34"/>
          <w:szCs w:val="22"/>
        </w:rPr>
        <w:t xml:space="preserve"> </w:t>
      </w:r>
      <w:r w:rsidR="008A3727">
        <w:rPr>
          <w:rFonts w:cs="Arial"/>
          <w:szCs w:val="22"/>
        </w:rPr>
        <w:t>m</w:t>
      </w:r>
      <w:r w:rsidRPr="00F64027">
        <w:rPr>
          <w:rFonts w:cs="Arial"/>
          <w:szCs w:val="22"/>
        </w:rPr>
        <w:t>edia</w:t>
      </w:r>
      <w:r w:rsidRPr="00F64027">
        <w:rPr>
          <w:rFonts w:cs="Arial"/>
          <w:spacing w:val="16"/>
          <w:szCs w:val="22"/>
        </w:rPr>
        <w:t xml:space="preserve"> </w:t>
      </w:r>
      <w:r w:rsidRPr="00F64027">
        <w:rPr>
          <w:rFonts w:cs="Arial"/>
          <w:spacing w:val="-3"/>
          <w:szCs w:val="22"/>
        </w:rPr>
        <w:t>sites</w:t>
      </w:r>
      <w:r w:rsidRPr="00F64027">
        <w:rPr>
          <w:rFonts w:cs="Arial"/>
          <w:spacing w:val="32"/>
          <w:szCs w:val="22"/>
        </w:rPr>
        <w:t xml:space="preserve"> </w:t>
      </w:r>
      <w:r w:rsidRPr="00F64027">
        <w:rPr>
          <w:rFonts w:cs="Arial"/>
          <w:szCs w:val="22"/>
        </w:rPr>
        <w:t>are</w:t>
      </w:r>
      <w:r w:rsidRPr="00F64027">
        <w:rPr>
          <w:rFonts w:cs="Arial"/>
          <w:spacing w:val="27"/>
          <w:szCs w:val="22"/>
        </w:rPr>
        <w:t xml:space="preserve"> </w:t>
      </w:r>
      <w:r w:rsidRPr="00F64027">
        <w:rPr>
          <w:rFonts w:cs="Arial"/>
          <w:szCs w:val="22"/>
        </w:rPr>
        <w:t>subject</w:t>
      </w:r>
      <w:r w:rsidRPr="00F64027">
        <w:rPr>
          <w:rFonts w:cs="Arial"/>
          <w:spacing w:val="26"/>
          <w:szCs w:val="22"/>
        </w:rPr>
        <w:t xml:space="preserve"> </w:t>
      </w:r>
      <w:r w:rsidRPr="00F64027">
        <w:rPr>
          <w:rFonts w:cs="Arial"/>
          <w:szCs w:val="22"/>
        </w:rPr>
        <w:t>to</w:t>
      </w:r>
      <w:r w:rsidRPr="00F64027">
        <w:rPr>
          <w:rFonts w:cs="Arial"/>
          <w:spacing w:val="30"/>
          <w:szCs w:val="22"/>
        </w:rPr>
        <w:t xml:space="preserve"> </w:t>
      </w:r>
      <w:r w:rsidRPr="00F64027">
        <w:rPr>
          <w:rFonts w:cs="Arial"/>
          <w:szCs w:val="22"/>
        </w:rPr>
        <w:t>approval</w:t>
      </w:r>
      <w:r w:rsidRPr="00F64027">
        <w:rPr>
          <w:rFonts w:cs="Arial"/>
          <w:spacing w:val="44"/>
          <w:szCs w:val="22"/>
        </w:rPr>
        <w:t xml:space="preserve"> </w:t>
      </w:r>
      <w:r w:rsidRPr="00F64027">
        <w:rPr>
          <w:rFonts w:cs="Arial"/>
          <w:szCs w:val="22"/>
        </w:rPr>
        <w:t>by</w:t>
      </w:r>
      <w:r w:rsidRPr="00F64027">
        <w:rPr>
          <w:rFonts w:cs="Arial"/>
          <w:spacing w:val="-1"/>
          <w:szCs w:val="22"/>
        </w:rPr>
        <w:t xml:space="preserve"> </w:t>
      </w:r>
      <w:r w:rsidRPr="00F64027">
        <w:rPr>
          <w:rFonts w:cs="Arial"/>
          <w:szCs w:val="22"/>
        </w:rPr>
        <w:t>the</w:t>
      </w:r>
      <w:r w:rsidRPr="00F64027">
        <w:rPr>
          <w:rFonts w:cs="Arial"/>
          <w:spacing w:val="22"/>
          <w:w w:val="103"/>
          <w:szCs w:val="22"/>
        </w:rPr>
        <w:t xml:space="preserve"> </w:t>
      </w:r>
      <w:r w:rsidRPr="00F64027">
        <w:rPr>
          <w:rFonts w:cs="Arial"/>
          <w:szCs w:val="22"/>
        </w:rPr>
        <w:t xml:space="preserve">Town Manager.  </w:t>
      </w:r>
      <w:r w:rsidRPr="00F64027">
        <w:rPr>
          <w:rFonts w:cs="Arial"/>
          <w:spacing w:val="31"/>
          <w:szCs w:val="22"/>
        </w:rPr>
        <w:t xml:space="preserve"> </w:t>
      </w:r>
      <w:r w:rsidRPr="00F64027">
        <w:rPr>
          <w:rFonts w:cs="Arial"/>
          <w:szCs w:val="22"/>
        </w:rPr>
        <w:t>Town</w:t>
      </w:r>
      <w:r w:rsidRPr="00F64027">
        <w:rPr>
          <w:rFonts w:cs="Arial"/>
          <w:spacing w:val="36"/>
          <w:szCs w:val="22"/>
        </w:rPr>
        <w:t xml:space="preserve"> </w:t>
      </w:r>
      <w:r w:rsidRPr="00F64027">
        <w:rPr>
          <w:rFonts w:cs="Arial"/>
          <w:szCs w:val="22"/>
        </w:rPr>
        <w:t>Social</w:t>
      </w:r>
      <w:r w:rsidRPr="00F64027">
        <w:rPr>
          <w:rFonts w:cs="Arial"/>
          <w:spacing w:val="35"/>
          <w:szCs w:val="22"/>
        </w:rPr>
        <w:t xml:space="preserve"> </w:t>
      </w:r>
      <w:r w:rsidRPr="00F64027">
        <w:rPr>
          <w:rFonts w:cs="Arial"/>
          <w:szCs w:val="22"/>
        </w:rPr>
        <w:t>Media</w:t>
      </w:r>
      <w:r w:rsidRPr="00F64027">
        <w:rPr>
          <w:rFonts w:cs="Arial"/>
          <w:spacing w:val="26"/>
          <w:szCs w:val="22"/>
        </w:rPr>
        <w:t xml:space="preserve"> </w:t>
      </w:r>
      <w:r w:rsidRPr="00F64027">
        <w:rPr>
          <w:rFonts w:cs="Arial"/>
          <w:szCs w:val="22"/>
        </w:rPr>
        <w:t>sites</w:t>
      </w:r>
      <w:r w:rsidRPr="00F64027">
        <w:rPr>
          <w:rFonts w:cs="Arial"/>
          <w:w w:val="102"/>
          <w:szCs w:val="22"/>
        </w:rPr>
        <w:t xml:space="preserve"> </w:t>
      </w:r>
      <w:r w:rsidRPr="00F64027">
        <w:rPr>
          <w:rFonts w:cs="Arial"/>
          <w:szCs w:val="22"/>
        </w:rPr>
        <w:t>shall</w:t>
      </w:r>
      <w:r w:rsidRPr="00F64027">
        <w:rPr>
          <w:rFonts w:cs="Arial"/>
          <w:spacing w:val="33"/>
          <w:szCs w:val="22"/>
        </w:rPr>
        <w:t xml:space="preserve"> </w:t>
      </w:r>
      <w:r w:rsidRPr="00F64027">
        <w:rPr>
          <w:rFonts w:cs="Arial"/>
          <w:szCs w:val="22"/>
        </w:rPr>
        <w:t>be</w:t>
      </w:r>
      <w:r w:rsidRPr="00F64027">
        <w:rPr>
          <w:rFonts w:cs="Arial"/>
          <w:spacing w:val="26"/>
          <w:szCs w:val="22"/>
        </w:rPr>
        <w:t xml:space="preserve"> </w:t>
      </w:r>
      <w:r w:rsidRPr="00F64027">
        <w:rPr>
          <w:rFonts w:cs="Arial"/>
          <w:szCs w:val="22"/>
        </w:rPr>
        <w:t>administered</w:t>
      </w:r>
      <w:r w:rsidRPr="00F64027">
        <w:rPr>
          <w:rFonts w:cs="Arial"/>
          <w:spacing w:val="50"/>
          <w:szCs w:val="22"/>
        </w:rPr>
        <w:t xml:space="preserve"> </w:t>
      </w:r>
      <w:r w:rsidRPr="00F64027">
        <w:rPr>
          <w:rFonts w:cs="Arial"/>
          <w:szCs w:val="22"/>
        </w:rPr>
        <w:t>and</w:t>
      </w:r>
      <w:r w:rsidRPr="00F64027">
        <w:rPr>
          <w:rFonts w:cs="Arial"/>
          <w:spacing w:val="36"/>
          <w:szCs w:val="22"/>
        </w:rPr>
        <w:t xml:space="preserve"> </w:t>
      </w:r>
      <w:r w:rsidRPr="00F64027">
        <w:rPr>
          <w:rFonts w:cs="Arial"/>
          <w:szCs w:val="22"/>
        </w:rPr>
        <w:t>monitored</w:t>
      </w:r>
      <w:r w:rsidRPr="00F64027">
        <w:rPr>
          <w:rFonts w:cs="Arial"/>
          <w:spacing w:val="41"/>
          <w:szCs w:val="22"/>
        </w:rPr>
        <w:t xml:space="preserve"> </w:t>
      </w:r>
      <w:r w:rsidRPr="00F64027">
        <w:rPr>
          <w:rFonts w:cs="Arial"/>
          <w:szCs w:val="22"/>
        </w:rPr>
        <w:t>by</w:t>
      </w:r>
      <w:r w:rsidRPr="00F64027">
        <w:rPr>
          <w:rFonts w:cs="Arial"/>
          <w:spacing w:val="24"/>
          <w:szCs w:val="22"/>
        </w:rPr>
        <w:t xml:space="preserve"> </w:t>
      </w:r>
      <w:r w:rsidRPr="00F64027">
        <w:rPr>
          <w:rFonts w:cs="Arial"/>
          <w:spacing w:val="-3"/>
          <w:szCs w:val="22"/>
        </w:rPr>
        <w:t>individual</w:t>
      </w:r>
      <w:r w:rsidRPr="00F64027">
        <w:rPr>
          <w:rFonts w:cs="Arial"/>
          <w:spacing w:val="21"/>
          <w:szCs w:val="22"/>
        </w:rPr>
        <w:t xml:space="preserve"> </w:t>
      </w:r>
      <w:r w:rsidRPr="00F64027">
        <w:rPr>
          <w:rFonts w:cs="Arial"/>
          <w:szCs w:val="22"/>
        </w:rPr>
        <w:t>site</w:t>
      </w:r>
      <w:r w:rsidRPr="00F64027">
        <w:rPr>
          <w:rFonts w:cs="Arial"/>
          <w:spacing w:val="37"/>
          <w:szCs w:val="22"/>
        </w:rPr>
        <w:t xml:space="preserve"> </w:t>
      </w:r>
      <w:r w:rsidRPr="00F64027">
        <w:rPr>
          <w:rFonts w:cs="Arial"/>
          <w:szCs w:val="22"/>
        </w:rPr>
        <w:t>administrators</w:t>
      </w:r>
      <w:r w:rsidRPr="00F64027">
        <w:rPr>
          <w:rFonts w:cs="Arial"/>
          <w:spacing w:val="38"/>
          <w:szCs w:val="22"/>
        </w:rPr>
        <w:t xml:space="preserve"> </w:t>
      </w:r>
      <w:r w:rsidRPr="00F64027">
        <w:rPr>
          <w:rFonts w:cs="Arial"/>
          <w:szCs w:val="22"/>
        </w:rPr>
        <w:t>approved</w:t>
      </w:r>
      <w:r w:rsidRPr="00F64027">
        <w:rPr>
          <w:rFonts w:cs="Arial"/>
          <w:spacing w:val="48"/>
          <w:szCs w:val="22"/>
        </w:rPr>
        <w:t xml:space="preserve"> </w:t>
      </w:r>
      <w:r w:rsidRPr="00F64027">
        <w:rPr>
          <w:rFonts w:cs="Arial"/>
          <w:szCs w:val="22"/>
        </w:rPr>
        <w:t>by</w:t>
      </w:r>
      <w:r w:rsidRPr="00F64027">
        <w:rPr>
          <w:rFonts w:cs="Arial"/>
          <w:spacing w:val="32"/>
          <w:w w:val="105"/>
          <w:szCs w:val="22"/>
        </w:rPr>
        <w:t xml:space="preserve"> </w:t>
      </w:r>
      <w:r w:rsidRPr="00F64027">
        <w:rPr>
          <w:rFonts w:cs="Arial"/>
          <w:szCs w:val="22"/>
        </w:rPr>
        <w:t>the</w:t>
      </w:r>
      <w:r w:rsidRPr="00F64027">
        <w:rPr>
          <w:rFonts w:cs="Arial"/>
          <w:spacing w:val="46"/>
          <w:szCs w:val="22"/>
        </w:rPr>
        <w:t xml:space="preserve"> </w:t>
      </w:r>
      <w:r w:rsidRPr="00F64027">
        <w:rPr>
          <w:rFonts w:cs="Arial"/>
          <w:szCs w:val="22"/>
        </w:rPr>
        <w:t>Town Manager.</w:t>
      </w:r>
    </w:p>
    <w:p w14:paraId="62FA089B" w14:textId="7BFD74FE" w:rsidR="0004467D" w:rsidRPr="00F64027" w:rsidRDefault="0004467D" w:rsidP="00456777">
      <w:pPr>
        <w:pStyle w:val="BodyText"/>
        <w:widowControl w:val="0"/>
        <w:numPr>
          <w:ilvl w:val="0"/>
          <w:numId w:val="14"/>
        </w:numPr>
        <w:tabs>
          <w:tab w:val="left" w:pos="104"/>
        </w:tabs>
        <w:spacing w:line="252" w:lineRule="auto"/>
        <w:contextualSpacing/>
        <w:jc w:val="left"/>
        <w:rPr>
          <w:rFonts w:cs="Arial"/>
          <w:szCs w:val="22"/>
        </w:rPr>
      </w:pPr>
      <w:r w:rsidRPr="00F64027">
        <w:rPr>
          <w:rFonts w:cs="Arial"/>
          <w:szCs w:val="22"/>
        </w:rPr>
        <w:t>Town</w:t>
      </w:r>
      <w:r w:rsidRPr="00F64027">
        <w:rPr>
          <w:rFonts w:cs="Arial"/>
          <w:spacing w:val="33"/>
          <w:szCs w:val="22"/>
        </w:rPr>
        <w:t xml:space="preserve"> </w:t>
      </w:r>
      <w:r w:rsidR="008A3727">
        <w:rPr>
          <w:rFonts w:cs="Arial"/>
          <w:spacing w:val="-1"/>
          <w:szCs w:val="22"/>
        </w:rPr>
        <w:t>s</w:t>
      </w:r>
      <w:r w:rsidRPr="00F64027">
        <w:rPr>
          <w:rFonts w:cs="Arial"/>
          <w:spacing w:val="-1"/>
          <w:szCs w:val="22"/>
        </w:rPr>
        <w:t>ocial</w:t>
      </w:r>
      <w:r w:rsidRPr="00F64027">
        <w:rPr>
          <w:rFonts w:cs="Arial"/>
          <w:spacing w:val="25"/>
          <w:szCs w:val="22"/>
        </w:rPr>
        <w:t xml:space="preserve"> </w:t>
      </w:r>
      <w:r w:rsidR="008A3727">
        <w:rPr>
          <w:rFonts w:cs="Arial"/>
          <w:szCs w:val="22"/>
        </w:rPr>
        <w:t>m</w:t>
      </w:r>
      <w:r w:rsidRPr="00F64027">
        <w:rPr>
          <w:rFonts w:cs="Arial"/>
          <w:szCs w:val="22"/>
        </w:rPr>
        <w:t>edia</w:t>
      </w:r>
      <w:r w:rsidRPr="00F64027">
        <w:rPr>
          <w:rFonts w:cs="Arial"/>
          <w:spacing w:val="19"/>
          <w:szCs w:val="22"/>
        </w:rPr>
        <w:t xml:space="preserve"> </w:t>
      </w:r>
      <w:r w:rsidRPr="00F64027">
        <w:rPr>
          <w:rFonts w:cs="Arial"/>
          <w:szCs w:val="22"/>
        </w:rPr>
        <w:t>sites</w:t>
      </w:r>
      <w:r w:rsidRPr="00F64027">
        <w:rPr>
          <w:rFonts w:cs="Arial"/>
          <w:spacing w:val="30"/>
          <w:szCs w:val="22"/>
        </w:rPr>
        <w:t xml:space="preserve"> </w:t>
      </w:r>
      <w:r w:rsidRPr="00F64027">
        <w:rPr>
          <w:rFonts w:cs="Arial"/>
          <w:szCs w:val="22"/>
        </w:rPr>
        <w:t>should</w:t>
      </w:r>
      <w:r w:rsidRPr="00F64027">
        <w:rPr>
          <w:rFonts w:cs="Arial"/>
          <w:spacing w:val="38"/>
          <w:szCs w:val="22"/>
        </w:rPr>
        <w:t xml:space="preserve"> </w:t>
      </w:r>
      <w:r w:rsidRPr="00F64027">
        <w:rPr>
          <w:rFonts w:cs="Arial"/>
          <w:szCs w:val="22"/>
        </w:rPr>
        <w:t>make</w:t>
      </w:r>
      <w:r w:rsidRPr="00F64027">
        <w:rPr>
          <w:rFonts w:cs="Arial"/>
          <w:spacing w:val="21"/>
          <w:szCs w:val="22"/>
        </w:rPr>
        <w:t xml:space="preserve"> </w:t>
      </w:r>
      <w:r w:rsidRPr="00F64027">
        <w:rPr>
          <w:rFonts w:cs="Arial"/>
          <w:szCs w:val="22"/>
        </w:rPr>
        <w:t>clear</w:t>
      </w:r>
      <w:r w:rsidRPr="00F64027">
        <w:rPr>
          <w:rFonts w:cs="Arial"/>
          <w:spacing w:val="25"/>
          <w:szCs w:val="22"/>
        </w:rPr>
        <w:t xml:space="preserve"> </w:t>
      </w:r>
      <w:r w:rsidRPr="00F64027">
        <w:rPr>
          <w:rFonts w:cs="Arial"/>
          <w:szCs w:val="22"/>
        </w:rPr>
        <w:t>that</w:t>
      </w:r>
      <w:r w:rsidRPr="00F64027">
        <w:rPr>
          <w:rFonts w:cs="Arial"/>
          <w:spacing w:val="18"/>
          <w:szCs w:val="22"/>
        </w:rPr>
        <w:t xml:space="preserve"> </w:t>
      </w:r>
      <w:r w:rsidRPr="00F64027">
        <w:rPr>
          <w:rFonts w:cs="Arial"/>
          <w:szCs w:val="22"/>
        </w:rPr>
        <w:t>they</w:t>
      </w:r>
      <w:r w:rsidRPr="00F64027">
        <w:rPr>
          <w:rFonts w:cs="Arial"/>
          <w:spacing w:val="41"/>
          <w:szCs w:val="22"/>
        </w:rPr>
        <w:t xml:space="preserve"> </w:t>
      </w:r>
      <w:r w:rsidRPr="00F64027">
        <w:rPr>
          <w:rFonts w:cs="Arial"/>
          <w:szCs w:val="22"/>
        </w:rPr>
        <w:t>are</w:t>
      </w:r>
      <w:r w:rsidRPr="00F64027">
        <w:rPr>
          <w:rFonts w:cs="Arial"/>
          <w:spacing w:val="30"/>
          <w:szCs w:val="22"/>
        </w:rPr>
        <w:t xml:space="preserve"> </w:t>
      </w:r>
      <w:r w:rsidRPr="00F64027">
        <w:rPr>
          <w:rFonts w:cs="Arial"/>
          <w:szCs w:val="22"/>
        </w:rPr>
        <w:t>maintained</w:t>
      </w:r>
      <w:r w:rsidRPr="00F64027">
        <w:rPr>
          <w:rFonts w:cs="Arial"/>
          <w:spacing w:val="23"/>
          <w:szCs w:val="22"/>
        </w:rPr>
        <w:t xml:space="preserve"> </w:t>
      </w:r>
      <w:r w:rsidRPr="00F64027">
        <w:rPr>
          <w:rFonts w:cs="Arial"/>
          <w:szCs w:val="22"/>
        </w:rPr>
        <w:t>by</w:t>
      </w:r>
      <w:r w:rsidRPr="00F64027">
        <w:rPr>
          <w:rFonts w:cs="Arial"/>
          <w:spacing w:val="1"/>
          <w:szCs w:val="22"/>
        </w:rPr>
        <w:t xml:space="preserve"> </w:t>
      </w:r>
      <w:r w:rsidRPr="00F64027">
        <w:rPr>
          <w:rFonts w:cs="Arial"/>
          <w:szCs w:val="22"/>
        </w:rPr>
        <w:t>the</w:t>
      </w:r>
      <w:r w:rsidRPr="00F64027">
        <w:rPr>
          <w:rFonts w:cs="Arial"/>
          <w:spacing w:val="17"/>
          <w:szCs w:val="22"/>
        </w:rPr>
        <w:t xml:space="preserve"> </w:t>
      </w:r>
      <w:r w:rsidRPr="00F64027">
        <w:rPr>
          <w:rFonts w:cs="Arial"/>
          <w:szCs w:val="22"/>
        </w:rPr>
        <w:t>Town</w:t>
      </w:r>
      <w:r w:rsidRPr="00F64027">
        <w:rPr>
          <w:rFonts w:cs="Arial"/>
          <w:spacing w:val="27"/>
          <w:w w:val="103"/>
          <w:szCs w:val="22"/>
        </w:rPr>
        <w:t xml:space="preserve"> </w:t>
      </w:r>
      <w:r w:rsidRPr="00F64027">
        <w:rPr>
          <w:rFonts w:cs="Arial"/>
          <w:szCs w:val="22"/>
        </w:rPr>
        <w:t>and</w:t>
      </w:r>
      <w:r w:rsidRPr="00F64027">
        <w:rPr>
          <w:rFonts w:cs="Arial"/>
          <w:spacing w:val="17"/>
          <w:szCs w:val="22"/>
        </w:rPr>
        <w:t xml:space="preserve"> </w:t>
      </w:r>
      <w:r w:rsidRPr="00F64027">
        <w:rPr>
          <w:rFonts w:cs="Arial"/>
          <w:szCs w:val="22"/>
        </w:rPr>
        <w:t>that</w:t>
      </w:r>
      <w:r w:rsidRPr="00F64027">
        <w:rPr>
          <w:rFonts w:cs="Arial"/>
          <w:spacing w:val="22"/>
          <w:szCs w:val="22"/>
        </w:rPr>
        <w:t xml:space="preserve"> </w:t>
      </w:r>
      <w:r w:rsidRPr="00F64027">
        <w:rPr>
          <w:rFonts w:cs="Arial"/>
          <w:szCs w:val="22"/>
        </w:rPr>
        <w:t>they</w:t>
      </w:r>
      <w:r w:rsidRPr="00F64027">
        <w:rPr>
          <w:rFonts w:cs="Arial"/>
          <w:spacing w:val="22"/>
          <w:szCs w:val="22"/>
        </w:rPr>
        <w:t xml:space="preserve"> </w:t>
      </w:r>
      <w:r w:rsidRPr="00F64027">
        <w:rPr>
          <w:rFonts w:cs="Arial"/>
          <w:szCs w:val="22"/>
        </w:rPr>
        <w:t>follow</w:t>
      </w:r>
      <w:r w:rsidRPr="00F64027">
        <w:rPr>
          <w:rFonts w:cs="Arial"/>
          <w:spacing w:val="24"/>
          <w:szCs w:val="22"/>
        </w:rPr>
        <w:t xml:space="preserve"> </w:t>
      </w:r>
      <w:r w:rsidRPr="00F64027">
        <w:rPr>
          <w:rFonts w:cs="Arial"/>
          <w:szCs w:val="22"/>
        </w:rPr>
        <w:t>the</w:t>
      </w:r>
      <w:r w:rsidRPr="00F64027">
        <w:rPr>
          <w:rFonts w:cs="Arial"/>
          <w:spacing w:val="19"/>
          <w:szCs w:val="22"/>
        </w:rPr>
        <w:t xml:space="preserve"> </w:t>
      </w:r>
      <w:r w:rsidRPr="00F64027">
        <w:rPr>
          <w:rFonts w:cs="Arial"/>
          <w:szCs w:val="22"/>
        </w:rPr>
        <w:t>Town</w:t>
      </w:r>
      <w:r w:rsidR="00D26EE2">
        <w:rPr>
          <w:rFonts w:cs="Arial"/>
          <w:szCs w:val="22"/>
        </w:rPr>
        <w:t>’</w:t>
      </w:r>
      <w:r w:rsidRPr="00F64027">
        <w:rPr>
          <w:rFonts w:cs="Arial"/>
          <w:szCs w:val="22"/>
        </w:rPr>
        <w:t>s</w:t>
      </w:r>
      <w:r w:rsidRPr="00F64027">
        <w:rPr>
          <w:rFonts w:cs="Arial"/>
          <w:spacing w:val="33"/>
          <w:szCs w:val="22"/>
        </w:rPr>
        <w:t xml:space="preserve"> </w:t>
      </w:r>
      <w:r w:rsidR="00A04B01" w:rsidRPr="00F64027">
        <w:rPr>
          <w:rFonts w:cs="Arial"/>
          <w:szCs w:val="22"/>
        </w:rPr>
        <w:t>social media Policy</w:t>
      </w:r>
      <w:r w:rsidRPr="00F64027">
        <w:rPr>
          <w:rFonts w:cs="Arial"/>
          <w:szCs w:val="22"/>
        </w:rPr>
        <w:t>.</w:t>
      </w:r>
    </w:p>
    <w:p w14:paraId="2D28FDA6" w14:textId="74FB53FE" w:rsidR="0004467D" w:rsidRPr="00F64027" w:rsidRDefault="0004467D" w:rsidP="00456777">
      <w:pPr>
        <w:pStyle w:val="BodyText"/>
        <w:widowControl w:val="0"/>
        <w:numPr>
          <w:ilvl w:val="0"/>
          <w:numId w:val="14"/>
        </w:numPr>
        <w:tabs>
          <w:tab w:val="left" w:pos="104"/>
        </w:tabs>
        <w:spacing w:before="186" w:line="252" w:lineRule="auto"/>
        <w:contextualSpacing/>
        <w:jc w:val="left"/>
        <w:rPr>
          <w:rFonts w:cs="Arial"/>
          <w:szCs w:val="22"/>
        </w:rPr>
      </w:pPr>
      <w:r w:rsidRPr="00F64027">
        <w:rPr>
          <w:rFonts w:cs="Arial"/>
          <w:szCs w:val="22"/>
        </w:rPr>
        <w:t>Wherever</w:t>
      </w:r>
      <w:r w:rsidRPr="00F64027">
        <w:rPr>
          <w:rFonts w:cs="Arial"/>
          <w:spacing w:val="59"/>
          <w:szCs w:val="22"/>
        </w:rPr>
        <w:t xml:space="preserve"> </w:t>
      </w:r>
      <w:r w:rsidRPr="00F64027">
        <w:rPr>
          <w:rFonts w:cs="Arial"/>
          <w:szCs w:val="22"/>
        </w:rPr>
        <w:t>possible,</w:t>
      </w:r>
      <w:r w:rsidRPr="00F64027">
        <w:rPr>
          <w:rFonts w:cs="Arial"/>
          <w:spacing w:val="9"/>
          <w:szCs w:val="22"/>
        </w:rPr>
        <w:t xml:space="preserve"> </w:t>
      </w:r>
      <w:r w:rsidRPr="00F64027">
        <w:rPr>
          <w:rFonts w:cs="Arial"/>
          <w:szCs w:val="22"/>
        </w:rPr>
        <w:t>Town</w:t>
      </w:r>
      <w:r w:rsidRPr="00F64027">
        <w:rPr>
          <w:rFonts w:cs="Arial"/>
          <w:spacing w:val="47"/>
          <w:szCs w:val="22"/>
        </w:rPr>
        <w:t xml:space="preserve"> </w:t>
      </w:r>
      <w:r w:rsidR="008A3727">
        <w:rPr>
          <w:rFonts w:cs="Arial"/>
          <w:szCs w:val="22"/>
        </w:rPr>
        <w:t>s</w:t>
      </w:r>
      <w:r w:rsidRPr="00F64027">
        <w:rPr>
          <w:rFonts w:cs="Arial"/>
          <w:szCs w:val="22"/>
        </w:rPr>
        <w:t>ocial</w:t>
      </w:r>
      <w:r w:rsidRPr="00F64027">
        <w:rPr>
          <w:rFonts w:cs="Arial"/>
          <w:spacing w:val="37"/>
          <w:szCs w:val="22"/>
        </w:rPr>
        <w:t xml:space="preserve"> </w:t>
      </w:r>
      <w:r w:rsidR="008A3727">
        <w:rPr>
          <w:rFonts w:cs="Arial"/>
          <w:szCs w:val="22"/>
        </w:rPr>
        <w:t>m</w:t>
      </w:r>
      <w:r w:rsidRPr="00F64027">
        <w:rPr>
          <w:rFonts w:cs="Arial"/>
          <w:szCs w:val="22"/>
        </w:rPr>
        <w:t>edia</w:t>
      </w:r>
      <w:r w:rsidRPr="00F64027">
        <w:rPr>
          <w:rFonts w:cs="Arial"/>
          <w:spacing w:val="18"/>
          <w:szCs w:val="22"/>
        </w:rPr>
        <w:t xml:space="preserve"> </w:t>
      </w:r>
      <w:r w:rsidRPr="00F64027">
        <w:rPr>
          <w:rFonts w:cs="Arial"/>
          <w:szCs w:val="22"/>
        </w:rPr>
        <w:t>sites</w:t>
      </w:r>
      <w:r w:rsidRPr="00F64027">
        <w:rPr>
          <w:rFonts w:cs="Arial"/>
          <w:spacing w:val="24"/>
          <w:szCs w:val="22"/>
        </w:rPr>
        <w:t xml:space="preserve"> </w:t>
      </w:r>
      <w:r w:rsidRPr="00F64027">
        <w:rPr>
          <w:rFonts w:cs="Arial"/>
          <w:szCs w:val="22"/>
        </w:rPr>
        <w:t>should</w:t>
      </w:r>
      <w:r w:rsidRPr="00F64027">
        <w:rPr>
          <w:rFonts w:cs="Arial"/>
          <w:spacing w:val="23"/>
          <w:szCs w:val="22"/>
        </w:rPr>
        <w:t xml:space="preserve"> </w:t>
      </w:r>
      <w:r w:rsidRPr="00F64027">
        <w:rPr>
          <w:rFonts w:cs="Arial"/>
          <w:szCs w:val="22"/>
        </w:rPr>
        <w:t>link</w:t>
      </w:r>
      <w:r w:rsidRPr="00F64027">
        <w:rPr>
          <w:rFonts w:cs="Arial"/>
          <w:spacing w:val="23"/>
          <w:szCs w:val="22"/>
        </w:rPr>
        <w:t xml:space="preserve"> </w:t>
      </w:r>
      <w:r w:rsidRPr="00F64027">
        <w:rPr>
          <w:rFonts w:cs="Arial"/>
          <w:szCs w:val="22"/>
        </w:rPr>
        <w:t>back</w:t>
      </w:r>
      <w:r w:rsidRPr="00F64027">
        <w:rPr>
          <w:rFonts w:cs="Arial"/>
          <w:spacing w:val="14"/>
          <w:szCs w:val="22"/>
        </w:rPr>
        <w:t xml:space="preserve"> </w:t>
      </w:r>
      <w:r w:rsidRPr="00F64027">
        <w:rPr>
          <w:rFonts w:cs="Arial"/>
          <w:szCs w:val="22"/>
        </w:rPr>
        <w:t>to</w:t>
      </w:r>
      <w:r w:rsidRPr="00F64027">
        <w:rPr>
          <w:rFonts w:cs="Arial"/>
          <w:spacing w:val="23"/>
          <w:szCs w:val="22"/>
        </w:rPr>
        <w:t xml:space="preserve"> </w:t>
      </w:r>
      <w:r w:rsidRPr="00F64027">
        <w:rPr>
          <w:rFonts w:cs="Arial"/>
          <w:szCs w:val="22"/>
        </w:rPr>
        <w:t>the</w:t>
      </w:r>
      <w:r w:rsidRPr="00F64027">
        <w:rPr>
          <w:rFonts w:cs="Arial"/>
          <w:spacing w:val="26"/>
          <w:szCs w:val="22"/>
        </w:rPr>
        <w:t xml:space="preserve"> </w:t>
      </w:r>
      <w:r w:rsidRPr="00F64027">
        <w:rPr>
          <w:rFonts w:cs="Arial"/>
          <w:szCs w:val="22"/>
        </w:rPr>
        <w:t>official</w:t>
      </w:r>
      <w:r w:rsidRPr="00F64027">
        <w:rPr>
          <w:rFonts w:cs="Arial"/>
          <w:spacing w:val="7"/>
          <w:szCs w:val="22"/>
        </w:rPr>
        <w:t xml:space="preserve"> </w:t>
      </w:r>
      <w:r w:rsidRPr="00F64027">
        <w:rPr>
          <w:rFonts w:cs="Arial"/>
          <w:szCs w:val="22"/>
        </w:rPr>
        <w:t>Town</w:t>
      </w:r>
      <w:r w:rsidRPr="00F64027">
        <w:rPr>
          <w:rFonts w:cs="Arial"/>
          <w:w w:val="103"/>
          <w:szCs w:val="22"/>
        </w:rPr>
        <w:t xml:space="preserve"> </w:t>
      </w:r>
      <w:r w:rsidRPr="00F64027">
        <w:rPr>
          <w:rFonts w:cs="Arial"/>
          <w:szCs w:val="22"/>
        </w:rPr>
        <w:t>website</w:t>
      </w:r>
      <w:r w:rsidRPr="00F64027">
        <w:rPr>
          <w:rFonts w:cs="Arial"/>
          <w:spacing w:val="35"/>
          <w:szCs w:val="22"/>
        </w:rPr>
        <w:t xml:space="preserve"> </w:t>
      </w:r>
      <w:r w:rsidRPr="00F64027">
        <w:rPr>
          <w:rFonts w:cs="Arial"/>
          <w:szCs w:val="22"/>
        </w:rPr>
        <w:t>or</w:t>
      </w:r>
      <w:r w:rsidRPr="00F64027">
        <w:rPr>
          <w:rFonts w:cs="Arial"/>
          <w:spacing w:val="23"/>
          <w:szCs w:val="22"/>
        </w:rPr>
        <w:t xml:space="preserve"> </w:t>
      </w:r>
      <w:r w:rsidRPr="00F64027">
        <w:rPr>
          <w:rFonts w:cs="Arial"/>
          <w:szCs w:val="22"/>
        </w:rPr>
        <w:t>department</w:t>
      </w:r>
      <w:r w:rsidRPr="00F64027">
        <w:rPr>
          <w:rFonts w:cs="Arial"/>
          <w:spacing w:val="22"/>
          <w:szCs w:val="22"/>
        </w:rPr>
        <w:t xml:space="preserve"> </w:t>
      </w:r>
      <w:r w:rsidRPr="00F64027">
        <w:rPr>
          <w:rFonts w:cs="Arial"/>
          <w:szCs w:val="22"/>
        </w:rPr>
        <w:t>web</w:t>
      </w:r>
      <w:r w:rsidRPr="00F64027">
        <w:rPr>
          <w:rFonts w:cs="Arial"/>
          <w:spacing w:val="49"/>
          <w:szCs w:val="22"/>
        </w:rPr>
        <w:t xml:space="preserve"> </w:t>
      </w:r>
      <w:r w:rsidRPr="00F64027">
        <w:rPr>
          <w:rFonts w:cs="Arial"/>
          <w:szCs w:val="22"/>
        </w:rPr>
        <w:t>pages</w:t>
      </w:r>
      <w:r w:rsidRPr="00F64027">
        <w:rPr>
          <w:rFonts w:cs="Arial"/>
          <w:spacing w:val="11"/>
          <w:szCs w:val="22"/>
        </w:rPr>
        <w:t xml:space="preserve"> </w:t>
      </w:r>
      <w:r w:rsidRPr="00F64027">
        <w:rPr>
          <w:rFonts w:cs="Arial"/>
          <w:szCs w:val="22"/>
        </w:rPr>
        <w:t>for</w:t>
      </w:r>
      <w:r w:rsidRPr="00F64027">
        <w:rPr>
          <w:rFonts w:cs="Arial"/>
          <w:spacing w:val="15"/>
          <w:szCs w:val="22"/>
        </w:rPr>
        <w:t xml:space="preserve"> </w:t>
      </w:r>
      <w:r w:rsidRPr="00F64027">
        <w:rPr>
          <w:rFonts w:cs="Arial"/>
          <w:szCs w:val="22"/>
        </w:rPr>
        <w:t>forms,</w:t>
      </w:r>
      <w:r w:rsidRPr="00F64027">
        <w:rPr>
          <w:rFonts w:cs="Arial"/>
          <w:spacing w:val="38"/>
          <w:szCs w:val="22"/>
        </w:rPr>
        <w:t xml:space="preserve"> </w:t>
      </w:r>
      <w:r w:rsidRPr="00F64027">
        <w:rPr>
          <w:rFonts w:cs="Arial"/>
          <w:szCs w:val="22"/>
        </w:rPr>
        <w:t>documents,</w:t>
      </w:r>
      <w:r w:rsidRPr="00F64027">
        <w:rPr>
          <w:rFonts w:cs="Arial"/>
          <w:spacing w:val="50"/>
          <w:szCs w:val="22"/>
        </w:rPr>
        <w:t xml:space="preserve"> </w:t>
      </w:r>
      <w:r w:rsidRPr="00F64027">
        <w:rPr>
          <w:rFonts w:cs="Arial"/>
          <w:spacing w:val="1"/>
          <w:szCs w:val="22"/>
        </w:rPr>
        <w:t>online</w:t>
      </w:r>
      <w:r w:rsidRPr="00F64027">
        <w:rPr>
          <w:rFonts w:cs="Arial"/>
          <w:spacing w:val="12"/>
          <w:szCs w:val="22"/>
        </w:rPr>
        <w:t xml:space="preserve"> </w:t>
      </w:r>
      <w:r w:rsidRPr="00F64027">
        <w:rPr>
          <w:rFonts w:cs="Arial"/>
          <w:szCs w:val="22"/>
        </w:rPr>
        <w:t>services,</w:t>
      </w:r>
      <w:r w:rsidRPr="00F64027">
        <w:rPr>
          <w:rFonts w:cs="Arial"/>
          <w:spacing w:val="33"/>
          <w:szCs w:val="22"/>
        </w:rPr>
        <w:t xml:space="preserve"> </w:t>
      </w:r>
      <w:r w:rsidRPr="00F64027">
        <w:rPr>
          <w:rFonts w:cs="Arial"/>
          <w:szCs w:val="22"/>
        </w:rPr>
        <w:t>and</w:t>
      </w:r>
      <w:r w:rsidRPr="00F64027">
        <w:rPr>
          <w:rFonts w:cs="Arial"/>
          <w:spacing w:val="29"/>
          <w:szCs w:val="22"/>
        </w:rPr>
        <w:t xml:space="preserve"> </w:t>
      </w:r>
      <w:r w:rsidRPr="00F64027">
        <w:rPr>
          <w:rFonts w:cs="Arial"/>
          <w:szCs w:val="22"/>
        </w:rPr>
        <w:t>other</w:t>
      </w:r>
      <w:r w:rsidRPr="00F64027">
        <w:rPr>
          <w:rFonts w:cs="Arial"/>
          <w:spacing w:val="24"/>
          <w:w w:val="103"/>
          <w:szCs w:val="22"/>
        </w:rPr>
        <w:t xml:space="preserve"> </w:t>
      </w:r>
      <w:r w:rsidRPr="00F64027">
        <w:rPr>
          <w:rFonts w:cs="Arial"/>
          <w:szCs w:val="22"/>
        </w:rPr>
        <w:t>information</w:t>
      </w:r>
      <w:r w:rsidRPr="00F64027">
        <w:rPr>
          <w:rFonts w:cs="Arial"/>
          <w:spacing w:val="49"/>
          <w:szCs w:val="22"/>
        </w:rPr>
        <w:t xml:space="preserve"> </w:t>
      </w:r>
      <w:r w:rsidRPr="00F64027">
        <w:rPr>
          <w:rFonts w:cs="Arial"/>
          <w:szCs w:val="22"/>
        </w:rPr>
        <w:t>necessary</w:t>
      </w:r>
      <w:r w:rsidRPr="00F64027">
        <w:rPr>
          <w:rFonts w:cs="Arial"/>
          <w:spacing w:val="24"/>
          <w:szCs w:val="22"/>
        </w:rPr>
        <w:t xml:space="preserve"> </w:t>
      </w:r>
      <w:r w:rsidRPr="00F64027">
        <w:rPr>
          <w:rFonts w:cs="Arial"/>
          <w:szCs w:val="22"/>
        </w:rPr>
        <w:t>to</w:t>
      </w:r>
      <w:r w:rsidRPr="00F64027">
        <w:rPr>
          <w:rFonts w:cs="Arial"/>
          <w:spacing w:val="32"/>
          <w:szCs w:val="22"/>
        </w:rPr>
        <w:t xml:space="preserve"> </w:t>
      </w:r>
      <w:r w:rsidRPr="00F64027">
        <w:rPr>
          <w:rFonts w:cs="Arial"/>
          <w:szCs w:val="22"/>
        </w:rPr>
        <w:t>conduct</w:t>
      </w:r>
      <w:r w:rsidRPr="00F64027">
        <w:rPr>
          <w:rFonts w:cs="Arial"/>
          <w:spacing w:val="49"/>
          <w:szCs w:val="22"/>
        </w:rPr>
        <w:t xml:space="preserve"> </w:t>
      </w:r>
      <w:r w:rsidRPr="00F64027">
        <w:rPr>
          <w:rFonts w:cs="Arial"/>
          <w:szCs w:val="22"/>
        </w:rPr>
        <w:t>business</w:t>
      </w:r>
      <w:r w:rsidRPr="00F64027">
        <w:rPr>
          <w:rFonts w:cs="Arial"/>
          <w:spacing w:val="15"/>
          <w:szCs w:val="22"/>
        </w:rPr>
        <w:t xml:space="preserve"> </w:t>
      </w:r>
      <w:r w:rsidRPr="00F64027">
        <w:rPr>
          <w:rFonts w:cs="Arial"/>
          <w:szCs w:val="22"/>
        </w:rPr>
        <w:t>with</w:t>
      </w:r>
      <w:r w:rsidRPr="00F64027">
        <w:rPr>
          <w:rFonts w:cs="Arial"/>
          <w:spacing w:val="22"/>
          <w:szCs w:val="22"/>
        </w:rPr>
        <w:t xml:space="preserve"> </w:t>
      </w:r>
      <w:r w:rsidRPr="00F64027">
        <w:rPr>
          <w:rFonts w:cs="Arial"/>
          <w:szCs w:val="22"/>
        </w:rPr>
        <w:t>the</w:t>
      </w:r>
      <w:r w:rsidRPr="00F64027">
        <w:rPr>
          <w:rFonts w:cs="Arial"/>
          <w:spacing w:val="14"/>
          <w:szCs w:val="22"/>
        </w:rPr>
        <w:t xml:space="preserve"> </w:t>
      </w:r>
      <w:r w:rsidRPr="00F64027">
        <w:rPr>
          <w:rFonts w:cs="Arial"/>
          <w:szCs w:val="22"/>
        </w:rPr>
        <w:t>Town.</w:t>
      </w:r>
    </w:p>
    <w:p w14:paraId="18978CE5" w14:textId="164B3716" w:rsidR="0004467D" w:rsidRPr="00F64027" w:rsidRDefault="0004467D" w:rsidP="00456777">
      <w:pPr>
        <w:pStyle w:val="BodyText"/>
        <w:widowControl w:val="0"/>
        <w:numPr>
          <w:ilvl w:val="0"/>
          <w:numId w:val="14"/>
        </w:numPr>
        <w:tabs>
          <w:tab w:val="left" w:pos="104"/>
        </w:tabs>
        <w:spacing w:before="186" w:line="249" w:lineRule="auto"/>
        <w:contextualSpacing/>
        <w:jc w:val="left"/>
        <w:rPr>
          <w:rFonts w:cs="Arial"/>
          <w:szCs w:val="22"/>
        </w:rPr>
      </w:pPr>
      <w:r w:rsidRPr="00F64027">
        <w:rPr>
          <w:rFonts w:cs="Arial"/>
          <w:szCs w:val="22"/>
        </w:rPr>
        <w:t>The</w:t>
      </w:r>
      <w:r w:rsidRPr="00F64027">
        <w:rPr>
          <w:rFonts w:cs="Arial"/>
          <w:spacing w:val="38"/>
          <w:szCs w:val="22"/>
        </w:rPr>
        <w:t xml:space="preserve"> </w:t>
      </w:r>
      <w:r w:rsidRPr="00F64027">
        <w:rPr>
          <w:rFonts w:cs="Arial"/>
          <w:szCs w:val="22"/>
        </w:rPr>
        <w:t>Town Manager</w:t>
      </w:r>
      <w:r w:rsidRPr="00F64027">
        <w:rPr>
          <w:rFonts w:cs="Arial"/>
          <w:spacing w:val="40"/>
          <w:szCs w:val="22"/>
        </w:rPr>
        <w:t xml:space="preserve"> </w:t>
      </w:r>
      <w:r w:rsidRPr="00F64027">
        <w:rPr>
          <w:rFonts w:cs="Arial"/>
          <w:szCs w:val="22"/>
        </w:rPr>
        <w:t>will</w:t>
      </w:r>
      <w:r w:rsidRPr="00F64027">
        <w:rPr>
          <w:rFonts w:cs="Arial"/>
          <w:spacing w:val="30"/>
          <w:szCs w:val="22"/>
        </w:rPr>
        <w:t xml:space="preserve"> </w:t>
      </w:r>
      <w:r w:rsidRPr="00F64027">
        <w:rPr>
          <w:rFonts w:cs="Arial"/>
          <w:szCs w:val="22"/>
        </w:rPr>
        <w:t>occasionally</w:t>
      </w:r>
      <w:r w:rsidRPr="00F64027">
        <w:rPr>
          <w:rFonts w:cs="Arial"/>
          <w:spacing w:val="33"/>
          <w:szCs w:val="22"/>
        </w:rPr>
        <w:t xml:space="preserve"> </w:t>
      </w:r>
      <w:r w:rsidRPr="00F64027">
        <w:rPr>
          <w:rFonts w:cs="Arial"/>
          <w:szCs w:val="22"/>
        </w:rPr>
        <w:t>monitor</w:t>
      </w:r>
      <w:r w:rsidRPr="00F64027">
        <w:rPr>
          <w:rFonts w:cs="Arial"/>
          <w:spacing w:val="24"/>
          <w:szCs w:val="22"/>
        </w:rPr>
        <w:t xml:space="preserve"> </w:t>
      </w:r>
      <w:r w:rsidRPr="00F64027">
        <w:rPr>
          <w:rFonts w:cs="Arial"/>
          <w:szCs w:val="22"/>
        </w:rPr>
        <w:t>Content</w:t>
      </w:r>
      <w:r w:rsidRPr="00F64027">
        <w:rPr>
          <w:rFonts w:cs="Arial"/>
          <w:spacing w:val="30"/>
          <w:szCs w:val="22"/>
        </w:rPr>
        <w:t xml:space="preserve"> </w:t>
      </w:r>
      <w:r w:rsidRPr="00F64027">
        <w:rPr>
          <w:rFonts w:cs="Arial"/>
          <w:szCs w:val="22"/>
        </w:rPr>
        <w:t>on</w:t>
      </w:r>
      <w:r w:rsidRPr="00F64027">
        <w:rPr>
          <w:rFonts w:cs="Arial"/>
          <w:spacing w:val="18"/>
          <w:szCs w:val="22"/>
        </w:rPr>
        <w:t xml:space="preserve"> </w:t>
      </w:r>
      <w:r w:rsidRPr="00F64027">
        <w:rPr>
          <w:rFonts w:cs="Arial"/>
          <w:szCs w:val="22"/>
        </w:rPr>
        <w:t>the</w:t>
      </w:r>
      <w:r w:rsidRPr="00F64027">
        <w:rPr>
          <w:rFonts w:cs="Arial"/>
          <w:spacing w:val="25"/>
          <w:szCs w:val="22"/>
        </w:rPr>
        <w:t xml:space="preserve"> </w:t>
      </w:r>
      <w:r w:rsidRPr="00F64027">
        <w:rPr>
          <w:rFonts w:cs="Arial"/>
          <w:szCs w:val="22"/>
        </w:rPr>
        <w:t>Town</w:t>
      </w:r>
      <w:r w:rsidRPr="00F64027">
        <w:rPr>
          <w:rFonts w:cs="Arial"/>
          <w:spacing w:val="39"/>
          <w:szCs w:val="22"/>
        </w:rPr>
        <w:t xml:space="preserve"> </w:t>
      </w:r>
      <w:r w:rsidRPr="00F64027">
        <w:rPr>
          <w:rFonts w:cs="Arial"/>
          <w:spacing w:val="-1"/>
          <w:szCs w:val="22"/>
        </w:rPr>
        <w:t>Social</w:t>
      </w:r>
      <w:r w:rsidRPr="00F64027">
        <w:rPr>
          <w:rFonts w:cs="Arial"/>
          <w:spacing w:val="25"/>
          <w:szCs w:val="22"/>
        </w:rPr>
        <w:t xml:space="preserve"> </w:t>
      </w:r>
      <w:r w:rsidRPr="00F64027">
        <w:rPr>
          <w:rFonts w:cs="Arial"/>
          <w:szCs w:val="22"/>
        </w:rPr>
        <w:t>Media</w:t>
      </w:r>
      <w:r w:rsidRPr="00F64027">
        <w:rPr>
          <w:rFonts w:cs="Arial"/>
          <w:spacing w:val="28"/>
          <w:w w:val="103"/>
          <w:szCs w:val="22"/>
        </w:rPr>
        <w:t xml:space="preserve"> </w:t>
      </w:r>
      <w:r w:rsidRPr="00F64027">
        <w:rPr>
          <w:rFonts w:cs="Arial"/>
          <w:szCs w:val="22"/>
        </w:rPr>
        <w:t>sites</w:t>
      </w:r>
      <w:r w:rsidRPr="00F64027">
        <w:rPr>
          <w:rFonts w:cs="Arial"/>
          <w:spacing w:val="20"/>
          <w:szCs w:val="22"/>
        </w:rPr>
        <w:t xml:space="preserve"> </w:t>
      </w:r>
      <w:r w:rsidRPr="00F64027">
        <w:rPr>
          <w:rFonts w:cs="Arial"/>
          <w:szCs w:val="22"/>
        </w:rPr>
        <w:t>to</w:t>
      </w:r>
      <w:r w:rsidRPr="00F64027">
        <w:rPr>
          <w:rFonts w:cs="Arial"/>
          <w:spacing w:val="28"/>
          <w:szCs w:val="22"/>
        </w:rPr>
        <w:t xml:space="preserve"> </w:t>
      </w:r>
      <w:r w:rsidRPr="00F64027">
        <w:rPr>
          <w:rFonts w:cs="Arial"/>
          <w:szCs w:val="22"/>
        </w:rPr>
        <w:t>ensure</w:t>
      </w:r>
      <w:r w:rsidRPr="00F64027">
        <w:rPr>
          <w:rFonts w:cs="Arial"/>
          <w:spacing w:val="19"/>
          <w:szCs w:val="22"/>
        </w:rPr>
        <w:t xml:space="preserve"> </w:t>
      </w:r>
      <w:r w:rsidRPr="00F64027">
        <w:rPr>
          <w:rFonts w:cs="Arial"/>
          <w:szCs w:val="22"/>
        </w:rPr>
        <w:t>adherence</w:t>
      </w:r>
      <w:r w:rsidRPr="00F64027">
        <w:rPr>
          <w:rFonts w:cs="Arial"/>
          <w:spacing w:val="36"/>
          <w:szCs w:val="22"/>
        </w:rPr>
        <w:t xml:space="preserve"> </w:t>
      </w:r>
      <w:r w:rsidRPr="00F64027">
        <w:rPr>
          <w:rFonts w:cs="Arial"/>
          <w:szCs w:val="22"/>
        </w:rPr>
        <w:t>to</w:t>
      </w:r>
      <w:r w:rsidRPr="00F64027">
        <w:rPr>
          <w:rFonts w:cs="Arial"/>
          <w:spacing w:val="27"/>
          <w:szCs w:val="22"/>
        </w:rPr>
        <w:t xml:space="preserve"> </w:t>
      </w:r>
      <w:r w:rsidRPr="00F64027">
        <w:rPr>
          <w:rFonts w:cs="Arial"/>
          <w:szCs w:val="22"/>
        </w:rPr>
        <w:t>the</w:t>
      </w:r>
      <w:r w:rsidRPr="00F64027">
        <w:rPr>
          <w:rFonts w:cs="Arial"/>
          <w:spacing w:val="22"/>
          <w:szCs w:val="22"/>
        </w:rPr>
        <w:t xml:space="preserve"> </w:t>
      </w:r>
      <w:r w:rsidRPr="00F64027">
        <w:rPr>
          <w:rFonts w:cs="Arial"/>
          <w:szCs w:val="22"/>
        </w:rPr>
        <w:t>Town</w:t>
      </w:r>
      <w:r w:rsidR="00D26EE2">
        <w:rPr>
          <w:rFonts w:cs="Arial"/>
          <w:szCs w:val="22"/>
        </w:rPr>
        <w:t>’</w:t>
      </w:r>
      <w:r w:rsidRPr="00F64027">
        <w:rPr>
          <w:rFonts w:cs="Arial"/>
          <w:szCs w:val="22"/>
        </w:rPr>
        <w:t>s</w:t>
      </w:r>
      <w:r w:rsidRPr="00F64027">
        <w:rPr>
          <w:rFonts w:cs="Arial"/>
          <w:spacing w:val="34"/>
          <w:szCs w:val="22"/>
        </w:rPr>
        <w:t xml:space="preserve"> </w:t>
      </w:r>
      <w:r w:rsidR="00A04B01" w:rsidRPr="00F64027">
        <w:rPr>
          <w:rFonts w:cs="Arial"/>
          <w:szCs w:val="22"/>
        </w:rPr>
        <w:t>social media Policy</w:t>
      </w:r>
      <w:r w:rsidRPr="00F64027">
        <w:rPr>
          <w:rFonts w:cs="Arial"/>
          <w:spacing w:val="6"/>
          <w:szCs w:val="22"/>
        </w:rPr>
        <w:t xml:space="preserve"> </w:t>
      </w:r>
      <w:r w:rsidRPr="00F64027">
        <w:rPr>
          <w:rFonts w:cs="Arial"/>
          <w:szCs w:val="22"/>
        </w:rPr>
        <w:t>and</w:t>
      </w:r>
      <w:r w:rsidRPr="00F64027">
        <w:rPr>
          <w:rFonts w:cs="Arial"/>
          <w:spacing w:val="33"/>
          <w:szCs w:val="22"/>
        </w:rPr>
        <w:t xml:space="preserve"> </w:t>
      </w:r>
      <w:r w:rsidRPr="00F64027">
        <w:rPr>
          <w:rFonts w:cs="Arial"/>
          <w:szCs w:val="22"/>
        </w:rPr>
        <w:t>the</w:t>
      </w:r>
      <w:r w:rsidRPr="00F64027">
        <w:rPr>
          <w:rFonts w:cs="Arial"/>
          <w:spacing w:val="38"/>
          <w:szCs w:val="22"/>
        </w:rPr>
        <w:t xml:space="preserve"> </w:t>
      </w:r>
      <w:r w:rsidRPr="00F64027">
        <w:rPr>
          <w:rFonts w:cs="Arial"/>
          <w:szCs w:val="22"/>
        </w:rPr>
        <w:t>interests</w:t>
      </w:r>
      <w:r w:rsidRPr="00F64027">
        <w:rPr>
          <w:rFonts w:cs="Arial"/>
          <w:spacing w:val="32"/>
          <w:szCs w:val="22"/>
        </w:rPr>
        <w:t xml:space="preserve"> </w:t>
      </w:r>
      <w:r w:rsidRPr="00F64027">
        <w:rPr>
          <w:rFonts w:cs="Arial"/>
          <w:szCs w:val="22"/>
        </w:rPr>
        <w:t>and</w:t>
      </w:r>
      <w:r w:rsidRPr="00F64027">
        <w:rPr>
          <w:rFonts w:cs="Arial"/>
          <w:spacing w:val="23"/>
          <w:w w:val="103"/>
          <w:szCs w:val="22"/>
        </w:rPr>
        <w:t xml:space="preserve"> </w:t>
      </w:r>
      <w:r w:rsidRPr="00F64027">
        <w:rPr>
          <w:rFonts w:cs="Arial"/>
          <w:szCs w:val="22"/>
        </w:rPr>
        <w:t>goals</w:t>
      </w:r>
      <w:r w:rsidRPr="00F64027">
        <w:rPr>
          <w:rFonts w:cs="Arial"/>
          <w:spacing w:val="28"/>
          <w:szCs w:val="22"/>
        </w:rPr>
        <w:t xml:space="preserve"> </w:t>
      </w:r>
      <w:r w:rsidRPr="00F64027">
        <w:rPr>
          <w:rFonts w:cs="Arial"/>
          <w:szCs w:val="22"/>
        </w:rPr>
        <w:t>of</w:t>
      </w:r>
      <w:r w:rsidRPr="00F64027">
        <w:rPr>
          <w:rFonts w:cs="Arial"/>
          <w:spacing w:val="20"/>
          <w:szCs w:val="22"/>
        </w:rPr>
        <w:t xml:space="preserve"> </w:t>
      </w:r>
      <w:r w:rsidRPr="00F64027">
        <w:rPr>
          <w:rFonts w:cs="Arial"/>
          <w:szCs w:val="22"/>
        </w:rPr>
        <w:t>the</w:t>
      </w:r>
      <w:r w:rsidRPr="00F64027">
        <w:rPr>
          <w:rFonts w:cs="Arial"/>
          <w:spacing w:val="17"/>
          <w:szCs w:val="22"/>
        </w:rPr>
        <w:t xml:space="preserve"> </w:t>
      </w:r>
      <w:r w:rsidRPr="00F64027">
        <w:rPr>
          <w:rFonts w:cs="Arial"/>
          <w:szCs w:val="22"/>
        </w:rPr>
        <w:t>Town.</w:t>
      </w:r>
    </w:p>
    <w:p w14:paraId="1A401C66" w14:textId="3D5DC67F" w:rsidR="0004467D" w:rsidRPr="00F64027" w:rsidRDefault="0004467D" w:rsidP="00456777">
      <w:pPr>
        <w:pStyle w:val="BodyText"/>
        <w:widowControl w:val="0"/>
        <w:numPr>
          <w:ilvl w:val="0"/>
          <w:numId w:val="14"/>
        </w:numPr>
        <w:tabs>
          <w:tab w:val="left" w:pos="104"/>
        </w:tabs>
        <w:spacing w:before="72" w:line="252" w:lineRule="auto"/>
        <w:contextualSpacing/>
        <w:jc w:val="left"/>
        <w:rPr>
          <w:rFonts w:cs="Arial"/>
          <w:szCs w:val="22"/>
        </w:rPr>
      </w:pPr>
      <w:r w:rsidRPr="00B02AC9">
        <w:rPr>
          <w:rFonts w:cs="Arial"/>
          <w:szCs w:val="22"/>
        </w:rPr>
        <w:t xml:space="preserve">The Town reserves the right to restrict or remove any </w:t>
      </w:r>
      <w:r w:rsidR="008A3727" w:rsidRPr="00B02AC9">
        <w:rPr>
          <w:rFonts w:cs="Arial"/>
          <w:szCs w:val="22"/>
        </w:rPr>
        <w:t>c</w:t>
      </w:r>
      <w:r w:rsidRPr="00B02AC9">
        <w:rPr>
          <w:rFonts w:cs="Arial"/>
          <w:szCs w:val="22"/>
        </w:rPr>
        <w:t xml:space="preserve">ontent that is deemed in violation of this </w:t>
      </w:r>
      <w:r w:rsidR="00A04B01" w:rsidRPr="00B02AC9">
        <w:rPr>
          <w:rFonts w:cs="Arial"/>
          <w:szCs w:val="22"/>
        </w:rPr>
        <w:t>social media Policy</w:t>
      </w:r>
      <w:r w:rsidRPr="00B02AC9">
        <w:rPr>
          <w:rFonts w:cs="Arial"/>
          <w:szCs w:val="22"/>
        </w:rPr>
        <w:t xml:space="preserve"> or any applicable laws, rules, regulations or policies.  Any Content removed based on this </w:t>
      </w:r>
      <w:r w:rsidR="00A04B01" w:rsidRPr="00B02AC9">
        <w:rPr>
          <w:rFonts w:cs="Arial"/>
          <w:szCs w:val="22"/>
        </w:rPr>
        <w:t>social media Policy</w:t>
      </w:r>
      <w:r w:rsidRPr="00B02AC9">
        <w:rPr>
          <w:rFonts w:cs="Arial"/>
          <w:szCs w:val="22"/>
        </w:rPr>
        <w:t xml:space="preserve"> should be</w:t>
      </w:r>
      <w:r w:rsidR="001205B9" w:rsidRPr="00B02AC9">
        <w:rPr>
          <w:rFonts w:cs="Arial"/>
          <w:szCs w:val="22"/>
        </w:rPr>
        <w:t xml:space="preserve"> </w:t>
      </w:r>
      <w:r w:rsidR="00A97651" w:rsidRPr="00B02AC9">
        <w:rPr>
          <w:rFonts w:cs="Arial"/>
          <w:szCs w:val="22"/>
        </w:rPr>
        <w:t>r</w:t>
      </w:r>
      <w:r w:rsidRPr="00B02AC9">
        <w:rPr>
          <w:rFonts w:cs="Arial"/>
          <w:szCs w:val="22"/>
        </w:rPr>
        <w:t xml:space="preserve">etained </w:t>
      </w:r>
      <w:r w:rsidRPr="00F64027">
        <w:rPr>
          <w:rFonts w:cs="Arial"/>
          <w:szCs w:val="22"/>
        </w:rPr>
        <w:t>by</w:t>
      </w:r>
      <w:r w:rsidRPr="00B02AC9">
        <w:rPr>
          <w:rFonts w:cs="Arial"/>
          <w:szCs w:val="22"/>
        </w:rPr>
        <w:t xml:space="preserve"> </w:t>
      </w:r>
      <w:r w:rsidRPr="00F64027">
        <w:rPr>
          <w:rFonts w:cs="Arial"/>
          <w:szCs w:val="22"/>
        </w:rPr>
        <w:t>the</w:t>
      </w:r>
      <w:r w:rsidRPr="00B02AC9">
        <w:rPr>
          <w:rFonts w:cs="Arial"/>
          <w:szCs w:val="22"/>
        </w:rPr>
        <w:t xml:space="preserve"> </w:t>
      </w:r>
      <w:r w:rsidRPr="00F64027">
        <w:rPr>
          <w:rFonts w:cs="Arial"/>
          <w:szCs w:val="22"/>
        </w:rPr>
        <w:t>site</w:t>
      </w:r>
      <w:r w:rsidRPr="00B02AC9">
        <w:rPr>
          <w:rFonts w:cs="Arial"/>
          <w:szCs w:val="22"/>
        </w:rPr>
        <w:t xml:space="preserve"> </w:t>
      </w:r>
      <w:r w:rsidRPr="00F64027">
        <w:rPr>
          <w:rFonts w:cs="Arial"/>
          <w:szCs w:val="22"/>
        </w:rPr>
        <w:t>administrator</w:t>
      </w:r>
      <w:r w:rsidRPr="00B02AC9">
        <w:rPr>
          <w:rFonts w:cs="Arial"/>
          <w:szCs w:val="22"/>
        </w:rPr>
        <w:t xml:space="preserve"> </w:t>
      </w:r>
      <w:r w:rsidRPr="00F64027">
        <w:rPr>
          <w:rFonts w:cs="Arial"/>
          <w:szCs w:val="22"/>
        </w:rPr>
        <w:t>who</w:t>
      </w:r>
      <w:r w:rsidRPr="00B02AC9">
        <w:rPr>
          <w:rFonts w:cs="Arial"/>
          <w:szCs w:val="22"/>
        </w:rPr>
        <w:t xml:space="preserve"> </w:t>
      </w:r>
      <w:r w:rsidRPr="00F64027">
        <w:rPr>
          <w:rFonts w:cs="Arial"/>
          <w:szCs w:val="22"/>
        </w:rPr>
        <w:t>removed</w:t>
      </w:r>
      <w:r w:rsidRPr="00B02AC9">
        <w:rPr>
          <w:rFonts w:cs="Arial"/>
          <w:szCs w:val="22"/>
        </w:rPr>
        <w:t xml:space="preserve"> </w:t>
      </w:r>
      <w:r w:rsidR="004F4975" w:rsidRPr="00B02AC9">
        <w:rPr>
          <w:rFonts w:cs="Arial"/>
          <w:szCs w:val="22"/>
        </w:rPr>
        <w:t>it</w:t>
      </w:r>
      <w:r w:rsidRPr="00B02AC9">
        <w:rPr>
          <w:rFonts w:cs="Arial"/>
          <w:szCs w:val="22"/>
        </w:rPr>
        <w:t xml:space="preserve"> </w:t>
      </w:r>
      <w:r w:rsidRPr="00F64027">
        <w:rPr>
          <w:rFonts w:cs="Arial"/>
          <w:szCs w:val="22"/>
        </w:rPr>
        <w:t>for</w:t>
      </w:r>
      <w:r w:rsidRPr="00B02AC9">
        <w:rPr>
          <w:rFonts w:cs="Arial"/>
          <w:szCs w:val="22"/>
        </w:rPr>
        <w:t xml:space="preserve"> </w:t>
      </w:r>
      <w:r w:rsidRPr="00F64027">
        <w:rPr>
          <w:rFonts w:cs="Arial"/>
          <w:szCs w:val="22"/>
        </w:rPr>
        <w:t>a</w:t>
      </w:r>
      <w:r w:rsidRPr="00B02AC9">
        <w:rPr>
          <w:rFonts w:cs="Arial"/>
          <w:szCs w:val="22"/>
        </w:rPr>
        <w:t xml:space="preserve"> </w:t>
      </w:r>
      <w:r w:rsidRPr="00F64027">
        <w:rPr>
          <w:rFonts w:cs="Arial"/>
          <w:szCs w:val="22"/>
        </w:rPr>
        <w:t>reasonable</w:t>
      </w:r>
      <w:r w:rsidRPr="00B02AC9">
        <w:rPr>
          <w:rFonts w:cs="Arial"/>
          <w:szCs w:val="22"/>
        </w:rPr>
        <w:t xml:space="preserve"> </w:t>
      </w:r>
      <w:r w:rsidRPr="00F64027">
        <w:rPr>
          <w:rFonts w:cs="Arial"/>
          <w:szCs w:val="22"/>
        </w:rPr>
        <w:t>period</w:t>
      </w:r>
      <w:r w:rsidRPr="00B02AC9">
        <w:rPr>
          <w:rFonts w:cs="Arial"/>
          <w:szCs w:val="22"/>
        </w:rPr>
        <w:t xml:space="preserve"> </w:t>
      </w:r>
      <w:r w:rsidRPr="00F64027">
        <w:rPr>
          <w:rFonts w:cs="Arial"/>
          <w:szCs w:val="22"/>
        </w:rPr>
        <w:t>of</w:t>
      </w:r>
      <w:r w:rsidRPr="00B02AC9">
        <w:rPr>
          <w:rFonts w:cs="Arial"/>
          <w:szCs w:val="22"/>
        </w:rPr>
        <w:t xml:space="preserve"> </w:t>
      </w:r>
      <w:r w:rsidRPr="00F64027">
        <w:rPr>
          <w:rFonts w:cs="Arial"/>
          <w:szCs w:val="22"/>
        </w:rPr>
        <w:t>time,</w:t>
      </w:r>
      <w:r w:rsidRPr="00B02AC9">
        <w:rPr>
          <w:rFonts w:cs="Arial"/>
          <w:szCs w:val="22"/>
        </w:rPr>
        <w:t xml:space="preserve"> </w:t>
      </w:r>
      <w:r w:rsidRPr="00F64027">
        <w:rPr>
          <w:rFonts w:cs="Arial"/>
          <w:szCs w:val="22"/>
        </w:rPr>
        <w:t>as</w:t>
      </w:r>
      <w:r w:rsidRPr="00B02AC9">
        <w:rPr>
          <w:rFonts w:cs="Arial"/>
          <w:szCs w:val="22"/>
        </w:rPr>
        <w:t xml:space="preserve"> </w:t>
      </w:r>
      <w:r w:rsidRPr="00F64027">
        <w:rPr>
          <w:rFonts w:cs="Arial"/>
          <w:szCs w:val="22"/>
        </w:rPr>
        <w:t>well</w:t>
      </w:r>
      <w:r w:rsidRPr="00B02AC9">
        <w:rPr>
          <w:rFonts w:cs="Arial"/>
          <w:szCs w:val="22"/>
        </w:rPr>
        <w:t xml:space="preserve"> </w:t>
      </w:r>
      <w:r w:rsidRPr="00F64027">
        <w:rPr>
          <w:rFonts w:cs="Arial"/>
          <w:szCs w:val="22"/>
        </w:rPr>
        <w:t>as</w:t>
      </w:r>
      <w:r w:rsidRPr="00B02AC9">
        <w:rPr>
          <w:rFonts w:cs="Arial"/>
          <w:szCs w:val="22"/>
        </w:rPr>
        <w:t xml:space="preserve"> information </w:t>
      </w:r>
      <w:r w:rsidRPr="00F64027">
        <w:rPr>
          <w:rFonts w:cs="Arial"/>
          <w:szCs w:val="22"/>
        </w:rPr>
        <w:t>about</w:t>
      </w:r>
      <w:r w:rsidRPr="00B02AC9">
        <w:rPr>
          <w:rFonts w:cs="Arial"/>
          <w:szCs w:val="22"/>
        </w:rPr>
        <w:t xml:space="preserve"> </w:t>
      </w:r>
      <w:r w:rsidRPr="00F64027">
        <w:rPr>
          <w:rFonts w:cs="Arial"/>
          <w:szCs w:val="22"/>
        </w:rPr>
        <w:t>the</w:t>
      </w:r>
      <w:r w:rsidRPr="00B02AC9">
        <w:rPr>
          <w:rFonts w:cs="Arial"/>
          <w:szCs w:val="22"/>
        </w:rPr>
        <w:t xml:space="preserve"> </w:t>
      </w:r>
      <w:r w:rsidRPr="00F64027">
        <w:rPr>
          <w:rFonts w:cs="Arial"/>
          <w:szCs w:val="22"/>
        </w:rPr>
        <w:t>time,</w:t>
      </w:r>
      <w:r w:rsidRPr="00B02AC9">
        <w:rPr>
          <w:rFonts w:cs="Arial"/>
          <w:szCs w:val="22"/>
        </w:rPr>
        <w:t xml:space="preserve"> </w:t>
      </w:r>
      <w:r w:rsidRPr="00F64027">
        <w:rPr>
          <w:rFonts w:cs="Arial"/>
          <w:szCs w:val="22"/>
        </w:rPr>
        <w:t>date,</w:t>
      </w:r>
      <w:r w:rsidRPr="00B02AC9">
        <w:rPr>
          <w:rFonts w:cs="Arial"/>
          <w:szCs w:val="22"/>
        </w:rPr>
        <w:t xml:space="preserve"> </w:t>
      </w:r>
      <w:r w:rsidRPr="00F64027">
        <w:rPr>
          <w:rFonts w:cs="Arial"/>
          <w:szCs w:val="22"/>
        </w:rPr>
        <w:t>and</w:t>
      </w:r>
      <w:r w:rsidRPr="00B02AC9">
        <w:rPr>
          <w:rFonts w:cs="Arial"/>
          <w:szCs w:val="22"/>
        </w:rPr>
        <w:t xml:space="preserve"> </w:t>
      </w:r>
      <w:r w:rsidRPr="00F64027">
        <w:rPr>
          <w:rFonts w:cs="Arial"/>
          <w:szCs w:val="22"/>
        </w:rPr>
        <w:t>identity</w:t>
      </w:r>
      <w:r w:rsidRPr="00B02AC9">
        <w:rPr>
          <w:rFonts w:cs="Arial"/>
          <w:szCs w:val="22"/>
        </w:rPr>
        <w:t xml:space="preserve"> </w:t>
      </w:r>
      <w:r w:rsidRPr="00F64027">
        <w:rPr>
          <w:rFonts w:cs="Arial"/>
          <w:szCs w:val="22"/>
        </w:rPr>
        <w:t>of</w:t>
      </w:r>
      <w:r w:rsidRPr="00B02AC9">
        <w:rPr>
          <w:rFonts w:cs="Arial"/>
          <w:szCs w:val="22"/>
        </w:rPr>
        <w:t xml:space="preserve"> </w:t>
      </w:r>
      <w:r w:rsidRPr="00F64027">
        <w:rPr>
          <w:rFonts w:cs="Arial"/>
          <w:szCs w:val="22"/>
        </w:rPr>
        <w:t>the</w:t>
      </w:r>
      <w:r w:rsidRPr="00B02AC9">
        <w:rPr>
          <w:rFonts w:cs="Arial"/>
          <w:szCs w:val="22"/>
        </w:rPr>
        <w:t xml:space="preserve"> </w:t>
      </w:r>
      <w:r w:rsidRPr="00F64027">
        <w:rPr>
          <w:rFonts w:cs="Arial"/>
          <w:szCs w:val="22"/>
        </w:rPr>
        <w:t>poster,</w:t>
      </w:r>
      <w:r w:rsidRPr="00B02AC9">
        <w:rPr>
          <w:rFonts w:cs="Arial"/>
          <w:szCs w:val="22"/>
        </w:rPr>
        <w:t xml:space="preserve"> </w:t>
      </w:r>
      <w:r w:rsidRPr="00F64027">
        <w:rPr>
          <w:rFonts w:cs="Arial"/>
          <w:szCs w:val="22"/>
        </w:rPr>
        <w:t>when</w:t>
      </w:r>
      <w:r w:rsidRPr="00B02AC9">
        <w:rPr>
          <w:rFonts w:cs="Arial"/>
          <w:szCs w:val="22"/>
        </w:rPr>
        <w:t xml:space="preserve"> </w:t>
      </w:r>
      <w:r w:rsidRPr="00F64027">
        <w:rPr>
          <w:rFonts w:cs="Arial"/>
          <w:szCs w:val="22"/>
        </w:rPr>
        <w:t>available.</w:t>
      </w:r>
    </w:p>
    <w:p w14:paraId="754A864F" w14:textId="72C5C53B" w:rsidR="0004467D" w:rsidRPr="00F64027" w:rsidRDefault="0004467D" w:rsidP="00456777">
      <w:pPr>
        <w:pStyle w:val="BodyText"/>
        <w:widowControl w:val="0"/>
        <w:numPr>
          <w:ilvl w:val="0"/>
          <w:numId w:val="14"/>
        </w:numPr>
        <w:tabs>
          <w:tab w:val="left" w:pos="104"/>
        </w:tabs>
        <w:spacing w:before="186" w:line="259" w:lineRule="auto"/>
        <w:contextualSpacing/>
        <w:jc w:val="left"/>
        <w:rPr>
          <w:rFonts w:cs="Arial"/>
          <w:szCs w:val="22"/>
        </w:rPr>
      </w:pPr>
      <w:r w:rsidRPr="00F64027">
        <w:rPr>
          <w:rFonts w:cs="Arial"/>
          <w:w w:val="105"/>
          <w:szCs w:val="22"/>
        </w:rPr>
        <w:t>This</w:t>
      </w:r>
      <w:r w:rsidRPr="00F64027">
        <w:rPr>
          <w:rFonts w:cs="Arial"/>
          <w:spacing w:val="-4"/>
          <w:w w:val="105"/>
          <w:szCs w:val="22"/>
        </w:rPr>
        <w:t xml:space="preserve"> </w:t>
      </w:r>
      <w:r w:rsidR="00A04B01" w:rsidRPr="00F64027">
        <w:rPr>
          <w:rFonts w:cs="Arial"/>
          <w:w w:val="105"/>
          <w:szCs w:val="22"/>
        </w:rPr>
        <w:t>social media Policy</w:t>
      </w:r>
      <w:r w:rsidRPr="00F64027">
        <w:rPr>
          <w:rFonts w:cs="Arial"/>
          <w:spacing w:val="-6"/>
          <w:w w:val="105"/>
          <w:szCs w:val="22"/>
        </w:rPr>
        <w:t xml:space="preserve"> </w:t>
      </w:r>
      <w:r w:rsidRPr="00F64027">
        <w:rPr>
          <w:rFonts w:cs="Arial"/>
          <w:w w:val="105"/>
          <w:szCs w:val="22"/>
        </w:rPr>
        <w:t>must</w:t>
      </w:r>
      <w:r w:rsidRPr="00F64027">
        <w:rPr>
          <w:rFonts w:cs="Arial"/>
          <w:spacing w:val="-4"/>
          <w:w w:val="105"/>
          <w:szCs w:val="22"/>
        </w:rPr>
        <w:t xml:space="preserve"> </w:t>
      </w:r>
      <w:r w:rsidRPr="00F64027">
        <w:rPr>
          <w:rFonts w:cs="Arial"/>
          <w:w w:val="105"/>
          <w:szCs w:val="22"/>
        </w:rPr>
        <w:t>be</w:t>
      </w:r>
      <w:r w:rsidRPr="00F64027">
        <w:rPr>
          <w:rFonts w:cs="Arial"/>
          <w:spacing w:val="-21"/>
          <w:w w:val="105"/>
          <w:szCs w:val="22"/>
        </w:rPr>
        <w:t xml:space="preserve"> </w:t>
      </w:r>
      <w:r w:rsidRPr="00F64027">
        <w:rPr>
          <w:rFonts w:cs="Arial"/>
          <w:w w:val="105"/>
          <w:szCs w:val="22"/>
        </w:rPr>
        <w:t>displayed</w:t>
      </w:r>
      <w:r w:rsidRPr="00F64027">
        <w:rPr>
          <w:rFonts w:cs="Arial"/>
          <w:spacing w:val="-6"/>
          <w:w w:val="105"/>
          <w:szCs w:val="22"/>
        </w:rPr>
        <w:t xml:space="preserve"> </w:t>
      </w:r>
      <w:r w:rsidRPr="00F64027">
        <w:rPr>
          <w:rFonts w:cs="Arial"/>
          <w:w w:val="105"/>
          <w:szCs w:val="22"/>
        </w:rPr>
        <w:t>to</w:t>
      </w:r>
      <w:r w:rsidRPr="00F64027">
        <w:rPr>
          <w:rFonts w:cs="Arial"/>
          <w:spacing w:val="5"/>
          <w:w w:val="105"/>
          <w:szCs w:val="22"/>
        </w:rPr>
        <w:t xml:space="preserve"> </w:t>
      </w:r>
      <w:r w:rsidRPr="00F64027">
        <w:rPr>
          <w:rFonts w:cs="Arial"/>
          <w:w w:val="105"/>
          <w:szCs w:val="22"/>
        </w:rPr>
        <w:t>users</w:t>
      </w:r>
      <w:r w:rsidRPr="00F64027">
        <w:rPr>
          <w:rFonts w:cs="Arial"/>
          <w:spacing w:val="-3"/>
          <w:w w:val="105"/>
          <w:szCs w:val="22"/>
        </w:rPr>
        <w:t xml:space="preserve"> </w:t>
      </w:r>
      <w:r w:rsidRPr="00F64027">
        <w:rPr>
          <w:rFonts w:cs="Arial"/>
          <w:w w:val="105"/>
          <w:szCs w:val="22"/>
        </w:rPr>
        <w:t>or</w:t>
      </w:r>
      <w:r w:rsidRPr="00F64027">
        <w:rPr>
          <w:rFonts w:cs="Arial"/>
          <w:spacing w:val="-4"/>
          <w:w w:val="105"/>
          <w:szCs w:val="22"/>
        </w:rPr>
        <w:t xml:space="preserve"> </w:t>
      </w:r>
      <w:r w:rsidRPr="00F64027">
        <w:rPr>
          <w:rFonts w:cs="Arial"/>
          <w:w w:val="105"/>
          <w:szCs w:val="22"/>
        </w:rPr>
        <w:t>made</w:t>
      </w:r>
      <w:r w:rsidRPr="00F64027">
        <w:rPr>
          <w:rFonts w:cs="Arial"/>
          <w:spacing w:val="-10"/>
          <w:w w:val="105"/>
          <w:szCs w:val="22"/>
        </w:rPr>
        <w:t xml:space="preserve"> </w:t>
      </w:r>
      <w:r w:rsidRPr="00F64027">
        <w:rPr>
          <w:rFonts w:cs="Arial"/>
          <w:w w:val="105"/>
          <w:szCs w:val="22"/>
        </w:rPr>
        <w:t>available</w:t>
      </w:r>
      <w:r w:rsidRPr="00F64027">
        <w:rPr>
          <w:rFonts w:cs="Arial"/>
          <w:spacing w:val="4"/>
          <w:w w:val="105"/>
          <w:szCs w:val="22"/>
        </w:rPr>
        <w:t xml:space="preserve"> </w:t>
      </w:r>
      <w:r w:rsidRPr="00F64027">
        <w:rPr>
          <w:rFonts w:cs="Arial"/>
          <w:w w:val="105"/>
          <w:szCs w:val="22"/>
        </w:rPr>
        <w:t>by</w:t>
      </w:r>
      <w:r w:rsidRPr="00F64027">
        <w:rPr>
          <w:rFonts w:cs="Arial"/>
          <w:spacing w:val="-3"/>
          <w:w w:val="105"/>
          <w:szCs w:val="22"/>
        </w:rPr>
        <w:t xml:space="preserve"> </w:t>
      </w:r>
      <w:r w:rsidRPr="00F64027">
        <w:rPr>
          <w:rFonts w:cs="Arial"/>
          <w:w w:val="105"/>
          <w:szCs w:val="22"/>
        </w:rPr>
        <w:t>hyperlink</w:t>
      </w:r>
      <w:r w:rsidRPr="00F64027">
        <w:rPr>
          <w:rFonts w:cs="Arial"/>
          <w:w w:val="102"/>
          <w:szCs w:val="22"/>
        </w:rPr>
        <w:t xml:space="preserve"> </w:t>
      </w:r>
      <w:r w:rsidRPr="00F64027">
        <w:rPr>
          <w:rFonts w:cs="Arial"/>
          <w:szCs w:val="22"/>
        </w:rPr>
        <w:t>at</w:t>
      </w:r>
      <w:r w:rsidRPr="00F64027">
        <w:rPr>
          <w:rFonts w:cs="Arial"/>
          <w:spacing w:val="32"/>
          <w:szCs w:val="22"/>
        </w:rPr>
        <w:t xml:space="preserve"> </w:t>
      </w:r>
      <w:hyperlink r:id="rId340" w:history="1">
        <w:r w:rsidR="009537FC" w:rsidRPr="00D6258D">
          <w:rPr>
            <w:rStyle w:val="Hyperlink"/>
            <w:rFonts w:cs="Arial"/>
            <w:szCs w:val="22"/>
          </w:rPr>
          <w:t>www.granby-ct.gov</w:t>
        </w:r>
      </w:hyperlink>
    </w:p>
    <w:p w14:paraId="470F8B0C" w14:textId="52DB1644" w:rsidR="0004467D" w:rsidRPr="00F64027" w:rsidRDefault="0004467D" w:rsidP="00456777">
      <w:pPr>
        <w:pStyle w:val="BodyText"/>
        <w:widowControl w:val="0"/>
        <w:numPr>
          <w:ilvl w:val="0"/>
          <w:numId w:val="14"/>
        </w:numPr>
        <w:tabs>
          <w:tab w:val="left" w:pos="104"/>
        </w:tabs>
        <w:spacing w:before="186" w:line="259" w:lineRule="auto"/>
        <w:contextualSpacing/>
        <w:jc w:val="left"/>
        <w:rPr>
          <w:rFonts w:cs="Arial"/>
          <w:szCs w:val="22"/>
        </w:rPr>
      </w:pPr>
      <w:r w:rsidRPr="00F64027">
        <w:rPr>
          <w:rFonts w:cs="Arial"/>
          <w:w w:val="105"/>
          <w:szCs w:val="22"/>
        </w:rPr>
        <w:t>The</w:t>
      </w:r>
      <w:r w:rsidRPr="00F64027">
        <w:rPr>
          <w:rFonts w:cs="Arial"/>
          <w:spacing w:val="-9"/>
          <w:w w:val="105"/>
          <w:szCs w:val="22"/>
        </w:rPr>
        <w:t xml:space="preserve"> </w:t>
      </w:r>
      <w:r w:rsidRPr="00F64027">
        <w:rPr>
          <w:rFonts w:cs="Arial"/>
          <w:w w:val="105"/>
          <w:szCs w:val="22"/>
        </w:rPr>
        <w:t>Town</w:t>
      </w:r>
      <w:r w:rsidR="00D26EE2">
        <w:rPr>
          <w:rFonts w:cs="Arial"/>
          <w:w w:val="105"/>
          <w:szCs w:val="22"/>
        </w:rPr>
        <w:t>’</w:t>
      </w:r>
      <w:r w:rsidRPr="00F64027">
        <w:rPr>
          <w:rFonts w:cs="Arial"/>
          <w:w w:val="105"/>
          <w:szCs w:val="22"/>
        </w:rPr>
        <w:t>s</w:t>
      </w:r>
      <w:r w:rsidRPr="00F64027">
        <w:rPr>
          <w:rFonts w:cs="Arial"/>
          <w:spacing w:val="-6"/>
          <w:w w:val="105"/>
          <w:szCs w:val="22"/>
        </w:rPr>
        <w:t xml:space="preserve"> </w:t>
      </w:r>
      <w:r w:rsidRPr="00F64027">
        <w:rPr>
          <w:rFonts w:cs="Arial"/>
          <w:spacing w:val="-1"/>
          <w:w w:val="105"/>
          <w:szCs w:val="22"/>
        </w:rPr>
        <w:t>website</w:t>
      </w:r>
      <w:r w:rsidRPr="00F64027">
        <w:rPr>
          <w:rFonts w:cs="Arial"/>
          <w:spacing w:val="-11"/>
          <w:w w:val="105"/>
          <w:szCs w:val="22"/>
        </w:rPr>
        <w:t xml:space="preserve"> </w:t>
      </w:r>
      <w:r w:rsidRPr="00F64027">
        <w:rPr>
          <w:rFonts w:cs="Arial"/>
          <w:w w:val="105"/>
          <w:szCs w:val="22"/>
        </w:rPr>
        <w:t>at</w:t>
      </w:r>
      <w:r w:rsidRPr="00F64027">
        <w:rPr>
          <w:rFonts w:cs="Arial"/>
          <w:spacing w:val="-13"/>
          <w:w w:val="105"/>
          <w:szCs w:val="22"/>
        </w:rPr>
        <w:t xml:space="preserve"> </w:t>
      </w:r>
      <w:hyperlink r:id="rId341" w:history="1">
        <w:r w:rsidR="001205B9" w:rsidRPr="00F64027">
          <w:rPr>
            <w:rStyle w:val="Hyperlink"/>
            <w:rFonts w:cs="Arial"/>
            <w:color w:val="auto"/>
            <w:w w:val="105"/>
            <w:szCs w:val="22"/>
            <w:u w:color="000000"/>
          </w:rPr>
          <w:t>www.granby-ct</w:t>
        </w:r>
        <w:r w:rsidR="001205B9" w:rsidRPr="00F64027">
          <w:rPr>
            <w:rStyle w:val="Hyperlink"/>
            <w:rFonts w:cs="Arial"/>
            <w:color w:val="auto"/>
            <w:w w:val="105"/>
            <w:szCs w:val="22"/>
          </w:rPr>
          <w:t>.gov</w:t>
        </w:r>
      </w:hyperlink>
      <w:r w:rsidR="001205B9" w:rsidRPr="00F64027">
        <w:rPr>
          <w:rFonts w:cs="Arial"/>
          <w:w w:val="105"/>
          <w:szCs w:val="22"/>
        </w:rPr>
        <w:t xml:space="preserve"> </w:t>
      </w:r>
      <w:r w:rsidRPr="00F64027">
        <w:rPr>
          <w:rFonts w:cs="Arial"/>
          <w:w w:val="105"/>
          <w:szCs w:val="22"/>
        </w:rPr>
        <w:t>will remain</w:t>
      </w:r>
      <w:r w:rsidRPr="00F64027">
        <w:rPr>
          <w:rFonts w:cs="Arial"/>
          <w:spacing w:val="-20"/>
          <w:w w:val="105"/>
          <w:szCs w:val="22"/>
        </w:rPr>
        <w:t xml:space="preserve"> </w:t>
      </w:r>
      <w:r w:rsidRPr="00F64027">
        <w:rPr>
          <w:rFonts w:cs="Arial"/>
          <w:w w:val="105"/>
          <w:szCs w:val="22"/>
        </w:rPr>
        <w:t>the</w:t>
      </w:r>
      <w:r w:rsidRPr="00F64027">
        <w:rPr>
          <w:rFonts w:cs="Arial"/>
          <w:spacing w:val="-7"/>
          <w:w w:val="105"/>
          <w:szCs w:val="22"/>
        </w:rPr>
        <w:t xml:space="preserve"> </w:t>
      </w:r>
      <w:r w:rsidRPr="00F64027">
        <w:rPr>
          <w:rFonts w:cs="Arial"/>
          <w:w w:val="105"/>
          <w:szCs w:val="22"/>
        </w:rPr>
        <w:t>Town</w:t>
      </w:r>
      <w:r w:rsidR="00D26EE2">
        <w:rPr>
          <w:rFonts w:cs="Arial"/>
          <w:w w:val="105"/>
          <w:szCs w:val="22"/>
        </w:rPr>
        <w:t>’</w:t>
      </w:r>
      <w:r w:rsidRPr="00F64027">
        <w:rPr>
          <w:rFonts w:cs="Arial"/>
          <w:w w:val="105"/>
          <w:szCs w:val="22"/>
        </w:rPr>
        <w:t>s</w:t>
      </w:r>
      <w:r w:rsidRPr="00F64027">
        <w:rPr>
          <w:rFonts w:cs="Arial"/>
          <w:spacing w:val="5"/>
          <w:w w:val="105"/>
          <w:szCs w:val="22"/>
        </w:rPr>
        <w:t xml:space="preserve"> </w:t>
      </w:r>
      <w:r w:rsidRPr="00F64027">
        <w:rPr>
          <w:rFonts w:cs="Arial"/>
          <w:w w:val="105"/>
          <w:szCs w:val="22"/>
        </w:rPr>
        <w:t>primary</w:t>
      </w:r>
      <w:r w:rsidRPr="00F64027">
        <w:rPr>
          <w:rFonts w:cs="Arial"/>
          <w:spacing w:val="30"/>
          <w:w w:val="103"/>
          <w:szCs w:val="22"/>
        </w:rPr>
        <w:t xml:space="preserve"> </w:t>
      </w:r>
      <w:r w:rsidRPr="00F64027">
        <w:rPr>
          <w:rFonts w:cs="Arial"/>
          <w:w w:val="105"/>
          <w:szCs w:val="22"/>
        </w:rPr>
        <w:t>and</w:t>
      </w:r>
      <w:r w:rsidRPr="00F64027">
        <w:rPr>
          <w:rFonts w:cs="Arial"/>
          <w:spacing w:val="-17"/>
          <w:w w:val="105"/>
          <w:szCs w:val="22"/>
        </w:rPr>
        <w:t xml:space="preserve"> </w:t>
      </w:r>
      <w:r w:rsidRPr="00F64027">
        <w:rPr>
          <w:rFonts w:cs="Arial"/>
          <w:w w:val="105"/>
          <w:szCs w:val="22"/>
        </w:rPr>
        <w:t>predominant</w:t>
      </w:r>
      <w:r w:rsidRPr="00F64027">
        <w:rPr>
          <w:rFonts w:cs="Arial"/>
          <w:spacing w:val="-19"/>
          <w:w w:val="105"/>
          <w:szCs w:val="22"/>
        </w:rPr>
        <w:t xml:space="preserve"> </w:t>
      </w:r>
      <w:r w:rsidRPr="00F64027">
        <w:rPr>
          <w:rFonts w:cs="Arial"/>
          <w:w w:val="105"/>
          <w:szCs w:val="22"/>
        </w:rPr>
        <w:t>Internet</w:t>
      </w:r>
      <w:r w:rsidRPr="00F64027">
        <w:rPr>
          <w:rFonts w:cs="Arial"/>
          <w:spacing w:val="-25"/>
          <w:w w:val="105"/>
          <w:szCs w:val="22"/>
        </w:rPr>
        <w:t xml:space="preserve"> </w:t>
      </w:r>
      <w:r w:rsidRPr="00F64027">
        <w:rPr>
          <w:rFonts w:cs="Arial"/>
          <w:w w:val="105"/>
          <w:szCs w:val="22"/>
        </w:rPr>
        <w:t>presence.</w:t>
      </w:r>
    </w:p>
    <w:p w14:paraId="140C3C27" w14:textId="7B72C596" w:rsidR="0004467D" w:rsidRPr="00F64027" w:rsidRDefault="0004467D" w:rsidP="00456777">
      <w:pPr>
        <w:pStyle w:val="BodyText"/>
        <w:widowControl w:val="0"/>
        <w:numPr>
          <w:ilvl w:val="0"/>
          <w:numId w:val="14"/>
        </w:numPr>
        <w:tabs>
          <w:tab w:val="left" w:pos="104"/>
        </w:tabs>
        <w:spacing w:before="186" w:line="252" w:lineRule="auto"/>
        <w:contextualSpacing/>
        <w:jc w:val="left"/>
        <w:rPr>
          <w:rFonts w:cs="Arial"/>
          <w:szCs w:val="22"/>
        </w:rPr>
      </w:pPr>
      <w:r w:rsidRPr="00F64027">
        <w:rPr>
          <w:rFonts w:cs="Arial"/>
          <w:szCs w:val="22"/>
        </w:rPr>
        <w:t>All</w:t>
      </w:r>
      <w:r w:rsidRPr="00F64027">
        <w:rPr>
          <w:rFonts w:cs="Arial"/>
          <w:spacing w:val="19"/>
          <w:szCs w:val="22"/>
        </w:rPr>
        <w:t xml:space="preserve"> </w:t>
      </w:r>
      <w:r w:rsidRPr="00F64027">
        <w:rPr>
          <w:rFonts w:cs="Arial"/>
          <w:szCs w:val="22"/>
        </w:rPr>
        <w:t>Town</w:t>
      </w:r>
      <w:r w:rsidRPr="00F64027">
        <w:rPr>
          <w:rFonts w:cs="Arial"/>
          <w:spacing w:val="36"/>
          <w:szCs w:val="22"/>
        </w:rPr>
        <w:t xml:space="preserve"> </w:t>
      </w:r>
      <w:r w:rsidR="008A3727">
        <w:rPr>
          <w:rFonts w:cs="Arial"/>
          <w:spacing w:val="-1"/>
          <w:szCs w:val="22"/>
        </w:rPr>
        <w:t>s</w:t>
      </w:r>
      <w:r w:rsidRPr="00F64027">
        <w:rPr>
          <w:rFonts w:cs="Arial"/>
          <w:spacing w:val="-1"/>
          <w:szCs w:val="22"/>
        </w:rPr>
        <w:t>ocial</w:t>
      </w:r>
      <w:r w:rsidRPr="00F64027">
        <w:rPr>
          <w:rFonts w:cs="Arial"/>
          <w:spacing w:val="26"/>
          <w:szCs w:val="22"/>
        </w:rPr>
        <w:t xml:space="preserve"> </w:t>
      </w:r>
      <w:r w:rsidR="008A3727">
        <w:rPr>
          <w:rFonts w:cs="Arial"/>
          <w:szCs w:val="22"/>
        </w:rPr>
        <w:t>m</w:t>
      </w:r>
      <w:r w:rsidRPr="00F64027">
        <w:rPr>
          <w:rFonts w:cs="Arial"/>
          <w:szCs w:val="22"/>
        </w:rPr>
        <w:t>edia</w:t>
      </w:r>
      <w:r w:rsidRPr="00F64027">
        <w:rPr>
          <w:rFonts w:cs="Arial"/>
          <w:spacing w:val="18"/>
          <w:szCs w:val="22"/>
        </w:rPr>
        <w:t xml:space="preserve"> </w:t>
      </w:r>
      <w:r w:rsidRPr="00F64027">
        <w:rPr>
          <w:rFonts w:cs="Arial"/>
          <w:szCs w:val="22"/>
        </w:rPr>
        <w:t>sites</w:t>
      </w:r>
      <w:r w:rsidRPr="00F64027">
        <w:rPr>
          <w:rFonts w:cs="Arial"/>
          <w:spacing w:val="33"/>
          <w:szCs w:val="22"/>
        </w:rPr>
        <w:t xml:space="preserve"> </w:t>
      </w:r>
      <w:r w:rsidRPr="00F64027">
        <w:rPr>
          <w:rFonts w:cs="Arial"/>
          <w:szCs w:val="22"/>
        </w:rPr>
        <w:t>shall</w:t>
      </w:r>
      <w:r w:rsidRPr="00F64027">
        <w:rPr>
          <w:rFonts w:cs="Arial"/>
          <w:spacing w:val="26"/>
          <w:szCs w:val="22"/>
        </w:rPr>
        <w:t xml:space="preserve"> </w:t>
      </w:r>
      <w:r w:rsidRPr="00F64027">
        <w:rPr>
          <w:rFonts w:cs="Arial"/>
          <w:szCs w:val="22"/>
        </w:rPr>
        <w:t>adhere</w:t>
      </w:r>
      <w:r w:rsidRPr="00F64027">
        <w:rPr>
          <w:rFonts w:cs="Arial"/>
          <w:spacing w:val="26"/>
          <w:szCs w:val="22"/>
        </w:rPr>
        <w:t xml:space="preserve"> </w:t>
      </w:r>
      <w:r w:rsidRPr="00F64027">
        <w:rPr>
          <w:rFonts w:cs="Arial"/>
          <w:szCs w:val="22"/>
        </w:rPr>
        <w:t>to</w:t>
      </w:r>
      <w:r w:rsidRPr="00F64027">
        <w:rPr>
          <w:rFonts w:cs="Arial"/>
          <w:spacing w:val="40"/>
          <w:szCs w:val="22"/>
        </w:rPr>
        <w:t xml:space="preserve"> </w:t>
      </w:r>
      <w:r w:rsidRPr="00F64027">
        <w:rPr>
          <w:rFonts w:cs="Arial"/>
          <w:szCs w:val="22"/>
        </w:rPr>
        <w:t>applicable</w:t>
      </w:r>
      <w:r w:rsidRPr="00F64027">
        <w:rPr>
          <w:rFonts w:cs="Arial"/>
          <w:spacing w:val="13"/>
          <w:szCs w:val="22"/>
        </w:rPr>
        <w:t xml:space="preserve"> </w:t>
      </w:r>
      <w:r w:rsidRPr="00F64027">
        <w:rPr>
          <w:rFonts w:cs="Arial"/>
          <w:szCs w:val="22"/>
        </w:rPr>
        <w:t>federal,</w:t>
      </w:r>
      <w:r w:rsidRPr="00F64027">
        <w:rPr>
          <w:rFonts w:cs="Arial"/>
          <w:spacing w:val="43"/>
          <w:szCs w:val="22"/>
        </w:rPr>
        <w:t xml:space="preserve"> </w:t>
      </w:r>
      <w:r w:rsidRPr="00F64027">
        <w:rPr>
          <w:rFonts w:cs="Arial"/>
          <w:szCs w:val="22"/>
        </w:rPr>
        <w:t>state,</w:t>
      </w:r>
      <w:r w:rsidRPr="00F64027">
        <w:rPr>
          <w:rFonts w:cs="Arial"/>
          <w:spacing w:val="33"/>
          <w:szCs w:val="22"/>
        </w:rPr>
        <w:t xml:space="preserve"> </w:t>
      </w:r>
      <w:r w:rsidRPr="00F64027">
        <w:rPr>
          <w:rFonts w:cs="Arial"/>
          <w:szCs w:val="22"/>
        </w:rPr>
        <w:t>and</w:t>
      </w:r>
      <w:r w:rsidRPr="00F64027">
        <w:rPr>
          <w:rFonts w:cs="Arial"/>
          <w:spacing w:val="29"/>
          <w:szCs w:val="22"/>
        </w:rPr>
        <w:t xml:space="preserve"> </w:t>
      </w:r>
      <w:r w:rsidRPr="00F64027">
        <w:rPr>
          <w:rFonts w:cs="Arial"/>
          <w:szCs w:val="22"/>
        </w:rPr>
        <w:t>local</w:t>
      </w:r>
      <w:r w:rsidRPr="00F64027">
        <w:rPr>
          <w:rFonts w:cs="Arial"/>
          <w:spacing w:val="16"/>
          <w:szCs w:val="22"/>
        </w:rPr>
        <w:t xml:space="preserve"> </w:t>
      </w:r>
      <w:r w:rsidRPr="00F64027">
        <w:rPr>
          <w:rFonts w:cs="Arial"/>
          <w:szCs w:val="22"/>
        </w:rPr>
        <w:t>laws,</w:t>
      </w:r>
      <w:r w:rsidRPr="00F64027">
        <w:rPr>
          <w:rFonts w:cs="Arial"/>
          <w:spacing w:val="25"/>
          <w:w w:val="102"/>
          <w:szCs w:val="22"/>
        </w:rPr>
        <w:t xml:space="preserve"> </w:t>
      </w:r>
      <w:r w:rsidRPr="00F64027">
        <w:rPr>
          <w:rFonts w:cs="Arial"/>
          <w:szCs w:val="22"/>
        </w:rPr>
        <w:t>rules,</w:t>
      </w:r>
      <w:r w:rsidRPr="00F64027">
        <w:rPr>
          <w:rFonts w:cs="Arial"/>
          <w:spacing w:val="34"/>
          <w:szCs w:val="22"/>
        </w:rPr>
        <w:t xml:space="preserve"> </w:t>
      </w:r>
      <w:r w:rsidRPr="00F64027">
        <w:rPr>
          <w:rFonts w:cs="Arial"/>
          <w:szCs w:val="22"/>
        </w:rPr>
        <w:t>regulations</w:t>
      </w:r>
      <w:r w:rsidRPr="00F64027">
        <w:rPr>
          <w:rFonts w:cs="Arial"/>
          <w:spacing w:val="32"/>
          <w:szCs w:val="22"/>
        </w:rPr>
        <w:t xml:space="preserve"> </w:t>
      </w:r>
      <w:r w:rsidRPr="00F64027">
        <w:rPr>
          <w:rFonts w:cs="Arial"/>
          <w:szCs w:val="22"/>
        </w:rPr>
        <w:t>and</w:t>
      </w:r>
      <w:r w:rsidRPr="00F64027">
        <w:rPr>
          <w:rFonts w:cs="Arial"/>
          <w:spacing w:val="36"/>
          <w:szCs w:val="22"/>
        </w:rPr>
        <w:t xml:space="preserve"> </w:t>
      </w:r>
      <w:r w:rsidRPr="00F64027">
        <w:rPr>
          <w:rFonts w:cs="Arial"/>
          <w:szCs w:val="22"/>
        </w:rPr>
        <w:t>policies.</w:t>
      </w:r>
    </w:p>
    <w:p w14:paraId="3DAA0CC0" w14:textId="3CB8AC0D" w:rsidR="0004467D" w:rsidRPr="00F64027" w:rsidRDefault="0004467D" w:rsidP="00456777">
      <w:pPr>
        <w:pStyle w:val="BodyText"/>
        <w:widowControl w:val="0"/>
        <w:numPr>
          <w:ilvl w:val="0"/>
          <w:numId w:val="14"/>
        </w:numPr>
        <w:tabs>
          <w:tab w:val="left" w:pos="473"/>
        </w:tabs>
        <w:spacing w:before="186" w:line="251" w:lineRule="auto"/>
        <w:contextualSpacing/>
        <w:jc w:val="left"/>
        <w:rPr>
          <w:rFonts w:cs="Arial"/>
          <w:szCs w:val="22"/>
        </w:rPr>
      </w:pPr>
      <w:r w:rsidRPr="00F64027">
        <w:rPr>
          <w:rFonts w:cs="Arial"/>
          <w:w w:val="105"/>
          <w:szCs w:val="22"/>
        </w:rPr>
        <w:t>Town</w:t>
      </w:r>
      <w:r w:rsidRPr="00F64027">
        <w:rPr>
          <w:rFonts w:cs="Arial"/>
          <w:spacing w:val="5"/>
          <w:w w:val="105"/>
          <w:szCs w:val="22"/>
        </w:rPr>
        <w:t xml:space="preserve"> </w:t>
      </w:r>
      <w:r w:rsidRPr="00F64027">
        <w:rPr>
          <w:rFonts w:cs="Arial"/>
          <w:w w:val="105"/>
          <w:szCs w:val="22"/>
        </w:rPr>
        <w:t>Social</w:t>
      </w:r>
      <w:r w:rsidRPr="00F64027">
        <w:rPr>
          <w:rFonts w:cs="Arial"/>
          <w:spacing w:val="-4"/>
          <w:w w:val="105"/>
          <w:szCs w:val="22"/>
        </w:rPr>
        <w:t xml:space="preserve"> </w:t>
      </w:r>
      <w:r w:rsidRPr="00F64027">
        <w:rPr>
          <w:rFonts w:cs="Arial"/>
          <w:w w:val="105"/>
          <w:szCs w:val="22"/>
        </w:rPr>
        <w:t>Media</w:t>
      </w:r>
      <w:r w:rsidRPr="00F64027">
        <w:rPr>
          <w:rFonts w:cs="Arial"/>
          <w:spacing w:val="-14"/>
          <w:w w:val="105"/>
          <w:szCs w:val="22"/>
        </w:rPr>
        <w:t xml:space="preserve"> </w:t>
      </w:r>
      <w:r w:rsidRPr="00F64027">
        <w:rPr>
          <w:rFonts w:cs="Arial"/>
          <w:w w:val="105"/>
          <w:szCs w:val="22"/>
        </w:rPr>
        <w:t>sites</w:t>
      </w:r>
      <w:r w:rsidRPr="00F64027">
        <w:rPr>
          <w:rFonts w:cs="Arial"/>
          <w:spacing w:val="-5"/>
          <w:w w:val="105"/>
          <w:szCs w:val="22"/>
        </w:rPr>
        <w:t xml:space="preserve"> </w:t>
      </w:r>
      <w:r w:rsidRPr="00F64027">
        <w:rPr>
          <w:rFonts w:cs="Arial"/>
          <w:w w:val="105"/>
          <w:szCs w:val="22"/>
        </w:rPr>
        <w:t>are</w:t>
      </w:r>
      <w:r w:rsidRPr="00F64027">
        <w:rPr>
          <w:rFonts w:cs="Arial"/>
          <w:spacing w:val="-13"/>
          <w:w w:val="105"/>
          <w:szCs w:val="22"/>
        </w:rPr>
        <w:t xml:space="preserve"> </w:t>
      </w:r>
      <w:r w:rsidRPr="00F64027">
        <w:rPr>
          <w:rFonts w:cs="Arial"/>
          <w:w w:val="105"/>
          <w:szCs w:val="22"/>
        </w:rPr>
        <w:t>subject</w:t>
      </w:r>
      <w:r w:rsidRPr="00F64027">
        <w:rPr>
          <w:rFonts w:cs="Arial"/>
          <w:spacing w:val="-8"/>
          <w:w w:val="105"/>
          <w:szCs w:val="22"/>
        </w:rPr>
        <w:t xml:space="preserve"> </w:t>
      </w:r>
      <w:r w:rsidRPr="00F64027">
        <w:rPr>
          <w:rFonts w:cs="Arial"/>
          <w:w w:val="105"/>
          <w:szCs w:val="22"/>
        </w:rPr>
        <w:t>to</w:t>
      </w:r>
      <w:r w:rsidRPr="00F64027">
        <w:rPr>
          <w:rFonts w:cs="Arial"/>
          <w:spacing w:val="-7"/>
          <w:w w:val="105"/>
          <w:szCs w:val="22"/>
        </w:rPr>
        <w:t xml:space="preserve"> </w:t>
      </w:r>
      <w:r w:rsidRPr="00F64027">
        <w:rPr>
          <w:rFonts w:cs="Arial"/>
          <w:w w:val="105"/>
          <w:szCs w:val="22"/>
        </w:rPr>
        <w:t>Connecticut</w:t>
      </w:r>
      <w:r w:rsidRPr="00F64027">
        <w:rPr>
          <w:rFonts w:cs="Arial"/>
          <w:spacing w:val="-14"/>
          <w:w w:val="105"/>
          <w:szCs w:val="22"/>
        </w:rPr>
        <w:t xml:space="preserve"> </w:t>
      </w:r>
      <w:r w:rsidRPr="00F64027">
        <w:rPr>
          <w:rFonts w:cs="Arial"/>
          <w:w w:val="105"/>
          <w:szCs w:val="22"/>
        </w:rPr>
        <w:t>public</w:t>
      </w:r>
      <w:r w:rsidRPr="00F64027">
        <w:rPr>
          <w:rFonts w:cs="Arial"/>
          <w:spacing w:val="-4"/>
          <w:w w:val="105"/>
          <w:szCs w:val="22"/>
        </w:rPr>
        <w:t xml:space="preserve"> </w:t>
      </w:r>
      <w:r w:rsidRPr="00F64027">
        <w:rPr>
          <w:rFonts w:cs="Arial"/>
          <w:w w:val="105"/>
          <w:szCs w:val="22"/>
        </w:rPr>
        <w:t>records</w:t>
      </w:r>
      <w:r w:rsidRPr="00F64027">
        <w:rPr>
          <w:rFonts w:cs="Arial"/>
          <w:spacing w:val="-5"/>
          <w:w w:val="105"/>
          <w:szCs w:val="22"/>
        </w:rPr>
        <w:t xml:space="preserve"> </w:t>
      </w:r>
      <w:r w:rsidRPr="00F64027">
        <w:rPr>
          <w:rFonts w:cs="Arial"/>
          <w:w w:val="105"/>
          <w:szCs w:val="22"/>
        </w:rPr>
        <w:t>and</w:t>
      </w:r>
      <w:r w:rsidRPr="00F64027">
        <w:rPr>
          <w:rFonts w:cs="Arial"/>
          <w:spacing w:val="-7"/>
          <w:w w:val="105"/>
          <w:szCs w:val="22"/>
        </w:rPr>
        <w:t xml:space="preserve"> </w:t>
      </w:r>
      <w:r w:rsidRPr="00F64027">
        <w:rPr>
          <w:rFonts w:cs="Arial"/>
          <w:w w:val="105"/>
          <w:szCs w:val="22"/>
        </w:rPr>
        <w:t>retention</w:t>
      </w:r>
      <w:r w:rsidRPr="00F64027">
        <w:rPr>
          <w:rFonts w:cs="Arial"/>
          <w:spacing w:val="26"/>
          <w:w w:val="102"/>
          <w:szCs w:val="22"/>
        </w:rPr>
        <w:t xml:space="preserve"> </w:t>
      </w:r>
      <w:r w:rsidRPr="00F64027">
        <w:rPr>
          <w:rFonts w:cs="Arial"/>
          <w:w w:val="105"/>
          <w:szCs w:val="22"/>
        </w:rPr>
        <w:t>laws,</w:t>
      </w:r>
      <w:r w:rsidRPr="00F64027">
        <w:rPr>
          <w:rFonts w:cs="Arial"/>
          <w:spacing w:val="-4"/>
          <w:w w:val="105"/>
          <w:szCs w:val="22"/>
        </w:rPr>
        <w:t xml:space="preserve"> </w:t>
      </w:r>
      <w:r w:rsidRPr="00F64027">
        <w:rPr>
          <w:rFonts w:cs="Arial"/>
          <w:w w:val="105"/>
          <w:szCs w:val="22"/>
        </w:rPr>
        <w:t>rules,</w:t>
      </w:r>
      <w:r w:rsidRPr="00F64027">
        <w:rPr>
          <w:rFonts w:cs="Arial"/>
          <w:spacing w:val="-4"/>
          <w:w w:val="105"/>
          <w:szCs w:val="22"/>
        </w:rPr>
        <w:t xml:space="preserve"> </w:t>
      </w:r>
      <w:r w:rsidRPr="00F64027">
        <w:rPr>
          <w:rFonts w:cs="Arial"/>
          <w:spacing w:val="-1"/>
          <w:w w:val="105"/>
          <w:szCs w:val="22"/>
        </w:rPr>
        <w:t>regul</w:t>
      </w:r>
      <w:r w:rsidRPr="00F64027">
        <w:rPr>
          <w:rFonts w:cs="Arial"/>
          <w:spacing w:val="-2"/>
          <w:w w:val="105"/>
          <w:szCs w:val="22"/>
        </w:rPr>
        <w:t>ations</w:t>
      </w:r>
      <w:r w:rsidRPr="00F64027">
        <w:rPr>
          <w:rFonts w:cs="Arial"/>
          <w:spacing w:val="-3"/>
          <w:w w:val="105"/>
          <w:szCs w:val="22"/>
        </w:rPr>
        <w:t xml:space="preserve"> </w:t>
      </w:r>
      <w:r w:rsidRPr="00F64027">
        <w:rPr>
          <w:rFonts w:cs="Arial"/>
          <w:w w:val="105"/>
          <w:szCs w:val="22"/>
        </w:rPr>
        <w:t>and</w:t>
      </w:r>
      <w:r w:rsidRPr="00F64027">
        <w:rPr>
          <w:rFonts w:cs="Arial"/>
          <w:spacing w:val="-5"/>
          <w:w w:val="105"/>
          <w:szCs w:val="22"/>
        </w:rPr>
        <w:t xml:space="preserve"> </w:t>
      </w:r>
      <w:r w:rsidRPr="00F64027">
        <w:rPr>
          <w:rFonts w:cs="Arial"/>
          <w:w w:val="105"/>
          <w:szCs w:val="22"/>
        </w:rPr>
        <w:t>policies.</w:t>
      </w:r>
      <w:r w:rsidRPr="00F64027">
        <w:rPr>
          <w:rFonts w:cs="Arial"/>
          <w:spacing w:val="38"/>
          <w:w w:val="105"/>
          <w:szCs w:val="22"/>
        </w:rPr>
        <w:t xml:space="preserve"> </w:t>
      </w:r>
      <w:r w:rsidRPr="00F64027">
        <w:rPr>
          <w:rFonts w:cs="Arial"/>
          <w:w w:val="105"/>
          <w:szCs w:val="22"/>
        </w:rPr>
        <w:t>Any</w:t>
      </w:r>
      <w:r w:rsidRPr="00F64027">
        <w:rPr>
          <w:rFonts w:cs="Arial"/>
          <w:spacing w:val="2"/>
          <w:w w:val="105"/>
          <w:szCs w:val="22"/>
        </w:rPr>
        <w:t xml:space="preserve"> </w:t>
      </w:r>
      <w:r w:rsidR="008A3727">
        <w:rPr>
          <w:rFonts w:cs="Arial"/>
          <w:w w:val="105"/>
          <w:szCs w:val="22"/>
        </w:rPr>
        <w:t>c</w:t>
      </w:r>
      <w:r w:rsidRPr="00F64027">
        <w:rPr>
          <w:rFonts w:cs="Arial"/>
          <w:w w:val="105"/>
          <w:szCs w:val="22"/>
        </w:rPr>
        <w:t>ontent</w:t>
      </w:r>
      <w:r w:rsidRPr="00F64027">
        <w:rPr>
          <w:rFonts w:cs="Arial"/>
          <w:spacing w:val="-10"/>
          <w:w w:val="105"/>
          <w:szCs w:val="22"/>
        </w:rPr>
        <w:t xml:space="preserve"> </w:t>
      </w:r>
      <w:r w:rsidRPr="00F64027">
        <w:rPr>
          <w:rFonts w:cs="Arial"/>
          <w:w w:val="105"/>
          <w:szCs w:val="22"/>
        </w:rPr>
        <w:t>maintained</w:t>
      </w:r>
      <w:r w:rsidRPr="00F64027">
        <w:rPr>
          <w:rFonts w:cs="Arial"/>
          <w:spacing w:val="-5"/>
          <w:w w:val="105"/>
          <w:szCs w:val="22"/>
        </w:rPr>
        <w:t xml:space="preserve"> </w:t>
      </w:r>
      <w:r w:rsidRPr="00F64027">
        <w:rPr>
          <w:rFonts w:cs="Arial"/>
          <w:w w:val="105"/>
          <w:szCs w:val="22"/>
        </w:rPr>
        <w:t>in</w:t>
      </w:r>
      <w:r w:rsidRPr="00F64027">
        <w:rPr>
          <w:rFonts w:cs="Arial"/>
          <w:spacing w:val="-13"/>
          <w:w w:val="105"/>
          <w:szCs w:val="22"/>
        </w:rPr>
        <w:t xml:space="preserve"> </w:t>
      </w:r>
      <w:r w:rsidRPr="00F64027">
        <w:rPr>
          <w:rFonts w:cs="Arial"/>
          <w:w w:val="105"/>
          <w:szCs w:val="22"/>
        </w:rPr>
        <w:t>a</w:t>
      </w:r>
      <w:r w:rsidRPr="00F64027">
        <w:rPr>
          <w:rFonts w:cs="Arial"/>
          <w:spacing w:val="-2"/>
          <w:w w:val="105"/>
          <w:szCs w:val="22"/>
        </w:rPr>
        <w:t xml:space="preserve"> </w:t>
      </w:r>
      <w:r w:rsidR="008A3727">
        <w:rPr>
          <w:rFonts w:cs="Arial"/>
          <w:w w:val="105"/>
          <w:szCs w:val="22"/>
        </w:rPr>
        <w:t>s</w:t>
      </w:r>
      <w:r w:rsidRPr="00F64027">
        <w:rPr>
          <w:rFonts w:cs="Arial"/>
          <w:w w:val="105"/>
          <w:szCs w:val="22"/>
        </w:rPr>
        <w:t>ocial</w:t>
      </w:r>
      <w:r w:rsidRPr="00F64027">
        <w:rPr>
          <w:rFonts w:cs="Arial"/>
          <w:spacing w:val="-1"/>
          <w:w w:val="105"/>
          <w:szCs w:val="22"/>
        </w:rPr>
        <w:t xml:space="preserve"> </w:t>
      </w:r>
      <w:r w:rsidR="008A3727">
        <w:rPr>
          <w:rFonts w:cs="Arial"/>
          <w:w w:val="105"/>
          <w:szCs w:val="22"/>
        </w:rPr>
        <w:t>m</w:t>
      </w:r>
      <w:r w:rsidRPr="00F64027">
        <w:rPr>
          <w:rFonts w:cs="Arial"/>
          <w:w w:val="105"/>
          <w:szCs w:val="22"/>
        </w:rPr>
        <w:t>edia</w:t>
      </w:r>
      <w:r w:rsidRPr="00F64027">
        <w:rPr>
          <w:rFonts w:cs="Arial"/>
          <w:spacing w:val="25"/>
          <w:w w:val="102"/>
          <w:szCs w:val="22"/>
        </w:rPr>
        <w:t xml:space="preserve"> </w:t>
      </w:r>
      <w:r w:rsidRPr="00F64027">
        <w:rPr>
          <w:rFonts w:cs="Arial"/>
          <w:w w:val="105"/>
          <w:szCs w:val="22"/>
        </w:rPr>
        <w:t>format</w:t>
      </w:r>
      <w:r w:rsidRPr="00F64027">
        <w:rPr>
          <w:rFonts w:cs="Arial"/>
          <w:spacing w:val="-2"/>
          <w:w w:val="105"/>
          <w:szCs w:val="22"/>
        </w:rPr>
        <w:t xml:space="preserve"> </w:t>
      </w:r>
      <w:r w:rsidRPr="00F64027">
        <w:rPr>
          <w:rFonts w:cs="Arial"/>
          <w:w w:val="105"/>
          <w:szCs w:val="22"/>
        </w:rPr>
        <w:t>that</w:t>
      </w:r>
      <w:r w:rsidRPr="00F64027">
        <w:rPr>
          <w:rFonts w:cs="Arial"/>
          <w:spacing w:val="5"/>
          <w:w w:val="105"/>
          <w:szCs w:val="22"/>
        </w:rPr>
        <w:t xml:space="preserve"> </w:t>
      </w:r>
      <w:r w:rsidRPr="00F64027">
        <w:rPr>
          <w:rFonts w:cs="Arial"/>
          <w:w w:val="105"/>
          <w:szCs w:val="22"/>
        </w:rPr>
        <w:t>is</w:t>
      </w:r>
      <w:r w:rsidRPr="00F64027">
        <w:rPr>
          <w:rFonts w:cs="Arial"/>
          <w:spacing w:val="-5"/>
          <w:w w:val="105"/>
          <w:szCs w:val="22"/>
        </w:rPr>
        <w:t xml:space="preserve"> </w:t>
      </w:r>
      <w:r w:rsidRPr="00F64027">
        <w:rPr>
          <w:rFonts w:cs="Arial"/>
          <w:w w:val="105"/>
          <w:szCs w:val="22"/>
        </w:rPr>
        <w:t>related</w:t>
      </w:r>
      <w:r w:rsidRPr="00F64027">
        <w:rPr>
          <w:rFonts w:cs="Arial"/>
          <w:spacing w:val="-14"/>
          <w:w w:val="105"/>
          <w:szCs w:val="22"/>
        </w:rPr>
        <w:t xml:space="preserve"> </w:t>
      </w:r>
      <w:r w:rsidRPr="00F64027">
        <w:rPr>
          <w:rFonts w:cs="Arial"/>
          <w:w w:val="105"/>
          <w:szCs w:val="22"/>
        </w:rPr>
        <w:t>to</w:t>
      </w:r>
      <w:r w:rsidRPr="00F64027">
        <w:rPr>
          <w:rFonts w:cs="Arial"/>
          <w:spacing w:val="-8"/>
          <w:w w:val="105"/>
          <w:szCs w:val="22"/>
        </w:rPr>
        <w:t xml:space="preserve"> </w:t>
      </w:r>
      <w:r w:rsidRPr="00F64027">
        <w:rPr>
          <w:rFonts w:cs="Arial"/>
          <w:w w:val="105"/>
          <w:szCs w:val="22"/>
        </w:rPr>
        <w:t>Town</w:t>
      </w:r>
      <w:r w:rsidRPr="00F64027">
        <w:rPr>
          <w:rFonts w:cs="Arial"/>
          <w:spacing w:val="4"/>
          <w:w w:val="105"/>
          <w:szCs w:val="22"/>
        </w:rPr>
        <w:t xml:space="preserve"> </w:t>
      </w:r>
      <w:r w:rsidRPr="00F64027">
        <w:rPr>
          <w:rFonts w:cs="Arial"/>
          <w:w w:val="105"/>
          <w:szCs w:val="22"/>
        </w:rPr>
        <w:t>business,</w:t>
      </w:r>
      <w:r w:rsidRPr="00F64027">
        <w:rPr>
          <w:rFonts w:cs="Arial"/>
          <w:spacing w:val="5"/>
          <w:w w:val="105"/>
          <w:szCs w:val="22"/>
        </w:rPr>
        <w:t xml:space="preserve"> </w:t>
      </w:r>
      <w:r w:rsidRPr="00F64027">
        <w:rPr>
          <w:rFonts w:cs="Arial"/>
          <w:spacing w:val="-3"/>
          <w:w w:val="105"/>
          <w:szCs w:val="22"/>
        </w:rPr>
        <w:t>i</w:t>
      </w:r>
      <w:r w:rsidRPr="00F64027">
        <w:rPr>
          <w:rFonts w:cs="Arial"/>
          <w:spacing w:val="-4"/>
          <w:w w:val="105"/>
          <w:szCs w:val="22"/>
        </w:rPr>
        <w:t>ncluding</w:t>
      </w:r>
      <w:r w:rsidRPr="00F64027">
        <w:rPr>
          <w:rFonts w:cs="Arial"/>
          <w:spacing w:val="-8"/>
          <w:w w:val="105"/>
          <w:szCs w:val="22"/>
        </w:rPr>
        <w:t xml:space="preserve"> </w:t>
      </w:r>
      <w:r w:rsidRPr="00F64027">
        <w:rPr>
          <w:rFonts w:cs="Arial"/>
          <w:w w:val="105"/>
          <w:szCs w:val="22"/>
        </w:rPr>
        <w:t>a</w:t>
      </w:r>
      <w:r w:rsidRPr="00F64027">
        <w:rPr>
          <w:rFonts w:cs="Arial"/>
          <w:spacing w:val="-2"/>
          <w:w w:val="105"/>
          <w:szCs w:val="22"/>
        </w:rPr>
        <w:t xml:space="preserve"> </w:t>
      </w:r>
      <w:r w:rsidRPr="00F64027">
        <w:rPr>
          <w:rFonts w:cs="Arial"/>
          <w:w w:val="105"/>
          <w:szCs w:val="22"/>
        </w:rPr>
        <w:t>list</w:t>
      </w:r>
      <w:r w:rsidRPr="00F64027">
        <w:rPr>
          <w:rFonts w:cs="Arial"/>
          <w:spacing w:val="-15"/>
          <w:w w:val="105"/>
          <w:szCs w:val="22"/>
        </w:rPr>
        <w:t xml:space="preserve"> </w:t>
      </w:r>
      <w:r w:rsidRPr="00F64027">
        <w:rPr>
          <w:rFonts w:cs="Arial"/>
          <w:w w:val="105"/>
          <w:szCs w:val="22"/>
        </w:rPr>
        <w:t>of</w:t>
      </w:r>
      <w:r w:rsidRPr="00F64027">
        <w:rPr>
          <w:rFonts w:cs="Arial"/>
          <w:spacing w:val="-10"/>
          <w:w w:val="105"/>
          <w:szCs w:val="22"/>
        </w:rPr>
        <w:t xml:space="preserve"> </w:t>
      </w:r>
      <w:r w:rsidRPr="00F64027">
        <w:rPr>
          <w:rFonts w:cs="Arial"/>
          <w:w w:val="105"/>
          <w:szCs w:val="22"/>
        </w:rPr>
        <w:t>subscribers,</w:t>
      </w:r>
      <w:r w:rsidRPr="00F64027">
        <w:rPr>
          <w:rFonts w:cs="Arial"/>
          <w:spacing w:val="-2"/>
          <w:w w:val="105"/>
          <w:szCs w:val="22"/>
        </w:rPr>
        <w:t xml:space="preserve"> </w:t>
      </w:r>
      <w:r w:rsidRPr="00F64027">
        <w:rPr>
          <w:rFonts w:cs="Arial"/>
          <w:w w:val="105"/>
          <w:szCs w:val="22"/>
        </w:rPr>
        <w:t>posted</w:t>
      </w:r>
      <w:r w:rsidRPr="00F64027">
        <w:rPr>
          <w:rFonts w:cs="Arial"/>
          <w:spacing w:val="28"/>
          <w:w w:val="102"/>
          <w:szCs w:val="22"/>
        </w:rPr>
        <w:t xml:space="preserve"> </w:t>
      </w:r>
      <w:r w:rsidRPr="00F64027">
        <w:rPr>
          <w:rFonts w:cs="Arial"/>
          <w:w w:val="105"/>
          <w:szCs w:val="22"/>
        </w:rPr>
        <w:t>communication,</w:t>
      </w:r>
      <w:r w:rsidRPr="00F64027">
        <w:rPr>
          <w:rFonts w:cs="Arial"/>
          <w:spacing w:val="-5"/>
          <w:w w:val="105"/>
          <w:szCs w:val="22"/>
        </w:rPr>
        <w:t xml:space="preserve"> </w:t>
      </w:r>
      <w:r w:rsidRPr="00F64027">
        <w:rPr>
          <w:rFonts w:cs="Arial"/>
          <w:w w:val="105"/>
          <w:szCs w:val="22"/>
        </w:rPr>
        <w:t>and</w:t>
      </w:r>
      <w:r w:rsidRPr="00F64027">
        <w:rPr>
          <w:rFonts w:cs="Arial"/>
          <w:spacing w:val="-14"/>
          <w:w w:val="105"/>
          <w:szCs w:val="22"/>
        </w:rPr>
        <w:t xml:space="preserve"> </w:t>
      </w:r>
      <w:r w:rsidRPr="00F64027">
        <w:rPr>
          <w:rFonts w:cs="Arial"/>
          <w:w w:val="105"/>
          <w:szCs w:val="22"/>
        </w:rPr>
        <w:t>communication</w:t>
      </w:r>
      <w:r w:rsidRPr="00F64027">
        <w:rPr>
          <w:rFonts w:cs="Arial"/>
          <w:spacing w:val="13"/>
          <w:w w:val="105"/>
          <w:szCs w:val="22"/>
        </w:rPr>
        <w:t xml:space="preserve"> </w:t>
      </w:r>
      <w:r w:rsidRPr="00F64027">
        <w:rPr>
          <w:rFonts w:cs="Arial"/>
          <w:w w:val="105"/>
          <w:szCs w:val="22"/>
        </w:rPr>
        <w:t>submitted</w:t>
      </w:r>
      <w:r w:rsidRPr="00F64027">
        <w:rPr>
          <w:rFonts w:cs="Arial"/>
          <w:spacing w:val="-2"/>
          <w:w w:val="105"/>
          <w:szCs w:val="22"/>
        </w:rPr>
        <w:t xml:space="preserve"> </w:t>
      </w:r>
      <w:r w:rsidRPr="00F64027">
        <w:rPr>
          <w:rFonts w:cs="Arial"/>
          <w:w w:val="105"/>
          <w:szCs w:val="22"/>
        </w:rPr>
        <w:t>for</w:t>
      </w:r>
      <w:r w:rsidRPr="00F64027">
        <w:rPr>
          <w:rFonts w:cs="Arial"/>
          <w:spacing w:val="-5"/>
          <w:w w:val="105"/>
          <w:szCs w:val="22"/>
        </w:rPr>
        <w:t xml:space="preserve"> </w:t>
      </w:r>
      <w:r w:rsidRPr="00F64027">
        <w:rPr>
          <w:rFonts w:cs="Arial"/>
          <w:w w:val="105"/>
          <w:szCs w:val="22"/>
        </w:rPr>
        <w:t>posting,</w:t>
      </w:r>
      <w:r w:rsidRPr="00F64027">
        <w:rPr>
          <w:rFonts w:cs="Arial"/>
          <w:spacing w:val="-8"/>
          <w:w w:val="105"/>
          <w:szCs w:val="22"/>
        </w:rPr>
        <w:t xml:space="preserve"> </w:t>
      </w:r>
      <w:r w:rsidRPr="00F64027">
        <w:rPr>
          <w:rFonts w:cs="Arial"/>
          <w:w w:val="105"/>
          <w:szCs w:val="22"/>
        </w:rPr>
        <w:t>may</w:t>
      </w:r>
      <w:r w:rsidRPr="00F64027">
        <w:rPr>
          <w:rFonts w:cs="Arial"/>
          <w:spacing w:val="-13"/>
          <w:w w:val="105"/>
          <w:szCs w:val="22"/>
        </w:rPr>
        <w:t xml:space="preserve"> </w:t>
      </w:r>
      <w:r w:rsidRPr="00F64027">
        <w:rPr>
          <w:rFonts w:cs="Arial"/>
          <w:w w:val="105"/>
          <w:szCs w:val="22"/>
        </w:rPr>
        <w:t>be</w:t>
      </w:r>
      <w:r w:rsidRPr="00F64027">
        <w:rPr>
          <w:rFonts w:cs="Arial"/>
          <w:spacing w:val="-21"/>
          <w:w w:val="105"/>
          <w:szCs w:val="22"/>
        </w:rPr>
        <w:t xml:space="preserve"> </w:t>
      </w:r>
      <w:r w:rsidRPr="00F64027">
        <w:rPr>
          <w:rFonts w:cs="Arial"/>
          <w:w w:val="105"/>
          <w:szCs w:val="22"/>
        </w:rPr>
        <w:t>a</w:t>
      </w:r>
      <w:r w:rsidRPr="00F64027">
        <w:rPr>
          <w:rFonts w:cs="Arial"/>
          <w:spacing w:val="-12"/>
          <w:w w:val="105"/>
          <w:szCs w:val="22"/>
        </w:rPr>
        <w:t xml:space="preserve"> </w:t>
      </w:r>
      <w:r w:rsidRPr="00F64027">
        <w:rPr>
          <w:rFonts w:cs="Arial"/>
          <w:w w:val="105"/>
          <w:szCs w:val="22"/>
        </w:rPr>
        <w:t>public</w:t>
      </w:r>
      <w:r w:rsidRPr="00F64027">
        <w:rPr>
          <w:rFonts w:cs="Arial"/>
          <w:spacing w:val="-12"/>
          <w:w w:val="105"/>
          <w:szCs w:val="22"/>
        </w:rPr>
        <w:t xml:space="preserve"> </w:t>
      </w:r>
      <w:r w:rsidRPr="00F64027">
        <w:rPr>
          <w:rFonts w:cs="Arial"/>
          <w:w w:val="105"/>
          <w:szCs w:val="22"/>
        </w:rPr>
        <w:t>record</w:t>
      </w:r>
      <w:r w:rsidRPr="00F64027">
        <w:rPr>
          <w:rFonts w:cs="Arial"/>
          <w:spacing w:val="28"/>
          <w:w w:val="102"/>
          <w:szCs w:val="22"/>
        </w:rPr>
        <w:t xml:space="preserve"> </w:t>
      </w:r>
      <w:r w:rsidRPr="00F64027">
        <w:rPr>
          <w:rFonts w:cs="Arial"/>
          <w:w w:val="105"/>
          <w:szCs w:val="22"/>
        </w:rPr>
        <w:t>subject</w:t>
      </w:r>
      <w:r w:rsidRPr="00F64027">
        <w:rPr>
          <w:rFonts w:cs="Arial"/>
          <w:spacing w:val="-10"/>
          <w:w w:val="105"/>
          <w:szCs w:val="22"/>
        </w:rPr>
        <w:t xml:space="preserve"> </w:t>
      </w:r>
      <w:r w:rsidRPr="00F64027">
        <w:rPr>
          <w:rFonts w:cs="Arial"/>
          <w:w w:val="105"/>
          <w:szCs w:val="22"/>
        </w:rPr>
        <w:t>to</w:t>
      </w:r>
      <w:r w:rsidRPr="00F64027">
        <w:rPr>
          <w:rFonts w:cs="Arial"/>
          <w:spacing w:val="-1"/>
          <w:w w:val="105"/>
          <w:szCs w:val="22"/>
        </w:rPr>
        <w:t xml:space="preserve"> </w:t>
      </w:r>
      <w:r w:rsidRPr="00F64027">
        <w:rPr>
          <w:rFonts w:cs="Arial"/>
          <w:w w:val="105"/>
          <w:szCs w:val="22"/>
        </w:rPr>
        <w:t>public</w:t>
      </w:r>
      <w:r w:rsidRPr="00F64027">
        <w:rPr>
          <w:rFonts w:cs="Arial"/>
          <w:spacing w:val="-9"/>
          <w:w w:val="105"/>
          <w:szCs w:val="22"/>
        </w:rPr>
        <w:t xml:space="preserve"> </w:t>
      </w:r>
      <w:r w:rsidRPr="00F64027">
        <w:rPr>
          <w:rFonts w:cs="Arial"/>
          <w:w w:val="105"/>
          <w:szCs w:val="22"/>
        </w:rPr>
        <w:t>disclosure.</w:t>
      </w:r>
      <w:r w:rsidRPr="00F64027">
        <w:rPr>
          <w:rFonts w:cs="Arial"/>
          <w:spacing w:val="57"/>
          <w:w w:val="105"/>
          <w:szCs w:val="22"/>
        </w:rPr>
        <w:t xml:space="preserve"> </w:t>
      </w:r>
      <w:r w:rsidRPr="00F64027">
        <w:rPr>
          <w:rFonts w:cs="Arial"/>
          <w:w w:val="105"/>
          <w:szCs w:val="22"/>
        </w:rPr>
        <w:t>The</w:t>
      </w:r>
      <w:r w:rsidRPr="00F64027">
        <w:rPr>
          <w:rFonts w:cs="Arial"/>
          <w:spacing w:val="-1"/>
          <w:w w:val="105"/>
          <w:szCs w:val="22"/>
        </w:rPr>
        <w:t xml:space="preserve"> </w:t>
      </w:r>
      <w:r w:rsidRPr="00F64027">
        <w:rPr>
          <w:rFonts w:cs="Arial"/>
          <w:w w:val="105"/>
          <w:szCs w:val="22"/>
        </w:rPr>
        <w:t>site</w:t>
      </w:r>
      <w:r w:rsidRPr="00F64027">
        <w:rPr>
          <w:rFonts w:cs="Arial"/>
          <w:spacing w:val="-3"/>
          <w:w w:val="105"/>
          <w:szCs w:val="22"/>
        </w:rPr>
        <w:t xml:space="preserve"> </w:t>
      </w:r>
      <w:r w:rsidRPr="00F64027">
        <w:rPr>
          <w:rFonts w:cs="Arial"/>
          <w:w w:val="105"/>
          <w:szCs w:val="22"/>
        </w:rPr>
        <w:t>administrator</w:t>
      </w:r>
      <w:r w:rsidRPr="00F64027">
        <w:rPr>
          <w:rFonts w:cs="Arial"/>
          <w:spacing w:val="-15"/>
          <w:w w:val="105"/>
          <w:szCs w:val="22"/>
        </w:rPr>
        <w:t xml:space="preserve"> </w:t>
      </w:r>
      <w:r w:rsidRPr="00F64027">
        <w:rPr>
          <w:rFonts w:cs="Arial"/>
          <w:w w:val="105"/>
          <w:szCs w:val="22"/>
        </w:rPr>
        <w:t>will</w:t>
      </w:r>
      <w:r w:rsidRPr="00F64027">
        <w:rPr>
          <w:rFonts w:cs="Arial"/>
          <w:spacing w:val="4"/>
          <w:w w:val="105"/>
          <w:szCs w:val="22"/>
        </w:rPr>
        <w:t xml:space="preserve"> </w:t>
      </w:r>
      <w:r w:rsidRPr="00F64027">
        <w:rPr>
          <w:rFonts w:cs="Arial"/>
          <w:spacing w:val="-2"/>
          <w:w w:val="105"/>
          <w:szCs w:val="22"/>
        </w:rPr>
        <w:t>maintain</w:t>
      </w:r>
      <w:r w:rsidRPr="00F64027">
        <w:rPr>
          <w:rFonts w:cs="Arial"/>
          <w:spacing w:val="-13"/>
          <w:w w:val="105"/>
          <w:szCs w:val="22"/>
        </w:rPr>
        <w:t xml:space="preserve"> </w:t>
      </w:r>
      <w:r w:rsidRPr="00F64027">
        <w:rPr>
          <w:rFonts w:cs="Arial"/>
          <w:w w:val="105"/>
          <w:szCs w:val="22"/>
        </w:rPr>
        <w:t>records</w:t>
      </w:r>
      <w:r w:rsidRPr="00F64027">
        <w:rPr>
          <w:rFonts w:cs="Arial"/>
          <w:spacing w:val="7"/>
          <w:w w:val="105"/>
          <w:szCs w:val="22"/>
        </w:rPr>
        <w:t xml:space="preserve"> </w:t>
      </w:r>
      <w:r w:rsidRPr="00F64027">
        <w:rPr>
          <w:rFonts w:cs="Arial"/>
          <w:w w:val="105"/>
          <w:szCs w:val="22"/>
        </w:rPr>
        <w:t>in</w:t>
      </w:r>
      <w:r w:rsidRPr="00F64027">
        <w:rPr>
          <w:rFonts w:cs="Arial"/>
          <w:spacing w:val="28"/>
          <w:szCs w:val="22"/>
        </w:rPr>
        <w:t xml:space="preserve"> </w:t>
      </w:r>
      <w:r w:rsidRPr="00F64027">
        <w:rPr>
          <w:rFonts w:cs="Arial"/>
          <w:w w:val="105"/>
          <w:szCs w:val="22"/>
        </w:rPr>
        <w:t>accordance</w:t>
      </w:r>
      <w:r w:rsidRPr="00F64027">
        <w:rPr>
          <w:rFonts w:cs="Arial"/>
          <w:spacing w:val="-11"/>
          <w:w w:val="105"/>
          <w:szCs w:val="22"/>
        </w:rPr>
        <w:t xml:space="preserve"> </w:t>
      </w:r>
      <w:r w:rsidRPr="00F64027">
        <w:rPr>
          <w:rFonts w:cs="Arial"/>
          <w:w w:val="105"/>
          <w:szCs w:val="22"/>
        </w:rPr>
        <w:t>with Connecticut</w:t>
      </w:r>
      <w:r w:rsidRPr="00F64027">
        <w:rPr>
          <w:rFonts w:cs="Arial"/>
          <w:spacing w:val="-2"/>
          <w:w w:val="105"/>
          <w:szCs w:val="22"/>
        </w:rPr>
        <w:t xml:space="preserve"> </w:t>
      </w:r>
      <w:r w:rsidRPr="00F64027">
        <w:rPr>
          <w:rFonts w:cs="Arial"/>
          <w:w w:val="105"/>
          <w:szCs w:val="22"/>
        </w:rPr>
        <w:t>public</w:t>
      </w:r>
      <w:r w:rsidRPr="00F64027">
        <w:rPr>
          <w:rFonts w:cs="Arial"/>
          <w:spacing w:val="-5"/>
          <w:w w:val="105"/>
          <w:szCs w:val="22"/>
        </w:rPr>
        <w:t xml:space="preserve"> </w:t>
      </w:r>
      <w:r w:rsidRPr="00F64027">
        <w:rPr>
          <w:rFonts w:cs="Arial"/>
          <w:w w:val="105"/>
          <w:szCs w:val="22"/>
        </w:rPr>
        <w:t>records</w:t>
      </w:r>
      <w:r w:rsidRPr="00F64027">
        <w:rPr>
          <w:rFonts w:cs="Arial"/>
          <w:spacing w:val="-7"/>
          <w:w w:val="105"/>
          <w:szCs w:val="22"/>
        </w:rPr>
        <w:t xml:space="preserve"> </w:t>
      </w:r>
      <w:r w:rsidRPr="00F64027">
        <w:rPr>
          <w:rFonts w:cs="Arial"/>
          <w:w w:val="105"/>
          <w:szCs w:val="22"/>
        </w:rPr>
        <w:t>and</w:t>
      </w:r>
      <w:r w:rsidRPr="00F64027">
        <w:rPr>
          <w:rFonts w:cs="Arial"/>
          <w:spacing w:val="-10"/>
          <w:w w:val="105"/>
          <w:szCs w:val="22"/>
        </w:rPr>
        <w:t xml:space="preserve"> </w:t>
      </w:r>
      <w:r w:rsidRPr="00F64027">
        <w:rPr>
          <w:rFonts w:cs="Arial"/>
          <w:w w:val="105"/>
          <w:szCs w:val="22"/>
        </w:rPr>
        <w:t>records</w:t>
      </w:r>
      <w:r w:rsidRPr="00F64027">
        <w:rPr>
          <w:rFonts w:cs="Arial"/>
          <w:spacing w:val="-7"/>
          <w:w w:val="105"/>
          <w:szCs w:val="22"/>
        </w:rPr>
        <w:t xml:space="preserve"> </w:t>
      </w:r>
      <w:r w:rsidRPr="00F64027">
        <w:rPr>
          <w:rFonts w:cs="Arial"/>
          <w:w w:val="105"/>
          <w:szCs w:val="22"/>
        </w:rPr>
        <w:t>retention</w:t>
      </w:r>
      <w:r w:rsidRPr="00F64027">
        <w:rPr>
          <w:rFonts w:cs="Arial"/>
          <w:spacing w:val="-5"/>
          <w:w w:val="105"/>
          <w:szCs w:val="22"/>
        </w:rPr>
        <w:t xml:space="preserve"> </w:t>
      </w:r>
      <w:r w:rsidRPr="00F64027">
        <w:rPr>
          <w:rFonts w:cs="Arial"/>
          <w:w w:val="105"/>
          <w:szCs w:val="22"/>
        </w:rPr>
        <w:t>laws,</w:t>
      </w:r>
      <w:r w:rsidRPr="00F64027">
        <w:rPr>
          <w:rFonts w:cs="Arial"/>
          <w:spacing w:val="-8"/>
          <w:w w:val="105"/>
          <w:szCs w:val="22"/>
        </w:rPr>
        <w:t xml:space="preserve"> </w:t>
      </w:r>
      <w:r w:rsidRPr="00F64027">
        <w:rPr>
          <w:rFonts w:cs="Arial"/>
          <w:w w:val="105"/>
          <w:szCs w:val="22"/>
        </w:rPr>
        <w:t>rules,</w:t>
      </w:r>
      <w:r w:rsidRPr="00F64027">
        <w:rPr>
          <w:rFonts w:cs="Arial"/>
          <w:w w:val="103"/>
          <w:szCs w:val="22"/>
        </w:rPr>
        <w:t xml:space="preserve"> </w:t>
      </w:r>
      <w:r w:rsidRPr="00F64027">
        <w:rPr>
          <w:rFonts w:cs="Arial"/>
          <w:spacing w:val="-1"/>
          <w:w w:val="105"/>
          <w:szCs w:val="22"/>
        </w:rPr>
        <w:t>regul</w:t>
      </w:r>
      <w:r w:rsidRPr="00F64027">
        <w:rPr>
          <w:rFonts w:cs="Arial"/>
          <w:spacing w:val="-2"/>
          <w:w w:val="105"/>
          <w:szCs w:val="22"/>
        </w:rPr>
        <w:t>ations</w:t>
      </w:r>
      <w:r w:rsidRPr="00F64027">
        <w:rPr>
          <w:rFonts w:cs="Arial"/>
          <w:spacing w:val="-11"/>
          <w:w w:val="105"/>
          <w:szCs w:val="22"/>
        </w:rPr>
        <w:t xml:space="preserve"> </w:t>
      </w:r>
      <w:r w:rsidRPr="00F64027">
        <w:rPr>
          <w:rFonts w:cs="Arial"/>
          <w:w w:val="105"/>
          <w:szCs w:val="22"/>
        </w:rPr>
        <w:t>and</w:t>
      </w:r>
      <w:r w:rsidRPr="00F64027">
        <w:rPr>
          <w:rFonts w:cs="Arial"/>
          <w:spacing w:val="-14"/>
          <w:w w:val="105"/>
          <w:szCs w:val="22"/>
        </w:rPr>
        <w:t xml:space="preserve"> </w:t>
      </w:r>
      <w:r w:rsidRPr="00F64027">
        <w:rPr>
          <w:rFonts w:cs="Arial"/>
          <w:w w:val="105"/>
          <w:szCs w:val="22"/>
        </w:rPr>
        <w:t>policies.</w:t>
      </w:r>
    </w:p>
    <w:p w14:paraId="0D618261" w14:textId="7689B33A" w:rsidR="0004467D" w:rsidRPr="00F64027" w:rsidRDefault="0004467D" w:rsidP="00456777">
      <w:pPr>
        <w:pStyle w:val="BodyText"/>
        <w:numPr>
          <w:ilvl w:val="0"/>
          <w:numId w:val="14"/>
        </w:numPr>
        <w:spacing w:before="161" w:line="245" w:lineRule="auto"/>
        <w:contextualSpacing/>
        <w:jc w:val="left"/>
        <w:rPr>
          <w:rFonts w:cs="Arial"/>
          <w:szCs w:val="22"/>
        </w:rPr>
      </w:pPr>
      <w:r w:rsidRPr="00F64027">
        <w:rPr>
          <w:rFonts w:cs="Arial"/>
          <w:szCs w:val="22"/>
        </w:rPr>
        <w:t>Comments</w:t>
      </w:r>
      <w:r w:rsidRPr="00F64027">
        <w:rPr>
          <w:rFonts w:cs="Arial"/>
          <w:spacing w:val="37"/>
          <w:szCs w:val="22"/>
        </w:rPr>
        <w:t xml:space="preserve"> </w:t>
      </w:r>
      <w:r w:rsidRPr="00F64027">
        <w:rPr>
          <w:rFonts w:cs="Arial"/>
          <w:szCs w:val="22"/>
        </w:rPr>
        <w:t>or</w:t>
      </w:r>
      <w:r w:rsidRPr="00F64027">
        <w:rPr>
          <w:rFonts w:cs="Arial"/>
          <w:spacing w:val="19"/>
          <w:szCs w:val="22"/>
        </w:rPr>
        <w:t xml:space="preserve"> </w:t>
      </w:r>
      <w:r w:rsidRPr="00F64027">
        <w:rPr>
          <w:rFonts w:cs="Arial"/>
          <w:szCs w:val="22"/>
        </w:rPr>
        <w:t>other</w:t>
      </w:r>
      <w:r w:rsidRPr="00F64027">
        <w:rPr>
          <w:rFonts w:cs="Arial"/>
          <w:spacing w:val="38"/>
          <w:szCs w:val="22"/>
        </w:rPr>
        <w:t xml:space="preserve"> </w:t>
      </w:r>
      <w:r w:rsidR="008A3727">
        <w:rPr>
          <w:rFonts w:cs="Arial"/>
          <w:szCs w:val="22"/>
        </w:rPr>
        <w:t>c</w:t>
      </w:r>
      <w:r w:rsidRPr="00F64027">
        <w:rPr>
          <w:rFonts w:cs="Arial"/>
          <w:szCs w:val="22"/>
        </w:rPr>
        <w:t>ontent</w:t>
      </w:r>
      <w:r w:rsidRPr="00F64027">
        <w:rPr>
          <w:rFonts w:cs="Arial"/>
          <w:spacing w:val="20"/>
          <w:szCs w:val="22"/>
        </w:rPr>
        <w:t xml:space="preserve"> </w:t>
      </w:r>
      <w:r w:rsidRPr="00F64027">
        <w:rPr>
          <w:rFonts w:cs="Arial"/>
          <w:szCs w:val="22"/>
        </w:rPr>
        <w:t>on</w:t>
      </w:r>
      <w:r w:rsidRPr="00F64027">
        <w:rPr>
          <w:rFonts w:cs="Arial"/>
          <w:spacing w:val="16"/>
          <w:szCs w:val="22"/>
        </w:rPr>
        <w:t xml:space="preserve"> </w:t>
      </w:r>
      <w:r w:rsidRPr="00F64027">
        <w:rPr>
          <w:rFonts w:cs="Arial"/>
          <w:szCs w:val="22"/>
        </w:rPr>
        <w:t>topics</w:t>
      </w:r>
      <w:r w:rsidRPr="00F64027">
        <w:rPr>
          <w:rFonts w:cs="Arial"/>
          <w:spacing w:val="35"/>
          <w:szCs w:val="22"/>
        </w:rPr>
        <w:t xml:space="preserve"> </w:t>
      </w:r>
      <w:r w:rsidRPr="00F64027">
        <w:rPr>
          <w:rFonts w:cs="Arial"/>
          <w:szCs w:val="22"/>
        </w:rPr>
        <w:t>or</w:t>
      </w:r>
      <w:r w:rsidRPr="00F64027">
        <w:rPr>
          <w:rFonts w:cs="Arial"/>
          <w:spacing w:val="22"/>
          <w:szCs w:val="22"/>
        </w:rPr>
        <w:t xml:space="preserve"> </w:t>
      </w:r>
      <w:r w:rsidRPr="00F64027">
        <w:rPr>
          <w:rFonts w:cs="Arial"/>
          <w:szCs w:val="22"/>
        </w:rPr>
        <w:t>issues</w:t>
      </w:r>
      <w:r w:rsidRPr="00F64027">
        <w:rPr>
          <w:rFonts w:cs="Arial"/>
          <w:spacing w:val="27"/>
          <w:szCs w:val="22"/>
        </w:rPr>
        <w:t xml:space="preserve"> </w:t>
      </w:r>
      <w:r w:rsidRPr="00F64027">
        <w:rPr>
          <w:rFonts w:cs="Arial"/>
          <w:szCs w:val="22"/>
        </w:rPr>
        <w:t>not</w:t>
      </w:r>
      <w:r w:rsidRPr="00F64027">
        <w:rPr>
          <w:rFonts w:cs="Arial"/>
          <w:spacing w:val="15"/>
          <w:szCs w:val="22"/>
        </w:rPr>
        <w:t xml:space="preserve"> </w:t>
      </w:r>
      <w:r w:rsidRPr="00F64027">
        <w:rPr>
          <w:rFonts w:cs="Arial"/>
          <w:szCs w:val="22"/>
        </w:rPr>
        <w:t>related</w:t>
      </w:r>
      <w:r w:rsidRPr="00F64027">
        <w:rPr>
          <w:rFonts w:cs="Arial"/>
          <w:spacing w:val="20"/>
          <w:szCs w:val="22"/>
        </w:rPr>
        <w:t xml:space="preserve"> </w:t>
      </w:r>
      <w:r w:rsidRPr="00F64027">
        <w:rPr>
          <w:rFonts w:cs="Arial"/>
          <w:szCs w:val="22"/>
        </w:rPr>
        <w:t>to</w:t>
      </w:r>
      <w:r w:rsidRPr="00F64027">
        <w:rPr>
          <w:rFonts w:cs="Arial"/>
          <w:spacing w:val="20"/>
          <w:szCs w:val="22"/>
        </w:rPr>
        <w:t xml:space="preserve"> </w:t>
      </w:r>
      <w:r w:rsidRPr="00F64027">
        <w:rPr>
          <w:rFonts w:cs="Arial"/>
          <w:szCs w:val="22"/>
        </w:rPr>
        <w:t>Town</w:t>
      </w:r>
      <w:r w:rsidRPr="00F64027">
        <w:rPr>
          <w:rFonts w:cs="Arial"/>
          <w:spacing w:val="24"/>
          <w:szCs w:val="22"/>
        </w:rPr>
        <w:t xml:space="preserve"> </w:t>
      </w:r>
      <w:r w:rsidRPr="00F64027">
        <w:rPr>
          <w:rFonts w:cs="Arial"/>
          <w:spacing w:val="-1"/>
          <w:szCs w:val="22"/>
        </w:rPr>
        <w:t>business</w:t>
      </w:r>
      <w:r w:rsidRPr="00F64027">
        <w:rPr>
          <w:rFonts w:cs="Arial"/>
          <w:spacing w:val="11"/>
          <w:szCs w:val="22"/>
        </w:rPr>
        <w:t xml:space="preserve"> </w:t>
      </w:r>
      <w:r w:rsidRPr="00F64027">
        <w:rPr>
          <w:rFonts w:cs="Arial"/>
          <w:szCs w:val="22"/>
        </w:rPr>
        <w:t>or</w:t>
      </w:r>
      <w:r w:rsidRPr="00F64027">
        <w:rPr>
          <w:rFonts w:cs="Arial"/>
          <w:spacing w:val="25"/>
          <w:w w:val="103"/>
          <w:szCs w:val="22"/>
        </w:rPr>
        <w:t xml:space="preserve"> </w:t>
      </w:r>
      <w:r w:rsidRPr="00F64027">
        <w:rPr>
          <w:rFonts w:cs="Arial"/>
          <w:spacing w:val="1"/>
          <w:szCs w:val="22"/>
        </w:rPr>
        <w:t>within</w:t>
      </w:r>
      <w:r w:rsidRPr="00F64027">
        <w:rPr>
          <w:rFonts w:cs="Arial"/>
          <w:spacing w:val="10"/>
          <w:szCs w:val="22"/>
        </w:rPr>
        <w:t xml:space="preserve"> </w:t>
      </w:r>
      <w:r w:rsidRPr="00F64027">
        <w:rPr>
          <w:rFonts w:cs="Arial"/>
          <w:szCs w:val="22"/>
        </w:rPr>
        <w:t>the</w:t>
      </w:r>
      <w:r w:rsidRPr="00F64027">
        <w:rPr>
          <w:rFonts w:cs="Arial"/>
          <w:spacing w:val="10"/>
          <w:szCs w:val="22"/>
        </w:rPr>
        <w:t xml:space="preserve"> </w:t>
      </w:r>
      <w:r w:rsidR="004F4975" w:rsidRPr="00F64027">
        <w:rPr>
          <w:rFonts w:cs="Arial"/>
          <w:szCs w:val="22"/>
        </w:rPr>
        <w:t xml:space="preserve">jurisdictional </w:t>
      </w:r>
      <w:r w:rsidR="004F4975" w:rsidRPr="00F64027">
        <w:rPr>
          <w:rFonts w:cs="Arial"/>
          <w:spacing w:val="13"/>
          <w:szCs w:val="22"/>
        </w:rPr>
        <w:t>purview</w:t>
      </w:r>
      <w:r w:rsidRPr="00F64027">
        <w:rPr>
          <w:rFonts w:cs="Arial"/>
          <w:spacing w:val="24"/>
          <w:szCs w:val="22"/>
        </w:rPr>
        <w:t xml:space="preserve"> </w:t>
      </w:r>
      <w:r w:rsidRPr="00F64027">
        <w:rPr>
          <w:rFonts w:cs="Arial"/>
          <w:szCs w:val="22"/>
        </w:rPr>
        <w:t>of</w:t>
      </w:r>
      <w:r w:rsidRPr="00F64027">
        <w:rPr>
          <w:rFonts w:cs="Arial"/>
          <w:spacing w:val="17"/>
          <w:szCs w:val="22"/>
        </w:rPr>
        <w:t xml:space="preserve"> </w:t>
      </w:r>
      <w:r w:rsidRPr="00F64027">
        <w:rPr>
          <w:rFonts w:cs="Arial"/>
          <w:szCs w:val="22"/>
        </w:rPr>
        <w:t>the</w:t>
      </w:r>
      <w:r w:rsidRPr="00F64027">
        <w:rPr>
          <w:rFonts w:cs="Arial"/>
          <w:spacing w:val="28"/>
          <w:szCs w:val="22"/>
        </w:rPr>
        <w:t xml:space="preserve"> </w:t>
      </w:r>
      <w:r w:rsidRPr="00F64027">
        <w:rPr>
          <w:rFonts w:cs="Arial"/>
          <w:szCs w:val="22"/>
        </w:rPr>
        <w:t>Town</w:t>
      </w:r>
      <w:r w:rsidRPr="00F64027">
        <w:rPr>
          <w:rFonts w:cs="Arial"/>
          <w:spacing w:val="47"/>
          <w:szCs w:val="22"/>
        </w:rPr>
        <w:t xml:space="preserve"> </w:t>
      </w:r>
      <w:r w:rsidRPr="00F64027">
        <w:rPr>
          <w:rFonts w:cs="Arial"/>
          <w:szCs w:val="22"/>
        </w:rPr>
        <w:t>may</w:t>
      </w:r>
      <w:r w:rsidRPr="00F64027">
        <w:rPr>
          <w:rFonts w:cs="Arial"/>
          <w:spacing w:val="21"/>
          <w:szCs w:val="22"/>
        </w:rPr>
        <w:t xml:space="preserve"> </w:t>
      </w:r>
      <w:r w:rsidRPr="00F64027">
        <w:rPr>
          <w:rFonts w:cs="Arial"/>
          <w:szCs w:val="22"/>
        </w:rPr>
        <w:t>be</w:t>
      </w:r>
      <w:r w:rsidRPr="00F64027">
        <w:rPr>
          <w:rFonts w:cs="Arial"/>
          <w:spacing w:val="23"/>
          <w:szCs w:val="22"/>
        </w:rPr>
        <w:t xml:space="preserve"> </w:t>
      </w:r>
      <w:r w:rsidRPr="00F64027">
        <w:rPr>
          <w:rFonts w:cs="Arial"/>
          <w:szCs w:val="22"/>
        </w:rPr>
        <w:t>removed.</w:t>
      </w:r>
    </w:p>
    <w:p w14:paraId="7D108A0B" w14:textId="332D0727" w:rsidR="0004467D" w:rsidRPr="00F64027" w:rsidRDefault="0004467D" w:rsidP="00456777">
      <w:pPr>
        <w:pStyle w:val="BodyText"/>
        <w:widowControl w:val="0"/>
        <w:numPr>
          <w:ilvl w:val="0"/>
          <w:numId w:val="14"/>
        </w:numPr>
        <w:tabs>
          <w:tab w:val="left" w:pos="473"/>
        </w:tabs>
        <w:spacing w:before="187" w:line="256" w:lineRule="auto"/>
        <w:contextualSpacing/>
        <w:jc w:val="left"/>
        <w:rPr>
          <w:rFonts w:cs="Arial"/>
          <w:szCs w:val="22"/>
        </w:rPr>
      </w:pPr>
      <w:r w:rsidRPr="00F64027">
        <w:rPr>
          <w:rFonts w:cs="Arial"/>
          <w:szCs w:val="22"/>
        </w:rPr>
        <w:t>Site</w:t>
      </w:r>
      <w:r w:rsidRPr="00F64027">
        <w:rPr>
          <w:rFonts w:cs="Arial"/>
          <w:spacing w:val="23"/>
          <w:szCs w:val="22"/>
        </w:rPr>
        <w:t xml:space="preserve"> </w:t>
      </w:r>
      <w:r w:rsidR="004F4975" w:rsidRPr="00F64027">
        <w:rPr>
          <w:rFonts w:cs="Arial"/>
          <w:szCs w:val="22"/>
        </w:rPr>
        <w:t xml:space="preserve">administrators </w:t>
      </w:r>
      <w:r w:rsidR="004F4975" w:rsidRPr="00F64027">
        <w:rPr>
          <w:rFonts w:cs="Arial"/>
          <w:spacing w:val="3"/>
          <w:szCs w:val="22"/>
        </w:rPr>
        <w:t>representing</w:t>
      </w:r>
      <w:r w:rsidRPr="00F64027">
        <w:rPr>
          <w:rFonts w:cs="Arial"/>
          <w:spacing w:val="35"/>
          <w:szCs w:val="22"/>
        </w:rPr>
        <w:t xml:space="preserve"> </w:t>
      </w:r>
      <w:r w:rsidRPr="00F64027">
        <w:rPr>
          <w:rFonts w:cs="Arial"/>
          <w:szCs w:val="22"/>
        </w:rPr>
        <w:t>the</w:t>
      </w:r>
      <w:r w:rsidRPr="00F64027">
        <w:rPr>
          <w:rFonts w:cs="Arial"/>
          <w:spacing w:val="21"/>
          <w:szCs w:val="22"/>
        </w:rPr>
        <w:t xml:space="preserve"> </w:t>
      </w:r>
      <w:r w:rsidRPr="00F64027">
        <w:rPr>
          <w:rFonts w:cs="Arial"/>
          <w:szCs w:val="22"/>
        </w:rPr>
        <w:t>Town</w:t>
      </w:r>
      <w:r w:rsidRPr="00F64027">
        <w:rPr>
          <w:rFonts w:cs="Arial"/>
          <w:spacing w:val="24"/>
          <w:szCs w:val="22"/>
        </w:rPr>
        <w:t xml:space="preserve"> </w:t>
      </w:r>
      <w:r w:rsidRPr="00F64027">
        <w:rPr>
          <w:rFonts w:cs="Arial"/>
          <w:szCs w:val="22"/>
        </w:rPr>
        <w:t>via</w:t>
      </w:r>
      <w:r w:rsidRPr="00F64027">
        <w:rPr>
          <w:rFonts w:cs="Arial"/>
          <w:spacing w:val="19"/>
          <w:szCs w:val="22"/>
        </w:rPr>
        <w:t xml:space="preserve"> </w:t>
      </w:r>
      <w:r w:rsidRPr="00F64027">
        <w:rPr>
          <w:rFonts w:cs="Arial"/>
          <w:szCs w:val="22"/>
        </w:rPr>
        <w:t>Town</w:t>
      </w:r>
      <w:r w:rsidRPr="00F64027">
        <w:rPr>
          <w:rFonts w:cs="Arial"/>
          <w:spacing w:val="36"/>
          <w:szCs w:val="22"/>
        </w:rPr>
        <w:t xml:space="preserve"> </w:t>
      </w:r>
      <w:r w:rsidR="008A3727">
        <w:rPr>
          <w:rFonts w:cs="Arial"/>
          <w:szCs w:val="22"/>
        </w:rPr>
        <w:t>s</w:t>
      </w:r>
      <w:r w:rsidRPr="00F64027">
        <w:rPr>
          <w:rFonts w:cs="Arial"/>
          <w:szCs w:val="22"/>
        </w:rPr>
        <w:t>ocial</w:t>
      </w:r>
      <w:r w:rsidRPr="00F64027">
        <w:rPr>
          <w:rFonts w:cs="Arial"/>
          <w:spacing w:val="26"/>
          <w:szCs w:val="22"/>
        </w:rPr>
        <w:t xml:space="preserve"> </w:t>
      </w:r>
      <w:r w:rsidR="008A3727">
        <w:rPr>
          <w:rFonts w:cs="Arial"/>
          <w:szCs w:val="22"/>
        </w:rPr>
        <w:t>m</w:t>
      </w:r>
      <w:r w:rsidRPr="00F64027">
        <w:rPr>
          <w:rFonts w:cs="Arial"/>
          <w:szCs w:val="22"/>
        </w:rPr>
        <w:t>edia</w:t>
      </w:r>
      <w:r w:rsidRPr="00F64027">
        <w:rPr>
          <w:rFonts w:cs="Arial"/>
          <w:spacing w:val="21"/>
          <w:szCs w:val="22"/>
        </w:rPr>
        <w:t xml:space="preserve"> </w:t>
      </w:r>
      <w:r w:rsidRPr="00F64027">
        <w:rPr>
          <w:rFonts w:cs="Arial"/>
          <w:szCs w:val="22"/>
        </w:rPr>
        <w:t>sites</w:t>
      </w:r>
      <w:r w:rsidRPr="00F64027">
        <w:rPr>
          <w:rFonts w:cs="Arial"/>
          <w:spacing w:val="30"/>
          <w:szCs w:val="22"/>
        </w:rPr>
        <w:t xml:space="preserve"> </w:t>
      </w:r>
      <w:r w:rsidRPr="00F64027">
        <w:rPr>
          <w:rFonts w:cs="Arial"/>
          <w:szCs w:val="22"/>
        </w:rPr>
        <w:t>shall</w:t>
      </w:r>
      <w:r w:rsidRPr="00F64027">
        <w:rPr>
          <w:rFonts w:cs="Arial"/>
          <w:spacing w:val="12"/>
          <w:szCs w:val="22"/>
        </w:rPr>
        <w:t xml:space="preserve"> </w:t>
      </w:r>
      <w:r w:rsidR="00111649" w:rsidRPr="00F64027">
        <w:rPr>
          <w:rFonts w:cs="Arial"/>
          <w:szCs w:val="22"/>
        </w:rPr>
        <w:t xml:space="preserve">always </w:t>
      </w:r>
      <w:r w:rsidR="00111649" w:rsidRPr="00F64027">
        <w:rPr>
          <w:rFonts w:cs="Arial"/>
          <w:szCs w:val="22"/>
        </w:rPr>
        <w:lastRenderedPageBreak/>
        <w:t>conduct themselves</w:t>
      </w:r>
      <w:r w:rsidRPr="00F64027">
        <w:rPr>
          <w:rFonts w:cs="Arial"/>
          <w:spacing w:val="27"/>
          <w:szCs w:val="22"/>
        </w:rPr>
        <w:t xml:space="preserve"> </w:t>
      </w:r>
      <w:r w:rsidRPr="00F64027">
        <w:rPr>
          <w:rFonts w:cs="Arial"/>
          <w:szCs w:val="22"/>
        </w:rPr>
        <w:t>as</w:t>
      </w:r>
      <w:r w:rsidRPr="00F64027">
        <w:rPr>
          <w:rFonts w:cs="Arial"/>
          <w:spacing w:val="34"/>
          <w:szCs w:val="22"/>
        </w:rPr>
        <w:t xml:space="preserve"> </w:t>
      </w:r>
      <w:r w:rsidRPr="00F64027">
        <w:rPr>
          <w:rFonts w:cs="Arial"/>
          <w:szCs w:val="22"/>
        </w:rPr>
        <w:t>representatives</w:t>
      </w:r>
      <w:r w:rsidRPr="00F64027">
        <w:rPr>
          <w:rFonts w:cs="Arial"/>
          <w:spacing w:val="36"/>
          <w:szCs w:val="22"/>
        </w:rPr>
        <w:t xml:space="preserve"> </w:t>
      </w:r>
      <w:r w:rsidRPr="00F64027">
        <w:rPr>
          <w:rFonts w:cs="Arial"/>
          <w:szCs w:val="22"/>
        </w:rPr>
        <w:t>of</w:t>
      </w:r>
      <w:r w:rsidRPr="00F64027">
        <w:rPr>
          <w:rFonts w:cs="Arial"/>
          <w:spacing w:val="10"/>
          <w:szCs w:val="22"/>
        </w:rPr>
        <w:t xml:space="preserve"> </w:t>
      </w:r>
      <w:r w:rsidRPr="00F64027">
        <w:rPr>
          <w:rFonts w:cs="Arial"/>
          <w:szCs w:val="22"/>
        </w:rPr>
        <w:t>the</w:t>
      </w:r>
      <w:r w:rsidRPr="00F64027">
        <w:rPr>
          <w:rFonts w:cs="Arial"/>
          <w:spacing w:val="21"/>
          <w:szCs w:val="22"/>
        </w:rPr>
        <w:t xml:space="preserve"> </w:t>
      </w:r>
      <w:r w:rsidRPr="00F64027">
        <w:rPr>
          <w:rFonts w:cs="Arial"/>
          <w:szCs w:val="22"/>
        </w:rPr>
        <w:t>Town</w:t>
      </w:r>
      <w:r w:rsidRPr="00F64027">
        <w:rPr>
          <w:rFonts w:cs="Arial"/>
          <w:spacing w:val="45"/>
          <w:szCs w:val="22"/>
        </w:rPr>
        <w:t xml:space="preserve"> </w:t>
      </w:r>
      <w:r w:rsidRPr="00F64027">
        <w:rPr>
          <w:rFonts w:cs="Arial"/>
          <w:szCs w:val="22"/>
        </w:rPr>
        <w:t>in</w:t>
      </w:r>
      <w:r w:rsidRPr="00F64027">
        <w:rPr>
          <w:rFonts w:cs="Arial"/>
          <w:spacing w:val="15"/>
          <w:szCs w:val="22"/>
        </w:rPr>
        <w:t xml:space="preserve"> </w:t>
      </w:r>
      <w:r w:rsidRPr="00F64027">
        <w:rPr>
          <w:rFonts w:cs="Arial"/>
          <w:szCs w:val="22"/>
        </w:rPr>
        <w:t>accordance</w:t>
      </w:r>
      <w:r w:rsidRPr="00F64027">
        <w:rPr>
          <w:rFonts w:cs="Arial"/>
          <w:spacing w:val="37"/>
          <w:szCs w:val="22"/>
        </w:rPr>
        <w:t xml:space="preserve"> </w:t>
      </w:r>
      <w:r w:rsidRPr="00F64027">
        <w:rPr>
          <w:rFonts w:cs="Arial"/>
          <w:szCs w:val="22"/>
        </w:rPr>
        <w:t>with</w:t>
      </w:r>
      <w:r w:rsidRPr="00F64027">
        <w:rPr>
          <w:rFonts w:cs="Arial"/>
          <w:spacing w:val="34"/>
          <w:szCs w:val="22"/>
        </w:rPr>
        <w:t xml:space="preserve"> </w:t>
      </w:r>
      <w:r w:rsidRPr="00F64027">
        <w:rPr>
          <w:rFonts w:cs="Arial"/>
          <w:szCs w:val="22"/>
        </w:rPr>
        <w:t>all</w:t>
      </w:r>
      <w:r w:rsidRPr="00F64027">
        <w:rPr>
          <w:rFonts w:cs="Arial"/>
          <w:spacing w:val="7"/>
          <w:szCs w:val="22"/>
        </w:rPr>
        <w:t xml:space="preserve"> </w:t>
      </w:r>
      <w:r w:rsidRPr="00F64027">
        <w:rPr>
          <w:rFonts w:cs="Arial"/>
          <w:szCs w:val="22"/>
        </w:rPr>
        <w:t>Town</w:t>
      </w:r>
      <w:r w:rsidRPr="00F64027">
        <w:rPr>
          <w:rFonts w:cs="Arial"/>
          <w:w w:val="103"/>
          <w:szCs w:val="22"/>
        </w:rPr>
        <w:t xml:space="preserve"> </w:t>
      </w:r>
      <w:r w:rsidRPr="00F64027">
        <w:rPr>
          <w:rFonts w:cs="Arial"/>
          <w:spacing w:val="-3"/>
          <w:szCs w:val="22"/>
        </w:rPr>
        <w:t>rules,</w:t>
      </w:r>
      <w:r w:rsidRPr="00F64027">
        <w:rPr>
          <w:rFonts w:cs="Arial"/>
          <w:spacing w:val="42"/>
          <w:szCs w:val="22"/>
        </w:rPr>
        <w:t xml:space="preserve"> </w:t>
      </w:r>
      <w:r w:rsidRPr="00F64027">
        <w:rPr>
          <w:rFonts w:cs="Arial"/>
          <w:szCs w:val="22"/>
        </w:rPr>
        <w:t>regulations</w:t>
      </w:r>
      <w:r w:rsidRPr="00F64027">
        <w:rPr>
          <w:rFonts w:cs="Arial"/>
          <w:spacing w:val="36"/>
          <w:szCs w:val="22"/>
        </w:rPr>
        <w:t xml:space="preserve"> </w:t>
      </w:r>
      <w:r w:rsidRPr="00F64027">
        <w:rPr>
          <w:rFonts w:cs="Arial"/>
          <w:szCs w:val="22"/>
        </w:rPr>
        <w:t>and</w:t>
      </w:r>
      <w:r w:rsidRPr="00F64027">
        <w:rPr>
          <w:rFonts w:cs="Arial"/>
          <w:spacing w:val="41"/>
          <w:szCs w:val="22"/>
        </w:rPr>
        <w:t xml:space="preserve"> </w:t>
      </w:r>
      <w:r w:rsidRPr="00F64027">
        <w:rPr>
          <w:rFonts w:cs="Arial"/>
          <w:szCs w:val="22"/>
        </w:rPr>
        <w:t>policies.</w:t>
      </w:r>
    </w:p>
    <w:p w14:paraId="79A42160" w14:textId="5F942E13" w:rsidR="0004467D" w:rsidRPr="00F64027" w:rsidRDefault="0004467D" w:rsidP="00456777">
      <w:pPr>
        <w:pStyle w:val="BodyText"/>
        <w:widowControl w:val="0"/>
        <w:numPr>
          <w:ilvl w:val="0"/>
          <w:numId w:val="14"/>
        </w:numPr>
        <w:tabs>
          <w:tab w:val="left" w:pos="466"/>
        </w:tabs>
        <w:spacing w:before="176" w:line="259" w:lineRule="auto"/>
        <w:contextualSpacing/>
        <w:jc w:val="left"/>
        <w:rPr>
          <w:rFonts w:cs="Arial"/>
          <w:szCs w:val="22"/>
        </w:rPr>
      </w:pPr>
      <w:r w:rsidRPr="00F64027">
        <w:rPr>
          <w:rFonts w:cs="Arial"/>
          <w:szCs w:val="22"/>
        </w:rPr>
        <w:t>This</w:t>
      </w:r>
      <w:r w:rsidRPr="00F64027">
        <w:rPr>
          <w:rFonts w:cs="Arial"/>
          <w:spacing w:val="22"/>
          <w:szCs w:val="22"/>
        </w:rPr>
        <w:t xml:space="preserve"> </w:t>
      </w:r>
      <w:r w:rsidR="00A04B01" w:rsidRPr="00F64027">
        <w:rPr>
          <w:rFonts w:cs="Arial"/>
          <w:szCs w:val="22"/>
        </w:rPr>
        <w:t>social media Policy</w:t>
      </w:r>
      <w:r w:rsidRPr="00F64027">
        <w:rPr>
          <w:rFonts w:cs="Arial"/>
          <w:spacing w:val="24"/>
          <w:szCs w:val="22"/>
        </w:rPr>
        <w:t xml:space="preserve"> </w:t>
      </w:r>
      <w:r w:rsidRPr="00F64027">
        <w:rPr>
          <w:rFonts w:cs="Arial"/>
          <w:szCs w:val="22"/>
        </w:rPr>
        <w:t>may</w:t>
      </w:r>
      <w:r w:rsidRPr="00F64027">
        <w:rPr>
          <w:rFonts w:cs="Arial"/>
          <w:spacing w:val="19"/>
          <w:szCs w:val="22"/>
        </w:rPr>
        <w:t xml:space="preserve"> </w:t>
      </w:r>
      <w:r w:rsidRPr="00F64027">
        <w:rPr>
          <w:rFonts w:cs="Arial"/>
          <w:szCs w:val="22"/>
        </w:rPr>
        <w:t>be</w:t>
      </w:r>
      <w:r w:rsidRPr="00F64027">
        <w:rPr>
          <w:rFonts w:cs="Arial"/>
          <w:spacing w:val="26"/>
          <w:szCs w:val="22"/>
        </w:rPr>
        <w:t xml:space="preserve"> </w:t>
      </w:r>
      <w:r w:rsidRPr="00F64027">
        <w:rPr>
          <w:rFonts w:cs="Arial"/>
          <w:szCs w:val="22"/>
        </w:rPr>
        <w:t>updated</w:t>
      </w:r>
      <w:r w:rsidRPr="00F64027">
        <w:rPr>
          <w:rFonts w:cs="Arial"/>
          <w:spacing w:val="17"/>
          <w:szCs w:val="22"/>
        </w:rPr>
        <w:t xml:space="preserve"> </w:t>
      </w:r>
      <w:r w:rsidRPr="00F64027">
        <w:rPr>
          <w:rFonts w:cs="Arial"/>
          <w:szCs w:val="22"/>
        </w:rPr>
        <w:t>from</w:t>
      </w:r>
      <w:r w:rsidRPr="00F64027">
        <w:rPr>
          <w:rFonts w:cs="Arial"/>
          <w:spacing w:val="24"/>
          <w:szCs w:val="22"/>
        </w:rPr>
        <w:t xml:space="preserve"> </w:t>
      </w:r>
      <w:r w:rsidRPr="00F64027">
        <w:rPr>
          <w:rFonts w:cs="Arial"/>
          <w:szCs w:val="22"/>
        </w:rPr>
        <w:t>time</w:t>
      </w:r>
      <w:r w:rsidRPr="00F64027">
        <w:rPr>
          <w:rFonts w:cs="Arial"/>
          <w:spacing w:val="24"/>
          <w:szCs w:val="22"/>
        </w:rPr>
        <w:t xml:space="preserve"> </w:t>
      </w:r>
      <w:r w:rsidRPr="00F64027">
        <w:rPr>
          <w:rFonts w:cs="Arial"/>
          <w:szCs w:val="22"/>
        </w:rPr>
        <w:t>to</w:t>
      </w:r>
      <w:r w:rsidRPr="00F64027">
        <w:rPr>
          <w:rFonts w:cs="Arial"/>
          <w:spacing w:val="21"/>
          <w:szCs w:val="22"/>
        </w:rPr>
        <w:t xml:space="preserve"> </w:t>
      </w:r>
      <w:r w:rsidRPr="00F64027">
        <w:rPr>
          <w:rFonts w:cs="Arial"/>
          <w:szCs w:val="22"/>
        </w:rPr>
        <w:t>time</w:t>
      </w:r>
      <w:r w:rsidRPr="00F64027">
        <w:rPr>
          <w:rFonts w:cs="Arial"/>
          <w:spacing w:val="32"/>
          <w:szCs w:val="22"/>
        </w:rPr>
        <w:t xml:space="preserve"> </w:t>
      </w:r>
      <w:r w:rsidRPr="00F64027">
        <w:rPr>
          <w:rFonts w:cs="Arial"/>
          <w:szCs w:val="22"/>
        </w:rPr>
        <w:t>and</w:t>
      </w:r>
      <w:r w:rsidRPr="00F64027">
        <w:rPr>
          <w:rFonts w:cs="Arial"/>
          <w:spacing w:val="19"/>
          <w:szCs w:val="22"/>
        </w:rPr>
        <w:t xml:space="preserve"> </w:t>
      </w:r>
      <w:r w:rsidRPr="00F64027">
        <w:rPr>
          <w:rFonts w:cs="Arial"/>
          <w:szCs w:val="22"/>
        </w:rPr>
        <w:t>amended</w:t>
      </w:r>
      <w:r w:rsidRPr="00F64027">
        <w:rPr>
          <w:rFonts w:cs="Arial"/>
          <w:spacing w:val="38"/>
          <w:szCs w:val="22"/>
        </w:rPr>
        <w:t xml:space="preserve"> </w:t>
      </w:r>
      <w:r w:rsidRPr="00F64027">
        <w:rPr>
          <w:rFonts w:cs="Arial"/>
          <w:szCs w:val="22"/>
        </w:rPr>
        <w:t>at</w:t>
      </w:r>
      <w:r w:rsidRPr="00F64027">
        <w:rPr>
          <w:rFonts w:cs="Arial"/>
          <w:spacing w:val="6"/>
          <w:szCs w:val="22"/>
        </w:rPr>
        <w:t xml:space="preserve"> </w:t>
      </w:r>
      <w:r w:rsidRPr="00F64027">
        <w:rPr>
          <w:rFonts w:cs="Arial"/>
          <w:szCs w:val="22"/>
        </w:rPr>
        <w:t>the</w:t>
      </w:r>
      <w:r w:rsidRPr="00F64027">
        <w:rPr>
          <w:rFonts w:cs="Arial"/>
          <w:spacing w:val="24"/>
          <w:w w:val="103"/>
          <w:szCs w:val="22"/>
        </w:rPr>
        <w:t xml:space="preserve"> </w:t>
      </w:r>
      <w:r w:rsidRPr="00F64027">
        <w:rPr>
          <w:rFonts w:cs="Arial"/>
          <w:szCs w:val="22"/>
        </w:rPr>
        <w:t>discretion</w:t>
      </w:r>
      <w:r w:rsidRPr="00F64027">
        <w:rPr>
          <w:rFonts w:cs="Arial"/>
          <w:spacing w:val="45"/>
          <w:szCs w:val="22"/>
        </w:rPr>
        <w:t xml:space="preserve"> </w:t>
      </w:r>
      <w:r w:rsidRPr="00F64027">
        <w:rPr>
          <w:rFonts w:cs="Arial"/>
          <w:szCs w:val="22"/>
        </w:rPr>
        <w:t>of</w:t>
      </w:r>
      <w:r w:rsidRPr="00F64027">
        <w:rPr>
          <w:rFonts w:cs="Arial"/>
          <w:spacing w:val="13"/>
          <w:szCs w:val="22"/>
        </w:rPr>
        <w:t xml:space="preserve"> </w:t>
      </w:r>
      <w:r w:rsidRPr="00F64027">
        <w:rPr>
          <w:rFonts w:cs="Arial"/>
          <w:szCs w:val="22"/>
        </w:rPr>
        <w:t>the</w:t>
      </w:r>
      <w:r w:rsidRPr="00F64027">
        <w:rPr>
          <w:rFonts w:cs="Arial"/>
          <w:spacing w:val="41"/>
          <w:szCs w:val="22"/>
        </w:rPr>
        <w:t xml:space="preserve"> </w:t>
      </w:r>
      <w:r w:rsidR="00A04B01">
        <w:rPr>
          <w:rFonts w:cs="Arial"/>
          <w:szCs w:val="22"/>
        </w:rPr>
        <w:t>Town Manager</w:t>
      </w:r>
      <w:r w:rsidRPr="00F64027">
        <w:rPr>
          <w:rFonts w:cs="Arial"/>
          <w:szCs w:val="22"/>
        </w:rPr>
        <w:t>.</w:t>
      </w:r>
    </w:p>
    <w:p w14:paraId="28A1567D" w14:textId="77777777" w:rsidR="0004467D" w:rsidRPr="00F64027" w:rsidRDefault="0004467D" w:rsidP="00F64027">
      <w:pPr>
        <w:rPr>
          <w:rFonts w:eastAsia="Arial" w:cs="Arial"/>
          <w:szCs w:val="22"/>
        </w:rPr>
      </w:pPr>
    </w:p>
    <w:p w14:paraId="507FC191" w14:textId="77777777" w:rsidR="006136EE" w:rsidRPr="00F64027" w:rsidRDefault="0004467D" w:rsidP="008B2265">
      <w:pPr>
        <w:pStyle w:val="Heading8"/>
        <w:rPr>
          <w:w w:val="105"/>
        </w:rPr>
      </w:pPr>
      <w:bookmarkStart w:id="73" w:name="_Toc179875813"/>
      <w:bookmarkStart w:id="74" w:name="_Toc179876858"/>
      <w:bookmarkStart w:id="75" w:name="_Toc179876957"/>
      <w:r w:rsidRPr="00F64027">
        <w:rPr>
          <w:w w:val="105"/>
        </w:rPr>
        <w:t>Content</w:t>
      </w:r>
      <w:r w:rsidRPr="00F64027">
        <w:rPr>
          <w:spacing w:val="-31"/>
          <w:w w:val="105"/>
        </w:rPr>
        <w:t xml:space="preserve"> </w:t>
      </w:r>
      <w:r w:rsidRPr="00F64027">
        <w:rPr>
          <w:w w:val="105"/>
        </w:rPr>
        <w:t>Policy</w:t>
      </w:r>
      <w:bookmarkEnd w:id="73"/>
      <w:bookmarkEnd w:id="74"/>
      <w:bookmarkEnd w:id="75"/>
    </w:p>
    <w:p w14:paraId="42B12635" w14:textId="3828E6E2" w:rsidR="0004467D" w:rsidRPr="009D45B6" w:rsidRDefault="0004467D" w:rsidP="008B2265">
      <w:bookmarkStart w:id="76" w:name="_Toc179875814"/>
      <w:bookmarkStart w:id="77" w:name="_Toc179876859"/>
      <w:bookmarkStart w:id="78" w:name="_Toc179876958"/>
      <w:r w:rsidRPr="009D45B6">
        <w:t>Content</w:t>
      </w:r>
      <w:r w:rsidRPr="009D45B6">
        <w:rPr>
          <w:spacing w:val="30"/>
        </w:rPr>
        <w:t xml:space="preserve"> </w:t>
      </w:r>
      <w:r w:rsidRPr="009D45B6">
        <w:t>perceived</w:t>
      </w:r>
      <w:r w:rsidRPr="009D45B6">
        <w:rPr>
          <w:spacing w:val="21"/>
        </w:rPr>
        <w:t xml:space="preserve"> </w:t>
      </w:r>
      <w:r w:rsidRPr="009D45B6">
        <w:t>as</w:t>
      </w:r>
      <w:r w:rsidRPr="009D45B6">
        <w:rPr>
          <w:spacing w:val="27"/>
        </w:rPr>
        <w:t xml:space="preserve"> </w:t>
      </w:r>
      <w:r w:rsidRPr="009D45B6">
        <w:t>containing</w:t>
      </w:r>
      <w:r w:rsidRPr="009D45B6">
        <w:rPr>
          <w:spacing w:val="25"/>
        </w:rPr>
        <w:t xml:space="preserve"> </w:t>
      </w:r>
      <w:r w:rsidRPr="009D45B6">
        <w:t>any</w:t>
      </w:r>
      <w:r w:rsidRPr="009D45B6">
        <w:rPr>
          <w:spacing w:val="31"/>
        </w:rPr>
        <w:t xml:space="preserve"> </w:t>
      </w:r>
      <w:r w:rsidRPr="009D45B6">
        <w:t>of</w:t>
      </w:r>
      <w:r w:rsidRPr="009D45B6">
        <w:rPr>
          <w:spacing w:val="20"/>
        </w:rPr>
        <w:t xml:space="preserve"> </w:t>
      </w:r>
      <w:r w:rsidRPr="009D45B6">
        <w:t>the</w:t>
      </w:r>
      <w:r w:rsidRPr="009D45B6">
        <w:rPr>
          <w:spacing w:val="25"/>
        </w:rPr>
        <w:t xml:space="preserve"> </w:t>
      </w:r>
      <w:r w:rsidRPr="009D45B6">
        <w:t>following,</w:t>
      </w:r>
      <w:r w:rsidRPr="009D45B6">
        <w:rPr>
          <w:spacing w:val="43"/>
        </w:rPr>
        <w:t xml:space="preserve"> </w:t>
      </w:r>
      <w:r w:rsidRPr="009D45B6">
        <w:t>but</w:t>
      </w:r>
      <w:r w:rsidRPr="009D45B6">
        <w:rPr>
          <w:spacing w:val="19"/>
        </w:rPr>
        <w:t xml:space="preserve"> </w:t>
      </w:r>
      <w:r w:rsidRPr="009D45B6">
        <w:t>not</w:t>
      </w:r>
      <w:r w:rsidRPr="009D45B6">
        <w:rPr>
          <w:spacing w:val="19"/>
        </w:rPr>
        <w:t xml:space="preserve"> </w:t>
      </w:r>
      <w:r w:rsidRPr="009D45B6">
        <w:t>limited</w:t>
      </w:r>
      <w:r w:rsidRPr="009D45B6">
        <w:rPr>
          <w:spacing w:val="8"/>
        </w:rPr>
        <w:t xml:space="preserve"> </w:t>
      </w:r>
      <w:r w:rsidRPr="009D45B6">
        <w:t>to,</w:t>
      </w:r>
      <w:r w:rsidRPr="009D45B6">
        <w:rPr>
          <w:spacing w:val="28"/>
        </w:rPr>
        <w:t xml:space="preserve"> </w:t>
      </w:r>
      <w:r w:rsidRPr="009D45B6">
        <w:t>inappropriate</w:t>
      </w:r>
      <w:r w:rsidRPr="009D45B6">
        <w:rPr>
          <w:spacing w:val="29"/>
          <w:w w:val="102"/>
        </w:rPr>
        <w:t xml:space="preserve"> </w:t>
      </w:r>
      <w:r w:rsidRPr="009D45B6">
        <w:t>forms</w:t>
      </w:r>
      <w:r w:rsidRPr="009D45B6">
        <w:rPr>
          <w:spacing w:val="37"/>
        </w:rPr>
        <w:t xml:space="preserve"> </w:t>
      </w:r>
      <w:r w:rsidRPr="009D45B6">
        <w:t>of</w:t>
      </w:r>
      <w:r w:rsidRPr="009D45B6">
        <w:rPr>
          <w:spacing w:val="16"/>
        </w:rPr>
        <w:t xml:space="preserve"> </w:t>
      </w:r>
      <w:r w:rsidRPr="009D45B6">
        <w:t>content</w:t>
      </w:r>
      <w:r w:rsidRPr="009D45B6">
        <w:rPr>
          <w:spacing w:val="27"/>
        </w:rPr>
        <w:t xml:space="preserve"> </w:t>
      </w:r>
      <w:r w:rsidRPr="009D45B6">
        <w:t>shall</w:t>
      </w:r>
      <w:r w:rsidRPr="009D45B6">
        <w:rPr>
          <w:spacing w:val="30"/>
        </w:rPr>
        <w:t xml:space="preserve"> </w:t>
      </w:r>
      <w:r w:rsidRPr="009D45B6">
        <w:t>not</w:t>
      </w:r>
      <w:r w:rsidRPr="009D45B6">
        <w:rPr>
          <w:spacing w:val="6"/>
        </w:rPr>
        <w:t xml:space="preserve"> </w:t>
      </w:r>
      <w:r w:rsidRPr="009D45B6">
        <w:t>be</w:t>
      </w:r>
      <w:r w:rsidRPr="009D45B6">
        <w:rPr>
          <w:spacing w:val="14"/>
        </w:rPr>
        <w:t xml:space="preserve"> </w:t>
      </w:r>
      <w:r w:rsidRPr="009D45B6">
        <w:t>permitted</w:t>
      </w:r>
      <w:r w:rsidRPr="009D45B6">
        <w:rPr>
          <w:spacing w:val="28"/>
        </w:rPr>
        <w:t xml:space="preserve"> </w:t>
      </w:r>
      <w:r w:rsidRPr="009D45B6">
        <w:t>on</w:t>
      </w:r>
      <w:r w:rsidRPr="009D45B6">
        <w:rPr>
          <w:spacing w:val="6"/>
        </w:rPr>
        <w:t xml:space="preserve"> </w:t>
      </w:r>
      <w:r w:rsidRPr="009D45B6">
        <w:t>Town</w:t>
      </w:r>
      <w:r w:rsidRPr="009D45B6">
        <w:rPr>
          <w:spacing w:val="43"/>
        </w:rPr>
        <w:t xml:space="preserve"> </w:t>
      </w:r>
      <w:r w:rsidRPr="009D45B6">
        <w:t>Social</w:t>
      </w:r>
      <w:r w:rsidRPr="009D45B6">
        <w:rPr>
          <w:spacing w:val="31"/>
        </w:rPr>
        <w:t xml:space="preserve"> </w:t>
      </w:r>
      <w:r w:rsidRPr="009D45B6">
        <w:t>Media</w:t>
      </w:r>
      <w:r w:rsidRPr="009D45B6">
        <w:rPr>
          <w:spacing w:val="13"/>
        </w:rPr>
        <w:t xml:space="preserve"> </w:t>
      </w:r>
      <w:r w:rsidRPr="009D45B6">
        <w:t>sites</w:t>
      </w:r>
      <w:r w:rsidRPr="009D45B6">
        <w:rPr>
          <w:spacing w:val="30"/>
        </w:rPr>
        <w:t xml:space="preserve"> </w:t>
      </w:r>
      <w:r w:rsidRPr="009D45B6">
        <w:t>and</w:t>
      </w:r>
      <w:r w:rsidRPr="009D45B6">
        <w:rPr>
          <w:spacing w:val="24"/>
        </w:rPr>
        <w:t xml:space="preserve"> </w:t>
      </w:r>
      <w:r w:rsidRPr="009D45B6">
        <w:t>is</w:t>
      </w:r>
      <w:r w:rsidRPr="009D45B6">
        <w:rPr>
          <w:spacing w:val="4"/>
        </w:rPr>
        <w:t xml:space="preserve"> </w:t>
      </w:r>
      <w:r w:rsidRPr="009D45B6">
        <w:t>subject</w:t>
      </w:r>
      <w:r w:rsidRPr="009D45B6">
        <w:rPr>
          <w:spacing w:val="15"/>
        </w:rPr>
        <w:t xml:space="preserve"> </w:t>
      </w:r>
      <w:r w:rsidRPr="009D45B6">
        <w:t>to</w:t>
      </w:r>
      <w:r w:rsidRPr="009D45B6">
        <w:rPr>
          <w:w w:val="102"/>
        </w:rPr>
        <w:t xml:space="preserve"> </w:t>
      </w:r>
      <w:r w:rsidRPr="009D45B6">
        <w:t>removal</w:t>
      </w:r>
      <w:r w:rsidRPr="009D45B6">
        <w:rPr>
          <w:spacing w:val="28"/>
        </w:rPr>
        <w:t xml:space="preserve"> </w:t>
      </w:r>
      <w:r w:rsidRPr="009D45B6">
        <w:t>and/or</w:t>
      </w:r>
      <w:r w:rsidRPr="009D45B6">
        <w:rPr>
          <w:spacing w:val="37"/>
        </w:rPr>
        <w:t xml:space="preserve"> </w:t>
      </w:r>
      <w:r w:rsidRPr="009D45B6">
        <w:rPr>
          <w:spacing w:val="-1"/>
        </w:rPr>
        <w:t>restriction</w:t>
      </w:r>
      <w:r w:rsidRPr="009D45B6">
        <w:rPr>
          <w:spacing w:val="33"/>
        </w:rPr>
        <w:t xml:space="preserve"> </w:t>
      </w:r>
      <w:r w:rsidRPr="009D45B6">
        <w:t>by</w:t>
      </w:r>
      <w:r w:rsidRPr="009D45B6">
        <w:rPr>
          <w:spacing w:val="12"/>
        </w:rPr>
        <w:t xml:space="preserve"> the Town </w:t>
      </w:r>
      <w:r w:rsidR="00111649" w:rsidRPr="009D45B6">
        <w:rPr>
          <w:spacing w:val="12"/>
        </w:rPr>
        <w:t>Manager,</w:t>
      </w:r>
      <w:r w:rsidRPr="009D45B6">
        <w:rPr>
          <w:spacing w:val="12"/>
        </w:rPr>
        <w:t xml:space="preserve"> </w:t>
      </w:r>
      <w:r w:rsidRPr="009D45B6">
        <w:t>site</w:t>
      </w:r>
      <w:r w:rsidRPr="009D45B6">
        <w:rPr>
          <w:spacing w:val="34"/>
        </w:rPr>
        <w:t xml:space="preserve"> </w:t>
      </w:r>
      <w:r w:rsidRPr="009D45B6">
        <w:t>administrators,</w:t>
      </w:r>
      <w:r w:rsidRPr="009D45B6">
        <w:rPr>
          <w:spacing w:val="46"/>
        </w:rPr>
        <w:t xml:space="preserve"> </w:t>
      </w:r>
      <w:r w:rsidRPr="009D45B6">
        <w:t>or</w:t>
      </w:r>
      <w:r w:rsidRPr="009D45B6">
        <w:rPr>
          <w:spacing w:val="16"/>
        </w:rPr>
        <w:t xml:space="preserve"> </w:t>
      </w:r>
      <w:r w:rsidRPr="009D45B6">
        <w:t>their</w:t>
      </w:r>
      <w:r w:rsidRPr="009D45B6">
        <w:rPr>
          <w:spacing w:val="39"/>
        </w:rPr>
        <w:t xml:space="preserve"> </w:t>
      </w:r>
      <w:r w:rsidRPr="009D45B6">
        <w:t>designees:</w:t>
      </w:r>
      <w:bookmarkEnd w:id="76"/>
      <w:bookmarkEnd w:id="77"/>
      <w:bookmarkEnd w:id="78"/>
    </w:p>
    <w:p w14:paraId="2113A562" w14:textId="77777777" w:rsidR="0004467D" w:rsidRPr="009D45B6" w:rsidRDefault="0004467D" w:rsidP="00F64027">
      <w:pPr>
        <w:rPr>
          <w:rFonts w:eastAsia="Arial" w:cs="Arial"/>
          <w:szCs w:val="22"/>
        </w:rPr>
      </w:pPr>
    </w:p>
    <w:p w14:paraId="09BC6A2F" w14:textId="4A474DE0" w:rsidR="0004467D" w:rsidRPr="00F64027" w:rsidRDefault="0004467D" w:rsidP="00456777">
      <w:pPr>
        <w:pStyle w:val="BodyText"/>
        <w:widowControl w:val="0"/>
        <w:numPr>
          <w:ilvl w:val="0"/>
          <w:numId w:val="15"/>
        </w:numPr>
        <w:tabs>
          <w:tab w:val="left" w:pos="819"/>
          <w:tab w:val="left" w:pos="8640"/>
        </w:tabs>
        <w:spacing w:before="72" w:line="252" w:lineRule="auto"/>
        <w:jc w:val="left"/>
        <w:rPr>
          <w:rFonts w:cs="Arial"/>
          <w:szCs w:val="22"/>
        </w:rPr>
      </w:pPr>
      <w:r w:rsidRPr="00F64027">
        <w:rPr>
          <w:rFonts w:cs="Arial"/>
          <w:szCs w:val="22"/>
        </w:rPr>
        <w:t>Content</w:t>
      </w:r>
      <w:r w:rsidRPr="00F64027">
        <w:rPr>
          <w:rFonts w:cs="Arial"/>
          <w:spacing w:val="30"/>
          <w:szCs w:val="22"/>
        </w:rPr>
        <w:t xml:space="preserve"> </w:t>
      </w:r>
      <w:r w:rsidRPr="00F64027">
        <w:rPr>
          <w:rFonts w:cs="Arial"/>
          <w:szCs w:val="22"/>
        </w:rPr>
        <w:t>not</w:t>
      </w:r>
      <w:r w:rsidRPr="00F64027">
        <w:rPr>
          <w:rFonts w:cs="Arial"/>
          <w:spacing w:val="17"/>
          <w:szCs w:val="22"/>
        </w:rPr>
        <w:t xml:space="preserve"> </w:t>
      </w:r>
      <w:r w:rsidRPr="00F64027">
        <w:rPr>
          <w:rFonts w:cs="Arial"/>
          <w:szCs w:val="22"/>
        </w:rPr>
        <w:t>related</w:t>
      </w:r>
      <w:r w:rsidRPr="00F64027">
        <w:rPr>
          <w:rFonts w:cs="Arial"/>
          <w:spacing w:val="22"/>
          <w:szCs w:val="22"/>
        </w:rPr>
        <w:t xml:space="preserve"> </w:t>
      </w:r>
      <w:r w:rsidRPr="00F64027">
        <w:rPr>
          <w:rFonts w:cs="Arial"/>
          <w:szCs w:val="22"/>
        </w:rPr>
        <w:t>to</w:t>
      </w:r>
      <w:r w:rsidRPr="00F64027">
        <w:rPr>
          <w:rFonts w:cs="Arial"/>
          <w:spacing w:val="14"/>
          <w:szCs w:val="22"/>
        </w:rPr>
        <w:t xml:space="preserve"> </w:t>
      </w:r>
      <w:r w:rsidRPr="00F64027">
        <w:rPr>
          <w:rFonts w:cs="Arial"/>
          <w:szCs w:val="22"/>
        </w:rPr>
        <w:t>the</w:t>
      </w:r>
      <w:r w:rsidRPr="00F64027">
        <w:rPr>
          <w:rFonts w:cs="Arial"/>
          <w:spacing w:val="22"/>
          <w:szCs w:val="22"/>
        </w:rPr>
        <w:t xml:space="preserve"> </w:t>
      </w:r>
      <w:r w:rsidRPr="00F64027">
        <w:rPr>
          <w:rFonts w:cs="Arial"/>
          <w:szCs w:val="22"/>
        </w:rPr>
        <w:t>original</w:t>
      </w:r>
      <w:r w:rsidRPr="00F64027">
        <w:rPr>
          <w:rFonts w:cs="Arial"/>
          <w:spacing w:val="2"/>
          <w:szCs w:val="22"/>
        </w:rPr>
        <w:t xml:space="preserve"> </w:t>
      </w:r>
      <w:r w:rsidRPr="00F64027">
        <w:rPr>
          <w:rFonts w:cs="Arial"/>
          <w:szCs w:val="22"/>
        </w:rPr>
        <w:t>topic</w:t>
      </w:r>
      <w:r w:rsidRPr="00F64027">
        <w:rPr>
          <w:rFonts w:cs="Arial"/>
          <w:spacing w:val="28"/>
          <w:szCs w:val="22"/>
        </w:rPr>
        <w:t xml:space="preserve"> </w:t>
      </w:r>
      <w:r w:rsidRPr="00F64027">
        <w:rPr>
          <w:rFonts w:cs="Arial"/>
          <w:szCs w:val="22"/>
        </w:rPr>
        <w:t>or</w:t>
      </w:r>
      <w:r w:rsidRPr="00F64027">
        <w:rPr>
          <w:rFonts w:cs="Arial"/>
          <w:spacing w:val="15"/>
          <w:szCs w:val="22"/>
        </w:rPr>
        <w:t xml:space="preserve"> </w:t>
      </w:r>
      <w:r w:rsidRPr="00F64027">
        <w:rPr>
          <w:rFonts w:cs="Arial"/>
          <w:szCs w:val="22"/>
        </w:rPr>
        <w:t>to</w:t>
      </w:r>
      <w:r w:rsidRPr="00F64027">
        <w:rPr>
          <w:rFonts w:cs="Arial"/>
          <w:spacing w:val="22"/>
          <w:szCs w:val="22"/>
        </w:rPr>
        <w:t xml:space="preserve"> </w:t>
      </w:r>
      <w:r w:rsidRPr="00F64027">
        <w:rPr>
          <w:rFonts w:cs="Arial"/>
          <w:szCs w:val="22"/>
        </w:rPr>
        <w:t>the</w:t>
      </w:r>
      <w:r w:rsidRPr="00F64027">
        <w:rPr>
          <w:rFonts w:cs="Arial"/>
          <w:spacing w:val="34"/>
          <w:szCs w:val="22"/>
        </w:rPr>
        <w:t xml:space="preserve"> </w:t>
      </w:r>
      <w:r w:rsidRPr="00F64027">
        <w:rPr>
          <w:rFonts w:cs="Arial"/>
          <w:szCs w:val="22"/>
        </w:rPr>
        <w:t>business</w:t>
      </w:r>
      <w:r w:rsidRPr="00F64027">
        <w:rPr>
          <w:rFonts w:cs="Arial"/>
          <w:spacing w:val="29"/>
          <w:szCs w:val="22"/>
        </w:rPr>
        <w:t xml:space="preserve"> </w:t>
      </w:r>
      <w:r w:rsidRPr="00F64027">
        <w:rPr>
          <w:rFonts w:cs="Arial"/>
          <w:szCs w:val="22"/>
        </w:rPr>
        <w:t>of</w:t>
      </w:r>
      <w:r w:rsidRPr="00F64027">
        <w:rPr>
          <w:rFonts w:cs="Arial"/>
          <w:spacing w:val="12"/>
          <w:szCs w:val="22"/>
        </w:rPr>
        <w:t xml:space="preserve"> </w:t>
      </w:r>
      <w:r w:rsidRPr="00F64027">
        <w:rPr>
          <w:rFonts w:cs="Arial"/>
          <w:szCs w:val="22"/>
        </w:rPr>
        <w:t>the</w:t>
      </w:r>
      <w:r w:rsidRPr="00F64027">
        <w:rPr>
          <w:rFonts w:cs="Arial"/>
          <w:spacing w:val="14"/>
          <w:szCs w:val="22"/>
        </w:rPr>
        <w:t xml:space="preserve"> </w:t>
      </w:r>
      <w:r w:rsidRPr="00F64027">
        <w:rPr>
          <w:rFonts w:cs="Arial"/>
          <w:szCs w:val="22"/>
        </w:rPr>
        <w:t>Town,</w:t>
      </w:r>
      <w:r w:rsidRPr="00F64027">
        <w:rPr>
          <w:rFonts w:cs="Arial"/>
          <w:spacing w:val="43"/>
          <w:szCs w:val="22"/>
        </w:rPr>
        <w:t xml:space="preserve"> </w:t>
      </w:r>
      <w:r w:rsidRPr="00F64027">
        <w:rPr>
          <w:rFonts w:cs="Arial"/>
          <w:szCs w:val="22"/>
        </w:rPr>
        <w:t>including</w:t>
      </w:r>
      <w:r w:rsidRPr="00F64027">
        <w:rPr>
          <w:rFonts w:cs="Arial"/>
          <w:spacing w:val="24"/>
          <w:w w:val="105"/>
          <w:szCs w:val="22"/>
        </w:rPr>
        <w:t xml:space="preserve"> </w:t>
      </w:r>
      <w:r w:rsidRPr="00F64027">
        <w:rPr>
          <w:rFonts w:cs="Arial"/>
          <w:szCs w:val="22"/>
        </w:rPr>
        <w:t>random</w:t>
      </w:r>
      <w:r w:rsidRPr="00F64027">
        <w:rPr>
          <w:rFonts w:cs="Arial"/>
          <w:spacing w:val="37"/>
          <w:szCs w:val="22"/>
        </w:rPr>
        <w:t xml:space="preserve"> </w:t>
      </w:r>
      <w:r w:rsidRPr="00F64027">
        <w:rPr>
          <w:rFonts w:cs="Arial"/>
          <w:szCs w:val="22"/>
        </w:rPr>
        <w:t>or</w:t>
      </w:r>
      <w:r w:rsidRPr="00F64027">
        <w:rPr>
          <w:rFonts w:cs="Arial"/>
          <w:spacing w:val="41"/>
          <w:szCs w:val="22"/>
        </w:rPr>
        <w:t xml:space="preserve"> </w:t>
      </w:r>
      <w:r w:rsidRPr="00F64027">
        <w:rPr>
          <w:rFonts w:cs="Arial"/>
          <w:spacing w:val="-1"/>
          <w:szCs w:val="22"/>
        </w:rPr>
        <w:t>unintelligible</w:t>
      </w:r>
      <w:r w:rsidRPr="00F64027">
        <w:rPr>
          <w:rFonts w:cs="Arial"/>
          <w:spacing w:val="33"/>
          <w:szCs w:val="22"/>
        </w:rPr>
        <w:t xml:space="preserve"> </w:t>
      </w:r>
      <w:r w:rsidRPr="00F64027">
        <w:rPr>
          <w:rFonts w:cs="Arial"/>
          <w:szCs w:val="22"/>
        </w:rPr>
        <w:t>comments;</w:t>
      </w:r>
      <w:r w:rsidRPr="00F64027">
        <w:rPr>
          <w:rFonts w:cs="Arial"/>
          <w:noProof/>
          <w:szCs w:val="22"/>
        </w:rPr>
        <mc:AlternateContent>
          <mc:Choice Requires="wpg">
            <w:drawing>
              <wp:anchor distT="0" distB="0" distL="114300" distR="114300" simplePos="0" relativeHeight="251660288" behindDoc="0" locked="0" layoutInCell="1" allowOverlap="1" wp14:anchorId="2149DE14" wp14:editId="29D95D2A">
                <wp:simplePos x="0" y="0"/>
                <wp:positionH relativeFrom="page">
                  <wp:posOffset>7747000</wp:posOffset>
                </wp:positionH>
                <wp:positionV relativeFrom="page">
                  <wp:posOffset>763270</wp:posOffset>
                </wp:positionV>
                <wp:extent cx="20955" cy="9290685"/>
                <wp:effectExtent l="3175" t="1270" r="4445" b="444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 cy="9290685"/>
                          <a:chOff x="12200" y="1202"/>
                          <a:chExt cx="33" cy="14631"/>
                        </a:xfrm>
                      </wpg:grpSpPr>
                      <wpg:grpSp>
                        <wpg:cNvPr id="4" name="Group 5"/>
                        <wpg:cNvGrpSpPr>
                          <a:grpSpLocks/>
                        </wpg:cNvGrpSpPr>
                        <wpg:grpSpPr bwMode="auto">
                          <a:xfrm>
                            <a:off x="12226" y="1210"/>
                            <a:ext cx="2" cy="8828"/>
                            <a:chOff x="12226" y="1210"/>
                            <a:chExt cx="2" cy="8828"/>
                          </a:xfrm>
                        </wpg:grpSpPr>
                        <wps:wsp>
                          <wps:cNvPr id="5" name="Freeform 6"/>
                          <wps:cNvSpPr>
                            <a:spLocks/>
                          </wps:cNvSpPr>
                          <wps:spPr bwMode="auto">
                            <a:xfrm>
                              <a:off x="12226" y="1210"/>
                              <a:ext cx="2" cy="8828"/>
                            </a:xfrm>
                            <a:custGeom>
                              <a:avLst/>
                              <a:gdLst>
                                <a:gd name="T0" fmla="+- 0 10037 1210"/>
                                <a:gd name="T1" fmla="*/ 10037 h 8828"/>
                                <a:gd name="T2" fmla="+- 0 1210 1210"/>
                                <a:gd name="T3" fmla="*/ 1210 h 8828"/>
                              </a:gdLst>
                              <a:ahLst/>
                              <a:cxnLst>
                                <a:cxn ang="0">
                                  <a:pos x="0" y="T1"/>
                                </a:cxn>
                                <a:cxn ang="0">
                                  <a:pos x="0" y="T3"/>
                                </a:cxn>
                              </a:cxnLst>
                              <a:rect l="0" t="0" r="r" b="b"/>
                              <a:pathLst>
                                <a:path h="8828">
                                  <a:moveTo>
                                    <a:pt x="0" y="882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3"/>
                        <wpg:cNvGrpSpPr>
                          <a:grpSpLocks/>
                        </wpg:cNvGrpSpPr>
                        <wpg:grpSpPr bwMode="auto">
                          <a:xfrm>
                            <a:off x="12208" y="4378"/>
                            <a:ext cx="2" cy="11448"/>
                            <a:chOff x="12208" y="4378"/>
                            <a:chExt cx="2" cy="11448"/>
                          </a:xfrm>
                        </wpg:grpSpPr>
                        <wps:wsp>
                          <wps:cNvPr id="7" name="Freeform 4"/>
                          <wps:cNvSpPr>
                            <a:spLocks/>
                          </wps:cNvSpPr>
                          <wps:spPr bwMode="auto">
                            <a:xfrm>
                              <a:off x="12208" y="4378"/>
                              <a:ext cx="2" cy="11448"/>
                            </a:xfrm>
                            <a:custGeom>
                              <a:avLst/>
                              <a:gdLst>
                                <a:gd name="T0" fmla="+- 0 15826 4378"/>
                                <a:gd name="T1" fmla="*/ 15826 h 11448"/>
                                <a:gd name="T2" fmla="+- 0 4378 4378"/>
                                <a:gd name="T3" fmla="*/ 4378 h 11448"/>
                              </a:gdLst>
                              <a:ahLst/>
                              <a:cxnLst>
                                <a:cxn ang="0">
                                  <a:pos x="0" y="T1"/>
                                </a:cxn>
                                <a:cxn ang="0">
                                  <a:pos x="0" y="T3"/>
                                </a:cxn>
                              </a:cxnLst>
                              <a:rect l="0" t="0" r="r" b="b"/>
                              <a:pathLst>
                                <a:path h="11448">
                                  <a:moveTo>
                                    <a:pt x="0" y="1144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566658" id="Group 2" o:spid="_x0000_s1026" style="position:absolute;margin-left:610pt;margin-top:60.1pt;width:1.65pt;height:731.55pt;z-index:251660288;mso-position-horizontal-relative:page;mso-position-vertical-relative:page" coordorigin="12200,1202" coordsize="33,1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">
                <v:group id="Group 5" o:spid="_x0000_s1027" style="position:absolute;left:12226;top:1210;width:2;height:8828" coordorigin="12226,1210" coordsize="2,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28" style="position:absolute;left:12226;top:1210;width:2;height:8828;visibility:visible;mso-wrap-style:square;v-text-anchor:top" coordsize="2,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" path="m,8827l,e" filled="f" strokeweight=".72pt">
                    <v:path arrowok="t" o:connecttype="custom" o:connectlocs="0,10037;0,1210" o:connectangles="0,0"/>
                  </v:shape>
                </v:group>
                <v:group id="Group 3" o:spid="_x0000_s1029" style="position:absolute;left:12208;top:4378;width:2;height:11448" coordorigin="12208,4378" coordsize="2,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 o:spid="_x0000_s1030" style="position:absolute;left:12208;top:4378;width:2;height:11448;visibility:visible;mso-wrap-style:square;v-text-anchor:top" coordsize="2,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" path="m,11448l,e" filled="f" strokeweight=".72pt">
                    <v:path arrowok="t" o:connecttype="custom" o:connectlocs="0,15826;0,4378" o:connectangles="0,0"/>
                  </v:shape>
                </v:group>
                <w10:wrap anchorx="page" anchory="page"/>
              </v:group>
            </w:pict>
          </mc:Fallback>
        </mc:AlternateContent>
      </w:r>
      <w:r w:rsidRPr="00F64027">
        <w:rPr>
          <w:rFonts w:cs="Arial"/>
          <w:szCs w:val="22"/>
        </w:rPr>
        <w:t xml:space="preserve"> Profane,</w:t>
      </w:r>
      <w:r w:rsidRPr="00F64027">
        <w:rPr>
          <w:rFonts w:cs="Arial"/>
          <w:spacing w:val="18"/>
          <w:szCs w:val="22"/>
        </w:rPr>
        <w:t xml:space="preserve"> </w:t>
      </w:r>
      <w:r w:rsidRPr="00F64027">
        <w:rPr>
          <w:rFonts w:cs="Arial"/>
          <w:szCs w:val="22"/>
        </w:rPr>
        <w:t>obscene,</w:t>
      </w:r>
      <w:r w:rsidRPr="00F64027">
        <w:rPr>
          <w:rFonts w:cs="Arial"/>
          <w:spacing w:val="31"/>
          <w:szCs w:val="22"/>
        </w:rPr>
        <w:t xml:space="preserve"> </w:t>
      </w:r>
      <w:r w:rsidRPr="00F64027">
        <w:rPr>
          <w:rFonts w:cs="Arial"/>
          <w:szCs w:val="22"/>
        </w:rPr>
        <w:t>violent</w:t>
      </w:r>
      <w:r w:rsidRPr="00F64027">
        <w:rPr>
          <w:rFonts w:cs="Arial"/>
          <w:spacing w:val="44"/>
          <w:szCs w:val="22"/>
        </w:rPr>
        <w:t xml:space="preserve"> </w:t>
      </w:r>
      <w:r w:rsidRPr="00F64027">
        <w:rPr>
          <w:rFonts w:cs="Arial"/>
          <w:szCs w:val="22"/>
        </w:rPr>
        <w:t>or</w:t>
      </w:r>
      <w:r w:rsidRPr="00F64027">
        <w:rPr>
          <w:rFonts w:cs="Arial"/>
          <w:spacing w:val="35"/>
          <w:szCs w:val="22"/>
        </w:rPr>
        <w:t xml:space="preserve"> </w:t>
      </w:r>
      <w:r w:rsidRPr="00F64027">
        <w:rPr>
          <w:rFonts w:cs="Arial"/>
          <w:szCs w:val="22"/>
        </w:rPr>
        <w:t>pornographic</w:t>
      </w:r>
      <w:r w:rsidRPr="00F64027">
        <w:rPr>
          <w:rFonts w:cs="Arial"/>
          <w:spacing w:val="47"/>
          <w:szCs w:val="22"/>
        </w:rPr>
        <w:t xml:space="preserve"> </w:t>
      </w:r>
      <w:r w:rsidRPr="00F64027">
        <w:rPr>
          <w:rFonts w:cs="Arial"/>
          <w:szCs w:val="22"/>
        </w:rPr>
        <w:t>content</w:t>
      </w:r>
      <w:r w:rsidRPr="00F64027">
        <w:rPr>
          <w:rFonts w:cs="Arial"/>
          <w:spacing w:val="35"/>
          <w:szCs w:val="22"/>
        </w:rPr>
        <w:t xml:space="preserve"> </w:t>
      </w:r>
      <w:r w:rsidRPr="00F64027">
        <w:rPr>
          <w:rFonts w:cs="Arial"/>
          <w:szCs w:val="22"/>
        </w:rPr>
        <w:t>and/or</w:t>
      </w:r>
      <w:r w:rsidRPr="00F64027">
        <w:rPr>
          <w:rFonts w:cs="Arial"/>
          <w:spacing w:val="34"/>
          <w:szCs w:val="22"/>
        </w:rPr>
        <w:t xml:space="preserve"> </w:t>
      </w:r>
      <w:r w:rsidR="00111649" w:rsidRPr="00F64027">
        <w:rPr>
          <w:rFonts w:cs="Arial"/>
          <w:szCs w:val="22"/>
        </w:rPr>
        <w:t>language.</w:t>
      </w:r>
    </w:p>
    <w:p w14:paraId="1C424ECA" w14:textId="08D9A193" w:rsidR="0004467D" w:rsidRPr="00F64027" w:rsidRDefault="0004467D" w:rsidP="00456777">
      <w:pPr>
        <w:pStyle w:val="BodyText"/>
        <w:widowControl w:val="0"/>
        <w:numPr>
          <w:ilvl w:val="0"/>
          <w:numId w:val="15"/>
        </w:numPr>
        <w:tabs>
          <w:tab w:val="left" w:pos="860"/>
          <w:tab w:val="left" w:pos="8640"/>
        </w:tabs>
        <w:spacing w:before="13" w:line="252" w:lineRule="auto"/>
        <w:jc w:val="left"/>
        <w:rPr>
          <w:rFonts w:cs="Arial"/>
          <w:szCs w:val="22"/>
        </w:rPr>
      </w:pPr>
      <w:r w:rsidRPr="00F64027">
        <w:rPr>
          <w:rFonts w:cs="Arial"/>
          <w:szCs w:val="22"/>
        </w:rPr>
        <w:t>Content</w:t>
      </w:r>
      <w:r w:rsidRPr="00F64027">
        <w:rPr>
          <w:rFonts w:cs="Arial"/>
          <w:spacing w:val="24"/>
          <w:szCs w:val="22"/>
        </w:rPr>
        <w:t xml:space="preserve"> </w:t>
      </w:r>
      <w:r w:rsidRPr="00F64027">
        <w:rPr>
          <w:rFonts w:cs="Arial"/>
          <w:szCs w:val="22"/>
        </w:rPr>
        <w:t>that</w:t>
      </w:r>
      <w:r w:rsidRPr="00F64027">
        <w:rPr>
          <w:rFonts w:cs="Arial"/>
          <w:spacing w:val="27"/>
          <w:szCs w:val="22"/>
        </w:rPr>
        <w:t xml:space="preserve"> </w:t>
      </w:r>
      <w:r w:rsidRPr="00F64027">
        <w:rPr>
          <w:rFonts w:cs="Arial"/>
          <w:szCs w:val="22"/>
        </w:rPr>
        <w:t>promotes,</w:t>
      </w:r>
      <w:r w:rsidRPr="00F64027">
        <w:rPr>
          <w:rFonts w:cs="Arial"/>
          <w:spacing w:val="18"/>
          <w:szCs w:val="22"/>
        </w:rPr>
        <w:t xml:space="preserve"> </w:t>
      </w:r>
      <w:r w:rsidRPr="00F64027">
        <w:rPr>
          <w:rFonts w:cs="Arial"/>
          <w:szCs w:val="22"/>
        </w:rPr>
        <w:t>fosters,</w:t>
      </w:r>
      <w:r w:rsidRPr="00F64027">
        <w:rPr>
          <w:rFonts w:cs="Arial"/>
          <w:spacing w:val="42"/>
          <w:szCs w:val="22"/>
        </w:rPr>
        <w:t xml:space="preserve"> </w:t>
      </w:r>
      <w:r w:rsidRPr="00F64027">
        <w:rPr>
          <w:rFonts w:cs="Arial"/>
          <w:szCs w:val="22"/>
        </w:rPr>
        <w:t>or</w:t>
      </w:r>
      <w:r w:rsidRPr="00F64027">
        <w:rPr>
          <w:rFonts w:cs="Arial"/>
          <w:spacing w:val="25"/>
          <w:szCs w:val="22"/>
        </w:rPr>
        <w:t xml:space="preserve"> </w:t>
      </w:r>
      <w:r w:rsidRPr="00F64027">
        <w:rPr>
          <w:rFonts w:cs="Arial"/>
          <w:szCs w:val="22"/>
        </w:rPr>
        <w:t>perpetuates</w:t>
      </w:r>
      <w:r w:rsidRPr="00F64027">
        <w:rPr>
          <w:rFonts w:cs="Arial"/>
          <w:spacing w:val="34"/>
          <w:szCs w:val="22"/>
        </w:rPr>
        <w:t xml:space="preserve"> </w:t>
      </w:r>
      <w:r w:rsidRPr="00F64027">
        <w:rPr>
          <w:rFonts w:cs="Arial"/>
          <w:szCs w:val="22"/>
        </w:rPr>
        <w:t>discrimination</w:t>
      </w:r>
      <w:r w:rsidRPr="00F64027">
        <w:rPr>
          <w:rFonts w:cs="Arial"/>
          <w:spacing w:val="35"/>
          <w:szCs w:val="22"/>
        </w:rPr>
        <w:t xml:space="preserve"> </w:t>
      </w:r>
      <w:r w:rsidR="005F6DDA" w:rsidRPr="00F64027">
        <w:rPr>
          <w:rFonts w:cs="Arial"/>
          <w:szCs w:val="22"/>
        </w:rPr>
        <w:t>based on</w:t>
      </w:r>
      <w:r w:rsidRPr="00F64027">
        <w:rPr>
          <w:rFonts w:cs="Arial"/>
          <w:spacing w:val="26"/>
          <w:w w:val="103"/>
          <w:szCs w:val="22"/>
        </w:rPr>
        <w:t xml:space="preserve"> </w:t>
      </w:r>
      <w:r w:rsidRPr="00F64027">
        <w:rPr>
          <w:rFonts w:cs="Arial"/>
          <w:szCs w:val="22"/>
        </w:rPr>
        <w:t>race,</w:t>
      </w:r>
      <w:r w:rsidRPr="00F64027">
        <w:rPr>
          <w:rFonts w:cs="Arial"/>
          <w:spacing w:val="21"/>
          <w:szCs w:val="22"/>
        </w:rPr>
        <w:t xml:space="preserve"> </w:t>
      </w:r>
      <w:r w:rsidRPr="00F64027">
        <w:rPr>
          <w:rFonts w:cs="Arial"/>
          <w:spacing w:val="-1"/>
          <w:szCs w:val="22"/>
        </w:rPr>
        <w:t>color,</w:t>
      </w:r>
      <w:r w:rsidRPr="00F64027">
        <w:rPr>
          <w:rFonts w:cs="Arial"/>
          <w:spacing w:val="37"/>
          <w:szCs w:val="22"/>
        </w:rPr>
        <w:t xml:space="preserve"> </w:t>
      </w:r>
      <w:r w:rsidRPr="00F64027">
        <w:rPr>
          <w:rFonts w:cs="Arial"/>
          <w:szCs w:val="22"/>
        </w:rPr>
        <w:t>national</w:t>
      </w:r>
      <w:r w:rsidRPr="00F64027">
        <w:rPr>
          <w:rFonts w:cs="Arial"/>
          <w:spacing w:val="26"/>
          <w:szCs w:val="22"/>
        </w:rPr>
        <w:t xml:space="preserve"> </w:t>
      </w:r>
      <w:r w:rsidRPr="00F64027">
        <w:rPr>
          <w:rFonts w:cs="Arial"/>
          <w:szCs w:val="22"/>
        </w:rPr>
        <w:t>origin,</w:t>
      </w:r>
      <w:r w:rsidRPr="00F64027">
        <w:rPr>
          <w:rFonts w:cs="Arial"/>
          <w:spacing w:val="36"/>
          <w:szCs w:val="22"/>
        </w:rPr>
        <w:t xml:space="preserve"> </w:t>
      </w:r>
      <w:r w:rsidRPr="00F64027">
        <w:rPr>
          <w:rFonts w:cs="Arial"/>
          <w:szCs w:val="22"/>
        </w:rPr>
        <w:t>sex,</w:t>
      </w:r>
      <w:r w:rsidRPr="00F64027">
        <w:rPr>
          <w:rFonts w:cs="Arial"/>
          <w:spacing w:val="21"/>
          <w:szCs w:val="22"/>
        </w:rPr>
        <w:t xml:space="preserve"> </w:t>
      </w:r>
      <w:r w:rsidRPr="00F64027">
        <w:rPr>
          <w:rFonts w:cs="Arial"/>
          <w:szCs w:val="22"/>
        </w:rPr>
        <w:t>gender,</w:t>
      </w:r>
      <w:r w:rsidRPr="00F64027">
        <w:rPr>
          <w:rFonts w:cs="Arial"/>
          <w:spacing w:val="39"/>
          <w:szCs w:val="22"/>
        </w:rPr>
        <w:t xml:space="preserve"> </w:t>
      </w:r>
      <w:r w:rsidRPr="00F64027">
        <w:rPr>
          <w:rFonts w:cs="Arial"/>
          <w:szCs w:val="22"/>
        </w:rPr>
        <w:t>physical</w:t>
      </w:r>
      <w:r w:rsidRPr="00F64027">
        <w:rPr>
          <w:rFonts w:cs="Arial"/>
          <w:spacing w:val="21"/>
          <w:szCs w:val="22"/>
        </w:rPr>
        <w:t xml:space="preserve"> </w:t>
      </w:r>
      <w:r w:rsidRPr="00F64027">
        <w:rPr>
          <w:rFonts w:cs="Arial"/>
          <w:szCs w:val="22"/>
        </w:rPr>
        <w:t>and</w:t>
      </w:r>
      <w:r w:rsidRPr="00F64027">
        <w:rPr>
          <w:rFonts w:cs="Arial"/>
          <w:spacing w:val="32"/>
          <w:szCs w:val="22"/>
        </w:rPr>
        <w:t xml:space="preserve"> </w:t>
      </w:r>
      <w:r w:rsidRPr="00F64027">
        <w:rPr>
          <w:rFonts w:cs="Arial"/>
          <w:szCs w:val="22"/>
        </w:rPr>
        <w:t>mental</w:t>
      </w:r>
      <w:r w:rsidRPr="00F64027">
        <w:rPr>
          <w:rFonts w:cs="Arial"/>
          <w:spacing w:val="23"/>
          <w:szCs w:val="22"/>
        </w:rPr>
        <w:t xml:space="preserve"> </w:t>
      </w:r>
      <w:r w:rsidRPr="00F64027">
        <w:rPr>
          <w:rFonts w:cs="Arial"/>
          <w:szCs w:val="22"/>
        </w:rPr>
        <w:t>disability,</w:t>
      </w:r>
      <w:r w:rsidRPr="00F64027">
        <w:rPr>
          <w:rFonts w:cs="Arial"/>
          <w:spacing w:val="33"/>
          <w:szCs w:val="22"/>
        </w:rPr>
        <w:t xml:space="preserve"> </w:t>
      </w:r>
      <w:r w:rsidRPr="00F64027">
        <w:rPr>
          <w:rFonts w:cs="Arial"/>
          <w:szCs w:val="22"/>
        </w:rPr>
        <w:t>sexual</w:t>
      </w:r>
      <w:r w:rsidRPr="00F64027">
        <w:rPr>
          <w:rFonts w:cs="Arial"/>
          <w:spacing w:val="20"/>
          <w:w w:val="104"/>
          <w:szCs w:val="22"/>
        </w:rPr>
        <w:t xml:space="preserve"> </w:t>
      </w:r>
      <w:r w:rsidRPr="00F64027">
        <w:rPr>
          <w:rFonts w:cs="Arial"/>
          <w:szCs w:val="22"/>
        </w:rPr>
        <w:t>orientation,</w:t>
      </w:r>
      <w:r w:rsidRPr="00F64027">
        <w:rPr>
          <w:rFonts w:cs="Arial"/>
          <w:spacing w:val="50"/>
          <w:szCs w:val="22"/>
        </w:rPr>
        <w:t xml:space="preserve"> </w:t>
      </w:r>
      <w:r w:rsidRPr="00F64027">
        <w:rPr>
          <w:rFonts w:cs="Arial"/>
          <w:szCs w:val="22"/>
        </w:rPr>
        <w:t>religion,</w:t>
      </w:r>
      <w:r w:rsidRPr="00F64027">
        <w:rPr>
          <w:rFonts w:cs="Arial"/>
          <w:spacing w:val="12"/>
          <w:szCs w:val="22"/>
        </w:rPr>
        <w:t xml:space="preserve"> </w:t>
      </w:r>
      <w:r w:rsidRPr="00F64027">
        <w:rPr>
          <w:rFonts w:cs="Arial"/>
          <w:szCs w:val="22"/>
        </w:rPr>
        <w:t>age,</w:t>
      </w:r>
      <w:r w:rsidRPr="00F64027">
        <w:rPr>
          <w:rFonts w:cs="Arial"/>
          <w:spacing w:val="16"/>
          <w:szCs w:val="22"/>
        </w:rPr>
        <w:t xml:space="preserve"> </w:t>
      </w:r>
      <w:r w:rsidRPr="00F64027">
        <w:rPr>
          <w:rFonts w:cs="Arial"/>
          <w:szCs w:val="22"/>
        </w:rPr>
        <w:t>family</w:t>
      </w:r>
      <w:r w:rsidRPr="00F64027">
        <w:rPr>
          <w:rFonts w:cs="Arial"/>
          <w:spacing w:val="29"/>
          <w:szCs w:val="22"/>
        </w:rPr>
        <w:t xml:space="preserve"> </w:t>
      </w:r>
      <w:r w:rsidRPr="00F64027">
        <w:rPr>
          <w:rFonts w:cs="Arial"/>
          <w:szCs w:val="22"/>
        </w:rPr>
        <w:t>status,</w:t>
      </w:r>
      <w:r w:rsidRPr="00F64027">
        <w:rPr>
          <w:rFonts w:cs="Arial"/>
          <w:spacing w:val="41"/>
          <w:szCs w:val="22"/>
        </w:rPr>
        <w:t xml:space="preserve"> </w:t>
      </w:r>
      <w:r w:rsidRPr="00F64027">
        <w:rPr>
          <w:rFonts w:cs="Arial"/>
          <w:szCs w:val="22"/>
        </w:rPr>
        <w:t>military</w:t>
      </w:r>
      <w:r w:rsidRPr="00F64027">
        <w:rPr>
          <w:rFonts w:cs="Arial"/>
          <w:spacing w:val="16"/>
          <w:szCs w:val="22"/>
        </w:rPr>
        <w:t xml:space="preserve"> </w:t>
      </w:r>
      <w:r w:rsidR="00111649" w:rsidRPr="00F64027">
        <w:rPr>
          <w:rFonts w:cs="Arial"/>
          <w:szCs w:val="22"/>
        </w:rPr>
        <w:t>status,</w:t>
      </w:r>
      <w:r w:rsidR="00111649" w:rsidRPr="00F64027">
        <w:rPr>
          <w:rFonts w:cs="Arial"/>
          <w:spacing w:val="33"/>
          <w:szCs w:val="22"/>
        </w:rPr>
        <w:t xml:space="preserve"> </w:t>
      </w:r>
      <w:r w:rsidR="00111649" w:rsidRPr="00F64027">
        <w:rPr>
          <w:rFonts w:cs="Arial"/>
          <w:szCs w:val="22"/>
        </w:rPr>
        <w:t>or</w:t>
      </w:r>
      <w:r w:rsidR="006D257F" w:rsidRPr="00F64027">
        <w:rPr>
          <w:rFonts w:cs="Arial"/>
          <w:szCs w:val="22"/>
        </w:rPr>
        <w:t xml:space="preserve"> any other protected class</w:t>
      </w:r>
    </w:p>
    <w:p w14:paraId="36D55A53" w14:textId="5A33D752" w:rsidR="0004467D" w:rsidRPr="00F64027" w:rsidRDefault="0004467D" w:rsidP="00555016">
      <w:pPr>
        <w:pStyle w:val="BodyText"/>
        <w:widowControl w:val="0"/>
        <w:numPr>
          <w:ilvl w:val="0"/>
          <w:numId w:val="15"/>
        </w:numPr>
        <w:tabs>
          <w:tab w:val="left" w:pos="860"/>
          <w:tab w:val="left" w:pos="8640"/>
        </w:tabs>
        <w:spacing w:line="246" w:lineRule="exact"/>
        <w:jc w:val="left"/>
        <w:rPr>
          <w:rFonts w:cs="Arial"/>
          <w:szCs w:val="22"/>
        </w:rPr>
      </w:pPr>
      <w:r w:rsidRPr="00F64027">
        <w:rPr>
          <w:rFonts w:cs="Arial"/>
          <w:szCs w:val="22"/>
        </w:rPr>
        <w:t>Defamatory</w:t>
      </w:r>
      <w:r w:rsidRPr="00F64027">
        <w:rPr>
          <w:rFonts w:cs="Arial"/>
          <w:spacing w:val="43"/>
          <w:szCs w:val="22"/>
        </w:rPr>
        <w:t xml:space="preserve"> </w:t>
      </w:r>
      <w:r w:rsidRPr="00F64027">
        <w:rPr>
          <w:rFonts w:cs="Arial"/>
          <w:szCs w:val="22"/>
        </w:rPr>
        <w:t>or</w:t>
      </w:r>
      <w:r w:rsidRPr="00F64027">
        <w:rPr>
          <w:rFonts w:cs="Arial"/>
          <w:spacing w:val="37"/>
          <w:szCs w:val="22"/>
        </w:rPr>
        <w:t xml:space="preserve"> </w:t>
      </w:r>
      <w:r w:rsidRPr="00F64027">
        <w:rPr>
          <w:rFonts w:cs="Arial"/>
          <w:szCs w:val="22"/>
        </w:rPr>
        <w:t>personal</w:t>
      </w:r>
      <w:r w:rsidRPr="00F64027">
        <w:rPr>
          <w:rFonts w:cs="Arial"/>
          <w:spacing w:val="26"/>
          <w:szCs w:val="22"/>
        </w:rPr>
        <w:t xml:space="preserve"> </w:t>
      </w:r>
      <w:r w:rsidR="00111649" w:rsidRPr="00F64027">
        <w:rPr>
          <w:rFonts w:cs="Arial"/>
          <w:szCs w:val="22"/>
        </w:rPr>
        <w:t>attacks.</w:t>
      </w:r>
    </w:p>
    <w:p w14:paraId="31F6EBCF" w14:textId="2F439F88" w:rsidR="0004467D" w:rsidRPr="00F64027" w:rsidRDefault="0004467D" w:rsidP="00555016">
      <w:pPr>
        <w:pStyle w:val="BodyText"/>
        <w:widowControl w:val="0"/>
        <w:numPr>
          <w:ilvl w:val="0"/>
          <w:numId w:val="15"/>
        </w:numPr>
        <w:tabs>
          <w:tab w:val="left" w:pos="846"/>
          <w:tab w:val="left" w:pos="8640"/>
        </w:tabs>
        <w:spacing w:before="13"/>
        <w:jc w:val="left"/>
        <w:rPr>
          <w:rFonts w:cs="Arial"/>
          <w:szCs w:val="22"/>
        </w:rPr>
      </w:pPr>
      <w:r w:rsidRPr="00F64027">
        <w:rPr>
          <w:rFonts w:cs="Arial"/>
          <w:szCs w:val="22"/>
        </w:rPr>
        <w:t>Threats</w:t>
      </w:r>
      <w:r w:rsidRPr="00F64027">
        <w:rPr>
          <w:rFonts w:cs="Arial"/>
          <w:spacing w:val="33"/>
          <w:szCs w:val="22"/>
        </w:rPr>
        <w:t xml:space="preserve"> </w:t>
      </w:r>
      <w:r w:rsidRPr="00F64027">
        <w:rPr>
          <w:rFonts w:cs="Arial"/>
          <w:szCs w:val="22"/>
        </w:rPr>
        <w:t>to</w:t>
      </w:r>
      <w:r w:rsidRPr="00F64027">
        <w:rPr>
          <w:rFonts w:cs="Arial"/>
          <w:spacing w:val="21"/>
          <w:szCs w:val="22"/>
        </w:rPr>
        <w:t xml:space="preserve"> </w:t>
      </w:r>
      <w:r w:rsidRPr="00F64027">
        <w:rPr>
          <w:rFonts w:cs="Arial"/>
          <w:szCs w:val="22"/>
        </w:rPr>
        <w:t>any</w:t>
      </w:r>
      <w:r w:rsidRPr="00F64027">
        <w:rPr>
          <w:rFonts w:cs="Arial"/>
          <w:spacing w:val="30"/>
          <w:szCs w:val="22"/>
        </w:rPr>
        <w:t xml:space="preserve"> </w:t>
      </w:r>
      <w:r w:rsidRPr="00F64027">
        <w:rPr>
          <w:rFonts w:cs="Arial"/>
          <w:szCs w:val="22"/>
        </w:rPr>
        <w:t>person</w:t>
      </w:r>
      <w:r w:rsidRPr="00F64027">
        <w:rPr>
          <w:rFonts w:cs="Arial"/>
          <w:spacing w:val="20"/>
          <w:szCs w:val="22"/>
        </w:rPr>
        <w:t xml:space="preserve"> </w:t>
      </w:r>
      <w:r w:rsidRPr="00F64027">
        <w:rPr>
          <w:rFonts w:cs="Arial"/>
          <w:szCs w:val="22"/>
        </w:rPr>
        <w:t>or</w:t>
      </w:r>
      <w:r w:rsidRPr="00F64027">
        <w:rPr>
          <w:rFonts w:cs="Arial"/>
          <w:spacing w:val="29"/>
          <w:szCs w:val="22"/>
        </w:rPr>
        <w:t xml:space="preserve"> </w:t>
      </w:r>
      <w:r w:rsidR="00111649" w:rsidRPr="00F64027">
        <w:rPr>
          <w:rFonts w:cs="Arial"/>
          <w:szCs w:val="22"/>
        </w:rPr>
        <w:t>organization.</w:t>
      </w:r>
    </w:p>
    <w:p w14:paraId="68C12CE1" w14:textId="0F096131" w:rsidR="0004467D" w:rsidRPr="00F64027" w:rsidRDefault="0004467D" w:rsidP="00555016">
      <w:pPr>
        <w:pStyle w:val="BodyText"/>
        <w:widowControl w:val="0"/>
        <w:numPr>
          <w:ilvl w:val="0"/>
          <w:numId w:val="15"/>
        </w:numPr>
        <w:tabs>
          <w:tab w:val="left" w:pos="853"/>
          <w:tab w:val="left" w:pos="8640"/>
        </w:tabs>
        <w:spacing w:before="13" w:line="252" w:lineRule="auto"/>
        <w:jc w:val="left"/>
        <w:rPr>
          <w:rFonts w:cs="Arial"/>
          <w:szCs w:val="22"/>
        </w:rPr>
      </w:pPr>
      <w:r w:rsidRPr="00F64027">
        <w:rPr>
          <w:rFonts w:cs="Arial"/>
          <w:szCs w:val="22"/>
        </w:rPr>
        <w:t>Content</w:t>
      </w:r>
      <w:r w:rsidRPr="00F64027">
        <w:rPr>
          <w:rFonts w:cs="Arial"/>
          <w:spacing w:val="29"/>
          <w:szCs w:val="22"/>
        </w:rPr>
        <w:t xml:space="preserve"> </w:t>
      </w:r>
      <w:r w:rsidRPr="00F64027">
        <w:rPr>
          <w:rFonts w:cs="Arial"/>
          <w:spacing w:val="-8"/>
          <w:szCs w:val="22"/>
        </w:rPr>
        <w:t>i</w:t>
      </w:r>
      <w:r w:rsidRPr="00F64027">
        <w:rPr>
          <w:rFonts w:cs="Arial"/>
          <w:spacing w:val="-12"/>
          <w:szCs w:val="22"/>
        </w:rPr>
        <w:t>n</w:t>
      </w:r>
      <w:r w:rsidRPr="00F64027">
        <w:rPr>
          <w:rFonts w:cs="Arial"/>
          <w:spacing w:val="15"/>
          <w:szCs w:val="22"/>
        </w:rPr>
        <w:t xml:space="preserve"> </w:t>
      </w:r>
      <w:r w:rsidRPr="00F64027">
        <w:rPr>
          <w:rFonts w:cs="Arial"/>
          <w:szCs w:val="22"/>
        </w:rPr>
        <w:t>support</w:t>
      </w:r>
      <w:r w:rsidRPr="00F64027">
        <w:rPr>
          <w:rFonts w:cs="Arial"/>
          <w:spacing w:val="32"/>
          <w:szCs w:val="22"/>
        </w:rPr>
        <w:t xml:space="preserve"> </w:t>
      </w:r>
      <w:r w:rsidRPr="00F64027">
        <w:rPr>
          <w:rFonts w:cs="Arial"/>
          <w:szCs w:val="22"/>
        </w:rPr>
        <w:t>of,</w:t>
      </w:r>
      <w:r w:rsidRPr="00F64027">
        <w:rPr>
          <w:rFonts w:cs="Arial"/>
          <w:spacing w:val="21"/>
          <w:szCs w:val="22"/>
        </w:rPr>
        <w:t xml:space="preserve"> </w:t>
      </w:r>
      <w:r w:rsidRPr="00F64027">
        <w:rPr>
          <w:rFonts w:cs="Arial"/>
          <w:szCs w:val="22"/>
        </w:rPr>
        <w:t>or</w:t>
      </w:r>
      <w:r w:rsidRPr="00F64027">
        <w:rPr>
          <w:rFonts w:cs="Arial"/>
          <w:spacing w:val="21"/>
          <w:szCs w:val="22"/>
        </w:rPr>
        <w:t xml:space="preserve"> </w:t>
      </w:r>
      <w:r w:rsidRPr="00F64027">
        <w:rPr>
          <w:rFonts w:cs="Arial"/>
          <w:szCs w:val="22"/>
        </w:rPr>
        <w:t>opposition</w:t>
      </w:r>
      <w:r w:rsidRPr="00F64027">
        <w:rPr>
          <w:rFonts w:cs="Arial"/>
          <w:spacing w:val="28"/>
          <w:szCs w:val="22"/>
        </w:rPr>
        <w:t xml:space="preserve"> </w:t>
      </w:r>
      <w:r w:rsidRPr="00F64027">
        <w:rPr>
          <w:rFonts w:cs="Arial"/>
          <w:szCs w:val="22"/>
        </w:rPr>
        <w:t>to,</w:t>
      </w:r>
      <w:r w:rsidRPr="00F64027">
        <w:rPr>
          <w:rFonts w:cs="Arial"/>
          <w:spacing w:val="26"/>
          <w:szCs w:val="22"/>
        </w:rPr>
        <w:t xml:space="preserve"> </w:t>
      </w:r>
      <w:r w:rsidRPr="00F64027">
        <w:rPr>
          <w:rFonts w:cs="Arial"/>
          <w:szCs w:val="22"/>
        </w:rPr>
        <w:t>any</w:t>
      </w:r>
      <w:r w:rsidRPr="00F64027">
        <w:rPr>
          <w:rFonts w:cs="Arial"/>
          <w:spacing w:val="37"/>
          <w:szCs w:val="22"/>
        </w:rPr>
        <w:t xml:space="preserve"> </w:t>
      </w:r>
      <w:r w:rsidRPr="00F64027">
        <w:rPr>
          <w:rFonts w:cs="Arial"/>
          <w:szCs w:val="22"/>
        </w:rPr>
        <w:t>political</w:t>
      </w:r>
      <w:r w:rsidRPr="00F64027">
        <w:rPr>
          <w:rFonts w:cs="Arial"/>
          <w:spacing w:val="24"/>
          <w:szCs w:val="22"/>
        </w:rPr>
        <w:t xml:space="preserve"> </w:t>
      </w:r>
      <w:r w:rsidRPr="00F64027">
        <w:rPr>
          <w:rFonts w:cs="Arial"/>
          <w:szCs w:val="22"/>
        </w:rPr>
        <w:t>campaigns</w:t>
      </w:r>
      <w:r w:rsidRPr="00F64027">
        <w:rPr>
          <w:rFonts w:cs="Arial"/>
          <w:spacing w:val="29"/>
          <w:szCs w:val="22"/>
        </w:rPr>
        <w:t xml:space="preserve"> </w:t>
      </w:r>
      <w:r w:rsidRPr="00F64027">
        <w:rPr>
          <w:rFonts w:cs="Arial"/>
          <w:szCs w:val="22"/>
        </w:rPr>
        <w:t>or</w:t>
      </w:r>
      <w:r w:rsidRPr="00F64027">
        <w:rPr>
          <w:rFonts w:cs="Arial"/>
          <w:spacing w:val="23"/>
          <w:szCs w:val="22"/>
        </w:rPr>
        <w:t xml:space="preserve"> </w:t>
      </w:r>
      <w:r w:rsidRPr="00F64027">
        <w:rPr>
          <w:rFonts w:cs="Arial"/>
          <w:szCs w:val="22"/>
        </w:rPr>
        <w:t>ballot</w:t>
      </w:r>
      <w:r w:rsidRPr="00F64027">
        <w:rPr>
          <w:rFonts w:cs="Arial"/>
          <w:spacing w:val="20"/>
          <w:w w:val="103"/>
          <w:szCs w:val="22"/>
        </w:rPr>
        <w:t xml:space="preserve"> </w:t>
      </w:r>
      <w:r w:rsidR="00111649" w:rsidRPr="00F64027">
        <w:rPr>
          <w:rFonts w:cs="Arial"/>
          <w:szCs w:val="22"/>
        </w:rPr>
        <w:t>measures.</w:t>
      </w:r>
    </w:p>
    <w:p w14:paraId="55E394EB" w14:textId="04354664" w:rsidR="0004467D" w:rsidRPr="00F64027" w:rsidRDefault="0004467D" w:rsidP="00555016">
      <w:pPr>
        <w:pStyle w:val="BodyText"/>
        <w:widowControl w:val="0"/>
        <w:numPr>
          <w:ilvl w:val="0"/>
          <w:numId w:val="15"/>
        </w:numPr>
        <w:tabs>
          <w:tab w:val="left" w:pos="846"/>
          <w:tab w:val="left" w:pos="8640"/>
        </w:tabs>
        <w:spacing w:line="252" w:lineRule="auto"/>
        <w:jc w:val="left"/>
        <w:rPr>
          <w:rFonts w:cs="Arial"/>
          <w:szCs w:val="22"/>
        </w:rPr>
      </w:pPr>
      <w:r w:rsidRPr="00F64027">
        <w:rPr>
          <w:rFonts w:cs="Arial"/>
          <w:szCs w:val="22"/>
        </w:rPr>
        <w:t>Solicitation</w:t>
      </w:r>
      <w:r w:rsidRPr="00F64027">
        <w:rPr>
          <w:rFonts w:cs="Arial"/>
          <w:spacing w:val="40"/>
          <w:szCs w:val="22"/>
        </w:rPr>
        <w:t xml:space="preserve"> </w:t>
      </w:r>
      <w:r w:rsidRPr="00F64027">
        <w:rPr>
          <w:rFonts w:cs="Arial"/>
          <w:szCs w:val="22"/>
        </w:rPr>
        <w:t>or</w:t>
      </w:r>
      <w:r w:rsidRPr="00F64027">
        <w:rPr>
          <w:rFonts w:cs="Arial"/>
          <w:spacing w:val="32"/>
          <w:szCs w:val="22"/>
        </w:rPr>
        <w:t xml:space="preserve"> </w:t>
      </w:r>
      <w:r w:rsidRPr="00F64027">
        <w:rPr>
          <w:rFonts w:cs="Arial"/>
          <w:szCs w:val="22"/>
        </w:rPr>
        <w:t>commerce,</w:t>
      </w:r>
      <w:r w:rsidRPr="00F64027">
        <w:rPr>
          <w:rFonts w:cs="Arial"/>
          <w:spacing w:val="54"/>
          <w:szCs w:val="22"/>
        </w:rPr>
        <w:t xml:space="preserve"> </w:t>
      </w:r>
      <w:r w:rsidRPr="00F64027">
        <w:rPr>
          <w:rFonts w:cs="Arial"/>
          <w:spacing w:val="-3"/>
          <w:szCs w:val="22"/>
        </w:rPr>
        <w:t>i</w:t>
      </w:r>
      <w:r w:rsidRPr="00F64027">
        <w:rPr>
          <w:rFonts w:cs="Arial"/>
          <w:spacing w:val="-4"/>
          <w:szCs w:val="22"/>
        </w:rPr>
        <w:t>ncluding</w:t>
      </w:r>
      <w:r w:rsidRPr="00F64027">
        <w:rPr>
          <w:rFonts w:cs="Arial"/>
          <w:spacing w:val="24"/>
          <w:szCs w:val="22"/>
        </w:rPr>
        <w:t xml:space="preserve"> </w:t>
      </w:r>
      <w:r w:rsidRPr="00F64027">
        <w:rPr>
          <w:rFonts w:cs="Arial"/>
          <w:szCs w:val="22"/>
        </w:rPr>
        <w:t>but</w:t>
      </w:r>
      <w:r w:rsidRPr="00F64027">
        <w:rPr>
          <w:rFonts w:cs="Arial"/>
          <w:spacing w:val="22"/>
          <w:szCs w:val="22"/>
        </w:rPr>
        <w:t xml:space="preserve"> </w:t>
      </w:r>
      <w:r w:rsidRPr="00F64027">
        <w:rPr>
          <w:rFonts w:cs="Arial"/>
          <w:szCs w:val="22"/>
        </w:rPr>
        <w:t>not</w:t>
      </w:r>
      <w:r w:rsidRPr="00F64027">
        <w:rPr>
          <w:rFonts w:cs="Arial"/>
          <w:spacing w:val="26"/>
          <w:szCs w:val="22"/>
        </w:rPr>
        <w:t xml:space="preserve"> </w:t>
      </w:r>
      <w:r w:rsidRPr="00F64027">
        <w:rPr>
          <w:rFonts w:cs="Arial"/>
          <w:szCs w:val="22"/>
        </w:rPr>
        <w:t>limited</w:t>
      </w:r>
      <w:r w:rsidRPr="00F64027">
        <w:rPr>
          <w:rFonts w:cs="Arial"/>
          <w:spacing w:val="17"/>
          <w:szCs w:val="22"/>
        </w:rPr>
        <w:t xml:space="preserve"> </w:t>
      </w:r>
      <w:r w:rsidRPr="00F64027">
        <w:rPr>
          <w:rFonts w:cs="Arial"/>
          <w:szCs w:val="22"/>
        </w:rPr>
        <w:t>to</w:t>
      </w:r>
      <w:r w:rsidRPr="00F64027">
        <w:rPr>
          <w:rFonts w:cs="Arial"/>
          <w:spacing w:val="23"/>
          <w:szCs w:val="22"/>
        </w:rPr>
        <w:t xml:space="preserve"> </w:t>
      </w:r>
      <w:r w:rsidRPr="00F64027">
        <w:rPr>
          <w:rFonts w:cs="Arial"/>
          <w:szCs w:val="22"/>
        </w:rPr>
        <w:t>the</w:t>
      </w:r>
      <w:r w:rsidRPr="00F64027">
        <w:rPr>
          <w:rFonts w:cs="Arial"/>
          <w:spacing w:val="23"/>
          <w:szCs w:val="22"/>
        </w:rPr>
        <w:t xml:space="preserve"> </w:t>
      </w:r>
      <w:r w:rsidRPr="00F64027">
        <w:rPr>
          <w:rFonts w:cs="Arial"/>
          <w:szCs w:val="22"/>
        </w:rPr>
        <w:t>advertising</w:t>
      </w:r>
      <w:r w:rsidRPr="00F64027">
        <w:rPr>
          <w:rFonts w:cs="Arial"/>
          <w:spacing w:val="10"/>
          <w:szCs w:val="22"/>
        </w:rPr>
        <w:t xml:space="preserve"> </w:t>
      </w:r>
      <w:r w:rsidRPr="00F64027">
        <w:rPr>
          <w:rFonts w:cs="Arial"/>
          <w:szCs w:val="22"/>
        </w:rPr>
        <w:t>of</w:t>
      </w:r>
      <w:r w:rsidRPr="00F64027">
        <w:rPr>
          <w:rFonts w:cs="Arial"/>
          <w:spacing w:val="20"/>
          <w:szCs w:val="22"/>
        </w:rPr>
        <w:t xml:space="preserve"> </w:t>
      </w:r>
      <w:r w:rsidRPr="00F64027">
        <w:rPr>
          <w:rFonts w:cs="Arial"/>
          <w:szCs w:val="22"/>
        </w:rPr>
        <w:t>any</w:t>
      </w:r>
      <w:r w:rsidRPr="00F64027">
        <w:rPr>
          <w:rFonts w:cs="Arial"/>
          <w:spacing w:val="29"/>
          <w:w w:val="102"/>
          <w:szCs w:val="22"/>
        </w:rPr>
        <w:t xml:space="preserve"> </w:t>
      </w:r>
      <w:r w:rsidRPr="00F64027">
        <w:rPr>
          <w:rFonts w:cs="Arial"/>
          <w:szCs w:val="22"/>
        </w:rPr>
        <w:t>business</w:t>
      </w:r>
      <w:r w:rsidRPr="00F64027">
        <w:rPr>
          <w:rFonts w:cs="Arial"/>
          <w:spacing w:val="34"/>
          <w:szCs w:val="22"/>
        </w:rPr>
        <w:t xml:space="preserve"> </w:t>
      </w:r>
      <w:r w:rsidRPr="00F64027">
        <w:rPr>
          <w:rFonts w:cs="Arial"/>
          <w:szCs w:val="22"/>
        </w:rPr>
        <w:t>or</w:t>
      </w:r>
      <w:r w:rsidRPr="00F64027">
        <w:rPr>
          <w:rFonts w:cs="Arial"/>
          <w:spacing w:val="27"/>
          <w:szCs w:val="22"/>
        </w:rPr>
        <w:t xml:space="preserve"> </w:t>
      </w:r>
      <w:r w:rsidRPr="00F64027">
        <w:rPr>
          <w:rFonts w:cs="Arial"/>
          <w:szCs w:val="22"/>
        </w:rPr>
        <w:t>product</w:t>
      </w:r>
      <w:r w:rsidRPr="00F64027">
        <w:rPr>
          <w:rFonts w:cs="Arial"/>
          <w:spacing w:val="20"/>
          <w:szCs w:val="22"/>
        </w:rPr>
        <w:t xml:space="preserve"> </w:t>
      </w:r>
      <w:r w:rsidRPr="00F64027">
        <w:rPr>
          <w:rFonts w:cs="Arial"/>
          <w:szCs w:val="22"/>
        </w:rPr>
        <w:t>for</w:t>
      </w:r>
      <w:r w:rsidRPr="00F64027">
        <w:rPr>
          <w:rFonts w:cs="Arial"/>
          <w:spacing w:val="28"/>
          <w:szCs w:val="22"/>
        </w:rPr>
        <w:t xml:space="preserve"> </w:t>
      </w:r>
      <w:r w:rsidR="00111649" w:rsidRPr="00F64027">
        <w:rPr>
          <w:rFonts w:cs="Arial"/>
          <w:spacing w:val="-1"/>
          <w:szCs w:val="22"/>
        </w:rPr>
        <w:t>sale.</w:t>
      </w:r>
    </w:p>
    <w:p w14:paraId="16D4EBC4" w14:textId="6F065EDD" w:rsidR="0004467D" w:rsidRPr="00F64027" w:rsidRDefault="0004467D" w:rsidP="00555016">
      <w:pPr>
        <w:pStyle w:val="BodyText"/>
        <w:widowControl w:val="0"/>
        <w:numPr>
          <w:ilvl w:val="0"/>
          <w:numId w:val="15"/>
        </w:numPr>
        <w:tabs>
          <w:tab w:val="left" w:pos="846"/>
          <w:tab w:val="left" w:pos="8640"/>
        </w:tabs>
        <w:jc w:val="left"/>
        <w:rPr>
          <w:rFonts w:cs="Arial"/>
          <w:szCs w:val="22"/>
        </w:rPr>
      </w:pPr>
      <w:r w:rsidRPr="00F64027">
        <w:rPr>
          <w:rFonts w:cs="Arial"/>
          <w:w w:val="105"/>
          <w:szCs w:val="22"/>
        </w:rPr>
        <w:t>Conduct</w:t>
      </w:r>
      <w:r w:rsidRPr="00F64027">
        <w:rPr>
          <w:rFonts w:cs="Arial"/>
          <w:spacing w:val="7"/>
          <w:w w:val="105"/>
          <w:szCs w:val="22"/>
        </w:rPr>
        <w:t xml:space="preserve"> </w:t>
      </w:r>
      <w:r w:rsidRPr="00F64027">
        <w:rPr>
          <w:rFonts w:cs="Arial"/>
          <w:spacing w:val="-16"/>
          <w:w w:val="105"/>
          <w:szCs w:val="22"/>
        </w:rPr>
        <w:t>i</w:t>
      </w:r>
      <w:r w:rsidRPr="00F64027">
        <w:rPr>
          <w:rFonts w:cs="Arial"/>
          <w:w w:val="105"/>
          <w:szCs w:val="22"/>
        </w:rPr>
        <w:t>n</w:t>
      </w:r>
      <w:r w:rsidRPr="00F64027">
        <w:rPr>
          <w:rFonts w:cs="Arial"/>
          <w:spacing w:val="-16"/>
          <w:w w:val="105"/>
          <w:szCs w:val="22"/>
        </w:rPr>
        <w:t xml:space="preserve"> </w:t>
      </w:r>
      <w:r w:rsidRPr="00F64027">
        <w:rPr>
          <w:rFonts w:cs="Arial"/>
          <w:w w:val="105"/>
          <w:szCs w:val="22"/>
        </w:rPr>
        <w:t>v</w:t>
      </w:r>
      <w:r w:rsidRPr="00F64027">
        <w:rPr>
          <w:rFonts w:cs="Arial"/>
          <w:spacing w:val="-2"/>
          <w:w w:val="105"/>
          <w:szCs w:val="22"/>
        </w:rPr>
        <w:t>i</w:t>
      </w:r>
      <w:r w:rsidRPr="00F64027">
        <w:rPr>
          <w:rFonts w:cs="Arial"/>
          <w:w w:val="105"/>
          <w:szCs w:val="22"/>
        </w:rPr>
        <w:t>olation</w:t>
      </w:r>
      <w:r w:rsidRPr="00F64027">
        <w:rPr>
          <w:rFonts w:cs="Arial"/>
          <w:spacing w:val="4"/>
          <w:w w:val="105"/>
          <w:szCs w:val="22"/>
        </w:rPr>
        <w:t xml:space="preserve"> </w:t>
      </w:r>
      <w:r w:rsidRPr="00F64027">
        <w:rPr>
          <w:rFonts w:cs="Arial"/>
          <w:w w:val="105"/>
          <w:szCs w:val="22"/>
        </w:rPr>
        <w:t>of</w:t>
      </w:r>
      <w:r w:rsidRPr="00F64027">
        <w:rPr>
          <w:rFonts w:cs="Arial"/>
          <w:spacing w:val="-13"/>
          <w:w w:val="105"/>
          <w:szCs w:val="22"/>
        </w:rPr>
        <w:t xml:space="preserve"> </w:t>
      </w:r>
      <w:r w:rsidRPr="00F64027">
        <w:rPr>
          <w:rFonts w:cs="Arial"/>
          <w:w w:val="105"/>
          <w:szCs w:val="22"/>
        </w:rPr>
        <w:t>any</w:t>
      </w:r>
      <w:r w:rsidRPr="00F64027">
        <w:rPr>
          <w:rFonts w:cs="Arial"/>
          <w:spacing w:val="-14"/>
          <w:w w:val="105"/>
          <w:szCs w:val="22"/>
        </w:rPr>
        <w:t xml:space="preserve"> </w:t>
      </w:r>
      <w:r w:rsidRPr="00F64027">
        <w:rPr>
          <w:rFonts w:cs="Arial"/>
          <w:w w:val="105"/>
          <w:szCs w:val="22"/>
        </w:rPr>
        <w:t>federal,</w:t>
      </w:r>
      <w:r w:rsidRPr="00F64027">
        <w:rPr>
          <w:rFonts w:cs="Arial"/>
          <w:spacing w:val="2"/>
          <w:w w:val="105"/>
          <w:szCs w:val="22"/>
        </w:rPr>
        <w:t xml:space="preserve"> </w:t>
      </w:r>
      <w:r w:rsidRPr="00F64027">
        <w:rPr>
          <w:rFonts w:cs="Arial"/>
          <w:w w:val="105"/>
          <w:szCs w:val="22"/>
        </w:rPr>
        <w:t>state,</w:t>
      </w:r>
      <w:r w:rsidRPr="00F64027">
        <w:rPr>
          <w:rFonts w:cs="Arial"/>
          <w:spacing w:val="-6"/>
          <w:w w:val="105"/>
          <w:szCs w:val="22"/>
        </w:rPr>
        <w:t xml:space="preserve"> </w:t>
      </w:r>
      <w:r w:rsidRPr="00F64027">
        <w:rPr>
          <w:rFonts w:cs="Arial"/>
          <w:w w:val="105"/>
          <w:szCs w:val="22"/>
        </w:rPr>
        <w:t>or</w:t>
      </w:r>
      <w:r w:rsidRPr="00F64027">
        <w:rPr>
          <w:rFonts w:cs="Arial"/>
          <w:spacing w:val="2"/>
          <w:w w:val="105"/>
          <w:szCs w:val="22"/>
        </w:rPr>
        <w:t xml:space="preserve"> </w:t>
      </w:r>
      <w:r w:rsidRPr="00F64027">
        <w:rPr>
          <w:rFonts w:cs="Arial"/>
          <w:spacing w:val="-21"/>
          <w:w w:val="105"/>
          <w:szCs w:val="22"/>
        </w:rPr>
        <w:t>l</w:t>
      </w:r>
      <w:r w:rsidRPr="00F64027">
        <w:rPr>
          <w:rFonts w:cs="Arial"/>
          <w:w w:val="105"/>
          <w:szCs w:val="22"/>
        </w:rPr>
        <w:t>ocal</w:t>
      </w:r>
      <w:r w:rsidRPr="00F64027">
        <w:rPr>
          <w:rFonts w:cs="Arial"/>
          <w:spacing w:val="-7"/>
          <w:w w:val="105"/>
          <w:szCs w:val="22"/>
        </w:rPr>
        <w:t xml:space="preserve"> </w:t>
      </w:r>
      <w:r w:rsidRPr="00F64027">
        <w:rPr>
          <w:rFonts w:cs="Arial"/>
          <w:w w:val="105"/>
          <w:szCs w:val="22"/>
        </w:rPr>
        <w:t>law,</w:t>
      </w:r>
      <w:r w:rsidRPr="00F64027">
        <w:rPr>
          <w:rFonts w:cs="Arial"/>
          <w:spacing w:val="-2"/>
          <w:w w:val="105"/>
          <w:szCs w:val="22"/>
        </w:rPr>
        <w:t xml:space="preserve"> </w:t>
      </w:r>
      <w:r w:rsidRPr="00F64027">
        <w:rPr>
          <w:rFonts w:cs="Arial"/>
          <w:w w:val="105"/>
          <w:szCs w:val="22"/>
        </w:rPr>
        <w:t>rule</w:t>
      </w:r>
      <w:r w:rsidRPr="00F64027">
        <w:rPr>
          <w:rFonts w:cs="Arial"/>
          <w:spacing w:val="-8"/>
          <w:w w:val="105"/>
          <w:szCs w:val="22"/>
        </w:rPr>
        <w:t xml:space="preserve"> </w:t>
      </w:r>
      <w:r w:rsidRPr="00F64027">
        <w:rPr>
          <w:rFonts w:cs="Arial"/>
          <w:w w:val="105"/>
          <w:szCs w:val="22"/>
        </w:rPr>
        <w:t>or</w:t>
      </w:r>
      <w:r w:rsidRPr="00F64027">
        <w:rPr>
          <w:rFonts w:cs="Arial"/>
          <w:spacing w:val="1"/>
          <w:w w:val="105"/>
          <w:szCs w:val="22"/>
        </w:rPr>
        <w:t xml:space="preserve"> </w:t>
      </w:r>
      <w:r w:rsidR="00111649" w:rsidRPr="00F64027">
        <w:rPr>
          <w:rFonts w:cs="Arial"/>
          <w:w w:val="105"/>
          <w:szCs w:val="22"/>
        </w:rPr>
        <w:t>regulation.</w:t>
      </w:r>
    </w:p>
    <w:p w14:paraId="0165835E" w14:textId="53EB4A78" w:rsidR="0004467D" w:rsidRPr="00F64027" w:rsidRDefault="0004467D" w:rsidP="00555016">
      <w:pPr>
        <w:pStyle w:val="BodyText"/>
        <w:widowControl w:val="0"/>
        <w:numPr>
          <w:ilvl w:val="0"/>
          <w:numId w:val="15"/>
        </w:numPr>
        <w:tabs>
          <w:tab w:val="left" w:pos="846"/>
          <w:tab w:val="left" w:pos="8640"/>
        </w:tabs>
        <w:spacing w:before="13"/>
        <w:jc w:val="left"/>
        <w:rPr>
          <w:rFonts w:cs="Arial"/>
          <w:szCs w:val="22"/>
        </w:rPr>
      </w:pPr>
      <w:r w:rsidRPr="00F64027">
        <w:rPr>
          <w:rFonts w:cs="Arial"/>
          <w:szCs w:val="22"/>
        </w:rPr>
        <w:t>Encouragement</w:t>
      </w:r>
      <w:r w:rsidRPr="00F64027">
        <w:rPr>
          <w:rFonts w:cs="Arial"/>
          <w:spacing w:val="47"/>
          <w:szCs w:val="22"/>
        </w:rPr>
        <w:t xml:space="preserve"> </w:t>
      </w:r>
      <w:r w:rsidRPr="00F64027">
        <w:rPr>
          <w:rFonts w:cs="Arial"/>
          <w:szCs w:val="22"/>
        </w:rPr>
        <w:t>of</w:t>
      </w:r>
      <w:r w:rsidRPr="00F64027">
        <w:rPr>
          <w:rFonts w:cs="Arial"/>
          <w:spacing w:val="35"/>
          <w:szCs w:val="22"/>
        </w:rPr>
        <w:t xml:space="preserve"> </w:t>
      </w:r>
      <w:r w:rsidRPr="00F64027">
        <w:rPr>
          <w:rFonts w:cs="Arial"/>
          <w:spacing w:val="-3"/>
          <w:szCs w:val="22"/>
        </w:rPr>
        <w:t>illegal</w:t>
      </w:r>
      <w:r w:rsidRPr="00F64027">
        <w:rPr>
          <w:rFonts w:cs="Arial"/>
          <w:spacing w:val="30"/>
          <w:szCs w:val="22"/>
        </w:rPr>
        <w:t xml:space="preserve"> </w:t>
      </w:r>
      <w:r w:rsidR="00111649" w:rsidRPr="00F64027">
        <w:rPr>
          <w:rFonts w:cs="Arial"/>
          <w:szCs w:val="22"/>
        </w:rPr>
        <w:t>activity.</w:t>
      </w:r>
    </w:p>
    <w:p w14:paraId="2E6D535D" w14:textId="57C11555" w:rsidR="0004467D" w:rsidRPr="00F64027" w:rsidRDefault="0004467D" w:rsidP="00555016">
      <w:pPr>
        <w:pStyle w:val="BodyText"/>
        <w:widowControl w:val="0"/>
        <w:numPr>
          <w:ilvl w:val="0"/>
          <w:numId w:val="15"/>
        </w:numPr>
        <w:tabs>
          <w:tab w:val="left" w:pos="8640"/>
        </w:tabs>
        <w:spacing w:before="6" w:line="252" w:lineRule="auto"/>
        <w:jc w:val="left"/>
        <w:rPr>
          <w:rFonts w:cs="Arial"/>
          <w:szCs w:val="22"/>
        </w:rPr>
      </w:pPr>
      <w:r w:rsidRPr="00F64027">
        <w:rPr>
          <w:rFonts w:cs="Arial"/>
          <w:szCs w:val="22"/>
        </w:rPr>
        <w:t>Information</w:t>
      </w:r>
      <w:r w:rsidRPr="00F64027">
        <w:rPr>
          <w:rFonts w:cs="Arial"/>
          <w:spacing w:val="14"/>
          <w:szCs w:val="22"/>
        </w:rPr>
        <w:t xml:space="preserve"> </w:t>
      </w:r>
      <w:r w:rsidRPr="00F64027">
        <w:rPr>
          <w:rFonts w:cs="Arial"/>
          <w:szCs w:val="22"/>
        </w:rPr>
        <w:t>that</w:t>
      </w:r>
      <w:r w:rsidRPr="00F64027">
        <w:rPr>
          <w:rFonts w:cs="Arial"/>
          <w:spacing w:val="29"/>
          <w:szCs w:val="22"/>
        </w:rPr>
        <w:t xml:space="preserve"> </w:t>
      </w:r>
      <w:r w:rsidRPr="00F64027">
        <w:rPr>
          <w:rFonts w:cs="Arial"/>
          <w:szCs w:val="22"/>
        </w:rPr>
        <w:t>may</w:t>
      </w:r>
      <w:r w:rsidRPr="00F64027">
        <w:rPr>
          <w:rFonts w:cs="Arial"/>
          <w:spacing w:val="1"/>
          <w:szCs w:val="22"/>
        </w:rPr>
        <w:t xml:space="preserve"> </w:t>
      </w:r>
      <w:r w:rsidRPr="00F64027">
        <w:rPr>
          <w:rFonts w:cs="Arial"/>
          <w:szCs w:val="22"/>
        </w:rPr>
        <w:t>tend</w:t>
      </w:r>
      <w:r w:rsidRPr="00F64027">
        <w:rPr>
          <w:rFonts w:cs="Arial"/>
          <w:spacing w:val="15"/>
          <w:szCs w:val="22"/>
        </w:rPr>
        <w:t xml:space="preserve"> </w:t>
      </w:r>
      <w:r w:rsidRPr="00F64027">
        <w:rPr>
          <w:rFonts w:cs="Arial"/>
          <w:szCs w:val="22"/>
        </w:rPr>
        <w:t>to</w:t>
      </w:r>
      <w:r w:rsidRPr="00F64027">
        <w:rPr>
          <w:rFonts w:cs="Arial"/>
          <w:spacing w:val="27"/>
          <w:szCs w:val="22"/>
        </w:rPr>
        <w:t xml:space="preserve"> </w:t>
      </w:r>
      <w:r w:rsidRPr="00F64027">
        <w:rPr>
          <w:rFonts w:cs="Arial"/>
          <w:szCs w:val="22"/>
        </w:rPr>
        <w:t>compromise</w:t>
      </w:r>
      <w:r w:rsidRPr="00F64027">
        <w:rPr>
          <w:rFonts w:cs="Arial"/>
          <w:spacing w:val="40"/>
          <w:szCs w:val="22"/>
        </w:rPr>
        <w:t xml:space="preserve"> </w:t>
      </w:r>
      <w:r w:rsidRPr="00F64027">
        <w:rPr>
          <w:rFonts w:cs="Arial"/>
          <w:szCs w:val="22"/>
        </w:rPr>
        <w:t>safety</w:t>
      </w:r>
      <w:r w:rsidRPr="00F64027">
        <w:rPr>
          <w:rFonts w:cs="Arial"/>
          <w:spacing w:val="30"/>
          <w:szCs w:val="22"/>
        </w:rPr>
        <w:t xml:space="preserve"> </w:t>
      </w:r>
      <w:r w:rsidRPr="00F64027">
        <w:rPr>
          <w:rFonts w:cs="Arial"/>
          <w:szCs w:val="22"/>
        </w:rPr>
        <w:t>or</w:t>
      </w:r>
      <w:r w:rsidRPr="00F64027">
        <w:rPr>
          <w:rFonts w:cs="Arial"/>
          <w:spacing w:val="19"/>
          <w:szCs w:val="22"/>
        </w:rPr>
        <w:t xml:space="preserve"> </w:t>
      </w:r>
      <w:r w:rsidRPr="00F64027">
        <w:rPr>
          <w:rFonts w:cs="Arial"/>
          <w:szCs w:val="22"/>
        </w:rPr>
        <w:t>security</w:t>
      </w:r>
      <w:r w:rsidRPr="00F64027">
        <w:rPr>
          <w:rFonts w:cs="Arial"/>
          <w:spacing w:val="26"/>
          <w:szCs w:val="22"/>
        </w:rPr>
        <w:t xml:space="preserve"> </w:t>
      </w:r>
      <w:r w:rsidRPr="00F64027">
        <w:rPr>
          <w:rFonts w:cs="Arial"/>
          <w:szCs w:val="22"/>
        </w:rPr>
        <w:t>of</w:t>
      </w:r>
      <w:r w:rsidRPr="00F64027">
        <w:rPr>
          <w:rFonts w:cs="Arial"/>
          <w:spacing w:val="9"/>
          <w:szCs w:val="22"/>
        </w:rPr>
        <w:t xml:space="preserve"> </w:t>
      </w:r>
      <w:r w:rsidRPr="00F64027">
        <w:rPr>
          <w:rFonts w:cs="Arial"/>
          <w:szCs w:val="22"/>
        </w:rPr>
        <w:t>the</w:t>
      </w:r>
      <w:r w:rsidRPr="00F64027">
        <w:rPr>
          <w:rFonts w:cs="Arial"/>
          <w:spacing w:val="20"/>
          <w:szCs w:val="22"/>
        </w:rPr>
        <w:t xml:space="preserve"> </w:t>
      </w:r>
      <w:r w:rsidRPr="00F64027">
        <w:rPr>
          <w:rFonts w:cs="Arial"/>
          <w:spacing w:val="-1"/>
          <w:szCs w:val="22"/>
        </w:rPr>
        <w:t>public</w:t>
      </w:r>
      <w:r w:rsidRPr="00F64027">
        <w:rPr>
          <w:rFonts w:cs="Arial"/>
          <w:spacing w:val="13"/>
          <w:szCs w:val="22"/>
        </w:rPr>
        <w:t xml:space="preserve"> </w:t>
      </w:r>
      <w:r w:rsidRPr="00F64027">
        <w:rPr>
          <w:rFonts w:cs="Arial"/>
          <w:szCs w:val="22"/>
        </w:rPr>
        <w:t>or</w:t>
      </w:r>
      <w:r w:rsidRPr="00F64027">
        <w:rPr>
          <w:rFonts w:cs="Arial"/>
          <w:spacing w:val="20"/>
          <w:szCs w:val="22"/>
        </w:rPr>
        <w:t xml:space="preserve"> </w:t>
      </w:r>
      <w:r w:rsidRPr="00F64027">
        <w:rPr>
          <w:rFonts w:cs="Arial"/>
          <w:szCs w:val="22"/>
        </w:rPr>
        <w:t>public</w:t>
      </w:r>
      <w:r w:rsidRPr="00F64027">
        <w:rPr>
          <w:rFonts w:cs="Arial"/>
          <w:spacing w:val="25"/>
          <w:w w:val="102"/>
          <w:szCs w:val="22"/>
        </w:rPr>
        <w:t xml:space="preserve"> </w:t>
      </w:r>
      <w:r w:rsidR="00111649" w:rsidRPr="00F64027">
        <w:rPr>
          <w:rFonts w:cs="Arial"/>
          <w:szCs w:val="22"/>
        </w:rPr>
        <w:t>systems.</w:t>
      </w:r>
    </w:p>
    <w:p w14:paraId="3323E2B1" w14:textId="77777777" w:rsidR="0004467D" w:rsidRPr="00F64027" w:rsidRDefault="0004467D" w:rsidP="00555016">
      <w:pPr>
        <w:pStyle w:val="BodyText"/>
        <w:widowControl w:val="0"/>
        <w:numPr>
          <w:ilvl w:val="0"/>
          <w:numId w:val="15"/>
        </w:numPr>
        <w:tabs>
          <w:tab w:val="left" w:pos="839"/>
          <w:tab w:val="left" w:pos="8640"/>
        </w:tabs>
        <w:spacing w:line="252" w:lineRule="auto"/>
        <w:jc w:val="left"/>
        <w:rPr>
          <w:rFonts w:cs="Arial"/>
          <w:szCs w:val="22"/>
        </w:rPr>
      </w:pPr>
      <w:r w:rsidRPr="00F64027">
        <w:rPr>
          <w:rFonts w:cs="Arial"/>
          <w:szCs w:val="22"/>
        </w:rPr>
        <w:t>Content</w:t>
      </w:r>
      <w:r w:rsidRPr="00F64027">
        <w:rPr>
          <w:rFonts w:cs="Arial"/>
          <w:spacing w:val="21"/>
          <w:szCs w:val="22"/>
        </w:rPr>
        <w:t xml:space="preserve"> </w:t>
      </w:r>
      <w:r w:rsidRPr="00F64027">
        <w:rPr>
          <w:rFonts w:cs="Arial"/>
          <w:szCs w:val="22"/>
        </w:rPr>
        <w:t>that</w:t>
      </w:r>
      <w:r w:rsidRPr="00F64027">
        <w:rPr>
          <w:rFonts w:cs="Arial"/>
          <w:spacing w:val="23"/>
          <w:szCs w:val="22"/>
        </w:rPr>
        <w:t xml:space="preserve"> </w:t>
      </w:r>
      <w:r w:rsidRPr="00F64027">
        <w:rPr>
          <w:rFonts w:cs="Arial"/>
          <w:szCs w:val="22"/>
        </w:rPr>
        <w:t>violates</w:t>
      </w:r>
      <w:r w:rsidRPr="00F64027">
        <w:rPr>
          <w:rFonts w:cs="Arial"/>
          <w:spacing w:val="44"/>
          <w:szCs w:val="22"/>
        </w:rPr>
        <w:t xml:space="preserve"> </w:t>
      </w:r>
      <w:r w:rsidRPr="00F64027">
        <w:rPr>
          <w:rFonts w:cs="Arial"/>
          <w:szCs w:val="22"/>
        </w:rPr>
        <w:t>a</w:t>
      </w:r>
      <w:r w:rsidRPr="00F64027">
        <w:rPr>
          <w:rFonts w:cs="Arial"/>
          <w:spacing w:val="31"/>
          <w:szCs w:val="22"/>
        </w:rPr>
        <w:t xml:space="preserve"> </w:t>
      </w:r>
      <w:r w:rsidRPr="00F64027">
        <w:rPr>
          <w:rFonts w:cs="Arial"/>
          <w:szCs w:val="22"/>
        </w:rPr>
        <w:t>legal</w:t>
      </w:r>
      <w:r w:rsidRPr="00F64027">
        <w:rPr>
          <w:rFonts w:cs="Arial"/>
          <w:spacing w:val="13"/>
          <w:szCs w:val="22"/>
        </w:rPr>
        <w:t xml:space="preserve"> </w:t>
      </w:r>
      <w:r w:rsidRPr="00F64027">
        <w:rPr>
          <w:rFonts w:cs="Arial"/>
          <w:szCs w:val="22"/>
        </w:rPr>
        <w:t>ownership</w:t>
      </w:r>
      <w:r w:rsidRPr="00F64027">
        <w:rPr>
          <w:rFonts w:cs="Arial"/>
          <w:spacing w:val="48"/>
          <w:szCs w:val="22"/>
        </w:rPr>
        <w:t xml:space="preserve"> </w:t>
      </w:r>
      <w:r w:rsidRPr="00F64027">
        <w:rPr>
          <w:rFonts w:cs="Arial"/>
          <w:szCs w:val="22"/>
        </w:rPr>
        <w:t>interest,</w:t>
      </w:r>
      <w:r w:rsidRPr="00F64027">
        <w:rPr>
          <w:rFonts w:cs="Arial"/>
          <w:spacing w:val="24"/>
          <w:szCs w:val="22"/>
        </w:rPr>
        <w:t xml:space="preserve"> </w:t>
      </w:r>
      <w:r w:rsidRPr="00F64027">
        <w:rPr>
          <w:rFonts w:cs="Arial"/>
          <w:szCs w:val="22"/>
        </w:rPr>
        <w:t>such</w:t>
      </w:r>
      <w:r w:rsidRPr="00F64027">
        <w:rPr>
          <w:rFonts w:cs="Arial"/>
          <w:spacing w:val="24"/>
          <w:szCs w:val="22"/>
        </w:rPr>
        <w:t xml:space="preserve"> </w:t>
      </w:r>
      <w:r w:rsidRPr="00F64027">
        <w:rPr>
          <w:rFonts w:cs="Arial"/>
          <w:szCs w:val="22"/>
        </w:rPr>
        <w:t>as,</w:t>
      </w:r>
      <w:r w:rsidRPr="00F64027">
        <w:rPr>
          <w:rFonts w:cs="Arial"/>
          <w:spacing w:val="20"/>
          <w:szCs w:val="22"/>
        </w:rPr>
        <w:t xml:space="preserve"> </w:t>
      </w:r>
      <w:r w:rsidRPr="00F64027">
        <w:rPr>
          <w:rFonts w:cs="Arial"/>
          <w:szCs w:val="22"/>
        </w:rPr>
        <w:t>but</w:t>
      </w:r>
      <w:r w:rsidRPr="00F64027">
        <w:rPr>
          <w:rFonts w:cs="Arial"/>
          <w:spacing w:val="20"/>
          <w:szCs w:val="22"/>
        </w:rPr>
        <w:t xml:space="preserve"> </w:t>
      </w:r>
      <w:r w:rsidRPr="00F64027">
        <w:rPr>
          <w:rFonts w:cs="Arial"/>
          <w:szCs w:val="22"/>
        </w:rPr>
        <w:t>not</w:t>
      </w:r>
      <w:r w:rsidRPr="00F64027">
        <w:rPr>
          <w:rFonts w:cs="Arial"/>
          <w:spacing w:val="18"/>
          <w:szCs w:val="22"/>
        </w:rPr>
        <w:t xml:space="preserve"> </w:t>
      </w:r>
      <w:r w:rsidRPr="00F64027">
        <w:rPr>
          <w:rFonts w:cs="Arial"/>
          <w:spacing w:val="-5"/>
          <w:szCs w:val="22"/>
        </w:rPr>
        <w:t>li</w:t>
      </w:r>
      <w:r w:rsidRPr="00F64027">
        <w:rPr>
          <w:rFonts w:cs="Arial"/>
          <w:spacing w:val="-7"/>
          <w:szCs w:val="22"/>
        </w:rPr>
        <w:t>mited</w:t>
      </w:r>
      <w:r w:rsidRPr="00F64027">
        <w:rPr>
          <w:rFonts w:cs="Arial"/>
          <w:spacing w:val="15"/>
          <w:szCs w:val="22"/>
        </w:rPr>
        <w:t xml:space="preserve"> </w:t>
      </w:r>
      <w:r w:rsidRPr="00F64027">
        <w:rPr>
          <w:rFonts w:cs="Arial"/>
          <w:szCs w:val="22"/>
        </w:rPr>
        <w:t>to</w:t>
      </w:r>
      <w:r w:rsidRPr="00F64027">
        <w:rPr>
          <w:rFonts w:cs="Arial"/>
          <w:spacing w:val="21"/>
          <w:szCs w:val="22"/>
        </w:rPr>
        <w:t xml:space="preserve"> </w:t>
      </w:r>
      <w:r w:rsidRPr="00F64027">
        <w:rPr>
          <w:rFonts w:cs="Arial"/>
          <w:szCs w:val="22"/>
        </w:rPr>
        <w:t>a</w:t>
      </w:r>
      <w:r w:rsidRPr="00F64027">
        <w:rPr>
          <w:rFonts w:cs="Arial"/>
          <w:spacing w:val="25"/>
          <w:w w:val="101"/>
          <w:szCs w:val="22"/>
        </w:rPr>
        <w:t xml:space="preserve"> </w:t>
      </w:r>
      <w:r w:rsidRPr="00F64027">
        <w:rPr>
          <w:rFonts w:cs="Arial"/>
          <w:szCs w:val="22"/>
        </w:rPr>
        <w:t>copyright,</w:t>
      </w:r>
      <w:r w:rsidRPr="00F64027">
        <w:rPr>
          <w:rFonts w:cs="Arial"/>
          <w:spacing w:val="32"/>
          <w:szCs w:val="22"/>
        </w:rPr>
        <w:t xml:space="preserve"> </w:t>
      </w:r>
      <w:r w:rsidRPr="00F64027">
        <w:rPr>
          <w:rFonts w:cs="Arial"/>
          <w:szCs w:val="22"/>
        </w:rPr>
        <w:t>of</w:t>
      </w:r>
      <w:r w:rsidRPr="00F64027">
        <w:rPr>
          <w:rFonts w:cs="Arial"/>
          <w:spacing w:val="16"/>
          <w:szCs w:val="22"/>
        </w:rPr>
        <w:t xml:space="preserve"> </w:t>
      </w:r>
      <w:r w:rsidRPr="00F64027">
        <w:rPr>
          <w:rFonts w:cs="Arial"/>
          <w:szCs w:val="22"/>
        </w:rPr>
        <w:t>any</w:t>
      </w:r>
      <w:r w:rsidRPr="00F64027">
        <w:rPr>
          <w:rFonts w:cs="Arial"/>
          <w:spacing w:val="25"/>
          <w:szCs w:val="22"/>
        </w:rPr>
        <w:t xml:space="preserve"> </w:t>
      </w:r>
      <w:r w:rsidRPr="00F64027">
        <w:rPr>
          <w:rFonts w:cs="Arial"/>
          <w:szCs w:val="22"/>
        </w:rPr>
        <w:t>party;</w:t>
      </w:r>
      <w:r w:rsidRPr="00F64027">
        <w:rPr>
          <w:rFonts w:cs="Arial"/>
          <w:spacing w:val="18"/>
          <w:szCs w:val="22"/>
        </w:rPr>
        <w:t xml:space="preserve"> </w:t>
      </w:r>
      <w:r w:rsidRPr="00F64027">
        <w:rPr>
          <w:rFonts w:cs="Arial"/>
          <w:szCs w:val="22"/>
        </w:rPr>
        <w:t>or</w:t>
      </w:r>
    </w:p>
    <w:p w14:paraId="02BC5F5B" w14:textId="5D89DEBB" w:rsidR="0004467D" w:rsidRPr="00F64027" w:rsidRDefault="0004467D" w:rsidP="00555016">
      <w:pPr>
        <w:pStyle w:val="BodyText"/>
        <w:widowControl w:val="0"/>
        <w:numPr>
          <w:ilvl w:val="0"/>
          <w:numId w:val="15"/>
        </w:numPr>
        <w:tabs>
          <w:tab w:val="left" w:pos="827"/>
          <w:tab w:val="left" w:pos="8640"/>
        </w:tabs>
        <w:jc w:val="left"/>
        <w:rPr>
          <w:rFonts w:cs="Arial"/>
          <w:szCs w:val="22"/>
        </w:rPr>
      </w:pPr>
      <w:r w:rsidRPr="00F64027">
        <w:rPr>
          <w:rFonts w:cs="Arial"/>
          <w:w w:val="105"/>
          <w:szCs w:val="22"/>
        </w:rPr>
        <w:t>Any</w:t>
      </w:r>
      <w:r w:rsidRPr="00F64027">
        <w:rPr>
          <w:rFonts w:cs="Arial"/>
          <w:spacing w:val="-21"/>
          <w:w w:val="105"/>
          <w:szCs w:val="22"/>
        </w:rPr>
        <w:t xml:space="preserve"> </w:t>
      </w:r>
      <w:r w:rsidRPr="00F64027">
        <w:rPr>
          <w:rFonts w:cs="Arial"/>
          <w:w w:val="105"/>
          <w:szCs w:val="22"/>
        </w:rPr>
        <w:t>other</w:t>
      </w:r>
      <w:r w:rsidRPr="00F64027">
        <w:rPr>
          <w:rFonts w:cs="Arial"/>
          <w:spacing w:val="-8"/>
          <w:w w:val="105"/>
          <w:szCs w:val="22"/>
        </w:rPr>
        <w:t xml:space="preserve"> </w:t>
      </w:r>
      <w:r w:rsidR="008A3727">
        <w:rPr>
          <w:rFonts w:cs="Arial"/>
          <w:w w:val="105"/>
          <w:szCs w:val="22"/>
        </w:rPr>
        <w:t>c</w:t>
      </w:r>
      <w:r w:rsidRPr="00F64027">
        <w:rPr>
          <w:rFonts w:cs="Arial"/>
          <w:w w:val="105"/>
          <w:szCs w:val="22"/>
        </w:rPr>
        <w:t>ontent</w:t>
      </w:r>
      <w:r w:rsidRPr="00F64027">
        <w:rPr>
          <w:rFonts w:cs="Arial"/>
          <w:spacing w:val="-13"/>
          <w:w w:val="105"/>
          <w:szCs w:val="22"/>
        </w:rPr>
        <w:t xml:space="preserve"> </w:t>
      </w:r>
      <w:r w:rsidRPr="00F64027">
        <w:rPr>
          <w:rFonts w:cs="Arial"/>
          <w:w w:val="105"/>
          <w:szCs w:val="22"/>
        </w:rPr>
        <w:t>deemed</w:t>
      </w:r>
      <w:r w:rsidRPr="00F64027">
        <w:rPr>
          <w:rFonts w:cs="Arial"/>
          <w:spacing w:val="2"/>
          <w:w w:val="105"/>
          <w:szCs w:val="22"/>
        </w:rPr>
        <w:t xml:space="preserve"> </w:t>
      </w:r>
      <w:r w:rsidRPr="00F64027">
        <w:rPr>
          <w:rFonts w:cs="Arial"/>
          <w:w w:val="105"/>
          <w:szCs w:val="22"/>
        </w:rPr>
        <w:t>inappropriate</w:t>
      </w:r>
      <w:r w:rsidRPr="00F64027">
        <w:rPr>
          <w:rFonts w:cs="Arial"/>
          <w:spacing w:val="-1"/>
          <w:w w:val="105"/>
          <w:szCs w:val="22"/>
        </w:rPr>
        <w:t xml:space="preserve"> </w:t>
      </w:r>
      <w:r w:rsidRPr="00F64027">
        <w:rPr>
          <w:rFonts w:cs="Arial"/>
          <w:w w:val="105"/>
          <w:szCs w:val="22"/>
        </w:rPr>
        <w:t>by</w:t>
      </w:r>
      <w:r w:rsidRPr="00F64027">
        <w:rPr>
          <w:rFonts w:cs="Arial"/>
          <w:spacing w:val="-21"/>
          <w:w w:val="105"/>
          <w:szCs w:val="22"/>
        </w:rPr>
        <w:t xml:space="preserve"> </w:t>
      </w:r>
      <w:r w:rsidRPr="00F64027">
        <w:rPr>
          <w:rFonts w:cs="Arial"/>
          <w:w w:val="105"/>
          <w:szCs w:val="22"/>
        </w:rPr>
        <w:t>the</w:t>
      </w:r>
      <w:r w:rsidRPr="00F64027">
        <w:rPr>
          <w:rFonts w:cs="Arial"/>
          <w:spacing w:val="-13"/>
          <w:w w:val="105"/>
          <w:szCs w:val="22"/>
        </w:rPr>
        <w:t xml:space="preserve"> </w:t>
      </w:r>
      <w:r w:rsidRPr="00F64027">
        <w:rPr>
          <w:rFonts w:cs="Arial"/>
          <w:w w:val="105"/>
          <w:szCs w:val="22"/>
        </w:rPr>
        <w:t>Town.</w:t>
      </w:r>
    </w:p>
    <w:p w14:paraId="23E1D4D2" w14:textId="52996ABD" w:rsidR="0004467D" w:rsidRPr="00F64027" w:rsidRDefault="0004467D" w:rsidP="00555016">
      <w:pPr>
        <w:pStyle w:val="BodyText"/>
        <w:widowControl w:val="0"/>
        <w:numPr>
          <w:ilvl w:val="0"/>
          <w:numId w:val="15"/>
        </w:numPr>
        <w:tabs>
          <w:tab w:val="left" w:pos="486"/>
          <w:tab w:val="left" w:pos="7200"/>
          <w:tab w:val="left" w:pos="8640"/>
        </w:tabs>
        <w:spacing w:line="250" w:lineRule="auto"/>
        <w:jc w:val="left"/>
        <w:rPr>
          <w:rFonts w:cs="Arial"/>
          <w:szCs w:val="22"/>
        </w:rPr>
      </w:pPr>
      <w:r w:rsidRPr="00F64027">
        <w:rPr>
          <w:rFonts w:cs="Arial"/>
          <w:szCs w:val="22"/>
        </w:rPr>
        <w:t>Content</w:t>
      </w:r>
      <w:r w:rsidRPr="00F64027">
        <w:rPr>
          <w:rFonts w:cs="Arial"/>
          <w:spacing w:val="26"/>
          <w:szCs w:val="22"/>
        </w:rPr>
        <w:t xml:space="preserve"> </w:t>
      </w:r>
      <w:r w:rsidRPr="00F64027">
        <w:rPr>
          <w:rFonts w:cs="Arial"/>
          <w:szCs w:val="22"/>
        </w:rPr>
        <w:t>posted</w:t>
      </w:r>
      <w:r w:rsidRPr="00F64027">
        <w:rPr>
          <w:rFonts w:cs="Arial"/>
          <w:spacing w:val="33"/>
          <w:szCs w:val="22"/>
        </w:rPr>
        <w:t xml:space="preserve"> </w:t>
      </w:r>
      <w:r w:rsidRPr="00F64027">
        <w:rPr>
          <w:rFonts w:cs="Arial"/>
          <w:szCs w:val="22"/>
        </w:rPr>
        <w:t>by</w:t>
      </w:r>
      <w:r w:rsidRPr="00F64027">
        <w:rPr>
          <w:rFonts w:cs="Arial"/>
          <w:spacing w:val="5"/>
          <w:szCs w:val="22"/>
        </w:rPr>
        <w:t xml:space="preserve"> </w:t>
      </w:r>
      <w:r w:rsidRPr="00F64027">
        <w:rPr>
          <w:rFonts w:cs="Arial"/>
          <w:szCs w:val="22"/>
        </w:rPr>
        <w:t>a</w:t>
      </w:r>
      <w:r w:rsidRPr="00F64027">
        <w:rPr>
          <w:rFonts w:cs="Arial"/>
          <w:spacing w:val="30"/>
          <w:szCs w:val="22"/>
        </w:rPr>
        <w:t xml:space="preserve"> </w:t>
      </w:r>
      <w:r w:rsidRPr="00F64027">
        <w:rPr>
          <w:rFonts w:cs="Arial"/>
          <w:szCs w:val="22"/>
        </w:rPr>
        <w:t>member</w:t>
      </w:r>
      <w:r w:rsidRPr="00F64027">
        <w:rPr>
          <w:rFonts w:cs="Arial"/>
          <w:spacing w:val="17"/>
          <w:szCs w:val="22"/>
        </w:rPr>
        <w:t xml:space="preserve"> </w:t>
      </w:r>
      <w:r w:rsidRPr="00F64027">
        <w:rPr>
          <w:rFonts w:cs="Arial"/>
          <w:szCs w:val="22"/>
        </w:rPr>
        <w:t>of</w:t>
      </w:r>
      <w:r w:rsidRPr="00F64027">
        <w:rPr>
          <w:rFonts w:cs="Arial"/>
          <w:spacing w:val="9"/>
          <w:szCs w:val="22"/>
        </w:rPr>
        <w:t xml:space="preserve"> </w:t>
      </w:r>
      <w:r w:rsidRPr="00F64027">
        <w:rPr>
          <w:rFonts w:cs="Arial"/>
          <w:szCs w:val="22"/>
        </w:rPr>
        <w:t>the</w:t>
      </w:r>
      <w:r w:rsidRPr="00F64027">
        <w:rPr>
          <w:rFonts w:cs="Arial"/>
          <w:spacing w:val="28"/>
          <w:szCs w:val="22"/>
        </w:rPr>
        <w:t xml:space="preserve"> </w:t>
      </w:r>
      <w:r w:rsidRPr="00F64027">
        <w:rPr>
          <w:rFonts w:cs="Arial"/>
          <w:szCs w:val="22"/>
        </w:rPr>
        <w:t>public</w:t>
      </w:r>
      <w:r w:rsidRPr="00F64027">
        <w:rPr>
          <w:rFonts w:cs="Arial"/>
          <w:spacing w:val="26"/>
          <w:szCs w:val="22"/>
        </w:rPr>
        <w:t xml:space="preserve"> </w:t>
      </w:r>
      <w:r w:rsidRPr="00F64027">
        <w:rPr>
          <w:rFonts w:cs="Arial"/>
          <w:szCs w:val="22"/>
        </w:rPr>
        <w:t>on</w:t>
      </w:r>
      <w:r w:rsidRPr="00F64027">
        <w:rPr>
          <w:rFonts w:cs="Arial"/>
          <w:spacing w:val="18"/>
          <w:szCs w:val="22"/>
        </w:rPr>
        <w:t xml:space="preserve"> </w:t>
      </w:r>
      <w:r w:rsidRPr="00F64027">
        <w:rPr>
          <w:rFonts w:cs="Arial"/>
          <w:szCs w:val="22"/>
        </w:rPr>
        <w:t>any</w:t>
      </w:r>
      <w:r w:rsidRPr="00F64027">
        <w:rPr>
          <w:rFonts w:cs="Arial"/>
          <w:spacing w:val="14"/>
          <w:szCs w:val="22"/>
        </w:rPr>
        <w:t xml:space="preserve"> </w:t>
      </w:r>
      <w:r w:rsidRPr="00F64027">
        <w:rPr>
          <w:rFonts w:cs="Arial"/>
          <w:szCs w:val="22"/>
        </w:rPr>
        <w:t>Town</w:t>
      </w:r>
      <w:r w:rsidRPr="00F64027">
        <w:rPr>
          <w:rFonts w:cs="Arial"/>
          <w:spacing w:val="36"/>
          <w:szCs w:val="22"/>
        </w:rPr>
        <w:t xml:space="preserve"> </w:t>
      </w:r>
      <w:r w:rsidR="008A3727">
        <w:rPr>
          <w:rFonts w:cs="Arial"/>
          <w:szCs w:val="22"/>
        </w:rPr>
        <w:t>s</w:t>
      </w:r>
      <w:r w:rsidRPr="00F64027">
        <w:rPr>
          <w:rFonts w:cs="Arial"/>
          <w:szCs w:val="22"/>
        </w:rPr>
        <w:t>ocial</w:t>
      </w:r>
      <w:r w:rsidRPr="00F64027">
        <w:rPr>
          <w:rFonts w:cs="Arial"/>
          <w:spacing w:val="32"/>
          <w:szCs w:val="22"/>
        </w:rPr>
        <w:t xml:space="preserve"> </w:t>
      </w:r>
      <w:r w:rsidR="008A3727">
        <w:rPr>
          <w:rFonts w:cs="Arial"/>
          <w:szCs w:val="22"/>
        </w:rPr>
        <w:t>m</w:t>
      </w:r>
      <w:r w:rsidRPr="00F64027">
        <w:rPr>
          <w:rFonts w:cs="Arial"/>
          <w:szCs w:val="22"/>
        </w:rPr>
        <w:t>edia</w:t>
      </w:r>
      <w:r w:rsidRPr="00F64027">
        <w:rPr>
          <w:rFonts w:cs="Arial"/>
          <w:spacing w:val="13"/>
          <w:szCs w:val="22"/>
        </w:rPr>
        <w:t xml:space="preserve"> </w:t>
      </w:r>
      <w:r w:rsidRPr="00F64027">
        <w:rPr>
          <w:rFonts w:cs="Arial"/>
          <w:szCs w:val="22"/>
        </w:rPr>
        <w:t>site</w:t>
      </w:r>
      <w:r w:rsidRPr="00F64027">
        <w:rPr>
          <w:rFonts w:cs="Arial"/>
          <w:spacing w:val="17"/>
          <w:szCs w:val="22"/>
        </w:rPr>
        <w:t xml:space="preserve"> </w:t>
      </w:r>
      <w:r w:rsidRPr="00F64027">
        <w:rPr>
          <w:rFonts w:cs="Arial"/>
          <w:szCs w:val="22"/>
        </w:rPr>
        <w:t>shall</w:t>
      </w:r>
      <w:r w:rsidRPr="00F64027">
        <w:rPr>
          <w:rFonts w:cs="Arial"/>
          <w:spacing w:val="22"/>
          <w:szCs w:val="22"/>
        </w:rPr>
        <w:t xml:space="preserve"> </w:t>
      </w:r>
      <w:r w:rsidRPr="00F64027">
        <w:rPr>
          <w:rFonts w:cs="Arial"/>
          <w:szCs w:val="22"/>
        </w:rPr>
        <w:t>be</w:t>
      </w:r>
      <w:r w:rsidRPr="00F64027">
        <w:rPr>
          <w:rFonts w:cs="Arial"/>
          <w:w w:val="105"/>
          <w:szCs w:val="22"/>
        </w:rPr>
        <w:t xml:space="preserve"> </w:t>
      </w:r>
      <w:r w:rsidRPr="00F64027">
        <w:rPr>
          <w:rFonts w:cs="Arial"/>
          <w:szCs w:val="22"/>
        </w:rPr>
        <w:t>the</w:t>
      </w:r>
      <w:r w:rsidRPr="00F64027">
        <w:rPr>
          <w:rFonts w:cs="Arial"/>
          <w:spacing w:val="22"/>
          <w:szCs w:val="22"/>
        </w:rPr>
        <w:t xml:space="preserve"> </w:t>
      </w:r>
      <w:r w:rsidRPr="00F64027">
        <w:rPr>
          <w:rFonts w:cs="Arial"/>
          <w:szCs w:val="22"/>
        </w:rPr>
        <w:t>opinion</w:t>
      </w:r>
      <w:r w:rsidRPr="00F64027">
        <w:rPr>
          <w:rFonts w:cs="Arial"/>
          <w:spacing w:val="35"/>
          <w:szCs w:val="22"/>
        </w:rPr>
        <w:t xml:space="preserve"> </w:t>
      </w:r>
      <w:r w:rsidRPr="00F64027">
        <w:rPr>
          <w:rFonts w:cs="Arial"/>
          <w:szCs w:val="22"/>
        </w:rPr>
        <w:t>of</w:t>
      </w:r>
      <w:r w:rsidRPr="00F64027">
        <w:rPr>
          <w:rFonts w:cs="Arial"/>
          <w:spacing w:val="9"/>
          <w:szCs w:val="22"/>
        </w:rPr>
        <w:t xml:space="preserve"> </w:t>
      </w:r>
      <w:r w:rsidRPr="00F64027">
        <w:rPr>
          <w:rFonts w:cs="Arial"/>
          <w:szCs w:val="22"/>
        </w:rPr>
        <w:t>the</w:t>
      </w:r>
      <w:r w:rsidRPr="00F64027">
        <w:rPr>
          <w:rFonts w:cs="Arial"/>
          <w:spacing w:val="32"/>
          <w:szCs w:val="22"/>
        </w:rPr>
        <w:t xml:space="preserve"> </w:t>
      </w:r>
      <w:r w:rsidRPr="00F64027">
        <w:rPr>
          <w:rFonts w:cs="Arial"/>
          <w:szCs w:val="22"/>
        </w:rPr>
        <w:t>commentator</w:t>
      </w:r>
      <w:r w:rsidRPr="00F64027">
        <w:rPr>
          <w:rFonts w:cs="Arial"/>
          <w:spacing w:val="48"/>
          <w:szCs w:val="22"/>
        </w:rPr>
        <w:t xml:space="preserve"> </w:t>
      </w:r>
      <w:r w:rsidRPr="00F64027">
        <w:rPr>
          <w:rFonts w:cs="Arial"/>
          <w:szCs w:val="22"/>
        </w:rPr>
        <w:t>or</w:t>
      </w:r>
      <w:r w:rsidRPr="00F64027">
        <w:rPr>
          <w:rFonts w:cs="Arial"/>
          <w:spacing w:val="19"/>
          <w:szCs w:val="22"/>
        </w:rPr>
        <w:t xml:space="preserve"> </w:t>
      </w:r>
      <w:r w:rsidRPr="00F64027">
        <w:rPr>
          <w:rFonts w:cs="Arial"/>
          <w:szCs w:val="22"/>
        </w:rPr>
        <w:t>poster</w:t>
      </w:r>
      <w:r w:rsidRPr="00F64027">
        <w:rPr>
          <w:rFonts w:cs="Arial"/>
          <w:spacing w:val="19"/>
          <w:szCs w:val="22"/>
        </w:rPr>
        <w:t xml:space="preserve"> </w:t>
      </w:r>
      <w:r w:rsidRPr="00F64027">
        <w:rPr>
          <w:rFonts w:cs="Arial"/>
          <w:szCs w:val="22"/>
        </w:rPr>
        <w:t>only,</w:t>
      </w:r>
      <w:r w:rsidRPr="00F64027">
        <w:rPr>
          <w:rFonts w:cs="Arial"/>
          <w:spacing w:val="26"/>
          <w:szCs w:val="22"/>
        </w:rPr>
        <w:t xml:space="preserve"> </w:t>
      </w:r>
      <w:r w:rsidRPr="00F64027">
        <w:rPr>
          <w:rFonts w:cs="Arial"/>
          <w:szCs w:val="22"/>
        </w:rPr>
        <w:t>and</w:t>
      </w:r>
      <w:r w:rsidRPr="00F64027">
        <w:rPr>
          <w:rFonts w:cs="Arial"/>
          <w:spacing w:val="26"/>
          <w:szCs w:val="22"/>
        </w:rPr>
        <w:t xml:space="preserve"> </w:t>
      </w:r>
      <w:r w:rsidRPr="00F64027">
        <w:rPr>
          <w:rFonts w:cs="Arial"/>
          <w:szCs w:val="22"/>
        </w:rPr>
        <w:t>pub</w:t>
      </w:r>
      <w:r w:rsidRPr="00F64027">
        <w:rPr>
          <w:rFonts w:cs="Arial"/>
          <w:spacing w:val="-1"/>
          <w:szCs w:val="22"/>
        </w:rPr>
        <w:t>l</w:t>
      </w:r>
      <w:r w:rsidRPr="00F64027">
        <w:rPr>
          <w:rFonts w:cs="Arial"/>
          <w:spacing w:val="-20"/>
          <w:szCs w:val="22"/>
        </w:rPr>
        <w:t>i</w:t>
      </w:r>
      <w:r w:rsidRPr="00F64027">
        <w:rPr>
          <w:rFonts w:cs="Arial"/>
          <w:szCs w:val="22"/>
        </w:rPr>
        <w:t>cation</w:t>
      </w:r>
      <w:r w:rsidRPr="00F64027">
        <w:rPr>
          <w:rFonts w:cs="Arial"/>
          <w:spacing w:val="22"/>
          <w:szCs w:val="22"/>
        </w:rPr>
        <w:t xml:space="preserve"> </w:t>
      </w:r>
      <w:r w:rsidRPr="00F64027">
        <w:rPr>
          <w:rFonts w:cs="Arial"/>
          <w:szCs w:val="22"/>
        </w:rPr>
        <w:t>of</w:t>
      </w:r>
      <w:r w:rsidRPr="00F64027">
        <w:rPr>
          <w:rFonts w:cs="Arial"/>
          <w:spacing w:val="26"/>
          <w:szCs w:val="22"/>
        </w:rPr>
        <w:t xml:space="preserve"> </w:t>
      </w:r>
      <w:r w:rsidRPr="00F64027">
        <w:rPr>
          <w:rFonts w:cs="Arial"/>
          <w:szCs w:val="22"/>
        </w:rPr>
        <w:t>Content</w:t>
      </w:r>
      <w:r w:rsidRPr="00F64027">
        <w:rPr>
          <w:rFonts w:cs="Arial"/>
          <w:spacing w:val="20"/>
          <w:szCs w:val="22"/>
        </w:rPr>
        <w:t xml:space="preserve"> </w:t>
      </w:r>
      <w:r w:rsidRPr="00F64027">
        <w:rPr>
          <w:rFonts w:cs="Arial"/>
          <w:szCs w:val="22"/>
        </w:rPr>
        <w:t>does</w:t>
      </w:r>
      <w:r w:rsidRPr="00F64027">
        <w:rPr>
          <w:rFonts w:cs="Arial"/>
          <w:spacing w:val="38"/>
          <w:szCs w:val="22"/>
        </w:rPr>
        <w:t xml:space="preserve"> </w:t>
      </w:r>
      <w:r w:rsidRPr="00F64027">
        <w:rPr>
          <w:rFonts w:cs="Arial"/>
          <w:szCs w:val="22"/>
        </w:rPr>
        <w:t>not</w:t>
      </w:r>
      <w:r w:rsidRPr="00F64027">
        <w:rPr>
          <w:rFonts w:cs="Arial"/>
          <w:w w:val="102"/>
          <w:szCs w:val="22"/>
        </w:rPr>
        <w:t xml:space="preserve"> </w:t>
      </w:r>
      <w:r w:rsidRPr="00F64027">
        <w:rPr>
          <w:rFonts w:cs="Arial"/>
          <w:spacing w:val="-4"/>
          <w:szCs w:val="22"/>
        </w:rPr>
        <w:t>i</w:t>
      </w:r>
      <w:r w:rsidRPr="00F64027">
        <w:rPr>
          <w:rFonts w:cs="Arial"/>
          <w:spacing w:val="-5"/>
          <w:szCs w:val="22"/>
        </w:rPr>
        <w:t>mply</w:t>
      </w:r>
      <w:r w:rsidRPr="00F64027">
        <w:rPr>
          <w:rFonts w:cs="Arial"/>
          <w:spacing w:val="16"/>
          <w:szCs w:val="22"/>
        </w:rPr>
        <w:t xml:space="preserve"> </w:t>
      </w:r>
      <w:r w:rsidRPr="00F64027">
        <w:rPr>
          <w:rFonts w:cs="Arial"/>
          <w:szCs w:val="22"/>
        </w:rPr>
        <w:t>endorsement</w:t>
      </w:r>
      <w:r w:rsidRPr="00F64027">
        <w:rPr>
          <w:rFonts w:cs="Arial"/>
          <w:spacing w:val="36"/>
          <w:szCs w:val="22"/>
        </w:rPr>
        <w:t xml:space="preserve"> </w:t>
      </w:r>
      <w:r w:rsidRPr="00F64027">
        <w:rPr>
          <w:rFonts w:cs="Arial"/>
          <w:szCs w:val="22"/>
        </w:rPr>
        <w:t>of,</w:t>
      </w:r>
      <w:r w:rsidRPr="00F64027">
        <w:rPr>
          <w:rFonts w:cs="Arial"/>
          <w:spacing w:val="21"/>
          <w:szCs w:val="22"/>
        </w:rPr>
        <w:t xml:space="preserve"> </w:t>
      </w:r>
      <w:r w:rsidRPr="00F64027">
        <w:rPr>
          <w:rFonts w:cs="Arial"/>
          <w:szCs w:val="22"/>
        </w:rPr>
        <w:t>or</w:t>
      </w:r>
      <w:r w:rsidRPr="00F64027">
        <w:rPr>
          <w:rFonts w:cs="Arial"/>
          <w:spacing w:val="21"/>
          <w:szCs w:val="22"/>
        </w:rPr>
        <w:t xml:space="preserve"> </w:t>
      </w:r>
      <w:r w:rsidRPr="00F64027">
        <w:rPr>
          <w:rFonts w:cs="Arial"/>
          <w:szCs w:val="22"/>
        </w:rPr>
        <w:t>agreement</w:t>
      </w:r>
      <w:r w:rsidRPr="00F64027">
        <w:rPr>
          <w:rFonts w:cs="Arial"/>
          <w:spacing w:val="48"/>
          <w:szCs w:val="22"/>
        </w:rPr>
        <w:t xml:space="preserve"> </w:t>
      </w:r>
      <w:r w:rsidRPr="00F64027">
        <w:rPr>
          <w:rFonts w:cs="Arial"/>
          <w:szCs w:val="22"/>
        </w:rPr>
        <w:t>by,</w:t>
      </w:r>
      <w:r w:rsidRPr="00F64027">
        <w:rPr>
          <w:rFonts w:cs="Arial"/>
          <w:spacing w:val="6"/>
          <w:szCs w:val="22"/>
        </w:rPr>
        <w:t xml:space="preserve"> </w:t>
      </w:r>
      <w:r w:rsidRPr="00F64027">
        <w:rPr>
          <w:rFonts w:cs="Arial"/>
          <w:szCs w:val="22"/>
        </w:rPr>
        <w:t>the</w:t>
      </w:r>
      <w:r w:rsidRPr="00F64027">
        <w:rPr>
          <w:rFonts w:cs="Arial"/>
          <w:spacing w:val="23"/>
          <w:szCs w:val="22"/>
        </w:rPr>
        <w:t xml:space="preserve"> </w:t>
      </w:r>
      <w:r w:rsidRPr="00F64027">
        <w:rPr>
          <w:rFonts w:cs="Arial"/>
          <w:szCs w:val="22"/>
        </w:rPr>
        <w:t>Town,</w:t>
      </w:r>
      <w:r w:rsidRPr="00F64027">
        <w:rPr>
          <w:rFonts w:cs="Arial"/>
          <w:spacing w:val="42"/>
          <w:szCs w:val="22"/>
        </w:rPr>
        <w:t xml:space="preserve"> </w:t>
      </w:r>
      <w:r w:rsidRPr="00F64027">
        <w:rPr>
          <w:rFonts w:cs="Arial"/>
          <w:szCs w:val="22"/>
        </w:rPr>
        <w:t>nor</w:t>
      </w:r>
      <w:r w:rsidRPr="00F64027">
        <w:rPr>
          <w:rFonts w:cs="Arial"/>
          <w:spacing w:val="17"/>
          <w:szCs w:val="22"/>
        </w:rPr>
        <w:t xml:space="preserve"> </w:t>
      </w:r>
      <w:r w:rsidRPr="00F64027">
        <w:rPr>
          <w:rFonts w:cs="Arial"/>
          <w:szCs w:val="22"/>
        </w:rPr>
        <w:t>does</w:t>
      </w:r>
      <w:r w:rsidRPr="00F64027">
        <w:rPr>
          <w:rFonts w:cs="Arial"/>
          <w:spacing w:val="21"/>
          <w:szCs w:val="22"/>
        </w:rPr>
        <w:t xml:space="preserve"> </w:t>
      </w:r>
      <w:r w:rsidRPr="00F64027">
        <w:rPr>
          <w:rFonts w:cs="Arial"/>
          <w:szCs w:val="22"/>
        </w:rPr>
        <w:t>such</w:t>
      </w:r>
      <w:r w:rsidRPr="00F64027">
        <w:rPr>
          <w:rFonts w:cs="Arial"/>
          <w:spacing w:val="41"/>
          <w:szCs w:val="22"/>
        </w:rPr>
        <w:t xml:space="preserve"> </w:t>
      </w:r>
      <w:r w:rsidRPr="00F64027">
        <w:rPr>
          <w:rFonts w:cs="Arial"/>
          <w:szCs w:val="22"/>
        </w:rPr>
        <w:t>Content</w:t>
      </w:r>
      <w:r w:rsidRPr="00F64027">
        <w:rPr>
          <w:rFonts w:cs="Arial"/>
          <w:spacing w:val="23"/>
          <w:w w:val="102"/>
          <w:szCs w:val="22"/>
        </w:rPr>
        <w:t xml:space="preserve"> </w:t>
      </w:r>
      <w:r w:rsidRPr="00F64027">
        <w:rPr>
          <w:rFonts w:cs="Arial"/>
          <w:szCs w:val="22"/>
        </w:rPr>
        <w:t>necessarily</w:t>
      </w:r>
      <w:r w:rsidRPr="00F64027">
        <w:rPr>
          <w:rFonts w:cs="Arial"/>
          <w:spacing w:val="47"/>
          <w:szCs w:val="22"/>
        </w:rPr>
        <w:t xml:space="preserve"> </w:t>
      </w:r>
      <w:r w:rsidRPr="00F64027">
        <w:rPr>
          <w:rFonts w:cs="Arial"/>
          <w:szCs w:val="22"/>
        </w:rPr>
        <w:t>reflect</w:t>
      </w:r>
      <w:r w:rsidRPr="00F64027">
        <w:rPr>
          <w:rFonts w:cs="Arial"/>
          <w:spacing w:val="17"/>
          <w:szCs w:val="22"/>
        </w:rPr>
        <w:t xml:space="preserve"> </w:t>
      </w:r>
      <w:r w:rsidRPr="00F64027">
        <w:rPr>
          <w:rFonts w:cs="Arial"/>
          <w:szCs w:val="22"/>
        </w:rPr>
        <w:t>the</w:t>
      </w:r>
      <w:r w:rsidRPr="00F64027">
        <w:rPr>
          <w:rFonts w:cs="Arial"/>
          <w:spacing w:val="22"/>
          <w:szCs w:val="22"/>
        </w:rPr>
        <w:t xml:space="preserve"> </w:t>
      </w:r>
      <w:r w:rsidRPr="00F64027">
        <w:rPr>
          <w:rFonts w:cs="Arial"/>
          <w:szCs w:val="22"/>
        </w:rPr>
        <w:t>opinions</w:t>
      </w:r>
      <w:r w:rsidRPr="00F64027">
        <w:rPr>
          <w:rFonts w:cs="Arial"/>
          <w:spacing w:val="20"/>
          <w:szCs w:val="22"/>
        </w:rPr>
        <w:t xml:space="preserve"> </w:t>
      </w:r>
      <w:r w:rsidRPr="00F64027">
        <w:rPr>
          <w:rFonts w:cs="Arial"/>
          <w:szCs w:val="22"/>
        </w:rPr>
        <w:t>or</w:t>
      </w:r>
      <w:r w:rsidRPr="00F64027">
        <w:rPr>
          <w:rFonts w:cs="Arial"/>
          <w:spacing w:val="13"/>
          <w:szCs w:val="22"/>
        </w:rPr>
        <w:t xml:space="preserve"> </w:t>
      </w:r>
      <w:r w:rsidRPr="00F64027">
        <w:rPr>
          <w:rFonts w:cs="Arial"/>
          <w:szCs w:val="22"/>
        </w:rPr>
        <w:t>policies</w:t>
      </w:r>
      <w:r w:rsidRPr="00F64027">
        <w:rPr>
          <w:rFonts w:cs="Arial"/>
          <w:spacing w:val="31"/>
          <w:szCs w:val="22"/>
        </w:rPr>
        <w:t xml:space="preserve"> </w:t>
      </w:r>
      <w:r w:rsidRPr="00F64027">
        <w:rPr>
          <w:rFonts w:cs="Arial"/>
          <w:szCs w:val="22"/>
        </w:rPr>
        <w:t>of</w:t>
      </w:r>
      <w:r w:rsidRPr="00F64027">
        <w:rPr>
          <w:rFonts w:cs="Arial"/>
          <w:spacing w:val="18"/>
          <w:szCs w:val="22"/>
        </w:rPr>
        <w:t xml:space="preserve"> </w:t>
      </w:r>
      <w:r w:rsidRPr="00F64027">
        <w:rPr>
          <w:rFonts w:cs="Arial"/>
          <w:szCs w:val="22"/>
        </w:rPr>
        <w:t>the</w:t>
      </w:r>
      <w:r w:rsidRPr="00F64027">
        <w:rPr>
          <w:rFonts w:cs="Arial"/>
          <w:spacing w:val="22"/>
          <w:szCs w:val="22"/>
        </w:rPr>
        <w:t xml:space="preserve"> </w:t>
      </w:r>
      <w:r w:rsidRPr="00F64027">
        <w:rPr>
          <w:rFonts w:cs="Arial"/>
          <w:szCs w:val="22"/>
        </w:rPr>
        <w:t>Town.</w:t>
      </w:r>
    </w:p>
    <w:p w14:paraId="1BA775A7" w14:textId="16DF5B6B" w:rsidR="0004467D" w:rsidRPr="00F64027" w:rsidRDefault="0004467D" w:rsidP="009237B3">
      <w:pPr>
        <w:pStyle w:val="BodyText"/>
        <w:widowControl w:val="0"/>
        <w:numPr>
          <w:ilvl w:val="0"/>
          <w:numId w:val="15"/>
        </w:numPr>
        <w:tabs>
          <w:tab w:val="left" w:pos="472"/>
          <w:tab w:val="left" w:pos="7200"/>
          <w:tab w:val="left" w:pos="8640"/>
        </w:tabs>
        <w:spacing w:line="252" w:lineRule="auto"/>
        <w:contextualSpacing/>
        <w:jc w:val="left"/>
        <w:rPr>
          <w:rFonts w:cs="Arial"/>
          <w:szCs w:val="22"/>
        </w:rPr>
      </w:pPr>
      <w:r w:rsidRPr="00F64027">
        <w:rPr>
          <w:rFonts w:cs="Arial"/>
          <w:szCs w:val="22"/>
        </w:rPr>
        <w:t>The</w:t>
      </w:r>
      <w:r w:rsidRPr="00F64027">
        <w:rPr>
          <w:rFonts w:cs="Arial"/>
          <w:spacing w:val="18"/>
          <w:szCs w:val="22"/>
        </w:rPr>
        <w:t xml:space="preserve"> </w:t>
      </w:r>
      <w:r w:rsidRPr="00F64027">
        <w:rPr>
          <w:rFonts w:cs="Arial"/>
          <w:szCs w:val="22"/>
        </w:rPr>
        <w:t>Town</w:t>
      </w:r>
      <w:r w:rsidRPr="00F64027">
        <w:rPr>
          <w:rFonts w:cs="Arial"/>
          <w:spacing w:val="30"/>
          <w:szCs w:val="22"/>
        </w:rPr>
        <w:t xml:space="preserve"> </w:t>
      </w:r>
      <w:r w:rsidRPr="00F64027">
        <w:rPr>
          <w:rFonts w:cs="Arial"/>
          <w:szCs w:val="22"/>
        </w:rPr>
        <w:t>reserves</w:t>
      </w:r>
      <w:r w:rsidRPr="00F64027">
        <w:rPr>
          <w:rFonts w:cs="Arial"/>
          <w:spacing w:val="16"/>
          <w:szCs w:val="22"/>
        </w:rPr>
        <w:t xml:space="preserve"> </w:t>
      </w:r>
      <w:r w:rsidRPr="00F64027">
        <w:rPr>
          <w:rFonts w:cs="Arial"/>
          <w:szCs w:val="22"/>
        </w:rPr>
        <w:t>the</w:t>
      </w:r>
      <w:r w:rsidRPr="00F64027">
        <w:rPr>
          <w:rFonts w:cs="Arial"/>
          <w:spacing w:val="28"/>
          <w:szCs w:val="22"/>
        </w:rPr>
        <w:t xml:space="preserve"> </w:t>
      </w:r>
      <w:r w:rsidRPr="00F64027">
        <w:rPr>
          <w:rFonts w:cs="Arial"/>
          <w:szCs w:val="22"/>
        </w:rPr>
        <w:t>right</w:t>
      </w:r>
      <w:r w:rsidRPr="00F64027">
        <w:rPr>
          <w:rFonts w:cs="Arial"/>
          <w:spacing w:val="11"/>
          <w:szCs w:val="22"/>
        </w:rPr>
        <w:t xml:space="preserve"> </w:t>
      </w:r>
      <w:r w:rsidRPr="00F64027">
        <w:rPr>
          <w:rFonts w:cs="Arial"/>
          <w:szCs w:val="22"/>
        </w:rPr>
        <w:t>to</w:t>
      </w:r>
      <w:r w:rsidRPr="00F64027">
        <w:rPr>
          <w:rFonts w:cs="Arial"/>
          <w:spacing w:val="18"/>
          <w:szCs w:val="22"/>
        </w:rPr>
        <w:t xml:space="preserve"> </w:t>
      </w:r>
      <w:r w:rsidRPr="00F64027">
        <w:rPr>
          <w:rFonts w:cs="Arial"/>
          <w:szCs w:val="22"/>
        </w:rPr>
        <w:t>deny</w:t>
      </w:r>
      <w:r w:rsidRPr="00F64027">
        <w:rPr>
          <w:rFonts w:cs="Arial"/>
          <w:spacing w:val="27"/>
          <w:szCs w:val="22"/>
        </w:rPr>
        <w:t xml:space="preserve"> </w:t>
      </w:r>
      <w:r w:rsidRPr="00F64027">
        <w:rPr>
          <w:rFonts w:cs="Arial"/>
          <w:szCs w:val="22"/>
        </w:rPr>
        <w:t>access</w:t>
      </w:r>
      <w:r w:rsidRPr="00F64027">
        <w:rPr>
          <w:rFonts w:cs="Arial"/>
          <w:spacing w:val="27"/>
          <w:szCs w:val="22"/>
        </w:rPr>
        <w:t xml:space="preserve"> </w:t>
      </w:r>
      <w:r w:rsidRPr="00F64027">
        <w:rPr>
          <w:rFonts w:cs="Arial"/>
          <w:szCs w:val="22"/>
        </w:rPr>
        <w:t>to</w:t>
      </w:r>
      <w:r w:rsidRPr="00F64027">
        <w:rPr>
          <w:rFonts w:cs="Arial"/>
          <w:spacing w:val="18"/>
          <w:szCs w:val="22"/>
        </w:rPr>
        <w:t xml:space="preserve"> </w:t>
      </w:r>
      <w:r w:rsidRPr="00F64027">
        <w:rPr>
          <w:rFonts w:cs="Arial"/>
          <w:szCs w:val="22"/>
        </w:rPr>
        <w:t>Town</w:t>
      </w:r>
      <w:r w:rsidRPr="00F64027">
        <w:rPr>
          <w:rFonts w:cs="Arial"/>
          <w:spacing w:val="39"/>
          <w:szCs w:val="22"/>
        </w:rPr>
        <w:t xml:space="preserve"> </w:t>
      </w:r>
      <w:r w:rsidR="008A3727">
        <w:rPr>
          <w:rFonts w:cs="Arial"/>
          <w:spacing w:val="-1"/>
          <w:szCs w:val="22"/>
        </w:rPr>
        <w:t>s</w:t>
      </w:r>
      <w:r w:rsidRPr="00F64027">
        <w:rPr>
          <w:rFonts w:cs="Arial"/>
          <w:spacing w:val="-1"/>
          <w:szCs w:val="22"/>
        </w:rPr>
        <w:t>ocial</w:t>
      </w:r>
      <w:r w:rsidRPr="00F64027">
        <w:rPr>
          <w:rFonts w:cs="Arial"/>
          <w:spacing w:val="20"/>
          <w:szCs w:val="22"/>
        </w:rPr>
        <w:t xml:space="preserve"> </w:t>
      </w:r>
      <w:r w:rsidR="008A3727">
        <w:rPr>
          <w:rFonts w:cs="Arial"/>
          <w:szCs w:val="22"/>
        </w:rPr>
        <w:t>m</w:t>
      </w:r>
      <w:r w:rsidRPr="00F64027">
        <w:rPr>
          <w:rFonts w:cs="Arial"/>
          <w:szCs w:val="22"/>
        </w:rPr>
        <w:t>edia</w:t>
      </w:r>
      <w:r w:rsidRPr="00F64027">
        <w:rPr>
          <w:rFonts w:cs="Arial"/>
          <w:spacing w:val="21"/>
          <w:szCs w:val="22"/>
        </w:rPr>
        <w:t xml:space="preserve"> </w:t>
      </w:r>
      <w:r w:rsidRPr="00F64027">
        <w:rPr>
          <w:rFonts w:cs="Arial"/>
          <w:szCs w:val="22"/>
        </w:rPr>
        <w:t>sites</w:t>
      </w:r>
      <w:r w:rsidRPr="00F64027">
        <w:rPr>
          <w:rFonts w:cs="Arial"/>
          <w:spacing w:val="19"/>
          <w:szCs w:val="22"/>
        </w:rPr>
        <w:t xml:space="preserve"> </w:t>
      </w:r>
      <w:r w:rsidRPr="00F64027">
        <w:rPr>
          <w:rFonts w:cs="Arial"/>
          <w:szCs w:val="22"/>
        </w:rPr>
        <w:t>to</w:t>
      </w:r>
      <w:r w:rsidRPr="00F64027">
        <w:rPr>
          <w:rFonts w:cs="Arial"/>
          <w:spacing w:val="18"/>
          <w:szCs w:val="22"/>
        </w:rPr>
        <w:t xml:space="preserve"> </w:t>
      </w:r>
      <w:r w:rsidRPr="00F64027">
        <w:rPr>
          <w:rFonts w:cs="Arial"/>
          <w:szCs w:val="22"/>
        </w:rPr>
        <w:t>any</w:t>
      </w:r>
      <w:r w:rsidRPr="00F64027">
        <w:rPr>
          <w:rFonts w:cs="Arial"/>
          <w:spacing w:val="20"/>
          <w:w w:val="102"/>
          <w:szCs w:val="22"/>
        </w:rPr>
        <w:t xml:space="preserve"> </w:t>
      </w:r>
      <w:r w:rsidRPr="00F64027">
        <w:rPr>
          <w:rFonts w:cs="Arial"/>
          <w:szCs w:val="22"/>
        </w:rPr>
        <w:t>person</w:t>
      </w:r>
      <w:r w:rsidRPr="00F64027">
        <w:rPr>
          <w:rFonts w:cs="Arial"/>
          <w:spacing w:val="14"/>
          <w:szCs w:val="22"/>
        </w:rPr>
        <w:t xml:space="preserve"> </w:t>
      </w:r>
      <w:r w:rsidRPr="00F64027">
        <w:rPr>
          <w:rFonts w:cs="Arial"/>
          <w:szCs w:val="22"/>
        </w:rPr>
        <w:t>who</w:t>
      </w:r>
      <w:r w:rsidRPr="00F64027">
        <w:rPr>
          <w:rFonts w:cs="Arial"/>
          <w:spacing w:val="32"/>
          <w:szCs w:val="22"/>
        </w:rPr>
        <w:t xml:space="preserve"> </w:t>
      </w:r>
      <w:r w:rsidRPr="00F64027">
        <w:rPr>
          <w:rFonts w:cs="Arial"/>
          <w:szCs w:val="22"/>
        </w:rPr>
        <w:t>violates</w:t>
      </w:r>
      <w:r w:rsidRPr="00F64027">
        <w:rPr>
          <w:rFonts w:cs="Arial"/>
          <w:spacing w:val="37"/>
          <w:szCs w:val="22"/>
        </w:rPr>
        <w:t xml:space="preserve"> </w:t>
      </w:r>
      <w:r w:rsidRPr="00F64027">
        <w:rPr>
          <w:rFonts w:cs="Arial"/>
          <w:szCs w:val="22"/>
        </w:rPr>
        <w:t>the</w:t>
      </w:r>
      <w:r w:rsidRPr="00F64027">
        <w:rPr>
          <w:rFonts w:cs="Arial"/>
          <w:spacing w:val="25"/>
          <w:szCs w:val="22"/>
        </w:rPr>
        <w:t xml:space="preserve"> </w:t>
      </w:r>
      <w:r w:rsidRPr="00F64027">
        <w:rPr>
          <w:rFonts w:cs="Arial"/>
          <w:szCs w:val="22"/>
        </w:rPr>
        <w:t>Town</w:t>
      </w:r>
      <w:r w:rsidR="00D26EE2">
        <w:rPr>
          <w:rFonts w:cs="Arial"/>
          <w:szCs w:val="22"/>
        </w:rPr>
        <w:t>’</w:t>
      </w:r>
      <w:r w:rsidRPr="00F64027">
        <w:rPr>
          <w:rFonts w:cs="Arial"/>
          <w:szCs w:val="22"/>
        </w:rPr>
        <w:t>s</w:t>
      </w:r>
      <w:r w:rsidRPr="00F64027">
        <w:rPr>
          <w:rFonts w:cs="Arial"/>
          <w:spacing w:val="37"/>
          <w:szCs w:val="22"/>
        </w:rPr>
        <w:t xml:space="preserve"> </w:t>
      </w:r>
      <w:r w:rsidR="005F6DDA" w:rsidRPr="00F64027">
        <w:rPr>
          <w:rFonts w:cs="Arial"/>
          <w:szCs w:val="22"/>
        </w:rPr>
        <w:t>social media Policy</w:t>
      </w:r>
      <w:r w:rsidRPr="00F64027">
        <w:rPr>
          <w:rFonts w:cs="Arial"/>
          <w:spacing w:val="-2"/>
          <w:szCs w:val="22"/>
        </w:rPr>
        <w:t>,</w:t>
      </w:r>
      <w:r w:rsidRPr="00F64027">
        <w:rPr>
          <w:rFonts w:cs="Arial"/>
          <w:spacing w:val="14"/>
          <w:szCs w:val="22"/>
        </w:rPr>
        <w:t xml:space="preserve"> </w:t>
      </w:r>
      <w:r w:rsidRPr="00F64027">
        <w:rPr>
          <w:rFonts w:cs="Arial"/>
          <w:szCs w:val="22"/>
        </w:rPr>
        <w:t>at</w:t>
      </w:r>
      <w:r w:rsidRPr="00F64027">
        <w:rPr>
          <w:rFonts w:cs="Arial"/>
          <w:spacing w:val="26"/>
          <w:szCs w:val="22"/>
        </w:rPr>
        <w:t xml:space="preserve"> </w:t>
      </w:r>
      <w:r w:rsidRPr="00F64027">
        <w:rPr>
          <w:rFonts w:cs="Arial"/>
          <w:szCs w:val="22"/>
        </w:rPr>
        <w:t>any</w:t>
      </w:r>
      <w:r w:rsidRPr="00F64027">
        <w:rPr>
          <w:rFonts w:cs="Arial"/>
          <w:spacing w:val="24"/>
          <w:szCs w:val="22"/>
        </w:rPr>
        <w:t xml:space="preserve"> </w:t>
      </w:r>
      <w:r w:rsidRPr="00F64027">
        <w:rPr>
          <w:rFonts w:cs="Arial"/>
          <w:szCs w:val="22"/>
        </w:rPr>
        <w:t>time</w:t>
      </w:r>
      <w:r w:rsidRPr="00F64027">
        <w:rPr>
          <w:rFonts w:cs="Arial"/>
          <w:spacing w:val="27"/>
          <w:szCs w:val="22"/>
        </w:rPr>
        <w:t xml:space="preserve"> </w:t>
      </w:r>
      <w:r w:rsidRPr="00F64027">
        <w:rPr>
          <w:rFonts w:cs="Arial"/>
          <w:szCs w:val="22"/>
        </w:rPr>
        <w:t>and</w:t>
      </w:r>
      <w:r w:rsidRPr="00F64027">
        <w:rPr>
          <w:rFonts w:cs="Arial"/>
          <w:spacing w:val="2"/>
          <w:szCs w:val="22"/>
        </w:rPr>
        <w:t xml:space="preserve"> </w:t>
      </w:r>
      <w:r w:rsidRPr="00F64027">
        <w:rPr>
          <w:rFonts w:cs="Arial"/>
          <w:szCs w:val="22"/>
        </w:rPr>
        <w:t>without</w:t>
      </w:r>
      <w:r w:rsidRPr="00F64027">
        <w:rPr>
          <w:rFonts w:cs="Arial"/>
          <w:spacing w:val="37"/>
          <w:szCs w:val="22"/>
        </w:rPr>
        <w:t xml:space="preserve"> </w:t>
      </w:r>
      <w:r w:rsidRPr="00F64027">
        <w:rPr>
          <w:rFonts w:cs="Arial"/>
          <w:spacing w:val="-3"/>
          <w:szCs w:val="22"/>
        </w:rPr>
        <w:t>prior</w:t>
      </w:r>
      <w:r w:rsidRPr="00F64027">
        <w:rPr>
          <w:rFonts w:cs="Arial"/>
          <w:spacing w:val="27"/>
          <w:w w:val="103"/>
          <w:szCs w:val="22"/>
        </w:rPr>
        <w:t xml:space="preserve"> </w:t>
      </w:r>
      <w:r w:rsidRPr="00F64027">
        <w:rPr>
          <w:rFonts w:cs="Arial"/>
          <w:szCs w:val="22"/>
        </w:rPr>
        <w:t>notice.</w:t>
      </w:r>
    </w:p>
    <w:p w14:paraId="025941BE" w14:textId="77777777" w:rsidR="0004467D" w:rsidRPr="00F64027" w:rsidRDefault="0004467D" w:rsidP="009237B3">
      <w:pPr>
        <w:pStyle w:val="BodyText"/>
        <w:widowControl w:val="0"/>
        <w:numPr>
          <w:ilvl w:val="0"/>
          <w:numId w:val="15"/>
        </w:numPr>
        <w:tabs>
          <w:tab w:val="left" w:pos="472"/>
          <w:tab w:val="left" w:pos="7200"/>
          <w:tab w:val="left" w:pos="8640"/>
        </w:tabs>
        <w:spacing w:before="186" w:line="249" w:lineRule="auto"/>
        <w:contextualSpacing/>
        <w:jc w:val="left"/>
        <w:rPr>
          <w:rFonts w:cs="Arial"/>
          <w:szCs w:val="22"/>
        </w:rPr>
      </w:pPr>
      <w:r w:rsidRPr="00F64027">
        <w:rPr>
          <w:rFonts w:cs="Arial"/>
          <w:szCs w:val="22"/>
        </w:rPr>
        <w:t>Site</w:t>
      </w:r>
      <w:r w:rsidRPr="00F64027">
        <w:rPr>
          <w:rFonts w:cs="Arial"/>
          <w:spacing w:val="27"/>
          <w:szCs w:val="22"/>
        </w:rPr>
        <w:t xml:space="preserve"> </w:t>
      </w:r>
      <w:r w:rsidRPr="00F64027">
        <w:rPr>
          <w:rFonts w:cs="Arial"/>
          <w:szCs w:val="22"/>
        </w:rPr>
        <w:t>administrators</w:t>
      </w:r>
      <w:r w:rsidRPr="00F64027">
        <w:rPr>
          <w:rFonts w:cs="Arial"/>
          <w:spacing w:val="45"/>
          <w:szCs w:val="22"/>
        </w:rPr>
        <w:t xml:space="preserve"> </w:t>
      </w:r>
      <w:r w:rsidRPr="00F64027">
        <w:rPr>
          <w:rFonts w:cs="Arial"/>
          <w:szCs w:val="22"/>
        </w:rPr>
        <w:t>shall</w:t>
      </w:r>
      <w:r w:rsidRPr="00F64027">
        <w:rPr>
          <w:rFonts w:cs="Arial"/>
          <w:spacing w:val="23"/>
          <w:szCs w:val="22"/>
        </w:rPr>
        <w:t xml:space="preserve"> </w:t>
      </w:r>
      <w:r w:rsidRPr="00F64027">
        <w:rPr>
          <w:rFonts w:cs="Arial"/>
          <w:szCs w:val="22"/>
        </w:rPr>
        <w:t>monitor</w:t>
      </w:r>
      <w:r w:rsidRPr="00F64027">
        <w:rPr>
          <w:rFonts w:cs="Arial"/>
          <w:spacing w:val="17"/>
          <w:szCs w:val="22"/>
        </w:rPr>
        <w:t xml:space="preserve"> </w:t>
      </w:r>
      <w:r w:rsidRPr="00F64027">
        <w:rPr>
          <w:rFonts w:cs="Arial"/>
          <w:szCs w:val="22"/>
        </w:rPr>
        <w:t>Town</w:t>
      </w:r>
      <w:r w:rsidRPr="00F64027">
        <w:rPr>
          <w:rFonts w:cs="Arial"/>
          <w:spacing w:val="40"/>
          <w:szCs w:val="22"/>
        </w:rPr>
        <w:t xml:space="preserve"> </w:t>
      </w:r>
      <w:r w:rsidRPr="00F64027">
        <w:rPr>
          <w:rFonts w:cs="Arial"/>
          <w:szCs w:val="22"/>
        </w:rPr>
        <w:t>Social</w:t>
      </w:r>
      <w:r w:rsidRPr="00F64027">
        <w:rPr>
          <w:rFonts w:cs="Arial"/>
          <w:spacing w:val="27"/>
          <w:szCs w:val="22"/>
        </w:rPr>
        <w:t xml:space="preserve"> </w:t>
      </w:r>
      <w:r w:rsidRPr="00F64027">
        <w:rPr>
          <w:rFonts w:cs="Arial"/>
          <w:szCs w:val="22"/>
        </w:rPr>
        <w:t>Media</w:t>
      </w:r>
      <w:r w:rsidRPr="00F64027">
        <w:rPr>
          <w:rFonts w:cs="Arial"/>
          <w:spacing w:val="13"/>
          <w:szCs w:val="22"/>
        </w:rPr>
        <w:t xml:space="preserve"> </w:t>
      </w:r>
      <w:r w:rsidRPr="00F64027">
        <w:rPr>
          <w:rFonts w:cs="Arial"/>
          <w:szCs w:val="22"/>
        </w:rPr>
        <w:t>sites</w:t>
      </w:r>
      <w:r w:rsidRPr="00F64027">
        <w:rPr>
          <w:rFonts w:cs="Arial"/>
          <w:spacing w:val="24"/>
          <w:szCs w:val="22"/>
        </w:rPr>
        <w:t xml:space="preserve"> </w:t>
      </w:r>
      <w:r w:rsidRPr="00F64027">
        <w:rPr>
          <w:rFonts w:cs="Arial"/>
          <w:szCs w:val="22"/>
        </w:rPr>
        <w:t>for</w:t>
      </w:r>
      <w:r w:rsidRPr="00F64027">
        <w:rPr>
          <w:rFonts w:cs="Arial"/>
          <w:spacing w:val="33"/>
          <w:szCs w:val="22"/>
        </w:rPr>
        <w:t xml:space="preserve"> </w:t>
      </w:r>
      <w:r w:rsidRPr="00F64027">
        <w:rPr>
          <w:rFonts w:cs="Arial"/>
          <w:szCs w:val="22"/>
        </w:rPr>
        <w:t>Content</w:t>
      </w:r>
      <w:r w:rsidRPr="00F64027">
        <w:rPr>
          <w:rFonts w:cs="Arial"/>
          <w:spacing w:val="30"/>
          <w:szCs w:val="22"/>
        </w:rPr>
        <w:t xml:space="preserve"> </w:t>
      </w:r>
      <w:r w:rsidRPr="00F64027">
        <w:rPr>
          <w:rFonts w:cs="Arial"/>
          <w:szCs w:val="22"/>
        </w:rPr>
        <w:t>requesting</w:t>
      </w:r>
      <w:r w:rsidRPr="00F64027">
        <w:rPr>
          <w:rFonts w:cs="Arial"/>
          <w:w w:val="102"/>
          <w:szCs w:val="22"/>
        </w:rPr>
        <w:t xml:space="preserve"> </w:t>
      </w:r>
      <w:r w:rsidRPr="00F64027">
        <w:rPr>
          <w:rFonts w:cs="Arial"/>
          <w:szCs w:val="22"/>
        </w:rPr>
        <w:t>responses</w:t>
      </w:r>
      <w:r w:rsidRPr="00F64027">
        <w:rPr>
          <w:rFonts w:cs="Arial"/>
          <w:spacing w:val="24"/>
          <w:szCs w:val="22"/>
        </w:rPr>
        <w:t xml:space="preserve"> </w:t>
      </w:r>
      <w:r w:rsidRPr="00F64027">
        <w:rPr>
          <w:rFonts w:cs="Arial"/>
          <w:szCs w:val="22"/>
        </w:rPr>
        <w:t>from</w:t>
      </w:r>
      <w:r w:rsidRPr="00F64027">
        <w:rPr>
          <w:rFonts w:cs="Arial"/>
          <w:spacing w:val="24"/>
          <w:szCs w:val="22"/>
        </w:rPr>
        <w:t xml:space="preserve"> </w:t>
      </w:r>
      <w:r w:rsidRPr="00F64027">
        <w:rPr>
          <w:rFonts w:cs="Arial"/>
          <w:szCs w:val="22"/>
        </w:rPr>
        <w:t>the</w:t>
      </w:r>
      <w:r w:rsidRPr="00F64027">
        <w:rPr>
          <w:rFonts w:cs="Arial"/>
          <w:spacing w:val="19"/>
          <w:szCs w:val="22"/>
        </w:rPr>
        <w:t xml:space="preserve"> </w:t>
      </w:r>
      <w:r w:rsidRPr="00F64027">
        <w:rPr>
          <w:rFonts w:cs="Arial"/>
          <w:szCs w:val="22"/>
        </w:rPr>
        <w:t xml:space="preserve">Town. </w:t>
      </w:r>
      <w:r w:rsidRPr="00F64027">
        <w:rPr>
          <w:rFonts w:cs="Arial"/>
          <w:spacing w:val="30"/>
          <w:szCs w:val="22"/>
        </w:rPr>
        <w:t xml:space="preserve"> </w:t>
      </w:r>
      <w:r w:rsidRPr="00F64027">
        <w:rPr>
          <w:rFonts w:cs="Arial"/>
          <w:szCs w:val="22"/>
        </w:rPr>
        <w:t>Site</w:t>
      </w:r>
      <w:r w:rsidRPr="00F64027">
        <w:rPr>
          <w:rFonts w:cs="Arial"/>
          <w:spacing w:val="13"/>
          <w:szCs w:val="22"/>
        </w:rPr>
        <w:t xml:space="preserve"> </w:t>
      </w:r>
      <w:r w:rsidRPr="00F64027">
        <w:rPr>
          <w:rFonts w:cs="Arial"/>
          <w:szCs w:val="22"/>
        </w:rPr>
        <w:t>administrators</w:t>
      </w:r>
      <w:r w:rsidRPr="00F64027">
        <w:rPr>
          <w:rFonts w:cs="Arial"/>
          <w:spacing w:val="53"/>
          <w:szCs w:val="22"/>
        </w:rPr>
        <w:t xml:space="preserve"> </w:t>
      </w:r>
      <w:r w:rsidRPr="00F64027">
        <w:rPr>
          <w:rFonts w:cs="Arial"/>
          <w:szCs w:val="22"/>
        </w:rPr>
        <w:t>may</w:t>
      </w:r>
      <w:r w:rsidRPr="00F64027">
        <w:rPr>
          <w:rFonts w:cs="Arial"/>
          <w:spacing w:val="11"/>
          <w:szCs w:val="22"/>
        </w:rPr>
        <w:t xml:space="preserve"> </w:t>
      </w:r>
      <w:r w:rsidRPr="00F64027">
        <w:rPr>
          <w:rFonts w:cs="Arial"/>
          <w:szCs w:val="22"/>
        </w:rPr>
        <w:t>direct</w:t>
      </w:r>
      <w:r w:rsidRPr="00F64027">
        <w:rPr>
          <w:rFonts w:cs="Arial"/>
          <w:spacing w:val="24"/>
          <w:szCs w:val="22"/>
        </w:rPr>
        <w:t xml:space="preserve"> </w:t>
      </w:r>
      <w:r w:rsidRPr="00F64027">
        <w:rPr>
          <w:rFonts w:cs="Arial"/>
          <w:szCs w:val="22"/>
        </w:rPr>
        <w:t>such</w:t>
      </w:r>
      <w:r w:rsidRPr="00F64027">
        <w:rPr>
          <w:rFonts w:cs="Arial"/>
          <w:spacing w:val="38"/>
          <w:szCs w:val="22"/>
        </w:rPr>
        <w:t xml:space="preserve"> </w:t>
      </w:r>
      <w:r w:rsidRPr="00F64027">
        <w:rPr>
          <w:rFonts w:cs="Arial"/>
          <w:szCs w:val="22"/>
        </w:rPr>
        <w:t>requests</w:t>
      </w:r>
      <w:r w:rsidRPr="00F64027">
        <w:rPr>
          <w:rFonts w:cs="Arial"/>
          <w:spacing w:val="23"/>
          <w:szCs w:val="22"/>
        </w:rPr>
        <w:t xml:space="preserve"> </w:t>
      </w:r>
      <w:r w:rsidRPr="00F64027">
        <w:rPr>
          <w:rFonts w:cs="Arial"/>
          <w:szCs w:val="22"/>
        </w:rPr>
        <w:t>to</w:t>
      </w:r>
      <w:r w:rsidRPr="00F64027">
        <w:rPr>
          <w:rFonts w:cs="Arial"/>
          <w:spacing w:val="17"/>
          <w:szCs w:val="22"/>
        </w:rPr>
        <w:t xml:space="preserve"> </w:t>
      </w:r>
      <w:r w:rsidRPr="00F64027">
        <w:rPr>
          <w:rFonts w:cs="Arial"/>
          <w:szCs w:val="22"/>
        </w:rPr>
        <w:t>the</w:t>
      </w:r>
      <w:r w:rsidRPr="00F64027">
        <w:rPr>
          <w:rFonts w:cs="Arial"/>
          <w:w w:val="103"/>
          <w:szCs w:val="22"/>
        </w:rPr>
        <w:t xml:space="preserve"> </w:t>
      </w:r>
      <w:r w:rsidRPr="00F64027">
        <w:rPr>
          <w:rFonts w:cs="Arial"/>
          <w:szCs w:val="22"/>
        </w:rPr>
        <w:t>appropriate</w:t>
      </w:r>
      <w:r w:rsidRPr="00F64027">
        <w:rPr>
          <w:rFonts w:cs="Arial"/>
          <w:spacing w:val="28"/>
          <w:szCs w:val="22"/>
        </w:rPr>
        <w:t xml:space="preserve"> </w:t>
      </w:r>
      <w:r w:rsidRPr="00F64027">
        <w:rPr>
          <w:rFonts w:cs="Arial"/>
          <w:szCs w:val="22"/>
        </w:rPr>
        <w:t>Town</w:t>
      </w:r>
      <w:r w:rsidRPr="00F64027">
        <w:rPr>
          <w:rFonts w:cs="Arial"/>
          <w:spacing w:val="35"/>
          <w:szCs w:val="22"/>
        </w:rPr>
        <w:t xml:space="preserve"> </w:t>
      </w:r>
      <w:r w:rsidRPr="00F64027">
        <w:rPr>
          <w:rFonts w:cs="Arial"/>
          <w:szCs w:val="22"/>
        </w:rPr>
        <w:t>department</w:t>
      </w:r>
      <w:r w:rsidRPr="00F64027">
        <w:rPr>
          <w:rFonts w:cs="Arial"/>
          <w:spacing w:val="42"/>
          <w:szCs w:val="22"/>
        </w:rPr>
        <w:t xml:space="preserve"> </w:t>
      </w:r>
      <w:r w:rsidRPr="00F64027">
        <w:rPr>
          <w:rFonts w:cs="Arial"/>
          <w:szCs w:val="22"/>
        </w:rPr>
        <w:t>or</w:t>
      </w:r>
      <w:r w:rsidRPr="00F64027">
        <w:rPr>
          <w:rFonts w:cs="Arial"/>
          <w:spacing w:val="14"/>
          <w:szCs w:val="22"/>
        </w:rPr>
        <w:t xml:space="preserve"> </w:t>
      </w:r>
      <w:r w:rsidRPr="00F64027">
        <w:rPr>
          <w:rFonts w:cs="Arial"/>
          <w:szCs w:val="22"/>
        </w:rPr>
        <w:t>office</w:t>
      </w:r>
      <w:r w:rsidRPr="00F64027">
        <w:rPr>
          <w:rFonts w:cs="Arial"/>
          <w:spacing w:val="14"/>
          <w:szCs w:val="22"/>
        </w:rPr>
        <w:t xml:space="preserve"> </w:t>
      </w:r>
      <w:r w:rsidRPr="00F64027">
        <w:rPr>
          <w:rFonts w:cs="Arial"/>
          <w:szCs w:val="22"/>
        </w:rPr>
        <w:t>for</w:t>
      </w:r>
      <w:r w:rsidRPr="00F64027">
        <w:rPr>
          <w:rFonts w:cs="Arial"/>
          <w:spacing w:val="39"/>
          <w:szCs w:val="22"/>
        </w:rPr>
        <w:t xml:space="preserve"> </w:t>
      </w:r>
      <w:r w:rsidRPr="00F64027">
        <w:rPr>
          <w:rFonts w:cs="Arial"/>
          <w:szCs w:val="22"/>
        </w:rPr>
        <w:t>response.</w:t>
      </w:r>
    </w:p>
    <w:p w14:paraId="353BC0BC" w14:textId="79D55766" w:rsidR="0004467D" w:rsidRPr="00F64027" w:rsidRDefault="0004467D" w:rsidP="009237B3">
      <w:pPr>
        <w:pStyle w:val="BodyText"/>
        <w:widowControl w:val="0"/>
        <w:numPr>
          <w:ilvl w:val="0"/>
          <w:numId w:val="15"/>
        </w:numPr>
        <w:tabs>
          <w:tab w:val="left" w:pos="464"/>
          <w:tab w:val="left" w:pos="7200"/>
          <w:tab w:val="left" w:pos="8640"/>
        </w:tabs>
        <w:spacing w:before="190" w:line="252" w:lineRule="auto"/>
        <w:contextualSpacing/>
        <w:jc w:val="left"/>
        <w:rPr>
          <w:rFonts w:cs="Arial"/>
          <w:szCs w:val="22"/>
        </w:rPr>
      </w:pPr>
      <w:r w:rsidRPr="00F64027">
        <w:rPr>
          <w:rFonts w:cs="Arial"/>
          <w:szCs w:val="22"/>
        </w:rPr>
        <w:t>Site</w:t>
      </w:r>
      <w:r w:rsidRPr="00F64027">
        <w:rPr>
          <w:rFonts w:cs="Arial"/>
          <w:spacing w:val="22"/>
          <w:szCs w:val="22"/>
        </w:rPr>
        <w:t xml:space="preserve"> </w:t>
      </w:r>
      <w:r w:rsidRPr="00F64027">
        <w:rPr>
          <w:rFonts w:cs="Arial"/>
          <w:szCs w:val="22"/>
        </w:rPr>
        <w:t>administrators</w:t>
      </w:r>
      <w:r w:rsidRPr="00F64027">
        <w:rPr>
          <w:rFonts w:cs="Arial"/>
          <w:spacing w:val="40"/>
          <w:szCs w:val="22"/>
        </w:rPr>
        <w:t xml:space="preserve"> </w:t>
      </w:r>
      <w:r w:rsidRPr="00F64027">
        <w:rPr>
          <w:rFonts w:cs="Arial"/>
          <w:szCs w:val="22"/>
        </w:rPr>
        <w:t>shall</w:t>
      </w:r>
      <w:r w:rsidRPr="00F64027">
        <w:rPr>
          <w:rFonts w:cs="Arial"/>
          <w:spacing w:val="20"/>
          <w:szCs w:val="22"/>
        </w:rPr>
        <w:t xml:space="preserve"> </w:t>
      </w:r>
      <w:r w:rsidRPr="00F64027">
        <w:rPr>
          <w:rFonts w:cs="Arial"/>
          <w:szCs w:val="22"/>
        </w:rPr>
        <w:t>monitor</w:t>
      </w:r>
      <w:r w:rsidRPr="00F64027">
        <w:rPr>
          <w:rFonts w:cs="Arial"/>
          <w:spacing w:val="29"/>
          <w:szCs w:val="22"/>
        </w:rPr>
        <w:t xml:space="preserve"> </w:t>
      </w:r>
      <w:r w:rsidR="008A3727">
        <w:rPr>
          <w:rFonts w:cs="Arial"/>
          <w:szCs w:val="22"/>
        </w:rPr>
        <w:t>c</w:t>
      </w:r>
      <w:r w:rsidRPr="00F64027">
        <w:rPr>
          <w:rFonts w:cs="Arial"/>
          <w:szCs w:val="22"/>
        </w:rPr>
        <w:t>ontent</w:t>
      </w:r>
      <w:r w:rsidRPr="00F64027">
        <w:rPr>
          <w:rFonts w:cs="Arial"/>
          <w:spacing w:val="18"/>
          <w:szCs w:val="22"/>
        </w:rPr>
        <w:t xml:space="preserve"> </w:t>
      </w:r>
      <w:r w:rsidRPr="00F64027">
        <w:rPr>
          <w:rFonts w:cs="Arial"/>
          <w:szCs w:val="22"/>
        </w:rPr>
        <w:t>posted</w:t>
      </w:r>
      <w:r w:rsidRPr="00F64027">
        <w:rPr>
          <w:rFonts w:cs="Arial"/>
          <w:spacing w:val="24"/>
          <w:szCs w:val="22"/>
        </w:rPr>
        <w:t xml:space="preserve"> </w:t>
      </w:r>
      <w:r w:rsidR="00B7467F" w:rsidRPr="00F64027">
        <w:rPr>
          <w:rFonts w:cs="Arial"/>
          <w:szCs w:val="22"/>
        </w:rPr>
        <w:t>on</w:t>
      </w:r>
      <w:r w:rsidRPr="00F64027">
        <w:rPr>
          <w:rFonts w:cs="Arial"/>
          <w:spacing w:val="8"/>
          <w:szCs w:val="22"/>
        </w:rPr>
        <w:t xml:space="preserve"> </w:t>
      </w:r>
      <w:r w:rsidRPr="00F64027">
        <w:rPr>
          <w:rFonts w:cs="Arial"/>
          <w:szCs w:val="22"/>
        </w:rPr>
        <w:t>Town</w:t>
      </w:r>
      <w:r w:rsidRPr="00F64027">
        <w:rPr>
          <w:rFonts w:cs="Arial"/>
          <w:spacing w:val="41"/>
          <w:szCs w:val="22"/>
        </w:rPr>
        <w:t xml:space="preserve"> </w:t>
      </w:r>
      <w:r w:rsidR="008A3727">
        <w:rPr>
          <w:rFonts w:cs="Arial"/>
          <w:szCs w:val="22"/>
        </w:rPr>
        <w:t>s</w:t>
      </w:r>
      <w:r w:rsidRPr="00F64027">
        <w:rPr>
          <w:rFonts w:cs="Arial"/>
          <w:szCs w:val="22"/>
        </w:rPr>
        <w:t>ocial</w:t>
      </w:r>
      <w:r w:rsidRPr="00F64027">
        <w:rPr>
          <w:rFonts w:cs="Arial"/>
          <w:spacing w:val="31"/>
          <w:szCs w:val="22"/>
        </w:rPr>
        <w:t xml:space="preserve"> </w:t>
      </w:r>
      <w:r w:rsidR="008A3727">
        <w:rPr>
          <w:rFonts w:cs="Arial"/>
          <w:szCs w:val="22"/>
        </w:rPr>
        <w:t>m</w:t>
      </w:r>
      <w:r w:rsidRPr="00F64027">
        <w:rPr>
          <w:rFonts w:cs="Arial"/>
          <w:szCs w:val="22"/>
        </w:rPr>
        <w:t>edia</w:t>
      </w:r>
      <w:r w:rsidRPr="00F64027">
        <w:rPr>
          <w:rFonts w:cs="Arial"/>
          <w:spacing w:val="20"/>
          <w:szCs w:val="22"/>
        </w:rPr>
        <w:t xml:space="preserve"> </w:t>
      </w:r>
      <w:r w:rsidRPr="00F64027">
        <w:rPr>
          <w:rFonts w:cs="Arial"/>
          <w:szCs w:val="22"/>
        </w:rPr>
        <w:t>sites</w:t>
      </w:r>
      <w:r w:rsidRPr="00F64027">
        <w:rPr>
          <w:rFonts w:cs="Arial"/>
          <w:spacing w:val="19"/>
          <w:szCs w:val="22"/>
        </w:rPr>
        <w:t xml:space="preserve"> </w:t>
      </w:r>
      <w:r w:rsidRPr="00F64027">
        <w:rPr>
          <w:rFonts w:cs="Arial"/>
          <w:szCs w:val="22"/>
        </w:rPr>
        <w:t xml:space="preserve">for </w:t>
      </w:r>
      <w:r w:rsidR="008A3727">
        <w:rPr>
          <w:rFonts w:cs="Arial"/>
          <w:szCs w:val="22"/>
        </w:rPr>
        <w:t>c</w:t>
      </w:r>
      <w:r w:rsidRPr="00F64027">
        <w:rPr>
          <w:rFonts w:cs="Arial"/>
          <w:szCs w:val="22"/>
        </w:rPr>
        <w:t>ontent</w:t>
      </w:r>
      <w:r w:rsidRPr="00F64027">
        <w:rPr>
          <w:rFonts w:cs="Arial"/>
          <w:spacing w:val="35"/>
          <w:szCs w:val="22"/>
        </w:rPr>
        <w:t xml:space="preserve"> </w:t>
      </w:r>
      <w:r w:rsidRPr="00F64027">
        <w:rPr>
          <w:rFonts w:cs="Arial"/>
          <w:spacing w:val="-8"/>
          <w:szCs w:val="22"/>
        </w:rPr>
        <w:t>i</w:t>
      </w:r>
      <w:r w:rsidRPr="00F64027">
        <w:rPr>
          <w:rFonts w:cs="Arial"/>
          <w:spacing w:val="-11"/>
          <w:szCs w:val="22"/>
        </w:rPr>
        <w:t>n</w:t>
      </w:r>
      <w:r w:rsidRPr="00F64027">
        <w:rPr>
          <w:rFonts w:cs="Arial"/>
          <w:szCs w:val="22"/>
        </w:rPr>
        <w:t xml:space="preserve"> violation</w:t>
      </w:r>
      <w:r w:rsidRPr="00F64027">
        <w:rPr>
          <w:rFonts w:cs="Arial"/>
          <w:spacing w:val="21"/>
          <w:szCs w:val="22"/>
        </w:rPr>
        <w:t xml:space="preserve"> </w:t>
      </w:r>
      <w:r w:rsidRPr="00F64027">
        <w:rPr>
          <w:rFonts w:cs="Arial"/>
          <w:szCs w:val="22"/>
        </w:rPr>
        <w:t>of</w:t>
      </w:r>
      <w:r w:rsidRPr="00F64027">
        <w:rPr>
          <w:rFonts w:cs="Arial"/>
          <w:spacing w:val="16"/>
          <w:szCs w:val="22"/>
        </w:rPr>
        <w:t xml:space="preserve"> </w:t>
      </w:r>
      <w:r w:rsidRPr="00F64027">
        <w:rPr>
          <w:rFonts w:cs="Arial"/>
          <w:szCs w:val="22"/>
        </w:rPr>
        <w:t>this</w:t>
      </w:r>
      <w:r w:rsidRPr="00F64027">
        <w:rPr>
          <w:rFonts w:cs="Arial"/>
          <w:spacing w:val="42"/>
          <w:szCs w:val="22"/>
        </w:rPr>
        <w:t xml:space="preserve"> </w:t>
      </w:r>
      <w:r w:rsidR="005F6DDA" w:rsidRPr="00F64027">
        <w:rPr>
          <w:rFonts w:cs="Arial"/>
          <w:szCs w:val="22"/>
        </w:rPr>
        <w:t>social media Policy</w:t>
      </w:r>
      <w:r w:rsidRPr="00F64027">
        <w:rPr>
          <w:rFonts w:cs="Arial"/>
          <w:szCs w:val="22"/>
        </w:rPr>
        <w:t>.</w:t>
      </w:r>
    </w:p>
    <w:p w14:paraId="35DAF42C" w14:textId="42813E54" w:rsidR="0004467D" w:rsidRPr="00456777" w:rsidRDefault="0004467D" w:rsidP="00B8136E">
      <w:pPr>
        <w:pStyle w:val="BodyText"/>
        <w:widowControl w:val="0"/>
        <w:numPr>
          <w:ilvl w:val="0"/>
          <w:numId w:val="15"/>
        </w:numPr>
        <w:tabs>
          <w:tab w:val="left" w:pos="450"/>
          <w:tab w:val="left" w:pos="7200"/>
          <w:tab w:val="left" w:pos="8640"/>
        </w:tabs>
        <w:spacing w:before="5" w:line="250" w:lineRule="auto"/>
        <w:jc w:val="left"/>
        <w:rPr>
          <w:rFonts w:eastAsia="Arial" w:cs="Arial"/>
          <w:szCs w:val="22"/>
        </w:rPr>
      </w:pPr>
      <w:r w:rsidRPr="00456777">
        <w:rPr>
          <w:rFonts w:cs="Arial"/>
          <w:szCs w:val="22"/>
        </w:rPr>
        <w:t>When</w:t>
      </w:r>
      <w:r w:rsidRPr="00456777">
        <w:rPr>
          <w:rFonts w:cs="Arial"/>
          <w:spacing w:val="29"/>
          <w:szCs w:val="22"/>
        </w:rPr>
        <w:t xml:space="preserve"> </w:t>
      </w:r>
      <w:r w:rsidRPr="00456777">
        <w:rPr>
          <w:rFonts w:cs="Arial"/>
          <w:szCs w:val="22"/>
        </w:rPr>
        <w:t>a</w:t>
      </w:r>
      <w:r w:rsidRPr="00456777">
        <w:rPr>
          <w:rFonts w:cs="Arial"/>
          <w:spacing w:val="1"/>
          <w:szCs w:val="22"/>
        </w:rPr>
        <w:t xml:space="preserve"> </w:t>
      </w:r>
      <w:r w:rsidRPr="00456777">
        <w:rPr>
          <w:rFonts w:cs="Arial"/>
          <w:szCs w:val="22"/>
        </w:rPr>
        <w:t>Town</w:t>
      </w:r>
      <w:r w:rsidRPr="00456777">
        <w:rPr>
          <w:rFonts w:cs="Arial"/>
          <w:spacing w:val="23"/>
          <w:szCs w:val="22"/>
        </w:rPr>
        <w:t xml:space="preserve"> </w:t>
      </w:r>
      <w:r w:rsidRPr="00456777">
        <w:rPr>
          <w:rFonts w:cs="Arial"/>
          <w:szCs w:val="22"/>
        </w:rPr>
        <w:t>employee</w:t>
      </w:r>
      <w:r w:rsidRPr="00456777">
        <w:rPr>
          <w:rFonts w:cs="Arial"/>
          <w:spacing w:val="37"/>
          <w:szCs w:val="22"/>
        </w:rPr>
        <w:t xml:space="preserve"> </w:t>
      </w:r>
      <w:r w:rsidRPr="00456777">
        <w:rPr>
          <w:rFonts w:cs="Arial"/>
          <w:szCs w:val="22"/>
        </w:rPr>
        <w:t>responds</w:t>
      </w:r>
      <w:r w:rsidRPr="00456777">
        <w:rPr>
          <w:rFonts w:cs="Arial"/>
          <w:spacing w:val="19"/>
          <w:szCs w:val="22"/>
        </w:rPr>
        <w:t xml:space="preserve"> </w:t>
      </w:r>
      <w:r w:rsidRPr="00456777">
        <w:rPr>
          <w:rFonts w:cs="Arial"/>
          <w:szCs w:val="22"/>
        </w:rPr>
        <w:t>to</w:t>
      </w:r>
      <w:r w:rsidRPr="00456777">
        <w:rPr>
          <w:rFonts w:cs="Arial"/>
          <w:spacing w:val="27"/>
          <w:szCs w:val="22"/>
        </w:rPr>
        <w:t xml:space="preserve"> </w:t>
      </w:r>
      <w:r w:rsidRPr="00456777">
        <w:rPr>
          <w:rFonts w:cs="Arial"/>
          <w:szCs w:val="22"/>
        </w:rPr>
        <w:t>a</w:t>
      </w:r>
      <w:r w:rsidRPr="00456777">
        <w:rPr>
          <w:rFonts w:cs="Arial"/>
          <w:spacing w:val="22"/>
          <w:szCs w:val="22"/>
        </w:rPr>
        <w:t xml:space="preserve"> </w:t>
      </w:r>
      <w:r w:rsidRPr="00456777">
        <w:rPr>
          <w:rFonts w:cs="Arial"/>
          <w:szCs w:val="22"/>
        </w:rPr>
        <w:t>comment,</w:t>
      </w:r>
      <w:r w:rsidRPr="00456777">
        <w:rPr>
          <w:rFonts w:cs="Arial"/>
          <w:spacing w:val="47"/>
          <w:szCs w:val="22"/>
        </w:rPr>
        <w:t xml:space="preserve"> </w:t>
      </w:r>
      <w:r w:rsidRPr="00456777">
        <w:rPr>
          <w:rFonts w:cs="Arial"/>
          <w:spacing w:val="-8"/>
          <w:szCs w:val="22"/>
        </w:rPr>
        <w:t>i</w:t>
      </w:r>
      <w:r w:rsidRPr="00456777">
        <w:rPr>
          <w:rFonts w:cs="Arial"/>
          <w:spacing w:val="-12"/>
          <w:szCs w:val="22"/>
        </w:rPr>
        <w:t>n</w:t>
      </w:r>
      <w:r w:rsidRPr="00456777">
        <w:rPr>
          <w:rFonts w:cs="Arial"/>
          <w:spacing w:val="14"/>
          <w:szCs w:val="22"/>
        </w:rPr>
        <w:t xml:space="preserve"> </w:t>
      </w:r>
      <w:r w:rsidR="003E2365">
        <w:rPr>
          <w:rFonts w:cs="Arial"/>
          <w:szCs w:val="22"/>
        </w:rPr>
        <w:t>their</w:t>
      </w:r>
      <w:r w:rsidRPr="00456777">
        <w:rPr>
          <w:rFonts w:cs="Arial"/>
          <w:spacing w:val="24"/>
          <w:szCs w:val="22"/>
        </w:rPr>
        <w:t xml:space="preserve"> </w:t>
      </w:r>
      <w:r w:rsidRPr="00456777">
        <w:rPr>
          <w:rFonts w:cs="Arial"/>
          <w:szCs w:val="22"/>
        </w:rPr>
        <w:t>capacity</w:t>
      </w:r>
      <w:r w:rsidRPr="00456777">
        <w:rPr>
          <w:rFonts w:cs="Arial"/>
          <w:spacing w:val="34"/>
          <w:szCs w:val="22"/>
        </w:rPr>
        <w:t xml:space="preserve"> </w:t>
      </w:r>
      <w:r w:rsidRPr="00456777">
        <w:rPr>
          <w:rFonts w:cs="Arial"/>
          <w:szCs w:val="22"/>
        </w:rPr>
        <w:t>as</w:t>
      </w:r>
      <w:r w:rsidRPr="00456777">
        <w:rPr>
          <w:rFonts w:cs="Arial"/>
          <w:spacing w:val="16"/>
          <w:szCs w:val="22"/>
        </w:rPr>
        <w:t xml:space="preserve"> </w:t>
      </w:r>
      <w:r w:rsidRPr="00456777">
        <w:rPr>
          <w:rFonts w:cs="Arial"/>
          <w:szCs w:val="22"/>
        </w:rPr>
        <w:t>a</w:t>
      </w:r>
      <w:r w:rsidRPr="00456777">
        <w:rPr>
          <w:rFonts w:cs="Arial"/>
          <w:spacing w:val="11"/>
          <w:szCs w:val="22"/>
        </w:rPr>
        <w:t xml:space="preserve"> </w:t>
      </w:r>
      <w:r w:rsidRPr="00456777">
        <w:rPr>
          <w:rFonts w:cs="Arial"/>
          <w:szCs w:val="22"/>
        </w:rPr>
        <w:t>town</w:t>
      </w:r>
      <w:r w:rsidRPr="00456777">
        <w:rPr>
          <w:rFonts w:cs="Arial"/>
          <w:spacing w:val="21"/>
          <w:szCs w:val="22"/>
        </w:rPr>
        <w:t xml:space="preserve"> </w:t>
      </w:r>
      <w:r w:rsidRPr="00456777">
        <w:rPr>
          <w:rFonts w:cs="Arial"/>
          <w:szCs w:val="22"/>
        </w:rPr>
        <w:t>employee,</w:t>
      </w:r>
      <w:r w:rsidRPr="00456777">
        <w:rPr>
          <w:rFonts w:cs="Arial"/>
          <w:spacing w:val="36"/>
          <w:szCs w:val="22"/>
        </w:rPr>
        <w:t xml:space="preserve"> </w:t>
      </w:r>
      <w:r w:rsidRPr="00456777">
        <w:rPr>
          <w:rFonts w:cs="Arial"/>
          <w:szCs w:val="22"/>
        </w:rPr>
        <w:t>the</w:t>
      </w:r>
      <w:r w:rsidRPr="00456777">
        <w:rPr>
          <w:rFonts w:cs="Arial"/>
          <w:spacing w:val="22"/>
          <w:szCs w:val="22"/>
        </w:rPr>
        <w:t xml:space="preserve"> </w:t>
      </w:r>
      <w:r w:rsidRPr="00456777">
        <w:rPr>
          <w:rFonts w:cs="Arial"/>
          <w:szCs w:val="22"/>
        </w:rPr>
        <w:t>employee</w:t>
      </w:r>
      <w:r w:rsidRPr="00456777">
        <w:rPr>
          <w:rFonts w:cs="Arial"/>
          <w:spacing w:val="37"/>
          <w:szCs w:val="22"/>
        </w:rPr>
        <w:t xml:space="preserve"> </w:t>
      </w:r>
      <w:r w:rsidRPr="00456777">
        <w:rPr>
          <w:rFonts w:cs="Arial"/>
          <w:szCs w:val="22"/>
        </w:rPr>
        <w:t>should</w:t>
      </w:r>
      <w:r w:rsidRPr="00456777">
        <w:rPr>
          <w:rFonts w:cs="Arial"/>
          <w:spacing w:val="23"/>
          <w:szCs w:val="22"/>
        </w:rPr>
        <w:t xml:space="preserve"> </w:t>
      </w:r>
      <w:r w:rsidRPr="00456777">
        <w:rPr>
          <w:rFonts w:cs="Arial"/>
          <w:szCs w:val="22"/>
        </w:rPr>
        <w:t>do</w:t>
      </w:r>
      <w:r w:rsidRPr="00456777">
        <w:rPr>
          <w:rFonts w:cs="Arial"/>
          <w:spacing w:val="15"/>
          <w:szCs w:val="22"/>
        </w:rPr>
        <w:t xml:space="preserve"> </w:t>
      </w:r>
      <w:r w:rsidRPr="00456777">
        <w:rPr>
          <w:rFonts w:cs="Arial"/>
          <w:szCs w:val="22"/>
        </w:rPr>
        <w:t>so</w:t>
      </w:r>
      <w:r w:rsidRPr="00456777">
        <w:rPr>
          <w:rFonts w:cs="Arial"/>
          <w:spacing w:val="34"/>
          <w:szCs w:val="22"/>
        </w:rPr>
        <w:t xml:space="preserve"> </w:t>
      </w:r>
      <w:r w:rsidRPr="00456777">
        <w:rPr>
          <w:rFonts w:cs="Arial"/>
          <w:szCs w:val="22"/>
        </w:rPr>
        <w:t>in</w:t>
      </w:r>
      <w:r w:rsidRPr="00456777">
        <w:rPr>
          <w:rFonts w:cs="Arial"/>
          <w:spacing w:val="7"/>
          <w:szCs w:val="22"/>
        </w:rPr>
        <w:t xml:space="preserve"> </w:t>
      </w:r>
      <w:r w:rsidRPr="00456777">
        <w:rPr>
          <w:rFonts w:cs="Arial"/>
          <w:szCs w:val="22"/>
        </w:rPr>
        <w:t>the</w:t>
      </w:r>
      <w:r w:rsidRPr="00456777">
        <w:rPr>
          <w:rFonts w:cs="Arial"/>
          <w:spacing w:val="22"/>
          <w:szCs w:val="22"/>
        </w:rPr>
        <w:t xml:space="preserve"> </w:t>
      </w:r>
      <w:r w:rsidRPr="00456777">
        <w:rPr>
          <w:rFonts w:cs="Arial"/>
          <w:szCs w:val="22"/>
        </w:rPr>
        <w:t>name</w:t>
      </w:r>
      <w:r w:rsidRPr="00456777">
        <w:rPr>
          <w:rFonts w:cs="Arial"/>
          <w:spacing w:val="10"/>
          <w:szCs w:val="22"/>
        </w:rPr>
        <w:t xml:space="preserve"> </w:t>
      </w:r>
      <w:r w:rsidRPr="00456777">
        <w:rPr>
          <w:rFonts w:cs="Arial"/>
          <w:szCs w:val="22"/>
        </w:rPr>
        <w:t>of</w:t>
      </w:r>
      <w:r w:rsidRPr="00456777">
        <w:rPr>
          <w:rFonts w:cs="Arial"/>
          <w:spacing w:val="18"/>
          <w:szCs w:val="22"/>
        </w:rPr>
        <w:t xml:space="preserve"> </w:t>
      </w:r>
      <w:r w:rsidRPr="00456777">
        <w:rPr>
          <w:rFonts w:cs="Arial"/>
          <w:szCs w:val="22"/>
        </w:rPr>
        <w:t>the</w:t>
      </w:r>
      <w:r w:rsidRPr="00456777">
        <w:rPr>
          <w:rFonts w:cs="Arial"/>
          <w:spacing w:val="22"/>
          <w:szCs w:val="22"/>
        </w:rPr>
        <w:t xml:space="preserve"> </w:t>
      </w:r>
      <w:r w:rsidRPr="00456777">
        <w:rPr>
          <w:rFonts w:cs="Arial"/>
          <w:szCs w:val="22"/>
        </w:rPr>
        <w:t>department,</w:t>
      </w:r>
      <w:r w:rsidRPr="00456777">
        <w:rPr>
          <w:rFonts w:cs="Arial"/>
          <w:spacing w:val="39"/>
          <w:szCs w:val="22"/>
        </w:rPr>
        <w:t xml:space="preserve"> </w:t>
      </w:r>
      <w:r w:rsidRPr="00456777">
        <w:rPr>
          <w:rFonts w:cs="Arial"/>
          <w:szCs w:val="22"/>
        </w:rPr>
        <w:t>and</w:t>
      </w:r>
      <w:r w:rsidRPr="00456777">
        <w:rPr>
          <w:rFonts w:cs="Arial"/>
          <w:spacing w:val="9"/>
          <w:szCs w:val="22"/>
        </w:rPr>
        <w:t xml:space="preserve"> </w:t>
      </w:r>
      <w:r w:rsidRPr="00456777">
        <w:rPr>
          <w:rFonts w:cs="Arial"/>
          <w:szCs w:val="22"/>
        </w:rPr>
        <w:t>the</w:t>
      </w:r>
      <w:r w:rsidRPr="00456777">
        <w:rPr>
          <w:rFonts w:cs="Arial"/>
          <w:w w:val="103"/>
          <w:szCs w:val="22"/>
        </w:rPr>
        <w:t xml:space="preserve"> </w:t>
      </w:r>
      <w:r w:rsidRPr="00456777">
        <w:rPr>
          <w:rFonts w:cs="Arial"/>
          <w:szCs w:val="22"/>
        </w:rPr>
        <w:t>employee</w:t>
      </w:r>
      <w:r w:rsidRPr="00456777">
        <w:rPr>
          <w:rFonts w:cs="Arial"/>
          <w:spacing w:val="40"/>
          <w:szCs w:val="22"/>
        </w:rPr>
        <w:t xml:space="preserve"> </w:t>
      </w:r>
      <w:r w:rsidRPr="00456777">
        <w:rPr>
          <w:rFonts w:cs="Arial"/>
          <w:szCs w:val="22"/>
        </w:rPr>
        <w:t>shall</w:t>
      </w:r>
      <w:r w:rsidRPr="00456777">
        <w:rPr>
          <w:rFonts w:cs="Arial"/>
          <w:spacing w:val="27"/>
          <w:szCs w:val="22"/>
        </w:rPr>
        <w:t xml:space="preserve"> </w:t>
      </w:r>
      <w:r w:rsidRPr="00456777">
        <w:rPr>
          <w:rFonts w:cs="Arial"/>
          <w:szCs w:val="22"/>
        </w:rPr>
        <w:t>not</w:t>
      </w:r>
      <w:r w:rsidRPr="00456777">
        <w:rPr>
          <w:rFonts w:cs="Arial"/>
          <w:spacing w:val="20"/>
          <w:szCs w:val="22"/>
        </w:rPr>
        <w:t xml:space="preserve"> </w:t>
      </w:r>
      <w:r w:rsidRPr="00456777">
        <w:rPr>
          <w:rFonts w:cs="Arial"/>
          <w:szCs w:val="22"/>
        </w:rPr>
        <w:lastRenderedPageBreak/>
        <w:t>share</w:t>
      </w:r>
      <w:r w:rsidRPr="00456777">
        <w:rPr>
          <w:rFonts w:cs="Arial"/>
          <w:spacing w:val="26"/>
          <w:szCs w:val="22"/>
        </w:rPr>
        <w:t xml:space="preserve"> </w:t>
      </w:r>
      <w:r w:rsidRPr="00456777">
        <w:rPr>
          <w:rFonts w:cs="Arial"/>
          <w:szCs w:val="22"/>
        </w:rPr>
        <w:t>personal</w:t>
      </w:r>
      <w:r w:rsidRPr="00456777">
        <w:rPr>
          <w:rFonts w:cs="Arial"/>
          <w:spacing w:val="27"/>
          <w:szCs w:val="22"/>
        </w:rPr>
        <w:t xml:space="preserve"> </w:t>
      </w:r>
      <w:r w:rsidRPr="00456777">
        <w:rPr>
          <w:rFonts w:cs="Arial"/>
          <w:spacing w:val="-2"/>
          <w:szCs w:val="22"/>
        </w:rPr>
        <w:t>information</w:t>
      </w:r>
      <w:r w:rsidRPr="00456777">
        <w:rPr>
          <w:rFonts w:cs="Arial"/>
          <w:spacing w:val="29"/>
          <w:szCs w:val="22"/>
        </w:rPr>
        <w:t xml:space="preserve"> </w:t>
      </w:r>
      <w:r w:rsidRPr="00456777">
        <w:rPr>
          <w:rFonts w:cs="Arial"/>
          <w:szCs w:val="22"/>
        </w:rPr>
        <w:t>about</w:t>
      </w:r>
      <w:r w:rsidRPr="00456777">
        <w:rPr>
          <w:rFonts w:cs="Arial"/>
          <w:spacing w:val="38"/>
          <w:szCs w:val="22"/>
        </w:rPr>
        <w:t xml:space="preserve"> </w:t>
      </w:r>
      <w:r w:rsidRPr="00456777">
        <w:rPr>
          <w:rFonts w:cs="Arial"/>
          <w:szCs w:val="22"/>
        </w:rPr>
        <w:t>himself</w:t>
      </w:r>
      <w:r w:rsidRPr="00456777">
        <w:rPr>
          <w:rFonts w:cs="Arial"/>
          <w:spacing w:val="29"/>
          <w:szCs w:val="22"/>
        </w:rPr>
        <w:t xml:space="preserve"> </w:t>
      </w:r>
      <w:r w:rsidRPr="00456777">
        <w:rPr>
          <w:rFonts w:cs="Arial"/>
          <w:szCs w:val="22"/>
        </w:rPr>
        <w:t>or</w:t>
      </w:r>
      <w:r w:rsidRPr="00456777">
        <w:rPr>
          <w:rFonts w:cs="Arial"/>
          <w:spacing w:val="32"/>
          <w:szCs w:val="22"/>
        </w:rPr>
        <w:t xml:space="preserve"> </w:t>
      </w:r>
      <w:r w:rsidRPr="00456777">
        <w:rPr>
          <w:rFonts w:cs="Arial"/>
          <w:szCs w:val="22"/>
        </w:rPr>
        <w:t>herself,</w:t>
      </w:r>
      <w:r w:rsidRPr="00456777">
        <w:rPr>
          <w:rFonts w:cs="Arial"/>
          <w:spacing w:val="16"/>
          <w:szCs w:val="22"/>
        </w:rPr>
        <w:t xml:space="preserve"> </w:t>
      </w:r>
      <w:r w:rsidRPr="00456777">
        <w:rPr>
          <w:rFonts w:cs="Arial"/>
          <w:szCs w:val="22"/>
        </w:rPr>
        <w:t>or</w:t>
      </w:r>
      <w:r w:rsidRPr="00456777">
        <w:rPr>
          <w:rFonts w:cs="Arial"/>
          <w:spacing w:val="27"/>
          <w:szCs w:val="22"/>
        </w:rPr>
        <w:t xml:space="preserve"> </w:t>
      </w:r>
      <w:r w:rsidRPr="00456777">
        <w:rPr>
          <w:rFonts w:cs="Arial"/>
          <w:szCs w:val="22"/>
        </w:rPr>
        <w:t>other</w:t>
      </w:r>
      <w:r w:rsidRPr="00456777">
        <w:rPr>
          <w:rFonts w:cs="Arial"/>
          <w:spacing w:val="22"/>
          <w:szCs w:val="22"/>
        </w:rPr>
        <w:t xml:space="preserve"> </w:t>
      </w:r>
      <w:r w:rsidRPr="00456777">
        <w:rPr>
          <w:rFonts w:cs="Arial"/>
          <w:szCs w:val="22"/>
        </w:rPr>
        <w:t>Town</w:t>
      </w:r>
      <w:r w:rsidRPr="00456777">
        <w:rPr>
          <w:rFonts w:cs="Arial"/>
          <w:spacing w:val="31"/>
          <w:szCs w:val="22"/>
        </w:rPr>
        <w:t xml:space="preserve"> </w:t>
      </w:r>
      <w:r w:rsidRPr="00456777">
        <w:rPr>
          <w:rFonts w:cs="Arial"/>
          <w:szCs w:val="22"/>
        </w:rPr>
        <w:t>employees</w:t>
      </w:r>
      <w:r w:rsidRPr="00456777">
        <w:rPr>
          <w:rFonts w:cs="Arial"/>
          <w:spacing w:val="36"/>
          <w:szCs w:val="22"/>
        </w:rPr>
        <w:t xml:space="preserve"> </w:t>
      </w:r>
      <w:r w:rsidRPr="00456777">
        <w:rPr>
          <w:rFonts w:cs="Arial"/>
          <w:szCs w:val="22"/>
        </w:rPr>
        <w:t>except</w:t>
      </w:r>
      <w:r w:rsidRPr="00456777">
        <w:rPr>
          <w:rFonts w:cs="Arial"/>
          <w:spacing w:val="41"/>
          <w:szCs w:val="22"/>
        </w:rPr>
        <w:t xml:space="preserve"> </w:t>
      </w:r>
      <w:r w:rsidRPr="00456777">
        <w:rPr>
          <w:rFonts w:cs="Arial"/>
          <w:szCs w:val="22"/>
        </w:rPr>
        <w:t>as</w:t>
      </w:r>
      <w:r w:rsidRPr="00456777">
        <w:rPr>
          <w:rFonts w:cs="Arial"/>
          <w:spacing w:val="31"/>
          <w:szCs w:val="22"/>
        </w:rPr>
        <w:t xml:space="preserve"> </w:t>
      </w:r>
      <w:r w:rsidRPr="00456777">
        <w:rPr>
          <w:rFonts w:cs="Arial"/>
          <w:szCs w:val="22"/>
        </w:rPr>
        <w:t>required</w:t>
      </w:r>
      <w:r w:rsidRPr="00456777">
        <w:rPr>
          <w:rFonts w:cs="Arial"/>
          <w:spacing w:val="7"/>
          <w:szCs w:val="22"/>
        </w:rPr>
        <w:t xml:space="preserve"> </w:t>
      </w:r>
      <w:r w:rsidRPr="00456777">
        <w:rPr>
          <w:rFonts w:cs="Arial"/>
          <w:szCs w:val="22"/>
        </w:rPr>
        <w:t>for</w:t>
      </w:r>
      <w:r w:rsidRPr="00456777">
        <w:rPr>
          <w:rFonts w:cs="Arial"/>
          <w:spacing w:val="28"/>
          <w:szCs w:val="22"/>
        </w:rPr>
        <w:t xml:space="preserve"> </w:t>
      </w:r>
      <w:r w:rsidRPr="00456777">
        <w:rPr>
          <w:rFonts w:cs="Arial"/>
          <w:szCs w:val="22"/>
        </w:rPr>
        <w:t>Town</w:t>
      </w:r>
      <w:r w:rsidRPr="00456777">
        <w:rPr>
          <w:rFonts w:cs="Arial"/>
          <w:spacing w:val="43"/>
          <w:szCs w:val="22"/>
        </w:rPr>
        <w:t xml:space="preserve"> </w:t>
      </w:r>
      <w:r w:rsidRPr="00456777">
        <w:rPr>
          <w:rFonts w:cs="Arial"/>
          <w:spacing w:val="-1"/>
          <w:szCs w:val="22"/>
        </w:rPr>
        <w:t>business.</w:t>
      </w:r>
    </w:p>
    <w:p w14:paraId="4B24DE75" w14:textId="7B5E6BB6" w:rsidR="0004467D" w:rsidRPr="00456777" w:rsidRDefault="0004467D" w:rsidP="00865CC1">
      <w:pPr>
        <w:pStyle w:val="BodyText"/>
        <w:widowControl w:val="0"/>
        <w:numPr>
          <w:ilvl w:val="0"/>
          <w:numId w:val="15"/>
        </w:numPr>
        <w:tabs>
          <w:tab w:val="left" w:pos="90"/>
          <w:tab w:val="left" w:pos="7200"/>
          <w:tab w:val="left" w:pos="8640"/>
        </w:tabs>
        <w:spacing w:line="252" w:lineRule="auto"/>
        <w:jc w:val="left"/>
        <w:rPr>
          <w:rFonts w:cs="Arial"/>
          <w:szCs w:val="22"/>
        </w:rPr>
      </w:pPr>
      <w:r w:rsidRPr="00456777">
        <w:rPr>
          <w:rFonts w:cs="Arial"/>
          <w:szCs w:val="22"/>
        </w:rPr>
        <w:t>Content</w:t>
      </w:r>
      <w:r w:rsidRPr="00456777">
        <w:rPr>
          <w:rFonts w:cs="Arial"/>
          <w:spacing w:val="25"/>
          <w:szCs w:val="22"/>
        </w:rPr>
        <w:t xml:space="preserve"> </w:t>
      </w:r>
      <w:r w:rsidRPr="00456777">
        <w:rPr>
          <w:rFonts w:cs="Arial"/>
          <w:szCs w:val="22"/>
        </w:rPr>
        <w:t>posted</w:t>
      </w:r>
      <w:r w:rsidRPr="00456777">
        <w:rPr>
          <w:rFonts w:cs="Arial"/>
          <w:spacing w:val="15"/>
          <w:szCs w:val="22"/>
        </w:rPr>
        <w:t xml:space="preserve"> </w:t>
      </w:r>
      <w:r w:rsidRPr="00456777">
        <w:rPr>
          <w:rFonts w:cs="Arial"/>
          <w:szCs w:val="22"/>
        </w:rPr>
        <w:t>to</w:t>
      </w:r>
      <w:r w:rsidRPr="00456777">
        <w:rPr>
          <w:rFonts w:cs="Arial"/>
          <w:spacing w:val="25"/>
          <w:szCs w:val="22"/>
        </w:rPr>
        <w:t xml:space="preserve"> </w:t>
      </w:r>
      <w:r w:rsidRPr="00456777">
        <w:rPr>
          <w:rFonts w:cs="Arial"/>
          <w:szCs w:val="22"/>
        </w:rPr>
        <w:t>any</w:t>
      </w:r>
      <w:r w:rsidRPr="00456777">
        <w:rPr>
          <w:rFonts w:cs="Arial"/>
          <w:spacing w:val="9"/>
          <w:szCs w:val="22"/>
        </w:rPr>
        <w:t xml:space="preserve"> </w:t>
      </w:r>
      <w:r w:rsidRPr="00456777">
        <w:rPr>
          <w:rFonts w:cs="Arial"/>
          <w:szCs w:val="22"/>
        </w:rPr>
        <w:t>Town</w:t>
      </w:r>
      <w:r w:rsidRPr="00456777">
        <w:rPr>
          <w:rFonts w:cs="Arial"/>
          <w:spacing w:val="40"/>
          <w:szCs w:val="22"/>
        </w:rPr>
        <w:t xml:space="preserve"> </w:t>
      </w:r>
      <w:r w:rsidR="008A3727" w:rsidRPr="00456777">
        <w:rPr>
          <w:rFonts w:cs="Arial"/>
          <w:szCs w:val="22"/>
        </w:rPr>
        <w:t>s</w:t>
      </w:r>
      <w:r w:rsidRPr="00456777">
        <w:rPr>
          <w:rFonts w:cs="Arial"/>
          <w:szCs w:val="22"/>
        </w:rPr>
        <w:t>ocial</w:t>
      </w:r>
      <w:r w:rsidRPr="00456777">
        <w:rPr>
          <w:rFonts w:cs="Arial"/>
          <w:spacing w:val="30"/>
          <w:szCs w:val="22"/>
        </w:rPr>
        <w:t xml:space="preserve"> </w:t>
      </w:r>
      <w:r w:rsidR="008A3727" w:rsidRPr="00456777">
        <w:rPr>
          <w:rFonts w:cs="Arial"/>
          <w:szCs w:val="22"/>
        </w:rPr>
        <w:t>m</w:t>
      </w:r>
      <w:r w:rsidRPr="00456777">
        <w:rPr>
          <w:rFonts w:cs="Arial"/>
          <w:szCs w:val="22"/>
        </w:rPr>
        <w:t>edia</w:t>
      </w:r>
      <w:r w:rsidRPr="00456777">
        <w:rPr>
          <w:rFonts w:cs="Arial"/>
          <w:spacing w:val="18"/>
          <w:szCs w:val="22"/>
        </w:rPr>
        <w:t xml:space="preserve"> </w:t>
      </w:r>
      <w:r w:rsidRPr="00456777">
        <w:rPr>
          <w:rFonts w:cs="Arial"/>
          <w:szCs w:val="22"/>
        </w:rPr>
        <w:t>site</w:t>
      </w:r>
      <w:r w:rsidRPr="00456777">
        <w:rPr>
          <w:rFonts w:cs="Arial"/>
          <w:spacing w:val="31"/>
          <w:szCs w:val="22"/>
        </w:rPr>
        <w:t xml:space="preserve"> </w:t>
      </w:r>
      <w:r w:rsidRPr="00456777">
        <w:rPr>
          <w:rFonts w:cs="Arial"/>
          <w:szCs w:val="22"/>
        </w:rPr>
        <w:t>must</w:t>
      </w:r>
      <w:r w:rsidRPr="00456777">
        <w:rPr>
          <w:rFonts w:cs="Arial"/>
          <w:spacing w:val="12"/>
          <w:szCs w:val="22"/>
        </w:rPr>
        <w:t xml:space="preserve"> </w:t>
      </w:r>
      <w:r w:rsidRPr="00456777">
        <w:rPr>
          <w:rFonts w:cs="Arial"/>
          <w:szCs w:val="22"/>
        </w:rPr>
        <w:t>comply</w:t>
      </w:r>
      <w:r w:rsidRPr="00456777">
        <w:rPr>
          <w:rFonts w:cs="Arial"/>
          <w:spacing w:val="13"/>
          <w:szCs w:val="22"/>
        </w:rPr>
        <w:t xml:space="preserve"> </w:t>
      </w:r>
      <w:r w:rsidRPr="00456777">
        <w:rPr>
          <w:rFonts w:cs="Arial"/>
          <w:szCs w:val="22"/>
        </w:rPr>
        <w:t>with</w:t>
      </w:r>
      <w:r w:rsidRPr="00456777">
        <w:rPr>
          <w:rFonts w:cs="Arial"/>
          <w:spacing w:val="24"/>
          <w:szCs w:val="22"/>
        </w:rPr>
        <w:t xml:space="preserve"> </w:t>
      </w:r>
      <w:r w:rsidRPr="00456777">
        <w:rPr>
          <w:rFonts w:cs="Arial"/>
          <w:szCs w:val="22"/>
        </w:rPr>
        <w:t>that</w:t>
      </w:r>
      <w:r w:rsidRPr="00456777">
        <w:rPr>
          <w:rFonts w:cs="Arial"/>
          <w:spacing w:val="20"/>
          <w:szCs w:val="22"/>
        </w:rPr>
        <w:t xml:space="preserve"> </w:t>
      </w:r>
      <w:r w:rsidRPr="00456777">
        <w:rPr>
          <w:rFonts w:cs="Arial"/>
          <w:szCs w:val="22"/>
        </w:rPr>
        <w:t>site</w:t>
      </w:r>
      <w:r w:rsidR="00D26EE2">
        <w:rPr>
          <w:rFonts w:cs="Arial"/>
          <w:szCs w:val="22"/>
        </w:rPr>
        <w:t>’</w:t>
      </w:r>
      <w:r w:rsidRPr="00456777">
        <w:rPr>
          <w:rFonts w:cs="Arial"/>
          <w:szCs w:val="22"/>
        </w:rPr>
        <w:t>s</w:t>
      </w:r>
      <w:r w:rsidRPr="00456777">
        <w:rPr>
          <w:rFonts w:cs="Arial"/>
          <w:spacing w:val="19"/>
          <w:szCs w:val="22"/>
        </w:rPr>
        <w:t xml:space="preserve"> </w:t>
      </w:r>
      <w:r w:rsidRPr="00456777">
        <w:rPr>
          <w:rFonts w:cs="Arial"/>
          <w:szCs w:val="22"/>
        </w:rPr>
        <w:t>terms</w:t>
      </w:r>
      <w:r w:rsidRPr="00456777">
        <w:rPr>
          <w:rFonts w:cs="Arial"/>
          <w:w w:val="101"/>
          <w:szCs w:val="22"/>
        </w:rPr>
        <w:t xml:space="preserve"> </w:t>
      </w:r>
      <w:r w:rsidRPr="00456777">
        <w:rPr>
          <w:rFonts w:cs="Arial"/>
          <w:szCs w:val="22"/>
        </w:rPr>
        <w:t>and</w:t>
      </w:r>
      <w:r w:rsidRPr="00456777">
        <w:rPr>
          <w:rFonts w:cs="Arial"/>
          <w:spacing w:val="22"/>
          <w:szCs w:val="22"/>
        </w:rPr>
        <w:t xml:space="preserve"> </w:t>
      </w:r>
      <w:r w:rsidRPr="00456777">
        <w:rPr>
          <w:rFonts w:cs="Arial"/>
          <w:szCs w:val="22"/>
        </w:rPr>
        <w:t>conditions,</w:t>
      </w:r>
      <w:r w:rsidRPr="00456777">
        <w:rPr>
          <w:rFonts w:cs="Arial"/>
          <w:spacing w:val="31"/>
          <w:szCs w:val="22"/>
        </w:rPr>
        <w:t xml:space="preserve"> </w:t>
      </w:r>
      <w:r w:rsidRPr="00456777">
        <w:rPr>
          <w:rFonts w:cs="Arial"/>
          <w:szCs w:val="22"/>
        </w:rPr>
        <w:t>and</w:t>
      </w:r>
      <w:r w:rsidRPr="00456777">
        <w:rPr>
          <w:rFonts w:cs="Arial"/>
          <w:spacing w:val="7"/>
          <w:szCs w:val="22"/>
        </w:rPr>
        <w:t xml:space="preserve"> </w:t>
      </w:r>
      <w:r w:rsidRPr="00456777">
        <w:rPr>
          <w:rFonts w:cs="Arial"/>
          <w:szCs w:val="22"/>
        </w:rPr>
        <w:t>the</w:t>
      </w:r>
      <w:r w:rsidRPr="00456777">
        <w:rPr>
          <w:rFonts w:cs="Arial"/>
          <w:spacing w:val="19"/>
          <w:szCs w:val="22"/>
        </w:rPr>
        <w:t xml:space="preserve"> </w:t>
      </w:r>
      <w:r w:rsidRPr="00456777">
        <w:rPr>
          <w:rFonts w:cs="Arial"/>
          <w:szCs w:val="22"/>
        </w:rPr>
        <w:t>Town</w:t>
      </w:r>
      <w:r w:rsidRPr="00456777">
        <w:rPr>
          <w:rFonts w:cs="Arial"/>
          <w:spacing w:val="34"/>
          <w:szCs w:val="22"/>
        </w:rPr>
        <w:t xml:space="preserve"> </w:t>
      </w:r>
      <w:r w:rsidRPr="00456777">
        <w:rPr>
          <w:rFonts w:cs="Arial"/>
          <w:szCs w:val="22"/>
        </w:rPr>
        <w:t>reserves</w:t>
      </w:r>
      <w:r w:rsidRPr="00456777">
        <w:rPr>
          <w:rFonts w:cs="Arial"/>
          <w:spacing w:val="22"/>
          <w:szCs w:val="22"/>
        </w:rPr>
        <w:t xml:space="preserve"> </w:t>
      </w:r>
      <w:r w:rsidRPr="00456777">
        <w:rPr>
          <w:rFonts w:cs="Arial"/>
          <w:szCs w:val="22"/>
        </w:rPr>
        <w:t>the</w:t>
      </w:r>
      <w:r w:rsidRPr="00456777">
        <w:rPr>
          <w:rFonts w:cs="Arial"/>
          <w:spacing w:val="26"/>
          <w:szCs w:val="22"/>
        </w:rPr>
        <w:t xml:space="preserve"> </w:t>
      </w:r>
      <w:r w:rsidRPr="00456777">
        <w:rPr>
          <w:rFonts w:cs="Arial"/>
          <w:spacing w:val="-4"/>
          <w:szCs w:val="22"/>
        </w:rPr>
        <w:t>right</w:t>
      </w:r>
      <w:r w:rsidRPr="00456777">
        <w:rPr>
          <w:rFonts w:cs="Arial"/>
          <w:spacing w:val="15"/>
          <w:szCs w:val="22"/>
        </w:rPr>
        <w:t xml:space="preserve"> </w:t>
      </w:r>
      <w:r w:rsidRPr="00456777">
        <w:rPr>
          <w:rFonts w:cs="Arial"/>
          <w:szCs w:val="22"/>
        </w:rPr>
        <w:t>to</w:t>
      </w:r>
      <w:r w:rsidRPr="00456777">
        <w:rPr>
          <w:rFonts w:cs="Arial"/>
          <w:spacing w:val="33"/>
          <w:szCs w:val="22"/>
        </w:rPr>
        <w:t xml:space="preserve"> </w:t>
      </w:r>
      <w:r w:rsidRPr="00456777">
        <w:rPr>
          <w:rFonts w:cs="Arial"/>
          <w:szCs w:val="22"/>
        </w:rPr>
        <w:t>report</w:t>
      </w:r>
      <w:r w:rsidRPr="00456777">
        <w:rPr>
          <w:rFonts w:cs="Arial"/>
          <w:spacing w:val="13"/>
          <w:szCs w:val="22"/>
        </w:rPr>
        <w:t xml:space="preserve"> </w:t>
      </w:r>
      <w:r w:rsidRPr="00456777">
        <w:rPr>
          <w:rFonts w:cs="Arial"/>
          <w:szCs w:val="22"/>
        </w:rPr>
        <w:t>any</w:t>
      </w:r>
      <w:r w:rsidRPr="00456777">
        <w:rPr>
          <w:rFonts w:cs="Arial"/>
          <w:spacing w:val="17"/>
          <w:szCs w:val="22"/>
        </w:rPr>
        <w:t xml:space="preserve"> </w:t>
      </w:r>
      <w:r w:rsidRPr="00456777">
        <w:rPr>
          <w:rFonts w:cs="Arial"/>
          <w:szCs w:val="22"/>
        </w:rPr>
        <w:t>violation</w:t>
      </w:r>
      <w:r w:rsidRPr="00456777">
        <w:rPr>
          <w:rFonts w:cs="Arial"/>
          <w:spacing w:val="40"/>
          <w:szCs w:val="22"/>
        </w:rPr>
        <w:t xml:space="preserve"> </w:t>
      </w:r>
      <w:r w:rsidRPr="00456777">
        <w:rPr>
          <w:rFonts w:cs="Arial"/>
          <w:szCs w:val="22"/>
        </w:rPr>
        <w:t>of</w:t>
      </w:r>
      <w:r w:rsidRPr="00456777">
        <w:rPr>
          <w:rFonts w:cs="Arial"/>
          <w:spacing w:val="7"/>
          <w:szCs w:val="22"/>
        </w:rPr>
        <w:t xml:space="preserve"> </w:t>
      </w:r>
      <w:r w:rsidRPr="00456777">
        <w:rPr>
          <w:rFonts w:cs="Arial"/>
          <w:szCs w:val="22"/>
        </w:rPr>
        <w:t>those</w:t>
      </w:r>
      <w:r w:rsidRPr="00456777">
        <w:rPr>
          <w:rFonts w:cs="Arial"/>
          <w:spacing w:val="24"/>
          <w:w w:val="101"/>
          <w:szCs w:val="22"/>
        </w:rPr>
        <w:t xml:space="preserve"> </w:t>
      </w:r>
      <w:r w:rsidRPr="00456777">
        <w:rPr>
          <w:rFonts w:cs="Arial"/>
          <w:szCs w:val="22"/>
        </w:rPr>
        <w:t>terms</w:t>
      </w:r>
      <w:r w:rsidRPr="00456777">
        <w:rPr>
          <w:rFonts w:cs="Arial"/>
          <w:spacing w:val="29"/>
          <w:szCs w:val="22"/>
        </w:rPr>
        <w:t xml:space="preserve"> </w:t>
      </w:r>
      <w:r w:rsidRPr="00456777">
        <w:rPr>
          <w:rFonts w:cs="Arial"/>
          <w:szCs w:val="22"/>
        </w:rPr>
        <w:t>to</w:t>
      </w:r>
      <w:r w:rsidRPr="00456777">
        <w:rPr>
          <w:rFonts w:cs="Arial"/>
          <w:spacing w:val="19"/>
          <w:szCs w:val="22"/>
        </w:rPr>
        <w:t xml:space="preserve"> </w:t>
      </w:r>
      <w:r w:rsidRPr="00456777">
        <w:rPr>
          <w:rFonts w:cs="Arial"/>
          <w:szCs w:val="22"/>
        </w:rPr>
        <w:t>the</w:t>
      </w:r>
      <w:r w:rsidRPr="00456777">
        <w:rPr>
          <w:rFonts w:cs="Arial"/>
          <w:spacing w:val="21"/>
          <w:szCs w:val="22"/>
        </w:rPr>
        <w:t xml:space="preserve"> </w:t>
      </w:r>
      <w:r w:rsidRPr="00456777">
        <w:rPr>
          <w:rFonts w:cs="Arial"/>
          <w:szCs w:val="22"/>
        </w:rPr>
        <w:t>site</w:t>
      </w:r>
      <w:r w:rsidRPr="00456777">
        <w:rPr>
          <w:rFonts w:cs="Arial"/>
          <w:spacing w:val="24"/>
          <w:szCs w:val="22"/>
        </w:rPr>
        <w:t xml:space="preserve"> </w:t>
      </w:r>
      <w:r w:rsidRPr="00456777">
        <w:rPr>
          <w:rFonts w:cs="Arial"/>
          <w:szCs w:val="22"/>
        </w:rPr>
        <w:t>administrator</w:t>
      </w:r>
      <w:r w:rsidRPr="00456777">
        <w:rPr>
          <w:rFonts w:cs="Arial"/>
          <w:spacing w:val="17"/>
          <w:szCs w:val="22"/>
        </w:rPr>
        <w:t xml:space="preserve"> </w:t>
      </w:r>
      <w:r w:rsidRPr="00456777">
        <w:rPr>
          <w:rFonts w:cs="Arial"/>
          <w:szCs w:val="22"/>
        </w:rPr>
        <w:t>so</w:t>
      </w:r>
      <w:r w:rsidRPr="00456777">
        <w:rPr>
          <w:rFonts w:cs="Arial"/>
          <w:spacing w:val="23"/>
          <w:szCs w:val="22"/>
        </w:rPr>
        <w:t xml:space="preserve"> </w:t>
      </w:r>
      <w:r w:rsidRPr="00456777">
        <w:rPr>
          <w:rFonts w:cs="Arial"/>
          <w:szCs w:val="22"/>
        </w:rPr>
        <w:t>the</w:t>
      </w:r>
      <w:r w:rsidRPr="00456777">
        <w:rPr>
          <w:rFonts w:cs="Arial"/>
          <w:spacing w:val="21"/>
          <w:szCs w:val="22"/>
        </w:rPr>
        <w:t xml:space="preserve"> </w:t>
      </w:r>
      <w:r w:rsidRPr="00456777">
        <w:rPr>
          <w:rFonts w:cs="Arial"/>
          <w:szCs w:val="22"/>
        </w:rPr>
        <w:t>site</w:t>
      </w:r>
      <w:r w:rsidRPr="00456777">
        <w:rPr>
          <w:rFonts w:cs="Arial"/>
          <w:spacing w:val="25"/>
          <w:szCs w:val="22"/>
        </w:rPr>
        <w:t xml:space="preserve"> </w:t>
      </w:r>
      <w:r w:rsidRPr="00456777">
        <w:rPr>
          <w:rFonts w:cs="Arial"/>
          <w:szCs w:val="22"/>
        </w:rPr>
        <w:t>administrator</w:t>
      </w:r>
      <w:r w:rsidRPr="00456777">
        <w:rPr>
          <w:rFonts w:cs="Arial"/>
          <w:spacing w:val="38"/>
          <w:szCs w:val="22"/>
        </w:rPr>
        <w:t xml:space="preserve"> </w:t>
      </w:r>
      <w:r w:rsidRPr="00456777">
        <w:rPr>
          <w:rFonts w:cs="Arial"/>
          <w:szCs w:val="22"/>
        </w:rPr>
        <w:t>may</w:t>
      </w:r>
      <w:r w:rsidRPr="00456777">
        <w:rPr>
          <w:rFonts w:cs="Arial"/>
          <w:spacing w:val="1"/>
          <w:szCs w:val="22"/>
        </w:rPr>
        <w:t xml:space="preserve"> </w:t>
      </w:r>
      <w:r w:rsidRPr="00456777">
        <w:rPr>
          <w:rFonts w:cs="Arial"/>
          <w:szCs w:val="22"/>
        </w:rPr>
        <w:t>take</w:t>
      </w:r>
      <w:r w:rsidRPr="00456777">
        <w:rPr>
          <w:rFonts w:cs="Arial"/>
          <w:spacing w:val="24"/>
          <w:szCs w:val="22"/>
        </w:rPr>
        <w:t xml:space="preserve"> </w:t>
      </w:r>
      <w:r w:rsidRPr="00456777">
        <w:rPr>
          <w:rFonts w:cs="Arial"/>
          <w:szCs w:val="22"/>
        </w:rPr>
        <w:t>appropriate</w:t>
      </w:r>
      <w:r w:rsidRPr="00456777">
        <w:rPr>
          <w:rFonts w:cs="Arial"/>
          <w:spacing w:val="36"/>
          <w:szCs w:val="22"/>
        </w:rPr>
        <w:t xml:space="preserve"> </w:t>
      </w:r>
      <w:r w:rsidRPr="00456777">
        <w:rPr>
          <w:rFonts w:cs="Arial"/>
          <w:szCs w:val="22"/>
        </w:rPr>
        <w:t>and</w:t>
      </w:r>
      <w:r w:rsidRPr="00456777">
        <w:rPr>
          <w:rFonts w:cs="Arial"/>
          <w:spacing w:val="28"/>
          <w:w w:val="103"/>
          <w:szCs w:val="22"/>
        </w:rPr>
        <w:t xml:space="preserve"> </w:t>
      </w:r>
      <w:r w:rsidRPr="00456777">
        <w:rPr>
          <w:rFonts w:cs="Arial"/>
          <w:szCs w:val="22"/>
        </w:rPr>
        <w:t>reasonable</w:t>
      </w:r>
      <w:r w:rsidRPr="00456777">
        <w:rPr>
          <w:rFonts w:cs="Arial"/>
          <w:spacing w:val="51"/>
          <w:szCs w:val="22"/>
        </w:rPr>
        <w:t xml:space="preserve"> </w:t>
      </w:r>
      <w:r w:rsidRPr="00456777">
        <w:rPr>
          <w:rFonts w:cs="Arial"/>
          <w:szCs w:val="22"/>
        </w:rPr>
        <w:t>responsive</w:t>
      </w:r>
      <w:r w:rsidRPr="00456777">
        <w:rPr>
          <w:rFonts w:cs="Arial"/>
          <w:spacing w:val="59"/>
          <w:szCs w:val="22"/>
        </w:rPr>
        <w:t xml:space="preserve"> </w:t>
      </w:r>
      <w:r w:rsidRPr="00456777">
        <w:rPr>
          <w:rFonts w:cs="Arial"/>
          <w:spacing w:val="-1"/>
          <w:szCs w:val="22"/>
        </w:rPr>
        <w:t>action.</w:t>
      </w:r>
    </w:p>
    <w:p w14:paraId="60771AB3" w14:textId="77777777" w:rsidR="0004467D" w:rsidRPr="00EA4315" w:rsidRDefault="0004467D" w:rsidP="00456777">
      <w:pPr>
        <w:pStyle w:val="ListParagraph"/>
        <w:numPr>
          <w:ilvl w:val="0"/>
          <w:numId w:val="15"/>
        </w:numPr>
        <w:tabs>
          <w:tab w:val="left" w:pos="7200"/>
          <w:tab w:val="left" w:pos="8640"/>
        </w:tabs>
        <w:contextualSpacing w:val="0"/>
        <w:rPr>
          <w:rFonts w:ascii="Arial" w:hAnsi="Arial" w:cs="Arial"/>
        </w:rPr>
      </w:pPr>
      <w:r w:rsidRPr="00EA4315">
        <w:rPr>
          <w:rFonts w:ascii="Arial" w:hAnsi="Arial" w:cs="Arial"/>
        </w:rPr>
        <w:t>Violators of the policy may be subject to disciplinary action.</w:t>
      </w:r>
    </w:p>
    <w:p w14:paraId="544829F4" w14:textId="77777777" w:rsidR="0004467D" w:rsidRPr="00F64027" w:rsidRDefault="0004467D" w:rsidP="009D45B6">
      <w:pPr>
        <w:tabs>
          <w:tab w:val="left" w:pos="7200"/>
        </w:tabs>
        <w:spacing w:line="252" w:lineRule="auto"/>
        <w:rPr>
          <w:rFonts w:cs="Arial"/>
          <w:szCs w:val="22"/>
        </w:rPr>
      </w:pPr>
    </w:p>
    <w:p w14:paraId="64D66319" w14:textId="1FFD0455" w:rsidR="00F0014B" w:rsidRPr="00F0014B" w:rsidRDefault="00F0014B" w:rsidP="00F0014B">
      <w:pPr>
        <w:autoSpaceDE w:val="0"/>
        <w:autoSpaceDN w:val="0"/>
        <w:adjustRightInd w:val="0"/>
        <w:rPr>
          <w:rFonts w:cs="Arial"/>
          <w:b/>
          <w:bCs/>
          <w:szCs w:val="22"/>
        </w:rPr>
      </w:pPr>
      <w:r w:rsidRPr="00F0014B">
        <w:rPr>
          <w:rFonts w:cs="Arial"/>
          <w:b/>
          <w:bCs/>
          <w:szCs w:val="22"/>
        </w:rPr>
        <w:t>TOWN OF GRANBY INFORMATION TECHNOLOGY</w:t>
      </w:r>
    </w:p>
    <w:p w14:paraId="3B6DD1A7" w14:textId="489BFDAE" w:rsidR="00F0014B" w:rsidRPr="00F0014B" w:rsidRDefault="00F0014B" w:rsidP="00F0014B">
      <w:pPr>
        <w:autoSpaceDE w:val="0"/>
        <w:autoSpaceDN w:val="0"/>
        <w:adjustRightInd w:val="0"/>
        <w:rPr>
          <w:rFonts w:cs="Arial"/>
          <w:szCs w:val="22"/>
        </w:rPr>
      </w:pPr>
    </w:p>
    <w:p w14:paraId="7F10B9F2" w14:textId="38DB9624" w:rsidR="00F0014B" w:rsidRPr="00F0014B" w:rsidRDefault="00F0014B" w:rsidP="00F0014B">
      <w:pPr>
        <w:autoSpaceDE w:val="0"/>
        <w:autoSpaceDN w:val="0"/>
        <w:adjustRightInd w:val="0"/>
        <w:rPr>
          <w:rFonts w:cs="Arial"/>
          <w:szCs w:val="22"/>
        </w:rPr>
      </w:pPr>
      <w:r w:rsidRPr="00F0014B">
        <w:rPr>
          <w:rFonts w:cs="Arial"/>
          <w:szCs w:val="22"/>
        </w:rPr>
        <w:t xml:space="preserve">The Town of Granby provides users (this </w:t>
      </w:r>
      <w:r w:rsidR="005F6DDA" w:rsidRPr="00F0014B">
        <w:rPr>
          <w:rFonts w:cs="Arial"/>
          <w:szCs w:val="22"/>
        </w:rPr>
        <w:t>includes</w:t>
      </w:r>
      <w:r w:rsidRPr="00F0014B">
        <w:rPr>
          <w:rFonts w:cs="Arial"/>
          <w:szCs w:val="22"/>
        </w:rPr>
        <w:t xml:space="preserve"> employees, elected officials, appointees,</w:t>
      </w:r>
    </w:p>
    <w:p w14:paraId="3FBA87A7" w14:textId="77777777" w:rsidR="00F0014B" w:rsidRPr="00F0014B" w:rsidRDefault="00F0014B" w:rsidP="00F0014B">
      <w:pPr>
        <w:autoSpaceDE w:val="0"/>
        <w:autoSpaceDN w:val="0"/>
        <w:adjustRightInd w:val="0"/>
        <w:rPr>
          <w:rFonts w:cs="Arial"/>
          <w:szCs w:val="22"/>
        </w:rPr>
      </w:pPr>
      <w:r w:rsidRPr="00F0014B">
        <w:rPr>
          <w:rFonts w:cs="Arial"/>
          <w:szCs w:val="22"/>
        </w:rPr>
        <w:t>volunteers who serve on agencies, boards, and commissions either full or part time, vendors,</w:t>
      </w:r>
    </w:p>
    <w:p w14:paraId="3A3BC7FB" w14:textId="57D19787" w:rsidR="00F0014B" w:rsidRPr="00F0014B" w:rsidRDefault="00F0014B" w:rsidP="00F0014B">
      <w:pPr>
        <w:autoSpaceDE w:val="0"/>
        <w:autoSpaceDN w:val="0"/>
        <w:adjustRightInd w:val="0"/>
        <w:rPr>
          <w:rFonts w:cs="Arial"/>
          <w:szCs w:val="22"/>
        </w:rPr>
      </w:pPr>
      <w:r w:rsidRPr="00F0014B">
        <w:rPr>
          <w:rFonts w:cs="Arial"/>
          <w:szCs w:val="22"/>
        </w:rPr>
        <w:t>contractors, etc.) with access to various hardware, software and other resources in order to expand</w:t>
      </w:r>
      <w:r>
        <w:rPr>
          <w:rFonts w:cs="Arial"/>
          <w:szCs w:val="22"/>
        </w:rPr>
        <w:t xml:space="preserve"> </w:t>
      </w:r>
      <w:r w:rsidRPr="00F0014B">
        <w:rPr>
          <w:rFonts w:cs="Arial"/>
          <w:szCs w:val="22"/>
        </w:rPr>
        <w:t>access to information available through the Town</w:t>
      </w:r>
      <w:r w:rsidR="00D26EE2">
        <w:rPr>
          <w:rFonts w:cs="Arial"/>
          <w:szCs w:val="22"/>
        </w:rPr>
        <w:t>’</w:t>
      </w:r>
      <w:r w:rsidRPr="00F0014B">
        <w:rPr>
          <w:rFonts w:cs="Arial"/>
          <w:szCs w:val="22"/>
        </w:rPr>
        <w:t>s data, databases, and other information networks. This</w:t>
      </w:r>
      <w:r>
        <w:rPr>
          <w:rFonts w:cs="Arial"/>
          <w:szCs w:val="22"/>
        </w:rPr>
        <w:t xml:space="preserve"> </w:t>
      </w:r>
      <w:r w:rsidRPr="00F0014B">
        <w:rPr>
          <w:rFonts w:cs="Arial"/>
          <w:szCs w:val="22"/>
        </w:rPr>
        <w:t xml:space="preserve">policy provides </w:t>
      </w:r>
      <w:r w:rsidR="00DD5661">
        <w:rPr>
          <w:rFonts w:cs="Arial"/>
          <w:szCs w:val="22"/>
        </w:rPr>
        <w:t>users</w:t>
      </w:r>
      <w:r w:rsidR="00DD5661" w:rsidRPr="00F0014B">
        <w:rPr>
          <w:rFonts w:cs="Arial"/>
          <w:szCs w:val="22"/>
        </w:rPr>
        <w:t xml:space="preserve"> </w:t>
      </w:r>
      <w:r w:rsidRPr="00F0014B">
        <w:rPr>
          <w:rFonts w:cs="Arial"/>
          <w:szCs w:val="22"/>
        </w:rPr>
        <w:t>with guidelines regarding the use of the Town</w:t>
      </w:r>
      <w:r w:rsidR="00D26EE2">
        <w:rPr>
          <w:rFonts w:cs="Arial"/>
          <w:szCs w:val="22"/>
        </w:rPr>
        <w:t>’</w:t>
      </w:r>
      <w:r w:rsidRPr="00F0014B">
        <w:rPr>
          <w:rFonts w:cs="Arial"/>
          <w:szCs w:val="22"/>
        </w:rPr>
        <w:t>s information technology</w:t>
      </w:r>
      <w:r>
        <w:rPr>
          <w:rFonts w:cs="Arial"/>
          <w:szCs w:val="22"/>
        </w:rPr>
        <w:t xml:space="preserve"> </w:t>
      </w:r>
      <w:r w:rsidRPr="00F0014B">
        <w:rPr>
          <w:rFonts w:cs="Arial"/>
          <w:szCs w:val="22"/>
        </w:rPr>
        <w:t>resources, including email, the Internet and voicemail.</w:t>
      </w:r>
    </w:p>
    <w:p w14:paraId="2273A926" w14:textId="77777777" w:rsidR="00F0014B" w:rsidRPr="00F0014B" w:rsidRDefault="00F0014B" w:rsidP="00F0014B">
      <w:pPr>
        <w:autoSpaceDE w:val="0"/>
        <w:autoSpaceDN w:val="0"/>
        <w:adjustRightInd w:val="0"/>
        <w:rPr>
          <w:rFonts w:cs="Arial"/>
          <w:szCs w:val="22"/>
        </w:rPr>
      </w:pPr>
    </w:p>
    <w:p w14:paraId="4A2CDCCA" w14:textId="77777777" w:rsidR="00F0014B" w:rsidRPr="00F0014B" w:rsidRDefault="00F0014B" w:rsidP="00F0014B">
      <w:pPr>
        <w:autoSpaceDE w:val="0"/>
        <w:autoSpaceDN w:val="0"/>
        <w:adjustRightInd w:val="0"/>
        <w:rPr>
          <w:rFonts w:cs="Arial"/>
          <w:szCs w:val="22"/>
        </w:rPr>
      </w:pPr>
      <w:r w:rsidRPr="00F0014B">
        <w:rPr>
          <w:rFonts w:cs="Arial"/>
          <w:szCs w:val="22"/>
        </w:rPr>
        <w:t>This policy establishes acceptable use of the computer, electronic equipment (including, but not</w:t>
      </w:r>
    </w:p>
    <w:p w14:paraId="361EFDE3" w14:textId="77777777" w:rsidR="00F0014B" w:rsidRDefault="00F0014B" w:rsidP="00F0014B">
      <w:pPr>
        <w:autoSpaceDE w:val="0"/>
        <w:autoSpaceDN w:val="0"/>
        <w:adjustRightInd w:val="0"/>
        <w:rPr>
          <w:rFonts w:cs="Arial"/>
          <w:szCs w:val="22"/>
        </w:rPr>
      </w:pPr>
      <w:r w:rsidRPr="00F0014B">
        <w:rPr>
          <w:rFonts w:cs="Arial"/>
          <w:szCs w:val="22"/>
        </w:rPr>
        <w:t>limited to, laptops, tablets, cell phones, fax machines, printers, copiers) and telecommunication technology systems and services of the Town of Granby by each Town officer, employee, contractor, consultant or any other person or entity authorized by the Town to use these systems and services.</w:t>
      </w:r>
    </w:p>
    <w:p w14:paraId="098441EF" w14:textId="77777777" w:rsidR="00F0014B" w:rsidRPr="00F0014B" w:rsidRDefault="00F0014B" w:rsidP="00F0014B">
      <w:pPr>
        <w:autoSpaceDE w:val="0"/>
        <w:autoSpaceDN w:val="0"/>
        <w:adjustRightInd w:val="0"/>
        <w:rPr>
          <w:rFonts w:cs="Arial"/>
          <w:szCs w:val="22"/>
        </w:rPr>
      </w:pPr>
    </w:p>
    <w:p w14:paraId="5DFEB266" w14:textId="3A6329AF" w:rsidR="00F0014B" w:rsidRPr="00F0014B" w:rsidRDefault="00F0014B" w:rsidP="00F0014B">
      <w:pPr>
        <w:autoSpaceDE w:val="0"/>
        <w:autoSpaceDN w:val="0"/>
        <w:adjustRightInd w:val="0"/>
        <w:rPr>
          <w:rFonts w:cs="Arial"/>
          <w:szCs w:val="22"/>
        </w:rPr>
      </w:pPr>
      <w:r w:rsidRPr="00F0014B">
        <w:rPr>
          <w:rFonts w:cs="Arial"/>
          <w:szCs w:val="22"/>
        </w:rPr>
        <w:t>The Town has the right to monitor, intercept, restrict, filter, and evaluate all usage of the Town</w:t>
      </w:r>
      <w:r w:rsidR="00D26EE2">
        <w:rPr>
          <w:rFonts w:cs="Arial"/>
          <w:szCs w:val="22"/>
        </w:rPr>
        <w:t>’</w:t>
      </w:r>
      <w:r w:rsidRPr="00F0014B">
        <w:rPr>
          <w:rFonts w:cs="Arial"/>
          <w:szCs w:val="22"/>
        </w:rPr>
        <w:t>s</w:t>
      </w:r>
    </w:p>
    <w:p w14:paraId="5A28D551" w14:textId="6A1B4259" w:rsidR="00F0014B" w:rsidRPr="00F0014B" w:rsidRDefault="00F0014B" w:rsidP="00F0014B">
      <w:pPr>
        <w:autoSpaceDE w:val="0"/>
        <w:autoSpaceDN w:val="0"/>
        <w:adjustRightInd w:val="0"/>
        <w:rPr>
          <w:rFonts w:cs="Arial"/>
          <w:szCs w:val="22"/>
        </w:rPr>
      </w:pPr>
      <w:r w:rsidRPr="00F0014B">
        <w:rPr>
          <w:rFonts w:cs="Arial"/>
          <w:szCs w:val="22"/>
        </w:rPr>
        <w:t>technology systems as permitted by law. The Town</w:t>
      </w:r>
      <w:r w:rsidR="00D26EE2">
        <w:rPr>
          <w:rFonts w:cs="Arial"/>
          <w:szCs w:val="22"/>
        </w:rPr>
        <w:t>’</w:t>
      </w:r>
      <w:r w:rsidRPr="00F0014B">
        <w:rPr>
          <w:rFonts w:cs="Arial"/>
          <w:szCs w:val="22"/>
        </w:rPr>
        <w:t>s Monitoring Policy/Surveillance Notice will be in</w:t>
      </w:r>
      <w:r>
        <w:rPr>
          <w:rFonts w:cs="Arial"/>
          <w:szCs w:val="22"/>
        </w:rPr>
        <w:t xml:space="preserve"> </w:t>
      </w:r>
      <w:r w:rsidRPr="00F0014B">
        <w:rPr>
          <w:rFonts w:cs="Arial"/>
          <w:szCs w:val="22"/>
        </w:rPr>
        <w:t>accordance with all applicable federal and state laws, including the Public Act 98-142 (codified at</w:t>
      </w:r>
      <w:r>
        <w:rPr>
          <w:rFonts w:cs="Arial"/>
          <w:szCs w:val="22"/>
        </w:rPr>
        <w:t xml:space="preserve"> </w:t>
      </w:r>
      <w:r w:rsidRPr="00F0014B">
        <w:rPr>
          <w:rFonts w:cs="Arial"/>
          <w:szCs w:val="22"/>
        </w:rPr>
        <w:t>Conn. Gen. Stat. Sec. 31-48d). No user has any right or expectation of privacy in anything that is</w:t>
      </w:r>
      <w:r>
        <w:rPr>
          <w:rFonts w:cs="Arial"/>
          <w:szCs w:val="22"/>
        </w:rPr>
        <w:t xml:space="preserve"> </w:t>
      </w:r>
      <w:r w:rsidRPr="00F0014B">
        <w:rPr>
          <w:rFonts w:cs="Arial"/>
          <w:szCs w:val="22"/>
        </w:rPr>
        <w:t>created, sent, received or stored by computer (including email,), fax, cell phone (including text</w:t>
      </w:r>
      <w:r>
        <w:rPr>
          <w:rFonts w:cs="Arial"/>
          <w:szCs w:val="22"/>
        </w:rPr>
        <w:t xml:space="preserve"> </w:t>
      </w:r>
      <w:r w:rsidRPr="00F0014B">
        <w:rPr>
          <w:rFonts w:cs="Arial"/>
          <w:szCs w:val="22"/>
        </w:rPr>
        <w:t>messages) or voicemail.</w:t>
      </w:r>
    </w:p>
    <w:p w14:paraId="6B8C73C4" w14:textId="77777777" w:rsidR="00F0014B" w:rsidRPr="00F0014B" w:rsidRDefault="00F0014B" w:rsidP="00F0014B">
      <w:pPr>
        <w:autoSpaceDE w:val="0"/>
        <w:autoSpaceDN w:val="0"/>
        <w:adjustRightInd w:val="0"/>
        <w:rPr>
          <w:rFonts w:cs="Arial"/>
          <w:szCs w:val="22"/>
        </w:rPr>
      </w:pPr>
    </w:p>
    <w:p w14:paraId="06422343" w14:textId="48C20178" w:rsidR="00F0014B" w:rsidRDefault="00F0014B" w:rsidP="00F0014B">
      <w:pPr>
        <w:autoSpaceDE w:val="0"/>
        <w:autoSpaceDN w:val="0"/>
        <w:adjustRightInd w:val="0"/>
        <w:rPr>
          <w:rFonts w:cs="Arial"/>
          <w:b/>
          <w:szCs w:val="22"/>
        </w:rPr>
      </w:pPr>
      <w:r w:rsidRPr="00F0014B">
        <w:rPr>
          <w:rFonts w:cs="Arial"/>
          <w:b/>
          <w:szCs w:val="22"/>
        </w:rPr>
        <w:t>Code of Acceptable Use</w:t>
      </w:r>
    </w:p>
    <w:p w14:paraId="49FBDA8D" w14:textId="77777777" w:rsidR="009237B3" w:rsidRPr="00F0014B" w:rsidRDefault="009237B3" w:rsidP="00F0014B">
      <w:pPr>
        <w:autoSpaceDE w:val="0"/>
        <w:autoSpaceDN w:val="0"/>
        <w:adjustRightInd w:val="0"/>
        <w:rPr>
          <w:rFonts w:cs="Arial"/>
          <w:b/>
          <w:szCs w:val="22"/>
        </w:rPr>
      </w:pPr>
    </w:p>
    <w:p w14:paraId="07B27C50" w14:textId="4F6437F0" w:rsidR="00F0014B" w:rsidRPr="00F0014B" w:rsidRDefault="00F0014B" w:rsidP="00F0014B">
      <w:pPr>
        <w:autoSpaceDE w:val="0"/>
        <w:autoSpaceDN w:val="0"/>
        <w:adjustRightInd w:val="0"/>
        <w:rPr>
          <w:rFonts w:cs="Arial"/>
          <w:szCs w:val="22"/>
        </w:rPr>
      </w:pPr>
      <w:r w:rsidRPr="00F0014B">
        <w:rPr>
          <w:rFonts w:cs="Arial"/>
          <w:szCs w:val="22"/>
        </w:rPr>
        <w:t>Each user must comply with the guidelines set out in this policy. Users conducting business through</w:t>
      </w:r>
      <w:r>
        <w:rPr>
          <w:rFonts w:cs="Arial"/>
          <w:szCs w:val="22"/>
        </w:rPr>
        <w:t xml:space="preserve"> </w:t>
      </w:r>
      <w:r w:rsidRPr="00F0014B">
        <w:rPr>
          <w:rFonts w:cs="Arial"/>
          <w:szCs w:val="22"/>
        </w:rPr>
        <w:t>email, the Internet or voicemail are representing the Town of Granby. Therefore, all actions and</w:t>
      </w:r>
      <w:r>
        <w:rPr>
          <w:rFonts w:cs="Arial"/>
          <w:szCs w:val="22"/>
        </w:rPr>
        <w:t xml:space="preserve"> </w:t>
      </w:r>
      <w:r w:rsidRPr="00F0014B">
        <w:rPr>
          <w:rFonts w:cs="Arial"/>
          <w:szCs w:val="22"/>
        </w:rPr>
        <w:t>communications should be conducted in a manner that is consistent with the behavior expected of</w:t>
      </w:r>
      <w:r>
        <w:rPr>
          <w:rFonts w:cs="Arial"/>
          <w:szCs w:val="22"/>
        </w:rPr>
        <w:t xml:space="preserve"> </w:t>
      </w:r>
      <w:r w:rsidRPr="00F0014B">
        <w:rPr>
          <w:rFonts w:cs="Arial"/>
          <w:szCs w:val="22"/>
        </w:rPr>
        <w:t>employees of the Town of Granby.</w:t>
      </w:r>
    </w:p>
    <w:p w14:paraId="6557C095" w14:textId="77777777" w:rsidR="00F0014B" w:rsidRPr="00F0014B" w:rsidRDefault="00F0014B" w:rsidP="00F0014B">
      <w:pPr>
        <w:autoSpaceDE w:val="0"/>
        <w:autoSpaceDN w:val="0"/>
        <w:adjustRightInd w:val="0"/>
        <w:rPr>
          <w:rFonts w:cs="Arial"/>
          <w:szCs w:val="22"/>
        </w:rPr>
      </w:pPr>
    </w:p>
    <w:p w14:paraId="728404D1" w14:textId="77777777" w:rsidR="00F0014B" w:rsidRPr="00F0014B" w:rsidRDefault="00F0014B" w:rsidP="00F0014B">
      <w:pPr>
        <w:autoSpaceDE w:val="0"/>
        <w:autoSpaceDN w:val="0"/>
        <w:adjustRightInd w:val="0"/>
        <w:rPr>
          <w:rFonts w:cs="Arial"/>
          <w:szCs w:val="22"/>
        </w:rPr>
      </w:pPr>
      <w:r w:rsidRPr="00F0014B">
        <w:rPr>
          <w:rFonts w:cs="Arial"/>
          <w:szCs w:val="22"/>
        </w:rPr>
        <w:t>Users may not violate the privacy of others and must be sensitive to the fact that Internet news</w:t>
      </w:r>
    </w:p>
    <w:p w14:paraId="6C06A551" w14:textId="15D21D73" w:rsidR="00F0014B" w:rsidRPr="00F0014B" w:rsidRDefault="00F0014B" w:rsidP="00F0014B">
      <w:pPr>
        <w:autoSpaceDE w:val="0"/>
        <w:autoSpaceDN w:val="0"/>
        <w:adjustRightInd w:val="0"/>
        <w:rPr>
          <w:rFonts w:cs="Arial"/>
          <w:szCs w:val="22"/>
        </w:rPr>
      </w:pPr>
      <w:r w:rsidRPr="00F0014B">
        <w:rPr>
          <w:rFonts w:cs="Arial"/>
          <w:szCs w:val="22"/>
        </w:rPr>
        <w:t>groups, chat rooms, certain email messages, Web sites and various other communications on the</w:t>
      </w:r>
      <w:r>
        <w:rPr>
          <w:rFonts w:cs="Arial"/>
          <w:szCs w:val="22"/>
        </w:rPr>
        <w:t xml:space="preserve"> </w:t>
      </w:r>
      <w:r w:rsidRPr="00F0014B">
        <w:rPr>
          <w:rFonts w:cs="Arial"/>
          <w:szCs w:val="22"/>
        </w:rPr>
        <w:t>Internet are accessible to the public. ·</w:t>
      </w:r>
    </w:p>
    <w:p w14:paraId="56010F28" w14:textId="77777777" w:rsidR="00F0014B" w:rsidRPr="00F0014B" w:rsidRDefault="00F0014B" w:rsidP="00F0014B">
      <w:pPr>
        <w:autoSpaceDE w:val="0"/>
        <w:autoSpaceDN w:val="0"/>
        <w:adjustRightInd w:val="0"/>
        <w:rPr>
          <w:rFonts w:cs="Arial"/>
          <w:szCs w:val="22"/>
        </w:rPr>
      </w:pPr>
    </w:p>
    <w:p w14:paraId="01AF5FC1" w14:textId="0894B516" w:rsidR="00F0014B" w:rsidRPr="00F0014B" w:rsidRDefault="00F0014B" w:rsidP="00F0014B">
      <w:pPr>
        <w:autoSpaceDE w:val="0"/>
        <w:autoSpaceDN w:val="0"/>
        <w:adjustRightInd w:val="0"/>
        <w:rPr>
          <w:rFonts w:cs="Arial"/>
          <w:szCs w:val="22"/>
        </w:rPr>
      </w:pPr>
      <w:r w:rsidRPr="00F0014B">
        <w:rPr>
          <w:rFonts w:cs="Arial"/>
          <w:szCs w:val="22"/>
        </w:rPr>
        <w:t>The following activities are prohibited uses of the Town</w:t>
      </w:r>
      <w:r w:rsidR="00D26EE2">
        <w:rPr>
          <w:rFonts w:cs="Arial"/>
          <w:szCs w:val="22"/>
        </w:rPr>
        <w:t>’</w:t>
      </w:r>
      <w:r w:rsidRPr="00F0014B">
        <w:rPr>
          <w:rFonts w:cs="Arial"/>
          <w:szCs w:val="22"/>
        </w:rPr>
        <w:t>s email, Internet and voice mail systems:</w:t>
      </w:r>
    </w:p>
    <w:p w14:paraId="3FF92A02" w14:textId="77777777" w:rsidR="00F0014B" w:rsidRPr="00F0014B" w:rsidRDefault="00F0014B" w:rsidP="00F0014B">
      <w:pPr>
        <w:autoSpaceDE w:val="0"/>
        <w:autoSpaceDN w:val="0"/>
        <w:adjustRightInd w:val="0"/>
        <w:rPr>
          <w:rFonts w:cs="Arial"/>
          <w:szCs w:val="22"/>
        </w:rPr>
      </w:pPr>
    </w:p>
    <w:p w14:paraId="197B5CEC" w14:textId="0E0E4447" w:rsidR="00F0014B" w:rsidRPr="00F0014B" w:rsidRDefault="00F0014B" w:rsidP="00555016">
      <w:pPr>
        <w:pStyle w:val="ListParagraph"/>
        <w:numPr>
          <w:ilvl w:val="0"/>
          <w:numId w:val="21"/>
        </w:numPr>
        <w:rPr>
          <w:rFonts w:ascii="Arial" w:hAnsi="Arial" w:cs="Arial"/>
        </w:rPr>
      </w:pPr>
      <w:r w:rsidRPr="00F0014B">
        <w:rPr>
          <w:rFonts w:ascii="Arial" w:hAnsi="Arial" w:cs="Arial"/>
        </w:rPr>
        <w:lastRenderedPageBreak/>
        <w:t>Disclosing or transmitting Town proprietary information, such as security specifics, software products or other public information via the Internet except when approved by authorized management</w:t>
      </w:r>
    </w:p>
    <w:p w14:paraId="2F9DAE91" w14:textId="509438EE" w:rsidR="00F0014B" w:rsidRPr="00F0014B" w:rsidRDefault="00F0014B" w:rsidP="00555016">
      <w:pPr>
        <w:pStyle w:val="ListParagraph"/>
        <w:numPr>
          <w:ilvl w:val="0"/>
          <w:numId w:val="21"/>
        </w:numPr>
        <w:rPr>
          <w:rFonts w:ascii="Arial" w:hAnsi="Arial" w:cs="Arial"/>
        </w:rPr>
      </w:pPr>
      <w:r w:rsidRPr="00F0014B">
        <w:rPr>
          <w:rFonts w:ascii="Arial" w:hAnsi="Arial" w:cs="Arial"/>
        </w:rPr>
        <w:t>Knowingly disabling or overloading any computer system or the network, or circumventing any system intended to protect the privacy or security of another user</w:t>
      </w:r>
    </w:p>
    <w:p w14:paraId="4B280089" w14:textId="66B75E14" w:rsidR="00F0014B" w:rsidRPr="00F0014B" w:rsidRDefault="00F0014B" w:rsidP="00555016">
      <w:pPr>
        <w:pStyle w:val="ListParagraph"/>
        <w:numPr>
          <w:ilvl w:val="0"/>
          <w:numId w:val="21"/>
        </w:numPr>
        <w:rPr>
          <w:rFonts w:ascii="Arial" w:hAnsi="Arial" w:cs="Arial"/>
        </w:rPr>
      </w:pPr>
      <w:r w:rsidRPr="00F0014B">
        <w:rPr>
          <w:rFonts w:ascii="Arial" w:hAnsi="Arial" w:cs="Arial"/>
        </w:rPr>
        <w:t>Deliberately propagating a virus or destructive program. Prohibited disruptions include but are not limited to propagation of computer worms, viruses or other debilitating programs, and using the Town network to make unauthorized entry to any other machine accessible via the network or Internet</w:t>
      </w:r>
    </w:p>
    <w:p w14:paraId="53608F8C" w14:textId="6AAC7F50" w:rsidR="00F0014B" w:rsidRPr="00F0014B" w:rsidRDefault="00F0014B" w:rsidP="00555016">
      <w:pPr>
        <w:pStyle w:val="ListParagraph"/>
        <w:numPr>
          <w:ilvl w:val="0"/>
          <w:numId w:val="21"/>
        </w:numPr>
        <w:rPr>
          <w:rFonts w:ascii="Arial" w:hAnsi="Arial" w:cs="Arial"/>
        </w:rPr>
      </w:pPr>
      <w:r w:rsidRPr="00F0014B">
        <w:rPr>
          <w:rFonts w:ascii="Arial" w:hAnsi="Arial" w:cs="Arial"/>
        </w:rPr>
        <w:t>Intentionally accessing, retrieving, storing, downloading or sending, for personal use, any sexually explicit, obscene or pornographic materials</w:t>
      </w:r>
    </w:p>
    <w:p w14:paraId="6E0AA729" w14:textId="511748C5" w:rsidR="00F0014B" w:rsidRPr="00F0014B" w:rsidRDefault="00F0014B" w:rsidP="00555016">
      <w:pPr>
        <w:pStyle w:val="ListParagraph"/>
        <w:numPr>
          <w:ilvl w:val="0"/>
          <w:numId w:val="21"/>
        </w:numPr>
        <w:rPr>
          <w:rFonts w:ascii="Arial" w:hAnsi="Arial" w:cs="Arial"/>
        </w:rPr>
      </w:pPr>
      <w:r w:rsidRPr="00F0014B">
        <w:rPr>
          <w:rFonts w:ascii="Arial" w:hAnsi="Arial" w:cs="Arial"/>
        </w:rPr>
        <w:t>Operating or assisting a business for personal gain</w:t>
      </w:r>
    </w:p>
    <w:p w14:paraId="54CCF36F" w14:textId="390B47E4" w:rsidR="00F0014B" w:rsidRPr="00F0014B" w:rsidRDefault="00F0014B" w:rsidP="00555016">
      <w:pPr>
        <w:pStyle w:val="ListParagraph"/>
        <w:numPr>
          <w:ilvl w:val="0"/>
          <w:numId w:val="21"/>
        </w:numPr>
        <w:rPr>
          <w:rFonts w:ascii="Arial" w:hAnsi="Arial" w:cs="Arial"/>
        </w:rPr>
      </w:pPr>
      <w:r w:rsidRPr="00F0014B">
        <w:rPr>
          <w:rFonts w:ascii="Arial" w:hAnsi="Arial" w:cs="Arial"/>
        </w:rPr>
        <w:t>Communicating harassing statements or images of any kind, including disparagement of others based on race, gender, national origin, sexual orientation, age, disability, mental status, skin color, religious or political beliefs</w:t>
      </w:r>
    </w:p>
    <w:p w14:paraId="08E73863" w14:textId="40DB3DFC" w:rsidR="00F0014B" w:rsidRDefault="00F0014B" w:rsidP="00555016">
      <w:pPr>
        <w:pStyle w:val="ListParagraph"/>
        <w:numPr>
          <w:ilvl w:val="0"/>
          <w:numId w:val="21"/>
        </w:numPr>
        <w:rPr>
          <w:rFonts w:ascii="Arial" w:hAnsi="Arial" w:cs="Arial"/>
        </w:rPr>
      </w:pPr>
      <w:r w:rsidRPr="00F0014B">
        <w:rPr>
          <w:rFonts w:ascii="Arial" w:hAnsi="Arial" w:cs="Arial"/>
        </w:rPr>
        <w:t>Distributing or printing copyrighted materials, including articles and software, in violation of copyright laws</w:t>
      </w:r>
    </w:p>
    <w:p w14:paraId="26646AFE" w14:textId="2DEB3FED" w:rsidR="005F6DDA" w:rsidRPr="00F0014B" w:rsidRDefault="005F6DDA" w:rsidP="00555016">
      <w:pPr>
        <w:pStyle w:val="ListParagraph"/>
        <w:numPr>
          <w:ilvl w:val="0"/>
          <w:numId w:val="21"/>
        </w:numPr>
        <w:rPr>
          <w:rFonts w:ascii="Arial" w:hAnsi="Arial" w:cs="Arial"/>
        </w:rPr>
      </w:pPr>
      <w:r>
        <w:rPr>
          <w:rFonts w:ascii="Arial" w:hAnsi="Arial" w:cs="Arial"/>
        </w:rPr>
        <w:t>Soliciting, in any form, including soliciting money for religious, not-for-profit or political causes or campaigns or promoting any political candidate or cause. Limited exceptions may be made upon written pre-approval from the Town Manager.</w:t>
      </w:r>
    </w:p>
    <w:p w14:paraId="2B9EE485" w14:textId="71422F9F" w:rsidR="00F0014B" w:rsidRPr="00F0014B" w:rsidRDefault="00F0014B" w:rsidP="00555016">
      <w:pPr>
        <w:pStyle w:val="ListParagraph"/>
        <w:numPr>
          <w:ilvl w:val="0"/>
          <w:numId w:val="21"/>
        </w:numPr>
        <w:rPr>
          <w:rFonts w:ascii="Arial" w:hAnsi="Arial" w:cs="Arial"/>
        </w:rPr>
      </w:pPr>
      <w:r w:rsidRPr="00F0014B">
        <w:rPr>
          <w:rFonts w:ascii="Arial" w:hAnsi="Arial" w:cs="Arial"/>
        </w:rPr>
        <w:t>Sending statements or images that would constitute intimidation, harassment, threats, slander defamation, obscene or suggestive messages or offensive graphical images and commercial activities</w:t>
      </w:r>
    </w:p>
    <w:p w14:paraId="7A50E3C6" w14:textId="275A9C90" w:rsidR="00F0014B" w:rsidRPr="00F0014B" w:rsidRDefault="00F0014B" w:rsidP="00555016">
      <w:pPr>
        <w:pStyle w:val="ListParagraph"/>
        <w:numPr>
          <w:ilvl w:val="0"/>
          <w:numId w:val="21"/>
        </w:numPr>
        <w:rPr>
          <w:rFonts w:ascii="Arial" w:hAnsi="Arial" w:cs="Arial"/>
        </w:rPr>
      </w:pPr>
      <w:r w:rsidRPr="00F0014B">
        <w:rPr>
          <w:rFonts w:ascii="Arial" w:hAnsi="Arial" w:cs="Arial"/>
        </w:rPr>
        <w:t>Participating in Chat Rooms or List Serves for personal use</w:t>
      </w:r>
    </w:p>
    <w:p w14:paraId="6C64AA68" w14:textId="4418CDFC" w:rsidR="00F0014B" w:rsidRPr="00F0014B" w:rsidRDefault="00F0014B" w:rsidP="00555016">
      <w:pPr>
        <w:pStyle w:val="ListParagraph"/>
        <w:numPr>
          <w:ilvl w:val="0"/>
          <w:numId w:val="21"/>
        </w:numPr>
        <w:rPr>
          <w:rFonts w:ascii="Arial" w:hAnsi="Arial" w:cs="Arial"/>
        </w:rPr>
      </w:pPr>
      <w:r w:rsidRPr="00F0014B">
        <w:rPr>
          <w:rFonts w:ascii="Arial" w:hAnsi="Arial" w:cs="Arial"/>
        </w:rPr>
        <w:t>Sending electronic chain letters</w:t>
      </w:r>
    </w:p>
    <w:p w14:paraId="377613B8" w14:textId="3EBE9A42" w:rsidR="00F0014B" w:rsidRPr="00F0014B" w:rsidRDefault="00F0014B" w:rsidP="00F0014B">
      <w:pPr>
        <w:autoSpaceDE w:val="0"/>
        <w:autoSpaceDN w:val="0"/>
        <w:adjustRightInd w:val="0"/>
        <w:rPr>
          <w:rFonts w:cs="Arial"/>
          <w:szCs w:val="22"/>
        </w:rPr>
      </w:pPr>
      <w:r w:rsidRPr="00F0014B">
        <w:rPr>
          <w:rFonts w:cs="Arial"/>
          <w:szCs w:val="22"/>
        </w:rPr>
        <w:t>It is important to remember that any employee engaging in unauthorized use of the Town</w:t>
      </w:r>
      <w:r w:rsidR="00D26EE2">
        <w:rPr>
          <w:rFonts w:cs="Arial"/>
          <w:szCs w:val="22"/>
        </w:rPr>
        <w:t>’</w:t>
      </w:r>
      <w:r w:rsidRPr="00F0014B">
        <w:rPr>
          <w:rFonts w:cs="Arial"/>
          <w:szCs w:val="22"/>
        </w:rPr>
        <w:t>s email,</w:t>
      </w:r>
      <w:r>
        <w:rPr>
          <w:rFonts w:cs="Arial"/>
          <w:szCs w:val="22"/>
        </w:rPr>
        <w:t xml:space="preserve"> </w:t>
      </w:r>
      <w:r w:rsidRPr="00F0014B">
        <w:rPr>
          <w:rFonts w:cs="Arial"/>
          <w:szCs w:val="22"/>
        </w:rPr>
        <w:t>Internet or voicemail systems, or the unauthorized tampering with or destruction of email messages</w:t>
      </w:r>
      <w:r>
        <w:rPr>
          <w:rFonts w:cs="Arial"/>
          <w:szCs w:val="22"/>
        </w:rPr>
        <w:t xml:space="preserve"> </w:t>
      </w:r>
      <w:r w:rsidRPr="00F0014B">
        <w:rPr>
          <w:rFonts w:cs="Arial"/>
          <w:szCs w:val="22"/>
        </w:rPr>
        <w:t>kept as public records according to the Department</w:t>
      </w:r>
      <w:r w:rsidR="00D26EE2">
        <w:rPr>
          <w:rFonts w:cs="Arial"/>
          <w:szCs w:val="22"/>
        </w:rPr>
        <w:t>’</w:t>
      </w:r>
      <w:r w:rsidRPr="00F0014B">
        <w:rPr>
          <w:rFonts w:cs="Arial"/>
          <w:szCs w:val="22"/>
        </w:rPr>
        <w:t>s or State of Connecticut Librarian Retention Policy</w:t>
      </w:r>
      <w:r>
        <w:rPr>
          <w:rFonts w:cs="Arial"/>
          <w:szCs w:val="22"/>
        </w:rPr>
        <w:t xml:space="preserve"> </w:t>
      </w:r>
      <w:r w:rsidRPr="00F0014B">
        <w:rPr>
          <w:rFonts w:cs="Arial"/>
          <w:szCs w:val="22"/>
        </w:rPr>
        <w:t>shall be in violation of this policy. The employee shall be subject to appropriate disciplinary action, up</w:t>
      </w:r>
      <w:r>
        <w:rPr>
          <w:rFonts w:cs="Arial"/>
          <w:szCs w:val="22"/>
        </w:rPr>
        <w:t xml:space="preserve"> </w:t>
      </w:r>
      <w:r w:rsidRPr="00F0014B">
        <w:rPr>
          <w:rFonts w:cs="Arial"/>
          <w:szCs w:val="22"/>
        </w:rPr>
        <w:t>to and including termination of employment.</w:t>
      </w:r>
      <w:r w:rsidRPr="00F0014B">
        <w:rPr>
          <w:rFonts w:cs="Arial"/>
          <w:szCs w:val="22"/>
        </w:rPr>
        <w:br/>
      </w:r>
    </w:p>
    <w:p w14:paraId="47DF45AC" w14:textId="422F7164" w:rsidR="00F0014B" w:rsidRDefault="00F0014B" w:rsidP="00D26EE2">
      <w:pPr>
        <w:autoSpaceDE w:val="0"/>
        <w:autoSpaceDN w:val="0"/>
        <w:adjustRightInd w:val="0"/>
        <w:contextualSpacing/>
        <w:rPr>
          <w:rFonts w:cs="Arial"/>
          <w:b/>
          <w:szCs w:val="22"/>
        </w:rPr>
      </w:pPr>
      <w:r w:rsidRPr="00F0014B">
        <w:rPr>
          <w:rFonts w:cs="Arial"/>
          <w:b/>
          <w:szCs w:val="22"/>
        </w:rPr>
        <w:t>Security</w:t>
      </w:r>
    </w:p>
    <w:p w14:paraId="54BEC82E" w14:textId="77777777" w:rsidR="00D26EE2" w:rsidRPr="00F0014B" w:rsidRDefault="00D26EE2" w:rsidP="00D26EE2">
      <w:pPr>
        <w:autoSpaceDE w:val="0"/>
        <w:autoSpaceDN w:val="0"/>
        <w:adjustRightInd w:val="0"/>
        <w:contextualSpacing/>
        <w:rPr>
          <w:rFonts w:cs="Arial"/>
          <w:b/>
          <w:szCs w:val="22"/>
        </w:rPr>
      </w:pPr>
    </w:p>
    <w:p w14:paraId="7B690019" w14:textId="14C84BD6" w:rsidR="00F0014B" w:rsidRPr="00F0014B" w:rsidRDefault="00F0014B" w:rsidP="00F0014B">
      <w:pPr>
        <w:autoSpaceDE w:val="0"/>
        <w:autoSpaceDN w:val="0"/>
        <w:adjustRightInd w:val="0"/>
        <w:rPr>
          <w:rFonts w:cs="Arial"/>
          <w:szCs w:val="22"/>
        </w:rPr>
      </w:pPr>
      <w:r w:rsidRPr="00F0014B">
        <w:rPr>
          <w:rFonts w:cs="Arial"/>
          <w:szCs w:val="22"/>
        </w:rPr>
        <w:t xml:space="preserve">The Town has installed components in this system to address the issue of security. </w:t>
      </w:r>
      <w:r w:rsidR="00DD5661">
        <w:rPr>
          <w:rFonts w:cs="Arial"/>
          <w:szCs w:val="22"/>
        </w:rPr>
        <w:t>Employees</w:t>
      </w:r>
      <w:r w:rsidR="00DD5661" w:rsidRPr="00F0014B">
        <w:rPr>
          <w:rFonts w:cs="Arial"/>
          <w:szCs w:val="22"/>
        </w:rPr>
        <w:t xml:space="preserve"> </w:t>
      </w:r>
      <w:r w:rsidRPr="00F0014B">
        <w:rPr>
          <w:rFonts w:cs="Arial"/>
          <w:szCs w:val="22"/>
        </w:rPr>
        <w:t>may only</w:t>
      </w:r>
      <w:r>
        <w:rPr>
          <w:rFonts w:cs="Arial"/>
          <w:szCs w:val="22"/>
        </w:rPr>
        <w:t xml:space="preserve"> </w:t>
      </w:r>
      <w:r w:rsidRPr="00F0014B">
        <w:rPr>
          <w:rFonts w:cs="Arial"/>
          <w:szCs w:val="22"/>
        </w:rPr>
        <w:t xml:space="preserve">access the </w:t>
      </w:r>
      <w:r w:rsidR="005F6DDA">
        <w:rPr>
          <w:rFonts w:cs="Arial"/>
          <w:szCs w:val="22"/>
        </w:rPr>
        <w:t>i</w:t>
      </w:r>
      <w:r w:rsidRPr="00F0014B">
        <w:rPr>
          <w:rFonts w:cs="Arial"/>
          <w:szCs w:val="22"/>
        </w:rPr>
        <w:t>nternet and other external systems through the approved Information Technology</w:t>
      </w:r>
      <w:r>
        <w:rPr>
          <w:rFonts w:cs="Arial"/>
          <w:szCs w:val="22"/>
        </w:rPr>
        <w:t xml:space="preserve"> </w:t>
      </w:r>
      <w:r w:rsidRPr="00F0014B">
        <w:rPr>
          <w:rFonts w:cs="Arial"/>
          <w:szCs w:val="22"/>
        </w:rPr>
        <w:t>Department connection.</w:t>
      </w:r>
    </w:p>
    <w:p w14:paraId="0635B7A5" w14:textId="77777777" w:rsidR="00F0014B" w:rsidRPr="00F0014B" w:rsidRDefault="00F0014B" w:rsidP="00F0014B">
      <w:pPr>
        <w:autoSpaceDE w:val="0"/>
        <w:autoSpaceDN w:val="0"/>
        <w:adjustRightInd w:val="0"/>
        <w:rPr>
          <w:rFonts w:cs="Arial"/>
          <w:szCs w:val="22"/>
        </w:rPr>
      </w:pPr>
    </w:p>
    <w:p w14:paraId="5017D680" w14:textId="7CA21B13" w:rsidR="00F0014B" w:rsidRPr="00F0014B" w:rsidRDefault="00DD5661" w:rsidP="00F0014B">
      <w:pPr>
        <w:autoSpaceDE w:val="0"/>
        <w:autoSpaceDN w:val="0"/>
        <w:adjustRightInd w:val="0"/>
        <w:rPr>
          <w:rFonts w:cs="Arial"/>
          <w:szCs w:val="22"/>
        </w:rPr>
      </w:pPr>
      <w:r>
        <w:rPr>
          <w:rFonts w:cs="Arial"/>
          <w:szCs w:val="22"/>
        </w:rPr>
        <w:t>Employees</w:t>
      </w:r>
      <w:r w:rsidRPr="00F0014B">
        <w:rPr>
          <w:rFonts w:cs="Arial"/>
          <w:szCs w:val="22"/>
        </w:rPr>
        <w:t xml:space="preserve"> </w:t>
      </w:r>
      <w:r w:rsidR="00F0014B" w:rsidRPr="00F0014B">
        <w:rPr>
          <w:rFonts w:cs="Arial"/>
          <w:szCs w:val="22"/>
        </w:rPr>
        <w:t>should not share with others their individual passwords or voicemail access codes. The only</w:t>
      </w:r>
      <w:r w:rsidR="00F0014B">
        <w:rPr>
          <w:rFonts w:cs="Arial"/>
          <w:szCs w:val="22"/>
        </w:rPr>
        <w:t xml:space="preserve"> </w:t>
      </w:r>
      <w:r w:rsidR="00F0014B" w:rsidRPr="00F0014B">
        <w:rPr>
          <w:rFonts w:cs="Arial"/>
          <w:szCs w:val="22"/>
        </w:rPr>
        <w:t xml:space="preserve">exception is that each user must provide the Town's Information Technology </w:t>
      </w:r>
      <w:r w:rsidR="00F0014B" w:rsidRPr="00F0014B">
        <w:rPr>
          <w:rFonts w:cs="Arial"/>
          <w:szCs w:val="22"/>
        </w:rPr>
        <w:lastRenderedPageBreak/>
        <w:t xml:space="preserve">Department with </w:t>
      </w:r>
      <w:r w:rsidR="003E2365">
        <w:rPr>
          <w:rFonts w:cs="Arial"/>
          <w:szCs w:val="22"/>
        </w:rPr>
        <w:t>their</w:t>
      </w:r>
      <w:r w:rsidR="00F0014B">
        <w:rPr>
          <w:rFonts w:cs="Arial"/>
          <w:szCs w:val="22"/>
        </w:rPr>
        <w:t xml:space="preserve"> </w:t>
      </w:r>
      <w:r w:rsidR="00F0014B" w:rsidRPr="00F0014B">
        <w:rPr>
          <w:rFonts w:cs="Arial"/>
          <w:szCs w:val="22"/>
        </w:rPr>
        <w:t>current passwords, to allow access to the system (if required). The Town's Information Technology</w:t>
      </w:r>
      <w:r w:rsidR="00F0014B">
        <w:rPr>
          <w:rFonts w:cs="Arial"/>
          <w:szCs w:val="22"/>
        </w:rPr>
        <w:t xml:space="preserve"> </w:t>
      </w:r>
      <w:r w:rsidR="00F0014B" w:rsidRPr="00F0014B">
        <w:rPr>
          <w:rFonts w:cs="Arial"/>
          <w:szCs w:val="22"/>
        </w:rPr>
        <w:t>Department will exercise all appropriate steps to protect confidentiality. All users must abide by</w:t>
      </w:r>
      <w:r w:rsidR="00F0014B">
        <w:rPr>
          <w:rFonts w:cs="Arial"/>
          <w:szCs w:val="22"/>
        </w:rPr>
        <w:t xml:space="preserve"> </w:t>
      </w:r>
      <w:r w:rsidR="00F0014B" w:rsidRPr="00F0014B">
        <w:rPr>
          <w:rFonts w:cs="Arial"/>
          <w:szCs w:val="22"/>
        </w:rPr>
        <w:t>the procedures and standards within the Town's Password Protection Policy.</w:t>
      </w:r>
    </w:p>
    <w:p w14:paraId="3D8CB987" w14:textId="77777777" w:rsidR="00F0014B" w:rsidRPr="00F0014B" w:rsidRDefault="00F0014B" w:rsidP="00F0014B">
      <w:pPr>
        <w:autoSpaceDE w:val="0"/>
        <w:autoSpaceDN w:val="0"/>
        <w:adjustRightInd w:val="0"/>
        <w:rPr>
          <w:rFonts w:cs="Arial"/>
          <w:szCs w:val="22"/>
        </w:rPr>
      </w:pPr>
    </w:p>
    <w:p w14:paraId="5AB63F64" w14:textId="6A55529D" w:rsidR="00F0014B" w:rsidRDefault="00F0014B" w:rsidP="00F0014B">
      <w:pPr>
        <w:autoSpaceDE w:val="0"/>
        <w:autoSpaceDN w:val="0"/>
        <w:adjustRightInd w:val="0"/>
        <w:rPr>
          <w:rFonts w:cs="Arial"/>
          <w:b/>
          <w:szCs w:val="22"/>
        </w:rPr>
      </w:pPr>
      <w:r w:rsidRPr="00F0014B">
        <w:rPr>
          <w:rFonts w:cs="Arial"/>
          <w:b/>
          <w:szCs w:val="22"/>
        </w:rPr>
        <w:t>General Computer Use</w:t>
      </w:r>
    </w:p>
    <w:p w14:paraId="329F4491" w14:textId="77777777" w:rsidR="00D26EE2" w:rsidRPr="00F0014B" w:rsidRDefault="00D26EE2" w:rsidP="00F0014B">
      <w:pPr>
        <w:autoSpaceDE w:val="0"/>
        <w:autoSpaceDN w:val="0"/>
        <w:adjustRightInd w:val="0"/>
        <w:rPr>
          <w:rFonts w:cs="Arial"/>
          <w:b/>
          <w:szCs w:val="22"/>
        </w:rPr>
      </w:pPr>
    </w:p>
    <w:p w14:paraId="1CAAC6E2" w14:textId="77777777" w:rsidR="00F0014B" w:rsidRPr="00F0014B" w:rsidRDefault="00F0014B" w:rsidP="00F0014B">
      <w:pPr>
        <w:autoSpaceDE w:val="0"/>
        <w:autoSpaceDN w:val="0"/>
        <w:adjustRightInd w:val="0"/>
        <w:rPr>
          <w:rFonts w:cs="Arial"/>
          <w:szCs w:val="22"/>
        </w:rPr>
      </w:pPr>
      <w:r w:rsidRPr="00F0014B">
        <w:rPr>
          <w:rFonts w:cs="Arial"/>
          <w:szCs w:val="22"/>
        </w:rPr>
        <w:t>Workstations have been set up in a uniform manner. Changes may not be made to the internal</w:t>
      </w:r>
    </w:p>
    <w:p w14:paraId="34FF60A1" w14:textId="04FA4C97" w:rsidR="00F0014B" w:rsidRPr="00F0014B" w:rsidRDefault="00F0014B" w:rsidP="00F0014B">
      <w:pPr>
        <w:autoSpaceDE w:val="0"/>
        <w:autoSpaceDN w:val="0"/>
        <w:adjustRightInd w:val="0"/>
        <w:rPr>
          <w:rFonts w:cs="Arial"/>
          <w:szCs w:val="22"/>
        </w:rPr>
      </w:pPr>
      <w:r w:rsidRPr="00F0014B">
        <w:rPr>
          <w:rFonts w:cs="Arial"/>
          <w:szCs w:val="22"/>
        </w:rPr>
        <w:t xml:space="preserve">configuration of the employee's personal computer. However, users may appropriately </w:t>
      </w:r>
      <w:r>
        <w:rPr>
          <w:rFonts w:cs="Arial"/>
          <w:szCs w:val="22"/>
        </w:rPr>
        <w:t>c</w:t>
      </w:r>
      <w:r w:rsidRPr="00F0014B">
        <w:rPr>
          <w:rFonts w:cs="Arial"/>
          <w:szCs w:val="22"/>
        </w:rPr>
        <w:t>ustomize</w:t>
      </w:r>
      <w:r>
        <w:rPr>
          <w:rFonts w:cs="Arial"/>
          <w:szCs w:val="22"/>
        </w:rPr>
        <w:t xml:space="preserve"> </w:t>
      </w:r>
      <w:r w:rsidRPr="00F0014B">
        <w:rPr>
          <w:rFonts w:cs="Arial"/>
          <w:szCs w:val="22"/>
        </w:rPr>
        <w:t>their desktops to facilitate their work assignments.</w:t>
      </w:r>
    </w:p>
    <w:p w14:paraId="442AC68C" w14:textId="77777777" w:rsidR="00F0014B" w:rsidRPr="00F0014B" w:rsidRDefault="00F0014B" w:rsidP="00F0014B">
      <w:pPr>
        <w:autoSpaceDE w:val="0"/>
        <w:autoSpaceDN w:val="0"/>
        <w:adjustRightInd w:val="0"/>
        <w:rPr>
          <w:rFonts w:cs="Arial"/>
          <w:szCs w:val="22"/>
        </w:rPr>
      </w:pPr>
    </w:p>
    <w:p w14:paraId="380FBC55" w14:textId="77777777" w:rsidR="00F0014B" w:rsidRPr="00F0014B" w:rsidRDefault="00F0014B" w:rsidP="00F0014B">
      <w:pPr>
        <w:autoSpaceDE w:val="0"/>
        <w:autoSpaceDN w:val="0"/>
        <w:adjustRightInd w:val="0"/>
        <w:rPr>
          <w:rFonts w:cs="Arial"/>
          <w:szCs w:val="22"/>
        </w:rPr>
      </w:pPr>
      <w:r w:rsidRPr="00F0014B">
        <w:rPr>
          <w:rFonts w:cs="Arial"/>
          <w:szCs w:val="22"/>
        </w:rPr>
        <w:t>Users may not install software in their individual computers or the network without first receiving</w:t>
      </w:r>
    </w:p>
    <w:p w14:paraId="221E69B6" w14:textId="1D842D7B" w:rsidR="00F0014B" w:rsidRDefault="00F0014B" w:rsidP="00F0014B">
      <w:pPr>
        <w:autoSpaceDE w:val="0"/>
        <w:autoSpaceDN w:val="0"/>
        <w:adjustRightInd w:val="0"/>
        <w:rPr>
          <w:rFonts w:cs="Arial"/>
          <w:szCs w:val="22"/>
        </w:rPr>
      </w:pPr>
      <w:r w:rsidRPr="00F0014B">
        <w:rPr>
          <w:rFonts w:cs="Arial"/>
          <w:szCs w:val="22"/>
        </w:rPr>
        <w:t>express written authorization to do so from the Information Technology Department. Any software</w:t>
      </w:r>
      <w:r>
        <w:rPr>
          <w:rFonts w:cs="Arial"/>
          <w:szCs w:val="22"/>
        </w:rPr>
        <w:t xml:space="preserve"> </w:t>
      </w:r>
      <w:r w:rsidRPr="00F0014B">
        <w:rPr>
          <w:rFonts w:cs="Arial"/>
          <w:szCs w:val="22"/>
        </w:rPr>
        <w:t>that is not properly licensed or is unauthorized may be deleted or removed without notice.</w:t>
      </w:r>
    </w:p>
    <w:p w14:paraId="6E14B006" w14:textId="77777777" w:rsidR="00F0014B" w:rsidRPr="00F0014B" w:rsidRDefault="00F0014B" w:rsidP="00F0014B">
      <w:pPr>
        <w:autoSpaceDE w:val="0"/>
        <w:autoSpaceDN w:val="0"/>
        <w:adjustRightInd w:val="0"/>
        <w:rPr>
          <w:rFonts w:cs="Arial"/>
          <w:szCs w:val="22"/>
        </w:rPr>
      </w:pPr>
    </w:p>
    <w:p w14:paraId="0100C579" w14:textId="00B15F6D" w:rsidR="00F0014B" w:rsidRPr="00F0014B" w:rsidRDefault="00F0014B" w:rsidP="00F0014B">
      <w:pPr>
        <w:autoSpaceDE w:val="0"/>
        <w:autoSpaceDN w:val="0"/>
        <w:adjustRightInd w:val="0"/>
        <w:rPr>
          <w:rFonts w:cs="Arial"/>
          <w:szCs w:val="22"/>
        </w:rPr>
      </w:pPr>
      <w:r w:rsidRPr="00F0014B">
        <w:rPr>
          <w:rFonts w:cs="Arial"/>
          <w:szCs w:val="22"/>
        </w:rPr>
        <w:t>The Town of Granby provides all approved software for systems. Contact the Information Technology</w:t>
      </w:r>
      <w:r>
        <w:rPr>
          <w:rFonts w:cs="Arial"/>
          <w:szCs w:val="22"/>
        </w:rPr>
        <w:t xml:space="preserve"> </w:t>
      </w:r>
      <w:r w:rsidRPr="00F0014B">
        <w:rPr>
          <w:rFonts w:cs="Arial"/>
          <w:szCs w:val="22"/>
        </w:rPr>
        <w:t>department to request specific software.</w:t>
      </w:r>
    </w:p>
    <w:p w14:paraId="15A471AD" w14:textId="77777777" w:rsidR="00F0014B" w:rsidRDefault="00F0014B" w:rsidP="00F0014B">
      <w:pPr>
        <w:autoSpaceDE w:val="0"/>
        <w:autoSpaceDN w:val="0"/>
        <w:adjustRightInd w:val="0"/>
        <w:rPr>
          <w:rFonts w:cs="Arial"/>
          <w:szCs w:val="22"/>
        </w:rPr>
      </w:pPr>
    </w:p>
    <w:p w14:paraId="60A9AE99" w14:textId="45973CFB" w:rsidR="00F0014B" w:rsidRDefault="00F0014B" w:rsidP="00F0014B">
      <w:pPr>
        <w:autoSpaceDE w:val="0"/>
        <w:autoSpaceDN w:val="0"/>
        <w:adjustRightInd w:val="0"/>
        <w:rPr>
          <w:rFonts w:cs="Arial"/>
          <w:b/>
          <w:szCs w:val="22"/>
        </w:rPr>
      </w:pPr>
      <w:r w:rsidRPr="00F0014B">
        <w:rPr>
          <w:rFonts w:cs="Arial"/>
          <w:b/>
          <w:szCs w:val="22"/>
        </w:rPr>
        <w:t xml:space="preserve">Last Log </w:t>
      </w:r>
      <w:r w:rsidR="005B2AEE">
        <w:rPr>
          <w:rFonts w:cs="Arial"/>
          <w:b/>
          <w:szCs w:val="22"/>
        </w:rPr>
        <w:t>In</w:t>
      </w:r>
      <w:r w:rsidRPr="00F0014B">
        <w:rPr>
          <w:rFonts w:cs="Arial"/>
          <w:b/>
          <w:szCs w:val="22"/>
        </w:rPr>
        <w:t xml:space="preserve"> Notice</w:t>
      </w:r>
    </w:p>
    <w:p w14:paraId="201324DC" w14:textId="77777777" w:rsidR="00D26EE2" w:rsidRPr="00F0014B" w:rsidRDefault="00D26EE2" w:rsidP="00F0014B">
      <w:pPr>
        <w:autoSpaceDE w:val="0"/>
        <w:autoSpaceDN w:val="0"/>
        <w:adjustRightInd w:val="0"/>
        <w:rPr>
          <w:rFonts w:cs="Arial"/>
          <w:b/>
          <w:szCs w:val="22"/>
        </w:rPr>
      </w:pPr>
    </w:p>
    <w:p w14:paraId="4F759FF6" w14:textId="0F7E12C9" w:rsidR="00F0014B" w:rsidRPr="00F0014B" w:rsidRDefault="00F0014B" w:rsidP="00F0014B">
      <w:pPr>
        <w:autoSpaceDE w:val="0"/>
        <w:autoSpaceDN w:val="0"/>
        <w:adjustRightInd w:val="0"/>
        <w:rPr>
          <w:rFonts w:cs="Arial"/>
          <w:szCs w:val="22"/>
        </w:rPr>
      </w:pPr>
      <w:r w:rsidRPr="00F0014B">
        <w:rPr>
          <w:rFonts w:cs="Arial"/>
          <w:szCs w:val="22"/>
        </w:rPr>
        <w:t xml:space="preserve">Users should log out of their PC when they leave their desks and at the end of the </w:t>
      </w:r>
      <w:r w:rsidR="005F6DDA" w:rsidRPr="00F0014B">
        <w:rPr>
          <w:rFonts w:cs="Arial"/>
          <w:szCs w:val="22"/>
        </w:rPr>
        <w:t>workday</w:t>
      </w:r>
      <w:r w:rsidRPr="00F0014B">
        <w:rPr>
          <w:rFonts w:cs="Arial"/>
          <w:szCs w:val="22"/>
        </w:rPr>
        <w:t>. (Press the</w:t>
      </w:r>
      <w:r>
        <w:rPr>
          <w:rFonts w:cs="Arial"/>
          <w:szCs w:val="22"/>
        </w:rPr>
        <w:t xml:space="preserve"> </w:t>
      </w:r>
      <w:r w:rsidRPr="00F0014B">
        <w:rPr>
          <w:rFonts w:cs="Arial"/>
          <w:szCs w:val="22"/>
        </w:rPr>
        <w:t>Flag key while also pressing the letter " L</w:t>
      </w:r>
      <w:r w:rsidR="005F6DDA" w:rsidRPr="00F0014B">
        <w:rPr>
          <w:rFonts w:cs="Arial"/>
          <w:szCs w:val="22"/>
        </w:rPr>
        <w:t>”)</w:t>
      </w:r>
      <w:r w:rsidRPr="00F0014B">
        <w:rPr>
          <w:rFonts w:cs="Arial"/>
          <w:szCs w:val="22"/>
        </w:rPr>
        <w:t>. The Information Technology Department has provided</w:t>
      </w:r>
      <w:r>
        <w:rPr>
          <w:rFonts w:cs="Arial"/>
          <w:szCs w:val="22"/>
        </w:rPr>
        <w:t xml:space="preserve"> </w:t>
      </w:r>
      <w:r w:rsidRPr="00F0014B">
        <w:rPr>
          <w:rFonts w:cs="Arial"/>
          <w:szCs w:val="22"/>
        </w:rPr>
        <w:t>layers of security to make it difficult for unauthorized users to gain access to the systems.</w:t>
      </w:r>
      <w:r>
        <w:rPr>
          <w:rFonts w:cs="Arial"/>
          <w:szCs w:val="22"/>
        </w:rPr>
        <w:t xml:space="preserve"> </w:t>
      </w:r>
      <w:r w:rsidRPr="00F0014B">
        <w:rPr>
          <w:rFonts w:cs="Arial"/>
          <w:szCs w:val="22"/>
        </w:rPr>
        <w:t xml:space="preserve">Nevertheless, </w:t>
      </w:r>
      <w:r w:rsidR="00DD5661">
        <w:rPr>
          <w:rFonts w:cs="Arial"/>
          <w:szCs w:val="22"/>
        </w:rPr>
        <w:t>it</w:t>
      </w:r>
      <w:r w:rsidR="00DD5661" w:rsidRPr="00F0014B">
        <w:rPr>
          <w:rFonts w:cs="Arial"/>
          <w:szCs w:val="22"/>
        </w:rPr>
        <w:t xml:space="preserve"> </w:t>
      </w:r>
      <w:r w:rsidRPr="00F0014B">
        <w:rPr>
          <w:rFonts w:cs="Arial"/>
          <w:szCs w:val="22"/>
        </w:rPr>
        <w:t>may still be possible that someone can attempt to access the Town network using a</w:t>
      </w:r>
      <w:r w:rsidR="00E14F93">
        <w:rPr>
          <w:rFonts w:cs="Arial"/>
          <w:szCs w:val="22"/>
        </w:rPr>
        <w:t xml:space="preserve"> </w:t>
      </w:r>
      <w:r w:rsidRPr="00F0014B">
        <w:rPr>
          <w:rFonts w:cs="Arial"/>
          <w:szCs w:val="22"/>
        </w:rPr>
        <w:t>user's account. Please make it a point to observe your last log in time in the dialog box that you use</w:t>
      </w:r>
      <w:r>
        <w:rPr>
          <w:rFonts w:cs="Arial"/>
          <w:szCs w:val="22"/>
        </w:rPr>
        <w:t xml:space="preserve"> </w:t>
      </w:r>
      <w:r w:rsidRPr="00F0014B">
        <w:rPr>
          <w:rFonts w:cs="Arial"/>
          <w:szCs w:val="22"/>
        </w:rPr>
        <w:t>to sign in. The idea is that if you see a successful, or unsuccessful login for a time when you weren't</w:t>
      </w:r>
      <w:r>
        <w:rPr>
          <w:rFonts w:cs="Arial"/>
          <w:szCs w:val="22"/>
        </w:rPr>
        <w:t xml:space="preserve"> </w:t>
      </w:r>
      <w:r w:rsidRPr="00F0014B">
        <w:rPr>
          <w:rFonts w:cs="Arial"/>
          <w:szCs w:val="22"/>
        </w:rPr>
        <w:t>using the system, you will know that someone was trying to use your account. Please let the</w:t>
      </w:r>
      <w:r>
        <w:rPr>
          <w:rFonts w:cs="Arial"/>
          <w:szCs w:val="22"/>
        </w:rPr>
        <w:t xml:space="preserve"> </w:t>
      </w:r>
      <w:r w:rsidRPr="00F0014B">
        <w:rPr>
          <w:rFonts w:cs="Arial"/>
          <w:szCs w:val="22"/>
        </w:rPr>
        <w:t>Information Technology Department know if this happens.</w:t>
      </w:r>
      <w:r w:rsidRPr="00F0014B">
        <w:rPr>
          <w:rFonts w:cs="Arial"/>
          <w:szCs w:val="22"/>
        </w:rPr>
        <w:br/>
      </w:r>
    </w:p>
    <w:p w14:paraId="2E75FB99" w14:textId="77777777" w:rsidR="00D26EE2" w:rsidRDefault="00F0014B" w:rsidP="00F0014B">
      <w:pPr>
        <w:autoSpaceDE w:val="0"/>
        <w:autoSpaceDN w:val="0"/>
        <w:adjustRightInd w:val="0"/>
        <w:rPr>
          <w:rFonts w:cs="Arial"/>
          <w:b/>
          <w:szCs w:val="22"/>
        </w:rPr>
      </w:pPr>
      <w:r w:rsidRPr="00F0014B">
        <w:rPr>
          <w:rFonts w:cs="Arial"/>
          <w:b/>
          <w:szCs w:val="22"/>
        </w:rPr>
        <w:t>Data Storage and Cloud Technologies</w:t>
      </w:r>
    </w:p>
    <w:p w14:paraId="6CF28695" w14:textId="0E96137B" w:rsidR="00F0014B" w:rsidRPr="00F0014B" w:rsidRDefault="00F0014B" w:rsidP="00F0014B">
      <w:pPr>
        <w:autoSpaceDE w:val="0"/>
        <w:autoSpaceDN w:val="0"/>
        <w:adjustRightInd w:val="0"/>
        <w:rPr>
          <w:rFonts w:cs="Arial"/>
          <w:szCs w:val="22"/>
        </w:rPr>
      </w:pPr>
      <w:r w:rsidRPr="00F0014B">
        <w:rPr>
          <w:rFonts w:cs="Arial"/>
          <w:b/>
          <w:szCs w:val="22"/>
        </w:rPr>
        <w:br/>
      </w:r>
      <w:r w:rsidRPr="00F0014B">
        <w:rPr>
          <w:rFonts w:cs="Arial"/>
          <w:szCs w:val="22"/>
        </w:rPr>
        <w:t>All Town data (files, records, documents, etc.) is to be stored on the Town's internal network or authorized</w:t>
      </w:r>
      <w:r>
        <w:rPr>
          <w:rFonts w:cs="Arial"/>
          <w:szCs w:val="22"/>
        </w:rPr>
        <w:t xml:space="preserve"> </w:t>
      </w:r>
      <w:r w:rsidRPr="00F0014B">
        <w:rPr>
          <w:rFonts w:cs="Arial"/>
          <w:szCs w:val="22"/>
        </w:rPr>
        <w:t xml:space="preserve">and approved Cloud storage areas. Storing on the local drive (user desktop) is </w:t>
      </w:r>
      <w:r w:rsidR="0022291E" w:rsidRPr="00F0014B">
        <w:rPr>
          <w:rFonts w:cs="Arial"/>
          <w:szCs w:val="22"/>
        </w:rPr>
        <w:t>discouraged.</w:t>
      </w:r>
      <w:r w:rsidRPr="00F0014B">
        <w:rPr>
          <w:rFonts w:cs="Arial"/>
          <w:szCs w:val="22"/>
        </w:rPr>
        <w:t xml:space="preserve"> Files or</w:t>
      </w:r>
      <w:r>
        <w:rPr>
          <w:rFonts w:cs="Arial"/>
          <w:szCs w:val="22"/>
        </w:rPr>
        <w:t xml:space="preserve"> </w:t>
      </w:r>
      <w:r w:rsidRPr="00F0014B">
        <w:rPr>
          <w:rFonts w:cs="Arial"/>
          <w:szCs w:val="22"/>
        </w:rPr>
        <w:t>documents placed on the users' desktop or stored on the local drive are not backed up by the</w:t>
      </w:r>
      <w:r>
        <w:rPr>
          <w:rFonts w:cs="Arial"/>
          <w:szCs w:val="22"/>
        </w:rPr>
        <w:t xml:space="preserve"> </w:t>
      </w:r>
      <w:r w:rsidRPr="00F0014B">
        <w:rPr>
          <w:rFonts w:cs="Arial"/>
          <w:szCs w:val="22"/>
        </w:rPr>
        <w:t>Information Technology Department and are at risk of being lost. If you have lost a file and need</w:t>
      </w:r>
      <w:r>
        <w:rPr>
          <w:rFonts w:cs="Arial"/>
          <w:szCs w:val="22"/>
        </w:rPr>
        <w:t xml:space="preserve"> </w:t>
      </w:r>
      <w:r w:rsidRPr="00F0014B">
        <w:rPr>
          <w:rFonts w:cs="Arial"/>
          <w:szCs w:val="22"/>
        </w:rPr>
        <w:t>something restored, contact the Information Technology Department via phone or help desk ticket.</w:t>
      </w:r>
      <w:r>
        <w:rPr>
          <w:rFonts w:cs="Arial"/>
          <w:szCs w:val="22"/>
        </w:rPr>
        <w:t xml:space="preserve">  </w:t>
      </w:r>
      <w:r w:rsidRPr="00F0014B">
        <w:rPr>
          <w:rFonts w:cs="Arial"/>
          <w:szCs w:val="22"/>
        </w:rPr>
        <w:t>The Information Technology Department can assist users with storing files securely and password</w:t>
      </w:r>
      <w:r>
        <w:rPr>
          <w:rFonts w:cs="Arial"/>
          <w:szCs w:val="22"/>
        </w:rPr>
        <w:t xml:space="preserve"> </w:t>
      </w:r>
      <w:r w:rsidRPr="00F0014B">
        <w:rPr>
          <w:rFonts w:cs="Arial"/>
          <w:szCs w:val="22"/>
        </w:rPr>
        <w:t>protecting files, if desired.</w:t>
      </w:r>
      <w:r w:rsidRPr="00F0014B">
        <w:rPr>
          <w:rFonts w:cs="Arial"/>
          <w:szCs w:val="22"/>
        </w:rPr>
        <w:br/>
      </w:r>
    </w:p>
    <w:p w14:paraId="1C1E29F8" w14:textId="77777777" w:rsidR="00E14F93" w:rsidRDefault="00F0014B" w:rsidP="00F0014B">
      <w:pPr>
        <w:autoSpaceDE w:val="0"/>
        <w:autoSpaceDN w:val="0"/>
        <w:adjustRightInd w:val="0"/>
        <w:rPr>
          <w:rFonts w:cs="Arial"/>
          <w:b/>
          <w:szCs w:val="22"/>
        </w:rPr>
      </w:pPr>
      <w:r w:rsidRPr="00F0014B">
        <w:rPr>
          <w:rFonts w:cs="Arial"/>
          <w:szCs w:val="22"/>
        </w:rPr>
        <w:t>The Town prohibits users from downloading and installing cloud applications or third-party apps without</w:t>
      </w:r>
      <w:r>
        <w:rPr>
          <w:rFonts w:cs="Arial"/>
          <w:szCs w:val="22"/>
        </w:rPr>
        <w:t xml:space="preserve"> </w:t>
      </w:r>
      <w:r w:rsidRPr="00F0014B">
        <w:rPr>
          <w:rFonts w:cs="Arial"/>
          <w:szCs w:val="22"/>
        </w:rPr>
        <w:t>the explicit consent from the Information Technology Department. The use of file storage and/or file</w:t>
      </w:r>
      <w:r>
        <w:rPr>
          <w:rFonts w:cs="Arial"/>
          <w:szCs w:val="22"/>
        </w:rPr>
        <w:t xml:space="preserve"> </w:t>
      </w:r>
      <w:r w:rsidRPr="00F0014B">
        <w:rPr>
          <w:rFonts w:cs="Arial"/>
          <w:szCs w:val="22"/>
        </w:rPr>
        <w:t xml:space="preserve">sharing applications such as Office 365, One Drive, Google Drive, Google Docs, OneDrive, and Dropbox must be approved by the Information Technology Department </w:t>
      </w:r>
      <w:r w:rsidR="00E14F93" w:rsidRPr="00F0014B">
        <w:rPr>
          <w:rFonts w:cs="Arial"/>
          <w:szCs w:val="22"/>
        </w:rPr>
        <w:t>to</w:t>
      </w:r>
      <w:r w:rsidRPr="00F0014B">
        <w:rPr>
          <w:rFonts w:cs="Arial"/>
          <w:szCs w:val="22"/>
        </w:rPr>
        <w:t xml:space="preserve"> </w:t>
      </w:r>
      <w:r w:rsidRPr="00F0014B">
        <w:rPr>
          <w:rFonts w:cs="Arial"/>
          <w:szCs w:val="22"/>
        </w:rPr>
        <w:lastRenderedPageBreak/>
        <w:t>ensure appropriate data privacy protocols and security measures are taken, and FOI and data retention protocols are met.</w:t>
      </w:r>
      <w:r w:rsidRPr="00F0014B">
        <w:rPr>
          <w:rFonts w:cs="Arial"/>
          <w:szCs w:val="22"/>
        </w:rPr>
        <w:br/>
      </w:r>
    </w:p>
    <w:p w14:paraId="619B6D5A" w14:textId="1D2CAD80" w:rsidR="00F0014B" w:rsidRDefault="00F0014B" w:rsidP="00F0014B">
      <w:pPr>
        <w:autoSpaceDE w:val="0"/>
        <w:autoSpaceDN w:val="0"/>
        <w:adjustRightInd w:val="0"/>
        <w:rPr>
          <w:rFonts w:cs="Arial"/>
          <w:b/>
          <w:szCs w:val="22"/>
        </w:rPr>
      </w:pPr>
      <w:r w:rsidRPr="00F0014B">
        <w:rPr>
          <w:rFonts w:cs="Arial"/>
          <w:b/>
          <w:szCs w:val="22"/>
        </w:rPr>
        <w:t>Electronic Mail (Email)</w:t>
      </w:r>
    </w:p>
    <w:p w14:paraId="6E490261" w14:textId="77777777" w:rsidR="00D26EE2" w:rsidRPr="00F0014B" w:rsidRDefault="00D26EE2" w:rsidP="00F0014B">
      <w:pPr>
        <w:autoSpaceDE w:val="0"/>
        <w:autoSpaceDN w:val="0"/>
        <w:adjustRightInd w:val="0"/>
        <w:rPr>
          <w:rFonts w:cs="Arial"/>
          <w:b/>
          <w:szCs w:val="22"/>
        </w:rPr>
      </w:pPr>
    </w:p>
    <w:p w14:paraId="22BF0198" w14:textId="5608D50D" w:rsidR="00F0014B" w:rsidRPr="00F0014B" w:rsidRDefault="00F0014B" w:rsidP="00F0014B">
      <w:pPr>
        <w:autoSpaceDE w:val="0"/>
        <w:autoSpaceDN w:val="0"/>
        <w:adjustRightInd w:val="0"/>
        <w:rPr>
          <w:rFonts w:cs="Arial"/>
          <w:szCs w:val="22"/>
        </w:rPr>
      </w:pPr>
      <w:r w:rsidRPr="00F0014B">
        <w:rPr>
          <w:rFonts w:cs="Arial"/>
          <w:szCs w:val="22"/>
        </w:rPr>
        <w:t>A. General Guidelines</w:t>
      </w:r>
    </w:p>
    <w:p w14:paraId="1BA0BC7A" w14:textId="41F04BD8" w:rsidR="00F0014B" w:rsidRPr="00F6406D" w:rsidRDefault="00F0014B" w:rsidP="00555016">
      <w:pPr>
        <w:pStyle w:val="ListParagraph"/>
        <w:numPr>
          <w:ilvl w:val="0"/>
          <w:numId w:val="23"/>
        </w:numPr>
        <w:autoSpaceDE w:val="0"/>
        <w:autoSpaceDN w:val="0"/>
        <w:adjustRightInd w:val="0"/>
        <w:rPr>
          <w:rFonts w:ascii="Arial" w:hAnsi="Arial" w:cs="Arial"/>
        </w:rPr>
      </w:pPr>
      <w:r w:rsidRPr="00F6406D">
        <w:rPr>
          <w:rFonts w:ascii="Arial" w:hAnsi="Arial" w:cs="Arial"/>
        </w:rPr>
        <w:t xml:space="preserve">Incidental personal communications via email are permitted. However, it is expected that each employee will </w:t>
      </w:r>
      <w:r w:rsidR="003947F0" w:rsidRPr="00F6406D">
        <w:rPr>
          <w:rFonts w:ascii="Arial" w:hAnsi="Arial" w:cs="Arial"/>
        </w:rPr>
        <w:t>ensure</w:t>
      </w:r>
      <w:r w:rsidRPr="00F6406D">
        <w:rPr>
          <w:rFonts w:ascii="Arial" w:hAnsi="Arial" w:cs="Arial"/>
        </w:rPr>
        <w:t xml:space="preserve"> that the volume and frequency of their personal communications do not interfere with their work assignments or the operation of the Town's email services.</w:t>
      </w:r>
    </w:p>
    <w:p w14:paraId="093B4DAA" w14:textId="4855E54D" w:rsidR="00F0014B" w:rsidRPr="00F6406D" w:rsidRDefault="00F0014B" w:rsidP="009237B3">
      <w:pPr>
        <w:pStyle w:val="ListParagraph"/>
        <w:numPr>
          <w:ilvl w:val="0"/>
          <w:numId w:val="23"/>
        </w:numPr>
        <w:autoSpaceDE w:val="0"/>
        <w:autoSpaceDN w:val="0"/>
        <w:adjustRightInd w:val="0"/>
        <w:rPr>
          <w:rFonts w:ascii="Arial" w:hAnsi="Arial" w:cs="Arial"/>
        </w:rPr>
      </w:pPr>
      <w:r w:rsidRPr="00F6406D">
        <w:rPr>
          <w:rFonts w:ascii="Arial" w:hAnsi="Arial" w:cs="Arial"/>
        </w:rPr>
        <w:t>Users shall not use their Granby email account to subscribe to non-</w:t>
      </w:r>
      <w:r w:rsidR="003947F0" w:rsidRPr="00F6406D">
        <w:rPr>
          <w:rFonts w:ascii="Arial" w:hAnsi="Arial" w:cs="Arial"/>
        </w:rPr>
        <w:t>work-related</w:t>
      </w:r>
      <w:r w:rsidRPr="00F6406D">
        <w:rPr>
          <w:rFonts w:ascii="Arial" w:hAnsi="Arial" w:cs="Arial"/>
        </w:rPr>
        <w:t xml:space="preserve"> mailing lists, non-</w:t>
      </w:r>
      <w:r w:rsidR="009237B3" w:rsidRPr="00F6406D">
        <w:rPr>
          <w:rFonts w:ascii="Arial" w:hAnsi="Arial" w:cs="Arial"/>
        </w:rPr>
        <w:t>work-related</w:t>
      </w:r>
      <w:r w:rsidRPr="00F6406D">
        <w:rPr>
          <w:rFonts w:ascii="Arial" w:hAnsi="Arial" w:cs="Arial"/>
        </w:rPr>
        <w:t xml:space="preserve"> online retail sites, non-work related-newsletters, etc.  Employees should be aware that when sending messages from their desktop, every message is identified with their name and identifies them as an employee of the Town of Granby.</w:t>
      </w:r>
    </w:p>
    <w:p w14:paraId="62E5BBFD" w14:textId="13D0BC69" w:rsidR="00F0014B" w:rsidRPr="00F6406D" w:rsidRDefault="00F0014B" w:rsidP="009237B3">
      <w:pPr>
        <w:pStyle w:val="ListParagraph"/>
        <w:numPr>
          <w:ilvl w:val="0"/>
          <w:numId w:val="23"/>
        </w:numPr>
        <w:autoSpaceDE w:val="0"/>
        <w:autoSpaceDN w:val="0"/>
        <w:adjustRightInd w:val="0"/>
        <w:rPr>
          <w:rFonts w:ascii="Arial" w:hAnsi="Arial" w:cs="Arial"/>
        </w:rPr>
      </w:pPr>
      <w:r w:rsidRPr="00F6406D">
        <w:rPr>
          <w:rFonts w:ascii="Arial" w:hAnsi="Arial" w:cs="Arial"/>
        </w:rPr>
        <w:t>Email messages are not considered confidential. All email messages that are sent or received in the conduct of public business are considered a public record and are subject to disclosure under the Freedom of Information Act.</w:t>
      </w:r>
    </w:p>
    <w:p w14:paraId="0DEDD2F3" w14:textId="4176F81E" w:rsidR="00F0014B" w:rsidRPr="00F6406D" w:rsidRDefault="00F0014B" w:rsidP="009237B3">
      <w:pPr>
        <w:pStyle w:val="ListParagraph"/>
        <w:numPr>
          <w:ilvl w:val="0"/>
          <w:numId w:val="23"/>
        </w:numPr>
        <w:autoSpaceDE w:val="0"/>
        <w:autoSpaceDN w:val="0"/>
        <w:adjustRightInd w:val="0"/>
        <w:rPr>
          <w:rFonts w:ascii="Arial" w:hAnsi="Arial" w:cs="Arial"/>
        </w:rPr>
      </w:pPr>
      <w:r w:rsidRPr="00F6406D">
        <w:rPr>
          <w:rFonts w:ascii="Arial" w:hAnsi="Arial" w:cs="Arial"/>
        </w:rPr>
        <w:t>Because of their public nature, all email messages and attached documents sent to or received by an employee are considered property of the Town. The Town reserves the right to access and to monitor all messages sent and received over email systems without notice.</w:t>
      </w:r>
      <w:r w:rsidR="00F6406D" w:rsidRPr="00F6406D">
        <w:rPr>
          <w:rFonts w:ascii="Arial" w:hAnsi="Arial" w:cs="Arial"/>
        </w:rPr>
        <w:t xml:space="preserve">  E</w:t>
      </w:r>
      <w:r w:rsidRPr="00F6406D">
        <w:rPr>
          <w:rFonts w:ascii="Arial" w:hAnsi="Arial" w:cs="Arial"/>
        </w:rPr>
        <w:t>mail should be treated as any other shared filing system.</w:t>
      </w:r>
    </w:p>
    <w:p w14:paraId="28A032F6" w14:textId="7A5BF88A" w:rsidR="00F0014B" w:rsidRPr="00E14F93" w:rsidRDefault="00F0014B" w:rsidP="009237B3">
      <w:pPr>
        <w:pStyle w:val="ListParagraph"/>
        <w:numPr>
          <w:ilvl w:val="0"/>
          <w:numId w:val="23"/>
        </w:numPr>
        <w:autoSpaceDE w:val="0"/>
        <w:autoSpaceDN w:val="0"/>
        <w:adjustRightInd w:val="0"/>
        <w:rPr>
          <w:rFonts w:cs="Arial"/>
        </w:rPr>
      </w:pPr>
      <w:r w:rsidRPr="00E14F93">
        <w:rPr>
          <w:rFonts w:ascii="Arial" w:hAnsi="Arial" w:cs="Arial"/>
        </w:rPr>
        <w:t>No email message, written document or other communication originating from or addressed</w:t>
      </w:r>
      <w:r w:rsidR="00F6406D" w:rsidRPr="00E14F93">
        <w:rPr>
          <w:rFonts w:ascii="Arial" w:hAnsi="Arial" w:cs="Arial"/>
        </w:rPr>
        <w:t xml:space="preserve"> </w:t>
      </w:r>
      <w:r w:rsidRPr="00E14F93">
        <w:rPr>
          <w:rFonts w:ascii="Arial" w:hAnsi="Arial" w:cs="Arial"/>
        </w:rPr>
        <w:t>to any employee or officer of the Town may be disclosed, disseminated, or distributed to any person or persons without the express written authorization of the Town Manager.</w:t>
      </w:r>
    </w:p>
    <w:p w14:paraId="4B9A7560" w14:textId="4DFC11BA" w:rsidR="00F0014B" w:rsidRPr="00F6406D" w:rsidRDefault="00F0014B" w:rsidP="009237B3">
      <w:pPr>
        <w:pStyle w:val="ListParagraph"/>
        <w:numPr>
          <w:ilvl w:val="0"/>
          <w:numId w:val="23"/>
        </w:numPr>
        <w:autoSpaceDE w:val="0"/>
        <w:autoSpaceDN w:val="0"/>
        <w:adjustRightInd w:val="0"/>
        <w:rPr>
          <w:rFonts w:ascii="Arial" w:hAnsi="Arial" w:cs="Arial"/>
        </w:rPr>
      </w:pPr>
      <w:r w:rsidRPr="00F6406D">
        <w:rPr>
          <w:rFonts w:ascii="Arial" w:hAnsi="Arial" w:cs="Arial"/>
        </w:rPr>
        <w:t>Incorrectly addressed email shall be sent back to the original sender with a message that the</w:t>
      </w:r>
      <w:r w:rsidR="00F6406D" w:rsidRPr="00F6406D">
        <w:rPr>
          <w:rFonts w:ascii="Arial" w:hAnsi="Arial" w:cs="Arial"/>
        </w:rPr>
        <w:t xml:space="preserve"> </w:t>
      </w:r>
      <w:r w:rsidRPr="00F6406D">
        <w:rPr>
          <w:rFonts w:ascii="Arial" w:hAnsi="Arial" w:cs="Arial"/>
        </w:rPr>
        <w:t>message had been incorrectly addressed. If the incorrectly addressed email is confidential,</w:t>
      </w:r>
      <w:r w:rsidR="00F6406D" w:rsidRPr="00F6406D">
        <w:rPr>
          <w:rFonts w:ascii="Arial" w:hAnsi="Arial" w:cs="Arial"/>
        </w:rPr>
        <w:t xml:space="preserve"> </w:t>
      </w:r>
      <w:r w:rsidRPr="00F6406D">
        <w:rPr>
          <w:rFonts w:ascii="Arial" w:hAnsi="Arial" w:cs="Arial"/>
        </w:rPr>
        <w:t xml:space="preserve">it shall not be forwarded or returned by email, but the recipient shall otherwise notify </w:t>
      </w:r>
      <w:r w:rsidR="003E2365">
        <w:rPr>
          <w:rFonts w:ascii="Arial" w:hAnsi="Arial" w:cs="Arial"/>
        </w:rPr>
        <w:t>their</w:t>
      </w:r>
      <w:r w:rsidR="00F6406D" w:rsidRPr="00F6406D">
        <w:rPr>
          <w:rFonts w:ascii="Arial" w:hAnsi="Arial" w:cs="Arial"/>
        </w:rPr>
        <w:t xml:space="preserve"> </w:t>
      </w:r>
      <w:r w:rsidRPr="00F6406D">
        <w:rPr>
          <w:rFonts w:ascii="Arial" w:hAnsi="Arial" w:cs="Arial"/>
        </w:rPr>
        <w:t>department head of its receipt. The original of any misdirected email shall be deleted.</w:t>
      </w:r>
    </w:p>
    <w:p w14:paraId="329162B0" w14:textId="0663C5B2" w:rsidR="00F0014B" w:rsidRPr="00F6406D" w:rsidRDefault="00F0014B" w:rsidP="009237B3">
      <w:pPr>
        <w:pStyle w:val="ListParagraph"/>
        <w:numPr>
          <w:ilvl w:val="0"/>
          <w:numId w:val="23"/>
        </w:numPr>
        <w:autoSpaceDE w:val="0"/>
        <w:autoSpaceDN w:val="0"/>
        <w:adjustRightInd w:val="0"/>
        <w:rPr>
          <w:rFonts w:ascii="Arial" w:hAnsi="Arial" w:cs="Arial"/>
        </w:rPr>
      </w:pPr>
      <w:r w:rsidRPr="00F6406D">
        <w:rPr>
          <w:rFonts w:ascii="Arial" w:hAnsi="Arial" w:cs="Arial"/>
        </w:rPr>
        <w:t>The email system is not intended to transmit confidential or sensitive materials, which are</w:t>
      </w:r>
      <w:r w:rsidR="00F6406D" w:rsidRPr="00F6406D">
        <w:rPr>
          <w:rFonts w:ascii="Arial" w:hAnsi="Arial" w:cs="Arial"/>
        </w:rPr>
        <w:t xml:space="preserve"> </w:t>
      </w:r>
      <w:r w:rsidRPr="00F6406D">
        <w:rPr>
          <w:rFonts w:ascii="Arial" w:hAnsi="Arial" w:cs="Arial"/>
        </w:rPr>
        <w:t xml:space="preserve">more appropriately communicated in written form or by personal </w:t>
      </w:r>
      <w:r w:rsidR="003947F0" w:rsidRPr="00F6406D">
        <w:rPr>
          <w:rFonts w:ascii="Arial" w:hAnsi="Arial" w:cs="Arial"/>
        </w:rPr>
        <w:t>conversation.</w:t>
      </w:r>
      <w:r w:rsidRPr="00F6406D">
        <w:rPr>
          <w:rFonts w:ascii="Arial" w:hAnsi="Arial" w:cs="Arial"/>
        </w:rPr>
        <w:t xml:space="preserve"> No</w:t>
      </w:r>
      <w:r w:rsidR="00F6406D" w:rsidRPr="00F6406D">
        <w:rPr>
          <w:rFonts w:ascii="Arial" w:hAnsi="Arial" w:cs="Arial"/>
        </w:rPr>
        <w:t xml:space="preserve"> </w:t>
      </w:r>
      <w:r w:rsidRPr="00F6406D">
        <w:rPr>
          <w:rFonts w:ascii="Arial" w:hAnsi="Arial" w:cs="Arial"/>
        </w:rPr>
        <w:t>confidential messages or sensitive information (i.e. health information, personally</w:t>
      </w:r>
      <w:r w:rsidR="00F6406D" w:rsidRPr="00F6406D">
        <w:rPr>
          <w:rFonts w:ascii="Arial" w:hAnsi="Arial" w:cs="Arial"/>
        </w:rPr>
        <w:t xml:space="preserve"> </w:t>
      </w:r>
      <w:r w:rsidRPr="00F6406D">
        <w:rPr>
          <w:rFonts w:ascii="Arial" w:hAnsi="Arial" w:cs="Arial"/>
        </w:rPr>
        <w:t>identifiable information, passwords, payment information) should be sent by email. The</w:t>
      </w:r>
      <w:r w:rsidR="00F6406D" w:rsidRPr="00F6406D">
        <w:rPr>
          <w:rFonts w:ascii="Arial" w:hAnsi="Arial" w:cs="Arial"/>
        </w:rPr>
        <w:t xml:space="preserve"> </w:t>
      </w:r>
      <w:r w:rsidRPr="00F6406D">
        <w:rPr>
          <w:rFonts w:ascii="Arial" w:hAnsi="Arial" w:cs="Arial"/>
        </w:rPr>
        <w:t>Information Technology Department can assist users with sending encrypted, secure emails</w:t>
      </w:r>
      <w:r w:rsidR="00F6406D" w:rsidRPr="00F6406D">
        <w:rPr>
          <w:rFonts w:ascii="Arial" w:hAnsi="Arial" w:cs="Arial"/>
        </w:rPr>
        <w:t xml:space="preserve"> </w:t>
      </w:r>
      <w:r w:rsidRPr="00F6406D">
        <w:rPr>
          <w:rFonts w:ascii="Arial" w:hAnsi="Arial" w:cs="Arial"/>
        </w:rPr>
        <w:t>and attachments.</w:t>
      </w:r>
    </w:p>
    <w:p w14:paraId="1D1EC170" w14:textId="3CA3F09E" w:rsidR="00F0014B" w:rsidRPr="00F6406D" w:rsidRDefault="00F0014B" w:rsidP="009237B3">
      <w:pPr>
        <w:pStyle w:val="ListParagraph"/>
        <w:numPr>
          <w:ilvl w:val="0"/>
          <w:numId w:val="23"/>
        </w:numPr>
        <w:autoSpaceDE w:val="0"/>
        <w:autoSpaceDN w:val="0"/>
        <w:adjustRightInd w:val="0"/>
        <w:rPr>
          <w:rFonts w:ascii="Arial" w:hAnsi="Arial" w:cs="Arial"/>
        </w:rPr>
      </w:pPr>
      <w:r w:rsidRPr="00F6406D">
        <w:rPr>
          <w:rFonts w:ascii="Arial" w:hAnsi="Arial" w:cs="Arial"/>
        </w:rPr>
        <w:t>Users should not forward messages to other parties unless the content of the message</w:t>
      </w:r>
      <w:r w:rsidR="00F6406D" w:rsidRPr="00F6406D">
        <w:rPr>
          <w:rFonts w:ascii="Arial" w:hAnsi="Arial" w:cs="Arial"/>
        </w:rPr>
        <w:t xml:space="preserve"> </w:t>
      </w:r>
      <w:r w:rsidRPr="00F6406D">
        <w:rPr>
          <w:rFonts w:ascii="Arial" w:hAnsi="Arial" w:cs="Arial"/>
        </w:rPr>
        <w:t>warrants it (e.g. it would be more appropriate for another department to respond to the</w:t>
      </w:r>
      <w:r w:rsidR="00F6406D" w:rsidRPr="00F6406D">
        <w:rPr>
          <w:rFonts w:ascii="Arial" w:hAnsi="Arial" w:cs="Arial"/>
        </w:rPr>
        <w:t xml:space="preserve"> </w:t>
      </w:r>
      <w:r w:rsidRPr="00F6406D">
        <w:rPr>
          <w:rFonts w:ascii="Arial" w:hAnsi="Arial" w:cs="Arial"/>
        </w:rPr>
        <w:t>message, or another department needs to be made aware of an issue).</w:t>
      </w:r>
    </w:p>
    <w:p w14:paraId="59370E6A" w14:textId="77777777" w:rsidR="00F0014B" w:rsidRPr="00F0014B" w:rsidRDefault="00F0014B" w:rsidP="00F0014B">
      <w:pPr>
        <w:autoSpaceDE w:val="0"/>
        <w:autoSpaceDN w:val="0"/>
        <w:adjustRightInd w:val="0"/>
        <w:rPr>
          <w:rFonts w:cs="Arial"/>
          <w:szCs w:val="22"/>
        </w:rPr>
      </w:pPr>
      <w:r w:rsidRPr="00F0014B">
        <w:rPr>
          <w:rFonts w:cs="Arial"/>
          <w:szCs w:val="22"/>
        </w:rPr>
        <w:lastRenderedPageBreak/>
        <w:t>B. Standard Operating Procedures for Email</w:t>
      </w:r>
    </w:p>
    <w:p w14:paraId="5C24F073" w14:textId="15D99456" w:rsidR="00F0014B" w:rsidRPr="00F0014B" w:rsidRDefault="00F0014B" w:rsidP="00F0014B">
      <w:pPr>
        <w:autoSpaceDE w:val="0"/>
        <w:autoSpaceDN w:val="0"/>
        <w:adjustRightInd w:val="0"/>
        <w:rPr>
          <w:rFonts w:cs="Arial"/>
          <w:szCs w:val="22"/>
        </w:rPr>
      </w:pPr>
      <w:r w:rsidRPr="00F0014B">
        <w:rPr>
          <w:rFonts w:cs="Arial"/>
          <w:szCs w:val="22"/>
        </w:rPr>
        <w:t>To ensure the reliability and integrity of our email communication system, the following guidelines</w:t>
      </w:r>
      <w:r w:rsidR="00F6406D">
        <w:rPr>
          <w:rFonts w:cs="Arial"/>
          <w:szCs w:val="22"/>
        </w:rPr>
        <w:t xml:space="preserve"> </w:t>
      </w:r>
      <w:r w:rsidRPr="00F0014B">
        <w:rPr>
          <w:rFonts w:cs="Arial"/>
          <w:szCs w:val="22"/>
        </w:rPr>
        <w:t>and procedures should be utilized:</w:t>
      </w:r>
    </w:p>
    <w:p w14:paraId="10296072" w14:textId="77777777" w:rsidR="00F0014B" w:rsidRPr="00F0014B" w:rsidRDefault="00F0014B" w:rsidP="00F0014B">
      <w:pPr>
        <w:autoSpaceDE w:val="0"/>
        <w:autoSpaceDN w:val="0"/>
        <w:adjustRightInd w:val="0"/>
        <w:rPr>
          <w:rFonts w:cs="Arial"/>
          <w:szCs w:val="22"/>
        </w:rPr>
      </w:pPr>
    </w:p>
    <w:p w14:paraId="1E65A1C6" w14:textId="0BC0494D" w:rsidR="00F0014B" w:rsidRPr="00F6406D" w:rsidRDefault="00F0014B" w:rsidP="00555016">
      <w:pPr>
        <w:pStyle w:val="ListParagraph"/>
        <w:numPr>
          <w:ilvl w:val="0"/>
          <w:numId w:val="24"/>
        </w:numPr>
        <w:rPr>
          <w:rFonts w:ascii="Arial" w:hAnsi="Arial" w:cs="Arial"/>
        </w:rPr>
      </w:pPr>
      <w:r w:rsidRPr="00F6406D">
        <w:rPr>
          <w:rFonts w:ascii="Arial" w:hAnsi="Arial" w:cs="Arial"/>
        </w:rPr>
        <w:t xml:space="preserve">Regularly attend to your incoming mail. Check your mail </w:t>
      </w:r>
      <w:r w:rsidR="003947F0" w:rsidRPr="00F6406D">
        <w:rPr>
          <w:rFonts w:ascii="Arial" w:hAnsi="Arial" w:cs="Arial"/>
        </w:rPr>
        <w:t>daily</w:t>
      </w:r>
      <w:r w:rsidRPr="00F6406D">
        <w:rPr>
          <w:rFonts w:ascii="Arial" w:hAnsi="Arial" w:cs="Arial"/>
        </w:rPr>
        <w:t>.</w:t>
      </w:r>
    </w:p>
    <w:p w14:paraId="7EBA77D6" w14:textId="158390E8" w:rsidR="00F0014B" w:rsidRPr="00F6406D" w:rsidRDefault="00F0014B" w:rsidP="00555016">
      <w:pPr>
        <w:pStyle w:val="ListParagraph"/>
        <w:numPr>
          <w:ilvl w:val="0"/>
          <w:numId w:val="24"/>
        </w:numPr>
        <w:rPr>
          <w:rFonts w:ascii="Arial" w:hAnsi="Arial" w:cs="Arial"/>
        </w:rPr>
      </w:pPr>
      <w:r w:rsidRPr="00F6406D">
        <w:rPr>
          <w:rFonts w:ascii="Arial" w:hAnsi="Arial" w:cs="Arial"/>
        </w:rPr>
        <w:t>On a regular basis, clean up the in and out boxes. Users who are uncertain whether a specific</w:t>
      </w:r>
      <w:r w:rsidR="00F6406D" w:rsidRPr="00F6406D">
        <w:rPr>
          <w:rFonts w:ascii="Arial" w:hAnsi="Arial" w:cs="Arial"/>
        </w:rPr>
        <w:t xml:space="preserve"> </w:t>
      </w:r>
      <w:r w:rsidRPr="00F6406D">
        <w:rPr>
          <w:rFonts w:ascii="Arial" w:hAnsi="Arial" w:cs="Arial"/>
        </w:rPr>
        <w:t>email message must be retained should contact their department head regarding the</w:t>
      </w:r>
      <w:r w:rsidR="00F6406D" w:rsidRPr="00F6406D">
        <w:rPr>
          <w:rFonts w:ascii="Arial" w:hAnsi="Arial" w:cs="Arial"/>
        </w:rPr>
        <w:t xml:space="preserve"> </w:t>
      </w:r>
      <w:r w:rsidRPr="00F6406D">
        <w:rPr>
          <w:rFonts w:ascii="Arial" w:hAnsi="Arial" w:cs="Arial"/>
        </w:rPr>
        <w:t>department's retention requirements based on the content and nature of the email. Users</w:t>
      </w:r>
      <w:r w:rsidR="00F6406D" w:rsidRPr="00F6406D">
        <w:rPr>
          <w:rFonts w:ascii="Arial" w:hAnsi="Arial" w:cs="Arial"/>
        </w:rPr>
        <w:t xml:space="preserve"> </w:t>
      </w:r>
      <w:r w:rsidRPr="00F6406D">
        <w:rPr>
          <w:rFonts w:ascii="Arial" w:hAnsi="Arial" w:cs="Arial"/>
        </w:rPr>
        <w:t>should be aware, however, that when they have deleted a message from their mailbox, it</w:t>
      </w:r>
      <w:r w:rsidR="00F6406D">
        <w:rPr>
          <w:rFonts w:ascii="Arial" w:hAnsi="Arial" w:cs="Arial"/>
        </w:rPr>
        <w:t xml:space="preserve"> </w:t>
      </w:r>
      <w:r w:rsidRPr="00F6406D">
        <w:rPr>
          <w:rFonts w:ascii="Arial" w:hAnsi="Arial" w:cs="Arial"/>
        </w:rPr>
        <w:t xml:space="preserve">may not have been deleted from the email system's back-up </w:t>
      </w:r>
      <w:r w:rsidR="003947F0" w:rsidRPr="00F6406D">
        <w:rPr>
          <w:rFonts w:ascii="Arial" w:hAnsi="Arial" w:cs="Arial"/>
        </w:rPr>
        <w:t>function.</w:t>
      </w:r>
    </w:p>
    <w:p w14:paraId="20D3FE7F" w14:textId="00518540" w:rsidR="00F0014B" w:rsidRPr="00F6406D" w:rsidRDefault="00F0014B" w:rsidP="00555016">
      <w:pPr>
        <w:pStyle w:val="ListParagraph"/>
        <w:numPr>
          <w:ilvl w:val="0"/>
          <w:numId w:val="24"/>
        </w:numPr>
        <w:rPr>
          <w:rFonts w:ascii="Arial" w:hAnsi="Arial" w:cs="Arial"/>
        </w:rPr>
      </w:pPr>
      <w:r w:rsidRPr="00F6406D">
        <w:rPr>
          <w:rFonts w:ascii="Arial" w:hAnsi="Arial" w:cs="Arial"/>
        </w:rPr>
        <w:t xml:space="preserve">When out of the office for an extended period (over 1 business day), a standard out-of-the office email message should be </w:t>
      </w:r>
      <w:r w:rsidR="003947F0" w:rsidRPr="00F6406D">
        <w:rPr>
          <w:rFonts w:ascii="Arial" w:hAnsi="Arial" w:cs="Arial"/>
        </w:rPr>
        <w:t>configured.</w:t>
      </w:r>
      <w:r w:rsidRPr="00F6406D">
        <w:rPr>
          <w:rFonts w:ascii="Arial" w:hAnsi="Arial" w:cs="Arial"/>
        </w:rPr>
        <w:t xml:space="preserve"> The Information Technology Department can</w:t>
      </w:r>
      <w:r w:rsidR="00F6406D">
        <w:rPr>
          <w:rFonts w:ascii="Arial" w:hAnsi="Arial" w:cs="Arial"/>
        </w:rPr>
        <w:t xml:space="preserve"> </w:t>
      </w:r>
      <w:r w:rsidRPr="00F6406D">
        <w:rPr>
          <w:rFonts w:ascii="Arial" w:hAnsi="Arial" w:cs="Arial"/>
        </w:rPr>
        <w:t>assist users in setting this up.</w:t>
      </w:r>
    </w:p>
    <w:p w14:paraId="119EA9DD" w14:textId="6FE78CB5" w:rsidR="00F0014B" w:rsidRPr="00F6406D" w:rsidRDefault="00F0014B" w:rsidP="00555016">
      <w:pPr>
        <w:pStyle w:val="ListParagraph"/>
        <w:numPr>
          <w:ilvl w:val="0"/>
          <w:numId w:val="24"/>
        </w:numPr>
        <w:rPr>
          <w:rFonts w:ascii="Arial" w:hAnsi="Arial" w:cs="Arial"/>
        </w:rPr>
      </w:pPr>
      <w:r w:rsidRPr="00F6406D">
        <w:rPr>
          <w:rFonts w:ascii="Arial" w:hAnsi="Arial" w:cs="Arial"/>
        </w:rPr>
        <w:t>Broadcast email messages must be pre-approved by a Department Head for mass</w:t>
      </w:r>
      <w:r w:rsidR="00F6406D">
        <w:rPr>
          <w:rFonts w:ascii="Arial" w:hAnsi="Arial" w:cs="Arial"/>
        </w:rPr>
        <w:t xml:space="preserve"> </w:t>
      </w:r>
      <w:r w:rsidRPr="00F6406D">
        <w:rPr>
          <w:rFonts w:ascii="Arial" w:hAnsi="Arial" w:cs="Arial"/>
        </w:rPr>
        <w:t>distribution.</w:t>
      </w:r>
    </w:p>
    <w:p w14:paraId="59491032" w14:textId="11BB618A" w:rsidR="00F0014B" w:rsidRPr="00F6406D" w:rsidRDefault="00F0014B" w:rsidP="00555016">
      <w:pPr>
        <w:pStyle w:val="ListParagraph"/>
        <w:numPr>
          <w:ilvl w:val="0"/>
          <w:numId w:val="24"/>
        </w:numPr>
        <w:rPr>
          <w:rFonts w:ascii="Arial" w:hAnsi="Arial" w:cs="Arial"/>
        </w:rPr>
      </w:pPr>
      <w:r w:rsidRPr="00F6406D">
        <w:rPr>
          <w:rFonts w:ascii="Arial" w:hAnsi="Arial" w:cs="Arial"/>
        </w:rPr>
        <w:t>Use the same rules of etiquette as you would in sending a letter or memo to someone.</w:t>
      </w:r>
      <w:r w:rsidR="00DD5661">
        <w:rPr>
          <w:rFonts w:ascii="Arial" w:hAnsi="Arial" w:cs="Arial"/>
        </w:rPr>
        <w:t xml:space="preserve"> </w:t>
      </w:r>
    </w:p>
    <w:p w14:paraId="763D8B87" w14:textId="72A919E1" w:rsidR="00F0014B" w:rsidRPr="00F6406D" w:rsidRDefault="00F0014B" w:rsidP="003947F0">
      <w:pPr>
        <w:pStyle w:val="ListParagraph"/>
        <w:rPr>
          <w:rFonts w:ascii="Arial" w:hAnsi="Arial" w:cs="Arial"/>
        </w:rPr>
      </w:pPr>
      <w:r w:rsidRPr="00F6406D">
        <w:rPr>
          <w:rFonts w:ascii="Arial" w:hAnsi="Arial" w:cs="Arial"/>
        </w:rPr>
        <w:t>If unsolicited mail with attachments from an unknown sender is received via the Internet,</w:t>
      </w:r>
      <w:r w:rsidR="0052071F">
        <w:rPr>
          <w:rFonts w:ascii="Arial" w:hAnsi="Arial" w:cs="Arial"/>
        </w:rPr>
        <w:t xml:space="preserve"> </w:t>
      </w:r>
    </w:p>
    <w:p w14:paraId="09BE9E49" w14:textId="22A89545" w:rsidR="00D27272" w:rsidRPr="00F0014B" w:rsidRDefault="00F0014B" w:rsidP="00D27272">
      <w:pPr>
        <w:pStyle w:val="ListParagraph"/>
      </w:pPr>
      <w:r w:rsidRPr="00F6406D">
        <w:rPr>
          <w:rFonts w:ascii="Arial" w:hAnsi="Arial" w:cs="Arial"/>
        </w:rPr>
        <w:t>proceed carefully as viruses are easily transmitted this way. Call the Town’s Information</w:t>
      </w:r>
      <w:r w:rsidR="0052071F">
        <w:rPr>
          <w:rFonts w:ascii="Arial" w:hAnsi="Arial" w:cs="Arial"/>
        </w:rPr>
        <w:t xml:space="preserve"> </w:t>
      </w:r>
      <w:r w:rsidRPr="00F6406D">
        <w:rPr>
          <w:rFonts w:ascii="Arial" w:hAnsi="Arial" w:cs="Arial"/>
        </w:rPr>
        <w:t xml:space="preserve">Technology </w:t>
      </w:r>
      <w:r w:rsidR="00E14F93">
        <w:rPr>
          <w:rFonts w:ascii="Arial" w:hAnsi="Arial" w:cs="Arial"/>
        </w:rPr>
        <w:t>D</w:t>
      </w:r>
      <w:r w:rsidRPr="00F6406D">
        <w:rPr>
          <w:rFonts w:ascii="Arial" w:hAnsi="Arial" w:cs="Arial"/>
        </w:rPr>
        <w:t>epartment if you have any questions and do not open the attachment.</w:t>
      </w:r>
      <w:r w:rsidR="003947F0">
        <w:rPr>
          <w:rFonts w:ascii="Arial" w:hAnsi="Arial" w:cs="Arial"/>
        </w:rPr>
        <w:t xml:space="preserve"> </w:t>
      </w:r>
      <w:r w:rsidRPr="00FA7910">
        <w:rPr>
          <w:rFonts w:ascii="Arial" w:hAnsi="Arial" w:cs="Arial"/>
        </w:rPr>
        <w:t>Notify the Information Technology Department if you are receiving junk, suspicious, or</w:t>
      </w:r>
      <w:r w:rsidR="00FA7910">
        <w:rPr>
          <w:rFonts w:ascii="Arial" w:hAnsi="Arial" w:cs="Arial"/>
        </w:rPr>
        <w:t xml:space="preserve"> </w:t>
      </w:r>
      <w:r w:rsidRPr="00D27272">
        <w:rPr>
          <w:rFonts w:ascii="Arial" w:hAnsi="Arial" w:cs="Arial"/>
        </w:rPr>
        <w:t>inappropriate mail.</w:t>
      </w:r>
    </w:p>
    <w:p w14:paraId="7133DAA2" w14:textId="77777777" w:rsidR="00F0014B" w:rsidRPr="00F0014B" w:rsidRDefault="00F0014B" w:rsidP="00F0014B">
      <w:pPr>
        <w:autoSpaceDE w:val="0"/>
        <w:autoSpaceDN w:val="0"/>
        <w:adjustRightInd w:val="0"/>
        <w:rPr>
          <w:rFonts w:cs="Arial"/>
          <w:szCs w:val="22"/>
        </w:rPr>
      </w:pPr>
      <w:r w:rsidRPr="00F0014B">
        <w:rPr>
          <w:rFonts w:cs="Arial"/>
          <w:szCs w:val="22"/>
        </w:rPr>
        <w:t>C. Retention Guidelines</w:t>
      </w:r>
    </w:p>
    <w:p w14:paraId="6D5779F3" w14:textId="77777777" w:rsidR="00F0014B" w:rsidRDefault="00F0014B" w:rsidP="00F0014B">
      <w:pPr>
        <w:autoSpaceDE w:val="0"/>
        <w:autoSpaceDN w:val="0"/>
        <w:adjustRightInd w:val="0"/>
        <w:rPr>
          <w:rFonts w:cs="Arial"/>
          <w:szCs w:val="22"/>
        </w:rPr>
      </w:pPr>
      <w:r w:rsidRPr="00F0014B">
        <w:rPr>
          <w:rFonts w:cs="Arial"/>
          <w:szCs w:val="22"/>
        </w:rPr>
        <w:t>Retention requirements are determined by the State of Connecticut for email and Town documents.</w:t>
      </w:r>
    </w:p>
    <w:p w14:paraId="08EC946B" w14:textId="77777777" w:rsidR="00F6406D" w:rsidRPr="00F0014B" w:rsidRDefault="00F6406D" w:rsidP="00F0014B">
      <w:pPr>
        <w:autoSpaceDE w:val="0"/>
        <w:autoSpaceDN w:val="0"/>
        <w:adjustRightInd w:val="0"/>
        <w:rPr>
          <w:rFonts w:cs="Arial"/>
          <w:szCs w:val="22"/>
        </w:rPr>
      </w:pPr>
    </w:p>
    <w:p w14:paraId="4FEE5E48" w14:textId="77777777" w:rsidR="00F0014B" w:rsidRPr="00F0014B" w:rsidRDefault="00F0014B" w:rsidP="00F0014B">
      <w:pPr>
        <w:autoSpaceDE w:val="0"/>
        <w:autoSpaceDN w:val="0"/>
        <w:adjustRightInd w:val="0"/>
        <w:rPr>
          <w:rFonts w:cs="Arial"/>
          <w:szCs w:val="22"/>
        </w:rPr>
      </w:pPr>
      <w:r w:rsidRPr="00F0014B">
        <w:rPr>
          <w:rFonts w:cs="Arial"/>
          <w:szCs w:val="22"/>
        </w:rPr>
        <w:t>Contact your Department Head for the retention requirements for your unique Department. It is</w:t>
      </w:r>
    </w:p>
    <w:p w14:paraId="53DC9511" w14:textId="3902E91E" w:rsidR="00F0014B" w:rsidRPr="00F0014B" w:rsidRDefault="00F0014B" w:rsidP="00F0014B">
      <w:pPr>
        <w:autoSpaceDE w:val="0"/>
        <w:autoSpaceDN w:val="0"/>
        <w:adjustRightInd w:val="0"/>
        <w:rPr>
          <w:rFonts w:cs="Arial"/>
          <w:szCs w:val="22"/>
        </w:rPr>
      </w:pPr>
      <w:r w:rsidRPr="00F0014B">
        <w:rPr>
          <w:rFonts w:cs="Arial"/>
          <w:szCs w:val="22"/>
        </w:rPr>
        <w:t xml:space="preserve">the responsibility of each Town Department Head to determine </w:t>
      </w:r>
      <w:r w:rsidR="003947F0">
        <w:rPr>
          <w:rFonts w:cs="Arial"/>
          <w:szCs w:val="22"/>
        </w:rPr>
        <w:t>their</w:t>
      </w:r>
      <w:r w:rsidRPr="00F0014B">
        <w:rPr>
          <w:rFonts w:cs="Arial"/>
          <w:szCs w:val="22"/>
        </w:rPr>
        <w:t xml:space="preserve"> </w:t>
      </w:r>
      <w:r w:rsidR="003947F0" w:rsidRPr="00F0014B">
        <w:rPr>
          <w:rFonts w:cs="Arial"/>
          <w:szCs w:val="22"/>
        </w:rPr>
        <w:t>department’s</w:t>
      </w:r>
      <w:r w:rsidRPr="00F0014B">
        <w:rPr>
          <w:rFonts w:cs="Arial"/>
          <w:szCs w:val="22"/>
        </w:rPr>
        <w:t xml:space="preserve"> appropriate</w:t>
      </w:r>
      <w:r w:rsidR="00F6406D">
        <w:rPr>
          <w:rFonts w:cs="Arial"/>
          <w:szCs w:val="22"/>
        </w:rPr>
        <w:t xml:space="preserve"> </w:t>
      </w:r>
      <w:r w:rsidRPr="00F0014B">
        <w:rPr>
          <w:rFonts w:cs="Arial"/>
          <w:szCs w:val="22"/>
        </w:rPr>
        <w:t>retention requirements.</w:t>
      </w:r>
      <w:r w:rsidRPr="00F0014B">
        <w:rPr>
          <w:rFonts w:cs="Arial"/>
          <w:szCs w:val="22"/>
        </w:rPr>
        <w:br/>
      </w:r>
    </w:p>
    <w:p w14:paraId="504F97A6" w14:textId="67AF99E4" w:rsidR="00F0014B" w:rsidRDefault="00F0014B" w:rsidP="00F0014B">
      <w:pPr>
        <w:autoSpaceDE w:val="0"/>
        <w:autoSpaceDN w:val="0"/>
        <w:adjustRightInd w:val="0"/>
        <w:rPr>
          <w:rFonts w:cs="Arial"/>
          <w:b/>
          <w:szCs w:val="22"/>
        </w:rPr>
      </w:pPr>
      <w:r w:rsidRPr="00F0014B">
        <w:rPr>
          <w:rFonts w:cs="Arial"/>
          <w:b/>
          <w:szCs w:val="22"/>
        </w:rPr>
        <w:t>Internet</w:t>
      </w:r>
    </w:p>
    <w:p w14:paraId="056C615F" w14:textId="77777777" w:rsidR="00D26EE2" w:rsidRPr="00F0014B" w:rsidRDefault="00D26EE2" w:rsidP="00F0014B">
      <w:pPr>
        <w:autoSpaceDE w:val="0"/>
        <w:autoSpaceDN w:val="0"/>
        <w:adjustRightInd w:val="0"/>
        <w:rPr>
          <w:rFonts w:cs="Arial"/>
          <w:b/>
          <w:szCs w:val="22"/>
        </w:rPr>
      </w:pPr>
    </w:p>
    <w:p w14:paraId="2F88E8F0" w14:textId="56AFA069" w:rsidR="00F0014B" w:rsidRPr="00F6406D" w:rsidRDefault="00F0014B" w:rsidP="009237B3">
      <w:pPr>
        <w:autoSpaceDE w:val="0"/>
        <w:autoSpaceDN w:val="0"/>
        <w:adjustRightInd w:val="0"/>
        <w:rPr>
          <w:rFonts w:cs="Arial"/>
        </w:rPr>
      </w:pPr>
      <w:r w:rsidRPr="00F0014B">
        <w:rPr>
          <w:rFonts w:cs="Arial"/>
          <w:szCs w:val="22"/>
        </w:rPr>
        <w:t>A. General Guidelines</w:t>
      </w:r>
      <w:r w:rsidRPr="00F0014B">
        <w:rPr>
          <w:rFonts w:cs="Arial"/>
          <w:szCs w:val="22"/>
        </w:rPr>
        <w:br/>
      </w:r>
      <w:r w:rsidRPr="00F6406D">
        <w:rPr>
          <w:rFonts w:cs="Arial"/>
        </w:rPr>
        <w:t>Limited incidental personal use of the Internet is permitted within reason. Any</w:t>
      </w:r>
      <w:r w:rsidR="00F6406D" w:rsidRPr="00F6406D">
        <w:rPr>
          <w:rFonts w:cs="Arial"/>
        </w:rPr>
        <w:t xml:space="preserve"> </w:t>
      </w:r>
      <w:r w:rsidRPr="00F6406D">
        <w:rPr>
          <w:rFonts w:cs="Arial"/>
        </w:rPr>
        <w:t>such personal use must be occasional, during breaks or non-work time, shall not interfere</w:t>
      </w:r>
      <w:r w:rsidR="00F6406D" w:rsidRPr="00F6406D">
        <w:rPr>
          <w:rFonts w:cs="Arial"/>
        </w:rPr>
        <w:t xml:space="preserve"> </w:t>
      </w:r>
      <w:r w:rsidRPr="00F6406D">
        <w:rPr>
          <w:rFonts w:cs="Arial"/>
        </w:rPr>
        <w:t>with the employee’s performance, or job duties, or Town operations, or consume</w:t>
      </w:r>
      <w:r w:rsidR="00F6406D" w:rsidRPr="00F6406D">
        <w:rPr>
          <w:rFonts w:cs="Arial"/>
        </w:rPr>
        <w:t xml:space="preserve"> </w:t>
      </w:r>
      <w:r w:rsidRPr="00F6406D">
        <w:rPr>
          <w:rFonts w:cs="Arial"/>
        </w:rPr>
        <w:t>significant technology/system resources.</w:t>
      </w:r>
    </w:p>
    <w:p w14:paraId="5D887F0E" w14:textId="5B7D2DB2" w:rsidR="00F0014B" w:rsidRPr="00F6406D" w:rsidRDefault="00F0014B" w:rsidP="00555016">
      <w:pPr>
        <w:pStyle w:val="NoSpacing"/>
        <w:numPr>
          <w:ilvl w:val="0"/>
          <w:numId w:val="25"/>
        </w:numPr>
        <w:rPr>
          <w:rFonts w:ascii="Arial" w:hAnsi="Arial" w:cs="Arial"/>
        </w:rPr>
      </w:pPr>
      <w:r w:rsidRPr="00F6406D">
        <w:rPr>
          <w:rFonts w:ascii="Arial" w:hAnsi="Arial" w:cs="Arial"/>
        </w:rPr>
        <w:t>Access to and use of the Internet is restricted to business use of the Town, by authorized users</w:t>
      </w:r>
      <w:r w:rsidR="00F6406D" w:rsidRPr="00F6406D">
        <w:rPr>
          <w:rFonts w:ascii="Arial" w:hAnsi="Arial" w:cs="Arial"/>
        </w:rPr>
        <w:t xml:space="preserve"> </w:t>
      </w:r>
      <w:r w:rsidRPr="00F6406D">
        <w:rPr>
          <w:rFonts w:ascii="Arial" w:hAnsi="Arial" w:cs="Arial"/>
        </w:rPr>
        <w:t>except as otherwise permitted herein. A user’s Internet activities may be logged by a</w:t>
      </w:r>
      <w:r w:rsidR="00F6406D" w:rsidRPr="00F6406D">
        <w:rPr>
          <w:rFonts w:ascii="Arial" w:hAnsi="Arial" w:cs="Arial"/>
        </w:rPr>
        <w:t xml:space="preserve"> </w:t>
      </w:r>
      <w:r w:rsidRPr="00F6406D">
        <w:rPr>
          <w:rFonts w:ascii="Arial" w:hAnsi="Arial" w:cs="Arial"/>
        </w:rPr>
        <w:t>surveillance system and reviewed by authorized Town personnel. Users who use the Internet</w:t>
      </w:r>
      <w:r w:rsidR="00F6406D" w:rsidRPr="00F6406D">
        <w:rPr>
          <w:rFonts w:ascii="Arial" w:hAnsi="Arial" w:cs="Arial"/>
        </w:rPr>
        <w:t xml:space="preserve"> </w:t>
      </w:r>
      <w:r w:rsidRPr="00F6406D">
        <w:rPr>
          <w:rFonts w:ascii="Arial" w:hAnsi="Arial" w:cs="Arial"/>
        </w:rPr>
        <w:t xml:space="preserve">for indecent, vulgar, harassing, fraudulent, intimidating or other </w:t>
      </w:r>
      <w:r w:rsidRPr="00F6406D">
        <w:rPr>
          <w:rFonts w:ascii="Arial" w:hAnsi="Arial" w:cs="Arial"/>
        </w:rPr>
        <w:lastRenderedPageBreak/>
        <w:t>unlawful purposes, or who</w:t>
      </w:r>
      <w:r w:rsidR="00F6406D" w:rsidRPr="00F6406D">
        <w:rPr>
          <w:rFonts w:ascii="Arial" w:hAnsi="Arial" w:cs="Arial"/>
        </w:rPr>
        <w:t xml:space="preserve"> </w:t>
      </w:r>
      <w:r w:rsidRPr="00F6406D">
        <w:rPr>
          <w:rFonts w:ascii="Arial" w:hAnsi="Arial" w:cs="Arial"/>
        </w:rPr>
        <w:t>visit web sites that contain such material, are subject to discipline, up to and including</w:t>
      </w:r>
      <w:r w:rsidR="00F6406D" w:rsidRPr="00F6406D">
        <w:rPr>
          <w:rFonts w:ascii="Arial" w:hAnsi="Arial" w:cs="Arial"/>
        </w:rPr>
        <w:t xml:space="preserve"> </w:t>
      </w:r>
      <w:r w:rsidRPr="00F6406D">
        <w:rPr>
          <w:rFonts w:ascii="Arial" w:hAnsi="Arial" w:cs="Arial"/>
        </w:rPr>
        <w:t>termination and for non-employee users, revocation of their access and/or use of the</w:t>
      </w:r>
      <w:r w:rsidR="00F6406D">
        <w:rPr>
          <w:rFonts w:ascii="Arial" w:hAnsi="Arial" w:cs="Arial"/>
        </w:rPr>
        <w:t xml:space="preserve"> </w:t>
      </w:r>
      <w:r w:rsidRPr="00F6406D">
        <w:rPr>
          <w:rFonts w:ascii="Arial" w:hAnsi="Arial" w:cs="Arial"/>
        </w:rPr>
        <w:t>systems.</w:t>
      </w:r>
      <w:r w:rsidR="005A0E1B">
        <w:rPr>
          <w:rFonts w:ascii="Arial" w:hAnsi="Arial" w:cs="Arial"/>
        </w:rPr>
        <w:t xml:space="preserve">  </w:t>
      </w:r>
    </w:p>
    <w:p w14:paraId="5B04299A" w14:textId="26B3BB6C" w:rsidR="00F0014B" w:rsidRPr="00F6406D" w:rsidRDefault="00F0014B" w:rsidP="00555016">
      <w:pPr>
        <w:pStyle w:val="NoSpacing"/>
        <w:numPr>
          <w:ilvl w:val="0"/>
          <w:numId w:val="25"/>
        </w:numPr>
        <w:rPr>
          <w:rFonts w:ascii="Arial" w:hAnsi="Arial" w:cs="Arial"/>
        </w:rPr>
      </w:pPr>
      <w:r w:rsidRPr="00F6406D">
        <w:rPr>
          <w:rFonts w:ascii="Arial" w:hAnsi="Arial" w:cs="Arial"/>
        </w:rPr>
        <w:t>Each user of a Town-provided Internet account is responsible and accountable at all times for</w:t>
      </w:r>
      <w:r w:rsidR="00F6406D" w:rsidRPr="00F6406D">
        <w:rPr>
          <w:rFonts w:ascii="Arial" w:hAnsi="Arial" w:cs="Arial"/>
        </w:rPr>
        <w:t xml:space="preserve"> </w:t>
      </w:r>
      <w:r w:rsidRPr="00F6406D">
        <w:rPr>
          <w:rFonts w:ascii="Arial" w:hAnsi="Arial" w:cs="Arial"/>
        </w:rPr>
        <w:t>the proper use of that account. All Internet users are expected to know the tools, rules and</w:t>
      </w:r>
      <w:r w:rsidR="00F6406D" w:rsidRPr="00F6406D">
        <w:rPr>
          <w:rFonts w:ascii="Arial" w:hAnsi="Arial" w:cs="Arial"/>
        </w:rPr>
        <w:t xml:space="preserve"> </w:t>
      </w:r>
      <w:r w:rsidRPr="00F6406D">
        <w:rPr>
          <w:rFonts w:ascii="Arial" w:hAnsi="Arial" w:cs="Arial"/>
        </w:rPr>
        <w:t>etiquette of the Internet and to adhere to these guidelines accordingly. Users should be</w:t>
      </w:r>
      <w:r w:rsidR="00F6406D" w:rsidRPr="00F6406D">
        <w:rPr>
          <w:rFonts w:ascii="Arial" w:hAnsi="Arial" w:cs="Arial"/>
        </w:rPr>
        <w:t xml:space="preserve"> </w:t>
      </w:r>
      <w:r w:rsidRPr="00F6406D">
        <w:rPr>
          <w:rFonts w:ascii="Arial" w:hAnsi="Arial" w:cs="Arial"/>
        </w:rPr>
        <w:t>aware that both the technology infrastructure and their own computer track and record sites</w:t>
      </w:r>
      <w:r w:rsidR="00F6406D">
        <w:rPr>
          <w:rFonts w:ascii="Arial" w:hAnsi="Arial" w:cs="Arial"/>
        </w:rPr>
        <w:t xml:space="preserve"> </w:t>
      </w:r>
      <w:r w:rsidRPr="00F6406D">
        <w:rPr>
          <w:rFonts w:ascii="Arial" w:hAnsi="Arial" w:cs="Arial"/>
        </w:rPr>
        <w:t>visited on the Internet and that this record is subject to review at any time.</w:t>
      </w:r>
    </w:p>
    <w:p w14:paraId="49BCF0E8" w14:textId="77777777" w:rsidR="00F0014B" w:rsidRPr="00F6406D" w:rsidRDefault="00F0014B" w:rsidP="00F0014B">
      <w:pPr>
        <w:autoSpaceDE w:val="0"/>
        <w:autoSpaceDN w:val="0"/>
        <w:adjustRightInd w:val="0"/>
        <w:ind w:left="720"/>
        <w:rPr>
          <w:rFonts w:cs="Arial"/>
          <w:szCs w:val="22"/>
        </w:rPr>
      </w:pPr>
    </w:p>
    <w:p w14:paraId="7072C6B3" w14:textId="77777777" w:rsidR="00F0014B" w:rsidRPr="00F0014B" w:rsidRDefault="00F0014B" w:rsidP="00F0014B">
      <w:pPr>
        <w:autoSpaceDE w:val="0"/>
        <w:autoSpaceDN w:val="0"/>
        <w:adjustRightInd w:val="0"/>
        <w:rPr>
          <w:rFonts w:cs="Arial"/>
          <w:szCs w:val="22"/>
        </w:rPr>
      </w:pPr>
      <w:r w:rsidRPr="00F0014B">
        <w:rPr>
          <w:rFonts w:cs="Arial"/>
          <w:szCs w:val="22"/>
        </w:rPr>
        <w:t>B. Standard Operating Procedures for Internet Use</w:t>
      </w:r>
    </w:p>
    <w:p w14:paraId="210B531D" w14:textId="3018A05D" w:rsidR="00F0014B" w:rsidRDefault="00F0014B" w:rsidP="00F0014B">
      <w:pPr>
        <w:autoSpaceDE w:val="0"/>
        <w:autoSpaceDN w:val="0"/>
        <w:adjustRightInd w:val="0"/>
        <w:rPr>
          <w:rFonts w:cs="Arial"/>
          <w:szCs w:val="22"/>
        </w:rPr>
      </w:pPr>
      <w:r w:rsidRPr="00F0014B">
        <w:rPr>
          <w:rFonts w:cs="Arial"/>
          <w:szCs w:val="22"/>
        </w:rPr>
        <w:t>Internet access can escalate the threat of computer viruses to the integrity of the Town of Granby's</w:t>
      </w:r>
      <w:r w:rsidR="00F6406D">
        <w:rPr>
          <w:rFonts w:cs="Arial"/>
          <w:szCs w:val="22"/>
        </w:rPr>
        <w:t xml:space="preserve"> </w:t>
      </w:r>
      <w:r w:rsidRPr="00F0014B">
        <w:rPr>
          <w:rFonts w:cs="Arial"/>
          <w:szCs w:val="22"/>
        </w:rPr>
        <w:t>internal networks. The ultimate responsibility to prevent computer viruses rests with the end user.</w:t>
      </w:r>
    </w:p>
    <w:p w14:paraId="3F92EC24" w14:textId="77777777" w:rsidR="00F6406D" w:rsidRPr="00F0014B" w:rsidRDefault="00F6406D" w:rsidP="00F0014B">
      <w:pPr>
        <w:autoSpaceDE w:val="0"/>
        <w:autoSpaceDN w:val="0"/>
        <w:adjustRightInd w:val="0"/>
        <w:rPr>
          <w:rFonts w:cs="Arial"/>
          <w:szCs w:val="22"/>
        </w:rPr>
      </w:pPr>
    </w:p>
    <w:p w14:paraId="4A805614" w14:textId="77777777" w:rsidR="00F0014B" w:rsidRPr="00F0014B" w:rsidRDefault="00F0014B" w:rsidP="00F0014B">
      <w:pPr>
        <w:autoSpaceDE w:val="0"/>
        <w:autoSpaceDN w:val="0"/>
        <w:adjustRightInd w:val="0"/>
        <w:rPr>
          <w:rFonts w:cs="Arial"/>
          <w:szCs w:val="22"/>
        </w:rPr>
      </w:pPr>
      <w:r w:rsidRPr="00F0014B">
        <w:rPr>
          <w:rFonts w:cs="Arial"/>
          <w:szCs w:val="22"/>
        </w:rPr>
        <w:t>To ensure the reliability and integrity of our Computer/Communications Systems, the following</w:t>
      </w:r>
    </w:p>
    <w:p w14:paraId="311C6610" w14:textId="5A8100B5" w:rsidR="00F0014B" w:rsidRPr="00F0014B" w:rsidRDefault="00F0014B" w:rsidP="00F0014B">
      <w:pPr>
        <w:autoSpaceDE w:val="0"/>
        <w:autoSpaceDN w:val="0"/>
        <w:adjustRightInd w:val="0"/>
        <w:rPr>
          <w:rFonts w:cs="Arial"/>
          <w:szCs w:val="22"/>
        </w:rPr>
      </w:pPr>
      <w:r w:rsidRPr="00F0014B">
        <w:rPr>
          <w:rFonts w:cs="Arial"/>
          <w:szCs w:val="22"/>
        </w:rPr>
        <w:t>guidelines and procedures should be utilized. (Some departments may have a different procedure</w:t>
      </w:r>
      <w:r w:rsidR="00F6406D">
        <w:rPr>
          <w:rFonts w:cs="Arial"/>
          <w:szCs w:val="22"/>
        </w:rPr>
        <w:t xml:space="preserve"> </w:t>
      </w:r>
      <w:r w:rsidRPr="00F0014B">
        <w:rPr>
          <w:rFonts w:cs="Arial"/>
          <w:szCs w:val="22"/>
        </w:rPr>
        <w:t>that has been approved by the department head.)</w:t>
      </w:r>
    </w:p>
    <w:p w14:paraId="2984318E" w14:textId="77777777" w:rsidR="00F0014B" w:rsidRPr="00F0014B" w:rsidRDefault="00F0014B" w:rsidP="00F0014B">
      <w:pPr>
        <w:autoSpaceDE w:val="0"/>
        <w:autoSpaceDN w:val="0"/>
        <w:adjustRightInd w:val="0"/>
        <w:rPr>
          <w:rFonts w:cs="Arial"/>
          <w:szCs w:val="22"/>
        </w:rPr>
      </w:pPr>
    </w:p>
    <w:p w14:paraId="0248BBD4" w14:textId="23EFCD55" w:rsidR="00F0014B" w:rsidRPr="00E14F93" w:rsidRDefault="00F0014B" w:rsidP="00C97B2A">
      <w:pPr>
        <w:pStyle w:val="NoSpacing"/>
        <w:numPr>
          <w:ilvl w:val="0"/>
          <w:numId w:val="26"/>
        </w:numPr>
        <w:autoSpaceDE w:val="0"/>
        <w:autoSpaceDN w:val="0"/>
        <w:adjustRightInd w:val="0"/>
        <w:rPr>
          <w:rFonts w:cs="Arial"/>
        </w:rPr>
      </w:pPr>
      <w:r w:rsidRPr="00E14F93">
        <w:rPr>
          <w:rFonts w:ascii="Arial" w:hAnsi="Arial" w:cs="Arial"/>
        </w:rPr>
        <w:t>If a virus is detected and reported, immediately contact the Information Technology</w:t>
      </w:r>
      <w:r w:rsidR="00F6406D" w:rsidRPr="00E14F93">
        <w:rPr>
          <w:rFonts w:ascii="Arial" w:hAnsi="Arial" w:cs="Arial"/>
        </w:rPr>
        <w:t xml:space="preserve"> </w:t>
      </w:r>
      <w:r w:rsidRPr="00E14F93">
        <w:rPr>
          <w:rFonts w:ascii="Arial" w:hAnsi="Arial" w:cs="Arial"/>
        </w:rPr>
        <w:t>Department.</w:t>
      </w:r>
    </w:p>
    <w:p w14:paraId="483EB6B4" w14:textId="77777777" w:rsidR="00E14F93" w:rsidRPr="00E14F93" w:rsidRDefault="00E14F93" w:rsidP="00E14F93">
      <w:pPr>
        <w:pStyle w:val="ListParagraph"/>
        <w:numPr>
          <w:ilvl w:val="0"/>
          <w:numId w:val="26"/>
        </w:numPr>
        <w:autoSpaceDE w:val="0"/>
        <w:autoSpaceDN w:val="0"/>
        <w:adjustRightInd w:val="0"/>
        <w:rPr>
          <w:rFonts w:ascii="Arial" w:hAnsi="Arial" w:cs="Arial"/>
        </w:rPr>
      </w:pPr>
      <w:r w:rsidRPr="00E14F93">
        <w:rPr>
          <w:rFonts w:ascii="Arial" w:hAnsi="Arial" w:cs="Arial"/>
        </w:rPr>
        <w:t>Uploading of files to the Internet is only permitted with authorization of the Department</w:t>
      </w:r>
    </w:p>
    <w:p w14:paraId="37BD3F3D" w14:textId="0E904E41" w:rsidR="00F0014B" w:rsidRPr="00E14F93" w:rsidRDefault="00E14F93" w:rsidP="00E14F93">
      <w:pPr>
        <w:pStyle w:val="ListParagraph"/>
        <w:autoSpaceDE w:val="0"/>
        <w:autoSpaceDN w:val="0"/>
        <w:adjustRightInd w:val="0"/>
        <w:rPr>
          <w:rFonts w:ascii="Arial" w:hAnsi="Arial" w:cs="Arial"/>
        </w:rPr>
      </w:pPr>
      <w:r w:rsidRPr="00E14F93">
        <w:rPr>
          <w:rFonts w:ascii="Arial" w:hAnsi="Arial" w:cs="Arial"/>
        </w:rPr>
        <w:t>Head or Town Management. The request to upload information must contain a description of the data as well as the reasons it is being uploaded.</w:t>
      </w:r>
    </w:p>
    <w:p w14:paraId="722FE0B2" w14:textId="3AF35BEC" w:rsidR="00F0014B" w:rsidRDefault="00F0014B" w:rsidP="00F0014B">
      <w:pPr>
        <w:autoSpaceDE w:val="0"/>
        <w:autoSpaceDN w:val="0"/>
        <w:adjustRightInd w:val="0"/>
        <w:rPr>
          <w:rFonts w:cs="Arial"/>
          <w:b/>
          <w:szCs w:val="22"/>
        </w:rPr>
      </w:pPr>
      <w:r w:rsidRPr="00F0014B">
        <w:rPr>
          <w:rFonts w:cs="Arial"/>
          <w:b/>
          <w:szCs w:val="22"/>
        </w:rPr>
        <w:t>Voicemail</w:t>
      </w:r>
    </w:p>
    <w:p w14:paraId="18DA26B0" w14:textId="77777777" w:rsidR="00D26EE2" w:rsidRPr="00F0014B" w:rsidRDefault="00D26EE2" w:rsidP="00F0014B">
      <w:pPr>
        <w:autoSpaceDE w:val="0"/>
        <w:autoSpaceDN w:val="0"/>
        <w:adjustRightInd w:val="0"/>
        <w:rPr>
          <w:rFonts w:cs="Arial"/>
          <w:b/>
          <w:szCs w:val="22"/>
        </w:rPr>
      </w:pPr>
    </w:p>
    <w:p w14:paraId="31CC0F31" w14:textId="77777777" w:rsidR="00F0014B" w:rsidRPr="00F0014B" w:rsidRDefault="00F0014B" w:rsidP="00F0014B">
      <w:pPr>
        <w:autoSpaceDE w:val="0"/>
        <w:autoSpaceDN w:val="0"/>
        <w:adjustRightInd w:val="0"/>
        <w:rPr>
          <w:rFonts w:cs="Arial"/>
          <w:szCs w:val="22"/>
        </w:rPr>
      </w:pPr>
      <w:r w:rsidRPr="00F0014B">
        <w:rPr>
          <w:rFonts w:cs="Arial"/>
          <w:szCs w:val="22"/>
        </w:rPr>
        <w:t>A. General Guidelines</w:t>
      </w:r>
    </w:p>
    <w:p w14:paraId="7C6F8E75" w14:textId="696D85EF" w:rsidR="00F0014B" w:rsidRPr="00F0672A" w:rsidRDefault="00F0014B" w:rsidP="00555016">
      <w:pPr>
        <w:pStyle w:val="NoSpacing"/>
        <w:numPr>
          <w:ilvl w:val="0"/>
          <w:numId w:val="27"/>
        </w:numPr>
        <w:jc w:val="both"/>
        <w:rPr>
          <w:rFonts w:ascii="Arial" w:hAnsi="Arial" w:cs="Arial"/>
        </w:rPr>
      </w:pPr>
      <w:r w:rsidRPr="00F0672A">
        <w:rPr>
          <w:rFonts w:ascii="Arial" w:hAnsi="Arial" w:cs="Arial"/>
        </w:rPr>
        <w:t>Personal communications via voicemail are permitted. However, it is expected that each</w:t>
      </w:r>
    </w:p>
    <w:p w14:paraId="5EB91F87" w14:textId="77777777" w:rsidR="00F0014B" w:rsidRPr="00F0672A" w:rsidRDefault="00F0014B" w:rsidP="00F0672A">
      <w:pPr>
        <w:pStyle w:val="NoSpacing"/>
        <w:ind w:left="720"/>
        <w:jc w:val="both"/>
        <w:rPr>
          <w:rFonts w:ascii="Arial" w:hAnsi="Arial" w:cs="Arial"/>
        </w:rPr>
      </w:pPr>
      <w:r w:rsidRPr="00F0672A">
        <w:rPr>
          <w:rFonts w:ascii="Arial" w:hAnsi="Arial" w:cs="Arial"/>
        </w:rPr>
        <w:t>employee will ensure that the volume and frequency of their personal communications do</w:t>
      </w:r>
    </w:p>
    <w:p w14:paraId="7EFB7626" w14:textId="77777777" w:rsidR="00F0014B" w:rsidRPr="00F0672A" w:rsidRDefault="00F0014B" w:rsidP="00F0672A">
      <w:pPr>
        <w:pStyle w:val="NoSpacing"/>
        <w:ind w:left="720"/>
        <w:jc w:val="both"/>
        <w:rPr>
          <w:rFonts w:ascii="Arial" w:hAnsi="Arial" w:cs="Arial"/>
        </w:rPr>
      </w:pPr>
      <w:r w:rsidRPr="00F0672A">
        <w:rPr>
          <w:rFonts w:ascii="Arial" w:hAnsi="Arial" w:cs="Arial"/>
        </w:rPr>
        <w:t>not interfere with their work assignments. As in the case of email, voicemail should not be</w:t>
      </w:r>
    </w:p>
    <w:p w14:paraId="0FF09687" w14:textId="77777777" w:rsidR="00F0014B" w:rsidRPr="00F0672A" w:rsidRDefault="00F0014B" w:rsidP="00F0672A">
      <w:pPr>
        <w:pStyle w:val="NoSpacing"/>
        <w:ind w:left="720"/>
        <w:jc w:val="both"/>
        <w:rPr>
          <w:rFonts w:ascii="Arial" w:hAnsi="Arial" w:cs="Arial"/>
        </w:rPr>
      </w:pPr>
      <w:r w:rsidRPr="00F0672A">
        <w:rPr>
          <w:rFonts w:ascii="Arial" w:hAnsi="Arial" w:cs="Arial"/>
        </w:rPr>
        <w:t>considered confidential and may be monitored.</w:t>
      </w:r>
    </w:p>
    <w:p w14:paraId="6978D4AC" w14:textId="29B80B1A" w:rsidR="00F0014B" w:rsidRPr="00F0672A" w:rsidRDefault="00F0014B" w:rsidP="00555016">
      <w:pPr>
        <w:pStyle w:val="NoSpacing"/>
        <w:numPr>
          <w:ilvl w:val="0"/>
          <w:numId w:val="27"/>
        </w:numPr>
        <w:jc w:val="both"/>
        <w:rPr>
          <w:rFonts w:ascii="Arial" w:hAnsi="Arial" w:cs="Arial"/>
        </w:rPr>
      </w:pPr>
      <w:r w:rsidRPr="00F0672A">
        <w:rPr>
          <w:rFonts w:ascii="Arial" w:hAnsi="Arial" w:cs="Arial"/>
        </w:rPr>
        <w:t>Voicemail can be considered a type of electronic mail communication, in that the message</w:t>
      </w:r>
    </w:p>
    <w:p w14:paraId="5B83B10F" w14:textId="77777777" w:rsidR="00F0014B" w:rsidRPr="00F0672A" w:rsidRDefault="00F0014B" w:rsidP="00F0672A">
      <w:pPr>
        <w:pStyle w:val="NoSpacing"/>
        <w:ind w:left="720"/>
        <w:jc w:val="both"/>
        <w:rPr>
          <w:rFonts w:ascii="Arial" w:hAnsi="Arial" w:cs="Arial"/>
        </w:rPr>
      </w:pPr>
      <w:r w:rsidRPr="00F0672A">
        <w:rPr>
          <w:rFonts w:ascii="Arial" w:hAnsi="Arial" w:cs="Arial"/>
        </w:rPr>
        <w:t>is recorded in an audible rather than a visible format.</w:t>
      </w:r>
    </w:p>
    <w:p w14:paraId="54312A74" w14:textId="148E9FCB" w:rsidR="00F0014B" w:rsidRPr="00F0672A" w:rsidRDefault="00F0014B" w:rsidP="00555016">
      <w:pPr>
        <w:pStyle w:val="NoSpacing"/>
        <w:numPr>
          <w:ilvl w:val="0"/>
          <w:numId w:val="27"/>
        </w:numPr>
        <w:jc w:val="both"/>
        <w:rPr>
          <w:rFonts w:ascii="Arial" w:hAnsi="Arial" w:cs="Arial"/>
        </w:rPr>
      </w:pPr>
      <w:r w:rsidRPr="00F0672A">
        <w:rPr>
          <w:rFonts w:ascii="Arial" w:hAnsi="Arial" w:cs="Arial"/>
        </w:rPr>
        <w:t>Voicemail is transitory in nature and may generally be deleted at will. There are times,</w:t>
      </w:r>
    </w:p>
    <w:p w14:paraId="7D368BB0" w14:textId="77777777" w:rsidR="00F0014B" w:rsidRPr="00F0672A" w:rsidRDefault="00F0014B" w:rsidP="00F0672A">
      <w:pPr>
        <w:pStyle w:val="NoSpacing"/>
        <w:ind w:left="720"/>
        <w:jc w:val="both"/>
        <w:rPr>
          <w:rFonts w:ascii="Arial" w:hAnsi="Arial" w:cs="Arial"/>
        </w:rPr>
      </w:pPr>
      <w:r w:rsidRPr="00F0672A">
        <w:rPr>
          <w:rFonts w:ascii="Arial" w:hAnsi="Arial" w:cs="Arial"/>
        </w:rPr>
        <w:t>however, where voicemail or answering machine messages may require a longer retention</w:t>
      </w:r>
    </w:p>
    <w:p w14:paraId="3099E031" w14:textId="42641DE3" w:rsidR="00F0014B" w:rsidRPr="00F0672A" w:rsidRDefault="003947F0" w:rsidP="00F0672A">
      <w:pPr>
        <w:pStyle w:val="NoSpacing"/>
        <w:ind w:left="720"/>
        <w:jc w:val="both"/>
        <w:rPr>
          <w:rFonts w:ascii="Arial" w:hAnsi="Arial" w:cs="Arial"/>
        </w:rPr>
      </w:pPr>
      <w:r w:rsidRPr="00F0672A">
        <w:rPr>
          <w:rFonts w:ascii="Arial" w:hAnsi="Arial" w:cs="Arial"/>
        </w:rPr>
        <w:t>period.</w:t>
      </w:r>
      <w:r w:rsidR="00F0014B" w:rsidRPr="00F0672A">
        <w:rPr>
          <w:rFonts w:ascii="Arial" w:hAnsi="Arial" w:cs="Arial"/>
        </w:rPr>
        <w:t xml:space="preserve"> This would be in the case where the message may be potentially used as evidence</w:t>
      </w:r>
    </w:p>
    <w:p w14:paraId="6D530E74" w14:textId="006A22FA" w:rsidR="00F0014B" w:rsidRPr="00F0672A" w:rsidRDefault="00F0014B" w:rsidP="00F0672A">
      <w:pPr>
        <w:pStyle w:val="NoSpacing"/>
        <w:ind w:left="720"/>
        <w:jc w:val="both"/>
        <w:rPr>
          <w:rFonts w:ascii="Arial" w:hAnsi="Arial" w:cs="Arial"/>
        </w:rPr>
      </w:pPr>
      <w:r w:rsidRPr="00F0672A">
        <w:rPr>
          <w:rFonts w:ascii="Arial" w:hAnsi="Arial" w:cs="Arial"/>
        </w:rPr>
        <w:t>in a trial. Voicemail may also be subject to the discovery process in litigation.</w:t>
      </w:r>
      <w:r w:rsidR="00F0672A">
        <w:rPr>
          <w:rFonts w:ascii="Arial" w:hAnsi="Arial" w:cs="Arial"/>
        </w:rPr>
        <w:t xml:space="preserve">  </w:t>
      </w:r>
      <w:r w:rsidRPr="00F0672A">
        <w:rPr>
          <w:rFonts w:ascii="Arial" w:hAnsi="Arial" w:cs="Arial"/>
        </w:rPr>
        <w:t>Incorrectly addressed voicemail shall be sent back to the original sender with a message</w:t>
      </w:r>
      <w:r w:rsidR="00F0672A">
        <w:rPr>
          <w:rFonts w:ascii="Arial" w:hAnsi="Arial" w:cs="Arial"/>
        </w:rPr>
        <w:t xml:space="preserve"> </w:t>
      </w:r>
      <w:r w:rsidRPr="00F0672A">
        <w:rPr>
          <w:rFonts w:ascii="Arial" w:hAnsi="Arial" w:cs="Arial"/>
        </w:rPr>
        <w:t>that the message has been incorrectly addressed. If the incorrectly addressed voicemail is</w:t>
      </w:r>
    </w:p>
    <w:p w14:paraId="265E7965" w14:textId="77777777" w:rsidR="00F0014B" w:rsidRPr="00F0672A" w:rsidRDefault="00F0014B" w:rsidP="00F0672A">
      <w:pPr>
        <w:pStyle w:val="NoSpacing"/>
        <w:ind w:left="720"/>
        <w:jc w:val="both"/>
        <w:rPr>
          <w:rFonts w:ascii="Arial" w:hAnsi="Arial" w:cs="Arial"/>
        </w:rPr>
      </w:pPr>
      <w:r w:rsidRPr="00F0672A">
        <w:rPr>
          <w:rFonts w:ascii="Arial" w:hAnsi="Arial" w:cs="Arial"/>
        </w:rPr>
        <w:t>confidential, it shall not be forwarded or returned by voicemail, but the recipient shall</w:t>
      </w:r>
    </w:p>
    <w:p w14:paraId="1163D7E8" w14:textId="6AC45954" w:rsidR="00F0014B" w:rsidRPr="00F0672A" w:rsidRDefault="00F0014B" w:rsidP="00F0672A">
      <w:pPr>
        <w:pStyle w:val="NoSpacing"/>
        <w:ind w:left="720"/>
        <w:jc w:val="both"/>
        <w:rPr>
          <w:rFonts w:ascii="Arial" w:hAnsi="Arial" w:cs="Arial"/>
        </w:rPr>
      </w:pPr>
      <w:r w:rsidRPr="00F0672A">
        <w:rPr>
          <w:rFonts w:ascii="Arial" w:hAnsi="Arial" w:cs="Arial"/>
        </w:rPr>
        <w:t xml:space="preserve">otherwise notify </w:t>
      </w:r>
      <w:r w:rsidR="003E2365">
        <w:rPr>
          <w:rFonts w:ascii="Arial" w:hAnsi="Arial" w:cs="Arial"/>
        </w:rPr>
        <w:t>their</w:t>
      </w:r>
      <w:r w:rsidRPr="00F0672A">
        <w:rPr>
          <w:rFonts w:ascii="Arial" w:hAnsi="Arial" w:cs="Arial"/>
        </w:rPr>
        <w:t xml:space="preserve"> department head of its receipt. The original of any misdirected</w:t>
      </w:r>
    </w:p>
    <w:p w14:paraId="3E5EAC4F" w14:textId="77777777" w:rsidR="00F0014B" w:rsidRPr="00F0672A" w:rsidRDefault="00F0014B" w:rsidP="00F0672A">
      <w:pPr>
        <w:pStyle w:val="NoSpacing"/>
        <w:ind w:left="720"/>
        <w:jc w:val="both"/>
        <w:rPr>
          <w:rFonts w:ascii="Arial" w:hAnsi="Arial" w:cs="Arial"/>
        </w:rPr>
      </w:pPr>
      <w:r w:rsidRPr="00F0672A">
        <w:rPr>
          <w:rFonts w:ascii="Arial" w:hAnsi="Arial" w:cs="Arial"/>
        </w:rPr>
        <w:t>voicemail shall be deleted.</w:t>
      </w:r>
    </w:p>
    <w:p w14:paraId="4CF80DE9" w14:textId="6FE87FB0" w:rsidR="00F0014B" w:rsidRPr="00F0672A" w:rsidRDefault="00F0014B" w:rsidP="00555016">
      <w:pPr>
        <w:pStyle w:val="NoSpacing"/>
        <w:numPr>
          <w:ilvl w:val="0"/>
          <w:numId w:val="27"/>
        </w:numPr>
        <w:jc w:val="both"/>
        <w:rPr>
          <w:rFonts w:ascii="Arial" w:hAnsi="Arial" w:cs="Arial"/>
        </w:rPr>
      </w:pPr>
      <w:r w:rsidRPr="00F0672A">
        <w:rPr>
          <w:rFonts w:ascii="Arial" w:hAnsi="Arial" w:cs="Arial"/>
        </w:rPr>
        <w:t>The voicemail system is not intended to transmit confidential or sensitive materials, which</w:t>
      </w:r>
    </w:p>
    <w:p w14:paraId="633A7E88" w14:textId="77777777" w:rsidR="00F0014B" w:rsidRPr="00F0672A" w:rsidRDefault="00F0014B" w:rsidP="00F0672A">
      <w:pPr>
        <w:pStyle w:val="NoSpacing"/>
        <w:ind w:left="720"/>
        <w:jc w:val="both"/>
        <w:rPr>
          <w:rFonts w:ascii="Arial" w:hAnsi="Arial" w:cs="Arial"/>
        </w:rPr>
      </w:pPr>
      <w:r w:rsidRPr="00F0672A">
        <w:rPr>
          <w:rFonts w:ascii="Arial" w:hAnsi="Arial" w:cs="Arial"/>
        </w:rPr>
        <w:lastRenderedPageBreak/>
        <w:t>are more appropriately communicated in written form or by personal conversation. No</w:t>
      </w:r>
    </w:p>
    <w:p w14:paraId="56150DE8" w14:textId="77777777" w:rsidR="00F0014B" w:rsidRPr="00F0672A" w:rsidRDefault="00F0014B" w:rsidP="00F0672A">
      <w:pPr>
        <w:pStyle w:val="NoSpacing"/>
        <w:ind w:left="720"/>
        <w:jc w:val="both"/>
        <w:rPr>
          <w:rFonts w:ascii="Arial" w:hAnsi="Arial" w:cs="Arial"/>
        </w:rPr>
      </w:pPr>
      <w:r w:rsidRPr="00F0672A">
        <w:rPr>
          <w:rFonts w:ascii="Arial" w:hAnsi="Arial" w:cs="Arial"/>
        </w:rPr>
        <w:t>confidential messages should be sent by voicemail.</w:t>
      </w:r>
    </w:p>
    <w:p w14:paraId="63BAF1DC" w14:textId="45777880" w:rsidR="00F0014B" w:rsidRPr="00F0672A" w:rsidRDefault="00F0014B" w:rsidP="00555016">
      <w:pPr>
        <w:pStyle w:val="NoSpacing"/>
        <w:numPr>
          <w:ilvl w:val="0"/>
          <w:numId w:val="27"/>
        </w:numPr>
        <w:jc w:val="both"/>
        <w:rPr>
          <w:rFonts w:ascii="Arial" w:hAnsi="Arial" w:cs="Arial"/>
        </w:rPr>
      </w:pPr>
      <w:r w:rsidRPr="00F0672A">
        <w:rPr>
          <w:rFonts w:ascii="Arial" w:hAnsi="Arial" w:cs="Arial"/>
        </w:rPr>
        <w:t>Users should not forward messages to other parties unless the content of the call warrants</w:t>
      </w:r>
    </w:p>
    <w:p w14:paraId="15DD6C1A" w14:textId="15DB5D44" w:rsidR="00F0014B" w:rsidRPr="00F0672A" w:rsidRDefault="00F0014B" w:rsidP="00F0672A">
      <w:pPr>
        <w:pStyle w:val="NoSpacing"/>
        <w:ind w:left="720"/>
        <w:jc w:val="both"/>
        <w:rPr>
          <w:rFonts w:ascii="Arial" w:hAnsi="Arial" w:cs="Arial"/>
        </w:rPr>
      </w:pPr>
      <w:r w:rsidRPr="00F0672A">
        <w:rPr>
          <w:rFonts w:ascii="Arial" w:hAnsi="Arial" w:cs="Arial"/>
        </w:rPr>
        <w:t>it (e.g. it would be more appropriate for another department to respond to the message,</w:t>
      </w:r>
    </w:p>
    <w:p w14:paraId="6A88E4F4" w14:textId="77777777" w:rsidR="00F0014B" w:rsidRPr="00F0672A" w:rsidRDefault="00F0014B" w:rsidP="00F0672A">
      <w:pPr>
        <w:pStyle w:val="NoSpacing"/>
        <w:ind w:left="720"/>
        <w:jc w:val="both"/>
        <w:rPr>
          <w:rFonts w:ascii="Arial" w:hAnsi="Arial" w:cs="Arial"/>
        </w:rPr>
      </w:pPr>
      <w:r w:rsidRPr="00F0672A">
        <w:rPr>
          <w:rFonts w:ascii="Arial" w:hAnsi="Arial" w:cs="Arial"/>
        </w:rPr>
        <w:t>or another department needs to be aware of an issue).</w:t>
      </w:r>
    </w:p>
    <w:p w14:paraId="20C457BC" w14:textId="77777777" w:rsidR="00F0014B" w:rsidRPr="00F0014B" w:rsidRDefault="00F0014B" w:rsidP="00F6406D">
      <w:pPr>
        <w:pStyle w:val="NoSpacing"/>
        <w:jc w:val="both"/>
      </w:pPr>
    </w:p>
    <w:p w14:paraId="27667AC6" w14:textId="77777777" w:rsidR="00F0014B" w:rsidRPr="00F0014B" w:rsidRDefault="00F0014B" w:rsidP="00F0014B">
      <w:pPr>
        <w:autoSpaceDE w:val="0"/>
        <w:autoSpaceDN w:val="0"/>
        <w:adjustRightInd w:val="0"/>
        <w:rPr>
          <w:rFonts w:cs="Arial"/>
          <w:szCs w:val="22"/>
        </w:rPr>
      </w:pPr>
      <w:r w:rsidRPr="00F0014B">
        <w:rPr>
          <w:rFonts w:cs="Arial"/>
          <w:szCs w:val="22"/>
        </w:rPr>
        <w:t>B. Standard Operating Procedures for Voicemail</w:t>
      </w:r>
    </w:p>
    <w:p w14:paraId="2180CF9B" w14:textId="401A5891" w:rsidR="00F0014B" w:rsidRPr="00F0672A" w:rsidRDefault="00F0014B" w:rsidP="00555016">
      <w:pPr>
        <w:pStyle w:val="NoSpacing"/>
        <w:numPr>
          <w:ilvl w:val="0"/>
          <w:numId w:val="28"/>
        </w:numPr>
        <w:rPr>
          <w:rFonts w:ascii="Arial" w:hAnsi="Arial" w:cs="Arial"/>
        </w:rPr>
      </w:pPr>
      <w:r w:rsidRPr="00F0672A">
        <w:rPr>
          <w:rFonts w:ascii="Arial" w:hAnsi="Arial" w:cs="Arial"/>
        </w:rPr>
        <w:t>Check your messages on a regular basis.</w:t>
      </w:r>
    </w:p>
    <w:p w14:paraId="244A5178" w14:textId="4DC48E9D" w:rsidR="00F0014B" w:rsidRPr="00F0672A" w:rsidRDefault="00F0014B" w:rsidP="00555016">
      <w:pPr>
        <w:pStyle w:val="NoSpacing"/>
        <w:numPr>
          <w:ilvl w:val="0"/>
          <w:numId w:val="28"/>
        </w:numPr>
        <w:rPr>
          <w:rFonts w:ascii="Arial" w:hAnsi="Arial" w:cs="Arial"/>
        </w:rPr>
      </w:pPr>
      <w:r w:rsidRPr="00F0672A">
        <w:rPr>
          <w:rFonts w:ascii="Arial" w:hAnsi="Arial" w:cs="Arial"/>
        </w:rPr>
        <w:t>Include on your voicemail message a way for the person calling you to speak with</w:t>
      </w:r>
    </w:p>
    <w:p w14:paraId="52243458" w14:textId="77777777" w:rsidR="00F0014B" w:rsidRPr="00F0672A" w:rsidRDefault="00F0014B" w:rsidP="00F0672A">
      <w:pPr>
        <w:pStyle w:val="NoSpacing"/>
        <w:ind w:left="360" w:firstLine="360"/>
        <w:rPr>
          <w:rFonts w:ascii="Arial" w:hAnsi="Arial" w:cs="Arial"/>
        </w:rPr>
      </w:pPr>
      <w:r w:rsidRPr="00F0672A">
        <w:rPr>
          <w:rFonts w:ascii="Arial" w:hAnsi="Arial" w:cs="Arial"/>
        </w:rPr>
        <w:t>someone directly.</w:t>
      </w:r>
    </w:p>
    <w:p w14:paraId="5973E595" w14:textId="089FF202" w:rsidR="00F0014B" w:rsidRPr="00F0672A" w:rsidRDefault="00F0014B" w:rsidP="00555016">
      <w:pPr>
        <w:pStyle w:val="NoSpacing"/>
        <w:numPr>
          <w:ilvl w:val="0"/>
          <w:numId w:val="28"/>
        </w:numPr>
        <w:rPr>
          <w:rFonts w:ascii="Arial" w:hAnsi="Arial" w:cs="Arial"/>
        </w:rPr>
      </w:pPr>
      <w:r w:rsidRPr="00F0672A">
        <w:rPr>
          <w:rFonts w:ascii="Arial" w:hAnsi="Arial" w:cs="Arial"/>
        </w:rPr>
        <w:t>Update your voicemail message when you will be away from the office or unavailable for</w:t>
      </w:r>
    </w:p>
    <w:p w14:paraId="4E3B59A6" w14:textId="06294166" w:rsidR="00F0014B" w:rsidRPr="00F0672A" w:rsidRDefault="00F0014B" w:rsidP="00F0672A">
      <w:pPr>
        <w:pStyle w:val="NoSpacing"/>
        <w:ind w:left="720"/>
        <w:rPr>
          <w:rFonts w:ascii="Arial" w:hAnsi="Arial" w:cs="Arial"/>
        </w:rPr>
      </w:pPr>
      <w:r w:rsidRPr="00F0672A">
        <w:rPr>
          <w:rFonts w:ascii="Arial" w:hAnsi="Arial" w:cs="Arial"/>
        </w:rPr>
        <w:t>an extended period. The Information Technology Department can assist users in setting this up.</w:t>
      </w:r>
    </w:p>
    <w:p w14:paraId="350FD75B" w14:textId="77777777" w:rsidR="00F0014B" w:rsidRPr="00F0672A" w:rsidRDefault="00F0014B" w:rsidP="00555016">
      <w:pPr>
        <w:pStyle w:val="NoSpacing"/>
        <w:numPr>
          <w:ilvl w:val="0"/>
          <w:numId w:val="28"/>
        </w:numPr>
        <w:rPr>
          <w:rFonts w:ascii="Arial" w:hAnsi="Arial" w:cs="Arial"/>
        </w:rPr>
      </w:pPr>
      <w:r w:rsidRPr="00F0672A">
        <w:rPr>
          <w:rFonts w:ascii="Arial" w:hAnsi="Arial" w:cs="Arial"/>
        </w:rPr>
        <w:t>Update your voicemail message when you return.</w:t>
      </w:r>
    </w:p>
    <w:p w14:paraId="2666E3F8" w14:textId="7B13E973" w:rsidR="00F0014B" w:rsidRPr="00F0672A" w:rsidRDefault="00F0014B" w:rsidP="00555016">
      <w:pPr>
        <w:pStyle w:val="NoSpacing"/>
        <w:numPr>
          <w:ilvl w:val="0"/>
          <w:numId w:val="28"/>
        </w:numPr>
        <w:rPr>
          <w:rFonts w:ascii="Arial" w:hAnsi="Arial" w:cs="Arial"/>
        </w:rPr>
      </w:pPr>
      <w:r w:rsidRPr="00F0672A">
        <w:rPr>
          <w:rFonts w:ascii="Arial" w:hAnsi="Arial" w:cs="Arial"/>
        </w:rPr>
        <w:t>Delete messages on a frequent basis unless otherwise indicated. This will avoid the</w:t>
      </w:r>
    </w:p>
    <w:p w14:paraId="5444723D" w14:textId="77777777" w:rsidR="00F0014B" w:rsidRPr="00F0672A" w:rsidRDefault="00F0014B" w:rsidP="00F0672A">
      <w:pPr>
        <w:pStyle w:val="NoSpacing"/>
        <w:ind w:left="360" w:firstLine="360"/>
        <w:rPr>
          <w:rFonts w:ascii="Arial" w:hAnsi="Arial" w:cs="Arial"/>
        </w:rPr>
      </w:pPr>
      <w:r w:rsidRPr="00F0672A">
        <w:rPr>
          <w:rFonts w:ascii="Arial" w:hAnsi="Arial" w:cs="Arial"/>
        </w:rPr>
        <w:t>problem of "Mailbox full" for incoming callers.</w:t>
      </w:r>
    </w:p>
    <w:p w14:paraId="03F702C0" w14:textId="2928E2E5" w:rsidR="00F0014B" w:rsidRPr="00F0672A" w:rsidRDefault="00F0014B" w:rsidP="00555016">
      <w:pPr>
        <w:pStyle w:val="NoSpacing"/>
        <w:numPr>
          <w:ilvl w:val="0"/>
          <w:numId w:val="28"/>
        </w:numPr>
        <w:rPr>
          <w:rFonts w:ascii="Arial" w:hAnsi="Arial" w:cs="Arial"/>
        </w:rPr>
      </w:pPr>
      <w:r w:rsidRPr="00F0672A">
        <w:rPr>
          <w:rFonts w:ascii="Arial" w:hAnsi="Arial" w:cs="Arial"/>
        </w:rPr>
        <w:t>Answer your phone if you are in the office. Voicemail should not be used as a way to avoid</w:t>
      </w:r>
      <w:r w:rsidR="00F0672A" w:rsidRPr="00F0672A">
        <w:rPr>
          <w:rFonts w:ascii="Arial" w:hAnsi="Arial" w:cs="Arial"/>
        </w:rPr>
        <w:t xml:space="preserve"> </w:t>
      </w:r>
      <w:r w:rsidRPr="00F0672A">
        <w:rPr>
          <w:rFonts w:ascii="Arial" w:hAnsi="Arial" w:cs="Arial"/>
        </w:rPr>
        <w:t>taking phone calls.</w:t>
      </w:r>
    </w:p>
    <w:p w14:paraId="36313E04" w14:textId="77777777" w:rsidR="00F0014B" w:rsidRPr="00F0014B" w:rsidRDefault="00F0014B" w:rsidP="00F0014B">
      <w:pPr>
        <w:autoSpaceDE w:val="0"/>
        <w:autoSpaceDN w:val="0"/>
        <w:adjustRightInd w:val="0"/>
        <w:ind w:left="720"/>
        <w:rPr>
          <w:rFonts w:cs="Arial"/>
          <w:szCs w:val="22"/>
        </w:rPr>
      </w:pPr>
    </w:p>
    <w:p w14:paraId="1A24F71F" w14:textId="70223A26" w:rsidR="00F0014B" w:rsidRDefault="00F0014B" w:rsidP="00F0014B">
      <w:pPr>
        <w:autoSpaceDE w:val="0"/>
        <w:autoSpaceDN w:val="0"/>
        <w:adjustRightInd w:val="0"/>
        <w:rPr>
          <w:rFonts w:cs="Arial"/>
          <w:b/>
          <w:bCs/>
          <w:szCs w:val="22"/>
        </w:rPr>
      </w:pPr>
      <w:r w:rsidRPr="00F0672A">
        <w:rPr>
          <w:rFonts w:cs="Arial"/>
          <w:b/>
          <w:bCs/>
          <w:szCs w:val="22"/>
        </w:rPr>
        <w:t>Enforcement</w:t>
      </w:r>
    </w:p>
    <w:p w14:paraId="35126C18" w14:textId="77777777" w:rsidR="00D26EE2" w:rsidRPr="00F0672A" w:rsidRDefault="00D26EE2" w:rsidP="00F0014B">
      <w:pPr>
        <w:autoSpaceDE w:val="0"/>
        <w:autoSpaceDN w:val="0"/>
        <w:adjustRightInd w:val="0"/>
        <w:rPr>
          <w:rFonts w:cs="Arial"/>
          <w:b/>
          <w:bCs/>
          <w:szCs w:val="22"/>
        </w:rPr>
      </w:pPr>
    </w:p>
    <w:p w14:paraId="172927AC" w14:textId="77777777" w:rsidR="00F0014B" w:rsidRPr="00F0014B" w:rsidRDefault="00F0014B" w:rsidP="00F0014B">
      <w:pPr>
        <w:autoSpaceDE w:val="0"/>
        <w:autoSpaceDN w:val="0"/>
        <w:adjustRightInd w:val="0"/>
        <w:rPr>
          <w:rFonts w:cs="Arial"/>
          <w:szCs w:val="22"/>
        </w:rPr>
      </w:pPr>
      <w:r w:rsidRPr="00F0014B">
        <w:rPr>
          <w:rFonts w:cs="Arial"/>
          <w:szCs w:val="22"/>
        </w:rPr>
        <w:t>Any employee found to have violated this policy may be subject to disciplinary action, up to and</w:t>
      </w:r>
    </w:p>
    <w:p w14:paraId="20E3A8EF" w14:textId="77777777" w:rsidR="00F0014B" w:rsidRPr="00F0014B" w:rsidRDefault="00F0014B" w:rsidP="00F0014B">
      <w:pPr>
        <w:autoSpaceDE w:val="0"/>
        <w:autoSpaceDN w:val="0"/>
        <w:adjustRightInd w:val="0"/>
        <w:rPr>
          <w:rFonts w:cs="Arial"/>
          <w:szCs w:val="22"/>
        </w:rPr>
      </w:pPr>
      <w:r w:rsidRPr="00F0014B">
        <w:rPr>
          <w:rFonts w:cs="Arial"/>
          <w:szCs w:val="22"/>
        </w:rPr>
        <w:t>including termination of employment.</w:t>
      </w:r>
    </w:p>
    <w:p w14:paraId="58D49C2F" w14:textId="77777777" w:rsidR="00F0014B" w:rsidRPr="00F0014B" w:rsidRDefault="00F0014B" w:rsidP="00F0014B">
      <w:pPr>
        <w:autoSpaceDE w:val="0"/>
        <w:autoSpaceDN w:val="0"/>
        <w:adjustRightInd w:val="0"/>
        <w:rPr>
          <w:rFonts w:cs="Arial"/>
          <w:szCs w:val="22"/>
        </w:rPr>
      </w:pPr>
    </w:p>
    <w:p w14:paraId="6F789C3A" w14:textId="77777777" w:rsidR="00F0014B" w:rsidRPr="00F0014B" w:rsidRDefault="00F0014B" w:rsidP="00F0014B">
      <w:pPr>
        <w:autoSpaceDE w:val="0"/>
        <w:autoSpaceDN w:val="0"/>
        <w:adjustRightInd w:val="0"/>
        <w:rPr>
          <w:rFonts w:cs="Arial"/>
          <w:szCs w:val="22"/>
        </w:rPr>
      </w:pPr>
      <w:r w:rsidRPr="00F0014B">
        <w:rPr>
          <w:rFonts w:cs="Arial"/>
          <w:szCs w:val="22"/>
        </w:rPr>
        <w:t>Non-employee users who violate this policy may have their right to access or use of the Town's</w:t>
      </w:r>
    </w:p>
    <w:p w14:paraId="010E3F28" w14:textId="77777777" w:rsidR="00F0014B" w:rsidRPr="00F0014B" w:rsidRDefault="00F0014B" w:rsidP="00F0014B">
      <w:pPr>
        <w:autoSpaceDE w:val="0"/>
        <w:autoSpaceDN w:val="0"/>
        <w:adjustRightInd w:val="0"/>
        <w:rPr>
          <w:rFonts w:cs="Arial"/>
          <w:szCs w:val="22"/>
        </w:rPr>
      </w:pPr>
      <w:r w:rsidRPr="00F0014B">
        <w:rPr>
          <w:rFonts w:cs="Arial"/>
          <w:szCs w:val="22"/>
        </w:rPr>
        <w:t>technology systems revoked.</w:t>
      </w:r>
    </w:p>
    <w:p w14:paraId="39D7FB76" w14:textId="77777777" w:rsidR="00D27272" w:rsidRPr="00F0014B" w:rsidRDefault="00D27272" w:rsidP="00F0014B">
      <w:pPr>
        <w:autoSpaceDE w:val="0"/>
        <w:autoSpaceDN w:val="0"/>
        <w:adjustRightInd w:val="0"/>
        <w:rPr>
          <w:rFonts w:cs="Arial"/>
          <w:szCs w:val="22"/>
        </w:rPr>
      </w:pPr>
    </w:p>
    <w:p w14:paraId="0FA30EAA" w14:textId="7F0E8064" w:rsidR="00F0014B" w:rsidRDefault="00F0014B" w:rsidP="00F0014B">
      <w:pPr>
        <w:autoSpaceDE w:val="0"/>
        <w:autoSpaceDN w:val="0"/>
        <w:adjustRightInd w:val="0"/>
        <w:rPr>
          <w:rFonts w:cs="Arial"/>
          <w:b/>
          <w:szCs w:val="22"/>
        </w:rPr>
      </w:pPr>
      <w:r w:rsidRPr="00F0014B">
        <w:rPr>
          <w:rFonts w:cs="Arial"/>
          <w:b/>
          <w:szCs w:val="22"/>
        </w:rPr>
        <w:t>Document Distribution &amp; History</w:t>
      </w:r>
    </w:p>
    <w:p w14:paraId="36BB0DE8" w14:textId="77777777" w:rsidR="00D26EE2" w:rsidRPr="00F0014B" w:rsidRDefault="00D26EE2" w:rsidP="00F0014B">
      <w:pPr>
        <w:autoSpaceDE w:val="0"/>
        <w:autoSpaceDN w:val="0"/>
        <w:adjustRightInd w:val="0"/>
        <w:rPr>
          <w:rFonts w:cs="Arial"/>
          <w:b/>
          <w:szCs w:val="22"/>
        </w:rPr>
      </w:pPr>
    </w:p>
    <w:p w14:paraId="04FFFC0C" w14:textId="15C91CBC" w:rsidR="00F0014B" w:rsidRPr="00F0014B" w:rsidRDefault="00F0014B" w:rsidP="00F0014B">
      <w:pPr>
        <w:autoSpaceDE w:val="0"/>
        <w:autoSpaceDN w:val="0"/>
        <w:adjustRightInd w:val="0"/>
        <w:rPr>
          <w:rFonts w:cs="Arial"/>
          <w:szCs w:val="22"/>
        </w:rPr>
      </w:pPr>
      <w:r w:rsidRPr="00F0014B">
        <w:rPr>
          <w:rFonts w:cs="Arial"/>
          <w:szCs w:val="22"/>
        </w:rPr>
        <w:t>This document is the property of the Town of Granby and is distributed to all users with network access</w:t>
      </w:r>
      <w:r w:rsidR="00F0672A">
        <w:rPr>
          <w:rFonts w:cs="Arial"/>
          <w:szCs w:val="22"/>
        </w:rPr>
        <w:t xml:space="preserve"> </w:t>
      </w:r>
      <w:r w:rsidRPr="00F0014B">
        <w:rPr>
          <w:rFonts w:cs="Arial"/>
          <w:szCs w:val="22"/>
        </w:rPr>
        <w:t>privileges for reference. Questions regarding this Acceptable Use document can be directed to the</w:t>
      </w:r>
      <w:r w:rsidR="00F0672A">
        <w:rPr>
          <w:rFonts w:cs="Arial"/>
          <w:szCs w:val="22"/>
        </w:rPr>
        <w:t xml:space="preserve"> </w:t>
      </w:r>
      <w:r w:rsidRPr="00F0014B">
        <w:rPr>
          <w:rFonts w:cs="Arial"/>
          <w:szCs w:val="22"/>
        </w:rPr>
        <w:t>Granby Information Technology Department at (860)-844-5250.</w:t>
      </w:r>
    </w:p>
    <w:p w14:paraId="517AD886" w14:textId="77777777" w:rsidR="00456777" w:rsidRDefault="00456777">
      <w:pPr>
        <w:spacing w:after="200" w:line="276" w:lineRule="auto"/>
        <w:rPr>
          <w:rFonts w:cs="Arial"/>
          <w:b/>
          <w:szCs w:val="22"/>
          <w:u w:val="single"/>
        </w:rPr>
      </w:pPr>
      <w:bookmarkStart w:id="79" w:name="EEO"/>
      <w:r>
        <w:rPr>
          <w:rFonts w:cs="Arial"/>
          <w:b/>
          <w:szCs w:val="22"/>
          <w:u w:val="single"/>
        </w:rPr>
        <w:br w:type="page"/>
      </w:r>
    </w:p>
    <w:p w14:paraId="46FE603D" w14:textId="5A9CEE9D" w:rsidR="00482497" w:rsidRPr="00EA4315" w:rsidRDefault="00482497" w:rsidP="00FD3023">
      <w:pPr>
        <w:pStyle w:val="Heading1"/>
        <w:jc w:val="center"/>
      </w:pPr>
      <w:bookmarkStart w:id="80" w:name="_Toc206684524"/>
      <w:r w:rsidRPr="00EA4315">
        <w:lastRenderedPageBreak/>
        <w:t>E</w:t>
      </w:r>
      <w:r w:rsidR="00EA4315" w:rsidRPr="00EA4315">
        <w:t>QUAL EMPLOYMENT OPPORTUNITY STATEMENT</w:t>
      </w:r>
      <w:bookmarkEnd w:id="79"/>
      <w:bookmarkEnd w:id="80"/>
    </w:p>
    <w:p w14:paraId="27BEE964" w14:textId="77777777" w:rsidR="00482497" w:rsidRPr="00F64027" w:rsidRDefault="00482497" w:rsidP="00F64027">
      <w:pPr>
        <w:pStyle w:val="NormalWeb"/>
        <w:spacing w:before="0" w:beforeAutospacing="0" w:after="0" w:afterAutospacing="0"/>
        <w:rPr>
          <w:rFonts w:ascii="Arial" w:hAnsi="Arial" w:cs="Arial"/>
          <w:b/>
          <w:sz w:val="22"/>
          <w:szCs w:val="22"/>
        </w:rPr>
      </w:pPr>
    </w:p>
    <w:p w14:paraId="620C6403" w14:textId="77777777" w:rsidR="00482497" w:rsidRPr="00F64027" w:rsidRDefault="00482497" w:rsidP="00DB6B47">
      <w:pPr>
        <w:rPr>
          <w:rFonts w:cs="Arial"/>
          <w:szCs w:val="22"/>
        </w:rPr>
      </w:pPr>
      <w:r w:rsidRPr="00F64027">
        <w:rPr>
          <w:rFonts w:cs="Arial"/>
          <w:szCs w:val="22"/>
        </w:rPr>
        <w:t>The Town of Granby provides equal employment opportunities (EEO) to all employees and applicants for employment without regard to race, color, religion, gender, sexual orientation, gender identity, national origin, age, disability, genetic information, marital status, amnesty or status as a covered veteran in accordance with applicable federal, state and local laws. The Town of Granby complies with applicable state and local laws governing nondiscrimination in employment. This policy applies to all terms and conditions of employment, including hiring, placement, promotion, termination, layoff, recall, transfer, leaves of absence, compensation and training.</w:t>
      </w:r>
    </w:p>
    <w:p w14:paraId="1065BA42" w14:textId="77777777" w:rsidR="00482497" w:rsidRPr="00F64027" w:rsidRDefault="00482497" w:rsidP="00DB6B47">
      <w:pPr>
        <w:rPr>
          <w:rFonts w:cs="Arial"/>
          <w:szCs w:val="22"/>
        </w:rPr>
      </w:pPr>
    </w:p>
    <w:p w14:paraId="1D8CD3B2" w14:textId="2F7E5D8E" w:rsidR="004F4975" w:rsidRPr="00DB6B47" w:rsidRDefault="00482497" w:rsidP="00F64027">
      <w:pPr>
        <w:rPr>
          <w:rFonts w:cs="Arial"/>
          <w:szCs w:val="22"/>
        </w:rPr>
      </w:pPr>
      <w:r w:rsidRPr="00F64027">
        <w:rPr>
          <w:rFonts w:cs="Arial"/>
          <w:szCs w:val="22"/>
        </w:rPr>
        <w:t>The Town of Granby expressly prohibits any form of unlawful employee harassment based on race, color, religion, gender, sexual orientation, national origin, age, genetic information, disability or veteran status. Improper interference with the ability of the Town’s employees to perform their expected job duties is absolutely not tolerated.</w:t>
      </w:r>
      <w:bookmarkStart w:id="81" w:name="ADA_ADAAA"/>
    </w:p>
    <w:p w14:paraId="3EA222F0" w14:textId="77777777" w:rsidR="004F4975" w:rsidRPr="00F64027" w:rsidRDefault="004F4975" w:rsidP="00F64027">
      <w:pPr>
        <w:rPr>
          <w:rFonts w:cs="Arial"/>
          <w:b/>
          <w:i/>
          <w:szCs w:val="22"/>
        </w:rPr>
      </w:pPr>
    </w:p>
    <w:p w14:paraId="6D2331C5" w14:textId="77777777" w:rsidR="004F4975" w:rsidRPr="00F64027" w:rsidRDefault="004F4975" w:rsidP="00F64027">
      <w:pPr>
        <w:rPr>
          <w:rFonts w:cs="Arial"/>
          <w:b/>
          <w:i/>
          <w:szCs w:val="22"/>
        </w:rPr>
      </w:pPr>
    </w:p>
    <w:p w14:paraId="7A393192" w14:textId="77777777" w:rsidR="004F4975" w:rsidRPr="00F64027" w:rsidRDefault="004F4975" w:rsidP="00F64027">
      <w:pPr>
        <w:rPr>
          <w:rFonts w:cs="Arial"/>
          <w:b/>
          <w:i/>
          <w:szCs w:val="22"/>
        </w:rPr>
      </w:pPr>
    </w:p>
    <w:p w14:paraId="7F2FBA87" w14:textId="77777777" w:rsidR="004F4975" w:rsidRPr="00F64027" w:rsidRDefault="004F4975" w:rsidP="00F64027">
      <w:pPr>
        <w:rPr>
          <w:rFonts w:cs="Arial"/>
          <w:b/>
          <w:i/>
          <w:szCs w:val="22"/>
        </w:rPr>
      </w:pPr>
    </w:p>
    <w:p w14:paraId="6513BD0F" w14:textId="77777777" w:rsidR="004F4975" w:rsidRPr="00F64027" w:rsidRDefault="004F4975" w:rsidP="00F64027">
      <w:pPr>
        <w:rPr>
          <w:rFonts w:cs="Arial"/>
          <w:b/>
          <w:i/>
          <w:szCs w:val="22"/>
        </w:rPr>
      </w:pPr>
    </w:p>
    <w:p w14:paraId="4148D791" w14:textId="77777777" w:rsidR="004F4975" w:rsidRPr="00F64027" w:rsidRDefault="004F4975" w:rsidP="00F64027">
      <w:pPr>
        <w:rPr>
          <w:rFonts w:cs="Arial"/>
          <w:b/>
          <w:i/>
          <w:szCs w:val="22"/>
        </w:rPr>
      </w:pPr>
    </w:p>
    <w:p w14:paraId="2282BDD4" w14:textId="77777777" w:rsidR="004F4975" w:rsidRPr="00F64027" w:rsidRDefault="004F4975" w:rsidP="00F64027">
      <w:pPr>
        <w:rPr>
          <w:rFonts w:cs="Arial"/>
          <w:b/>
          <w:i/>
          <w:szCs w:val="22"/>
        </w:rPr>
      </w:pPr>
    </w:p>
    <w:p w14:paraId="0CB933ED" w14:textId="77777777" w:rsidR="004F4975" w:rsidRPr="00F64027" w:rsidRDefault="004F4975" w:rsidP="00F64027">
      <w:pPr>
        <w:rPr>
          <w:rFonts w:cs="Arial"/>
          <w:b/>
          <w:i/>
          <w:szCs w:val="22"/>
        </w:rPr>
      </w:pPr>
    </w:p>
    <w:p w14:paraId="3809D0A2" w14:textId="77777777" w:rsidR="004F4975" w:rsidRPr="00F64027" w:rsidRDefault="004F4975" w:rsidP="00F64027">
      <w:pPr>
        <w:rPr>
          <w:rFonts w:cs="Arial"/>
          <w:b/>
          <w:i/>
          <w:szCs w:val="22"/>
        </w:rPr>
      </w:pPr>
    </w:p>
    <w:p w14:paraId="6B959FE8" w14:textId="77777777" w:rsidR="004F4975" w:rsidRPr="00F64027" w:rsidRDefault="004F4975" w:rsidP="00F64027">
      <w:pPr>
        <w:rPr>
          <w:rFonts w:cs="Arial"/>
          <w:b/>
          <w:i/>
          <w:szCs w:val="22"/>
        </w:rPr>
      </w:pPr>
    </w:p>
    <w:p w14:paraId="662464F1" w14:textId="77777777" w:rsidR="004F4975" w:rsidRPr="00F64027" w:rsidRDefault="004F4975" w:rsidP="00F64027">
      <w:pPr>
        <w:rPr>
          <w:rFonts w:cs="Arial"/>
          <w:b/>
          <w:i/>
          <w:szCs w:val="22"/>
        </w:rPr>
      </w:pPr>
    </w:p>
    <w:p w14:paraId="1D414D7E" w14:textId="77777777" w:rsidR="004F4975" w:rsidRPr="00F64027" w:rsidRDefault="004F4975" w:rsidP="00F64027">
      <w:pPr>
        <w:rPr>
          <w:rFonts w:cs="Arial"/>
          <w:b/>
          <w:i/>
          <w:szCs w:val="22"/>
        </w:rPr>
      </w:pPr>
    </w:p>
    <w:p w14:paraId="6D468960" w14:textId="77777777" w:rsidR="004F4975" w:rsidRPr="00F64027" w:rsidRDefault="004F4975" w:rsidP="00F64027">
      <w:pPr>
        <w:rPr>
          <w:rFonts w:cs="Arial"/>
          <w:b/>
          <w:i/>
          <w:szCs w:val="22"/>
        </w:rPr>
      </w:pPr>
    </w:p>
    <w:p w14:paraId="46112754" w14:textId="77777777" w:rsidR="004F4975" w:rsidRPr="00F64027" w:rsidRDefault="004F4975" w:rsidP="00F64027">
      <w:pPr>
        <w:rPr>
          <w:rFonts w:cs="Arial"/>
          <w:b/>
          <w:i/>
          <w:szCs w:val="22"/>
        </w:rPr>
      </w:pPr>
    </w:p>
    <w:p w14:paraId="1B1E9A4F" w14:textId="77777777" w:rsidR="004F4975" w:rsidRPr="00F64027" w:rsidRDefault="004F4975" w:rsidP="00F64027">
      <w:pPr>
        <w:rPr>
          <w:rFonts w:cs="Arial"/>
          <w:b/>
          <w:i/>
          <w:szCs w:val="22"/>
        </w:rPr>
      </w:pPr>
    </w:p>
    <w:p w14:paraId="0012858C" w14:textId="77777777" w:rsidR="004F4975" w:rsidRPr="00F64027" w:rsidRDefault="004F4975" w:rsidP="00F64027">
      <w:pPr>
        <w:rPr>
          <w:rFonts w:cs="Arial"/>
          <w:b/>
          <w:i/>
          <w:szCs w:val="22"/>
        </w:rPr>
      </w:pPr>
    </w:p>
    <w:p w14:paraId="6199EBDA" w14:textId="77777777" w:rsidR="004F4975" w:rsidRPr="00F64027" w:rsidRDefault="004F4975" w:rsidP="00F64027">
      <w:pPr>
        <w:rPr>
          <w:rFonts w:cs="Arial"/>
          <w:b/>
          <w:i/>
          <w:szCs w:val="22"/>
        </w:rPr>
      </w:pPr>
    </w:p>
    <w:p w14:paraId="68F9F98A" w14:textId="77777777" w:rsidR="00482497" w:rsidRPr="00F64027" w:rsidRDefault="00482497" w:rsidP="00F64027">
      <w:pPr>
        <w:rPr>
          <w:rFonts w:cs="Arial"/>
          <w:b/>
          <w:i/>
          <w:szCs w:val="22"/>
        </w:rPr>
      </w:pPr>
    </w:p>
    <w:p w14:paraId="4161A17C" w14:textId="77777777" w:rsidR="00EA4315" w:rsidRDefault="00EA4315" w:rsidP="00F64027">
      <w:pPr>
        <w:rPr>
          <w:rFonts w:cs="Arial"/>
          <w:szCs w:val="22"/>
        </w:rPr>
      </w:pPr>
    </w:p>
    <w:p w14:paraId="28E25018" w14:textId="77777777" w:rsidR="00EA4315" w:rsidRDefault="00EA4315" w:rsidP="00F64027">
      <w:pPr>
        <w:rPr>
          <w:rFonts w:cs="Arial"/>
          <w:szCs w:val="22"/>
        </w:rPr>
      </w:pPr>
    </w:p>
    <w:p w14:paraId="3EA066F1" w14:textId="77777777" w:rsidR="00EA4315" w:rsidRDefault="00EA4315" w:rsidP="00F64027">
      <w:pPr>
        <w:rPr>
          <w:rFonts w:cs="Arial"/>
          <w:szCs w:val="22"/>
        </w:rPr>
      </w:pPr>
    </w:p>
    <w:p w14:paraId="721B3B81" w14:textId="77777777" w:rsidR="00EA4315" w:rsidRDefault="00EA4315" w:rsidP="00F64027">
      <w:pPr>
        <w:rPr>
          <w:rFonts w:cs="Arial"/>
          <w:szCs w:val="22"/>
        </w:rPr>
      </w:pPr>
    </w:p>
    <w:p w14:paraId="79DDEC06" w14:textId="77777777" w:rsidR="00EA4315" w:rsidRDefault="00EA4315" w:rsidP="00F64027">
      <w:pPr>
        <w:rPr>
          <w:rFonts w:cs="Arial"/>
          <w:szCs w:val="22"/>
        </w:rPr>
      </w:pPr>
    </w:p>
    <w:p w14:paraId="1AA97136" w14:textId="77777777" w:rsidR="00EA4315" w:rsidRDefault="00EA4315" w:rsidP="00F64027">
      <w:pPr>
        <w:rPr>
          <w:rFonts w:cs="Arial"/>
          <w:szCs w:val="22"/>
        </w:rPr>
      </w:pPr>
    </w:p>
    <w:p w14:paraId="7AA5FEAE" w14:textId="77777777" w:rsidR="00DB6B47" w:rsidRDefault="00DB6B47">
      <w:pPr>
        <w:spacing w:after="200" w:line="276" w:lineRule="auto"/>
        <w:rPr>
          <w:rFonts w:cs="Arial"/>
          <w:b/>
          <w:bCs/>
          <w:szCs w:val="22"/>
          <w:u w:val="single"/>
        </w:rPr>
      </w:pPr>
      <w:r>
        <w:rPr>
          <w:rFonts w:cs="Arial"/>
          <w:b/>
          <w:bCs/>
          <w:szCs w:val="22"/>
          <w:u w:val="single"/>
        </w:rPr>
        <w:br w:type="page"/>
      </w:r>
    </w:p>
    <w:p w14:paraId="30A23931" w14:textId="1DD7CB7B" w:rsidR="00482497" w:rsidRPr="00EA4315" w:rsidRDefault="00456777" w:rsidP="00FD3023">
      <w:pPr>
        <w:pStyle w:val="Heading1"/>
        <w:jc w:val="center"/>
      </w:pPr>
      <w:bookmarkStart w:id="82" w:name="_Toc206684525"/>
      <w:r w:rsidRPr="00EA4315">
        <w:lastRenderedPageBreak/>
        <w:t>AMERICANS WITH DISABILITIES ACT (ADA) AND THE ADA AMENDMENTS ACT (ADAAA)</w:t>
      </w:r>
      <w:bookmarkEnd w:id="81"/>
      <w:bookmarkEnd w:id="82"/>
    </w:p>
    <w:p w14:paraId="5A78CE5D" w14:textId="77777777" w:rsidR="00482497" w:rsidRPr="00F64027" w:rsidRDefault="00482497" w:rsidP="00F64027">
      <w:pPr>
        <w:rPr>
          <w:rFonts w:cs="Arial"/>
          <w:szCs w:val="22"/>
        </w:rPr>
      </w:pPr>
    </w:p>
    <w:p w14:paraId="2EB53D26" w14:textId="77777777" w:rsidR="00482497" w:rsidRPr="00F64027" w:rsidRDefault="00482497" w:rsidP="00F64027">
      <w:pPr>
        <w:rPr>
          <w:rFonts w:cs="Arial"/>
          <w:szCs w:val="22"/>
        </w:rPr>
      </w:pPr>
      <w:r w:rsidRPr="00F64027">
        <w:rPr>
          <w:rFonts w:cs="Arial"/>
          <w:szCs w:val="22"/>
        </w:rPr>
        <w:t xml:space="preserve">The Americans with Disabilities Act (ADA) and the Americans with Disabilities Amendments Act, known as the ADAAA, are federal laws that prohibit employers with 15 or more employees from discriminating against applicants and individuals with disabilities and that when needed provide reasonable accommodations to applicants and employees who are qualified for a job, with or without reasonable accommodations, so that they may perform the essential job duties of the position. </w:t>
      </w:r>
    </w:p>
    <w:p w14:paraId="79F79C37" w14:textId="77777777" w:rsidR="00482497" w:rsidRPr="00F64027" w:rsidRDefault="00482497" w:rsidP="00F64027">
      <w:pPr>
        <w:rPr>
          <w:rFonts w:cs="Arial"/>
          <w:szCs w:val="22"/>
        </w:rPr>
      </w:pPr>
    </w:p>
    <w:p w14:paraId="2B30D9C6" w14:textId="1C4393FD" w:rsidR="00482497" w:rsidRPr="00F64027" w:rsidRDefault="00482497" w:rsidP="00F64027">
      <w:pPr>
        <w:rPr>
          <w:rFonts w:cs="Arial"/>
          <w:szCs w:val="22"/>
        </w:rPr>
      </w:pPr>
      <w:r w:rsidRPr="00F64027">
        <w:rPr>
          <w:rFonts w:cs="Arial"/>
          <w:szCs w:val="22"/>
        </w:rPr>
        <w:t xml:space="preserve">It is the policy of the Town to comply with all federal and state laws concerning the employment of persons with disabilities and to act in accordance with regulations and guidance issued by the Equal Employment Opportunity Commission (EEOC). Furthermore, it is our policy not to discriminate against qualified individuals with disabilities </w:t>
      </w:r>
      <w:r w:rsidR="00DB6B47" w:rsidRPr="00F64027">
        <w:rPr>
          <w:rFonts w:cs="Arial"/>
          <w:szCs w:val="22"/>
        </w:rPr>
        <w:t>regarding</w:t>
      </w:r>
      <w:r w:rsidRPr="00F64027">
        <w:rPr>
          <w:rFonts w:cs="Arial"/>
          <w:szCs w:val="22"/>
        </w:rPr>
        <w:t xml:space="preserve"> application procedures, hiring, advancement, discharge, compensation, training or other terms, conditions and privileges of employment. </w:t>
      </w:r>
    </w:p>
    <w:p w14:paraId="0C1F5B12" w14:textId="77777777" w:rsidR="00482497" w:rsidRPr="00F64027" w:rsidRDefault="00482497" w:rsidP="00F64027">
      <w:pPr>
        <w:rPr>
          <w:rFonts w:cs="Arial"/>
          <w:szCs w:val="22"/>
        </w:rPr>
      </w:pPr>
    </w:p>
    <w:p w14:paraId="6DDA6EA3" w14:textId="6791194A" w:rsidR="00BD0ABB" w:rsidRPr="00DB6B47" w:rsidRDefault="00482497" w:rsidP="00F64027">
      <w:pPr>
        <w:rPr>
          <w:rFonts w:cs="Arial"/>
          <w:szCs w:val="22"/>
        </w:rPr>
      </w:pPr>
      <w:r w:rsidRPr="00F64027">
        <w:rPr>
          <w:rFonts w:cs="Arial"/>
          <w:szCs w:val="22"/>
        </w:rPr>
        <w:t>The Town will reasonably accommodate qualified individuals with a disability so that they can perform the essential functions of a job unless doing so causes a direct threat to these individuals or others in the workplace and the threat cannot be eliminated by reasonable accommodation and/or if the accommodation creates an undue hardship to the Town.</w:t>
      </w:r>
    </w:p>
    <w:p w14:paraId="173BAF64" w14:textId="77777777" w:rsidR="00BD0ABB" w:rsidRPr="00F64027" w:rsidRDefault="00BD0ABB" w:rsidP="00F64027">
      <w:pPr>
        <w:rPr>
          <w:rFonts w:cs="Arial"/>
          <w:i/>
          <w:szCs w:val="22"/>
        </w:rPr>
      </w:pPr>
    </w:p>
    <w:p w14:paraId="739378D8" w14:textId="77777777" w:rsidR="00BD0ABB" w:rsidRPr="00F64027" w:rsidRDefault="00BD0ABB" w:rsidP="00F64027">
      <w:pPr>
        <w:rPr>
          <w:rFonts w:cs="Arial"/>
          <w:i/>
          <w:szCs w:val="22"/>
        </w:rPr>
      </w:pPr>
    </w:p>
    <w:p w14:paraId="5B75C78F" w14:textId="77777777" w:rsidR="00BD0ABB" w:rsidRPr="00F64027" w:rsidRDefault="00BD0ABB" w:rsidP="00F64027">
      <w:pPr>
        <w:rPr>
          <w:rFonts w:cs="Arial"/>
          <w:i/>
          <w:szCs w:val="22"/>
        </w:rPr>
      </w:pPr>
    </w:p>
    <w:p w14:paraId="4CCEBB8D" w14:textId="77777777" w:rsidR="00BD0ABB" w:rsidRPr="00F64027" w:rsidRDefault="00BD0ABB" w:rsidP="00F64027">
      <w:pPr>
        <w:rPr>
          <w:rFonts w:cs="Arial"/>
          <w:i/>
          <w:szCs w:val="22"/>
        </w:rPr>
      </w:pPr>
    </w:p>
    <w:p w14:paraId="7417C458" w14:textId="77777777" w:rsidR="00BD0ABB" w:rsidRPr="00F64027" w:rsidRDefault="00BD0ABB" w:rsidP="00F64027">
      <w:pPr>
        <w:rPr>
          <w:rFonts w:cs="Arial"/>
          <w:i/>
          <w:szCs w:val="22"/>
        </w:rPr>
      </w:pPr>
    </w:p>
    <w:p w14:paraId="4524FCF5" w14:textId="77777777" w:rsidR="00BD0ABB" w:rsidRPr="00F64027" w:rsidRDefault="00BD0ABB" w:rsidP="00F64027">
      <w:pPr>
        <w:rPr>
          <w:rFonts w:cs="Arial"/>
          <w:i/>
          <w:szCs w:val="22"/>
        </w:rPr>
      </w:pPr>
    </w:p>
    <w:p w14:paraId="70E9DB90" w14:textId="77777777" w:rsidR="00BD0ABB" w:rsidRPr="00F64027" w:rsidRDefault="00BD0ABB" w:rsidP="00F64027">
      <w:pPr>
        <w:rPr>
          <w:rFonts w:cs="Arial"/>
          <w:i/>
          <w:szCs w:val="22"/>
        </w:rPr>
      </w:pPr>
    </w:p>
    <w:p w14:paraId="4C7B6AB2" w14:textId="77777777" w:rsidR="00BD0ABB" w:rsidRPr="00F64027" w:rsidRDefault="00BD0ABB" w:rsidP="00F64027">
      <w:pPr>
        <w:rPr>
          <w:rFonts w:cs="Arial"/>
          <w:i/>
          <w:szCs w:val="22"/>
        </w:rPr>
      </w:pPr>
    </w:p>
    <w:p w14:paraId="5229EAE2" w14:textId="77777777" w:rsidR="00EA4315" w:rsidRDefault="00EA4315" w:rsidP="00F64027">
      <w:pPr>
        <w:rPr>
          <w:rFonts w:cs="Arial"/>
          <w:b/>
          <w:bCs/>
          <w:iCs/>
          <w:szCs w:val="22"/>
        </w:rPr>
      </w:pPr>
    </w:p>
    <w:p w14:paraId="196DEF41" w14:textId="77777777" w:rsidR="00D6261E" w:rsidRDefault="00D6261E">
      <w:pPr>
        <w:spacing w:after="200" w:line="276" w:lineRule="auto"/>
        <w:rPr>
          <w:rFonts w:cs="Arial"/>
          <w:b/>
          <w:bCs/>
          <w:iCs/>
          <w:szCs w:val="22"/>
          <w:u w:val="single"/>
        </w:rPr>
      </w:pPr>
      <w:r>
        <w:rPr>
          <w:rFonts w:cs="Arial"/>
          <w:b/>
          <w:bCs/>
          <w:iCs/>
          <w:szCs w:val="22"/>
          <w:u w:val="single"/>
        </w:rPr>
        <w:br w:type="page"/>
      </w:r>
    </w:p>
    <w:p w14:paraId="389CEAE2" w14:textId="7888212F" w:rsidR="007565F2" w:rsidRPr="00EA4315" w:rsidRDefault="007565F2" w:rsidP="00FD3023">
      <w:pPr>
        <w:pStyle w:val="Heading1"/>
        <w:jc w:val="center"/>
      </w:pPr>
      <w:bookmarkStart w:id="83" w:name="_Toc206684526"/>
      <w:r w:rsidRPr="00EA4315">
        <w:lastRenderedPageBreak/>
        <w:t>ZERO TOLERANCE POLICY ON WORKPLACE VIOLENCE</w:t>
      </w:r>
      <w:bookmarkEnd w:id="83"/>
    </w:p>
    <w:p w14:paraId="76EBB358" w14:textId="77777777" w:rsidR="007565F2" w:rsidRPr="00F64027" w:rsidRDefault="007565F2" w:rsidP="00F64027">
      <w:pPr>
        <w:rPr>
          <w:rFonts w:cs="Arial"/>
          <w:iCs/>
          <w:szCs w:val="22"/>
        </w:rPr>
      </w:pPr>
    </w:p>
    <w:p w14:paraId="44CB11DE" w14:textId="77777777" w:rsidR="007565F2" w:rsidRPr="00EA4315" w:rsidRDefault="007565F2" w:rsidP="00F64027">
      <w:pPr>
        <w:rPr>
          <w:rFonts w:cs="Arial"/>
          <w:b/>
          <w:bCs/>
          <w:iCs/>
          <w:szCs w:val="22"/>
        </w:rPr>
      </w:pPr>
      <w:r w:rsidRPr="00EA4315">
        <w:rPr>
          <w:rFonts w:cs="Arial"/>
          <w:b/>
          <w:bCs/>
          <w:iCs/>
          <w:szCs w:val="22"/>
        </w:rPr>
        <w:t>PURPOSE</w:t>
      </w:r>
    </w:p>
    <w:p w14:paraId="3D795335" w14:textId="77777777" w:rsidR="007565F2" w:rsidRPr="00F64027" w:rsidRDefault="007565F2" w:rsidP="00F64027">
      <w:pPr>
        <w:rPr>
          <w:rFonts w:cs="Arial"/>
          <w:iCs/>
          <w:szCs w:val="22"/>
        </w:rPr>
      </w:pPr>
    </w:p>
    <w:p w14:paraId="7279DEC2" w14:textId="657564CF" w:rsidR="007565F2" w:rsidRPr="00F64027" w:rsidRDefault="007565F2" w:rsidP="00F64027">
      <w:pPr>
        <w:pStyle w:val="BodyText"/>
        <w:jc w:val="left"/>
        <w:rPr>
          <w:rFonts w:cs="Arial"/>
          <w:iCs/>
          <w:szCs w:val="22"/>
        </w:rPr>
      </w:pPr>
      <w:r w:rsidRPr="00F64027">
        <w:rPr>
          <w:rFonts w:cs="Arial"/>
          <w:iCs/>
          <w:szCs w:val="22"/>
        </w:rPr>
        <w:t xml:space="preserve">It is the intent of the Town of Granby to maintain a </w:t>
      </w:r>
      <w:r w:rsidR="00111649" w:rsidRPr="00F64027">
        <w:rPr>
          <w:rFonts w:cs="Arial"/>
          <w:iCs/>
          <w:szCs w:val="22"/>
        </w:rPr>
        <w:t>zero-tolerance</w:t>
      </w:r>
      <w:r w:rsidRPr="00F64027">
        <w:rPr>
          <w:rFonts w:cs="Arial"/>
          <w:iCs/>
          <w:szCs w:val="22"/>
        </w:rPr>
        <w:t xml:space="preserve"> policy toward workplace violence, or the threat of violence, by any of its employees, customers, the </w:t>
      </w:r>
      <w:r w:rsidR="00111649" w:rsidRPr="00F64027">
        <w:rPr>
          <w:rFonts w:cs="Arial"/>
          <w:iCs/>
          <w:szCs w:val="22"/>
        </w:rPr>
        <w:t>public</w:t>
      </w:r>
      <w:r w:rsidRPr="00F64027">
        <w:rPr>
          <w:rFonts w:cs="Arial"/>
          <w:iCs/>
          <w:szCs w:val="22"/>
        </w:rPr>
        <w:t xml:space="preserve">, and/or anyone who conducts business within the Town. </w:t>
      </w:r>
    </w:p>
    <w:p w14:paraId="4863B5C2" w14:textId="77777777" w:rsidR="007565F2" w:rsidRPr="00F64027" w:rsidRDefault="007565F2" w:rsidP="00F64027">
      <w:pPr>
        <w:rPr>
          <w:rFonts w:cs="Arial"/>
          <w:iCs/>
          <w:szCs w:val="22"/>
        </w:rPr>
      </w:pPr>
    </w:p>
    <w:p w14:paraId="3440A1ED" w14:textId="77777777" w:rsidR="007565F2" w:rsidRPr="00EA4315" w:rsidRDefault="007565F2" w:rsidP="00F64027">
      <w:pPr>
        <w:rPr>
          <w:rFonts w:cs="Arial"/>
          <w:b/>
          <w:bCs/>
          <w:iCs/>
          <w:szCs w:val="22"/>
        </w:rPr>
      </w:pPr>
      <w:r w:rsidRPr="00EA4315">
        <w:rPr>
          <w:rFonts w:cs="Arial"/>
          <w:b/>
          <w:bCs/>
          <w:iCs/>
          <w:szCs w:val="22"/>
        </w:rPr>
        <w:t>PROHIBITED CONDUCT</w:t>
      </w:r>
    </w:p>
    <w:p w14:paraId="2E90E1C2" w14:textId="77777777" w:rsidR="007565F2" w:rsidRPr="00F64027" w:rsidRDefault="007565F2" w:rsidP="00F64027">
      <w:pPr>
        <w:rPr>
          <w:rFonts w:cs="Arial"/>
          <w:iCs/>
          <w:szCs w:val="22"/>
        </w:rPr>
      </w:pPr>
    </w:p>
    <w:p w14:paraId="07318F18" w14:textId="77777777" w:rsidR="007565F2" w:rsidRPr="00F64027" w:rsidRDefault="007565F2" w:rsidP="00F64027">
      <w:pPr>
        <w:rPr>
          <w:rFonts w:cs="Arial"/>
          <w:iCs/>
          <w:szCs w:val="22"/>
        </w:rPr>
      </w:pPr>
      <w:r w:rsidRPr="00F64027">
        <w:rPr>
          <w:rFonts w:cs="Arial"/>
          <w:iCs/>
          <w:szCs w:val="22"/>
        </w:rPr>
        <w:t xml:space="preserve">The Town of Granby does not tolerate any type of workplace violence committed by or against employees.  Employees are prohibited from making threats or engaging in violent activities. </w:t>
      </w:r>
    </w:p>
    <w:p w14:paraId="134B475D" w14:textId="77777777" w:rsidR="007565F2" w:rsidRPr="00F64027" w:rsidRDefault="007565F2" w:rsidP="00F64027">
      <w:pPr>
        <w:rPr>
          <w:rFonts w:cs="Arial"/>
          <w:iCs/>
          <w:szCs w:val="22"/>
        </w:rPr>
      </w:pPr>
    </w:p>
    <w:p w14:paraId="49FD84BD" w14:textId="77777777" w:rsidR="007565F2" w:rsidRPr="00F64027" w:rsidRDefault="007565F2" w:rsidP="00F64027">
      <w:pPr>
        <w:rPr>
          <w:rFonts w:cs="Arial"/>
          <w:iCs/>
          <w:szCs w:val="22"/>
        </w:rPr>
      </w:pPr>
      <w:r w:rsidRPr="00F64027">
        <w:rPr>
          <w:rFonts w:cs="Arial"/>
          <w:iCs/>
          <w:szCs w:val="22"/>
        </w:rPr>
        <w:t>This list of behaviors, while not inclusive, provides examples of conduct that is prohibited.</w:t>
      </w:r>
    </w:p>
    <w:p w14:paraId="1DDA2B37" w14:textId="77777777" w:rsidR="007565F2" w:rsidRPr="00F64027" w:rsidRDefault="007565F2" w:rsidP="00F64027">
      <w:pPr>
        <w:rPr>
          <w:rFonts w:cs="Arial"/>
          <w:iCs/>
          <w:szCs w:val="22"/>
        </w:rPr>
      </w:pPr>
    </w:p>
    <w:p w14:paraId="55B8ADAD" w14:textId="6F008251" w:rsidR="007565F2" w:rsidRPr="00F64027" w:rsidRDefault="007565F2" w:rsidP="00F64027">
      <w:pPr>
        <w:numPr>
          <w:ilvl w:val="0"/>
          <w:numId w:val="1"/>
        </w:numPr>
        <w:rPr>
          <w:rFonts w:cs="Arial"/>
          <w:iCs/>
          <w:szCs w:val="22"/>
        </w:rPr>
      </w:pPr>
      <w:r w:rsidRPr="00F64027">
        <w:rPr>
          <w:rFonts w:cs="Arial"/>
          <w:iCs/>
          <w:szCs w:val="22"/>
        </w:rPr>
        <w:t xml:space="preserve">Causing physical injury to another </w:t>
      </w:r>
      <w:r w:rsidR="00111649" w:rsidRPr="00F64027">
        <w:rPr>
          <w:rFonts w:cs="Arial"/>
          <w:iCs/>
          <w:szCs w:val="22"/>
        </w:rPr>
        <w:t>person.</w:t>
      </w:r>
    </w:p>
    <w:p w14:paraId="28EBB7BE" w14:textId="32464D58" w:rsidR="007565F2" w:rsidRPr="00F64027" w:rsidRDefault="007565F2" w:rsidP="00F64027">
      <w:pPr>
        <w:numPr>
          <w:ilvl w:val="0"/>
          <w:numId w:val="1"/>
        </w:numPr>
        <w:rPr>
          <w:rFonts w:cs="Arial"/>
          <w:iCs/>
          <w:szCs w:val="22"/>
        </w:rPr>
      </w:pPr>
      <w:r w:rsidRPr="00F64027">
        <w:rPr>
          <w:rFonts w:cs="Arial"/>
          <w:iCs/>
          <w:szCs w:val="22"/>
        </w:rPr>
        <w:t xml:space="preserve">Making threatening </w:t>
      </w:r>
      <w:r w:rsidR="00111649" w:rsidRPr="00F64027">
        <w:rPr>
          <w:rFonts w:cs="Arial"/>
          <w:iCs/>
          <w:szCs w:val="22"/>
        </w:rPr>
        <w:t>remarks.</w:t>
      </w:r>
    </w:p>
    <w:p w14:paraId="75F4AB18" w14:textId="1F7670C0" w:rsidR="007565F2" w:rsidRPr="00F64027" w:rsidRDefault="007565F2" w:rsidP="00F64027">
      <w:pPr>
        <w:numPr>
          <w:ilvl w:val="0"/>
          <w:numId w:val="1"/>
        </w:numPr>
        <w:rPr>
          <w:rFonts w:cs="Arial"/>
          <w:iCs/>
          <w:szCs w:val="22"/>
        </w:rPr>
      </w:pPr>
      <w:r w:rsidRPr="00F64027">
        <w:rPr>
          <w:rFonts w:cs="Arial"/>
          <w:iCs/>
          <w:szCs w:val="22"/>
        </w:rPr>
        <w:t xml:space="preserve">Aggressive or hostile behavior that creates a reasonable fear of injury to another person or subjects another individual to emotional </w:t>
      </w:r>
      <w:r w:rsidR="00111649" w:rsidRPr="00F64027">
        <w:rPr>
          <w:rFonts w:cs="Arial"/>
          <w:iCs/>
          <w:szCs w:val="22"/>
        </w:rPr>
        <w:t>distress.</w:t>
      </w:r>
    </w:p>
    <w:p w14:paraId="4654A4F7" w14:textId="5AD50DAC" w:rsidR="007565F2" w:rsidRPr="00F64027" w:rsidRDefault="007565F2" w:rsidP="00F64027">
      <w:pPr>
        <w:numPr>
          <w:ilvl w:val="0"/>
          <w:numId w:val="1"/>
        </w:numPr>
        <w:rPr>
          <w:rFonts w:cs="Arial"/>
          <w:iCs/>
          <w:szCs w:val="22"/>
        </w:rPr>
      </w:pPr>
      <w:r w:rsidRPr="00F64027">
        <w:rPr>
          <w:rFonts w:cs="Arial"/>
          <w:iCs/>
          <w:szCs w:val="22"/>
        </w:rPr>
        <w:t xml:space="preserve">Intentionally damaging Town of Granby property or the property of another </w:t>
      </w:r>
      <w:r w:rsidR="00111649" w:rsidRPr="00F64027">
        <w:rPr>
          <w:rFonts w:cs="Arial"/>
          <w:iCs/>
          <w:szCs w:val="22"/>
        </w:rPr>
        <w:t>employee.</w:t>
      </w:r>
    </w:p>
    <w:p w14:paraId="38496B47" w14:textId="39733003" w:rsidR="007565F2" w:rsidRPr="00F64027" w:rsidRDefault="007565F2" w:rsidP="00F64027">
      <w:pPr>
        <w:numPr>
          <w:ilvl w:val="0"/>
          <w:numId w:val="1"/>
        </w:numPr>
        <w:rPr>
          <w:rFonts w:cs="Arial"/>
          <w:b/>
          <w:bCs/>
          <w:iCs/>
          <w:szCs w:val="22"/>
        </w:rPr>
      </w:pPr>
      <w:r w:rsidRPr="00F64027">
        <w:rPr>
          <w:rFonts w:cs="Arial"/>
          <w:iCs/>
          <w:szCs w:val="22"/>
        </w:rPr>
        <w:t xml:space="preserve">Possession of a weapon while on Town property or while on Town business </w:t>
      </w:r>
      <w:r w:rsidRPr="00D6261E">
        <w:rPr>
          <w:rFonts w:cs="Arial"/>
          <w:iCs/>
          <w:szCs w:val="22"/>
        </w:rPr>
        <w:t>(except for sworn police personnel)</w:t>
      </w:r>
      <w:r w:rsidR="00D6261E">
        <w:rPr>
          <w:rFonts w:cs="Arial"/>
          <w:b/>
          <w:bCs/>
          <w:iCs/>
          <w:szCs w:val="22"/>
        </w:rPr>
        <w:t>.</w:t>
      </w:r>
    </w:p>
    <w:p w14:paraId="73A54A92" w14:textId="77777777" w:rsidR="007565F2" w:rsidRPr="00F64027" w:rsidRDefault="007565F2" w:rsidP="00F64027">
      <w:pPr>
        <w:numPr>
          <w:ilvl w:val="0"/>
          <w:numId w:val="1"/>
        </w:numPr>
        <w:rPr>
          <w:rFonts w:cs="Arial"/>
          <w:iCs/>
          <w:szCs w:val="22"/>
        </w:rPr>
      </w:pPr>
      <w:r w:rsidRPr="00F64027">
        <w:rPr>
          <w:rFonts w:cs="Arial"/>
          <w:iCs/>
          <w:szCs w:val="22"/>
        </w:rPr>
        <w:t>Committing acts motivated by or related to harassment or domestic violence.</w:t>
      </w:r>
    </w:p>
    <w:p w14:paraId="272AC3B1" w14:textId="77777777" w:rsidR="007565F2" w:rsidRPr="00F64027" w:rsidRDefault="007565F2" w:rsidP="00F64027">
      <w:pPr>
        <w:rPr>
          <w:rFonts w:cs="Arial"/>
          <w:iCs/>
          <w:szCs w:val="22"/>
        </w:rPr>
      </w:pPr>
    </w:p>
    <w:p w14:paraId="2EA2327F" w14:textId="77777777" w:rsidR="007565F2" w:rsidRPr="00EA4315" w:rsidRDefault="007565F2" w:rsidP="00F64027">
      <w:pPr>
        <w:rPr>
          <w:rFonts w:cs="Arial"/>
          <w:b/>
          <w:bCs/>
          <w:iCs/>
          <w:szCs w:val="22"/>
        </w:rPr>
      </w:pPr>
      <w:r w:rsidRPr="00EA4315">
        <w:rPr>
          <w:rFonts w:cs="Arial"/>
          <w:b/>
          <w:bCs/>
          <w:iCs/>
          <w:szCs w:val="22"/>
        </w:rPr>
        <w:t>DEFINITIONS</w:t>
      </w:r>
    </w:p>
    <w:p w14:paraId="1F77F9C5" w14:textId="77777777" w:rsidR="007565F2" w:rsidRPr="00F64027" w:rsidRDefault="007565F2" w:rsidP="00F64027">
      <w:pPr>
        <w:rPr>
          <w:rFonts w:cs="Arial"/>
          <w:iCs/>
          <w:szCs w:val="22"/>
        </w:rPr>
      </w:pPr>
    </w:p>
    <w:p w14:paraId="58B5C6EB" w14:textId="77777777" w:rsidR="007565F2" w:rsidRPr="00F64027" w:rsidRDefault="007565F2" w:rsidP="00F64027">
      <w:pPr>
        <w:rPr>
          <w:rFonts w:cs="Arial"/>
          <w:iCs/>
          <w:szCs w:val="22"/>
        </w:rPr>
      </w:pPr>
      <w:r w:rsidRPr="00F64027">
        <w:rPr>
          <w:rFonts w:cs="Arial"/>
          <w:iCs/>
          <w:szCs w:val="22"/>
        </w:rPr>
        <w:t>Zero Tolerance: Any alleged violation should be reported as outlined and will be investigated and appropriate action will be taken as expeditiously as possible.</w:t>
      </w:r>
    </w:p>
    <w:p w14:paraId="509D02BB" w14:textId="77777777" w:rsidR="007565F2" w:rsidRPr="00F64027" w:rsidRDefault="007565F2" w:rsidP="00F64027">
      <w:pPr>
        <w:rPr>
          <w:rFonts w:cs="Arial"/>
          <w:iCs/>
          <w:szCs w:val="22"/>
        </w:rPr>
      </w:pPr>
    </w:p>
    <w:p w14:paraId="327EA636" w14:textId="77777777" w:rsidR="007565F2" w:rsidRPr="00F64027" w:rsidRDefault="007565F2" w:rsidP="00F64027">
      <w:pPr>
        <w:rPr>
          <w:rFonts w:cs="Arial"/>
          <w:iCs/>
          <w:szCs w:val="22"/>
        </w:rPr>
      </w:pPr>
      <w:r w:rsidRPr="00F64027">
        <w:rPr>
          <w:rFonts w:cs="Arial"/>
          <w:iCs/>
          <w:szCs w:val="22"/>
        </w:rPr>
        <w:t>Physical/Verbal Attacks: This includes such acts as shoving, pushing, or hitting, or any other aggressive or unsolicited and unwanted contact occurring between two parties.  Physical attacks often involve breaking criminal laws.</w:t>
      </w:r>
    </w:p>
    <w:p w14:paraId="3FBB3D22" w14:textId="77777777" w:rsidR="007565F2" w:rsidRPr="00F64027" w:rsidRDefault="007565F2" w:rsidP="00F64027">
      <w:pPr>
        <w:rPr>
          <w:rFonts w:cs="Arial"/>
          <w:iCs/>
          <w:szCs w:val="22"/>
        </w:rPr>
      </w:pPr>
    </w:p>
    <w:p w14:paraId="0D252130" w14:textId="3D92E2DE" w:rsidR="007565F2" w:rsidRPr="00F64027" w:rsidRDefault="007565F2" w:rsidP="00F64027">
      <w:pPr>
        <w:rPr>
          <w:rFonts w:cs="Arial"/>
          <w:iCs/>
          <w:szCs w:val="22"/>
        </w:rPr>
      </w:pPr>
      <w:r w:rsidRPr="00F64027">
        <w:rPr>
          <w:rFonts w:cs="Arial"/>
          <w:iCs/>
          <w:szCs w:val="22"/>
        </w:rPr>
        <w:t>Threats:  A threat involves the statements or suggestions of a possible physical attack and must be taken seriously.  Example</w:t>
      </w:r>
      <w:r w:rsidR="00456777" w:rsidRPr="00F64027">
        <w:rPr>
          <w:rFonts w:cs="Arial"/>
          <w:iCs/>
          <w:szCs w:val="22"/>
        </w:rPr>
        <w:t>: “</w:t>
      </w:r>
      <w:r w:rsidRPr="00F64027">
        <w:rPr>
          <w:rFonts w:cs="Arial"/>
          <w:iCs/>
          <w:szCs w:val="22"/>
        </w:rPr>
        <w:t>If you make that decision, I will have to hurt you.” Threats are significant because they may precede actual acts of violence.</w:t>
      </w:r>
    </w:p>
    <w:p w14:paraId="6476EE20" w14:textId="77777777" w:rsidR="007565F2" w:rsidRPr="00F64027" w:rsidRDefault="007565F2" w:rsidP="00F64027">
      <w:pPr>
        <w:rPr>
          <w:rFonts w:cs="Arial"/>
          <w:iCs/>
          <w:szCs w:val="22"/>
        </w:rPr>
      </w:pPr>
    </w:p>
    <w:p w14:paraId="419A2A9A" w14:textId="77777777" w:rsidR="007565F2" w:rsidRPr="00F64027" w:rsidRDefault="007565F2" w:rsidP="00F64027">
      <w:pPr>
        <w:rPr>
          <w:rFonts w:cs="Arial"/>
          <w:iCs/>
          <w:szCs w:val="22"/>
        </w:rPr>
      </w:pPr>
      <w:r w:rsidRPr="00F64027">
        <w:rPr>
          <w:rFonts w:cs="Arial"/>
          <w:iCs/>
          <w:szCs w:val="22"/>
        </w:rPr>
        <w:t xml:space="preserve">Harassment:  Involves unwarranted verbal or physical conduct which threatens, intimidates, pesters, annoys, or insults another person, where such conduct has the purpose of creating an offensive, intimidating, degrading, or hostile environment, or interferes with a person’s work performance. </w:t>
      </w:r>
    </w:p>
    <w:p w14:paraId="29B1BBA0" w14:textId="77777777" w:rsidR="00EA4315" w:rsidRDefault="00EA4315" w:rsidP="00F64027">
      <w:pPr>
        <w:rPr>
          <w:rFonts w:cs="Arial"/>
          <w:iCs/>
          <w:szCs w:val="22"/>
        </w:rPr>
      </w:pPr>
    </w:p>
    <w:p w14:paraId="638B7CEC" w14:textId="77777777" w:rsidR="00EA4315" w:rsidRDefault="00EA4315" w:rsidP="00F64027">
      <w:pPr>
        <w:rPr>
          <w:rFonts w:cs="Arial"/>
          <w:iCs/>
          <w:szCs w:val="22"/>
        </w:rPr>
      </w:pPr>
    </w:p>
    <w:p w14:paraId="4F7BBB0D" w14:textId="77777777" w:rsidR="00EA4315" w:rsidRDefault="00EA4315" w:rsidP="00F64027">
      <w:pPr>
        <w:rPr>
          <w:rFonts w:cs="Arial"/>
          <w:iCs/>
          <w:szCs w:val="22"/>
        </w:rPr>
      </w:pPr>
    </w:p>
    <w:p w14:paraId="67AED89A" w14:textId="77777777" w:rsidR="00EA4315" w:rsidRDefault="00EA4315" w:rsidP="00F64027">
      <w:pPr>
        <w:rPr>
          <w:rFonts w:cs="Arial"/>
          <w:iCs/>
          <w:szCs w:val="22"/>
        </w:rPr>
      </w:pPr>
    </w:p>
    <w:p w14:paraId="61369930" w14:textId="58C3B976" w:rsidR="007565F2" w:rsidRPr="00EA4315" w:rsidRDefault="007565F2" w:rsidP="00F64027">
      <w:pPr>
        <w:rPr>
          <w:rFonts w:cs="Arial"/>
          <w:b/>
          <w:bCs/>
          <w:iCs/>
          <w:szCs w:val="22"/>
        </w:rPr>
      </w:pPr>
      <w:r w:rsidRPr="00EA4315">
        <w:rPr>
          <w:rFonts w:cs="Arial"/>
          <w:b/>
          <w:bCs/>
          <w:iCs/>
          <w:szCs w:val="22"/>
        </w:rPr>
        <w:t>REPORTING VIOLATIONS</w:t>
      </w:r>
    </w:p>
    <w:p w14:paraId="069FB423" w14:textId="77777777" w:rsidR="007565F2" w:rsidRPr="00F64027" w:rsidRDefault="007565F2" w:rsidP="00F64027">
      <w:pPr>
        <w:rPr>
          <w:rFonts w:cs="Arial"/>
          <w:iCs/>
          <w:szCs w:val="22"/>
        </w:rPr>
      </w:pPr>
    </w:p>
    <w:p w14:paraId="37CE5332" w14:textId="77777777" w:rsidR="007565F2" w:rsidRPr="00F64027" w:rsidRDefault="007565F2" w:rsidP="00F64027">
      <w:pPr>
        <w:rPr>
          <w:rFonts w:cs="Arial"/>
          <w:iCs/>
          <w:szCs w:val="22"/>
        </w:rPr>
      </w:pPr>
      <w:r w:rsidRPr="00F64027">
        <w:rPr>
          <w:rFonts w:cs="Arial"/>
          <w:iCs/>
          <w:szCs w:val="22"/>
        </w:rPr>
        <w:t>Any employee who becomes aware of another employee or person violating the Town of Granby’s Workplace Violence Policy has a duty and an obligation to properly report such violations by one or more of the following methods:</w:t>
      </w:r>
    </w:p>
    <w:p w14:paraId="015A6CA6" w14:textId="77777777" w:rsidR="007565F2" w:rsidRPr="00F64027" w:rsidRDefault="007565F2" w:rsidP="00F64027">
      <w:pPr>
        <w:rPr>
          <w:rFonts w:cs="Arial"/>
          <w:iCs/>
          <w:szCs w:val="22"/>
        </w:rPr>
      </w:pPr>
      <w:r w:rsidRPr="00F64027">
        <w:rPr>
          <w:rFonts w:cs="Arial"/>
          <w:iCs/>
          <w:szCs w:val="22"/>
        </w:rPr>
        <w:tab/>
      </w:r>
    </w:p>
    <w:p w14:paraId="0506DAB9" w14:textId="071A04C7" w:rsidR="007565F2" w:rsidRPr="00F64027" w:rsidRDefault="007565F2" w:rsidP="00F64027">
      <w:pPr>
        <w:rPr>
          <w:rFonts w:cs="Arial"/>
          <w:iCs/>
          <w:szCs w:val="22"/>
        </w:rPr>
      </w:pPr>
      <w:r w:rsidRPr="00F64027">
        <w:rPr>
          <w:rFonts w:cs="Arial"/>
          <w:iCs/>
          <w:szCs w:val="22"/>
        </w:rPr>
        <w:t xml:space="preserve">Call 911 if you believe there is an IMMEDIATE </w:t>
      </w:r>
      <w:r w:rsidR="00111649" w:rsidRPr="00F64027">
        <w:rPr>
          <w:rFonts w:cs="Arial"/>
          <w:iCs/>
          <w:szCs w:val="22"/>
        </w:rPr>
        <w:t>EMERGENCY.</w:t>
      </w:r>
    </w:p>
    <w:p w14:paraId="7301AA72" w14:textId="102010B2" w:rsidR="007565F2" w:rsidRPr="00F64027" w:rsidRDefault="007565F2" w:rsidP="009D45B6">
      <w:pPr>
        <w:rPr>
          <w:rFonts w:cs="Arial"/>
          <w:iCs/>
          <w:szCs w:val="22"/>
        </w:rPr>
      </w:pPr>
      <w:r w:rsidRPr="00F64027">
        <w:rPr>
          <w:rFonts w:cs="Arial"/>
          <w:iCs/>
          <w:szCs w:val="22"/>
        </w:rPr>
        <w:t xml:space="preserve">During an emergency involving violence, the first action is to call 911 and report as many details as possible so appropriate emergency response units can be </w:t>
      </w:r>
      <w:r w:rsidR="00111649" w:rsidRPr="00F64027">
        <w:rPr>
          <w:rFonts w:cs="Arial"/>
          <w:iCs/>
          <w:szCs w:val="22"/>
        </w:rPr>
        <w:t>dispatched.</w:t>
      </w:r>
    </w:p>
    <w:p w14:paraId="21F4C871" w14:textId="77777777" w:rsidR="007565F2" w:rsidRPr="00F64027" w:rsidRDefault="007565F2" w:rsidP="00F64027">
      <w:pPr>
        <w:ind w:left="720"/>
        <w:rPr>
          <w:rFonts w:cs="Arial"/>
          <w:iCs/>
          <w:szCs w:val="22"/>
        </w:rPr>
      </w:pPr>
    </w:p>
    <w:p w14:paraId="46BA565D" w14:textId="77777777" w:rsidR="007565F2" w:rsidRPr="00F64027" w:rsidRDefault="007565F2" w:rsidP="00F64027">
      <w:pPr>
        <w:rPr>
          <w:rFonts w:cs="Arial"/>
          <w:iCs/>
          <w:szCs w:val="22"/>
        </w:rPr>
      </w:pPr>
      <w:r w:rsidRPr="00F64027">
        <w:rPr>
          <w:rFonts w:cs="Arial"/>
          <w:iCs/>
          <w:szCs w:val="22"/>
        </w:rPr>
        <w:t xml:space="preserve">Notify your immediate supervisor at once; OR, </w:t>
      </w:r>
    </w:p>
    <w:p w14:paraId="75901A47" w14:textId="77777777" w:rsidR="007565F2" w:rsidRPr="00F64027" w:rsidRDefault="007565F2" w:rsidP="00F64027">
      <w:pPr>
        <w:rPr>
          <w:rFonts w:cs="Arial"/>
          <w:iCs/>
          <w:szCs w:val="22"/>
        </w:rPr>
      </w:pPr>
    </w:p>
    <w:p w14:paraId="344D1699" w14:textId="705F2EC8" w:rsidR="007565F2" w:rsidRPr="00F64027" w:rsidRDefault="007565F2" w:rsidP="00F64027">
      <w:pPr>
        <w:rPr>
          <w:rFonts w:cs="Arial"/>
          <w:iCs/>
          <w:szCs w:val="22"/>
        </w:rPr>
      </w:pPr>
      <w:r w:rsidRPr="00F64027">
        <w:rPr>
          <w:rFonts w:cs="Arial"/>
          <w:iCs/>
          <w:szCs w:val="22"/>
        </w:rPr>
        <w:t xml:space="preserve">Contact the Town Manager or </w:t>
      </w:r>
      <w:r w:rsidR="003E2365">
        <w:rPr>
          <w:rFonts w:cs="Arial"/>
          <w:iCs/>
          <w:szCs w:val="22"/>
        </w:rPr>
        <w:t>their</w:t>
      </w:r>
      <w:r w:rsidRPr="00F64027">
        <w:rPr>
          <w:rFonts w:cs="Arial"/>
          <w:iCs/>
          <w:szCs w:val="22"/>
        </w:rPr>
        <w:t xml:space="preserve"> designated staff person. </w:t>
      </w:r>
    </w:p>
    <w:p w14:paraId="0C68A85A" w14:textId="77777777" w:rsidR="007565F2" w:rsidRPr="00F64027" w:rsidRDefault="007565F2" w:rsidP="00F64027">
      <w:pPr>
        <w:rPr>
          <w:rFonts w:cs="Arial"/>
          <w:iCs/>
          <w:szCs w:val="22"/>
        </w:rPr>
      </w:pPr>
    </w:p>
    <w:p w14:paraId="260F4416" w14:textId="66D6AD20" w:rsidR="007565F2" w:rsidRPr="00F64027" w:rsidRDefault="007565F2" w:rsidP="00F64027">
      <w:pPr>
        <w:pStyle w:val="BodyText"/>
        <w:jc w:val="left"/>
        <w:rPr>
          <w:rFonts w:cs="Arial"/>
          <w:iCs/>
          <w:szCs w:val="22"/>
        </w:rPr>
      </w:pPr>
      <w:r w:rsidRPr="00F64027">
        <w:rPr>
          <w:rFonts w:cs="Arial"/>
          <w:iCs/>
          <w:szCs w:val="22"/>
        </w:rPr>
        <w:t xml:space="preserve">Reports can be made </w:t>
      </w:r>
      <w:r w:rsidR="00111649" w:rsidRPr="00F64027">
        <w:rPr>
          <w:rFonts w:cs="Arial"/>
          <w:iCs/>
          <w:szCs w:val="22"/>
        </w:rPr>
        <w:t>anonymously,</w:t>
      </w:r>
      <w:r w:rsidRPr="00F64027">
        <w:rPr>
          <w:rFonts w:cs="Arial"/>
          <w:iCs/>
          <w:szCs w:val="22"/>
        </w:rPr>
        <w:t xml:space="preserve"> and all reported incidents will be investigated.  All parties involved in a situation will be counseled and the results of the investigation will be discussed with them.</w:t>
      </w:r>
    </w:p>
    <w:p w14:paraId="32B3CD18" w14:textId="77777777" w:rsidR="007565F2" w:rsidRPr="00F64027" w:rsidRDefault="007565F2" w:rsidP="00F64027">
      <w:pPr>
        <w:rPr>
          <w:rFonts w:cs="Arial"/>
          <w:iCs/>
          <w:szCs w:val="22"/>
        </w:rPr>
      </w:pPr>
    </w:p>
    <w:p w14:paraId="36CFE809" w14:textId="77777777" w:rsidR="007565F2" w:rsidRPr="00EA4315" w:rsidRDefault="007565F2" w:rsidP="00F64027">
      <w:pPr>
        <w:rPr>
          <w:rFonts w:cs="Arial"/>
          <w:b/>
          <w:bCs/>
          <w:iCs/>
          <w:szCs w:val="22"/>
        </w:rPr>
      </w:pPr>
      <w:r w:rsidRPr="00EA4315">
        <w:rPr>
          <w:rFonts w:cs="Arial"/>
          <w:b/>
          <w:bCs/>
          <w:iCs/>
          <w:szCs w:val="22"/>
        </w:rPr>
        <w:t>PREVENTION</w:t>
      </w:r>
    </w:p>
    <w:p w14:paraId="610584B3" w14:textId="77777777" w:rsidR="007565F2" w:rsidRPr="00F64027" w:rsidRDefault="007565F2" w:rsidP="00F64027">
      <w:pPr>
        <w:rPr>
          <w:rFonts w:cs="Arial"/>
          <w:iCs/>
          <w:szCs w:val="22"/>
        </w:rPr>
      </w:pPr>
    </w:p>
    <w:p w14:paraId="2BC0A24B" w14:textId="77777777" w:rsidR="007565F2" w:rsidRPr="00F64027" w:rsidRDefault="007565F2" w:rsidP="00F64027">
      <w:pPr>
        <w:rPr>
          <w:rFonts w:cs="Arial"/>
          <w:iCs/>
          <w:szCs w:val="22"/>
        </w:rPr>
      </w:pPr>
      <w:r w:rsidRPr="00F64027">
        <w:rPr>
          <w:rFonts w:cs="Arial"/>
          <w:iCs/>
          <w:szCs w:val="22"/>
        </w:rPr>
        <w:t>In support of this policy all employees will be made aware of the dangers of violence or threat of violence in the workplace and will be notified of the intent of the Town of Granby to maintain a zero tolerance for workplace violence.  Prevention efforts will include notifying every employee of this policy, instructing employees regarding the dangers of workplace violence, communicating the sanctions imposed for violating this policy, and providing a reporting system within which to report incidents without fear of reprisal.</w:t>
      </w:r>
    </w:p>
    <w:p w14:paraId="181ED3DE" w14:textId="77777777" w:rsidR="007565F2" w:rsidRPr="00F64027" w:rsidRDefault="007565F2" w:rsidP="00F64027">
      <w:pPr>
        <w:rPr>
          <w:rFonts w:cs="Arial"/>
          <w:iCs/>
          <w:szCs w:val="22"/>
        </w:rPr>
      </w:pPr>
    </w:p>
    <w:p w14:paraId="71B29D19" w14:textId="13F8B57D" w:rsidR="007565F2" w:rsidRPr="00EA4315" w:rsidRDefault="007565F2" w:rsidP="00F64027">
      <w:pPr>
        <w:rPr>
          <w:rFonts w:cs="Arial"/>
          <w:b/>
          <w:bCs/>
          <w:iCs/>
          <w:szCs w:val="22"/>
        </w:rPr>
      </w:pPr>
      <w:r w:rsidRPr="00EA4315">
        <w:rPr>
          <w:rFonts w:cs="Arial"/>
          <w:b/>
          <w:bCs/>
          <w:iCs/>
          <w:szCs w:val="22"/>
        </w:rPr>
        <w:t>SANCTIONS</w:t>
      </w:r>
    </w:p>
    <w:p w14:paraId="6C41C3C9" w14:textId="77777777" w:rsidR="007565F2" w:rsidRPr="00F64027" w:rsidRDefault="007565F2" w:rsidP="00F64027">
      <w:pPr>
        <w:rPr>
          <w:rFonts w:cs="Arial"/>
          <w:iCs/>
          <w:szCs w:val="22"/>
        </w:rPr>
      </w:pPr>
    </w:p>
    <w:p w14:paraId="3200F207" w14:textId="77777777" w:rsidR="007565F2" w:rsidRPr="00F64027" w:rsidRDefault="007565F2" w:rsidP="00F64027">
      <w:pPr>
        <w:rPr>
          <w:rFonts w:cs="Arial"/>
          <w:iCs/>
          <w:szCs w:val="22"/>
        </w:rPr>
      </w:pPr>
      <w:r w:rsidRPr="00F64027">
        <w:rPr>
          <w:rFonts w:cs="Arial"/>
          <w:iCs/>
          <w:szCs w:val="22"/>
        </w:rPr>
        <w:t xml:space="preserve">Threats, threatening conduct, or any other acts of aggression or violence in the workplace will not be tolerated.  Any employee determined to have committed such acts will be subject to disciplinary action, up to and including termination.  Non-employees engaged in violent acts on Town of Granby property will be reported to the proper authorities and fully prosecuted. </w:t>
      </w:r>
    </w:p>
    <w:p w14:paraId="77DF9FBB" w14:textId="77777777" w:rsidR="00EA4315" w:rsidRDefault="00EA4315" w:rsidP="00F64027">
      <w:pPr>
        <w:pStyle w:val="BodyText"/>
        <w:jc w:val="left"/>
        <w:rPr>
          <w:rFonts w:cs="Arial"/>
          <w:iCs/>
          <w:szCs w:val="22"/>
        </w:rPr>
      </w:pPr>
    </w:p>
    <w:p w14:paraId="03EB242B" w14:textId="77777777" w:rsidR="003119E1" w:rsidRDefault="003119E1">
      <w:pPr>
        <w:spacing w:after="200" w:line="276" w:lineRule="auto"/>
        <w:rPr>
          <w:rFonts w:cs="Arial"/>
          <w:b/>
          <w:bCs/>
          <w:iCs/>
          <w:szCs w:val="22"/>
          <w:u w:val="single"/>
        </w:rPr>
      </w:pPr>
      <w:r>
        <w:rPr>
          <w:rFonts w:cs="Arial"/>
          <w:b/>
          <w:bCs/>
          <w:iCs/>
          <w:szCs w:val="22"/>
          <w:u w:val="single"/>
        </w:rPr>
        <w:br w:type="page"/>
      </w:r>
    </w:p>
    <w:p w14:paraId="0080AAA0" w14:textId="0B52D612" w:rsidR="007565F2" w:rsidRPr="00EA4315" w:rsidRDefault="007565F2" w:rsidP="00FD3023">
      <w:pPr>
        <w:pStyle w:val="Heading1"/>
        <w:jc w:val="center"/>
      </w:pPr>
      <w:bookmarkStart w:id="84" w:name="_Toc206684527"/>
      <w:r w:rsidRPr="00EA4315">
        <w:lastRenderedPageBreak/>
        <w:t>SEXUAL HARASSMENT PREVENTION POLICY</w:t>
      </w:r>
      <w:bookmarkEnd w:id="84"/>
    </w:p>
    <w:p w14:paraId="631E713F" w14:textId="77777777" w:rsidR="007565F2" w:rsidRPr="00F64027" w:rsidRDefault="007565F2" w:rsidP="00F64027">
      <w:pPr>
        <w:rPr>
          <w:rFonts w:cs="Arial"/>
          <w:iCs/>
          <w:szCs w:val="22"/>
        </w:rPr>
      </w:pPr>
    </w:p>
    <w:p w14:paraId="611203D8" w14:textId="77777777" w:rsidR="007565F2" w:rsidRPr="00F64027" w:rsidRDefault="007565F2" w:rsidP="00F64027">
      <w:pPr>
        <w:rPr>
          <w:rFonts w:cs="Arial"/>
          <w:b/>
          <w:bCs/>
          <w:iCs/>
          <w:szCs w:val="22"/>
        </w:rPr>
      </w:pPr>
      <w:r w:rsidRPr="00F64027">
        <w:rPr>
          <w:rFonts w:cs="Arial"/>
          <w:b/>
          <w:bCs/>
          <w:iCs/>
          <w:szCs w:val="22"/>
        </w:rPr>
        <w:t>PURPOSE</w:t>
      </w:r>
    </w:p>
    <w:p w14:paraId="753C2CD0" w14:textId="5030ADD5" w:rsidR="007565F2" w:rsidRPr="00F64027" w:rsidRDefault="007565F2" w:rsidP="00F64027">
      <w:pPr>
        <w:pStyle w:val="BodyText"/>
        <w:jc w:val="left"/>
        <w:rPr>
          <w:rFonts w:cs="Arial"/>
          <w:iCs/>
          <w:szCs w:val="22"/>
        </w:rPr>
      </w:pPr>
      <w:r w:rsidRPr="00F64027">
        <w:rPr>
          <w:rFonts w:cs="Arial"/>
          <w:iCs/>
          <w:szCs w:val="22"/>
        </w:rPr>
        <w:t>The Town of Granby has a long-standing policy prohibiting discrimination against any employee on the basis of sex. Such discrimination includes all forms of sexual harassment.  The Town of Granby will not tolerate sexual harassment of any of its employees.</w:t>
      </w:r>
      <w:r w:rsidR="007A48B3">
        <w:rPr>
          <w:rFonts w:cs="Arial"/>
          <w:iCs/>
          <w:szCs w:val="22"/>
        </w:rPr>
        <w:t xml:space="preserve">  Employees who are found to have violated </w:t>
      </w:r>
      <w:r w:rsidR="00536E40">
        <w:rPr>
          <w:rFonts w:cs="Arial"/>
          <w:iCs/>
          <w:szCs w:val="22"/>
        </w:rPr>
        <w:t xml:space="preserve">this Sexual Harassment Prevention Policy are subject to disciplinary action, up to and including termination.  </w:t>
      </w:r>
    </w:p>
    <w:p w14:paraId="20900D8B" w14:textId="77777777" w:rsidR="007565F2" w:rsidRPr="00F64027" w:rsidRDefault="007565F2" w:rsidP="00F64027">
      <w:pPr>
        <w:pStyle w:val="BodyText"/>
        <w:jc w:val="left"/>
        <w:rPr>
          <w:rFonts w:cs="Arial"/>
          <w:iCs/>
          <w:szCs w:val="22"/>
        </w:rPr>
      </w:pPr>
    </w:p>
    <w:p w14:paraId="51644937" w14:textId="77777777" w:rsidR="007565F2" w:rsidRPr="00F64027" w:rsidRDefault="007565F2" w:rsidP="00F64027">
      <w:pPr>
        <w:rPr>
          <w:rFonts w:cs="Arial"/>
          <w:b/>
          <w:bCs/>
          <w:iCs/>
          <w:szCs w:val="22"/>
        </w:rPr>
      </w:pPr>
      <w:r w:rsidRPr="00F64027">
        <w:rPr>
          <w:rFonts w:cs="Arial"/>
          <w:b/>
          <w:bCs/>
          <w:iCs/>
          <w:szCs w:val="22"/>
        </w:rPr>
        <w:t>PROHIBITED CONDUCT</w:t>
      </w:r>
    </w:p>
    <w:p w14:paraId="7A8BE559" w14:textId="5FA55D62" w:rsidR="007565F2" w:rsidRPr="00F64027" w:rsidRDefault="007565F2" w:rsidP="00F64027">
      <w:pPr>
        <w:numPr>
          <w:ilvl w:val="0"/>
          <w:numId w:val="2"/>
        </w:numPr>
        <w:rPr>
          <w:rFonts w:cs="Arial"/>
          <w:iCs/>
          <w:szCs w:val="22"/>
        </w:rPr>
      </w:pPr>
      <w:r w:rsidRPr="00F64027">
        <w:rPr>
          <w:rFonts w:cs="Arial"/>
          <w:iCs/>
          <w:szCs w:val="22"/>
        </w:rPr>
        <w:t xml:space="preserve">Physical or verbal assaults or other physical or verbal conduct of a sexual nature, including unwanted </w:t>
      </w:r>
      <w:r w:rsidR="00111649" w:rsidRPr="00F64027">
        <w:rPr>
          <w:rFonts w:cs="Arial"/>
          <w:iCs/>
          <w:szCs w:val="22"/>
        </w:rPr>
        <w:t>touching.</w:t>
      </w:r>
    </w:p>
    <w:p w14:paraId="63EA7EC4" w14:textId="2A4A2C6A" w:rsidR="007565F2" w:rsidRPr="00F64027" w:rsidRDefault="007565F2" w:rsidP="00F64027">
      <w:pPr>
        <w:numPr>
          <w:ilvl w:val="0"/>
          <w:numId w:val="2"/>
        </w:numPr>
        <w:rPr>
          <w:rFonts w:cs="Arial"/>
          <w:iCs/>
          <w:szCs w:val="22"/>
        </w:rPr>
      </w:pPr>
      <w:r w:rsidRPr="00F64027">
        <w:rPr>
          <w:rFonts w:cs="Arial"/>
          <w:iCs/>
          <w:szCs w:val="22"/>
        </w:rPr>
        <w:t xml:space="preserve">Unwanted sexual advances, propositions or other sexual </w:t>
      </w:r>
      <w:r w:rsidR="003119E1" w:rsidRPr="00F64027">
        <w:rPr>
          <w:rFonts w:cs="Arial"/>
          <w:iCs/>
          <w:szCs w:val="22"/>
        </w:rPr>
        <w:t>comments.</w:t>
      </w:r>
    </w:p>
    <w:p w14:paraId="360E13B9" w14:textId="1C834442" w:rsidR="007565F2" w:rsidRPr="00F64027" w:rsidRDefault="007565F2" w:rsidP="00F64027">
      <w:pPr>
        <w:numPr>
          <w:ilvl w:val="0"/>
          <w:numId w:val="2"/>
        </w:numPr>
        <w:rPr>
          <w:rFonts w:cs="Arial"/>
          <w:iCs/>
          <w:szCs w:val="22"/>
        </w:rPr>
      </w:pPr>
      <w:r w:rsidRPr="00F64027">
        <w:rPr>
          <w:rFonts w:cs="Arial"/>
          <w:iCs/>
          <w:szCs w:val="22"/>
        </w:rPr>
        <w:t xml:space="preserve">Sexual displays or publications anywhere within the work </w:t>
      </w:r>
      <w:r w:rsidR="00111649" w:rsidRPr="00F64027">
        <w:rPr>
          <w:rFonts w:cs="Arial"/>
          <w:iCs/>
          <w:szCs w:val="22"/>
        </w:rPr>
        <w:t>environment.</w:t>
      </w:r>
    </w:p>
    <w:p w14:paraId="551776F9" w14:textId="77777777" w:rsidR="007565F2" w:rsidRPr="00F64027" w:rsidRDefault="007565F2" w:rsidP="00F64027">
      <w:pPr>
        <w:numPr>
          <w:ilvl w:val="0"/>
          <w:numId w:val="2"/>
        </w:numPr>
        <w:rPr>
          <w:rFonts w:cs="Arial"/>
          <w:iCs/>
          <w:szCs w:val="22"/>
        </w:rPr>
      </w:pPr>
      <w:r w:rsidRPr="00F64027">
        <w:rPr>
          <w:rFonts w:cs="Arial"/>
          <w:iCs/>
          <w:szCs w:val="22"/>
        </w:rPr>
        <w:t>Taking retaliatory action against an employee for discussing or making a sexual harassment complaint.</w:t>
      </w:r>
    </w:p>
    <w:p w14:paraId="003C1556" w14:textId="77777777" w:rsidR="007565F2" w:rsidRPr="00F64027" w:rsidRDefault="007565F2" w:rsidP="00F64027">
      <w:pPr>
        <w:rPr>
          <w:rFonts w:cs="Arial"/>
          <w:iCs/>
          <w:szCs w:val="22"/>
        </w:rPr>
      </w:pPr>
    </w:p>
    <w:p w14:paraId="1C0B46C8" w14:textId="77777777" w:rsidR="007565F2" w:rsidRPr="00F64027" w:rsidRDefault="007565F2" w:rsidP="00F64027">
      <w:pPr>
        <w:rPr>
          <w:rFonts w:cs="Arial"/>
          <w:b/>
          <w:bCs/>
          <w:iCs/>
          <w:szCs w:val="22"/>
        </w:rPr>
      </w:pPr>
      <w:r w:rsidRPr="00F64027">
        <w:rPr>
          <w:rFonts w:cs="Arial"/>
          <w:b/>
          <w:bCs/>
          <w:iCs/>
          <w:szCs w:val="22"/>
        </w:rPr>
        <w:t>DEFINITION</w:t>
      </w:r>
    </w:p>
    <w:p w14:paraId="625756C0" w14:textId="03CCB02A" w:rsidR="007565F2" w:rsidRPr="00F64027" w:rsidRDefault="005101D4" w:rsidP="00F64027">
      <w:pPr>
        <w:rPr>
          <w:rFonts w:cs="Arial"/>
          <w:iCs/>
          <w:szCs w:val="22"/>
        </w:rPr>
      </w:pPr>
      <w:r>
        <w:rPr>
          <w:rFonts w:cs="Arial"/>
          <w:iCs/>
          <w:szCs w:val="22"/>
        </w:rPr>
        <w:t xml:space="preserve">Sexual Harassment </w:t>
      </w:r>
      <w:r w:rsidR="00BD3981">
        <w:rPr>
          <w:rFonts w:cs="Arial"/>
          <w:iCs/>
          <w:szCs w:val="22"/>
        </w:rPr>
        <w:t>includes u</w:t>
      </w:r>
      <w:r w:rsidR="007565F2" w:rsidRPr="00F64027">
        <w:rPr>
          <w:rFonts w:cs="Arial"/>
          <w:iCs/>
          <w:szCs w:val="22"/>
        </w:rPr>
        <w:t xml:space="preserve">nwelcome sexual advances, requests for sexual favors, and other verbal and physical contact of a sexual nature </w:t>
      </w:r>
      <w:r w:rsidR="00111649" w:rsidRPr="00F64027">
        <w:rPr>
          <w:rFonts w:cs="Arial"/>
          <w:iCs/>
          <w:szCs w:val="22"/>
        </w:rPr>
        <w:t>when</w:t>
      </w:r>
      <w:r w:rsidR="00FE694D">
        <w:rPr>
          <w:rFonts w:cs="Arial"/>
          <w:iCs/>
          <w:szCs w:val="22"/>
        </w:rPr>
        <w:t>:</w:t>
      </w:r>
    </w:p>
    <w:p w14:paraId="4BA7F245" w14:textId="77777777" w:rsidR="007565F2" w:rsidRPr="00F64027" w:rsidRDefault="007565F2" w:rsidP="00F64027">
      <w:pPr>
        <w:rPr>
          <w:rFonts w:cs="Arial"/>
          <w:iCs/>
          <w:szCs w:val="22"/>
        </w:rPr>
      </w:pPr>
    </w:p>
    <w:p w14:paraId="050617D6" w14:textId="6BE9EA88" w:rsidR="007565F2" w:rsidRPr="00DB6B47" w:rsidRDefault="007565F2" w:rsidP="00555016">
      <w:pPr>
        <w:pStyle w:val="ListParagraph"/>
        <w:numPr>
          <w:ilvl w:val="0"/>
          <w:numId w:val="30"/>
        </w:numPr>
        <w:rPr>
          <w:rFonts w:ascii="Arial" w:hAnsi="Arial" w:cs="Arial"/>
          <w:iCs/>
        </w:rPr>
      </w:pPr>
      <w:r w:rsidRPr="00DB6B47">
        <w:rPr>
          <w:rFonts w:ascii="Arial" w:hAnsi="Arial" w:cs="Arial"/>
          <w:iCs/>
        </w:rPr>
        <w:t xml:space="preserve">Submission to the conduct is made either an explicit or implicit condition of </w:t>
      </w:r>
      <w:r w:rsidR="00555016" w:rsidRPr="00DB6B47">
        <w:rPr>
          <w:rFonts w:ascii="Arial" w:hAnsi="Arial" w:cs="Arial"/>
          <w:iCs/>
        </w:rPr>
        <w:t>employment.</w:t>
      </w:r>
    </w:p>
    <w:p w14:paraId="3B4DFF83" w14:textId="3CF10125" w:rsidR="007565F2" w:rsidRPr="00DB6B47" w:rsidRDefault="007565F2" w:rsidP="00555016">
      <w:pPr>
        <w:pStyle w:val="ListParagraph"/>
        <w:numPr>
          <w:ilvl w:val="0"/>
          <w:numId w:val="30"/>
        </w:numPr>
        <w:rPr>
          <w:rFonts w:ascii="Arial" w:hAnsi="Arial" w:cs="Arial"/>
          <w:iCs/>
        </w:rPr>
      </w:pPr>
      <w:r w:rsidRPr="00DB6B47">
        <w:rPr>
          <w:rFonts w:ascii="Arial" w:hAnsi="Arial" w:cs="Arial"/>
          <w:iCs/>
        </w:rPr>
        <w:t>Submission to or rejection of the conduct is used as a basis for an employment decision (i.e. hiring, promotions,) affecting the harassed employee</w:t>
      </w:r>
      <w:r w:rsidR="00FE694D" w:rsidRPr="00DB6B47">
        <w:rPr>
          <w:rFonts w:ascii="Arial" w:hAnsi="Arial" w:cs="Arial"/>
          <w:iCs/>
        </w:rPr>
        <w:t>; or</w:t>
      </w:r>
    </w:p>
    <w:p w14:paraId="30611FFA" w14:textId="07D75992" w:rsidR="007565F2" w:rsidRPr="00DB6B47" w:rsidRDefault="007565F2" w:rsidP="00555016">
      <w:pPr>
        <w:pStyle w:val="ListParagraph"/>
        <w:numPr>
          <w:ilvl w:val="0"/>
          <w:numId w:val="30"/>
        </w:numPr>
        <w:rPr>
          <w:rFonts w:ascii="Arial" w:hAnsi="Arial" w:cs="Arial"/>
          <w:iCs/>
        </w:rPr>
      </w:pPr>
      <w:r w:rsidRPr="00DB6B47">
        <w:rPr>
          <w:rFonts w:ascii="Arial" w:hAnsi="Arial" w:cs="Arial"/>
          <w:iCs/>
        </w:rPr>
        <w:t>The harassment substantially interferes with an employee’</w:t>
      </w:r>
      <w:r w:rsidR="00555016" w:rsidRPr="00DB6B47">
        <w:rPr>
          <w:rFonts w:ascii="Arial" w:hAnsi="Arial" w:cs="Arial"/>
          <w:iCs/>
        </w:rPr>
        <w:t>s</w:t>
      </w:r>
      <w:r w:rsidRPr="00DB6B47">
        <w:rPr>
          <w:rFonts w:ascii="Arial" w:hAnsi="Arial" w:cs="Arial"/>
          <w:iCs/>
        </w:rPr>
        <w:t xml:space="preserve"> work performance or creates a hostile, intimidating or offensive work environment.</w:t>
      </w:r>
    </w:p>
    <w:p w14:paraId="191486A0" w14:textId="77777777" w:rsidR="007565F2" w:rsidRPr="00F64027" w:rsidRDefault="007565F2" w:rsidP="00F64027">
      <w:pPr>
        <w:rPr>
          <w:rFonts w:cs="Arial"/>
          <w:iCs/>
          <w:szCs w:val="22"/>
        </w:rPr>
      </w:pPr>
    </w:p>
    <w:p w14:paraId="437D6292" w14:textId="77777777" w:rsidR="007565F2" w:rsidRPr="00F64027" w:rsidRDefault="007565F2" w:rsidP="00F64027">
      <w:pPr>
        <w:rPr>
          <w:rFonts w:cs="Arial"/>
          <w:b/>
          <w:bCs/>
          <w:iCs/>
          <w:szCs w:val="22"/>
        </w:rPr>
      </w:pPr>
      <w:r w:rsidRPr="00F64027">
        <w:rPr>
          <w:rFonts w:cs="Arial"/>
          <w:b/>
          <w:bCs/>
          <w:iCs/>
          <w:szCs w:val="22"/>
        </w:rPr>
        <w:t>REPORTING VIOLATIONS</w:t>
      </w:r>
    </w:p>
    <w:p w14:paraId="495CA29F" w14:textId="043D1FFD" w:rsidR="007565F2" w:rsidRPr="00F64027" w:rsidRDefault="007565F2" w:rsidP="00F64027">
      <w:pPr>
        <w:rPr>
          <w:rFonts w:cs="Arial"/>
          <w:iCs/>
          <w:szCs w:val="22"/>
        </w:rPr>
      </w:pPr>
      <w:r w:rsidRPr="00F64027">
        <w:rPr>
          <w:rFonts w:cs="Arial"/>
          <w:iCs/>
          <w:szCs w:val="22"/>
        </w:rPr>
        <w:t xml:space="preserve">Any employee who feels that </w:t>
      </w:r>
      <w:r w:rsidR="003E2365">
        <w:rPr>
          <w:rFonts w:cs="Arial"/>
          <w:iCs/>
          <w:szCs w:val="22"/>
        </w:rPr>
        <w:t>they have</w:t>
      </w:r>
      <w:r w:rsidRPr="00F64027">
        <w:rPr>
          <w:rFonts w:cs="Arial"/>
          <w:iCs/>
          <w:szCs w:val="22"/>
        </w:rPr>
        <w:t xml:space="preserve"> been sexually harassed is to report such incident(s) to his or her supervisor, department head, or the Town Manager without fear of reprisal. Any employee who becomes aware of another employee or person violating the Town of Granby’s Sexual Harassment policy has a duty and an obligation to properly report such violations. Any supervisor or department head that receives such a report from either the alleged victim, or another employee or person is required to immediately inform the Town Manager or </w:t>
      </w:r>
      <w:r w:rsidR="003E2365">
        <w:rPr>
          <w:rFonts w:cs="Arial"/>
          <w:iCs/>
          <w:szCs w:val="22"/>
        </w:rPr>
        <w:t>their</w:t>
      </w:r>
      <w:r w:rsidRPr="00F64027">
        <w:rPr>
          <w:rFonts w:cs="Arial"/>
          <w:iCs/>
          <w:szCs w:val="22"/>
        </w:rPr>
        <w:t xml:space="preserve"> designated staff person. To the extent possible any such reports received by management will be maintained in confidence.  All complaints of alleged sexual harassment will be</w:t>
      </w:r>
      <w:r w:rsidR="0006310E">
        <w:rPr>
          <w:rFonts w:cs="Arial"/>
          <w:iCs/>
          <w:szCs w:val="22"/>
        </w:rPr>
        <w:t xml:space="preserve"> promptly </w:t>
      </w:r>
      <w:r w:rsidR="00555016">
        <w:rPr>
          <w:rFonts w:cs="Arial"/>
          <w:iCs/>
          <w:szCs w:val="22"/>
        </w:rPr>
        <w:t xml:space="preserve">and </w:t>
      </w:r>
      <w:r w:rsidR="00555016" w:rsidRPr="00F64027">
        <w:rPr>
          <w:rFonts w:cs="Arial"/>
          <w:iCs/>
          <w:szCs w:val="22"/>
        </w:rPr>
        <w:t>thoroughly</w:t>
      </w:r>
      <w:r w:rsidRPr="00F64027">
        <w:rPr>
          <w:rFonts w:cs="Arial"/>
          <w:iCs/>
          <w:szCs w:val="22"/>
        </w:rPr>
        <w:t xml:space="preserve"> investigated and resolved. </w:t>
      </w:r>
    </w:p>
    <w:p w14:paraId="01D77878" w14:textId="03565442" w:rsidR="007565F2" w:rsidRPr="00F64027" w:rsidRDefault="007565F2" w:rsidP="00F64027">
      <w:pPr>
        <w:rPr>
          <w:rFonts w:cs="Arial"/>
          <w:iCs/>
          <w:szCs w:val="22"/>
        </w:rPr>
      </w:pPr>
    </w:p>
    <w:p w14:paraId="42354ABE" w14:textId="77777777" w:rsidR="007565F2" w:rsidRPr="00F64027" w:rsidRDefault="007565F2" w:rsidP="00F64027">
      <w:pPr>
        <w:rPr>
          <w:rFonts w:cs="Arial"/>
          <w:b/>
          <w:bCs/>
          <w:iCs/>
          <w:szCs w:val="22"/>
        </w:rPr>
      </w:pPr>
      <w:r w:rsidRPr="00F64027">
        <w:rPr>
          <w:rFonts w:cs="Arial"/>
          <w:b/>
          <w:bCs/>
          <w:iCs/>
          <w:szCs w:val="22"/>
        </w:rPr>
        <w:t>PREVENTION</w:t>
      </w:r>
    </w:p>
    <w:p w14:paraId="54DB22F1" w14:textId="017CFE4D" w:rsidR="007565F2" w:rsidRDefault="007565F2" w:rsidP="00F64027">
      <w:pPr>
        <w:rPr>
          <w:rFonts w:cs="Arial"/>
          <w:iCs/>
          <w:szCs w:val="22"/>
        </w:rPr>
      </w:pPr>
      <w:r w:rsidRPr="00F64027">
        <w:rPr>
          <w:rFonts w:cs="Arial"/>
          <w:iCs/>
          <w:szCs w:val="22"/>
        </w:rPr>
        <w:t xml:space="preserve">Prevention efforts will include training all employees on sexual harassment prevention; instructing employees in the proper complaint procedures and investigative steps; and informing all employees of the potential consequences of non-compliance with the Town of Granby’s </w:t>
      </w:r>
      <w:r w:rsidRPr="00F64027">
        <w:rPr>
          <w:rFonts w:cs="Arial"/>
          <w:iCs/>
          <w:szCs w:val="22"/>
        </w:rPr>
        <w:lastRenderedPageBreak/>
        <w:t>sexual harassment prevention policy</w:t>
      </w:r>
      <w:r w:rsidR="00D073DF">
        <w:rPr>
          <w:rFonts w:cs="Arial"/>
          <w:iCs/>
          <w:szCs w:val="22"/>
        </w:rPr>
        <w:t>.</w:t>
      </w:r>
      <w:r w:rsidR="005A0E1B">
        <w:rPr>
          <w:rFonts w:cs="Arial"/>
          <w:iCs/>
          <w:szCs w:val="22"/>
        </w:rPr>
        <w:t xml:space="preserve">  All new hires will be required to complete the CHRO online sexual harassment training within six (6) months of hire date. </w:t>
      </w:r>
    </w:p>
    <w:p w14:paraId="226F43D9" w14:textId="77777777" w:rsidR="00D073DF" w:rsidRDefault="00D073DF" w:rsidP="00F64027">
      <w:pPr>
        <w:rPr>
          <w:rFonts w:cs="Arial"/>
          <w:iCs/>
          <w:szCs w:val="22"/>
        </w:rPr>
      </w:pPr>
    </w:p>
    <w:p w14:paraId="5D40828E" w14:textId="77777777" w:rsidR="00D073DF" w:rsidRDefault="00D073DF" w:rsidP="00F64027">
      <w:pPr>
        <w:rPr>
          <w:rFonts w:cs="Arial"/>
          <w:iCs/>
          <w:szCs w:val="22"/>
        </w:rPr>
      </w:pPr>
    </w:p>
    <w:p w14:paraId="4AE8C817" w14:textId="77777777" w:rsidR="00D073DF" w:rsidRDefault="00D073DF" w:rsidP="00F64027">
      <w:pPr>
        <w:rPr>
          <w:rFonts w:eastAsiaTheme="minorHAnsi" w:cs="Arial"/>
          <w:b/>
          <w:bCs/>
          <w:iCs/>
          <w:szCs w:val="22"/>
        </w:rPr>
      </w:pPr>
    </w:p>
    <w:p w14:paraId="3615392C" w14:textId="77777777" w:rsidR="00251109" w:rsidRDefault="00251109" w:rsidP="00F64027">
      <w:pPr>
        <w:rPr>
          <w:rFonts w:eastAsiaTheme="minorHAnsi" w:cs="Arial"/>
          <w:b/>
          <w:bCs/>
          <w:iCs/>
          <w:szCs w:val="22"/>
        </w:rPr>
      </w:pPr>
    </w:p>
    <w:p w14:paraId="7B5FAE3A" w14:textId="77777777" w:rsidR="00251109" w:rsidRDefault="00251109" w:rsidP="00F64027">
      <w:pPr>
        <w:rPr>
          <w:rFonts w:eastAsiaTheme="minorHAnsi" w:cs="Arial"/>
          <w:b/>
          <w:bCs/>
          <w:iCs/>
          <w:szCs w:val="22"/>
        </w:rPr>
      </w:pPr>
    </w:p>
    <w:p w14:paraId="7EFC4CED" w14:textId="77777777" w:rsidR="00251109" w:rsidRDefault="00251109" w:rsidP="00F64027">
      <w:pPr>
        <w:rPr>
          <w:rFonts w:eastAsiaTheme="minorHAnsi" w:cs="Arial"/>
          <w:b/>
          <w:bCs/>
          <w:iCs/>
          <w:szCs w:val="22"/>
        </w:rPr>
      </w:pPr>
    </w:p>
    <w:p w14:paraId="5D2A88C8" w14:textId="77777777" w:rsidR="00251109" w:rsidRDefault="00251109" w:rsidP="00F64027">
      <w:pPr>
        <w:rPr>
          <w:rFonts w:eastAsiaTheme="minorHAnsi" w:cs="Arial"/>
          <w:b/>
          <w:bCs/>
          <w:iCs/>
          <w:szCs w:val="22"/>
        </w:rPr>
      </w:pPr>
    </w:p>
    <w:p w14:paraId="5CDFE6B1" w14:textId="77777777" w:rsidR="00251109" w:rsidRDefault="00251109" w:rsidP="00F64027">
      <w:pPr>
        <w:rPr>
          <w:rFonts w:eastAsiaTheme="minorHAnsi" w:cs="Arial"/>
          <w:b/>
          <w:bCs/>
          <w:iCs/>
          <w:szCs w:val="22"/>
        </w:rPr>
      </w:pPr>
    </w:p>
    <w:p w14:paraId="24228247" w14:textId="77777777" w:rsidR="00251109" w:rsidRDefault="00251109" w:rsidP="00F64027">
      <w:pPr>
        <w:rPr>
          <w:rFonts w:eastAsiaTheme="minorHAnsi" w:cs="Arial"/>
          <w:b/>
          <w:bCs/>
          <w:iCs/>
          <w:szCs w:val="22"/>
        </w:rPr>
      </w:pPr>
    </w:p>
    <w:p w14:paraId="423462BA" w14:textId="77777777" w:rsidR="00251109" w:rsidRDefault="00251109" w:rsidP="00F64027">
      <w:pPr>
        <w:rPr>
          <w:rFonts w:eastAsiaTheme="minorHAnsi" w:cs="Arial"/>
          <w:b/>
          <w:bCs/>
          <w:iCs/>
          <w:szCs w:val="22"/>
        </w:rPr>
      </w:pPr>
    </w:p>
    <w:p w14:paraId="4AFB07C1" w14:textId="77777777" w:rsidR="00251109" w:rsidRDefault="00251109" w:rsidP="00F64027">
      <w:pPr>
        <w:rPr>
          <w:rFonts w:eastAsiaTheme="minorHAnsi" w:cs="Arial"/>
          <w:b/>
          <w:bCs/>
          <w:iCs/>
          <w:szCs w:val="22"/>
        </w:rPr>
      </w:pPr>
    </w:p>
    <w:p w14:paraId="19AE6901" w14:textId="77777777" w:rsidR="00251109" w:rsidRDefault="00251109" w:rsidP="00F64027">
      <w:pPr>
        <w:rPr>
          <w:rFonts w:eastAsiaTheme="minorHAnsi" w:cs="Arial"/>
          <w:b/>
          <w:bCs/>
          <w:iCs/>
          <w:szCs w:val="22"/>
        </w:rPr>
      </w:pPr>
    </w:p>
    <w:p w14:paraId="1CF8FEF8" w14:textId="77777777" w:rsidR="00251109" w:rsidRDefault="00251109" w:rsidP="00F64027">
      <w:pPr>
        <w:rPr>
          <w:rFonts w:eastAsiaTheme="minorHAnsi" w:cs="Arial"/>
          <w:b/>
          <w:bCs/>
          <w:iCs/>
          <w:szCs w:val="22"/>
        </w:rPr>
      </w:pPr>
    </w:p>
    <w:p w14:paraId="7835E828" w14:textId="77777777" w:rsidR="00251109" w:rsidRDefault="00251109" w:rsidP="00F64027">
      <w:pPr>
        <w:rPr>
          <w:rFonts w:eastAsiaTheme="minorHAnsi" w:cs="Arial"/>
          <w:b/>
          <w:bCs/>
          <w:iCs/>
          <w:szCs w:val="22"/>
        </w:rPr>
      </w:pPr>
    </w:p>
    <w:p w14:paraId="07A3BFF7" w14:textId="77777777" w:rsidR="00251109" w:rsidRDefault="00251109" w:rsidP="00F64027">
      <w:pPr>
        <w:rPr>
          <w:rFonts w:eastAsiaTheme="minorHAnsi" w:cs="Arial"/>
          <w:b/>
          <w:bCs/>
          <w:iCs/>
          <w:szCs w:val="22"/>
        </w:rPr>
      </w:pPr>
    </w:p>
    <w:p w14:paraId="403BA7F0" w14:textId="77777777" w:rsidR="00251109" w:rsidRDefault="00251109" w:rsidP="00F64027">
      <w:pPr>
        <w:rPr>
          <w:rFonts w:eastAsiaTheme="minorHAnsi" w:cs="Arial"/>
          <w:b/>
          <w:bCs/>
          <w:iCs/>
          <w:szCs w:val="22"/>
        </w:rPr>
      </w:pPr>
    </w:p>
    <w:p w14:paraId="4BAC18D4" w14:textId="77777777" w:rsidR="00251109" w:rsidRDefault="00251109" w:rsidP="00F64027">
      <w:pPr>
        <w:rPr>
          <w:rFonts w:eastAsiaTheme="minorHAnsi" w:cs="Arial"/>
          <w:b/>
          <w:bCs/>
          <w:iCs/>
          <w:szCs w:val="22"/>
        </w:rPr>
      </w:pPr>
    </w:p>
    <w:p w14:paraId="7A68B8D2" w14:textId="77777777" w:rsidR="00251109" w:rsidRDefault="00251109" w:rsidP="00F64027">
      <w:pPr>
        <w:rPr>
          <w:rFonts w:eastAsiaTheme="minorHAnsi" w:cs="Arial"/>
          <w:b/>
          <w:bCs/>
          <w:iCs/>
          <w:szCs w:val="22"/>
        </w:rPr>
      </w:pPr>
    </w:p>
    <w:p w14:paraId="48306335" w14:textId="77777777" w:rsidR="00251109" w:rsidRDefault="00251109" w:rsidP="00F64027">
      <w:pPr>
        <w:rPr>
          <w:rFonts w:eastAsiaTheme="minorHAnsi" w:cs="Arial"/>
          <w:b/>
          <w:bCs/>
          <w:iCs/>
          <w:szCs w:val="22"/>
        </w:rPr>
      </w:pPr>
    </w:p>
    <w:p w14:paraId="4C000273" w14:textId="77777777" w:rsidR="00251109" w:rsidRDefault="00251109" w:rsidP="00F64027">
      <w:pPr>
        <w:rPr>
          <w:rFonts w:eastAsiaTheme="minorHAnsi" w:cs="Arial"/>
          <w:b/>
          <w:bCs/>
          <w:iCs/>
          <w:szCs w:val="22"/>
        </w:rPr>
      </w:pPr>
    </w:p>
    <w:p w14:paraId="19D6791D" w14:textId="77777777" w:rsidR="00251109" w:rsidRDefault="00251109" w:rsidP="00F64027">
      <w:pPr>
        <w:rPr>
          <w:rFonts w:eastAsiaTheme="minorHAnsi" w:cs="Arial"/>
          <w:b/>
          <w:bCs/>
          <w:iCs/>
          <w:szCs w:val="22"/>
        </w:rPr>
      </w:pPr>
    </w:p>
    <w:p w14:paraId="613930D1" w14:textId="77777777" w:rsidR="00251109" w:rsidRDefault="00251109" w:rsidP="00F64027">
      <w:pPr>
        <w:rPr>
          <w:rFonts w:eastAsiaTheme="minorHAnsi" w:cs="Arial"/>
          <w:b/>
          <w:bCs/>
          <w:iCs/>
          <w:szCs w:val="22"/>
        </w:rPr>
      </w:pPr>
    </w:p>
    <w:p w14:paraId="6C32A338" w14:textId="77777777" w:rsidR="00251109" w:rsidRDefault="00251109" w:rsidP="00F64027">
      <w:pPr>
        <w:rPr>
          <w:rFonts w:eastAsiaTheme="minorHAnsi" w:cs="Arial"/>
          <w:b/>
          <w:bCs/>
          <w:iCs/>
          <w:szCs w:val="22"/>
        </w:rPr>
      </w:pPr>
    </w:p>
    <w:p w14:paraId="0F9655AE" w14:textId="77777777" w:rsidR="00251109" w:rsidRDefault="00251109" w:rsidP="00F64027">
      <w:pPr>
        <w:rPr>
          <w:rFonts w:eastAsiaTheme="minorHAnsi" w:cs="Arial"/>
          <w:b/>
          <w:bCs/>
          <w:iCs/>
          <w:szCs w:val="22"/>
        </w:rPr>
      </w:pPr>
    </w:p>
    <w:p w14:paraId="5E1A603B" w14:textId="77777777" w:rsidR="00251109" w:rsidRDefault="00251109" w:rsidP="00F64027">
      <w:pPr>
        <w:rPr>
          <w:rFonts w:eastAsiaTheme="minorHAnsi" w:cs="Arial"/>
          <w:b/>
          <w:bCs/>
          <w:iCs/>
          <w:szCs w:val="22"/>
        </w:rPr>
      </w:pPr>
    </w:p>
    <w:p w14:paraId="25CE3C5D" w14:textId="77777777" w:rsidR="00251109" w:rsidRDefault="00251109" w:rsidP="00F64027">
      <w:pPr>
        <w:rPr>
          <w:rFonts w:eastAsiaTheme="minorHAnsi" w:cs="Arial"/>
          <w:b/>
          <w:bCs/>
          <w:iCs/>
          <w:szCs w:val="22"/>
        </w:rPr>
      </w:pPr>
    </w:p>
    <w:p w14:paraId="1E5A2190" w14:textId="77777777" w:rsidR="00251109" w:rsidRDefault="00251109" w:rsidP="00F64027">
      <w:pPr>
        <w:rPr>
          <w:rFonts w:eastAsiaTheme="minorHAnsi" w:cs="Arial"/>
          <w:b/>
          <w:bCs/>
          <w:iCs/>
          <w:szCs w:val="22"/>
        </w:rPr>
      </w:pPr>
    </w:p>
    <w:p w14:paraId="100114BE" w14:textId="77777777" w:rsidR="00251109" w:rsidRDefault="00251109" w:rsidP="00F64027">
      <w:pPr>
        <w:rPr>
          <w:rFonts w:eastAsiaTheme="minorHAnsi" w:cs="Arial"/>
          <w:b/>
          <w:bCs/>
          <w:iCs/>
          <w:szCs w:val="22"/>
        </w:rPr>
      </w:pPr>
    </w:p>
    <w:p w14:paraId="5D7C0FB5" w14:textId="77777777" w:rsidR="00251109" w:rsidRDefault="00251109" w:rsidP="00F64027">
      <w:pPr>
        <w:rPr>
          <w:rFonts w:eastAsiaTheme="minorHAnsi" w:cs="Arial"/>
          <w:b/>
          <w:bCs/>
          <w:iCs/>
          <w:szCs w:val="22"/>
        </w:rPr>
      </w:pPr>
    </w:p>
    <w:p w14:paraId="1AF0BD27" w14:textId="77777777" w:rsidR="00251109" w:rsidRDefault="00251109" w:rsidP="00F64027">
      <w:pPr>
        <w:rPr>
          <w:rFonts w:eastAsiaTheme="minorHAnsi" w:cs="Arial"/>
          <w:b/>
          <w:bCs/>
          <w:iCs/>
          <w:szCs w:val="22"/>
        </w:rPr>
      </w:pPr>
    </w:p>
    <w:p w14:paraId="1B0B01D6" w14:textId="77777777" w:rsidR="00251109" w:rsidRDefault="00251109" w:rsidP="00F64027">
      <w:pPr>
        <w:rPr>
          <w:rFonts w:eastAsiaTheme="minorHAnsi" w:cs="Arial"/>
          <w:b/>
          <w:bCs/>
          <w:iCs/>
          <w:szCs w:val="22"/>
        </w:rPr>
      </w:pPr>
    </w:p>
    <w:p w14:paraId="39BE129A" w14:textId="77777777" w:rsidR="00251109" w:rsidRDefault="00251109" w:rsidP="00F64027">
      <w:pPr>
        <w:rPr>
          <w:rFonts w:eastAsiaTheme="minorHAnsi" w:cs="Arial"/>
          <w:b/>
          <w:bCs/>
          <w:iCs/>
          <w:szCs w:val="22"/>
        </w:rPr>
      </w:pPr>
    </w:p>
    <w:p w14:paraId="64B562A3" w14:textId="77777777" w:rsidR="00251109" w:rsidRDefault="00251109" w:rsidP="00F64027">
      <w:pPr>
        <w:rPr>
          <w:rFonts w:eastAsiaTheme="minorHAnsi" w:cs="Arial"/>
          <w:b/>
          <w:bCs/>
          <w:iCs/>
          <w:szCs w:val="22"/>
        </w:rPr>
      </w:pPr>
    </w:p>
    <w:p w14:paraId="1C9988B9" w14:textId="77777777" w:rsidR="00251109" w:rsidRDefault="00251109" w:rsidP="00F64027">
      <w:pPr>
        <w:rPr>
          <w:rFonts w:eastAsiaTheme="minorHAnsi" w:cs="Arial"/>
          <w:b/>
          <w:bCs/>
          <w:iCs/>
          <w:szCs w:val="22"/>
        </w:rPr>
      </w:pPr>
    </w:p>
    <w:p w14:paraId="4002C18A" w14:textId="77777777" w:rsidR="00251109" w:rsidRDefault="00251109" w:rsidP="00F64027">
      <w:pPr>
        <w:rPr>
          <w:rFonts w:eastAsiaTheme="minorHAnsi" w:cs="Arial"/>
          <w:b/>
          <w:bCs/>
          <w:iCs/>
          <w:szCs w:val="22"/>
        </w:rPr>
      </w:pPr>
    </w:p>
    <w:p w14:paraId="37C65083" w14:textId="77777777" w:rsidR="00251109" w:rsidRDefault="00251109" w:rsidP="00F64027">
      <w:pPr>
        <w:rPr>
          <w:rFonts w:eastAsiaTheme="minorHAnsi" w:cs="Arial"/>
          <w:b/>
          <w:bCs/>
          <w:iCs/>
          <w:szCs w:val="22"/>
        </w:rPr>
      </w:pPr>
    </w:p>
    <w:p w14:paraId="2B61131A" w14:textId="77777777" w:rsidR="00251109" w:rsidRDefault="00251109" w:rsidP="00F64027">
      <w:pPr>
        <w:rPr>
          <w:rFonts w:eastAsiaTheme="minorHAnsi" w:cs="Arial"/>
          <w:b/>
          <w:bCs/>
          <w:iCs/>
          <w:szCs w:val="22"/>
        </w:rPr>
      </w:pPr>
    </w:p>
    <w:p w14:paraId="50173A9C" w14:textId="77777777" w:rsidR="00251109" w:rsidRDefault="00251109" w:rsidP="00F64027">
      <w:pPr>
        <w:rPr>
          <w:rFonts w:eastAsiaTheme="minorHAnsi" w:cs="Arial"/>
          <w:b/>
          <w:bCs/>
          <w:iCs/>
          <w:szCs w:val="22"/>
        </w:rPr>
      </w:pPr>
    </w:p>
    <w:p w14:paraId="273BC085" w14:textId="77777777" w:rsidR="00251109" w:rsidRDefault="00251109" w:rsidP="00F64027">
      <w:pPr>
        <w:rPr>
          <w:rFonts w:eastAsiaTheme="minorHAnsi" w:cs="Arial"/>
          <w:b/>
          <w:bCs/>
          <w:iCs/>
          <w:szCs w:val="22"/>
        </w:rPr>
      </w:pPr>
    </w:p>
    <w:p w14:paraId="7CD9C945" w14:textId="77777777" w:rsidR="00251109" w:rsidRDefault="00251109" w:rsidP="00F64027">
      <w:pPr>
        <w:rPr>
          <w:rFonts w:eastAsiaTheme="minorHAnsi" w:cs="Arial"/>
          <w:b/>
          <w:bCs/>
          <w:iCs/>
          <w:szCs w:val="22"/>
        </w:rPr>
      </w:pPr>
    </w:p>
    <w:p w14:paraId="31D6C9B1" w14:textId="77777777" w:rsidR="00251109" w:rsidRDefault="00251109" w:rsidP="00F64027">
      <w:pPr>
        <w:rPr>
          <w:rFonts w:eastAsiaTheme="minorHAnsi" w:cs="Arial"/>
          <w:b/>
          <w:bCs/>
          <w:iCs/>
          <w:szCs w:val="22"/>
        </w:rPr>
      </w:pPr>
    </w:p>
    <w:p w14:paraId="7B444C46" w14:textId="77777777" w:rsidR="00251109" w:rsidRDefault="00251109" w:rsidP="00F64027">
      <w:pPr>
        <w:rPr>
          <w:rFonts w:eastAsiaTheme="minorHAnsi" w:cs="Arial"/>
          <w:b/>
          <w:bCs/>
          <w:iCs/>
          <w:szCs w:val="22"/>
        </w:rPr>
      </w:pPr>
    </w:p>
    <w:p w14:paraId="56845E5B" w14:textId="77777777" w:rsidR="00251109" w:rsidRDefault="00251109" w:rsidP="00F64027">
      <w:pPr>
        <w:rPr>
          <w:rFonts w:eastAsiaTheme="minorHAnsi" w:cs="Arial"/>
          <w:b/>
          <w:bCs/>
          <w:iCs/>
          <w:szCs w:val="22"/>
        </w:rPr>
      </w:pPr>
    </w:p>
    <w:p w14:paraId="26C467A9" w14:textId="18737CDF" w:rsidR="00251109" w:rsidRPr="00251109" w:rsidRDefault="00251109" w:rsidP="00251109">
      <w:pPr>
        <w:tabs>
          <w:tab w:val="left" w:pos="540"/>
        </w:tabs>
        <w:rPr>
          <w:rFonts w:asciiTheme="minorHAnsi" w:hAnsiTheme="minorHAnsi" w:cstheme="minorHAnsi"/>
          <w:b/>
          <w:caps/>
          <w:sz w:val="28"/>
          <w:szCs w:val="28"/>
        </w:rPr>
      </w:pPr>
      <w:r w:rsidRPr="00251109">
        <w:rPr>
          <w:rFonts w:asciiTheme="minorHAnsi" w:hAnsiTheme="minorHAnsi" w:cstheme="minorHAnsi"/>
          <w:b/>
          <w:caps/>
          <w:sz w:val="28"/>
          <w:szCs w:val="28"/>
        </w:rPr>
        <w:t>Addendum to personnel rules</w:t>
      </w:r>
    </w:p>
    <w:p w14:paraId="7FC1DAF3" w14:textId="0C474F93" w:rsidR="00251109" w:rsidRDefault="00251109" w:rsidP="00251109">
      <w:pPr>
        <w:tabs>
          <w:tab w:val="left" w:pos="540"/>
        </w:tabs>
        <w:jc w:val="center"/>
        <w:rPr>
          <w:rFonts w:ascii="Century Schoolbook" w:hAnsi="Century Schoolbook"/>
          <w:b/>
          <w:caps/>
          <w:sz w:val="56"/>
        </w:rPr>
      </w:pPr>
      <w:r>
        <w:rPr>
          <w:noProof/>
        </w:rPr>
        <w:drawing>
          <wp:inline distT="0" distB="0" distL="0" distR="0" wp14:anchorId="04E483C4" wp14:editId="165D4C42">
            <wp:extent cx="971550" cy="971550"/>
            <wp:effectExtent l="0" t="0" r="0" b="0"/>
            <wp:docPr id="2018958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4AF9A2EC" w14:textId="77777777" w:rsidR="00251109" w:rsidRDefault="00251109" w:rsidP="00251109">
      <w:pPr>
        <w:tabs>
          <w:tab w:val="left" w:pos="540"/>
        </w:tabs>
        <w:jc w:val="center"/>
        <w:rPr>
          <w:rFonts w:ascii="Century Schoolbook" w:hAnsi="Century Schoolbook"/>
          <w:b/>
          <w:caps/>
          <w:sz w:val="24"/>
          <w:szCs w:val="24"/>
        </w:rPr>
      </w:pPr>
    </w:p>
    <w:p w14:paraId="65EC214E" w14:textId="77777777" w:rsidR="00251109" w:rsidRPr="006B6DBF" w:rsidRDefault="00251109" w:rsidP="00251109">
      <w:pPr>
        <w:tabs>
          <w:tab w:val="left" w:pos="540"/>
        </w:tabs>
        <w:jc w:val="center"/>
        <w:rPr>
          <w:rFonts w:ascii="Century Gothic" w:hAnsi="Century Gothic"/>
          <w:sz w:val="44"/>
          <w:szCs w:val="44"/>
        </w:rPr>
      </w:pPr>
      <w:r w:rsidRPr="006B6DBF">
        <w:rPr>
          <w:rFonts w:ascii="Century Schoolbook" w:hAnsi="Century Schoolbook"/>
          <w:b/>
          <w:caps/>
          <w:sz w:val="44"/>
          <w:szCs w:val="44"/>
        </w:rPr>
        <w:t>Town of Granby</w:t>
      </w:r>
    </w:p>
    <w:p w14:paraId="2EC6AAEB" w14:textId="77777777" w:rsidR="00251109" w:rsidRDefault="00251109" w:rsidP="00251109"/>
    <w:p w14:paraId="1697BD55" w14:textId="77777777" w:rsidR="00251109" w:rsidRPr="008D5575" w:rsidRDefault="00251109" w:rsidP="00251109">
      <w:pPr>
        <w:jc w:val="center"/>
        <w:rPr>
          <w:rFonts w:ascii="Times New Roman" w:hAnsi="Times New Roman"/>
          <w:b/>
          <w:bCs/>
          <w:sz w:val="36"/>
          <w:szCs w:val="36"/>
          <w:u w:val="single"/>
        </w:rPr>
      </w:pPr>
      <w:r w:rsidRPr="008D5575">
        <w:rPr>
          <w:rFonts w:ascii="Times New Roman" w:hAnsi="Times New Roman"/>
          <w:b/>
          <w:bCs/>
          <w:sz w:val="36"/>
          <w:szCs w:val="36"/>
          <w:u w:val="single"/>
        </w:rPr>
        <w:t>Approval and Procedure for Travel</w:t>
      </w:r>
    </w:p>
    <w:p w14:paraId="5647360D" w14:textId="77777777" w:rsidR="00251109" w:rsidRPr="008D5575" w:rsidRDefault="00251109" w:rsidP="00251109">
      <w:pPr>
        <w:jc w:val="center"/>
        <w:rPr>
          <w:rFonts w:ascii="Times New Roman" w:hAnsi="Times New Roman"/>
          <w:b/>
          <w:bCs/>
          <w:sz w:val="36"/>
          <w:szCs w:val="36"/>
          <w:u w:val="single"/>
        </w:rPr>
      </w:pPr>
      <w:r w:rsidRPr="008D5575">
        <w:rPr>
          <w:rFonts w:ascii="Times New Roman" w:hAnsi="Times New Roman"/>
          <w:b/>
          <w:bCs/>
          <w:sz w:val="36"/>
          <w:szCs w:val="36"/>
          <w:u w:val="single"/>
        </w:rPr>
        <w:t>and Conference Expenses</w:t>
      </w:r>
    </w:p>
    <w:p w14:paraId="04F17834" w14:textId="77777777" w:rsidR="00251109" w:rsidRPr="008D5575" w:rsidRDefault="00251109" w:rsidP="00251109">
      <w:pPr>
        <w:jc w:val="center"/>
        <w:rPr>
          <w:rFonts w:ascii="Times New Roman" w:hAnsi="Times New Roman"/>
          <w:b/>
          <w:bCs/>
          <w:sz w:val="36"/>
          <w:szCs w:val="36"/>
          <w:u w:val="single"/>
        </w:rPr>
      </w:pPr>
      <w:r w:rsidRPr="008D5575">
        <w:rPr>
          <w:rFonts w:ascii="Times New Roman" w:hAnsi="Times New Roman"/>
          <w:b/>
          <w:bCs/>
          <w:sz w:val="36"/>
          <w:szCs w:val="36"/>
          <w:u w:val="single"/>
        </w:rPr>
        <w:t xml:space="preserve">(Effective </w:t>
      </w:r>
      <w:r>
        <w:rPr>
          <w:rFonts w:ascii="Times New Roman" w:hAnsi="Times New Roman"/>
          <w:b/>
          <w:bCs/>
          <w:sz w:val="36"/>
          <w:szCs w:val="36"/>
          <w:u w:val="single"/>
        </w:rPr>
        <w:t>June</w:t>
      </w:r>
      <w:r w:rsidRPr="008D5575">
        <w:rPr>
          <w:rFonts w:ascii="Times New Roman" w:hAnsi="Times New Roman"/>
          <w:b/>
          <w:bCs/>
          <w:sz w:val="36"/>
          <w:szCs w:val="36"/>
          <w:u w:val="single"/>
        </w:rPr>
        <w:t xml:space="preserve"> 202</w:t>
      </w:r>
      <w:r>
        <w:rPr>
          <w:rFonts w:ascii="Times New Roman" w:hAnsi="Times New Roman"/>
          <w:b/>
          <w:bCs/>
          <w:sz w:val="36"/>
          <w:szCs w:val="36"/>
          <w:u w:val="single"/>
        </w:rPr>
        <w:t>4</w:t>
      </w:r>
      <w:r w:rsidRPr="008D5575">
        <w:rPr>
          <w:rFonts w:ascii="Times New Roman" w:hAnsi="Times New Roman"/>
          <w:b/>
          <w:bCs/>
          <w:sz w:val="36"/>
          <w:szCs w:val="36"/>
          <w:u w:val="single"/>
        </w:rPr>
        <w:t>)</w:t>
      </w:r>
    </w:p>
    <w:p w14:paraId="3E9D1073" w14:textId="77777777" w:rsidR="00251109" w:rsidRPr="0097461D" w:rsidRDefault="00251109" w:rsidP="00251109">
      <w:pPr>
        <w:rPr>
          <w:sz w:val="28"/>
          <w:szCs w:val="28"/>
        </w:rPr>
      </w:pPr>
    </w:p>
    <w:p w14:paraId="2A8CD00A" w14:textId="77777777" w:rsidR="00251109" w:rsidRPr="0097461D" w:rsidRDefault="00251109" w:rsidP="00251109">
      <w:pPr>
        <w:rPr>
          <w:rFonts w:ascii="Times New Roman" w:hAnsi="Times New Roman"/>
          <w:sz w:val="26"/>
          <w:szCs w:val="26"/>
        </w:rPr>
      </w:pPr>
      <w:r w:rsidRPr="0097461D">
        <w:rPr>
          <w:rFonts w:ascii="Times New Roman" w:hAnsi="Times New Roman"/>
          <w:b/>
          <w:bCs/>
          <w:sz w:val="26"/>
          <w:szCs w:val="26"/>
          <w:u w:val="single"/>
        </w:rPr>
        <w:t>Approval</w:t>
      </w:r>
      <w:r w:rsidRPr="0097461D">
        <w:rPr>
          <w:rFonts w:ascii="Times New Roman" w:hAnsi="Times New Roman"/>
          <w:sz w:val="26"/>
          <w:szCs w:val="26"/>
          <w:u w:val="single"/>
        </w:rPr>
        <w:t>:</w:t>
      </w:r>
      <w:r w:rsidRPr="0097461D">
        <w:rPr>
          <w:rFonts w:ascii="Times New Roman" w:hAnsi="Times New Roman"/>
          <w:sz w:val="26"/>
          <w:szCs w:val="26"/>
        </w:rPr>
        <w:t xml:space="preserve">  Effective immediately, all requests for travel and/or conference expenses must be initially sent to the Town Manager for approval</w:t>
      </w:r>
      <w:r>
        <w:rPr>
          <w:rFonts w:ascii="Times New Roman" w:hAnsi="Times New Roman"/>
          <w:sz w:val="26"/>
          <w:szCs w:val="26"/>
        </w:rPr>
        <w:t xml:space="preserve"> using the attached Request for Conference Attendance and Expense Report</w:t>
      </w:r>
      <w:r w:rsidRPr="0097461D">
        <w:rPr>
          <w:rFonts w:ascii="Times New Roman" w:hAnsi="Times New Roman"/>
          <w:sz w:val="26"/>
          <w:szCs w:val="26"/>
        </w:rPr>
        <w:t>. Travel and conference attendance is limited to within the contiguous United States. Once approval from the Town Manager is granted, the travel/conference form will be forwarded and processed by Finance.</w:t>
      </w:r>
    </w:p>
    <w:p w14:paraId="7715D550" w14:textId="77777777" w:rsidR="00251109" w:rsidRPr="0097461D" w:rsidRDefault="00251109" w:rsidP="00251109">
      <w:pPr>
        <w:rPr>
          <w:rFonts w:ascii="Times New Roman" w:hAnsi="Times New Roman"/>
          <w:sz w:val="26"/>
          <w:szCs w:val="26"/>
        </w:rPr>
      </w:pPr>
    </w:p>
    <w:p w14:paraId="1BA55B6C" w14:textId="77777777" w:rsidR="00251109" w:rsidRPr="0097461D" w:rsidRDefault="00251109" w:rsidP="00251109">
      <w:pPr>
        <w:rPr>
          <w:rFonts w:ascii="Times New Roman" w:hAnsi="Times New Roman"/>
          <w:sz w:val="26"/>
          <w:szCs w:val="26"/>
        </w:rPr>
      </w:pPr>
      <w:r w:rsidRPr="0097461D">
        <w:rPr>
          <w:rFonts w:ascii="Times New Roman" w:hAnsi="Times New Roman"/>
          <w:b/>
          <w:bCs/>
          <w:sz w:val="26"/>
          <w:szCs w:val="26"/>
          <w:u w:val="single"/>
        </w:rPr>
        <w:t>Registration</w:t>
      </w:r>
      <w:r w:rsidRPr="0097461D">
        <w:rPr>
          <w:rFonts w:ascii="Times New Roman" w:hAnsi="Times New Roman"/>
          <w:sz w:val="26"/>
          <w:szCs w:val="26"/>
        </w:rPr>
        <w:t>:  If time permits, all registrations should be done by a requisition, accompanied by a copy of the approved travel/conference form.  Most conferences will accept a Purchase Order.</w:t>
      </w:r>
    </w:p>
    <w:p w14:paraId="31B0ED5E" w14:textId="77777777" w:rsidR="00251109" w:rsidRPr="0097461D" w:rsidRDefault="00251109" w:rsidP="00251109">
      <w:pPr>
        <w:rPr>
          <w:rFonts w:ascii="Times New Roman" w:hAnsi="Times New Roman"/>
          <w:sz w:val="26"/>
          <w:szCs w:val="26"/>
        </w:rPr>
      </w:pPr>
    </w:p>
    <w:p w14:paraId="6B8EEC4A" w14:textId="77777777" w:rsidR="00251109" w:rsidRPr="0097461D" w:rsidRDefault="00251109" w:rsidP="00251109">
      <w:pPr>
        <w:rPr>
          <w:rFonts w:ascii="Times New Roman" w:hAnsi="Times New Roman"/>
          <w:sz w:val="26"/>
          <w:szCs w:val="26"/>
        </w:rPr>
      </w:pPr>
      <w:r w:rsidRPr="0097461D">
        <w:rPr>
          <w:rFonts w:ascii="Times New Roman" w:hAnsi="Times New Roman"/>
          <w:b/>
          <w:bCs/>
          <w:sz w:val="26"/>
          <w:szCs w:val="26"/>
          <w:u w:val="single"/>
        </w:rPr>
        <w:t>Accommodations</w:t>
      </w:r>
      <w:r w:rsidRPr="0097461D">
        <w:rPr>
          <w:rFonts w:ascii="Times New Roman" w:hAnsi="Times New Roman"/>
          <w:sz w:val="26"/>
          <w:szCs w:val="26"/>
        </w:rPr>
        <w:t xml:space="preserve">:  To control costs, conference attendees, if appropriate, are asked to share a room, provided more than one </w:t>
      </w:r>
      <w:r>
        <w:rPr>
          <w:rFonts w:ascii="Times New Roman" w:hAnsi="Times New Roman"/>
          <w:sz w:val="26"/>
          <w:szCs w:val="26"/>
        </w:rPr>
        <w:t>T</w:t>
      </w:r>
      <w:r w:rsidRPr="0097461D">
        <w:rPr>
          <w:rFonts w:ascii="Times New Roman" w:hAnsi="Times New Roman"/>
          <w:sz w:val="26"/>
          <w:szCs w:val="26"/>
        </w:rPr>
        <w:t xml:space="preserve">own employee is attending the conference. Single occupancy rooms must be approved by the Town Manager in advance of the planned stay in order for the full cost of the accommodation to be reimbursed by the </w:t>
      </w:r>
      <w:r>
        <w:rPr>
          <w:rFonts w:ascii="Times New Roman" w:hAnsi="Times New Roman"/>
          <w:sz w:val="26"/>
          <w:szCs w:val="26"/>
        </w:rPr>
        <w:t>T</w:t>
      </w:r>
      <w:r w:rsidRPr="0097461D">
        <w:rPr>
          <w:rFonts w:ascii="Times New Roman" w:hAnsi="Times New Roman"/>
          <w:sz w:val="26"/>
          <w:szCs w:val="26"/>
        </w:rPr>
        <w:t>own.</w:t>
      </w:r>
    </w:p>
    <w:p w14:paraId="650BB51D" w14:textId="77777777" w:rsidR="00251109" w:rsidRPr="0097461D" w:rsidRDefault="00251109" w:rsidP="00251109">
      <w:pPr>
        <w:rPr>
          <w:rFonts w:ascii="Times New Roman" w:hAnsi="Times New Roman"/>
          <w:sz w:val="26"/>
          <w:szCs w:val="26"/>
        </w:rPr>
      </w:pPr>
    </w:p>
    <w:p w14:paraId="0D2FF879" w14:textId="77777777" w:rsidR="00251109" w:rsidRPr="0097461D" w:rsidRDefault="00251109" w:rsidP="00251109">
      <w:pPr>
        <w:rPr>
          <w:rFonts w:ascii="Times New Roman" w:hAnsi="Times New Roman"/>
          <w:sz w:val="26"/>
          <w:szCs w:val="26"/>
        </w:rPr>
      </w:pPr>
      <w:r w:rsidRPr="0097461D">
        <w:rPr>
          <w:rFonts w:ascii="Times New Roman" w:hAnsi="Times New Roman"/>
          <w:sz w:val="26"/>
          <w:szCs w:val="26"/>
        </w:rPr>
        <w:t xml:space="preserve">The conference attendee </w:t>
      </w:r>
      <w:r>
        <w:rPr>
          <w:rFonts w:ascii="Times New Roman" w:hAnsi="Times New Roman"/>
          <w:sz w:val="26"/>
          <w:szCs w:val="26"/>
        </w:rPr>
        <w:t>sh</w:t>
      </w:r>
      <w:r w:rsidRPr="0097461D">
        <w:rPr>
          <w:rFonts w:ascii="Times New Roman" w:hAnsi="Times New Roman"/>
          <w:sz w:val="26"/>
          <w:szCs w:val="26"/>
        </w:rPr>
        <w:t xml:space="preserve">ould secure the room with his/her own credit card. Upon arrival, the attendee should speak with the Hotel/Motel desk clerk and explain the payment will be in form of a </w:t>
      </w:r>
      <w:r>
        <w:rPr>
          <w:rFonts w:ascii="Times New Roman" w:hAnsi="Times New Roman"/>
          <w:sz w:val="26"/>
          <w:szCs w:val="26"/>
        </w:rPr>
        <w:t>T</w:t>
      </w:r>
      <w:r w:rsidRPr="0097461D">
        <w:rPr>
          <w:rFonts w:ascii="Times New Roman" w:hAnsi="Times New Roman"/>
          <w:sz w:val="26"/>
          <w:szCs w:val="26"/>
        </w:rPr>
        <w:t>own check, either mailed before the conference, or presented at the time of check in.</w:t>
      </w:r>
    </w:p>
    <w:p w14:paraId="045BF2C2" w14:textId="77777777" w:rsidR="00251109" w:rsidRPr="0097461D" w:rsidRDefault="00251109" w:rsidP="00251109">
      <w:pPr>
        <w:rPr>
          <w:rFonts w:ascii="Times New Roman" w:hAnsi="Times New Roman"/>
          <w:sz w:val="26"/>
          <w:szCs w:val="26"/>
        </w:rPr>
      </w:pPr>
    </w:p>
    <w:p w14:paraId="567CA3D0" w14:textId="77777777" w:rsidR="00251109" w:rsidRPr="0097461D" w:rsidRDefault="00251109" w:rsidP="00251109">
      <w:pPr>
        <w:rPr>
          <w:rFonts w:ascii="Times New Roman" w:hAnsi="Times New Roman"/>
          <w:sz w:val="26"/>
          <w:szCs w:val="26"/>
        </w:rPr>
      </w:pPr>
      <w:r w:rsidRPr="0097461D">
        <w:rPr>
          <w:rFonts w:ascii="Times New Roman" w:hAnsi="Times New Roman"/>
          <w:b/>
          <w:bCs/>
          <w:sz w:val="26"/>
          <w:szCs w:val="26"/>
          <w:u w:val="single"/>
        </w:rPr>
        <w:lastRenderedPageBreak/>
        <w:t>Transportation</w:t>
      </w:r>
      <w:r w:rsidRPr="0097461D">
        <w:rPr>
          <w:rFonts w:ascii="Times New Roman" w:hAnsi="Times New Roman"/>
          <w:sz w:val="26"/>
          <w:szCs w:val="26"/>
        </w:rPr>
        <w:t xml:space="preserve">:  The attendee </w:t>
      </w:r>
      <w:r>
        <w:rPr>
          <w:rFonts w:ascii="Times New Roman" w:hAnsi="Times New Roman"/>
          <w:sz w:val="26"/>
          <w:szCs w:val="26"/>
        </w:rPr>
        <w:t>sh</w:t>
      </w:r>
      <w:r w:rsidRPr="0097461D">
        <w:rPr>
          <w:rFonts w:ascii="Times New Roman" w:hAnsi="Times New Roman"/>
          <w:sz w:val="26"/>
          <w:szCs w:val="26"/>
        </w:rPr>
        <w:t xml:space="preserve">ould make his/her own airline reservation on a personal credit card. The attendee would then be reimbursed for the airfare. Transportation should be secured only </w:t>
      </w:r>
      <w:r w:rsidRPr="0097461D">
        <w:rPr>
          <w:rFonts w:ascii="Times New Roman" w:hAnsi="Times New Roman"/>
          <w:b/>
          <w:bCs/>
          <w:sz w:val="26"/>
          <w:szCs w:val="26"/>
        </w:rPr>
        <w:t>after</w:t>
      </w:r>
      <w:r w:rsidRPr="0097461D">
        <w:rPr>
          <w:rFonts w:ascii="Times New Roman" w:hAnsi="Times New Roman"/>
          <w:sz w:val="26"/>
          <w:szCs w:val="26"/>
        </w:rPr>
        <w:t xml:space="preserve"> approved by the Town Manager.</w:t>
      </w:r>
    </w:p>
    <w:p w14:paraId="06A54A44" w14:textId="77777777" w:rsidR="00251109" w:rsidRPr="0097461D" w:rsidRDefault="00251109" w:rsidP="00251109">
      <w:pPr>
        <w:rPr>
          <w:rFonts w:ascii="Times New Roman" w:hAnsi="Times New Roman"/>
          <w:sz w:val="26"/>
          <w:szCs w:val="26"/>
        </w:rPr>
      </w:pPr>
    </w:p>
    <w:p w14:paraId="0E1ED52B" w14:textId="77777777" w:rsidR="00251109" w:rsidRPr="0097461D" w:rsidRDefault="00251109" w:rsidP="00251109">
      <w:pPr>
        <w:rPr>
          <w:rFonts w:ascii="Times New Roman" w:hAnsi="Times New Roman"/>
          <w:sz w:val="26"/>
          <w:szCs w:val="26"/>
        </w:rPr>
      </w:pPr>
      <w:r w:rsidRPr="0097461D">
        <w:rPr>
          <w:rFonts w:ascii="Times New Roman" w:hAnsi="Times New Roman"/>
          <w:b/>
          <w:bCs/>
          <w:sz w:val="26"/>
          <w:szCs w:val="26"/>
          <w:u w:val="single"/>
        </w:rPr>
        <w:t>Meals</w:t>
      </w:r>
      <w:r w:rsidRPr="0097461D">
        <w:rPr>
          <w:rFonts w:ascii="Times New Roman" w:hAnsi="Times New Roman"/>
          <w:sz w:val="26"/>
          <w:szCs w:val="26"/>
        </w:rPr>
        <w:t>:  To eliminate record keeping and control costs, a meal allowance of $</w:t>
      </w:r>
      <w:r>
        <w:rPr>
          <w:rFonts w:ascii="Times New Roman" w:hAnsi="Times New Roman"/>
          <w:sz w:val="26"/>
          <w:szCs w:val="26"/>
        </w:rPr>
        <w:t>70</w:t>
      </w:r>
      <w:r w:rsidRPr="0097461D">
        <w:rPr>
          <w:rFonts w:ascii="Times New Roman" w:hAnsi="Times New Roman"/>
          <w:sz w:val="26"/>
          <w:szCs w:val="26"/>
        </w:rPr>
        <w:t xml:space="preserve"> per day will be issued by the </w:t>
      </w:r>
      <w:r>
        <w:rPr>
          <w:rFonts w:ascii="Times New Roman" w:hAnsi="Times New Roman"/>
          <w:sz w:val="26"/>
          <w:szCs w:val="26"/>
        </w:rPr>
        <w:t>T</w:t>
      </w:r>
      <w:r w:rsidRPr="0097461D">
        <w:rPr>
          <w:rFonts w:ascii="Times New Roman" w:hAnsi="Times New Roman"/>
          <w:sz w:val="26"/>
          <w:szCs w:val="26"/>
        </w:rPr>
        <w:t xml:space="preserve">own, excluding alcoholic beverages. Any charge over and above the per diem </w:t>
      </w:r>
      <w:r>
        <w:rPr>
          <w:rFonts w:ascii="Times New Roman" w:hAnsi="Times New Roman"/>
          <w:sz w:val="26"/>
          <w:szCs w:val="26"/>
        </w:rPr>
        <w:t>amount</w:t>
      </w:r>
      <w:r w:rsidRPr="0097461D">
        <w:rPr>
          <w:rFonts w:ascii="Times New Roman" w:hAnsi="Times New Roman"/>
          <w:sz w:val="26"/>
          <w:szCs w:val="26"/>
        </w:rPr>
        <w:t xml:space="preserve"> will not be reimbursed by the </w:t>
      </w:r>
      <w:r>
        <w:rPr>
          <w:rFonts w:ascii="Times New Roman" w:hAnsi="Times New Roman"/>
          <w:sz w:val="26"/>
          <w:szCs w:val="26"/>
        </w:rPr>
        <w:t>T</w:t>
      </w:r>
      <w:r w:rsidRPr="0097461D">
        <w:rPr>
          <w:rFonts w:ascii="Times New Roman" w:hAnsi="Times New Roman"/>
          <w:sz w:val="26"/>
          <w:szCs w:val="26"/>
        </w:rPr>
        <w:t>own. If the attendee is traveling to cities where meals are more expensive than average, the per diem rate could be increased with the prior approval of the</w:t>
      </w:r>
      <w:r>
        <w:rPr>
          <w:rFonts w:ascii="Times New Roman" w:hAnsi="Times New Roman"/>
          <w:sz w:val="26"/>
          <w:szCs w:val="26"/>
        </w:rPr>
        <w:t xml:space="preserve"> </w:t>
      </w:r>
      <w:r w:rsidRPr="0097461D">
        <w:rPr>
          <w:rFonts w:ascii="Times New Roman" w:hAnsi="Times New Roman"/>
          <w:sz w:val="26"/>
          <w:szCs w:val="26"/>
        </w:rPr>
        <w:t>Town Manager.</w:t>
      </w:r>
    </w:p>
    <w:p w14:paraId="4FE48A84" w14:textId="77777777" w:rsidR="00251109" w:rsidRPr="0097461D" w:rsidRDefault="00251109" w:rsidP="00251109">
      <w:pPr>
        <w:rPr>
          <w:rFonts w:ascii="Times New Roman" w:hAnsi="Times New Roman"/>
          <w:sz w:val="26"/>
          <w:szCs w:val="26"/>
        </w:rPr>
      </w:pPr>
    </w:p>
    <w:p w14:paraId="0DA2D721" w14:textId="77777777" w:rsidR="00251109" w:rsidRDefault="00251109" w:rsidP="00251109">
      <w:pPr>
        <w:rPr>
          <w:rFonts w:ascii="Times New Roman" w:hAnsi="Times New Roman"/>
          <w:sz w:val="26"/>
          <w:szCs w:val="26"/>
        </w:rPr>
      </w:pPr>
      <w:r w:rsidRPr="0097461D">
        <w:rPr>
          <w:rFonts w:ascii="Times New Roman" w:hAnsi="Times New Roman"/>
          <w:b/>
          <w:bCs/>
          <w:sz w:val="26"/>
          <w:szCs w:val="26"/>
          <w:u w:val="single"/>
        </w:rPr>
        <w:t>Other</w:t>
      </w:r>
      <w:r w:rsidRPr="0097461D">
        <w:rPr>
          <w:rFonts w:ascii="Times New Roman" w:hAnsi="Times New Roman"/>
          <w:sz w:val="26"/>
          <w:szCs w:val="26"/>
        </w:rPr>
        <w:t xml:space="preserve">:  </w:t>
      </w:r>
      <w:r>
        <w:rPr>
          <w:rFonts w:ascii="Times New Roman" w:hAnsi="Times New Roman"/>
          <w:sz w:val="26"/>
          <w:szCs w:val="26"/>
        </w:rPr>
        <w:t>C</w:t>
      </w:r>
      <w:r w:rsidRPr="0097461D">
        <w:rPr>
          <w:rFonts w:ascii="Times New Roman" w:hAnsi="Times New Roman"/>
          <w:sz w:val="26"/>
          <w:szCs w:val="26"/>
        </w:rPr>
        <w:t>harges incurred for mileage (if a personal vehicle is used), tolls, or parking w</w:t>
      </w:r>
      <w:r>
        <w:rPr>
          <w:rFonts w:ascii="Times New Roman" w:hAnsi="Times New Roman"/>
          <w:sz w:val="26"/>
          <w:szCs w:val="26"/>
        </w:rPr>
        <w:t>ill</w:t>
      </w:r>
      <w:r w:rsidRPr="0097461D">
        <w:rPr>
          <w:rFonts w:ascii="Times New Roman" w:hAnsi="Times New Roman"/>
          <w:sz w:val="26"/>
          <w:szCs w:val="26"/>
        </w:rPr>
        <w:t xml:space="preserve"> be reimbursed to the attend</w:t>
      </w:r>
      <w:r>
        <w:rPr>
          <w:rFonts w:ascii="Times New Roman" w:hAnsi="Times New Roman"/>
          <w:sz w:val="26"/>
          <w:szCs w:val="26"/>
        </w:rPr>
        <w:t>ee</w:t>
      </w:r>
      <w:r w:rsidRPr="0097461D">
        <w:rPr>
          <w:rFonts w:ascii="Times New Roman" w:hAnsi="Times New Roman"/>
          <w:sz w:val="26"/>
          <w:szCs w:val="26"/>
        </w:rPr>
        <w:t xml:space="preserve"> upon submission of receipts. Attached mileage form should accompany payment request if applicable</w:t>
      </w:r>
      <w:r>
        <w:rPr>
          <w:rFonts w:ascii="Times New Roman" w:hAnsi="Times New Roman"/>
          <w:sz w:val="26"/>
          <w:szCs w:val="26"/>
        </w:rPr>
        <w:t>.</w:t>
      </w:r>
    </w:p>
    <w:p w14:paraId="3B23B30D" w14:textId="77777777" w:rsidR="00251109" w:rsidRDefault="00251109" w:rsidP="00251109">
      <w:pPr>
        <w:rPr>
          <w:rFonts w:ascii="Times New Roman" w:hAnsi="Times New Roman"/>
          <w:sz w:val="26"/>
          <w:szCs w:val="26"/>
        </w:rPr>
      </w:pPr>
    </w:p>
    <w:p w14:paraId="6398DE0D" w14:textId="77777777" w:rsidR="00251109" w:rsidRDefault="00251109" w:rsidP="00251109">
      <w:pPr>
        <w:rPr>
          <w:rFonts w:ascii="Times New Roman" w:hAnsi="Times New Roman"/>
          <w:sz w:val="26"/>
          <w:szCs w:val="26"/>
        </w:rPr>
      </w:pPr>
      <w:r>
        <w:rPr>
          <w:rFonts w:ascii="Times New Roman" w:hAnsi="Times New Roman"/>
          <w:sz w:val="26"/>
          <w:szCs w:val="26"/>
        </w:rPr>
        <w:t>Meetings and Trainings over $100 should be signed by department head and forwarded to Finance/Town Manager for approval.</w:t>
      </w:r>
    </w:p>
    <w:p w14:paraId="7A8B7AE0" w14:textId="77777777" w:rsidR="00251109" w:rsidRDefault="00251109" w:rsidP="00251109">
      <w:pPr>
        <w:rPr>
          <w:rFonts w:ascii="Times New Roman" w:hAnsi="Times New Roman"/>
          <w:sz w:val="26"/>
          <w:szCs w:val="26"/>
        </w:rPr>
      </w:pPr>
    </w:p>
    <w:p w14:paraId="53F5E1A1" w14:textId="77777777" w:rsidR="00251109" w:rsidRDefault="00251109" w:rsidP="00251109">
      <w:pPr>
        <w:rPr>
          <w:rFonts w:ascii="Times New Roman" w:hAnsi="Times New Roman"/>
          <w:sz w:val="26"/>
          <w:szCs w:val="26"/>
        </w:rPr>
      </w:pPr>
    </w:p>
    <w:p w14:paraId="1ADDB9E1" w14:textId="77777777" w:rsidR="00251109" w:rsidRDefault="00251109" w:rsidP="00251109">
      <w:pPr>
        <w:rPr>
          <w:rFonts w:ascii="Times New Roman" w:hAnsi="Times New Roman"/>
          <w:sz w:val="26"/>
          <w:szCs w:val="26"/>
        </w:rPr>
      </w:pPr>
    </w:p>
    <w:p w14:paraId="47309ECA" w14:textId="77777777" w:rsidR="00251109" w:rsidRDefault="00251109" w:rsidP="00251109">
      <w:pPr>
        <w:rPr>
          <w:rFonts w:ascii="Times New Roman" w:hAnsi="Times New Roman"/>
          <w:sz w:val="26"/>
          <w:szCs w:val="26"/>
        </w:rPr>
      </w:pPr>
    </w:p>
    <w:p w14:paraId="2F48921C" w14:textId="77777777" w:rsidR="00251109" w:rsidRDefault="00251109" w:rsidP="00251109">
      <w:pPr>
        <w:rPr>
          <w:rFonts w:ascii="Times New Roman" w:hAnsi="Times New Roman"/>
          <w:sz w:val="26"/>
          <w:szCs w:val="26"/>
        </w:rPr>
      </w:pPr>
    </w:p>
    <w:p w14:paraId="0E1A1723" w14:textId="77777777" w:rsidR="00251109" w:rsidRDefault="00251109" w:rsidP="00251109">
      <w:pPr>
        <w:rPr>
          <w:rFonts w:ascii="Times New Roman" w:hAnsi="Times New Roman"/>
          <w:sz w:val="26"/>
          <w:szCs w:val="26"/>
        </w:rPr>
      </w:pPr>
    </w:p>
    <w:p w14:paraId="19F660D3" w14:textId="77777777" w:rsidR="00251109" w:rsidRDefault="00251109" w:rsidP="00251109">
      <w:pPr>
        <w:rPr>
          <w:rFonts w:ascii="Times New Roman" w:hAnsi="Times New Roman"/>
          <w:sz w:val="26"/>
          <w:szCs w:val="26"/>
        </w:rPr>
      </w:pPr>
    </w:p>
    <w:p w14:paraId="1BED4097" w14:textId="77777777" w:rsidR="00251109" w:rsidRDefault="00251109" w:rsidP="00251109">
      <w:pPr>
        <w:rPr>
          <w:rFonts w:ascii="Times New Roman" w:hAnsi="Times New Roman"/>
          <w:sz w:val="26"/>
          <w:szCs w:val="26"/>
        </w:rPr>
      </w:pPr>
    </w:p>
    <w:p w14:paraId="77D3B4B2" w14:textId="77777777" w:rsidR="00251109" w:rsidRDefault="00251109" w:rsidP="00251109">
      <w:pPr>
        <w:rPr>
          <w:rFonts w:ascii="Times New Roman" w:hAnsi="Times New Roman"/>
          <w:sz w:val="26"/>
          <w:szCs w:val="26"/>
        </w:rPr>
      </w:pPr>
    </w:p>
    <w:p w14:paraId="0FC81AAF" w14:textId="77777777" w:rsidR="00251109" w:rsidRDefault="00251109" w:rsidP="00251109">
      <w:pPr>
        <w:rPr>
          <w:rFonts w:ascii="Times New Roman" w:hAnsi="Times New Roman"/>
          <w:sz w:val="26"/>
          <w:szCs w:val="26"/>
        </w:rPr>
      </w:pPr>
    </w:p>
    <w:p w14:paraId="0AB47588" w14:textId="77777777" w:rsidR="00251109" w:rsidRDefault="00251109" w:rsidP="00251109">
      <w:pPr>
        <w:rPr>
          <w:rFonts w:ascii="Times New Roman" w:hAnsi="Times New Roman"/>
          <w:sz w:val="26"/>
          <w:szCs w:val="26"/>
        </w:rPr>
      </w:pPr>
    </w:p>
    <w:p w14:paraId="480DA099" w14:textId="77777777" w:rsidR="00251109" w:rsidRDefault="00251109" w:rsidP="00251109">
      <w:pPr>
        <w:rPr>
          <w:rFonts w:ascii="Times New Roman" w:hAnsi="Times New Roman"/>
          <w:sz w:val="26"/>
          <w:szCs w:val="26"/>
        </w:rPr>
      </w:pPr>
    </w:p>
    <w:p w14:paraId="4DD6DE47" w14:textId="77777777" w:rsidR="00251109" w:rsidRDefault="00251109" w:rsidP="00251109">
      <w:pPr>
        <w:rPr>
          <w:rFonts w:ascii="Times New Roman" w:hAnsi="Times New Roman"/>
          <w:sz w:val="26"/>
          <w:szCs w:val="26"/>
        </w:rPr>
      </w:pPr>
    </w:p>
    <w:p w14:paraId="471A3BAF" w14:textId="77777777" w:rsidR="00251109" w:rsidRDefault="00251109" w:rsidP="00251109">
      <w:pPr>
        <w:rPr>
          <w:rFonts w:ascii="Times New Roman" w:hAnsi="Times New Roman"/>
          <w:sz w:val="26"/>
          <w:szCs w:val="26"/>
        </w:rPr>
      </w:pPr>
    </w:p>
    <w:p w14:paraId="54708602" w14:textId="77777777" w:rsidR="00251109" w:rsidRDefault="00251109" w:rsidP="00251109">
      <w:pPr>
        <w:rPr>
          <w:rFonts w:ascii="Times New Roman" w:hAnsi="Times New Roman"/>
          <w:sz w:val="26"/>
          <w:szCs w:val="26"/>
        </w:rPr>
      </w:pPr>
    </w:p>
    <w:p w14:paraId="7BD1E7F8" w14:textId="77777777" w:rsidR="00251109" w:rsidRDefault="00251109" w:rsidP="00251109">
      <w:pPr>
        <w:rPr>
          <w:rFonts w:ascii="Times New Roman" w:hAnsi="Times New Roman"/>
          <w:sz w:val="26"/>
          <w:szCs w:val="26"/>
        </w:rPr>
      </w:pPr>
    </w:p>
    <w:p w14:paraId="3EBD0EDA" w14:textId="77777777" w:rsidR="00251109" w:rsidRDefault="00251109" w:rsidP="00251109">
      <w:pPr>
        <w:rPr>
          <w:rFonts w:ascii="Times New Roman" w:hAnsi="Times New Roman"/>
          <w:sz w:val="26"/>
          <w:szCs w:val="26"/>
        </w:rPr>
      </w:pPr>
    </w:p>
    <w:p w14:paraId="75EFA17A" w14:textId="77777777" w:rsidR="00251109" w:rsidRDefault="00251109" w:rsidP="00251109">
      <w:pPr>
        <w:rPr>
          <w:rFonts w:ascii="Times New Roman" w:hAnsi="Times New Roman"/>
          <w:sz w:val="26"/>
          <w:szCs w:val="26"/>
        </w:rPr>
      </w:pPr>
    </w:p>
    <w:p w14:paraId="0512AED3" w14:textId="77777777" w:rsidR="00251109" w:rsidRDefault="00251109" w:rsidP="00251109">
      <w:pPr>
        <w:rPr>
          <w:rFonts w:ascii="Times New Roman" w:hAnsi="Times New Roman"/>
          <w:sz w:val="26"/>
          <w:szCs w:val="26"/>
        </w:rPr>
      </w:pPr>
    </w:p>
    <w:p w14:paraId="38C97E8A" w14:textId="77777777" w:rsidR="00251109" w:rsidRDefault="00251109" w:rsidP="00251109">
      <w:pPr>
        <w:rPr>
          <w:rFonts w:ascii="Times New Roman" w:hAnsi="Times New Roman"/>
          <w:sz w:val="26"/>
          <w:szCs w:val="26"/>
        </w:rPr>
      </w:pPr>
    </w:p>
    <w:p w14:paraId="25083C37" w14:textId="77777777" w:rsidR="00251109" w:rsidRDefault="00251109" w:rsidP="00251109">
      <w:pPr>
        <w:rPr>
          <w:rFonts w:ascii="Times New Roman" w:hAnsi="Times New Roman"/>
          <w:sz w:val="26"/>
          <w:szCs w:val="26"/>
        </w:rPr>
      </w:pPr>
    </w:p>
    <w:p w14:paraId="3BEBE1EF" w14:textId="77777777" w:rsidR="00251109" w:rsidRPr="00D67E39" w:rsidRDefault="00251109" w:rsidP="00251109">
      <w:pPr>
        <w:tabs>
          <w:tab w:val="left" w:pos="540"/>
        </w:tabs>
        <w:jc w:val="center"/>
        <w:rPr>
          <w:rFonts w:ascii="Century Gothic" w:hAnsi="Century Gothic"/>
          <w:sz w:val="44"/>
          <w:szCs w:val="44"/>
        </w:rPr>
      </w:pPr>
      <w:r w:rsidRPr="00D67E39">
        <w:rPr>
          <w:rFonts w:ascii="Century Schoolbook" w:hAnsi="Century Schoolbook"/>
          <w:b/>
          <w:caps/>
          <w:sz w:val="44"/>
          <w:szCs w:val="44"/>
        </w:rPr>
        <w:lastRenderedPageBreak/>
        <w:t>Town of Granby</w:t>
      </w:r>
    </w:p>
    <w:p w14:paraId="45805502" w14:textId="60D2DC39" w:rsidR="00251109" w:rsidRPr="00D67E39" w:rsidRDefault="00251109" w:rsidP="00251109">
      <w:pPr>
        <w:jc w:val="center"/>
        <w:rPr>
          <w:sz w:val="20"/>
        </w:rPr>
      </w:pPr>
      <w:r w:rsidRPr="00D67E39">
        <w:rPr>
          <w:sz w:val="28"/>
          <w:szCs w:val="28"/>
        </w:rPr>
        <w:t>REQUEST FOR CONFERENCE ATTENDANCE AND EXPENSE REPORT</w:t>
      </w:r>
    </w:p>
    <w:p w14:paraId="674A0025" w14:textId="77777777" w:rsidR="00251109" w:rsidRPr="00D67E39" w:rsidRDefault="00251109" w:rsidP="00251109">
      <w:pPr>
        <w:pBdr>
          <w:bottom w:val="single" w:sz="6" w:space="1" w:color="auto"/>
        </w:pBdr>
        <w:jc w:val="center"/>
        <w:rPr>
          <w:sz w:val="20"/>
        </w:rPr>
      </w:pPr>
      <w:r w:rsidRPr="00D67E39">
        <w:rPr>
          <w:sz w:val="20"/>
        </w:rPr>
        <w:t>*** Please submit to the Town Manager’s Office at least two weeks in advance of any conference***</w:t>
      </w:r>
    </w:p>
    <w:p w14:paraId="6B7E978B" w14:textId="77777777" w:rsidR="00251109" w:rsidRPr="00D67E39" w:rsidRDefault="00251109" w:rsidP="00251109">
      <w:pPr>
        <w:rPr>
          <w:sz w:val="20"/>
        </w:rPr>
      </w:pPr>
      <w:r w:rsidRPr="00D67E39">
        <w:rPr>
          <w:sz w:val="20"/>
        </w:rPr>
        <w:t>Department__________________________</w:t>
      </w:r>
      <w:r w:rsidRPr="00D67E39">
        <w:rPr>
          <w:sz w:val="20"/>
        </w:rPr>
        <w:tab/>
      </w:r>
      <w:r w:rsidRPr="00D67E39">
        <w:rPr>
          <w:sz w:val="20"/>
        </w:rPr>
        <w:tab/>
      </w:r>
      <w:r w:rsidRPr="00D67E39">
        <w:rPr>
          <w:sz w:val="20"/>
        </w:rPr>
        <w:tab/>
      </w:r>
      <w:r w:rsidRPr="00D67E39">
        <w:rPr>
          <w:sz w:val="20"/>
        </w:rPr>
        <w:tab/>
        <w:t>Date Prepared_____________</w:t>
      </w:r>
    </w:p>
    <w:p w14:paraId="7288A55B" w14:textId="77777777" w:rsidR="00251109" w:rsidRPr="00D67E39" w:rsidRDefault="00251109" w:rsidP="00251109">
      <w:pPr>
        <w:rPr>
          <w:sz w:val="20"/>
        </w:rPr>
      </w:pPr>
    </w:p>
    <w:p w14:paraId="7F3C899E" w14:textId="77777777" w:rsidR="00251109" w:rsidRPr="00D67E39" w:rsidRDefault="00251109" w:rsidP="00251109">
      <w:pPr>
        <w:rPr>
          <w:sz w:val="20"/>
        </w:rPr>
      </w:pPr>
      <w:r w:rsidRPr="00D67E39">
        <w:rPr>
          <w:sz w:val="20"/>
        </w:rPr>
        <w:t>Name of Employee requesting approval ___________________________________________________</w:t>
      </w:r>
    </w:p>
    <w:p w14:paraId="50787273" w14:textId="77777777" w:rsidR="00251109" w:rsidRPr="00D67E39" w:rsidRDefault="00251109" w:rsidP="00251109">
      <w:pPr>
        <w:rPr>
          <w:sz w:val="20"/>
        </w:rPr>
      </w:pPr>
    </w:p>
    <w:p w14:paraId="37CB8FF4" w14:textId="77777777" w:rsidR="00251109" w:rsidRPr="00D67E39" w:rsidRDefault="00251109" w:rsidP="00251109">
      <w:pPr>
        <w:rPr>
          <w:sz w:val="20"/>
        </w:rPr>
      </w:pPr>
      <w:r w:rsidRPr="00D67E39">
        <w:rPr>
          <w:sz w:val="20"/>
        </w:rPr>
        <w:t>Conference/Meeting Title &amp; Sponsor______________________________________________________</w:t>
      </w:r>
    </w:p>
    <w:p w14:paraId="175E45E1" w14:textId="77777777" w:rsidR="00251109" w:rsidRPr="00D67E39" w:rsidRDefault="00251109" w:rsidP="00251109">
      <w:pPr>
        <w:rPr>
          <w:sz w:val="20"/>
        </w:rPr>
      </w:pPr>
    </w:p>
    <w:p w14:paraId="16AB9219" w14:textId="77777777" w:rsidR="00251109" w:rsidRPr="00D67E39" w:rsidRDefault="00251109" w:rsidP="00251109">
      <w:pPr>
        <w:rPr>
          <w:sz w:val="20"/>
        </w:rPr>
      </w:pPr>
      <w:r w:rsidRPr="00D67E39">
        <w:rPr>
          <w:sz w:val="20"/>
        </w:rPr>
        <w:t>___________________________________________________________________________________</w:t>
      </w:r>
    </w:p>
    <w:p w14:paraId="4F1075E3" w14:textId="77777777" w:rsidR="00251109" w:rsidRPr="00D67E39" w:rsidRDefault="00251109" w:rsidP="00251109">
      <w:pPr>
        <w:rPr>
          <w:sz w:val="20"/>
        </w:rPr>
      </w:pPr>
    </w:p>
    <w:p w14:paraId="45877722" w14:textId="77777777" w:rsidR="00251109" w:rsidRPr="00D67E39" w:rsidRDefault="00251109" w:rsidP="00251109">
      <w:pPr>
        <w:rPr>
          <w:sz w:val="20"/>
        </w:rPr>
      </w:pPr>
      <w:r w:rsidRPr="00D67E39">
        <w:rPr>
          <w:sz w:val="20"/>
        </w:rPr>
        <w:t>Location of Conference_________________________________________________________________</w:t>
      </w:r>
    </w:p>
    <w:p w14:paraId="78F21BE1" w14:textId="77777777" w:rsidR="00251109" w:rsidRPr="00D67E39" w:rsidRDefault="00251109" w:rsidP="00251109">
      <w:pPr>
        <w:rPr>
          <w:sz w:val="20"/>
        </w:rPr>
      </w:pPr>
    </w:p>
    <w:p w14:paraId="7B248058" w14:textId="77777777" w:rsidR="00251109" w:rsidRPr="00D67E39" w:rsidRDefault="00251109" w:rsidP="00251109">
      <w:pPr>
        <w:rPr>
          <w:sz w:val="20"/>
        </w:rPr>
      </w:pPr>
      <w:r w:rsidRPr="00D67E39">
        <w:rPr>
          <w:sz w:val="20"/>
        </w:rPr>
        <w:t>Date(s) of Conference__________________________________________________________________</w:t>
      </w:r>
    </w:p>
    <w:p w14:paraId="425CA8AE" w14:textId="77777777" w:rsidR="00251109" w:rsidRPr="00D67E39" w:rsidRDefault="00251109" w:rsidP="00251109">
      <w:pPr>
        <w:rPr>
          <w:sz w:val="20"/>
        </w:rPr>
      </w:pPr>
    </w:p>
    <w:p w14:paraId="77BFE6A9" w14:textId="77777777" w:rsidR="00251109" w:rsidRPr="00D67E39" w:rsidRDefault="00251109" w:rsidP="00251109">
      <w:pPr>
        <w:rPr>
          <w:sz w:val="20"/>
        </w:rPr>
      </w:pPr>
      <w:r w:rsidRPr="00D67E39">
        <w:rPr>
          <w:sz w:val="20"/>
        </w:rPr>
        <w:t>Explanation of purpose of Conference _____________________________________________________</w:t>
      </w:r>
    </w:p>
    <w:p w14:paraId="1800DE3A" w14:textId="77777777" w:rsidR="00251109" w:rsidRPr="00D67E39" w:rsidRDefault="00251109" w:rsidP="00251109">
      <w:pPr>
        <w:rPr>
          <w:sz w:val="20"/>
        </w:rPr>
      </w:pPr>
    </w:p>
    <w:p w14:paraId="745A2238" w14:textId="77777777" w:rsidR="00251109" w:rsidRPr="00D67E39" w:rsidRDefault="00251109" w:rsidP="00251109">
      <w:pPr>
        <w:rPr>
          <w:sz w:val="20"/>
        </w:rPr>
      </w:pPr>
      <w:r w:rsidRPr="00D67E39">
        <w:rPr>
          <w:sz w:val="20"/>
        </w:rPr>
        <w:t>____________________________________________________________________________________</w:t>
      </w:r>
    </w:p>
    <w:p w14:paraId="47C99026" w14:textId="77777777" w:rsidR="00251109" w:rsidRPr="00D67E39" w:rsidRDefault="00251109" w:rsidP="00251109">
      <w:pPr>
        <w:rPr>
          <w:sz w:val="20"/>
        </w:rPr>
      </w:pPr>
      <w:r w:rsidRPr="00D67E39">
        <w:rPr>
          <w:sz w:val="20"/>
        </w:rPr>
        <w:t>(Attach a copy of the conference brochure or other pertinent information, along with a properly authorized direct pay form)</w:t>
      </w:r>
    </w:p>
    <w:p w14:paraId="1AABEB62" w14:textId="77777777" w:rsidR="00251109" w:rsidRPr="00D67E39" w:rsidRDefault="00251109" w:rsidP="00251109">
      <w:pPr>
        <w:rPr>
          <w:sz w:val="16"/>
          <w:szCs w:val="16"/>
        </w:rPr>
      </w:pPr>
    </w:p>
    <w:p w14:paraId="5071BF74" w14:textId="77777777" w:rsidR="00251109" w:rsidRPr="00D67E39" w:rsidRDefault="00251109" w:rsidP="00251109">
      <w:pPr>
        <w:rPr>
          <w:sz w:val="20"/>
        </w:rPr>
      </w:pPr>
      <w:r w:rsidRPr="00D67E39">
        <w:rPr>
          <w:sz w:val="20"/>
        </w:rPr>
        <w:t>Funding Source or Account to be charged ______________________________</w:t>
      </w:r>
    </w:p>
    <w:p w14:paraId="36CAAF77" w14:textId="77777777" w:rsidR="00251109" w:rsidRPr="00D67E39" w:rsidRDefault="00251109" w:rsidP="00251109">
      <w:pPr>
        <w:rPr>
          <w:sz w:val="16"/>
          <w:szCs w:val="16"/>
        </w:rPr>
      </w:pPr>
    </w:p>
    <w:p w14:paraId="18BA3868" w14:textId="77777777" w:rsidR="00251109" w:rsidRPr="00D67E39" w:rsidRDefault="00251109" w:rsidP="00251109">
      <w:pPr>
        <w:keepNext/>
        <w:outlineLvl w:val="1"/>
        <w:rPr>
          <w:rFonts w:ascii="Aptos Display" w:hAnsi="Aptos Display"/>
          <w:b/>
          <w:bCs/>
          <w:i/>
          <w:iCs/>
          <w:sz w:val="28"/>
          <w:szCs w:val="28"/>
          <w:u w:val="single"/>
        </w:rPr>
      </w:pPr>
      <w:r w:rsidRPr="00D67E39">
        <w:rPr>
          <w:rFonts w:ascii="Aptos Display" w:hAnsi="Aptos Display"/>
          <w:b/>
          <w:bCs/>
          <w:i/>
          <w:iCs/>
          <w:sz w:val="28"/>
          <w:szCs w:val="28"/>
          <w:u w:val="single"/>
        </w:rPr>
        <w:t xml:space="preserve">ESTIMATED CONFERENCE EXPENSES                                                                                                 </w:t>
      </w:r>
    </w:p>
    <w:p w14:paraId="3B12AEE5" w14:textId="77777777" w:rsidR="00251109" w:rsidRPr="00D67E39" w:rsidRDefault="00251109" w:rsidP="00251109">
      <w:pPr>
        <w:tabs>
          <w:tab w:val="left" w:pos="270"/>
        </w:tabs>
        <w:rPr>
          <w:sz w:val="16"/>
          <w:szCs w:val="16"/>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1710"/>
        <w:gridCol w:w="1710"/>
      </w:tblGrid>
      <w:tr w:rsidR="00251109" w:rsidRPr="00D67E39" w14:paraId="0904A0E4" w14:textId="77777777" w:rsidTr="00A27941">
        <w:tc>
          <w:tcPr>
            <w:tcW w:w="3960" w:type="dxa"/>
            <w:shd w:val="clear" w:color="auto" w:fill="BFBFBF"/>
          </w:tcPr>
          <w:p w14:paraId="56CC5B1C" w14:textId="77777777" w:rsidR="00251109" w:rsidRPr="00D67E39" w:rsidRDefault="00251109" w:rsidP="00A27941">
            <w:pPr>
              <w:tabs>
                <w:tab w:val="left" w:pos="270"/>
              </w:tabs>
              <w:spacing w:before="120"/>
              <w:rPr>
                <w:sz w:val="20"/>
              </w:rPr>
            </w:pPr>
          </w:p>
        </w:tc>
        <w:tc>
          <w:tcPr>
            <w:tcW w:w="1710" w:type="dxa"/>
            <w:shd w:val="clear" w:color="auto" w:fill="auto"/>
          </w:tcPr>
          <w:p w14:paraId="78D02BCB" w14:textId="77777777" w:rsidR="00251109" w:rsidRPr="00D67E39" w:rsidRDefault="00251109" w:rsidP="00A27941">
            <w:pPr>
              <w:tabs>
                <w:tab w:val="left" w:pos="270"/>
              </w:tabs>
              <w:spacing w:before="120"/>
              <w:jc w:val="center"/>
              <w:rPr>
                <w:b/>
                <w:bCs/>
                <w:sz w:val="20"/>
              </w:rPr>
            </w:pPr>
            <w:r w:rsidRPr="00D67E39">
              <w:rPr>
                <w:b/>
                <w:bCs/>
                <w:sz w:val="20"/>
              </w:rPr>
              <w:t>ESTIMATE</w:t>
            </w:r>
          </w:p>
        </w:tc>
        <w:tc>
          <w:tcPr>
            <w:tcW w:w="1710" w:type="dxa"/>
            <w:shd w:val="clear" w:color="auto" w:fill="auto"/>
          </w:tcPr>
          <w:p w14:paraId="652CF6CA" w14:textId="77777777" w:rsidR="00251109" w:rsidRPr="00D67E39" w:rsidRDefault="00251109" w:rsidP="00A27941">
            <w:pPr>
              <w:tabs>
                <w:tab w:val="left" w:pos="270"/>
              </w:tabs>
              <w:spacing w:before="120"/>
              <w:jc w:val="center"/>
              <w:rPr>
                <w:b/>
                <w:bCs/>
                <w:sz w:val="20"/>
              </w:rPr>
            </w:pPr>
            <w:r w:rsidRPr="00D67E39">
              <w:rPr>
                <w:b/>
                <w:bCs/>
                <w:sz w:val="20"/>
              </w:rPr>
              <w:t>ACTUAL</w:t>
            </w:r>
          </w:p>
        </w:tc>
      </w:tr>
      <w:tr w:rsidR="00251109" w:rsidRPr="00D67E39" w14:paraId="3A10ECE0" w14:textId="77777777" w:rsidTr="00A27941">
        <w:tc>
          <w:tcPr>
            <w:tcW w:w="3960" w:type="dxa"/>
            <w:shd w:val="clear" w:color="auto" w:fill="auto"/>
          </w:tcPr>
          <w:p w14:paraId="119D07D3" w14:textId="77777777" w:rsidR="00251109" w:rsidRPr="00D67E39" w:rsidRDefault="00251109" w:rsidP="00A27941">
            <w:pPr>
              <w:tabs>
                <w:tab w:val="left" w:pos="270"/>
              </w:tabs>
              <w:spacing w:before="120"/>
              <w:rPr>
                <w:sz w:val="20"/>
              </w:rPr>
            </w:pPr>
            <w:r w:rsidRPr="00D67E39">
              <w:rPr>
                <w:sz w:val="20"/>
              </w:rPr>
              <w:t>Registration Fee</w:t>
            </w:r>
          </w:p>
        </w:tc>
        <w:tc>
          <w:tcPr>
            <w:tcW w:w="1710" w:type="dxa"/>
            <w:shd w:val="clear" w:color="auto" w:fill="auto"/>
          </w:tcPr>
          <w:p w14:paraId="5041D795" w14:textId="77777777" w:rsidR="00251109" w:rsidRPr="00D67E39" w:rsidRDefault="00251109" w:rsidP="00A27941">
            <w:pPr>
              <w:tabs>
                <w:tab w:val="left" w:pos="270"/>
              </w:tabs>
              <w:spacing w:before="120"/>
              <w:rPr>
                <w:sz w:val="20"/>
              </w:rPr>
            </w:pPr>
          </w:p>
        </w:tc>
        <w:tc>
          <w:tcPr>
            <w:tcW w:w="1710" w:type="dxa"/>
            <w:shd w:val="clear" w:color="auto" w:fill="auto"/>
          </w:tcPr>
          <w:p w14:paraId="08F8563C" w14:textId="77777777" w:rsidR="00251109" w:rsidRPr="00D67E39" w:rsidRDefault="00251109" w:rsidP="00A27941">
            <w:pPr>
              <w:tabs>
                <w:tab w:val="left" w:pos="270"/>
              </w:tabs>
              <w:spacing w:before="120"/>
              <w:rPr>
                <w:sz w:val="20"/>
              </w:rPr>
            </w:pPr>
          </w:p>
        </w:tc>
      </w:tr>
      <w:tr w:rsidR="00251109" w:rsidRPr="00D67E39" w14:paraId="2011E50A" w14:textId="77777777" w:rsidTr="00A27941">
        <w:tc>
          <w:tcPr>
            <w:tcW w:w="3960" w:type="dxa"/>
            <w:shd w:val="clear" w:color="auto" w:fill="auto"/>
          </w:tcPr>
          <w:p w14:paraId="365C263E" w14:textId="77777777" w:rsidR="00251109" w:rsidRPr="00D67E39" w:rsidRDefault="00251109" w:rsidP="00A27941">
            <w:pPr>
              <w:tabs>
                <w:tab w:val="left" w:pos="270"/>
              </w:tabs>
              <w:spacing w:before="120"/>
              <w:rPr>
                <w:sz w:val="20"/>
              </w:rPr>
            </w:pPr>
            <w:r w:rsidRPr="00D67E39">
              <w:rPr>
                <w:sz w:val="20"/>
              </w:rPr>
              <w:t>Transportation type/cost _________</w:t>
            </w:r>
          </w:p>
        </w:tc>
        <w:tc>
          <w:tcPr>
            <w:tcW w:w="1710" w:type="dxa"/>
            <w:shd w:val="clear" w:color="auto" w:fill="auto"/>
          </w:tcPr>
          <w:p w14:paraId="0833DC56" w14:textId="77777777" w:rsidR="00251109" w:rsidRPr="00D67E39" w:rsidRDefault="00251109" w:rsidP="00A27941">
            <w:pPr>
              <w:tabs>
                <w:tab w:val="left" w:pos="270"/>
              </w:tabs>
              <w:spacing w:before="120"/>
              <w:rPr>
                <w:sz w:val="20"/>
              </w:rPr>
            </w:pPr>
          </w:p>
        </w:tc>
        <w:tc>
          <w:tcPr>
            <w:tcW w:w="1710" w:type="dxa"/>
            <w:shd w:val="clear" w:color="auto" w:fill="auto"/>
          </w:tcPr>
          <w:p w14:paraId="4898917B" w14:textId="77777777" w:rsidR="00251109" w:rsidRPr="00D67E39" w:rsidRDefault="00251109" w:rsidP="00A27941">
            <w:pPr>
              <w:tabs>
                <w:tab w:val="left" w:pos="270"/>
              </w:tabs>
              <w:spacing w:before="120"/>
              <w:rPr>
                <w:sz w:val="20"/>
              </w:rPr>
            </w:pPr>
          </w:p>
        </w:tc>
      </w:tr>
      <w:tr w:rsidR="00251109" w:rsidRPr="00D67E39" w14:paraId="5A4D95EA" w14:textId="77777777" w:rsidTr="00A27941">
        <w:tc>
          <w:tcPr>
            <w:tcW w:w="3960" w:type="dxa"/>
            <w:shd w:val="clear" w:color="auto" w:fill="auto"/>
          </w:tcPr>
          <w:p w14:paraId="698C83CD" w14:textId="77777777" w:rsidR="00251109" w:rsidRPr="00D67E39" w:rsidRDefault="00251109" w:rsidP="00A27941">
            <w:pPr>
              <w:tabs>
                <w:tab w:val="left" w:pos="270"/>
              </w:tabs>
              <w:spacing w:before="120"/>
              <w:rPr>
                <w:sz w:val="20"/>
              </w:rPr>
            </w:pPr>
            <w:r w:rsidRPr="00D67E39">
              <w:rPr>
                <w:sz w:val="20"/>
              </w:rPr>
              <w:t>Lodging:  ____ nights @ _________</w:t>
            </w:r>
          </w:p>
        </w:tc>
        <w:tc>
          <w:tcPr>
            <w:tcW w:w="1710" w:type="dxa"/>
            <w:shd w:val="clear" w:color="auto" w:fill="auto"/>
          </w:tcPr>
          <w:p w14:paraId="4EA94123" w14:textId="77777777" w:rsidR="00251109" w:rsidRPr="00D67E39" w:rsidRDefault="00251109" w:rsidP="00A27941">
            <w:pPr>
              <w:tabs>
                <w:tab w:val="left" w:pos="270"/>
              </w:tabs>
              <w:spacing w:before="120"/>
              <w:rPr>
                <w:sz w:val="20"/>
              </w:rPr>
            </w:pPr>
          </w:p>
        </w:tc>
        <w:tc>
          <w:tcPr>
            <w:tcW w:w="1710" w:type="dxa"/>
            <w:shd w:val="clear" w:color="auto" w:fill="auto"/>
          </w:tcPr>
          <w:p w14:paraId="4E34CA9C" w14:textId="77777777" w:rsidR="00251109" w:rsidRPr="00D67E39" w:rsidRDefault="00251109" w:rsidP="00A27941">
            <w:pPr>
              <w:tabs>
                <w:tab w:val="left" w:pos="270"/>
              </w:tabs>
              <w:spacing w:before="120"/>
              <w:rPr>
                <w:sz w:val="20"/>
              </w:rPr>
            </w:pPr>
          </w:p>
        </w:tc>
      </w:tr>
      <w:tr w:rsidR="00251109" w:rsidRPr="00D67E39" w14:paraId="6642A21E" w14:textId="77777777" w:rsidTr="00A27941">
        <w:tc>
          <w:tcPr>
            <w:tcW w:w="3960" w:type="dxa"/>
            <w:shd w:val="clear" w:color="auto" w:fill="auto"/>
          </w:tcPr>
          <w:p w14:paraId="6D7D2AA4" w14:textId="77777777" w:rsidR="00251109" w:rsidRPr="00D67E39" w:rsidRDefault="00251109" w:rsidP="00A27941">
            <w:pPr>
              <w:tabs>
                <w:tab w:val="left" w:pos="270"/>
              </w:tabs>
              <w:spacing w:before="120"/>
              <w:rPr>
                <w:sz w:val="20"/>
              </w:rPr>
            </w:pPr>
            <w:r w:rsidRPr="00D67E39">
              <w:rPr>
                <w:sz w:val="20"/>
              </w:rPr>
              <w:t>Meals: $70.00 per diem allowance (max)</w:t>
            </w:r>
          </w:p>
        </w:tc>
        <w:tc>
          <w:tcPr>
            <w:tcW w:w="1710" w:type="dxa"/>
            <w:shd w:val="clear" w:color="auto" w:fill="auto"/>
          </w:tcPr>
          <w:p w14:paraId="75D9C059" w14:textId="77777777" w:rsidR="00251109" w:rsidRPr="00D67E39" w:rsidRDefault="00251109" w:rsidP="00A27941">
            <w:pPr>
              <w:tabs>
                <w:tab w:val="left" w:pos="270"/>
              </w:tabs>
              <w:spacing w:before="120"/>
              <w:rPr>
                <w:sz w:val="20"/>
              </w:rPr>
            </w:pPr>
          </w:p>
        </w:tc>
        <w:tc>
          <w:tcPr>
            <w:tcW w:w="1710" w:type="dxa"/>
            <w:shd w:val="clear" w:color="auto" w:fill="auto"/>
          </w:tcPr>
          <w:p w14:paraId="3DB51064" w14:textId="77777777" w:rsidR="00251109" w:rsidRPr="00D67E39" w:rsidRDefault="00251109" w:rsidP="00A27941">
            <w:pPr>
              <w:tabs>
                <w:tab w:val="left" w:pos="270"/>
              </w:tabs>
              <w:spacing w:before="120"/>
              <w:rPr>
                <w:sz w:val="20"/>
              </w:rPr>
            </w:pPr>
          </w:p>
        </w:tc>
      </w:tr>
      <w:tr w:rsidR="00251109" w:rsidRPr="00D67E39" w14:paraId="6A8BD6E0" w14:textId="77777777" w:rsidTr="00A27941">
        <w:tc>
          <w:tcPr>
            <w:tcW w:w="3960" w:type="dxa"/>
            <w:shd w:val="clear" w:color="auto" w:fill="auto"/>
          </w:tcPr>
          <w:p w14:paraId="25525847" w14:textId="77777777" w:rsidR="00251109" w:rsidRPr="00D67E39" w:rsidRDefault="00251109" w:rsidP="00A27941">
            <w:pPr>
              <w:tabs>
                <w:tab w:val="left" w:pos="270"/>
              </w:tabs>
              <w:spacing w:before="120"/>
              <w:rPr>
                <w:sz w:val="20"/>
              </w:rPr>
            </w:pPr>
            <w:r w:rsidRPr="00D67E39">
              <w:rPr>
                <w:sz w:val="20"/>
              </w:rPr>
              <w:t>Taxi/Carfare</w:t>
            </w:r>
          </w:p>
        </w:tc>
        <w:tc>
          <w:tcPr>
            <w:tcW w:w="1710" w:type="dxa"/>
            <w:shd w:val="clear" w:color="auto" w:fill="auto"/>
          </w:tcPr>
          <w:p w14:paraId="63116D8A" w14:textId="77777777" w:rsidR="00251109" w:rsidRPr="00D67E39" w:rsidRDefault="00251109" w:rsidP="00A27941">
            <w:pPr>
              <w:tabs>
                <w:tab w:val="left" w:pos="270"/>
              </w:tabs>
              <w:spacing w:before="120"/>
              <w:rPr>
                <w:sz w:val="20"/>
              </w:rPr>
            </w:pPr>
          </w:p>
        </w:tc>
        <w:tc>
          <w:tcPr>
            <w:tcW w:w="1710" w:type="dxa"/>
            <w:shd w:val="clear" w:color="auto" w:fill="auto"/>
          </w:tcPr>
          <w:p w14:paraId="2EA4277E" w14:textId="77777777" w:rsidR="00251109" w:rsidRPr="00D67E39" w:rsidRDefault="00251109" w:rsidP="00A27941">
            <w:pPr>
              <w:tabs>
                <w:tab w:val="left" w:pos="270"/>
              </w:tabs>
              <w:spacing w:before="120"/>
              <w:rPr>
                <w:sz w:val="20"/>
              </w:rPr>
            </w:pPr>
          </w:p>
        </w:tc>
      </w:tr>
      <w:tr w:rsidR="00251109" w:rsidRPr="00D67E39" w14:paraId="50841489" w14:textId="77777777" w:rsidTr="00A27941">
        <w:tc>
          <w:tcPr>
            <w:tcW w:w="3960" w:type="dxa"/>
            <w:shd w:val="clear" w:color="auto" w:fill="auto"/>
          </w:tcPr>
          <w:p w14:paraId="11BF41DE" w14:textId="77777777" w:rsidR="00251109" w:rsidRPr="00D67E39" w:rsidRDefault="00251109" w:rsidP="00A27941">
            <w:pPr>
              <w:tabs>
                <w:tab w:val="left" w:pos="270"/>
              </w:tabs>
              <w:spacing w:before="120"/>
              <w:rPr>
                <w:sz w:val="20"/>
              </w:rPr>
            </w:pPr>
            <w:r w:rsidRPr="00D67E39">
              <w:rPr>
                <w:sz w:val="20"/>
              </w:rPr>
              <w:t>Parking/Garaging</w:t>
            </w:r>
          </w:p>
        </w:tc>
        <w:tc>
          <w:tcPr>
            <w:tcW w:w="1710" w:type="dxa"/>
            <w:shd w:val="clear" w:color="auto" w:fill="auto"/>
          </w:tcPr>
          <w:p w14:paraId="714EAA1A" w14:textId="77777777" w:rsidR="00251109" w:rsidRPr="00D67E39" w:rsidRDefault="00251109" w:rsidP="00A27941">
            <w:pPr>
              <w:tabs>
                <w:tab w:val="left" w:pos="270"/>
              </w:tabs>
              <w:spacing w:before="120"/>
              <w:rPr>
                <w:sz w:val="20"/>
              </w:rPr>
            </w:pPr>
          </w:p>
        </w:tc>
        <w:tc>
          <w:tcPr>
            <w:tcW w:w="1710" w:type="dxa"/>
            <w:shd w:val="clear" w:color="auto" w:fill="auto"/>
          </w:tcPr>
          <w:p w14:paraId="71E09A15" w14:textId="77777777" w:rsidR="00251109" w:rsidRPr="00D67E39" w:rsidRDefault="00251109" w:rsidP="00A27941">
            <w:pPr>
              <w:tabs>
                <w:tab w:val="left" w:pos="270"/>
              </w:tabs>
              <w:spacing w:before="120"/>
              <w:rPr>
                <w:sz w:val="20"/>
              </w:rPr>
            </w:pPr>
          </w:p>
        </w:tc>
      </w:tr>
      <w:tr w:rsidR="00251109" w:rsidRPr="00D67E39" w14:paraId="3E8F824D" w14:textId="77777777" w:rsidTr="00A27941">
        <w:tc>
          <w:tcPr>
            <w:tcW w:w="3960" w:type="dxa"/>
            <w:shd w:val="clear" w:color="auto" w:fill="auto"/>
          </w:tcPr>
          <w:p w14:paraId="76149DD0" w14:textId="77777777" w:rsidR="00251109" w:rsidRPr="00D67E39" w:rsidRDefault="00251109" w:rsidP="00A27941">
            <w:pPr>
              <w:tabs>
                <w:tab w:val="left" w:pos="270"/>
              </w:tabs>
              <w:spacing w:before="120"/>
              <w:rPr>
                <w:sz w:val="20"/>
              </w:rPr>
            </w:pPr>
            <w:r w:rsidRPr="00D67E39">
              <w:rPr>
                <w:sz w:val="20"/>
              </w:rPr>
              <w:t>Miscellaneous (explain in detail. Use additional sheet if necessary)</w:t>
            </w:r>
          </w:p>
        </w:tc>
        <w:tc>
          <w:tcPr>
            <w:tcW w:w="1710" w:type="dxa"/>
            <w:shd w:val="clear" w:color="auto" w:fill="auto"/>
          </w:tcPr>
          <w:p w14:paraId="0FF730CC" w14:textId="77777777" w:rsidR="00251109" w:rsidRPr="00D67E39" w:rsidRDefault="00251109" w:rsidP="00A27941">
            <w:pPr>
              <w:tabs>
                <w:tab w:val="left" w:pos="270"/>
              </w:tabs>
              <w:spacing w:before="120"/>
              <w:rPr>
                <w:sz w:val="20"/>
              </w:rPr>
            </w:pPr>
          </w:p>
        </w:tc>
        <w:tc>
          <w:tcPr>
            <w:tcW w:w="1710" w:type="dxa"/>
            <w:shd w:val="clear" w:color="auto" w:fill="auto"/>
          </w:tcPr>
          <w:p w14:paraId="1917BBE2" w14:textId="77777777" w:rsidR="00251109" w:rsidRPr="00D67E39" w:rsidRDefault="00251109" w:rsidP="00A27941">
            <w:pPr>
              <w:tabs>
                <w:tab w:val="left" w:pos="270"/>
              </w:tabs>
              <w:spacing w:before="120"/>
              <w:rPr>
                <w:sz w:val="20"/>
              </w:rPr>
            </w:pPr>
          </w:p>
        </w:tc>
      </w:tr>
      <w:tr w:rsidR="00251109" w:rsidRPr="00D67E39" w14:paraId="452B2D03" w14:textId="77777777" w:rsidTr="00A27941">
        <w:tc>
          <w:tcPr>
            <w:tcW w:w="3960" w:type="dxa"/>
            <w:shd w:val="clear" w:color="auto" w:fill="auto"/>
          </w:tcPr>
          <w:p w14:paraId="22869C77" w14:textId="77777777" w:rsidR="00251109" w:rsidRPr="00D67E39" w:rsidRDefault="00251109" w:rsidP="00A27941">
            <w:pPr>
              <w:tabs>
                <w:tab w:val="left" w:pos="270"/>
              </w:tabs>
              <w:spacing w:before="120"/>
              <w:rPr>
                <w:sz w:val="20"/>
              </w:rPr>
            </w:pPr>
            <w:r w:rsidRPr="00D67E39">
              <w:rPr>
                <w:sz w:val="20"/>
              </w:rPr>
              <w:t>Total Expenses</w:t>
            </w:r>
          </w:p>
        </w:tc>
        <w:tc>
          <w:tcPr>
            <w:tcW w:w="1710" w:type="dxa"/>
            <w:shd w:val="clear" w:color="auto" w:fill="auto"/>
          </w:tcPr>
          <w:p w14:paraId="212D4890" w14:textId="77777777" w:rsidR="00251109" w:rsidRPr="00D67E39" w:rsidRDefault="00251109" w:rsidP="00A27941">
            <w:pPr>
              <w:tabs>
                <w:tab w:val="left" w:pos="270"/>
              </w:tabs>
              <w:spacing w:before="120"/>
              <w:rPr>
                <w:sz w:val="20"/>
              </w:rPr>
            </w:pPr>
            <w:r w:rsidRPr="00D67E39">
              <w:rPr>
                <w:sz w:val="20"/>
              </w:rPr>
              <w:t>$</w:t>
            </w:r>
          </w:p>
        </w:tc>
        <w:tc>
          <w:tcPr>
            <w:tcW w:w="1710" w:type="dxa"/>
            <w:shd w:val="clear" w:color="auto" w:fill="auto"/>
          </w:tcPr>
          <w:p w14:paraId="61459327" w14:textId="77777777" w:rsidR="00251109" w:rsidRPr="00D67E39" w:rsidRDefault="00251109" w:rsidP="00A27941">
            <w:pPr>
              <w:tabs>
                <w:tab w:val="left" w:pos="270"/>
              </w:tabs>
              <w:spacing w:before="120"/>
              <w:rPr>
                <w:sz w:val="20"/>
              </w:rPr>
            </w:pPr>
            <w:r w:rsidRPr="00D67E39">
              <w:rPr>
                <w:sz w:val="20"/>
              </w:rPr>
              <w:t>$</w:t>
            </w:r>
          </w:p>
        </w:tc>
      </w:tr>
    </w:tbl>
    <w:p w14:paraId="246AB0DF" w14:textId="77777777" w:rsidR="00251109" w:rsidRPr="00D67E39" w:rsidRDefault="00251109" w:rsidP="00251109">
      <w:pPr>
        <w:tabs>
          <w:tab w:val="left" w:pos="270"/>
        </w:tabs>
        <w:rPr>
          <w:sz w:val="16"/>
          <w:szCs w:val="16"/>
        </w:rPr>
      </w:pPr>
    </w:p>
    <w:p w14:paraId="2C101A41" w14:textId="77777777" w:rsidR="00251109" w:rsidRPr="00D67E39" w:rsidRDefault="00251109" w:rsidP="00251109">
      <w:pPr>
        <w:tabs>
          <w:tab w:val="left" w:pos="270"/>
        </w:tabs>
        <w:rPr>
          <w:sz w:val="20"/>
        </w:rPr>
      </w:pPr>
    </w:p>
    <w:p w14:paraId="00CBEEC8" w14:textId="77777777" w:rsidR="00251109" w:rsidRPr="00D67E39" w:rsidRDefault="00251109" w:rsidP="00251109">
      <w:pPr>
        <w:tabs>
          <w:tab w:val="left" w:pos="-90"/>
        </w:tabs>
        <w:ind w:left="-90"/>
        <w:rPr>
          <w:sz w:val="20"/>
        </w:rPr>
      </w:pPr>
      <w:r w:rsidRPr="00D67E39">
        <w:rPr>
          <w:sz w:val="20"/>
        </w:rPr>
        <w:t>APPROVALS:</w:t>
      </w:r>
      <w:r w:rsidRPr="00D67E39">
        <w:rPr>
          <w:sz w:val="20"/>
        </w:rPr>
        <w:tab/>
        <w:t>_______________________</w:t>
      </w:r>
      <w:r w:rsidRPr="00D67E39">
        <w:rPr>
          <w:sz w:val="20"/>
        </w:rPr>
        <w:tab/>
      </w:r>
      <w:r w:rsidRPr="00D67E39">
        <w:rPr>
          <w:sz w:val="20"/>
        </w:rPr>
        <w:tab/>
        <w:t>______________________</w:t>
      </w:r>
    </w:p>
    <w:p w14:paraId="2A9426DB" w14:textId="77777777" w:rsidR="00251109" w:rsidRPr="00D67E39" w:rsidRDefault="00251109" w:rsidP="00251109">
      <w:pPr>
        <w:tabs>
          <w:tab w:val="left" w:pos="-90"/>
        </w:tabs>
        <w:ind w:left="-90"/>
        <w:rPr>
          <w:sz w:val="20"/>
        </w:rPr>
      </w:pPr>
      <w:r w:rsidRPr="00D67E39">
        <w:rPr>
          <w:sz w:val="20"/>
        </w:rPr>
        <w:tab/>
      </w:r>
      <w:r w:rsidRPr="00D67E39">
        <w:rPr>
          <w:sz w:val="20"/>
        </w:rPr>
        <w:tab/>
      </w:r>
      <w:r w:rsidRPr="00D67E39">
        <w:rPr>
          <w:sz w:val="20"/>
        </w:rPr>
        <w:tab/>
        <w:t>Department Head</w:t>
      </w:r>
      <w:r w:rsidRPr="00D67E39">
        <w:rPr>
          <w:sz w:val="20"/>
        </w:rPr>
        <w:tab/>
      </w:r>
      <w:r w:rsidRPr="00D67E39">
        <w:rPr>
          <w:sz w:val="20"/>
        </w:rPr>
        <w:tab/>
      </w:r>
      <w:r w:rsidRPr="00D67E39">
        <w:rPr>
          <w:sz w:val="20"/>
        </w:rPr>
        <w:tab/>
        <w:t>Town Manager</w:t>
      </w:r>
    </w:p>
    <w:p w14:paraId="7B639D9E" w14:textId="77777777" w:rsidR="00251109" w:rsidRDefault="00251109" w:rsidP="00251109">
      <w:pPr>
        <w:tabs>
          <w:tab w:val="left" w:pos="-90"/>
        </w:tabs>
        <w:ind w:left="-90"/>
        <w:rPr>
          <w:sz w:val="20"/>
        </w:rPr>
      </w:pPr>
    </w:p>
    <w:p w14:paraId="66088E2E" w14:textId="7108D86C" w:rsidR="00251109" w:rsidRPr="00D67E39" w:rsidRDefault="00251109" w:rsidP="00251109">
      <w:pPr>
        <w:tabs>
          <w:tab w:val="left" w:pos="-90"/>
        </w:tabs>
        <w:ind w:left="-90"/>
        <w:rPr>
          <w:sz w:val="20"/>
        </w:rPr>
      </w:pPr>
      <w:r w:rsidRPr="00D67E39">
        <w:rPr>
          <w:sz w:val="20"/>
        </w:rPr>
        <w:t>Employee attending conference/meeting ___________________________________</w:t>
      </w:r>
    </w:p>
    <w:p w14:paraId="2CBDB564" w14:textId="14575D23" w:rsidR="00251109" w:rsidRPr="00F64027" w:rsidRDefault="00251109" w:rsidP="00251109">
      <w:pPr>
        <w:tabs>
          <w:tab w:val="left" w:pos="-90"/>
        </w:tabs>
        <w:ind w:left="-90"/>
        <w:rPr>
          <w:rFonts w:eastAsiaTheme="minorHAnsi" w:cs="Arial"/>
          <w:b/>
          <w:bCs/>
          <w:iCs/>
          <w:szCs w:val="22"/>
        </w:rPr>
      </w:pPr>
      <w:r w:rsidRPr="00D67E39">
        <w:rPr>
          <w:b/>
          <w:bCs/>
          <w:sz w:val="20"/>
          <w:u w:val="single"/>
        </w:rPr>
        <w:t>(To be signed by employee after atten</w:t>
      </w:r>
      <w:r w:rsidRPr="00251109">
        <w:rPr>
          <w:b/>
          <w:bCs/>
          <w:sz w:val="20"/>
          <w:u w:val="single"/>
        </w:rPr>
        <w:t xml:space="preserve"> </w:t>
      </w:r>
      <w:r w:rsidRPr="001A21A6">
        <w:rPr>
          <w:b/>
          <w:bCs/>
          <w:sz w:val="20"/>
          <w:u w:val="single"/>
        </w:rPr>
        <w:t>and with submission of receipts)</w:t>
      </w:r>
    </w:p>
    <w:sectPr w:rsidR="00251109" w:rsidRPr="00F64027" w:rsidSect="00E14F93">
      <w:headerReference w:type="even" r:id="rId343"/>
      <w:headerReference w:type="default" r:id="rId344"/>
      <w:footerReference w:type="default" r:id="rId345"/>
      <w:headerReference w:type="first" r:id="rId3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C82C5" w14:textId="77777777" w:rsidR="00FB0CFA" w:rsidRDefault="00FB0CFA" w:rsidP="002E733C">
      <w:r>
        <w:separator/>
      </w:r>
    </w:p>
  </w:endnote>
  <w:endnote w:type="continuationSeparator" w:id="0">
    <w:p w14:paraId="2FEF5A00" w14:textId="77777777" w:rsidR="00FB0CFA" w:rsidRDefault="00FB0CFA" w:rsidP="002E7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A071E" w14:textId="77777777" w:rsidR="00DD45A9" w:rsidRDefault="00DD45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6536819"/>
      <w:docPartObj>
        <w:docPartGallery w:val="Page Numbers (Bottom of Page)"/>
        <w:docPartUnique/>
      </w:docPartObj>
    </w:sdtPr>
    <w:sdtEndPr>
      <w:rPr>
        <w:noProof/>
      </w:rPr>
    </w:sdtEndPr>
    <w:sdtContent>
      <w:p w14:paraId="31C556A0" w14:textId="75147B4A" w:rsidR="009037AB" w:rsidRDefault="009037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7C9C17" w14:textId="77777777" w:rsidR="006844D4" w:rsidRDefault="006844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02F12" w14:textId="77777777" w:rsidR="00DD45A9" w:rsidRDefault="00DD45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8809191"/>
      <w:docPartObj>
        <w:docPartGallery w:val="Page Numbers (Bottom of Page)"/>
        <w:docPartUnique/>
      </w:docPartObj>
    </w:sdtPr>
    <w:sdtEndPr>
      <w:rPr>
        <w:noProof/>
      </w:rPr>
    </w:sdtEndPr>
    <w:sdtContent>
      <w:p w14:paraId="0C12B22F" w14:textId="1F219D38" w:rsidR="009037AB" w:rsidRDefault="009037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40540C" w14:textId="77777777" w:rsidR="00CE45A4" w:rsidRDefault="00CE45A4">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43274" w14:textId="77777777" w:rsidR="00FB0CFA" w:rsidRDefault="00FB0CFA" w:rsidP="002E733C">
      <w:r>
        <w:separator/>
      </w:r>
    </w:p>
  </w:footnote>
  <w:footnote w:type="continuationSeparator" w:id="0">
    <w:p w14:paraId="42B090AF" w14:textId="77777777" w:rsidR="00FB0CFA" w:rsidRDefault="00FB0CFA" w:rsidP="002E7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745AE" w14:textId="77777777" w:rsidR="00DD45A9" w:rsidRDefault="00DD4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E0135" w14:textId="306EBC89" w:rsidR="006844D4" w:rsidRDefault="006844D4" w:rsidP="006844D4">
    <w:pPr>
      <w:pStyle w:val="Header"/>
    </w:pPr>
    <w:r w:rsidRPr="006844D4">
      <w:rPr>
        <w:b/>
        <w:bCs/>
        <w:sz w:val="28"/>
        <w:szCs w:val="28"/>
      </w:rPr>
      <w:t xml:space="preserve">THE TOWN OF GRANBY, CONNECTICUT </w:t>
    </w:r>
    <w:r>
      <w:rPr>
        <w:b/>
        <w:bCs/>
        <w:sz w:val="28"/>
        <w:szCs w:val="28"/>
      </w:rPr>
      <w:t xml:space="preserve">- </w:t>
    </w:r>
    <w:r w:rsidRPr="006844D4">
      <w:rPr>
        <w:b/>
        <w:bCs/>
        <w:sz w:val="28"/>
        <w:szCs w:val="28"/>
      </w:rPr>
      <w:t>PERSONNEL RULES</w:t>
    </w:r>
    <w:r>
      <w:tab/>
    </w:r>
    <w:r>
      <w:tab/>
    </w:r>
    <w:r>
      <w:rPr>
        <w:noProof/>
      </w:rPr>
      <w:drawing>
        <wp:inline distT="0" distB="0" distL="0" distR="0" wp14:anchorId="5D78C206" wp14:editId="4B1A3D81">
          <wp:extent cx="609600" cy="609600"/>
          <wp:effectExtent l="0" t="0" r="0" b="0"/>
          <wp:docPr id="882985438" name="Picture 1" descr="A logo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20183" name="Picture 1" descr="A logo of a tow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359F9633" w14:textId="0903C4D7" w:rsidR="006844D4" w:rsidRDefault="006844D4" w:rsidP="006844D4">
    <w:pPr>
      <w:pStyle w:val="Header"/>
    </w:pPr>
    <w:r>
      <w:t>________________________________________________________________________</w:t>
    </w:r>
  </w:p>
  <w:p w14:paraId="4CF67B4F" w14:textId="017F85B2" w:rsidR="00CE45A4" w:rsidRDefault="00CE45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EB878" w14:textId="77777777" w:rsidR="00DD45A9" w:rsidRDefault="00DD45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25F0E" w14:textId="5D6C49B3" w:rsidR="00CE45A4" w:rsidRDefault="00CE45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B4F7A" w14:textId="02A54FA1" w:rsidR="009037AB" w:rsidRDefault="009037AB">
    <w:pPr>
      <w:pStyle w:val="Header"/>
    </w:pPr>
  </w:p>
  <w:p w14:paraId="527914F1" w14:textId="77777777" w:rsidR="00495E50" w:rsidRDefault="00495E50" w:rsidP="009037AB">
    <w:pPr>
      <w:pStyle w:val="Header"/>
      <w:rPr>
        <w:b/>
        <w:bCs/>
        <w:sz w:val="28"/>
        <w:szCs w:val="28"/>
      </w:rPr>
    </w:pPr>
  </w:p>
  <w:p w14:paraId="6F3BD18C" w14:textId="64920FE8" w:rsidR="009037AB" w:rsidRDefault="009037AB" w:rsidP="009037AB">
    <w:pPr>
      <w:pStyle w:val="Header"/>
    </w:pPr>
    <w:r w:rsidRPr="006844D4">
      <w:rPr>
        <w:b/>
        <w:bCs/>
        <w:sz w:val="28"/>
        <w:szCs w:val="28"/>
      </w:rPr>
      <w:t xml:space="preserve">THE TOWN OF GRANBY, CONNECTICUT </w:t>
    </w:r>
    <w:r>
      <w:rPr>
        <w:b/>
        <w:bCs/>
        <w:sz w:val="28"/>
        <w:szCs w:val="28"/>
      </w:rPr>
      <w:t xml:space="preserve">- </w:t>
    </w:r>
    <w:r w:rsidRPr="006844D4">
      <w:rPr>
        <w:b/>
        <w:bCs/>
        <w:sz w:val="28"/>
        <w:szCs w:val="28"/>
      </w:rPr>
      <w:t>PERSONNEL RULES</w:t>
    </w:r>
    <w:r>
      <w:tab/>
    </w:r>
    <w:r>
      <w:tab/>
    </w:r>
    <w:r>
      <w:rPr>
        <w:noProof/>
      </w:rPr>
      <w:drawing>
        <wp:inline distT="0" distB="0" distL="0" distR="0" wp14:anchorId="6C8686AB" wp14:editId="7FE93C90">
          <wp:extent cx="609600" cy="609600"/>
          <wp:effectExtent l="0" t="0" r="0" b="0"/>
          <wp:docPr id="650872418" name="Picture 1" descr="A logo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20183" name="Picture 1" descr="A logo of a tow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64E2D15B" w14:textId="77777777" w:rsidR="009037AB" w:rsidRDefault="009037AB" w:rsidP="009037AB">
    <w:pPr>
      <w:pStyle w:val="Header"/>
    </w:pPr>
    <w:r>
      <w:t>________________________________________________________________________</w:t>
    </w:r>
  </w:p>
  <w:p w14:paraId="61AEFF2D" w14:textId="1E543AAC" w:rsidR="00CE45A4" w:rsidRDefault="00CE45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330A6" w14:textId="1438ADB2" w:rsidR="00CE45A4" w:rsidRDefault="00CE4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A4719"/>
    <w:multiLevelType w:val="hybridMultilevel"/>
    <w:tmpl w:val="9B824B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D45ABC"/>
    <w:multiLevelType w:val="hybridMultilevel"/>
    <w:tmpl w:val="4C00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11754"/>
    <w:multiLevelType w:val="hybridMultilevel"/>
    <w:tmpl w:val="559492D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AA0CE5"/>
    <w:multiLevelType w:val="hybridMultilevel"/>
    <w:tmpl w:val="CF2ED8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B6B3F"/>
    <w:multiLevelType w:val="hybridMultilevel"/>
    <w:tmpl w:val="CE48597E"/>
    <w:lvl w:ilvl="0" w:tplc="0409000F">
      <w:start w:val="1"/>
      <w:numFmt w:val="decimal"/>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 w15:restartNumberingAfterBreak="0">
    <w:nsid w:val="09AE0C45"/>
    <w:multiLevelType w:val="hybridMultilevel"/>
    <w:tmpl w:val="C484A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9112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F2F33E3"/>
    <w:multiLevelType w:val="hybridMultilevel"/>
    <w:tmpl w:val="8026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F420F"/>
    <w:multiLevelType w:val="hybridMultilevel"/>
    <w:tmpl w:val="60BCAA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FF4C24"/>
    <w:multiLevelType w:val="hybridMultilevel"/>
    <w:tmpl w:val="6108F4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46220A"/>
    <w:multiLevelType w:val="hybridMultilevel"/>
    <w:tmpl w:val="1B26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650022"/>
    <w:multiLevelType w:val="hybridMultilevel"/>
    <w:tmpl w:val="91D05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D83C3A"/>
    <w:multiLevelType w:val="hybridMultilevel"/>
    <w:tmpl w:val="6ACEC2FC"/>
    <w:lvl w:ilvl="0" w:tplc="0409000F">
      <w:start w:val="1"/>
      <w:numFmt w:val="decimal"/>
      <w:lvlText w:val="%1."/>
      <w:lvlJc w:val="left"/>
      <w:pPr>
        <w:ind w:left="346" w:hanging="346"/>
      </w:pPr>
      <w:rPr>
        <w:rFonts w:hint="default"/>
        <w:w w:val="106"/>
        <w:sz w:val="22"/>
        <w:szCs w:val="22"/>
      </w:rPr>
    </w:lvl>
    <w:lvl w:ilvl="1" w:tplc="4DDA08CA">
      <w:start w:val="1"/>
      <w:numFmt w:val="decimal"/>
      <w:lvlText w:val="%2."/>
      <w:lvlJc w:val="left"/>
      <w:pPr>
        <w:ind w:left="706" w:hanging="332"/>
      </w:pPr>
      <w:rPr>
        <w:rFonts w:ascii="Arial" w:eastAsia="Arial" w:hAnsi="Arial" w:hint="default"/>
        <w:w w:val="105"/>
        <w:sz w:val="22"/>
        <w:szCs w:val="22"/>
      </w:rPr>
    </w:lvl>
    <w:lvl w:ilvl="2" w:tplc="6DCE0C7E">
      <w:start w:val="1"/>
      <w:numFmt w:val="bullet"/>
      <w:lvlText w:val="•"/>
      <w:lvlJc w:val="left"/>
      <w:pPr>
        <w:ind w:left="1641" w:hanging="332"/>
      </w:pPr>
      <w:rPr>
        <w:rFonts w:hint="default"/>
      </w:rPr>
    </w:lvl>
    <w:lvl w:ilvl="3" w:tplc="8C7E5A7E">
      <w:start w:val="1"/>
      <w:numFmt w:val="bullet"/>
      <w:lvlText w:val="•"/>
      <w:lvlJc w:val="left"/>
      <w:pPr>
        <w:ind w:left="2576" w:hanging="332"/>
      </w:pPr>
      <w:rPr>
        <w:rFonts w:hint="default"/>
      </w:rPr>
    </w:lvl>
    <w:lvl w:ilvl="4" w:tplc="2EFE53CE">
      <w:start w:val="1"/>
      <w:numFmt w:val="bullet"/>
      <w:lvlText w:val="•"/>
      <w:lvlJc w:val="left"/>
      <w:pPr>
        <w:ind w:left="3511" w:hanging="332"/>
      </w:pPr>
      <w:rPr>
        <w:rFonts w:hint="default"/>
      </w:rPr>
    </w:lvl>
    <w:lvl w:ilvl="5" w:tplc="5F8269F4">
      <w:start w:val="1"/>
      <w:numFmt w:val="bullet"/>
      <w:lvlText w:val="•"/>
      <w:lvlJc w:val="left"/>
      <w:pPr>
        <w:ind w:left="4446" w:hanging="332"/>
      </w:pPr>
      <w:rPr>
        <w:rFonts w:hint="default"/>
      </w:rPr>
    </w:lvl>
    <w:lvl w:ilvl="6" w:tplc="3E3275CE">
      <w:start w:val="1"/>
      <w:numFmt w:val="bullet"/>
      <w:lvlText w:val="•"/>
      <w:lvlJc w:val="left"/>
      <w:pPr>
        <w:ind w:left="5381" w:hanging="332"/>
      </w:pPr>
      <w:rPr>
        <w:rFonts w:hint="default"/>
      </w:rPr>
    </w:lvl>
    <w:lvl w:ilvl="7" w:tplc="E22E883A">
      <w:start w:val="1"/>
      <w:numFmt w:val="bullet"/>
      <w:lvlText w:val="•"/>
      <w:lvlJc w:val="left"/>
      <w:pPr>
        <w:ind w:left="6316" w:hanging="332"/>
      </w:pPr>
      <w:rPr>
        <w:rFonts w:hint="default"/>
      </w:rPr>
    </w:lvl>
    <w:lvl w:ilvl="8" w:tplc="B880B2DE">
      <w:start w:val="1"/>
      <w:numFmt w:val="bullet"/>
      <w:lvlText w:val="•"/>
      <w:lvlJc w:val="left"/>
      <w:pPr>
        <w:ind w:left="7251" w:hanging="332"/>
      </w:pPr>
      <w:rPr>
        <w:rFonts w:hint="default"/>
      </w:rPr>
    </w:lvl>
  </w:abstractNum>
  <w:abstractNum w:abstractNumId="13" w15:restartNumberingAfterBreak="0">
    <w:nsid w:val="1E6363B9"/>
    <w:multiLevelType w:val="multilevel"/>
    <w:tmpl w:val="EBCA2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360C4C"/>
    <w:multiLevelType w:val="hybridMultilevel"/>
    <w:tmpl w:val="E21022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173516"/>
    <w:multiLevelType w:val="hybridMultilevel"/>
    <w:tmpl w:val="8FE26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4D679E"/>
    <w:multiLevelType w:val="hybridMultilevel"/>
    <w:tmpl w:val="5F56B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E27DDB"/>
    <w:multiLevelType w:val="hybridMultilevel"/>
    <w:tmpl w:val="5F4A0298"/>
    <w:lvl w:ilvl="0" w:tplc="BA109B7E">
      <w:start w:val="1"/>
      <w:numFmt w:val="bullet"/>
      <w:lvlText w:val=""/>
      <w:lvlJc w:val="left"/>
      <w:pPr>
        <w:ind w:left="380" w:hanging="360"/>
      </w:pPr>
      <w:rPr>
        <w:rFonts w:ascii="Symbol" w:hAnsi="Symbol" w:hint="default"/>
        <w:color w:val="auto"/>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8" w15:restartNumberingAfterBreak="0">
    <w:nsid w:val="27AC1EB9"/>
    <w:multiLevelType w:val="hybridMultilevel"/>
    <w:tmpl w:val="AE3A5F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70650D"/>
    <w:multiLevelType w:val="hybridMultilevel"/>
    <w:tmpl w:val="C54C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3623D3"/>
    <w:multiLevelType w:val="hybridMultilevel"/>
    <w:tmpl w:val="2A4617C4"/>
    <w:lvl w:ilvl="0" w:tplc="04090001">
      <w:start w:val="1"/>
      <w:numFmt w:val="bullet"/>
      <w:lvlText w:val=""/>
      <w:lvlJc w:val="left"/>
      <w:pPr>
        <w:ind w:left="465" w:hanging="346"/>
      </w:pPr>
      <w:rPr>
        <w:rFonts w:ascii="Symbol" w:hAnsi="Symbol" w:hint="default"/>
        <w:w w:val="10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B047387"/>
    <w:multiLevelType w:val="hybridMultilevel"/>
    <w:tmpl w:val="5F6AEA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BB90BBE"/>
    <w:multiLevelType w:val="multilevel"/>
    <w:tmpl w:val="6F24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B13F18"/>
    <w:multiLevelType w:val="hybridMultilevel"/>
    <w:tmpl w:val="647C5E3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E9015C8"/>
    <w:multiLevelType w:val="hybridMultilevel"/>
    <w:tmpl w:val="F866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E7168E"/>
    <w:multiLevelType w:val="hybridMultilevel"/>
    <w:tmpl w:val="D73228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33A91386"/>
    <w:multiLevelType w:val="hybridMultilevel"/>
    <w:tmpl w:val="B3FA28D4"/>
    <w:lvl w:ilvl="0" w:tplc="D8D4CAA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DB7CE0"/>
    <w:multiLevelType w:val="hybridMultilevel"/>
    <w:tmpl w:val="A8264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3679A3"/>
    <w:multiLevelType w:val="hybridMultilevel"/>
    <w:tmpl w:val="2C0C3822"/>
    <w:lvl w:ilvl="0" w:tplc="F4CAA9D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F160B2"/>
    <w:multiLevelType w:val="hybridMultilevel"/>
    <w:tmpl w:val="9544F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041FAA"/>
    <w:multiLevelType w:val="hybridMultilevel"/>
    <w:tmpl w:val="C162889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1674828"/>
    <w:multiLevelType w:val="singleLevel"/>
    <w:tmpl w:val="D618F3A6"/>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21844C2"/>
    <w:multiLevelType w:val="hybridMultilevel"/>
    <w:tmpl w:val="28C68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C61E01"/>
    <w:multiLevelType w:val="hybridMultilevel"/>
    <w:tmpl w:val="82B005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E112F45"/>
    <w:multiLevelType w:val="hybridMultilevel"/>
    <w:tmpl w:val="3A1A45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526E05B0"/>
    <w:multiLevelType w:val="hybridMultilevel"/>
    <w:tmpl w:val="2A14971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5770197"/>
    <w:multiLevelType w:val="hybridMultilevel"/>
    <w:tmpl w:val="9F922C70"/>
    <w:lvl w:ilvl="0" w:tplc="62CCA87C">
      <w:start w:val="1"/>
      <w:numFmt w:val="decimal"/>
      <w:lvlText w:val="%1."/>
      <w:lvlJc w:val="left"/>
      <w:pPr>
        <w:ind w:left="780" w:hanging="360"/>
      </w:pPr>
      <w:rPr>
        <w:rFonts w:ascii="Arial" w:hAnsi="Arial" w:cs="Arial" w:hint="default"/>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15:restartNumberingAfterBreak="0">
    <w:nsid w:val="56A24BB5"/>
    <w:multiLevelType w:val="hybridMultilevel"/>
    <w:tmpl w:val="318C43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DE077B"/>
    <w:multiLevelType w:val="hybridMultilevel"/>
    <w:tmpl w:val="D9D0C3A2"/>
    <w:lvl w:ilvl="0" w:tplc="04090001">
      <w:start w:val="1"/>
      <w:numFmt w:val="bullet"/>
      <w:lvlText w:val=""/>
      <w:lvlJc w:val="left"/>
      <w:pPr>
        <w:ind w:left="720" w:hanging="360"/>
      </w:pPr>
      <w:rPr>
        <w:rFonts w:ascii="Symbol" w:hAnsi="Symbol" w:hint="default"/>
      </w:rPr>
    </w:lvl>
    <w:lvl w:ilvl="1" w:tplc="56EAAA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B52BFF"/>
    <w:multiLevelType w:val="hybridMultilevel"/>
    <w:tmpl w:val="44AA7EB8"/>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4915E4"/>
    <w:multiLevelType w:val="hybridMultilevel"/>
    <w:tmpl w:val="2012D58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5BF25C0"/>
    <w:multiLevelType w:val="hybridMultilevel"/>
    <w:tmpl w:val="1B54D4AC"/>
    <w:lvl w:ilvl="0" w:tplc="04090001">
      <w:start w:val="1"/>
      <w:numFmt w:val="bullet"/>
      <w:lvlText w:val=""/>
      <w:lvlJc w:val="left"/>
      <w:pPr>
        <w:ind w:left="360" w:hanging="360"/>
      </w:pPr>
      <w:rPr>
        <w:rFonts w:ascii="Symbol" w:hAnsi="Symbol" w:hint="default"/>
        <w:w w:val="104"/>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A4471A1"/>
    <w:multiLevelType w:val="hybridMultilevel"/>
    <w:tmpl w:val="F1E8D5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B94CAD"/>
    <w:multiLevelType w:val="hybridMultilevel"/>
    <w:tmpl w:val="7BBC5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5A1525"/>
    <w:multiLevelType w:val="hybridMultilevel"/>
    <w:tmpl w:val="A31E51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F94DA9"/>
    <w:multiLevelType w:val="hybridMultilevel"/>
    <w:tmpl w:val="482EA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0C3B03"/>
    <w:multiLevelType w:val="hybridMultilevel"/>
    <w:tmpl w:val="2432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44706E"/>
    <w:multiLevelType w:val="hybridMultilevel"/>
    <w:tmpl w:val="F6E08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6341705">
    <w:abstractNumId w:val="6"/>
  </w:num>
  <w:num w:numId="2" w16cid:durableId="1228611710">
    <w:abstractNumId w:val="31"/>
  </w:num>
  <w:num w:numId="3" w16cid:durableId="408312657">
    <w:abstractNumId w:val="38"/>
  </w:num>
  <w:num w:numId="4" w16cid:durableId="981885287">
    <w:abstractNumId w:val="47"/>
  </w:num>
  <w:num w:numId="5" w16cid:durableId="1091857684">
    <w:abstractNumId w:val="13"/>
  </w:num>
  <w:num w:numId="6" w16cid:durableId="2033068375">
    <w:abstractNumId w:val="22"/>
  </w:num>
  <w:num w:numId="7" w16cid:durableId="1995839976">
    <w:abstractNumId w:val="12"/>
  </w:num>
  <w:num w:numId="8" w16cid:durableId="1795323314">
    <w:abstractNumId w:val="46"/>
  </w:num>
  <w:num w:numId="9" w16cid:durableId="1686860877">
    <w:abstractNumId w:val="0"/>
  </w:num>
  <w:num w:numId="10" w16cid:durableId="190848114">
    <w:abstractNumId w:val="43"/>
  </w:num>
  <w:num w:numId="11" w16cid:durableId="1956016577">
    <w:abstractNumId w:val="32"/>
  </w:num>
  <w:num w:numId="12" w16cid:durableId="265357543">
    <w:abstractNumId w:val="17"/>
  </w:num>
  <w:num w:numId="13" w16cid:durableId="785271239">
    <w:abstractNumId w:val="15"/>
  </w:num>
  <w:num w:numId="14" w16cid:durableId="338695996">
    <w:abstractNumId w:val="20"/>
  </w:num>
  <w:num w:numId="15" w16cid:durableId="1747337947">
    <w:abstractNumId w:val="41"/>
  </w:num>
  <w:num w:numId="16" w16cid:durableId="1968007638">
    <w:abstractNumId w:val="7"/>
  </w:num>
  <w:num w:numId="17" w16cid:durableId="780302628">
    <w:abstractNumId w:val="29"/>
  </w:num>
  <w:num w:numId="18" w16cid:durableId="1802920282">
    <w:abstractNumId w:val="5"/>
  </w:num>
  <w:num w:numId="19" w16cid:durableId="182865058">
    <w:abstractNumId w:val="10"/>
  </w:num>
  <w:num w:numId="20" w16cid:durableId="1210410629">
    <w:abstractNumId w:val="34"/>
  </w:num>
  <w:num w:numId="21" w16cid:durableId="452944259">
    <w:abstractNumId w:val="19"/>
  </w:num>
  <w:num w:numId="22" w16cid:durableId="1065684392">
    <w:abstractNumId w:val="8"/>
  </w:num>
  <w:num w:numId="23" w16cid:durableId="771827335">
    <w:abstractNumId w:val="28"/>
  </w:num>
  <w:num w:numId="24" w16cid:durableId="1457337050">
    <w:abstractNumId w:val="3"/>
  </w:num>
  <w:num w:numId="25" w16cid:durableId="1133714434">
    <w:abstractNumId w:val="16"/>
  </w:num>
  <w:num w:numId="26" w16cid:durableId="1115563758">
    <w:abstractNumId w:val="26"/>
  </w:num>
  <w:num w:numId="27" w16cid:durableId="973100416">
    <w:abstractNumId w:val="9"/>
  </w:num>
  <w:num w:numId="28" w16cid:durableId="1537157024">
    <w:abstractNumId w:val="21"/>
  </w:num>
  <w:num w:numId="29" w16cid:durableId="1347948956">
    <w:abstractNumId w:val="33"/>
  </w:num>
  <w:num w:numId="30" w16cid:durableId="352459521">
    <w:abstractNumId w:val="24"/>
  </w:num>
  <w:num w:numId="31" w16cid:durableId="420493865">
    <w:abstractNumId w:val="4"/>
  </w:num>
  <w:num w:numId="32" w16cid:durableId="1869220539">
    <w:abstractNumId w:val="36"/>
  </w:num>
  <w:num w:numId="33" w16cid:durableId="2032683213">
    <w:abstractNumId w:val="25"/>
  </w:num>
  <w:num w:numId="34" w16cid:durableId="1523936452">
    <w:abstractNumId w:val="45"/>
  </w:num>
  <w:num w:numId="35" w16cid:durableId="58066304">
    <w:abstractNumId w:val="11"/>
  </w:num>
  <w:num w:numId="36" w16cid:durableId="283274447">
    <w:abstractNumId w:val="14"/>
  </w:num>
  <w:num w:numId="37" w16cid:durableId="689405792">
    <w:abstractNumId w:val="37"/>
  </w:num>
  <w:num w:numId="38" w16cid:durableId="371461614">
    <w:abstractNumId w:val="39"/>
  </w:num>
  <w:num w:numId="39" w16cid:durableId="1541821588">
    <w:abstractNumId w:val="44"/>
  </w:num>
  <w:num w:numId="40" w16cid:durableId="1563056483">
    <w:abstractNumId w:val="42"/>
  </w:num>
  <w:num w:numId="41" w16cid:durableId="1600020450">
    <w:abstractNumId w:val="18"/>
  </w:num>
  <w:num w:numId="42" w16cid:durableId="773597150">
    <w:abstractNumId w:val="27"/>
  </w:num>
  <w:num w:numId="43" w16cid:durableId="1901594513">
    <w:abstractNumId w:val="1"/>
  </w:num>
  <w:num w:numId="44" w16cid:durableId="394007183">
    <w:abstractNumId w:val="2"/>
  </w:num>
  <w:num w:numId="45" w16cid:durableId="2141727643">
    <w:abstractNumId w:val="40"/>
  </w:num>
  <w:num w:numId="46" w16cid:durableId="905454918">
    <w:abstractNumId w:val="23"/>
  </w:num>
  <w:num w:numId="47" w16cid:durableId="1329794048">
    <w:abstractNumId w:val="35"/>
  </w:num>
  <w:num w:numId="48" w16cid:durableId="1950426533">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77E"/>
    <w:rsid w:val="00002520"/>
    <w:rsid w:val="00010EA8"/>
    <w:rsid w:val="000201AE"/>
    <w:rsid w:val="00023EB0"/>
    <w:rsid w:val="00032FFF"/>
    <w:rsid w:val="00037018"/>
    <w:rsid w:val="00040568"/>
    <w:rsid w:val="00043F27"/>
    <w:rsid w:val="0004467D"/>
    <w:rsid w:val="00053062"/>
    <w:rsid w:val="00054F19"/>
    <w:rsid w:val="000625A1"/>
    <w:rsid w:val="0006310E"/>
    <w:rsid w:val="00063CC6"/>
    <w:rsid w:val="00063F95"/>
    <w:rsid w:val="000647D0"/>
    <w:rsid w:val="0006516E"/>
    <w:rsid w:val="0007140B"/>
    <w:rsid w:val="000742C0"/>
    <w:rsid w:val="00074B01"/>
    <w:rsid w:val="00075024"/>
    <w:rsid w:val="000752C7"/>
    <w:rsid w:val="00075D83"/>
    <w:rsid w:val="00077929"/>
    <w:rsid w:val="00080CE7"/>
    <w:rsid w:val="00081D5F"/>
    <w:rsid w:val="00081EE1"/>
    <w:rsid w:val="0008409F"/>
    <w:rsid w:val="0008689B"/>
    <w:rsid w:val="000903C0"/>
    <w:rsid w:val="00091185"/>
    <w:rsid w:val="00092601"/>
    <w:rsid w:val="0009550A"/>
    <w:rsid w:val="000A08B9"/>
    <w:rsid w:val="000A75F3"/>
    <w:rsid w:val="000B3459"/>
    <w:rsid w:val="000B41BC"/>
    <w:rsid w:val="000B533C"/>
    <w:rsid w:val="000D015B"/>
    <w:rsid w:val="000D1186"/>
    <w:rsid w:val="000D26FC"/>
    <w:rsid w:val="000D4594"/>
    <w:rsid w:val="000D6A69"/>
    <w:rsid w:val="000E07A3"/>
    <w:rsid w:val="0010146C"/>
    <w:rsid w:val="00101ADB"/>
    <w:rsid w:val="00103496"/>
    <w:rsid w:val="00106F81"/>
    <w:rsid w:val="00107BB1"/>
    <w:rsid w:val="00107DB4"/>
    <w:rsid w:val="00111649"/>
    <w:rsid w:val="00115028"/>
    <w:rsid w:val="001162AB"/>
    <w:rsid w:val="00116C9F"/>
    <w:rsid w:val="001205B9"/>
    <w:rsid w:val="00121465"/>
    <w:rsid w:val="00121E76"/>
    <w:rsid w:val="00122BE4"/>
    <w:rsid w:val="001236EB"/>
    <w:rsid w:val="0012542F"/>
    <w:rsid w:val="00127862"/>
    <w:rsid w:val="00130049"/>
    <w:rsid w:val="0013777E"/>
    <w:rsid w:val="00140530"/>
    <w:rsid w:val="0014289A"/>
    <w:rsid w:val="001441DF"/>
    <w:rsid w:val="00146D5A"/>
    <w:rsid w:val="00156728"/>
    <w:rsid w:val="001578D0"/>
    <w:rsid w:val="00162B66"/>
    <w:rsid w:val="00164BC5"/>
    <w:rsid w:val="00165FB3"/>
    <w:rsid w:val="00166101"/>
    <w:rsid w:val="00171975"/>
    <w:rsid w:val="001808BD"/>
    <w:rsid w:val="00182BF3"/>
    <w:rsid w:val="001948CF"/>
    <w:rsid w:val="001A106D"/>
    <w:rsid w:val="001A193A"/>
    <w:rsid w:val="001B37DA"/>
    <w:rsid w:val="001B6B05"/>
    <w:rsid w:val="001C57DD"/>
    <w:rsid w:val="001C67D4"/>
    <w:rsid w:val="001C7FE2"/>
    <w:rsid w:val="001D0C32"/>
    <w:rsid w:val="001D47A0"/>
    <w:rsid w:val="001D4F82"/>
    <w:rsid w:val="001E35BD"/>
    <w:rsid w:val="001F4C54"/>
    <w:rsid w:val="001F5113"/>
    <w:rsid w:val="00201630"/>
    <w:rsid w:val="0020482B"/>
    <w:rsid w:val="00211DD8"/>
    <w:rsid w:val="00212B4C"/>
    <w:rsid w:val="00213329"/>
    <w:rsid w:val="002204EA"/>
    <w:rsid w:val="002221C2"/>
    <w:rsid w:val="0022237E"/>
    <w:rsid w:val="0022291E"/>
    <w:rsid w:val="00222F2B"/>
    <w:rsid w:val="00223B51"/>
    <w:rsid w:val="00224DC5"/>
    <w:rsid w:val="0022752E"/>
    <w:rsid w:val="00233AF3"/>
    <w:rsid w:val="00236DC5"/>
    <w:rsid w:val="0024109E"/>
    <w:rsid w:val="00243096"/>
    <w:rsid w:val="00243F29"/>
    <w:rsid w:val="002453BB"/>
    <w:rsid w:val="00251109"/>
    <w:rsid w:val="002517B2"/>
    <w:rsid w:val="00253E7F"/>
    <w:rsid w:val="0025569B"/>
    <w:rsid w:val="00256BB5"/>
    <w:rsid w:val="00260CC3"/>
    <w:rsid w:val="00266F7D"/>
    <w:rsid w:val="002703AD"/>
    <w:rsid w:val="00271FB7"/>
    <w:rsid w:val="0027481B"/>
    <w:rsid w:val="00283D68"/>
    <w:rsid w:val="002865A1"/>
    <w:rsid w:val="00297CE0"/>
    <w:rsid w:val="002A17F4"/>
    <w:rsid w:val="002B13EB"/>
    <w:rsid w:val="002B2D41"/>
    <w:rsid w:val="002B63B6"/>
    <w:rsid w:val="002B7C35"/>
    <w:rsid w:val="002C0C74"/>
    <w:rsid w:val="002C2B15"/>
    <w:rsid w:val="002C317E"/>
    <w:rsid w:val="002C48DB"/>
    <w:rsid w:val="002C67BA"/>
    <w:rsid w:val="002C7595"/>
    <w:rsid w:val="002D174E"/>
    <w:rsid w:val="002D3DEB"/>
    <w:rsid w:val="002D520D"/>
    <w:rsid w:val="002E59CB"/>
    <w:rsid w:val="002E5F62"/>
    <w:rsid w:val="002E733C"/>
    <w:rsid w:val="002F4A5D"/>
    <w:rsid w:val="002F4B4D"/>
    <w:rsid w:val="003016C5"/>
    <w:rsid w:val="00307E5B"/>
    <w:rsid w:val="003119E1"/>
    <w:rsid w:val="00313A8F"/>
    <w:rsid w:val="003153D6"/>
    <w:rsid w:val="00316920"/>
    <w:rsid w:val="00316E46"/>
    <w:rsid w:val="003177EF"/>
    <w:rsid w:val="00317CAA"/>
    <w:rsid w:val="00317FAE"/>
    <w:rsid w:val="0032309B"/>
    <w:rsid w:val="0032765A"/>
    <w:rsid w:val="00331B26"/>
    <w:rsid w:val="003361AF"/>
    <w:rsid w:val="0035002C"/>
    <w:rsid w:val="00353219"/>
    <w:rsid w:val="00353A26"/>
    <w:rsid w:val="00353E8F"/>
    <w:rsid w:val="003543AA"/>
    <w:rsid w:val="00360E92"/>
    <w:rsid w:val="00365442"/>
    <w:rsid w:val="003666B1"/>
    <w:rsid w:val="003719F9"/>
    <w:rsid w:val="003735B6"/>
    <w:rsid w:val="00376D90"/>
    <w:rsid w:val="00385B39"/>
    <w:rsid w:val="00386150"/>
    <w:rsid w:val="003861D8"/>
    <w:rsid w:val="00387B72"/>
    <w:rsid w:val="00391D4D"/>
    <w:rsid w:val="00392D96"/>
    <w:rsid w:val="00393ED8"/>
    <w:rsid w:val="003947F0"/>
    <w:rsid w:val="00394BCE"/>
    <w:rsid w:val="0039591F"/>
    <w:rsid w:val="00396A1E"/>
    <w:rsid w:val="00397D4F"/>
    <w:rsid w:val="003A0E77"/>
    <w:rsid w:val="003A47F7"/>
    <w:rsid w:val="003A4D31"/>
    <w:rsid w:val="003B352C"/>
    <w:rsid w:val="003C6493"/>
    <w:rsid w:val="003E0AE1"/>
    <w:rsid w:val="003E2365"/>
    <w:rsid w:val="003E61C5"/>
    <w:rsid w:val="00401012"/>
    <w:rsid w:val="00406A74"/>
    <w:rsid w:val="00415673"/>
    <w:rsid w:val="00416277"/>
    <w:rsid w:val="00417F50"/>
    <w:rsid w:val="00421176"/>
    <w:rsid w:val="00427641"/>
    <w:rsid w:val="0043020F"/>
    <w:rsid w:val="00432FB2"/>
    <w:rsid w:val="00437622"/>
    <w:rsid w:val="004411D0"/>
    <w:rsid w:val="00443C21"/>
    <w:rsid w:val="00445964"/>
    <w:rsid w:val="00445D26"/>
    <w:rsid w:val="00453A21"/>
    <w:rsid w:val="00456777"/>
    <w:rsid w:val="00465C94"/>
    <w:rsid w:val="004663A0"/>
    <w:rsid w:val="0046659B"/>
    <w:rsid w:val="00466944"/>
    <w:rsid w:val="004802F3"/>
    <w:rsid w:val="004821A6"/>
    <w:rsid w:val="00482497"/>
    <w:rsid w:val="0048284A"/>
    <w:rsid w:val="00482B86"/>
    <w:rsid w:val="00491EAA"/>
    <w:rsid w:val="004924B9"/>
    <w:rsid w:val="004947EF"/>
    <w:rsid w:val="00495E50"/>
    <w:rsid w:val="004A3046"/>
    <w:rsid w:val="004A370C"/>
    <w:rsid w:val="004C035E"/>
    <w:rsid w:val="004C194F"/>
    <w:rsid w:val="004C1BEC"/>
    <w:rsid w:val="004C3816"/>
    <w:rsid w:val="004C75BD"/>
    <w:rsid w:val="004C7719"/>
    <w:rsid w:val="004D1E2D"/>
    <w:rsid w:val="004D7E84"/>
    <w:rsid w:val="004E0D26"/>
    <w:rsid w:val="004F4975"/>
    <w:rsid w:val="005101D4"/>
    <w:rsid w:val="00514469"/>
    <w:rsid w:val="005149A4"/>
    <w:rsid w:val="0052071F"/>
    <w:rsid w:val="00520B12"/>
    <w:rsid w:val="00523374"/>
    <w:rsid w:val="00524305"/>
    <w:rsid w:val="0053340F"/>
    <w:rsid w:val="0053436D"/>
    <w:rsid w:val="00536E40"/>
    <w:rsid w:val="00544E5E"/>
    <w:rsid w:val="005459F5"/>
    <w:rsid w:val="005536B4"/>
    <w:rsid w:val="0055398B"/>
    <w:rsid w:val="00555016"/>
    <w:rsid w:val="00560934"/>
    <w:rsid w:val="00564F08"/>
    <w:rsid w:val="00572F64"/>
    <w:rsid w:val="005733D9"/>
    <w:rsid w:val="00580814"/>
    <w:rsid w:val="00581B9E"/>
    <w:rsid w:val="00582DE0"/>
    <w:rsid w:val="00584994"/>
    <w:rsid w:val="00585BAD"/>
    <w:rsid w:val="00592F29"/>
    <w:rsid w:val="005968E5"/>
    <w:rsid w:val="005A0A84"/>
    <w:rsid w:val="005A0E1B"/>
    <w:rsid w:val="005A173F"/>
    <w:rsid w:val="005A3563"/>
    <w:rsid w:val="005A37FA"/>
    <w:rsid w:val="005A7190"/>
    <w:rsid w:val="005A7CFC"/>
    <w:rsid w:val="005B0A84"/>
    <w:rsid w:val="005B2AEE"/>
    <w:rsid w:val="005B5875"/>
    <w:rsid w:val="005C27D4"/>
    <w:rsid w:val="005C5C55"/>
    <w:rsid w:val="005D0E23"/>
    <w:rsid w:val="005D368D"/>
    <w:rsid w:val="005D5049"/>
    <w:rsid w:val="005D5415"/>
    <w:rsid w:val="005D6EFD"/>
    <w:rsid w:val="005D76D4"/>
    <w:rsid w:val="005E0751"/>
    <w:rsid w:val="005E16CD"/>
    <w:rsid w:val="005E29A3"/>
    <w:rsid w:val="005F6DDA"/>
    <w:rsid w:val="0060216F"/>
    <w:rsid w:val="0060780B"/>
    <w:rsid w:val="00610C10"/>
    <w:rsid w:val="006136EE"/>
    <w:rsid w:val="00613E2D"/>
    <w:rsid w:val="0061499F"/>
    <w:rsid w:val="006155B8"/>
    <w:rsid w:val="00620147"/>
    <w:rsid w:val="00623552"/>
    <w:rsid w:val="00625632"/>
    <w:rsid w:val="00634AFB"/>
    <w:rsid w:val="00637E24"/>
    <w:rsid w:val="006509B2"/>
    <w:rsid w:val="00655106"/>
    <w:rsid w:val="0065527D"/>
    <w:rsid w:val="00656D3A"/>
    <w:rsid w:val="0067481D"/>
    <w:rsid w:val="00674C25"/>
    <w:rsid w:val="00683307"/>
    <w:rsid w:val="0068435C"/>
    <w:rsid w:val="006844D4"/>
    <w:rsid w:val="006859BE"/>
    <w:rsid w:val="00687A78"/>
    <w:rsid w:val="0069202B"/>
    <w:rsid w:val="006929BB"/>
    <w:rsid w:val="006A01E5"/>
    <w:rsid w:val="006A326E"/>
    <w:rsid w:val="006A4AD5"/>
    <w:rsid w:val="006C4B03"/>
    <w:rsid w:val="006C65A0"/>
    <w:rsid w:val="006C6970"/>
    <w:rsid w:val="006C7578"/>
    <w:rsid w:val="006C7BCA"/>
    <w:rsid w:val="006D0220"/>
    <w:rsid w:val="006D257F"/>
    <w:rsid w:val="006D634C"/>
    <w:rsid w:val="006E290F"/>
    <w:rsid w:val="006E36FB"/>
    <w:rsid w:val="006E383B"/>
    <w:rsid w:val="006E48D5"/>
    <w:rsid w:val="007035A3"/>
    <w:rsid w:val="00703D57"/>
    <w:rsid w:val="00704F00"/>
    <w:rsid w:val="0070511C"/>
    <w:rsid w:val="007112FC"/>
    <w:rsid w:val="00713127"/>
    <w:rsid w:val="007209E0"/>
    <w:rsid w:val="0072487D"/>
    <w:rsid w:val="007278AF"/>
    <w:rsid w:val="00727B98"/>
    <w:rsid w:val="0073419F"/>
    <w:rsid w:val="00735878"/>
    <w:rsid w:val="00736C1D"/>
    <w:rsid w:val="007405ED"/>
    <w:rsid w:val="00745E92"/>
    <w:rsid w:val="00750755"/>
    <w:rsid w:val="0075659B"/>
    <w:rsid w:val="007565F2"/>
    <w:rsid w:val="007605D5"/>
    <w:rsid w:val="00761120"/>
    <w:rsid w:val="00761A78"/>
    <w:rsid w:val="00764284"/>
    <w:rsid w:val="00764E6C"/>
    <w:rsid w:val="00764EEC"/>
    <w:rsid w:val="00775B0E"/>
    <w:rsid w:val="00776B00"/>
    <w:rsid w:val="00777D5E"/>
    <w:rsid w:val="00781094"/>
    <w:rsid w:val="007879A2"/>
    <w:rsid w:val="00790915"/>
    <w:rsid w:val="00793636"/>
    <w:rsid w:val="007A48B3"/>
    <w:rsid w:val="007A4F73"/>
    <w:rsid w:val="007A7783"/>
    <w:rsid w:val="007B3D37"/>
    <w:rsid w:val="007B451F"/>
    <w:rsid w:val="007C4307"/>
    <w:rsid w:val="007E7EF6"/>
    <w:rsid w:val="007F182D"/>
    <w:rsid w:val="007F609C"/>
    <w:rsid w:val="007F692F"/>
    <w:rsid w:val="00800367"/>
    <w:rsid w:val="00801E69"/>
    <w:rsid w:val="0080514C"/>
    <w:rsid w:val="00807CAB"/>
    <w:rsid w:val="00807D08"/>
    <w:rsid w:val="00813034"/>
    <w:rsid w:val="008156D8"/>
    <w:rsid w:val="00817C3C"/>
    <w:rsid w:val="00821D6C"/>
    <w:rsid w:val="0082277F"/>
    <w:rsid w:val="00824DE4"/>
    <w:rsid w:val="0083215A"/>
    <w:rsid w:val="00833764"/>
    <w:rsid w:val="00834B44"/>
    <w:rsid w:val="0083559D"/>
    <w:rsid w:val="0083610C"/>
    <w:rsid w:val="00836362"/>
    <w:rsid w:val="0084399B"/>
    <w:rsid w:val="00855BDC"/>
    <w:rsid w:val="008575E4"/>
    <w:rsid w:val="00861D21"/>
    <w:rsid w:val="0086220D"/>
    <w:rsid w:val="00862900"/>
    <w:rsid w:val="0086321A"/>
    <w:rsid w:val="00867B35"/>
    <w:rsid w:val="008707C4"/>
    <w:rsid w:val="00876CCC"/>
    <w:rsid w:val="008826FB"/>
    <w:rsid w:val="00882D92"/>
    <w:rsid w:val="00883237"/>
    <w:rsid w:val="00885583"/>
    <w:rsid w:val="0088593F"/>
    <w:rsid w:val="00890515"/>
    <w:rsid w:val="00893A18"/>
    <w:rsid w:val="00893AFF"/>
    <w:rsid w:val="008A3727"/>
    <w:rsid w:val="008A5159"/>
    <w:rsid w:val="008B2265"/>
    <w:rsid w:val="008B715D"/>
    <w:rsid w:val="008C34E9"/>
    <w:rsid w:val="008C40C2"/>
    <w:rsid w:val="008C5082"/>
    <w:rsid w:val="008D7ABB"/>
    <w:rsid w:val="008E0FFB"/>
    <w:rsid w:val="008E668D"/>
    <w:rsid w:val="008E6EBD"/>
    <w:rsid w:val="008F24FB"/>
    <w:rsid w:val="008F39A5"/>
    <w:rsid w:val="008F5521"/>
    <w:rsid w:val="008F6186"/>
    <w:rsid w:val="009037AB"/>
    <w:rsid w:val="009067A2"/>
    <w:rsid w:val="00907317"/>
    <w:rsid w:val="00907B7E"/>
    <w:rsid w:val="009114B6"/>
    <w:rsid w:val="009174A5"/>
    <w:rsid w:val="009209A9"/>
    <w:rsid w:val="009237B3"/>
    <w:rsid w:val="00924392"/>
    <w:rsid w:val="0092613D"/>
    <w:rsid w:val="00934698"/>
    <w:rsid w:val="00937AB3"/>
    <w:rsid w:val="00940206"/>
    <w:rsid w:val="009507E2"/>
    <w:rsid w:val="00950CA2"/>
    <w:rsid w:val="009537FC"/>
    <w:rsid w:val="009613FD"/>
    <w:rsid w:val="009616C4"/>
    <w:rsid w:val="00962C86"/>
    <w:rsid w:val="00963A33"/>
    <w:rsid w:val="0096679D"/>
    <w:rsid w:val="00973AEB"/>
    <w:rsid w:val="009757F0"/>
    <w:rsid w:val="00976A39"/>
    <w:rsid w:val="009866FF"/>
    <w:rsid w:val="009946E1"/>
    <w:rsid w:val="009A283D"/>
    <w:rsid w:val="009A2A40"/>
    <w:rsid w:val="009A7A2A"/>
    <w:rsid w:val="009C35E0"/>
    <w:rsid w:val="009C3E61"/>
    <w:rsid w:val="009D41B3"/>
    <w:rsid w:val="009D45B6"/>
    <w:rsid w:val="009D6119"/>
    <w:rsid w:val="009D77C4"/>
    <w:rsid w:val="009D7AF0"/>
    <w:rsid w:val="009E59BD"/>
    <w:rsid w:val="009F6889"/>
    <w:rsid w:val="00A04284"/>
    <w:rsid w:val="00A04B01"/>
    <w:rsid w:val="00A119EC"/>
    <w:rsid w:val="00A125FF"/>
    <w:rsid w:val="00A128A1"/>
    <w:rsid w:val="00A1480E"/>
    <w:rsid w:val="00A21357"/>
    <w:rsid w:val="00A23B3F"/>
    <w:rsid w:val="00A3315D"/>
    <w:rsid w:val="00A4029C"/>
    <w:rsid w:val="00A45130"/>
    <w:rsid w:val="00A470C2"/>
    <w:rsid w:val="00A50A2D"/>
    <w:rsid w:val="00A51EB3"/>
    <w:rsid w:val="00A548D2"/>
    <w:rsid w:val="00A561C5"/>
    <w:rsid w:val="00A57BE2"/>
    <w:rsid w:val="00A621B9"/>
    <w:rsid w:val="00A64FCB"/>
    <w:rsid w:val="00A70759"/>
    <w:rsid w:val="00A7246E"/>
    <w:rsid w:val="00A73653"/>
    <w:rsid w:val="00A75878"/>
    <w:rsid w:val="00A764F9"/>
    <w:rsid w:val="00A82D68"/>
    <w:rsid w:val="00A8404F"/>
    <w:rsid w:val="00A913F1"/>
    <w:rsid w:val="00A933EB"/>
    <w:rsid w:val="00A95E14"/>
    <w:rsid w:val="00A966C4"/>
    <w:rsid w:val="00A97651"/>
    <w:rsid w:val="00AA4368"/>
    <w:rsid w:val="00AA5D4A"/>
    <w:rsid w:val="00AA7BDF"/>
    <w:rsid w:val="00AB0D55"/>
    <w:rsid w:val="00AB2DED"/>
    <w:rsid w:val="00AB3E76"/>
    <w:rsid w:val="00AB4F26"/>
    <w:rsid w:val="00AB5959"/>
    <w:rsid w:val="00AB7A0D"/>
    <w:rsid w:val="00AC0408"/>
    <w:rsid w:val="00AC0EFC"/>
    <w:rsid w:val="00AC1BF5"/>
    <w:rsid w:val="00AC5673"/>
    <w:rsid w:val="00AC644A"/>
    <w:rsid w:val="00AC6A37"/>
    <w:rsid w:val="00AD5C30"/>
    <w:rsid w:val="00AE5214"/>
    <w:rsid w:val="00AE70FB"/>
    <w:rsid w:val="00AF2BB7"/>
    <w:rsid w:val="00B02AC9"/>
    <w:rsid w:val="00B052A6"/>
    <w:rsid w:val="00B11CCD"/>
    <w:rsid w:val="00B1243F"/>
    <w:rsid w:val="00B1434C"/>
    <w:rsid w:val="00B22FCB"/>
    <w:rsid w:val="00B27917"/>
    <w:rsid w:val="00B3300D"/>
    <w:rsid w:val="00B35518"/>
    <w:rsid w:val="00B43FA0"/>
    <w:rsid w:val="00B4478A"/>
    <w:rsid w:val="00B44E70"/>
    <w:rsid w:val="00B47D6A"/>
    <w:rsid w:val="00B50193"/>
    <w:rsid w:val="00B55698"/>
    <w:rsid w:val="00B574D9"/>
    <w:rsid w:val="00B6195F"/>
    <w:rsid w:val="00B662B5"/>
    <w:rsid w:val="00B70A8C"/>
    <w:rsid w:val="00B7467F"/>
    <w:rsid w:val="00B76648"/>
    <w:rsid w:val="00B807B9"/>
    <w:rsid w:val="00B8666A"/>
    <w:rsid w:val="00B9023B"/>
    <w:rsid w:val="00B91DB4"/>
    <w:rsid w:val="00B9282C"/>
    <w:rsid w:val="00B952AC"/>
    <w:rsid w:val="00B973BB"/>
    <w:rsid w:val="00BA1432"/>
    <w:rsid w:val="00BA1DB7"/>
    <w:rsid w:val="00BA4BEC"/>
    <w:rsid w:val="00BA4FA4"/>
    <w:rsid w:val="00BA650A"/>
    <w:rsid w:val="00BB1610"/>
    <w:rsid w:val="00BB166A"/>
    <w:rsid w:val="00BB24DB"/>
    <w:rsid w:val="00BB4E13"/>
    <w:rsid w:val="00BB66EE"/>
    <w:rsid w:val="00BC49A0"/>
    <w:rsid w:val="00BC56A1"/>
    <w:rsid w:val="00BC741C"/>
    <w:rsid w:val="00BD0ABB"/>
    <w:rsid w:val="00BD15DC"/>
    <w:rsid w:val="00BD2ADD"/>
    <w:rsid w:val="00BD3981"/>
    <w:rsid w:val="00BD747C"/>
    <w:rsid w:val="00BE343D"/>
    <w:rsid w:val="00BE4098"/>
    <w:rsid w:val="00BF548F"/>
    <w:rsid w:val="00BF6C76"/>
    <w:rsid w:val="00C007E7"/>
    <w:rsid w:val="00C054D7"/>
    <w:rsid w:val="00C103E1"/>
    <w:rsid w:val="00C11A31"/>
    <w:rsid w:val="00C1392E"/>
    <w:rsid w:val="00C22DF7"/>
    <w:rsid w:val="00C23299"/>
    <w:rsid w:val="00C24B99"/>
    <w:rsid w:val="00C31E1C"/>
    <w:rsid w:val="00C3254F"/>
    <w:rsid w:val="00C333D4"/>
    <w:rsid w:val="00C33EAE"/>
    <w:rsid w:val="00C3534B"/>
    <w:rsid w:val="00C41D1A"/>
    <w:rsid w:val="00C45A06"/>
    <w:rsid w:val="00C5279F"/>
    <w:rsid w:val="00C52F30"/>
    <w:rsid w:val="00C5466C"/>
    <w:rsid w:val="00C551C1"/>
    <w:rsid w:val="00C5567F"/>
    <w:rsid w:val="00C6004D"/>
    <w:rsid w:val="00C67637"/>
    <w:rsid w:val="00C73756"/>
    <w:rsid w:val="00C756AA"/>
    <w:rsid w:val="00C826FD"/>
    <w:rsid w:val="00C8406F"/>
    <w:rsid w:val="00C8779A"/>
    <w:rsid w:val="00C90457"/>
    <w:rsid w:val="00C908E9"/>
    <w:rsid w:val="00C91136"/>
    <w:rsid w:val="00C929C7"/>
    <w:rsid w:val="00C9402C"/>
    <w:rsid w:val="00CA24A2"/>
    <w:rsid w:val="00CC087E"/>
    <w:rsid w:val="00CC09BF"/>
    <w:rsid w:val="00CC150A"/>
    <w:rsid w:val="00CC207D"/>
    <w:rsid w:val="00CC4575"/>
    <w:rsid w:val="00CC536E"/>
    <w:rsid w:val="00CD12AE"/>
    <w:rsid w:val="00CD5023"/>
    <w:rsid w:val="00CD54CB"/>
    <w:rsid w:val="00CE45A4"/>
    <w:rsid w:val="00CF248A"/>
    <w:rsid w:val="00CF61F5"/>
    <w:rsid w:val="00CF7AF5"/>
    <w:rsid w:val="00D02556"/>
    <w:rsid w:val="00D036E4"/>
    <w:rsid w:val="00D073DF"/>
    <w:rsid w:val="00D07A29"/>
    <w:rsid w:val="00D14324"/>
    <w:rsid w:val="00D158F6"/>
    <w:rsid w:val="00D163F5"/>
    <w:rsid w:val="00D1710C"/>
    <w:rsid w:val="00D226E4"/>
    <w:rsid w:val="00D23607"/>
    <w:rsid w:val="00D268E4"/>
    <w:rsid w:val="00D26EE2"/>
    <w:rsid w:val="00D27272"/>
    <w:rsid w:val="00D32A25"/>
    <w:rsid w:val="00D32D7B"/>
    <w:rsid w:val="00D425F4"/>
    <w:rsid w:val="00D44F56"/>
    <w:rsid w:val="00D4718A"/>
    <w:rsid w:val="00D47D39"/>
    <w:rsid w:val="00D53A60"/>
    <w:rsid w:val="00D55FAB"/>
    <w:rsid w:val="00D5626E"/>
    <w:rsid w:val="00D6261E"/>
    <w:rsid w:val="00D64222"/>
    <w:rsid w:val="00D710F0"/>
    <w:rsid w:val="00D7344F"/>
    <w:rsid w:val="00D84008"/>
    <w:rsid w:val="00D85E9C"/>
    <w:rsid w:val="00D868BD"/>
    <w:rsid w:val="00D87964"/>
    <w:rsid w:val="00D94277"/>
    <w:rsid w:val="00D95C3D"/>
    <w:rsid w:val="00D96481"/>
    <w:rsid w:val="00DA630F"/>
    <w:rsid w:val="00DB1D1A"/>
    <w:rsid w:val="00DB2FB6"/>
    <w:rsid w:val="00DB6B47"/>
    <w:rsid w:val="00DB6F49"/>
    <w:rsid w:val="00DB7120"/>
    <w:rsid w:val="00DD01C0"/>
    <w:rsid w:val="00DD0B2D"/>
    <w:rsid w:val="00DD3E69"/>
    <w:rsid w:val="00DD45A9"/>
    <w:rsid w:val="00DD5661"/>
    <w:rsid w:val="00DD6C40"/>
    <w:rsid w:val="00DE7123"/>
    <w:rsid w:val="00DF2C3B"/>
    <w:rsid w:val="00DF2E55"/>
    <w:rsid w:val="00E00F4D"/>
    <w:rsid w:val="00E0402E"/>
    <w:rsid w:val="00E05677"/>
    <w:rsid w:val="00E14211"/>
    <w:rsid w:val="00E14F93"/>
    <w:rsid w:val="00E212D0"/>
    <w:rsid w:val="00E2423F"/>
    <w:rsid w:val="00E258A0"/>
    <w:rsid w:val="00E25EED"/>
    <w:rsid w:val="00E30015"/>
    <w:rsid w:val="00E34D5F"/>
    <w:rsid w:val="00E36AD5"/>
    <w:rsid w:val="00E45E89"/>
    <w:rsid w:val="00E506D0"/>
    <w:rsid w:val="00E51F29"/>
    <w:rsid w:val="00E524E6"/>
    <w:rsid w:val="00E54C69"/>
    <w:rsid w:val="00E55201"/>
    <w:rsid w:val="00E642B7"/>
    <w:rsid w:val="00E74336"/>
    <w:rsid w:val="00E80F00"/>
    <w:rsid w:val="00E853A5"/>
    <w:rsid w:val="00E86E2A"/>
    <w:rsid w:val="00E86EBE"/>
    <w:rsid w:val="00E9318F"/>
    <w:rsid w:val="00EA3E8E"/>
    <w:rsid w:val="00EA4315"/>
    <w:rsid w:val="00EA4754"/>
    <w:rsid w:val="00EB152D"/>
    <w:rsid w:val="00EC246A"/>
    <w:rsid w:val="00EC43C4"/>
    <w:rsid w:val="00EC58DB"/>
    <w:rsid w:val="00EC6F23"/>
    <w:rsid w:val="00ED0C37"/>
    <w:rsid w:val="00EE005E"/>
    <w:rsid w:val="00EE25ED"/>
    <w:rsid w:val="00EE338E"/>
    <w:rsid w:val="00EE51A2"/>
    <w:rsid w:val="00EE59DB"/>
    <w:rsid w:val="00EE75F7"/>
    <w:rsid w:val="00EF1078"/>
    <w:rsid w:val="00EF658E"/>
    <w:rsid w:val="00F0014B"/>
    <w:rsid w:val="00F010BA"/>
    <w:rsid w:val="00F0672A"/>
    <w:rsid w:val="00F241D6"/>
    <w:rsid w:val="00F254FF"/>
    <w:rsid w:val="00F26EE1"/>
    <w:rsid w:val="00F26F9C"/>
    <w:rsid w:val="00F27521"/>
    <w:rsid w:val="00F27FC9"/>
    <w:rsid w:val="00F40470"/>
    <w:rsid w:val="00F41804"/>
    <w:rsid w:val="00F436DC"/>
    <w:rsid w:val="00F442B9"/>
    <w:rsid w:val="00F44F3C"/>
    <w:rsid w:val="00F473CD"/>
    <w:rsid w:val="00F52DA4"/>
    <w:rsid w:val="00F536BD"/>
    <w:rsid w:val="00F554CC"/>
    <w:rsid w:val="00F64027"/>
    <w:rsid w:val="00F6406D"/>
    <w:rsid w:val="00F67DA6"/>
    <w:rsid w:val="00F8451B"/>
    <w:rsid w:val="00F87702"/>
    <w:rsid w:val="00F87BE0"/>
    <w:rsid w:val="00F87ECF"/>
    <w:rsid w:val="00F92D1F"/>
    <w:rsid w:val="00FA0787"/>
    <w:rsid w:val="00FA14DF"/>
    <w:rsid w:val="00FA2D02"/>
    <w:rsid w:val="00FA3930"/>
    <w:rsid w:val="00FA6DF9"/>
    <w:rsid w:val="00FA7910"/>
    <w:rsid w:val="00FB047A"/>
    <w:rsid w:val="00FB0CFA"/>
    <w:rsid w:val="00FB2F41"/>
    <w:rsid w:val="00FB6DD8"/>
    <w:rsid w:val="00FB7476"/>
    <w:rsid w:val="00FC1232"/>
    <w:rsid w:val="00FD0E5C"/>
    <w:rsid w:val="00FD3023"/>
    <w:rsid w:val="00FE380A"/>
    <w:rsid w:val="00FE44B7"/>
    <w:rsid w:val="00FE4E07"/>
    <w:rsid w:val="00FE694D"/>
    <w:rsid w:val="00FF24EE"/>
    <w:rsid w:val="00FF3A99"/>
    <w:rsid w:val="00FF7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B8C76"/>
  <w15:docId w15:val="{5503A3F5-CD6D-420E-936D-521EEED1F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4DF"/>
    <w:pPr>
      <w:spacing w:after="0" w:line="240" w:lineRule="auto"/>
    </w:pPr>
    <w:rPr>
      <w:rFonts w:ascii="Arial" w:eastAsia="Times New Roman" w:hAnsi="Arial" w:cs="Times New Roman"/>
      <w:szCs w:val="20"/>
    </w:rPr>
  </w:style>
  <w:style w:type="paragraph" w:styleId="Heading1">
    <w:name w:val="heading 1"/>
    <w:basedOn w:val="Normal"/>
    <w:next w:val="Normal"/>
    <w:link w:val="Heading1Char"/>
    <w:uiPriority w:val="1"/>
    <w:qFormat/>
    <w:rsid w:val="000201AE"/>
    <w:pPr>
      <w:keepNext/>
      <w:outlineLvl w:val="0"/>
    </w:pPr>
    <w:rPr>
      <w:b/>
      <w:u w:val="single"/>
    </w:rPr>
  </w:style>
  <w:style w:type="paragraph" w:styleId="Heading2">
    <w:name w:val="heading 2"/>
    <w:basedOn w:val="Normal"/>
    <w:next w:val="Normal"/>
    <w:link w:val="Heading2Char"/>
    <w:uiPriority w:val="1"/>
    <w:qFormat/>
    <w:rsid w:val="00081EE1"/>
    <w:pPr>
      <w:keepNext/>
      <w:jc w:val="both"/>
      <w:outlineLvl w:val="1"/>
    </w:pPr>
    <w:rPr>
      <w:b/>
    </w:rPr>
  </w:style>
  <w:style w:type="paragraph" w:styleId="Heading3">
    <w:name w:val="heading 3"/>
    <w:basedOn w:val="Normal"/>
    <w:next w:val="Normal"/>
    <w:link w:val="Heading3Char"/>
    <w:uiPriority w:val="1"/>
    <w:unhideWhenUsed/>
    <w:qFormat/>
    <w:rsid w:val="00FA2D0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FA2D02"/>
    <w:pPr>
      <w:keepNext/>
      <w:ind w:left="720"/>
      <w:jc w:val="both"/>
      <w:outlineLvl w:val="3"/>
    </w:pPr>
    <w:rPr>
      <w:b/>
    </w:rPr>
  </w:style>
  <w:style w:type="paragraph" w:styleId="Heading5">
    <w:name w:val="heading 5"/>
    <w:basedOn w:val="Normal"/>
    <w:next w:val="Normal"/>
    <w:link w:val="Heading5Char"/>
    <w:uiPriority w:val="9"/>
    <w:qFormat/>
    <w:rsid w:val="00FA2D02"/>
    <w:pPr>
      <w:keepNext/>
      <w:jc w:val="both"/>
      <w:outlineLvl w:val="4"/>
    </w:pPr>
    <w:rPr>
      <w:b/>
    </w:rPr>
  </w:style>
  <w:style w:type="paragraph" w:styleId="Heading6">
    <w:name w:val="heading 6"/>
    <w:basedOn w:val="Normal"/>
    <w:next w:val="Normal"/>
    <w:link w:val="Heading6Char"/>
    <w:uiPriority w:val="9"/>
    <w:qFormat/>
    <w:rsid w:val="00FA2D02"/>
    <w:pPr>
      <w:keepNext/>
      <w:jc w:val="both"/>
      <w:outlineLvl w:val="5"/>
    </w:pPr>
    <w:rPr>
      <w:b/>
      <w:u w:val="single"/>
    </w:rPr>
  </w:style>
  <w:style w:type="paragraph" w:styleId="Heading7">
    <w:name w:val="heading 7"/>
    <w:basedOn w:val="Normal"/>
    <w:next w:val="Normal"/>
    <w:link w:val="Heading7Char"/>
    <w:qFormat/>
    <w:rsid w:val="00FA2D02"/>
    <w:pPr>
      <w:keepNext/>
      <w:jc w:val="center"/>
      <w:outlineLvl w:val="6"/>
    </w:pPr>
    <w:rPr>
      <w:sz w:val="28"/>
    </w:rPr>
  </w:style>
  <w:style w:type="paragraph" w:styleId="Heading8">
    <w:name w:val="heading 8"/>
    <w:basedOn w:val="Normal"/>
    <w:next w:val="Normal"/>
    <w:link w:val="Heading8Char"/>
    <w:qFormat/>
    <w:rsid w:val="00FA2D02"/>
    <w:pPr>
      <w:keepNext/>
      <w:outlineLvl w:val="7"/>
    </w:pPr>
    <w:rPr>
      <w:b/>
    </w:rPr>
  </w:style>
  <w:style w:type="paragraph" w:styleId="Heading9">
    <w:name w:val="heading 9"/>
    <w:basedOn w:val="Normal"/>
    <w:next w:val="Normal"/>
    <w:link w:val="Heading9Char"/>
    <w:qFormat/>
    <w:rsid w:val="00FA2D02"/>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201AE"/>
    <w:rPr>
      <w:rFonts w:ascii="Arial" w:eastAsia="Times New Roman" w:hAnsi="Arial" w:cs="Times New Roman"/>
      <w:b/>
      <w:szCs w:val="20"/>
      <w:u w:val="single"/>
    </w:rPr>
  </w:style>
  <w:style w:type="character" w:customStyle="1" w:styleId="Heading2Char">
    <w:name w:val="Heading 2 Char"/>
    <w:basedOn w:val="DefaultParagraphFont"/>
    <w:link w:val="Heading2"/>
    <w:uiPriority w:val="1"/>
    <w:rsid w:val="00081EE1"/>
    <w:rPr>
      <w:rFonts w:ascii="Arial" w:eastAsia="Times New Roman" w:hAnsi="Arial" w:cs="Times New Roman"/>
      <w:b/>
      <w:szCs w:val="20"/>
    </w:rPr>
  </w:style>
  <w:style w:type="character" w:customStyle="1" w:styleId="Heading3Char">
    <w:name w:val="Heading 3 Char"/>
    <w:basedOn w:val="DefaultParagraphFont"/>
    <w:link w:val="Heading3"/>
    <w:uiPriority w:val="1"/>
    <w:rsid w:val="00FA2D02"/>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rsid w:val="00FA2D02"/>
    <w:rPr>
      <w:rFonts w:ascii="Arial" w:eastAsia="Times New Roman" w:hAnsi="Arial" w:cs="Times New Roman"/>
      <w:b/>
      <w:szCs w:val="20"/>
    </w:rPr>
  </w:style>
  <w:style w:type="character" w:customStyle="1" w:styleId="Heading5Char">
    <w:name w:val="Heading 5 Char"/>
    <w:basedOn w:val="DefaultParagraphFont"/>
    <w:link w:val="Heading5"/>
    <w:uiPriority w:val="9"/>
    <w:rsid w:val="00FA2D02"/>
    <w:rPr>
      <w:rFonts w:ascii="Arial" w:eastAsia="Times New Roman" w:hAnsi="Arial" w:cs="Times New Roman"/>
      <w:b/>
      <w:szCs w:val="20"/>
    </w:rPr>
  </w:style>
  <w:style w:type="character" w:customStyle="1" w:styleId="Heading6Char">
    <w:name w:val="Heading 6 Char"/>
    <w:basedOn w:val="DefaultParagraphFont"/>
    <w:link w:val="Heading6"/>
    <w:uiPriority w:val="9"/>
    <w:rsid w:val="00FA2D02"/>
    <w:rPr>
      <w:rFonts w:ascii="Arial" w:eastAsia="Times New Roman" w:hAnsi="Arial" w:cs="Times New Roman"/>
      <w:b/>
      <w:szCs w:val="20"/>
      <w:u w:val="single"/>
    </w:rPr>
  </w:style>
  <w:style w:type="character" w:customStyle="1" w:styleId="Heading7Char">
    <w:name w:val="Heading 7 Char"/>
    <w:basedOn w:val="DefaultParagraphFont"/>
    <w:link w:val="Heading7"/>
    <w:rsid w:val="00FA2D02"/>
    <w:rPr>
      <w:rFonts w:ascii="Arial" w:eastAsia="Times New Roman" w:hAnsi="Arial" w:cs="Times New Roman"/>
      <w:sz w:val="28"/>
      <w:szCs w:val="20"/>
    </w:rPr>
  </w:style>
  <w:style w:type="character" w:customStyle="1" w:styleId="Heading8Char">
    <w:name w:val="Heading 8 Char"/>
    <w:basedOn w:val="DefaultParagraphFont"/>
    <w:link w:val="Heading8"/>
    <w:rsid w:val="00FA2D02"/>
    <w:rPr>
      <w:rFonts w:ascii="Arial" w:eastAsia="Times New Roman" w:hAnsi="Arial" w:cs="Times New Roman"/>
      <w:b/>
      <w:szCs w:val="20"/>
    </w:rPr>
  </w:style>
  <w:style w:type="character" w:customStyle="1" w:styleId="Heading9Char">
    <w:name w:val="Heading 9 Char"/>
    <w:basedOn w:val="DefaultParagraphFont"/>
    <w:link w:val="Heading9"/>
    <w:rsid w:val="00FA2D02"/>
    <w:rPr>
      <w:rFonts w:ascii="Arial" w:eastAsia="Times New Roman" w:hAnsi="Arial" w:cs="Times New Roman"/>
      <w:b/>
      <w:bCs/>
      <w:szCs w:val="20"/>
    </w:rPr>
  </w:style>
  <w:style w:type="paragraph" w:styleId="BodyText">
    <w:name w:val="Body Text"/>
    <w:basedOn w:val="Normal"/>
    <w:link w:val="BodyTextChar"/>
    <w:uiPriority w:val="1"/>
    <w:qFormat/>
    <w:rsid w:val="00FA14DF"/>
    <w:pPr>
      <w:jc w:val="both"/>
    </w:pPr>
  </w:style>
  <w:style w:type="character" w:customStyle="1" w:styleId="BodyTextChar">
    <w:name w:val="Body Text Char"/>
    <w:basedOn w:val="DefaultParagraphFont"/>
    <w:link w:val="BodyText"/>
    <w:uiPriority w:val="1"/>
    <w:semiHidden/>
    <w:rsid w:val="00FA14DF"/>
    <w:rPr>
      <w:rFonts w:ascii="Arial" w:eastAsia="Times New Roman" w:hAnsi="Arial" w:cs="Times New Roman"/>
      <w:szCs w:val="20"/>
    </w:rPr>
  </w:style>
  <w:style w:type="paragraph" w:styleId="PlainText">
    <w:name w:val="Plain Text"/>
    <w:basedOn w:val="Normal"/>
    <w:link w:val="PlainTextChar"/>
    <w:rsid w:val="00FA14DF"/>
    <w:rPr>
      <w:rFonts w:ascii="Courier New" w:hAnsi="Courier New"/>
      <w:sz w:val="20"/>
    </w:rPr>
  </w:style>
  <w:style w:type="character" w:customStyle="1" w:styleId="PlainTextChar">
    <w:name w:val="Plain Text Char"/>
    <w:basedOn w:val="DefaultParagraphFont"/>
    <w:link w:val="PlainText"/>
    <w:rsid w:val="00FA14DF"/>
    <w:rPr>
      <w:rFonts w:ascii="Courier New" w:eastAsia="Times New Roman" w:hAnsi="Courier New" w:cs="Times New Roman"/>
      <w:sz w:val="20"/>
      <w:szCs w:val="20"/>
    </w:rPr>
  </w:style>
  <w:style w:type="paragraph" w:styleId="NormalWeb">
    <w:name w:val="Normal (Web)"/>
    <w:basedOn w:val="Normal"/>
    <w:uiPriority w:val="99"/>
    <w:unhideWhenUsed/>
    <w:rsid w:val="00FA14DF"/>
    <w:pPr>
      <w:spacing w:before="100" w:beforeAutospacing="1" w:after="100" w:afterAutospacing="1"/>
    </w:pPr>
    <w:rPr>
      <w:rFonts w:ascii="Times New Roman" w:hAnsi="Times New Roman"/>
      <w:sz w:val="24"/>
      <w:szCs w:val="24"/>
    </w:rPr>
  </w:style>
  <w:style w:type="paragraph" w:customStyle="1" w:styleId="Default">
    <w:name w:val="Default"/>
    <w:rsid w:val="00FA14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
    <w:name w:val="Body Text Indent"/>
    <w:basedOn w:val="Normal"/>
    <w:link w:val="BodyTextIndentChar"/>
    <w:semiHidden/>
    <w:unhideWhenUsed/>
    <w:rsid w:val="00FA2D02"/>
    <w:pPr>
      <w:spacing w:after="120"/>
      <w:ind w:left="360"/>
    </w:pPr>
  </w:style>
  <w:style w:type="character" w:customStyle="1" w:styleId="BodyTextIndentChar">
    <w:name w:val="Body Text Indent Char"/>
    <w:basedOn w:val="DefaultParagraphFont"/>
    <w:link w:val="BodyTextIndent"/>
    <w:uiPriority w:val="99"/>
    <w:semiHidden/>
    <w:rsid w:val="00FA2D02"/>
    <w:rPr>
      <w:rFonts w:ascii="Arial" w:eastAsia="Times New Roman" w:hAnsi="Arial" w:cs="Times New Roman"/>
      <w:szCs w:val="20"/>
    </w:rPr>
  </w:style>
  <w:style w:type="paragraph" w:styleId="BodyTextIndent3">
    <w:name w:val="Body Text Indent 3"/>
    <w:basedOn w:val="Normal"/>
    <w:link w:val="BodyTextIndent3Char"/>
    <w:semiHidden/>
    <w:rsid w:val="00FA2D02"/>
    <w:pPr>
      <w:ind w:left="2160"/>
      <w:jc w:val="both"/>
    </w:pPr>
  </w:style>
  <w:style w:type="character" w:customStyle="1" w:styleId="BodyTextIndent3Char">
    <w:name w:val="Body Text Indent 3 Char"/>
    <w:basedOn w:val="DefaultParagraphFont"/>
    <w:link w:val="BodyTextIndent3"/>
    <w:semiHidden/>
    <w:rsid w:val="00FA2D02"/>
    <w:rPr>
      <w:rFonts w:ascii="Arial" w:eastAsia="Times New Roman" w:hAnsi="Arial" w:cs="Times New Roman"/>
      <w:szCs w:val="20"/>
    </w:rPr>
  </w:style>
  <w:style w:type="paragraph" w:styleId="BodyTextIndent2">
    <w:name w:val="Body Text Indent 2"/>
    <w:basedOn w:val="Normal"/>
    <w:link w:val="BodyTextIndent2Char"/>
    <w:semiHidden/>
    <w:rsid w:val="00FA2D02"/>
    <w:pPr>
      <w:ind w:left="1440"/>
      <w:jc w:val="both"/>
    </w:pPr>
  </w:style>
  <w:style w:type="character" w:customStyle="1" w:styleId="BodyTextIndent2Char">
    <w:name w:val="Body Text Indent 2 Char"/>
    <w:basedOn w:val="DefaultParagraphFont"/>
    <w:link w:val="BodyTextIndent2"/>
    <w:semiHidden/>
    <w:rsid w:val="00FA2D02"/>
    <w:rPr>
      <w:rFonts w:ascii="Arial" w:eastAsia="Times New Roman" w:hAnsi="Arial" w:cs="Times New Roman"/>
      <w:szCs w:val="20"/>
    </w:rPr>
  </w:style>
  <w:style w:type="paragraph" w:styleId="Title">
    <w:name w:val="Title"/>
    <w:basedOn w:val="Normal"/>
    <w:link w:val="TitleChar"/>
    <w:qFormat/>
    <w:rsid w:val="00FA2D02"/>
    <w:pPr>
      <w:jc w:val="center"/>
    </w:pPr>
    <w:rPr>
      <w:sz w:val="28"/>
    </w:rPr>
  </w:style>
  <w:style w:type="character" w:customStyle="1" w:styleId="TitleChar">
    <w:name w:val="Title Char"/>
    <w:basedOn w:val="DefaultParagraphFont"/>
    <w:link w:val="Title"/>
    <w:rsid w:val="00FA2D02"/>
    <w:rPr>
      <w:rFonts w:ascii="Arial" w:eastAsia="Times New Roman" w:hAnsi="Arial" w:cs="Times New Roman"/>
      <w:sz w:val="28"/>
      <w:szCs w:val="20"/>
    </w:rPr>
  </w:style>
  <w:style w:type="paragraph" w:styleId="Header">
    <w:name w:val="header"/>
    <w:basedOn w:val="Normal"/>
    <w:link w:val="HeaderChar"/>
    <w:uiPriority w:val="99"/>
    <w:rsid w:val="00FA2D02"/>
    <w:pPr>
      <w:tabs>
        <w:tab w:val="center" w:pos="4320"/>
        <w:tab w:val="right" w:pos="8640"/>
      </w:tabs>
    </w:pPr>
  </w:style>
  <w:style w:type="character" w:customStyle="1" w:styleId="HeaderChar">
    <w:name w:val="Header Char"/>
    <w:basedOn w:val="DefaultParagraphFont"/>
    <w:link w:val="Header"/>
    <w:uiPriority w:val="99"/>
    <w:rsid w:val="00FA2D02"/>
    <w:rPr>
      <w:rFonts w:ascii="Arial" w:eastAsia="Times New Roman" w:hAnsi="Arial" w:cs="Times New Roman"/>
      <w:szCs w:val="20"/>
    </w:rPr>
  </w:style>
  <w:style w:type="paragraph" w:styleId="Footer">
    <w:name w:val="footer"/>
    <w:basedOn w:val="Normal"/>
    <w:link w:val="FooterChar"/>
    <w:uiPriority w:val="99"/>
    <w:rsid w:val="00FA2D02"/>
    <w:pPr>
      <w:tabs>
        <w:tab w:val="center" w:pos="4320"/>
        <w:tab w:val="right" w:pos="8640"/>
      </w:tabs>
    </w:pPr>
  </w:style>
  <w:style w:type="character" w:customStyle="1" w:styleId="FooterChar">
    <w:name w:val="Footer Char"/>
    <w:basedOn w:val="DefaultParagraphFont"/>
    <w:link w:val="Footer"/>
    <w:uiPriority w:val="99"/>
    <w:rsid w:val="00FA2D02"/>
    <w:rPr>
      <w:rFonts w:ascii="Arial" w:eastAsia="Times New Roman" w:hAnsi="Arial" w:cs="Times New Roman"/>
      <w:szCs w:val="20"/>
    </w:rPr>
  </w:style>
  <w:style w:type="character" w:styleId="Hyperlink">
    <w:name w:val="Hyperlink"/>
    <w:uiPriority w:val="99"/>
    <w:unhideWhenUsed/>
    <w:rsid w:val="00FA2D02"/>
    <w:rPr>
      <w:strike w:val="0"/>
      <w:dstrike w:val="0"/>
      <w:color w:val="374985"/>
      <w:u w:val="none"/>
      <w:effect w:val="none"/>
    </w:rPr>
  </w:style>
  <w:style w:type="character" w:customStyle="1" w:styleId="BalloonTextChar">
    <w:name w:val="Balloon Text Char"/>
    <w:basedOn w:val="DefaultParagraphFont"/>
    <w:link w:val="BalloonText"/>
    <w:uiPriority w:val="99"/>
    <w:semiHidden/>
    <w:rsid w:val="00FA2D02"/>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FA2D02"/>
    <w:rPr>
      <w:rFonts w:ascii="Tahoma" w:hAnsi="Tahoma" w:cs="Tahoma"/>
      <w:sz w:val="16"/>
      <w:szCs w:val="16"/>
    </w:rPr>
  </w:style>
  <w:style w:type="character" w:customStyle="1" w:styleId="ms-rtecustom-articleheadertemplatestools1">
    <w:name w:val="ms-rtecustom-articleheadertemplatestools1"/>
    <w:rsid w:val="00FA2D02"/>
    <w:rPr>
      <w:rFonts w:ascii="Arial" w:hAnsi="Arial" w:cs="Arial" w:hint="default"/>
      <w:b/>
      <w:bCs/>
      <w:color w:val="333333"/>
      <w:sz w:val="21"/>
      <w:szCs w:val="21"/>
    </w:rPr>
  </w:style>
  <w:style w:type="character" w:styleId="CommentReference">
    <w:name w:val="annotation reference"/>
    <w:uiPriority w:val="99"/>
    <w:semiHidden/>
    <w:unhideWhenUsed/>
    <w:rsid w:val="00FA2D02"/>
    <w:rPr>
      <w:sz w:val="16"/>
      <w:szCs w:val="16"/>
    </w:rPr>
  </w:style>
  <w:style w:type="paragraph" w:styleId="CommentText">
    <w:name w:val="annotation text"/>
    <w:basedOn w:val="Normal"/>
    <w:link w:val="CommentTextChar"/>
    <w:uiPriority w:val="99"/>
    <w:unhideWhenUsed/>
    <w:rsid w:val="00FA2D02"/>
    <w:pPr>
      <w:spacing w:after="200"/>
    </w:pPr>
    <w:rPr>
      <w:rFonts w:ascii="Calibri" w:hAnsi="Calibri"/>
      <w:sz w:val="20"/>
    </w:rPr>
  </w:style>
  <w:style w:type="character" w:customStyle="1" w:styleId="CommentTextChar">
    <w:name w:val="Comment Text Char"/>
    <w:basedOn w:val="DefaultParagraphFont"/>
    <w:link w:val="CommentText"/>
    <w:uiPriority w:val="99"/>
    <w:rsid w:val="00FA2D02"/>
    <w:rPr>
      <w:rFonts w:ascii="Calibri" w:eastAsia="Times New Roman" w:hAnsi="Calibri" w:cs="Times New Roman"/>
      <w:sz w:val="20"/>
      <w:szCs w:val="20"/>
    </w:rPr>
  </w:style>
  <w:style w:type="paragraph" w:styleId="ListParagraph">
    <w:name w:val="List Paragraph"/>
    <w:basedOn w:val="Normal"/>
    <w:uiPriority w:val="34"/>
    <w:qFormat/>
    <w:rsid w:val="00FA2D02"/>
    <w:pPr>
      <w:spacing w:after="200" w:line="276" w:lineRule="auto"/>
      <w:ind w:left="720"/>
      <w:contextualSpacing/>
    </w:pPr>
    <w:rPr>
      <w:rFonts w:ascii="Calibri" w:hAnsi="Calibri"/>
      <w:szCs w:val="22"/>
    </w:rPr>
  </w:style>
  <w:style w:type="character" w:styleId="Strong">
    <w:name w:val="Strong"/>
    <w:uiPriority w:val="22"/>
    <w:qFormat/>
    <w:rsid w:val="00FA2D02"/>
    <w:rPr>
      <w:b/>
      <w:bCs/>
    </w:rPr>
  </w:style>
  <w:style w:type="paragraph" w:styleId="NoSpacing">
    <w:name w:val="No Spacing"/>
    <w:uiPriority w:val="1"/>
    <w:qFormat/>
    <w:rsid w:val="00FA2D02"/>
    <w:pPr>
      <w:spacing w:after="0" w:line="240" w:lineRule="auto"/>
    </w:pPr>
    <w:rPr>
      <w:rFonts w:ascii="Calibri" w:eastAsia="Times New Roman" w:hAnsi="Calibri" w:cs="Times New Roman"/>
    </w:rPr>
  </w:style>
  <w:style w:type="character" w:customStyle="1" w:styleId="CommentSubjectChar">
    <w:name w:val="Comment Subject Char"/>
    <w:basedOn w:val="CommentTextChar"/>
    <w:link w:val="CommentSubject"/>
    <w:uiPriority w:val="99"/>
    <w:semiHidden/>
    <w:rsid w:val="00FA2D02"/>
    <w:rPr>
      <w:rFonts w:ascii="Calibri" w:eastAsia="Times New Roman"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FA2D02"/>
    <w:rPr>
      <w:b/>
      <w:bCs/>
    </w:rPr>
  </w:style>
  <w:style w:type="paragraph" w:customStyle="1" w:styleId="Title1">
    <w:name w:val="Title1"/>
    <w:basedOn w:val="Normal"/>
    <w:rsid w:val="00FA2D02"/>
    <w:pPr>
      <w:spacing w:after="240"/>
    </w:pPr>
    <w:rPr>
      <w:rFonts w:ascii="Times New Roman" w:hAnsi="Times New Roman"/>
      <w:sz w:val="24"/>
      <w:szCs w:val="24"/>
    </w:rPr>
  </w:style>
  <w:style w:type="paragraph" w:customStyle="1" w:styleId="noitems">
    <w:name w:val="no_items"/>
    <w:basedOn w:val="Normal"/>
    <w:rsid w:val="00FA2D02"/>
    <w:pPr>
      <w:spacing w:after="240"/>
    </w:pPr>
    <w:rPr>
      <w:rFonts w:ascii="Times New Roman" w:hAnsi="Times New Roman"/>
      <w:sz w:val="24"/>
      <w:szCs w:val="24"/>
    </w:rPr>
  </w:style>
  <w:style w:type="paragraph" w:customStyle="1" w:styleId="commandbutton">
    <w:name w:val="command_button"/>
    <w:basedOn w:val="Normal"/>
    <w:rsid w:val="00FA2D02"/>
    <w:pPr>
      <w:spacing w:after="240"/>
    </w:pPr>
    <w:rPr>
      <w:rFonts w:ascii="Times New Roman" w:hAnsi="Times New Roman"/>
      <w:sz w:val="24"/>
      <w:szCs w:val="24"/>
    </w:rPr>
  </w:style>
  <w:style w:type="paragraph" w:customStyle="1" w:styleId="viewcommand">
    <w:name w:val="view_command"/>
    <w:basedOn w:val="Normal"/>
    <w:rsid w:val="00FA2D02"/>
    <w:pPr>
      <w:spacing w:after="240"/>
    </w:pPr>
    <w:rPr>
      <w:rFonts w:ascii="Times New Roman" w:hAnsi="Times New Roman"/>
      <w:sz w:val="24"/>
      <w:szCs w:val="24"/>
    </w:rPr>
  </w:style>
  <w:style w:type="paragraph" w:customStyle="1" w:styleId="commandbuttonfake">
    <w:name w:val="command_button_fake"/>
    <w:basedOn w:val="Normal"/>
    <w:rsid w:val="00FA2D02"/>
    <w:pPr>
      <w:spacing w:after="240"/>
    </w:pPr>
    <w:rPr>
      <w:rFonts w:ascii="Times New Roman" w:hAnsi="Times New Roman"/>
      <w:sz w:val="24"/>
      <w:szCs w:val="24"/>
    </w:rPr>
  </w:style>
  <w:style w:type="paragraph" w:customStyle="1" w:styleId="registernowcommandbutton">
    <w:name w:val="register_now_command_button"/>
    <w:basedOn w:val="Normal"/>
    <w:rsid w:val="00FA2D02"/>
    <w:pPr>
      <w:spacing w:after="240"/>
    </w:pPr>
    <w:rPr>
      <w:rFonts w:ascii="Times New Roman" w:hAnsi="Times New Roman"/>
      <w:sz w:val="24"/>
      <w:szCs w:val="24"/>
    </w:rPr>
  </w:style>
  <w:style w:type="paragraph" w:customStyle="1" w:styleId="submisioncomment">
    <w:name w:val="submision_comment"/>
    <w:basedOn w:val="Normal"/>
    <w:rsid w:val="00FA2D02"/>
    <w:pPr>
      <w:spacing w:after="240"/>
    </w:pPr>
    <w:rPr>
      <w:rFonts w:ascii="Times New Roman" w:hAnsi="Times New Roman"/>
      <w:sz w:val="24"/>
      <w:szCs w:val="24"/>
    </w:rPr>
  </w:style>
  <w:style w:type="paragraph" w:customStyle="1" w:styleId="memberlogininformation">
    <w:name w:val="member_login_information"/>
    <w:basedOn w:val="Normal"/>
    <w:rsid w:val="00FA2D02"/>
    <w:pPr>
      <w:spacing w:after="240"/>
    </w:pPr>
    <w:rPr>
      <w:rFonts w:ascii="Times New Roman" w:hAnsi="Times New Roman"/>
      <w:sz w:val="24"/>
      <w:szCs w:val="24"/>
    </w:rPr>
  </w:style>
  <w:style w:type="paragraph" w:customStyle="1" w:styleId="itemlistnumberindent">
    <w:name w:val="item_list_number_indent"/>
    <w:basedOn w:val="Normal"/>
    <w:rsid w:val="00FA2D02"/>
    <w:pPr>
      <w:spacing w:after="240"/>
    </w:pPr>
    <w:rPr>
      <w:rFonts w:ascii="Times New Roman" w:hAnsi="Times New Roman"/>
      <w:sz w:val="24"/>
      <w:szCs w:val="24"/>
    </w:rPr>
  </w:style>
  <w:style w:type="paragraph" w:customStyle="1" w:styleId="slidedescription">
    <w:name w:val="slidedescription"/>
    <w:basedOn w:val="Normal"/>
    <w:rsid w:val="00FA2D02"/>
    <w:pPr>
      <w:spacing w:after="240"/>
    </w:pPr>
    <w:rPr>
      <w:rFonts w:ascii="Times New Roman" w:hAnsi="Times New Roman"/>
      <w:sz w:val="24"/>
      <w:szCs w:val="24"/>
    </w:rPr>
  </w:style>
  <w:style w:type="paragraph" w:customStyle="1" w:styleId="hidetext">
    <w:name w:val="hide_text"/>
    <w:basedOn w:val="Normal"/>
    <w:rsid w:val="00FA2D02"/>
    <w:pPr>
      <w:spacing w:after="240"/>
      <w:ind w:firstLine="5536"/>
    </w:pPr>
    <w:rPr>
      <w:rFonts w:ascii="Times New Roman" w:hAnsi="Times New Roman"/>
      <w:sz w:val="24"/>
      <w:szCs w:val="24"/>
    </w:rPr>
  </w:style>
  <w:style w:type="paragraph" w:customStyle="1" w:styleId="unstyledlist">
    <w:name w:val="unstyled_list"/>
    <w:basedOn w:val="Normal"/>
    <w:rsid w:val="00FA2D02"/>
    <w:rPr>
      <w:rFonts w:ascii="Times New Roman" w:hAnsi="Times New Roman"/>
      <w:sz w:val="24"/>
      <w:szCs w:val="24"/>
    </w:rPr>
  </w:style>
  <w:style w:type="paragraph" w:customStyle="1" w:styleId="mobilehide">
    <w:name w:val="mobile_hide"/>
    <w:basedOn w:val="Normal"/>
    <w:rsid w:val="00FA2D02"/>
    <w:pPr>
      <w:spacing w:after="240"/>
    </w:pPr>
    <w:rPr>
      <w:rFonts w:ascii="Times New Roman" w:hAnsi="Times New Roman"/>
      <w:vanish/>
      <w:sz w:val="24"/>
      <w:szCs w:val="24"/>
    </w:rPr>
  </w:style>
  <w:style w:type="paragraph" w:customStyle="1" w:styleId="alertcontainer">
    <w:name w:val="alert_container"/>
    <w:basedOn w:val="Normal"/>
    <w:rsid w:val="00FA2D02"/>
    <w:rPr>
      <w:rFonts w:ascii="Times New Roman" w:hAnsi="Times New Roman"/>
      <w:sz w:val="24"/>
      <w:szCs w:val="24"/>
    </w:rPr>
  </w:style>
  <w:style w:type="paragraph" w:customStyle="1" w:styleId="hidecontent">
    <w:name w:val="hidecontent"/>
    <w:basedOn w:val="Normal"/>
    <w:rsid w:val="00FA2D02"/>
    <w:pPr>
      <w:spacing w:after="240"/>
    </w:pPr>
    <w:rPr>
      <w:rFonts w:ascii="Times New Roman" w:hAnsi="Times New Roman"/>
      <w:vanish/>
      <w:sz w:val="24"/>
      <w:szCs w:val="24"/>
    </w:rPr>
  </w:style>
  <w:style w:type="paragraph" w:customStyle="1" w:styleId="mobileheader">
    <w:name w:val="mobile_header"/>
    <w:basedOn w:val="Normal"/>
    <w:rsid w:val="00FA2D02"/>
    <w:pPr>
      <w:spacing w:line="645" w:lineRule="atLeast"/>
    </w:pPr>
    <w:rPr>
      <w:rFonts w:ascii="Times New Roman" w:hAnsi="Times New Roman"/>
      <w:b/>
      <w:bCs/>
      <w:caps/>
      <w:color w:val="FFFFFF"/>
      <w:sz w:val="26"/>
      <w:szCs w:val="26"/>
    </w:rPr>
  </w:style>
  <w:style w:type="paragraph" w:customStyle="1" w:styleId="mobilelist">
    <w:name w:val="mobile_list"/>
    <w:basedOn w:val="Normal"/>
    <w:rsid w:val="00FA2D02"/>
    <w:pPr>
      <w:shd w:val="clear" w:color="auto" w:fill="FFFFFF"/>
      <w:spacing w:after="240"/>
    </w:pPr>
    <w:rPr>
      <w:rFonts w:ascii="Times New Roman" w:hAnsi="Times New Roman"/>
      <w:sz w:val="24"/>
      <w:szCs w:val="24"/>
    </w:rPr>
  </w:style>
  <w:style w:type="paragraph" w:customStyle="1" w:styleId="mobilebox">
    <w:name w:val="mobile_box"/>
    <w:basedOn w:val="Normal"/>
    <w:rsid w:val="00FA2D02"/>
    <w:pPr>
      <w:shd w:val="clear" w:color="auto" w:fill="FFFFFF"/>
      <w:spacing w:after="240"/>
    </w:pPr>
    <w:rPr>
      <w:rFonts w:ascii="Times New Roman" w:hAnsi="Times New Roman"/>
      <w:sz w:val="24"/>
      <w:szCs w:val="24"/>
    </w:rPr>
  </w:style>
  <w:style w:type="paragraph" w:customStyle="1" w:styleId="mobileboxdiv">
    <w:name w:val="mobile_box&gt;div"/>
    <w:basedOn w:val="Normal"/>
    <w:rsid w:val="00FA2D02"/>
    <w:pPr>
      <w:shd w:val="clear" w:color="auto" w:fill="FFFFFF"/>
      <w:spacing w:after="240"/>
    </w:pPr>
    <w:rPr>
      <w:rFonts w:ascii="Times New Roman" w:hAnsi="Times New Roman"/>
      <w:sz w:val="24"/>
      <w:szCs w:val="24"/>
    </w:rPr>
  </w:style>
  <w:style w:type="paragraph" w:customStyle="1" w:styleId="homecollage">
    <w:name w:val="home_collage"/>
    <w:basedOn w:val="Normal"/>
    <w:rsid w:val="00FA2D02"/>
    <w:pPr>
      <w:shd w:val="clear" w:color="auto" w:fill="FFFFFF"/>
      <w:spacing w:after="240"/>
    </w:pPr>
    <w:rPr>
      <w:rFonts w:ascii="Times New Roman" w:hAnsi="Times New Roman"/>
      <w:sz w:val="24"/>
      <w:szCs w:val="24"/>
    </w:rPr>
  </w:style>
  <w:style w:type="paragraph" w:customStyle="1" w:styleId="dropdownmenu">
    <w:name w:val="dropdownmenu"/>
    <w:basedOn w:val="Normal"/>
    <w:rsid w:val="00FA2D02"/>
    <w:pPr>
      <w:spacing w:after="240"/>
    </w:pPr>
    <w:rPr>
      <w:rFonts w:ascii="Times New Roman" w:hAnsi="Times New Roman"/>
      <w:vanish/>
      <w:sz w:val="24"/>
      <w:szCs w:val="24"/>
    </w:rPr>
  </w:style>
  <w:style w:type="paragraph" w:customStyle="1" w:styleId="homebuttons">
    <w:name w:val="home_buttons"/>
    <w:basedOn w:val="Normal"/>
    <w:rsid w:val="00FA2D02"/>
    <w:pPr>
      <w:spacing w:after="240"/>
    </w:pPr>
    <w:rPr>
      <w:rFonts w:ascii="Times New Roman" w:hAnsi="Times New Roman"/>
      <w:sz w:val="24"/>
      <w:szCs w:val="24"/>
    </w:rPr>
  </w:style>
  <w:style w:type="paragraph" w:customStyle="1" w:styleId="homefloatarea">
    <w:name w:val="home_floatarea"/>
    <w:basedOn w:val="Normal"/>
    <w:rsid w:val="00FA2D02"/>
    <w:pPr>
      <w:spacing w:after="240"/>
    </w:pPr>
    <w:rPr>
      <w:rFonts w:ascii="Times New Roman" w:hAnsi="Times New Roman"/>
      <w:sz w:val="24"/>
      <w:szCs w:val="24"/>
    </w:rPr>
  </w:style>
  <w:style w:type="paragraph" w:customStyle="1" w:styleId="titlewidget">
    <w:name w:val="title_widget"/>
    <w:basedOn w:val="Normal"/>
    <w:rsid w:val="00FA2D02"/>
    <w:pPr>
      <w:spacing w:after="240"/>
    </w:pPr>
    <w:rPr>
      <w:rFonts w:ascii="Times New Roman" w:hAnsi="Times New Roman"/>
      <w:sz w:val="24"/>
      <w:szCs w:val="24"/>
    </w:rPr>
  </w:style>
  <w:style w:type="paragraph" w:customStyle="1" w:styleId="contentarea">
    <w:name w:val="content_area"/>
    <w:basedOn w:val="Normal"/>
    <w:rsid w:val="00FA2D02"/>
    <w:pPr>
      <w:spacing w:after="240"/>
    </w:pPr>
    <w:rPr>
      <w:rFonts w:ascii="Times New Roman" w:hAnsi="Times New Roman"/>
      <w:sz w:val="24"/>
      <w:szCs w:val="24"/>
    </w:rPr>
  </w:style>
  <w:style w:type="paragraph" w:customStyle="1" w:styleId="breadcrumb">
    <w:name w:val="breadcrumb"/>
    <w:basedOn w:val="Normal"/>
    <w:rsid w:val="00FA2D02"/>
    <w:pPr>
      <w:spacing w:line="180" w:lineRule="atLeast"/>
    </w:pPr>
    <w:rPr>
      <w:rFonts w:ascii="Times New Roman" w:hAnsi="Times New Roman"/>
      <w:szCs w:val="22"/>
    </w:rPr>
  </w:style>
  <w:style w:type="paragraph" w:customStyle="1" w:styleId="titleright">
    <w:name w:val="title_right"/>
    <w:basedOn w:val="Normal"/>
    <w:rsid w:val="00FA2D02"/>
    <w:pPr>
      <w:spacing w:after="240"/>
    </w:pPr>
    <w:rPr>
      <w:rFonts w:ascii="Times New Roman" w:hAnsi="Times New Roman"/>
      <w:sz w:val="24"/>
      <w:szCs w:val="24"/>
    </w:rPr>
  </w:style>
  <w:style w:type="paragraph" w:customStyle="1" w:styleId="printerfriendly">
    <w:name w:val="printer_friendly"/>
    <w:basedOn w:val="Normal"/>
    <w:rsid w:val="00FA2D02"/>
    <w:pPr>
      <w:spacing w:before="165" w:after="240"/>
      <w:ind w:left="270"/>
    </w:pPr>
    <w:rPr>
      <w:rFonts w:ascii="Times New Roman" w:hAnsi="Times New Roman"/>
      <w:sz w:val="24"/>
      <w:szCs w:val="24"/>
    </w:rPr>
  </w:style>
  <w:style w:type="paragraph" w:customStyle="1" w:styleId="sharelink">
    <w:name w:val="sharelink"/>
    <w:basedOn w:val="Normal"/>
    <w:rsid w:val="00FA2D02"/>
    <w:pPr>
      <w:spacing w:before="165" w:after="240"/>
      <w:ind w:left="270"/>
    </w:pPr>
    <w:rPr>
      <w:rFonts w:ascii="Times New Roman" w:hAnsi="Times New Roman"/>
      <w:sz w:val="24"/>
      <w:szCs w:val="24"/>
    </w:rPr>
  </w:style>
  <w:style w:type="paragraph" w:customStyle="1" w:styleId="rss">
    <w:name w:val="rss"/>
    <w:basedOn w:val="Normal"/>
    <w:rsid w:val="00FA2D02"/>
    <w:pPr>
      <w:spacing w:before="165" w:after="240"/>
      <w:ind w:left="270"/>
    </w:pPr>
    <w:rPr>
      <w:rFonts w:ascii="Times New Roman" w:hAnsi="Times New Roman"/>
      <w:sz w:val="24"/>
      <w:szCs w:val="24"/>
    </w:rPr>
  </w:style>
  <w:style w:type="paragraph" w:customStyle="1" w:styleId="thickbox">
    <w:name w:val="thickbox"/>
    <w:basedOn w:val="Normal"/>
    <w:rsid w:val="00FA2D02"/>
    <w:pPr>
      <w:spacing w:before="165" w:after="240"/>
      <w:ind w:left="270"/>
    </w:pPr>
    <w:rPr>
      <w:rFonts w:ascii="Times New Roman" w:hAnsi="Times New Roman"/>
      <w:sz w:val="24"/>
      <w:szCs w:val="24"/>
    </w:rPr>
  </w:style>
  <w:style w:type="paragraph" w:customStyle="1" w:styleId="fontsize">
    <w:name w:val="font_size"/>
    <w:basedOn w:val="Normal"/>
    <w:rsid w:val="00FA2D02"/>
    <w:pPr>
      <w:spacing w:before="165" w:after="240"/>
      <w:ind w:left="270"/>
    </w:pPr>
    <w:rPr>
      <w:rFonts w:ascii="Times New Roman" w:hAnsi="Times New Roman"/>
      <w:sz w:val="24"/>
      <w:szCs w:val="24"/>
    </w:rPr>
  </w:style>
  <w:style w:type="paragraph" w:customStyle="1" w:styleId="facebooklikebtn">
    <w:name w:val="facebook_like_btn"/>
    <w:basedOn w:val="Normal"/>
    <w:rsid w:val="00FA2D02"/>
    <w:pPr>
      <w:spacing w:before="45" w:after="240"/>
      <w:ind w:right="270"/>
    </w:pPr>
    <w:rPr>
      <w:rFonts w:ascii="Times New Roman" w:hAnsi="Times New Roman"/>
      <w:sz w:val="24"/>
      <w:szCs w:val="24"/>
    </w:rPr>
  </w:style>
  <w:style w:type="paragraph" w:customStyle="1" w:styleId="googleplusonebtn">
    <w:name w:val="google_plusone_btn"/>
    <w:basedOn w:val="Normal"/>
    <w:rsid w:val="00FA2D02"/>
    <w:pPr>
      <w:spacing w:before="45" w:after="240"/>
    </w:pPr>
    <w:rPr>
      <w:rFonts w:ascii="Times New Roman" w:hAnsi="Times New Roman"/>
      <w:sz w:val="24"/>
      <w:szCs w:val="24"/>
    </w:rPr>
  </w:style>
  <w:style w:type="paragraph" w:customStyle="1" w:styleId="twittertweetbtn">
    <w:name w:val="twitter_tweet_btn"/>
    <w:basedOn w:val="Normal"/>
    <w:rsid w:val="00FA2D02"/>
    <w:pPr>
      <w:spacing w:before="45" w:after="240"/>
    </w:pPr>
    <w:rPr>
      <w:rFonts w:ascii="Times New Roman" w:hAnsi="Times New Roman"/>
      <w:sz w:val="24"/>
      <w:szCs w:val="24"/>
    </w:rPr>
  </w:style>
  <w:style w:type="paragraph" w:customStyle="1" w:styleId="pinterestpinitbtn">
    <w:name w:val="pinterest_pinit_btn"/>
    <w:basedOn w:val="Normal"/>
    <w:rsid w:val="00FA2D02"/>
    <w:pPr>
      <w:spacing w:before="45" w:after="240"/>
      <w:ind w:right="270"/>
    </w:pPr>
    <w:rPr>
      <w:rFonts w:ascii="Times New Roman" w:hAnsi="Times New Roman"/>
      <w:sz w:val="24"/>
      <w:szCs w:val="24"/>
    </w:rPr>
  </w:style>
  <w:style w:type="paragraph" w:customStyle="1" w:styleId="textsize">
    <w:name w:val="text_size"/>
    <w:basedOn w:val="Normal"/>
    <w:rsid w:val="00FA2D02"/>
    <w:pPr>
      <w:spacing w:after="240"/>
    </w:pPr>
    <w:rPr>
      <w:rFonts w:ascii="Times New Roman" w:hAnsi="Times New Roman"/>
      <w:sz w:val="24"/>
      <w:szCs w:val="24"/>
    </w:rPr>
  </w:style>
  <w:style w:type="paragraph" w:customStyle="1" w:styleId="fontlarger">
    <w:name w:val="font_larger"/>
    <w:basedOn w:val="Normal"/>
    <w:rsid w:val="00FA2D02"/>
    <w:pPr>
      <w:spacing w:after="240"/>
      <w:ind w:firstLine="5536"/>
    </w:pPr>
    <w:rPr>
      <w:rFonts w:ascii="Times New Roman" w:hAnsi="Times New Roman"/>
      <w:sz w:val="24"/>
      <w:szCs w:val="24"/>
    </w:rPr>
  </w:style>
  <w:style w:type="paragraph" w:customStyle="1" w:styleId="fontsmaller">
    <w:name w:val="font_smaller"/>
    <w:basedOn w:val="Normal"/>
    <w:rsid w:val="00FA2D02"/>
    <w:pPr>
      <w:spacing w:after="240"/>
      <w:ind w:firstLine="5536"/>
    </w:pPr>
    <w:rPr>
      <w:rFonts w:ascii="Times New Roman" w:hAnsi="Times New Roman"/>
      <w:sz w:val="24"/>
      <w:szCs w:val="24"/>
    </w:rPr>
  </w:style>
  <w:style w:type="paragraph" w:customStyle="1" w:styleId="downloadmessage">
    <w:name w:val="downloadmessage"/>
    <w:basedOn w:val="Normal"/>
    <w:rsid w:val="00FA2D02"/>
    <w:pPr>
      <w:pBdr>
        <w:top w:val="single" w:sz="6" w:space="0" w:color="D0D0D0"/>
        <w:left w:val="single" w:sz="6" w:space="0" w:color="D0D0D0"/>
        <w:bottom w:val="single" w:sz="6" w:space="0" w:color="D0D0D0"/>
        <w:right w:val="single" w:sz="6" w:space="0" w:color="D0D0D0"/>
      </w:pBdr>
      <w:shd w:val="clear" w:color="auto" w:fill="FFFFFF"/>
      <w:spacing w:before="150" w:after="150"/>
      <w:jc w:val="center"/>
    </w:pPr>
    <w:rPr>
      <w:rFonts w:ascii="Times New Roman" w:hAnsi="Times New Roman"/>
      <w:sz w:val="24"/>
      <w:szCs w:val="24"/>
    </w:rPr>
  </w:style>
  <w:style w:type="paragraph" w:customStyle="1" w:styleId="imagerotatecaption">
    <w:name w:val="image_rotate_caption"/>
    <w:basedOn w:val="Normal"/>
    <w:rsid w:val="00FA2D02"/>
    <w:pPr>
      <w:shd w:val="clear" w:color="auto" w:fill="222222"/>
      <w:spacing w:after="240"/>
      <w:jc w:val="center"/>
    </w:pPr>
    <w:rPr>
      <w:rFonts w:ascii="Times New Roman" w:hAnsi="Times New Roman"/>
      <w:color w:val="FFFFFF"/>
      <w:sz w:val="24"/>
      <w:szCs w:val="24"/>
    </w:rPr>
  </w:style>
  <w:style w:type="paragraph" w:customStyle="1" w:styleId="calendargrid">
    <w:name w:val="calendar_grid"/>
    <w:basedOn w:val="Normal"/>
    <w:rsid w:val="00FA2D02"/>
    <w:pPr>
      <w:spacing w:after="240"/>
    </w:pPr>
    <w:rPr>
      <w:rFonts w:ascii="Times New Roman" w:hAnsi="Times New Roman"/>
      <w:sz w:val="24"/>
      <w:szCs w:val="24"/>
    </w:rPr>
  </w:style>
  <w:style w:type="paragraph" w:customStyle="1" w:styleId="calendar">
    <w:name w:val="calendar"/>
    <w:basedOn w:val="Normal"/>
    <w:rsid w:val="00FA2D02"/>
    <w:pPr>
      <w:spacing w:after="240"/>
    </w:pPr>
    <w:rPr>
      <w:rFonts w:ascii="Times New Roman" w:hAnsi="Times New Roman"/>
      <w:sz w:val="24"/>
      <w:szCs w:val="24"/>
    </w:rPr>
  </w:style>
  <w:style w:type="paragraph" w:customStyle="1" w:styleId="calendardayheader">
    <w:name w:val="calendar_dayheader"/>
    <w:basedOn w:val="Normal"/>
    <w:rsid w:val="00FA2D02"/>
    <w:pPr>
      <w:spacing w:after="240" w:line="480" w:lineRule="atLeast"/>
    </w:pPr>
    <w:rPr>
      <w:rFonts w:ascii="Times New Roman" w:hAnsi="Times New Roman"/>
      <w:b/>
      <w:bCs/>
      <w:sz w:val="24"/>
      <w:szCs w:val="24"/>
    </w:rPr>
  </w:style>
  <w:style w:type="paragraph" w:customStyle="1" w:styleId="calendartitle">
    <w:name w:val="calendar_title"/>
    <w:basedOn w:val="Normal"/>
    <w:rsid w:val="00FA2D02"/>
    <w:pPr>
      <w:spacing w:after="240"/>
    </w:pPr>
    <w:rPr>
      <w:rFonts w:ascii="Times New Roman" w:hAnsi="Times New Roman"/>
      <w:sz w:val="24"/>
      <w:szCs w:val="24"/>
    </w:rPr>
  </w:style>
  <w:style w:type="paragraph" w:customStyle="1" w:styleId="calendareventtime">
    <w:name w:val="calendar_eventtime"/>
    <w:basedOn w:val="Normal"/>
    <w:rsid w:val="00FA2D02"/>
    <w:pPr>
      <w:spacing w:after="240" w:line="261" w:lineRule="auto"/>
    </w:pPr>
    <w:rPr>
      <w:rFonts w:ascii="Times New Roman" w:hAnsi="Times New Roman"/>
      <w:sz w:val="24"/>
      <w:szCs w:val="24"/>
    </w:rPr>
  </w:style>
  <w:style w:type="paragraph" w:customStyle="1" w:styleId="calendareventlink">
    <w:name w:val="calendar_eventlink"/>
    <w:basedOn w:val="Normal"/>
    <w:rsid w:val="00FA2D02"/>
    <w:pPr>
      <w:spacing w:after="150" w:line="261" w:lineRule="auto"/>
    </w:pPr>
    <w:rPr>
      <w:rFonts w:ascii="Times New Roman" w:hAnsi="Times New Roman"/>
      <w:sz w:val="24"/>
      <w:szCs w:val="24"/>
    </w:rPr>
  </w:style>
  <w:style w:type="paragraph" w:customStyle="1" w:styleId="calendarmore">
    <w:name w:val="calendar_more"/>
    <w:basedOn w:val="Normal"/>
    <w:rsid w:val="00FA2D02"/>
    <w:pPr>
      <w:pBdr>
        <w:top w:val="single" w:sz="6" w:space="4" w:color="E2E2E2"/>
      </w:pBdr>
      <w:spacing w:before="450" w:after="240"/>
    </w:pPr>
    <w:rPr>
      <w:rFonts w:ascii="Times New Roman" w:hAnsi="Times New Roman"/>
      <w:vanish/>
      <w:sz w:val="24"/>
      <w:szCs w:val="24"/>
    </w:rPr>
  </w:style>
  <w:style w:type="paragraph" w:customStyle="1" w:styleId="calendarmorelink">
    <w:name w:val="calendar_more_link"/>
    <w:basedOn w:val="Normal"/>
    <w:rsid w:val="00FA2D02"/>
    <w:pPr>
      <w:spacing w:after="240" w:line="360" w:lineRule="atLeast"/>
    </w:pPr>
    <w:rPr>
      <w:rFonts w:ascii="Times New Roman" w:hAnsi="Times New Roman"/>
      <w:sz w:val="25"/>
      <w:szCs w:val="25"/>
    </w:rPr>
  </w:style>
  <w:style w:type="paragraph" w:customStyle="1" w:styleId="minicalendarwidget">
    <w:name w:val="minicalendar_widget"/>
    <w:basedOn w:val="Normal"/>
    <w:rsid w:val="00FA2D02"/>
    <w:rPr>
      <w:rFonts w:ascii="Times New Roman" w:hAnsi="Times New Roman"/>
      <w:sz w:val="24"/>
      <w:szCs w:val="24"/>
    </w:rPr>
  </w:style>
  <w:style w:type="paragraph" w:customStyle="1" w:styleId="calendarwidget">
    <w:name w:val="calendar_widget"/>
    <w:basedOn w:val="Normal"/>
    <w:rsid w:val="00FA2D02"/>
    <w:rPr>
      <w:rFonts w:ascii="Times New Roman" w:hAnsi="Times New Roman"/>
      <w:sz w:val="24"/>
      <w:szCs w:val="24"/>
    </w:rPr>
  </w:style>
  <w:style w:type="paragraph" w:customStyle="1" w:styleId="calendarminigrid">
    <w:name w:val="calendar_mini_grid"/>
    <w:basedOn w:val="Normal"/>
    <w:rsid w:val="00FA2D02"/>
    <w:pPr>
      <w:spacing w:after="240"/>
    </w:pPr>
    <w:rPr>
      <w:rFonts w:ascii="Times New Roman" w:hAnsi="Times New Roman"/>
      <w:sz w:val="24"/>
      <w:szCs w:val="24"/>
    </w:rPr>
  </w:style>
  <w:style w:type="paragraph" w:customStyle="1" w:styleId="filter-archive">
    <w:name w:val="filter-archive"/>
    <w:basedOn w:val="Normal"/>
    <w:rsid w:val="00FA2D02"/>
    <w:pPr>
      <w:spacing w:before="150" w:after="240"/>
    </w:pPr>
    <w:rPr>
      <w:rFonts w:ascii="Times New Roman" w:hAnsi="Times New Roman"/>
      <w:sz w:val="24"/>
      <w:szCs w:val="24"/>
    </w:rPr>
  </w:style>
  <w:style w:type="paragraph" w:customStyle="1" w:styleId="list-main">
    <w:name w:val="list-main"/>
    <w:basedOn w:val="Normal"/>
    <w:rsid w:val="00FA2D02"/>
    <w:rPr>
      <w:rFonts w:ascii="Times New Roman" w:hAnsi="Times New Roman"/>
      <w:sz w:val="24"/>
      <w:szCs w:val="24"/>
    </w:rPr>
  </w:style>
  <w:style w:type="paragraph" w:customStyle="1" w:styleId="list-mainli">
    <w:name w:val="list-main&gt;li"/>
    <w:basedOn w:val="Normal"/>
    <w:rsid w:val="00FA2D02"/>
    <w:pPr>
      <w:pBdr>
        <w:bottom w:val="dashed" w:sz="6" w:space="0" w:color="D0D0D0"/>
      </w:pBdr>
      <w:spacing w:after="240"/>
    </w:pPr>
    <w:rPr>
      <w:rFonts w:ascii="Times New Roman" w:hAnsi="Times New Roman"/>
      <w:sz w:val="24"/>
      <w:szCs w:val="24"/>
    </w:rPr>
  </w:style>
  <w:style w:type="paragraph" w:customStyle="1" w:styleId="detail-thumbnail">
    <w:name w:val="detail-thumbnail"/>
    <w:basedOn w:val="Normal"/>
    <w:rsid w:val="00FA2D02"/>
    <w:pPr>
      <w:spacing w:after="240"/>
      <w:textAlignment w:val="top"/>
    </w:pPr>
    <w:rPr>
      <w:rFonts w:ascii="Times New Roman" w:hAnsi="Times New Roman"/>
      <w:sz w:val="24"/>
      <w:szCs w:val="24"/>
    </w:rPr>
  </w:style>
  <w:style w:type="paragraph" w:customStyle="1" w:styleId="detail-title">
    <w:name w:val="detail-title"/>
    <w:basedOn w:val="Normal"/>
    <w:rsid w:val="00FA2D02"/>
    <w:rPr>
      <w:rFonts w:ascii="Times New Roman" w:hAnsi="Times New Roman"/>
      <w:sz w:val="24"/>
      <w:szCs w:val="24"/>
    </w:rPr>
  </w:style>
  <w:style w:type="paragraph" w:customStyle="1" w:styleId="detail-subtitle">
    <w:name w:val="detail-subtitle"/>
    <w:basedOn w:val="Normal"/>
    <w:rsid w:val="00FA2D02"/>
    <w:rPr>
      <w:rFonts w:ascii="Times New Roman" w:hAnsi="Times New Roman"/>
      <w:sz w:val="24"/>
      <w:szCs w:val="24"/>
    </w:rPr>
  </w:style>
  <w:style w:type="paragraph" w:customStyle="1" w:styleId="detail-intro">
    <w:name w:val="detail-intro"/>
    <w:basedOn w:val="Normal"/>
    <w:rsid w:val="00FA2D02"/>
    <w:pPr>
      <w:spacing w:after="150"/>
    </w:pPr>
    <w:rPr>
      <w:rFonts w:ascii="Times New Roman" w:hAnsi="Times New Roman"/>
      <w:i/>
      <w:iCs/>
      <w:sz w:val="24"/>
      <w:szCs w:val="24"/>
    </w:rPr>
  </w:style>
  <w:style w:type="paragraph" w:customStyle="1" w:styleId="customfields">
    <w:name w:val="custom_fields"/>
    <w:basedOn w:val="Normal"/>
    <w:rsid w:val="00FA2D02"/>
    <w:pPr>
      <w:spacing w:after="240"/>
      <w:textAlignment w:val="top"/>
    </w:pPr>
    <w:rPr>
      <w:rFonts w:ascii="Times New Roman" w:hAnsi="Times New Roman"/>
      <w:sz w:val="24"/>
      <w:szCs w:val="24"/>
    </w:rPr>
  </w:style>
  <w:style w:type="paragraph" w:customStyle="1" w:styleId="detail-list-label">
    <w:name w:val="detail-list-label"/>
    <w:basedOn w:val="Normal"/>
    <w:rsid w:val="00FA2D02"/>
    <w:pPr>
      <w:spacing w:after="240"/>
      <w:textAlignment w:val="top"/>
    </w:pPr>
    <w:rPr>
      <w:rFonts w:ascii="Times New Roman" w:hAnsi="Times New Roman"/>
      <w:b/>
      <w:bCs/>
      <w:sz w:val="24"/>
      <w:szCs w:val="24"/>
    </w:rPr>
  </w:style>
  <w:style w:type="paragraph" w:customStyle="1" w:styleId="detail-list-value">
    <w:name w:val="detail-list-value"/>
    <w:basedOn w:val="Normal"/>
    <w:rsid w:val="00FA2D02"/>
    <w:pPr>
      <w:spacing w:after="240"/>
      <w:textAlignment w:val="top"/>
    </w:pPr>
    <w:rPr>
      <w:rFonts w:ascii="Times New Roman" w:hAnsi="Times New Roman"/>
      <w:sz w:val="24"/>
      <w:szCs w:val="24"/>
    </w:rPr>
  </w:style>
  <w:style w:type="paragraph" w:customStyle="1" w:styleId="detail-content">
    <w:name w:val="detail-content"/>
    <w:basedOn w:val="Normal"/>
    <w:rsid w:val="00FA2D02"/>
    <w:pPr>
      <w:spacing w:after="240"/>
    </w:pPr>
    <w:rPr>
      <w:rFonts w:ascii="Times New Roman" w:hAnsi="Times New Roman"/>
      <w:sz w:val="24"/>
      <w:szCs w:val="24"/>
    </w:rPr>
  </w:style>
  <w:style w:type="paragraph" w:customStyle="1" w:styleId="detail-more">
    <w:name w:val="detail-more"/>
    <w:basedOn w:val="Normal"/>
    <w:rsid w:val="00FA2D02"/>
    <w:pPr>
      <w:spacing w:after="150"/>
      <w:ind w:right="225"/>
    </w:pPr>
    <w:rPr>
      <w:rFonts w:ascii="Times New Roman" w:hAnsi="Times New Roman"/>
      <w:i/>
      <w:iCs/>
      <w:szCs w:val="22"/>
    </w:rPr>
  </w:style>
  <w:style w:type="paragraph" w:customStyle="1" w:styleId="detailback">
    <w:name w:val="detail_back"/>
    <w:basedOn w:val="Normal"/>
    <w:rsid w:val="00FA2D02"/>
    <w:pPr>
      <w:spacing w:after="150"/>
    </w:pPr>
    <w:rPr>
      <w:rFonts w:ascii="Times New Roman" w:hAnsi="Times New Roman"/>
      <w:sz w:val="24"/>
      <w:szCs w:val="24"/>
    </w:rPr>
  </w:style>
  <w:style w:type="paragraph" w:customStyle="1" w:styleId="docfolderimg">
    <w:name w:val="doc_folder_img"/>
    <w:basedOn w:val="Normal"/>
    <w:rsid w:val="00FA2D02"/>
    <w:pPr>
      <w:spacing w:after="240"/>
      <w:ind w:right="75"/>
    </w:pPr>
    <w:rPr>
      <w:rFonts w:ascii="Times New Roman" w:hAnsi="Times New Roman"/>
      <w:sz w:val="24"/>
      <w:szCs w:val="24"/>
    </w:rPr>
  </w:style>
  <w:style w:type="paragraph" w:customStyle="1" w:styleId="list-filter">
    <w:name w:val="list-filter"/>
    <w:basedOn w:val="Normal"/>
    <w:rsid w:val="00FA2D02"/>
    <w:pPr>
      <w:spacing w:after="150"/>
    </w:pPr>
    <w:rPr>
      <w:rFonts w:ascii="Times New Roman" w:hAnsi="Times New Roman"/>
      <w:sz w:val="24"/>
      <w:szCs w:val="24"/>
    </w:rPr>
  </w:style>
  <w:style w:type="paragraph" w:customStyle="1" w:styleId="alpha-filter">
    <w:name w:val="alpha-filter"/>
    <w:basedOn w:val="Normal"/>
    <w:rsid w:val="00FA2D02"/>
    <w:pPr>
      <w:spacing w:after="150"/>
    </w:pPr>
    <w:rPr>
      <w:rFonts w:ascii="Times New Roman" w:hAnsi="Times New Roman"/>
      <w:sz w:val="24"/>
      <w:szCs w:val="24"/>
    </w:rPr>
  </w:style>
  <w:style w:type="paragraph" w:customStyle="1" w:styleId="togglefilter">
    <w:name w:val="toggle_filter"/>
    <w:basedOn w:val="Normal"/>
    <w:rsid w:val="00FA2D02"/>
    <w:pPr>
      <w:spacing w:after="150"/>
    </w:pPr>
    <w:rPr>
      <w:rFonts w:ascii="Times New Roman" w:hAnsi="Times New Roman"/>
      <w:sz w:val="24"/>
      <w:szCs w:val="24"/>
    </w:rPr>
  </w:style>
  <w:style w:type="paragraph" w:customStyle="1" w:styleId="addtocalendar">
    <w:name w:val="addtocalendar"/>
    <w:basedOn w:val="Normal"/>
    <w:rsid w:val="00FA2D02"/>
    <w:pPr>
      <w:spacing w:before="225" w:after="75"/>
    </w:pPr>
    <w:rPr>
      <w:rFonts w:ascii="Times New Roman" w:hAnsi="Times New Roman"/>
      <w:sz w:val="24"/>
      <w:szCs w:val="24"/>
    </w:rPr>
  </w:style>
  <w:style w:type="paragraph" w:customStyle="1" w:styleId="calendarcontrols">
    <w:name w:val="calendar_controls"/>
    <w:basedOn w:val="Normal"/>
    <w:rsid w:val="00FA2D02"/>
    <w:pPr>
      <w:spacing w:after="240"/>
    </w:pPr>
    <w:rPr>
      <w:rFonts w:ascii="Times New Roman" w:hAnsi="Times New Roman"/>
      <w:sz w:val="24"/>
      <w:szCs w:val="24"/>
    </w:rPr>
  </w:style>
  <w:style w:type="paragraph" w:customStyle="1" w:styleId="sitemapcol">
    <w:name w:val="sitemap_col"/>
    <w:basedOn w:val="Normal"/>
    <w:rsid w:val="00FA2D02"/>
    <w:pPr>
      <w:spacing w:after="240"/>
      <w:textAlignment w:val="top"/>
    </w:pPr>
    <w:rPr>
      <w:rFonts w:ascii="Times New Roman" w:hAnsi="Times New Roman"/>
      <w:sz w:val="24"/>
      <w:szCs w:val="24"/>
    </w:rPr>
  </w:style>
  <w:style w:type="paragraph" w:customStyle="1" w:styleId="topselector">
    <w:name w:val="topselector"/>
    <w:basedOn w:val="Normal"/>
    <w:rsid w:val="00FA2D02"/>
    <w:pPr>
      <w:spacing w:before="150" w:after="150"/>
    </w:pPr>
    <w:rPr>
      <w:rFonts w:ascii="Times New Roman" w:hAnsi="Times New Roman"/>
      <w:sz w:val="24"/>
      <w:szCs w:val="24"/>
    </w:rPr>
  </w:style>
  <w:style w:type="paragraph" w:customStyle="1" w:styleId="sitemapfile">
    <w:name w:val="sitemap_file"/>
    <w:basedOn w:val="Normal"/>
    <w:rsid w:val="00FA2D02"/>
    <w:pPr>
      <w:spacing w:after="240"/>
    </w:pPr>
    <w:rPr>
      <w:rFonts w:ascii="Times New Roman" w:hAnsi="Times New Roman"/>
      <w:sz w:val="24"/>
      <w:szCs w:val="24"/>
    </w:rPr>
  </w:style>
  <w:style w:type="paragraph" w:customStyle="1" w:styleId="backtotoplink">
    <w:name w:val="backtotoplink"/>
    <w:basedOn w:val="Normal"/>
    <w:rsid w:val="00FA2D02"/>
    <w:pPr>
      <w:spacing w:after="240"/>
    </w:pPr>
    <w:rPr>
      <w:rFonts w:ascii="Times New Roman" w:hAnsi="Times New Roman"/>
      <w:szCs w:val="22"/>
    </w:rPr>
  </w:style>
  <w:style w:type="paragraph" w:customStyle="1" w:styleId="indexsortkey">
    <w:name w:val="index_sort_key"/>
    <w:basedOn w:val="Normal"/>
    <w:rsid w:val="00FA2D02"/>
    <w:pPr>
      <w:spacing w:after="240"/>
    </w:pPr>
    <w:rPr>
      <w:rFonts w:ascii="Times New Roman" w:hAnsi="Times New Roman"/>
      <w:sz w:val="29"/>
      <w:szCs w:val="29"/>
    </w:rPr>
  </w:style>
  <w:style w:type="paragraph" w:customStyle="1" w:styleId="feedbacklightbox">
    <w:name w:val="feedback_lightbox"/>
    <w:basedOn w:val="Normal"/>
    <w:rsid w:val="00FA2D02"/>
    <w:pPr>
      <w:spacing w:after="240"/>
    </w:pPr>
    <w:rPr>
      <w:rFonts w:ascii="Times New Roman" w:hAnsi="Times New Roman"/>
      <w:sz w:val="24"/>
      <w:szCs w:val="24"/>
    </w:rPr>
  </w:style>
  <w:style w:type="paragraph" w:customStyle="1" w:styleId="sendshareemaillightbox">
    <w:name w:val="send_share_email_lightbox"/>
    <w:basedOn w:val="Normal"/>
    <w:rsid w:val="00FA2D02"/>
    <w:pPr>
      <w:spacing w:after="240"/>
    </w:pPr>
    <w:rPr>
      <w:rFonts w:ascii="Times New Roman" w:hAnsi="Times New Roman"/>
      <w:sz w:val="24"/>
      <w:szCs w:val="24"/>
    </w:rPr>
  </w:style>
  <w:style w:type="paragraph" w:customStyle="1" w:styleId="listsubmission">
    <w:name w:val="list_submission"/>
    <w:basedOn w:val="Normal"/>
    <w:rsid w:val="00FA2D02"/>
    <w:pPr>
      <w:spacing w:after="150"/>
    </w:pPr>
    <w:rPr>
      <w:rFonts w:ascii="Times New Roman" w:hAnsi="Times New Roman"/>
      <w:sz w:val="24"/>
      <w:szCs w:val="24"/>
    </w:rPr>
  </w:style>
  <w:style w:type="paragraph" w:customStyle="1" w:styleId="feedbackwrapper">
    <w:name w:val="feed_back_wrapper"/>
    <w:basedOn w:val="Normal"/>
    <w:rsid w:val="00FA2D02"/>
    <w:pPr>
      <w:spacing w:after="240"/>
    </w:pPr>
    <w:rPr>
      <w:rFonts w:ascii="Times New Roman" w:hAnsi="Times New Roman"/>
      <w:sz w:val="24"/>
      <w:szCs w:val="24"/>
    </w:rPr>
  </w:style>
  <w:style w:type="paragraph" w:customStyle="1" w:styleId="uploadcontainer">
    <w:name w:val="uploadcontainer"/>
    <w:basedOn w:val="Normal"/>
    <w:rsid w:val="00FA2D02"/>
    <w:pPr>
      <w:spacing w:after="240"/>
    </w:pPr>
    <w:rPr>
      <w:rFonts w:ascii="Times New Roman" w:hAnsi="Times New Roman"/>
      <w:vanish/>
      <w:sz w:val="24"/>
      <w:szCs w:val="24"/>
    </w:rPr>
  </w:style>
  <w:style w:type="paragraph" w:customStyle="1" w:styleId="photoname">
    <w:name w:val="photo_name"/>
    <w:basedOn w:val="Normal"/>
    <w:rsid w:val="00FA2D02"/>
    <w:pPr>
      <w:spacing w:after="240"/>
      <w:jc w:val="center"/>
    </w:pPr>
    <w:rPr>
      <w:rFonts w:ascii="Times New Roman" w:hAnsi="Times New Roman"/>
      <w:sz w:val="24"/>
      <w:szCs w:val="24"/>
    </w:rPr>
  </w:style>
  <w:style w:type="paragraph" w:customStyle="1" w:styleId="photosingle">
    <w:name w:val="photo_single"/>
    <w:basedOn w:val="Normal"/>
    <w:rsid w:val="00FA2D02"/>
    <w:pPr>
      <w:spacing w:before="300" w:after="240"/>
      <w:jc w:val="center"/>
    </w:pPr>
    <w:rPr>
      <w:rFonts w:ascii="Times New Roman" w:hAnsi="Times New Roman"/>
      <w:sz w:val="24"/>
      <w:szCs w:val="24"/>
    </w:rPr>
  </w:style>
  <w:style w:type="paragraph" w:customStyle="1" w:styleId="ad-preloads">
    <w:name w:val="ad-preloads"/>
    <w:basedOn w:val="Normal"/>
    <w:rsid w:val="00FA2D02"/>
    <w:pPr>
      <w:spacing w:after="240"/>
    </w:pPr>
    <w:rPr>
      <w:rFonts w:ascii="Times New Roman" w:hAnsi="Times New Roman"/>
      <w:vanish/>
      <w:sz w:val="24"/>
      <w:szCs w:val="24"/>
    </w:rPr>
  </w:style>
  <w:style w:type="paragraph" w:customStyle="1" w:styleId="enotificationrecaptchafield">
    <w:name w:val="enotification_recaptcha_field"/>
    <w:basedOn w:val="Normal"/>
    <w:rsid w:val="00FA2D02"/>
    <w:pPr>
      <w:spacing w:before="360" w:after="240"/>
    </w:pPr>
    <w:rPr>
      <w:rFonts w:ascii="Times New Roman" w:hAnsi="Times New Roman"/>
      <w:sz w:val="24"/>
      <w:szCs w:val="24"/>
    </w:rPr>
  </w:style>
  <w:style w:type="paragraph" w:customStyle="1" w:styleId="rssfeedscontenttype">
    <w:name w:val="rss_feeds_content_type"/>
    <w:basedOn w:val="Normal"/>
    <w:rsid w:val="00FA2D02"/>
    <w:pPr>
      <w:spacing w:after="300"/>
    </w:pPr>
    <w:rPr>
      <w:rFonts w:ascii="Times New Roman" w:hAnsi="Times New Roman"/>
      <w:sz w:val="24"/>
      <w:szCs w:val="24"/>
    </w:rPr>
  </w:style>
  <w:style w:type="paragraph" w:customStyle="1" w:styleId="listfaqqh2">
    <w:name w:val="listfaq_q&gt;h2"/>
    <w:basedOn w:val="Normal"/>
    <w:rsid w:val="00FA2D02"/>
    <w:rPr>
      <w:rFonts w:ascii="Times New Roman" w:hAnsi="Times New Roman"/>
      <w:color w:val="285EF7"/>
      <w:sz w:val="24"/>
      <w:szCs w:val="24"/>
    </w:rPr>
  </w:style>
  <w:style w:type="paragraph" w:customStyle="1" w:styleId="listfaqqh3">
    <w:name w:val="listfaq_q&gt;h3"/>
    <w:basedOn w:val="Normal"/>
    <w:rsid w:val="00FA2D02"/>
    <w:rPr>
      <w:rFonts w:ascii="Times New Roman" w:hAnsi="Times New Roman"/>
      <w:color w:val="285EF7"/>
      <w:sz w:val="24"/>
      <w:szCs w:val="24"/>
    </w:rPr>
  </w:style>
  <w:style w:type="paragraph" w:customStyle="1" w:styleId="listfaq">
    <w:name w:val="listfaq"/>
    <w:basedOn w:val="Normal"/>
    <w:rsid w:val="00FA2D02"/>
    <w:pPr>
      <w:pBdr>
        <w:top w:val="single" w:sz="6" w:space="6" w:color="D0D0D0"/>
        <w:left w:val="single" w:sz="6" w:space="0" w:color="D0D0D0"/>
        <w:bottom w:val="single" w:sz="6" w:space="6" w:color="D0D0D0"/>
        <w:right w:val="single" w:sz="6" w:space="0" w:color="D0D0D0"/>
      </w:pBdr>
      <w:shd w:val="clear" w:color="auto" w:fill="FFFFFF"/>
      <w:spacing w:after="300"/>
    </w:pPr>
    <w:rPr>
      <w:rFonts w:ascii="Times New Roman" w:hAnsi="Times New Roman"/>
      <w:sz w:val="24"/>
      <w:szCs w:val="24"/>
    </w:rPr>
  </w:style>
  <w:style w:type="paragraph" w:customStyle="1" w:styleId="listfaqanswersulli">
    <w:name w:val="listfaq_answers&gt;ul&gt;li"/>
    <w:basedOn w:val="Normal"/>
    <w:rsid w:val="00FA2D02"/>
    <w:pPr>
      <w:spacing w:after="240"/>
    </w:pPr>
    <w:rPr>
      <w:rFonts w:ascii="Times New Roman" w:hAnsi="Times New Roman"/>
      <w:sz w:val="24"/>
      <w:szCs w:val="24"/>
    </w:rPr>
  </w:style>
  <w:style w:type="paragraph" w:customStyle="1" w:styleId="listfaqaprefix">
    <w:name w:val="listfaq_a_prefix"/>
    <w:basedOn w:val="Normal"/>
    <w:rsid w:val="00FA2D02"/>
    <w:pPr>
      <w:spacing w:after="240"/>
    </w:pPr>
    <w:rPr>
      <w:rFonts w:ascii="Times New Roman" w:hAnsi="Times New Roman"/>
      <w:b/>
      <w:bCs/>
      <w:sz w:val="24"/>
      <w:szCs w:val="24"/>
    </w:rPr>
  </w:style>
  <w:style w:type="paragraph" w:customStyle="1" w:styleId="listfaqqprefix">
    <w:name w:val="listfaq_q_prefix"/>
    <w:basedOn w:val="Normal"/>
    <w:rsid w:val="00FA2D02"/>
    <w:pPr>
      <w:spacing w:after="240"/>
      <w:ind w:right="45"/>
    </w:pPr>
    <w:rPr>
      <w:rFonts w:ascii="Times New Roman" w:hAnsi="Times New Roman"/>
      <w:sz w:val="24"/>
      <w:szCs w:val="24"/>
    </w:rPr>
  </w:style>
  <w:style w:type="paragraph" w:customStyle="1" w:styleId="listfaqqjs">
    <w:name w:val="listfaq_q_js"/>
    <w:basedOn w:val="Normal"/>
    <w:rsid w:val="00FA2D02"/>
    <w:pPr>
      <w:spacing w:after="240"/>
    </w:pPr>
    <w:rPr>
      <w:rFonts w:ascii="Times New Roman" w:hAnsi="Times New Roman"/>
      <w:b/>
      <w:bCs/>
      <w:sz w:val="24"/>
      <w:szCs w:val="24"/>
    </w:rPr>
  </w:style>
  <w:style w:type="paragraph" w:customStyle="1" w:styleId="faqheader">
    <w:name w:val="faq_header"/>
    <w:basedOn w:val="Normal"/>
    <w:rsid w:val="00FA2D02"/>
    <w:rPr>
      <w:rFonts w:ascii="Times New Roman" w:hAnsi="Times New Roman"/>
      <w:b/>
      <w:bCs/>
      <w:color w:val="383838"/>
      <w:sz w:val="24"/>
      <w:szCs w:val="24"/>
    </w:rPr>
  </w:style>
  <w:style w:type="paragraph" w:customStyle="1" w:styleId="field-validation-valid">
    <w:name w:val="field-validation-valid"/>
    <w:basedOn w:val="Normal"/>
    <w:rsid w:val="00FA2D02"/>
    <w:rPr>
      <w:rFonts w:ascii="Times New Roman" w:hAnsi="Times New Roman"/>
      <w:vanish/>
      <w:color w:val="FF0000"/>
      <w:sz w:val="24"/>
      <w:szCs w:val="24"/>
    </w:rPr>
  </w:style>
  <w:style w:type="paragraph" w:customStyle="1" w:styleId="validation-summary-valid">
    <w:name w:val="validation-summary-valid"/>
    <w:basedOn w:val="Normal"/>
    <w:rsid w:val="00FA2D02"/>
    <w:pPr>
      <w:spacing w:after="240"/>
    </w:pPr>
    <w:rPr>
      <w:rFonts w:ascii="Times New Roman" w:hAnsi="Times New Roman"/>
      <w:vanish/>
      <w:color w:val="FF0000"/>
      <w:sz w:val="24"/>
      <w:szCs w:val="24"/>
    </w:rPr>
  </w:style>
  <w:style w:type="paragraph" w:customStyle="1" w:styleId="recaptchaicons">
    <w:name w:val="recaptcha_icons"/>
    <w:basedOn w:val="Normal"/>
    <w:rsid w:val="00FA2D02"/>
    <w:pPr>
      <w:spacing w:before="45" w:after="45"/>
      <w:ind w:left="45" w:right="45"/>
    </w:pPr>
    <w:rPr>
      <w:rFonts w:ascii="Times New Roman" w:hAnsi="Times New Roman"/>
      <w:sz w:val="24"/>
      <w:szCs w:val="24"/>
    </w:rPr>
  </w:style>
  <w:style w:type="paragraph" w:customStyle="1" w:styleId="recaptchareload">
    <w:name w:val="recaptcha_reload"/>
    <w:basedOn w:val="Normal"/>
    <w:rsid w:val="00FA2D02"/>
    <w:pPr>
      <w:spacing w:before="30" w:after="30"/>
      <w:ind w:left="30" w:right="30"/>
    </w:pPr>
    <w:rPr>
      <w:rFonts w:ascii="Times New Roman" w:hAnsi="Times New Roman"/>
      <w:sz w:val="24"/>
      <w:szCs w:val="24"/>
    </w:rPr>
  </w:style>
  <w:style w:type="paragraph" w:customStyle="1" w:styleId="recaptchaonlyifimage">
    <w:name w:val="recaptcha_only_if_image"/>
    <w:basedOn w:val="Normal"/>
    <w:rsid w:val="00FA2D02"/>
    <w:pPr>
      <w:spacing w:before="30" w:after="30"/>
      <w:ind w:left="30" w:right="30"/>
    </w:pPr>
    <w:rPr>
      <w:rFonts w:ascii="Times New Roman" w:hAnsi="Times New Roman"/>
      <w:sz w:val="24"/>
      <w:szCs w:val="24"/>
    </w:rPr>
  </w:style>
  <w:style w:type="paragraph" w:customStyle="1" w:styleId="recaptchaonlyifhelp">
    <w:name w:val="recaptcha_only_if_help"/>
    <w:basedOn w:val="Normal"/>
    <w:rsid w:val="00FA2D02"/>
    <w:pPr>
      <w:spacing w:before="30" w:after="30"/>
      <w:ind w:left="30" w:right="30"/>
    </w:pPr>
    <w:rPr>
      <w:rFonts w:ascii="Times New Roman" w:hAnsi="Times New Roman"/>
      <w:sz w:val="24"/>
      <w:szCs w:val="24"/>
    </w:rPr>
  </w:style>
  <w:style w:type="paragraph" w:customStyle="1" w:styleId="uitpickerhourlabel">
    <w:name w:val="ui_tpicker_hour_label"/>
    <w:basedOn w:val="Normal"/>
    <w:rsid w:val="00FA2D02"/>
    <w:pPr>
      <w:spacing w:after="72"/>
    </w:pPr>
    <w:rPr>
      <w:rFonts w:ascii="Times New Roman" w:hAnsi="Times New Roman"/>
      <w:sz w:val="24"/>
      <w:szCs w:val="24"/>
    </w:rPr>
  </w:style>
  <w:style w:type="paragraph" w:customStyle="1" w:styleId="uitpickerminutelabel">
    <w:name w:val="ui_tpicker_minute_label"/>
    <w:basedOn w:val="Normal"/>
    <w:rsid w:val="00FA2D02"/>
    <w:pPr>
      <w:spacing w:before="72" w:after="72"/>
    </w:pPr>
    <w:rPr>
      <w:rFonts w:ascii="Times New Roman" w:hAnsi="Times New Roman"/>
      <w:sz w:val="24"/>
      <w:szCs w:val="24"/>
    </w:rPr>
  </w:style>
  <w:style w:type="paragraph" w:customStyle="1" w:styleId="progresstable">
    <w:name w:val="progress_table"/>
    <w:basedOn w:val="Normal"/>
    <w:rsid w:val="00FA2D02"/>
    <w:pPr>
      <w:spacing w:after="240"/>
    </w:pPr>
    <w:rPr>
      <w:rFonts w:ascii="Times New Roman" w:hAnsi="Times New Roman"/>
      <w:sz w:val="24"/>
      <w:szCs w:val="24"/>
    </w:rPr>
  </w:style>
  <w:style w:type="paragraph" w:customStyle="1" w:styleId="progresstotalinfo">
    <w:name w:val="progress_total_info"/>
    <w:basedOn w:val="Normal"/>
    <w:rsid w:val="00FA2D02"/>
    <w:pPr>
      <w:shd w:val="clear" w:color="auto" w:fill="E1E1E1"/>
      <w:spacing w:before="180" w:after="240" w:line="256" w:lineRule="auto"/>
      <w:jc w:val="right"/>
    </w:pPr>
    <w:rPr>
      <w:rFonts w:ascii="Times New Roman" w:hAnsi="Times New Roman"/>
      <w:szCs w:val="22"/>
    </w:rPr>
  </w:style>
  <w:style w:type="paragraph" w:customStyle="1" w:styleId="invalid">
    <w:name w:val="invalid"/>
    <w:basedOn w:val="Normal"/>
    <w:rsid w:val="00FA2D02"/>
    <w:pPr>
      <w:spacing w:after="240"/>
    </w:pPr>
    <w:rPr>
      <w:rFonts w:ascii="Times New Roman" w:hAnsi="Times New Roman"/>
      <w:b/>
      <w:bCs/>
      <w:color w:val="D89028"/>
      <w:sz w:val="24"/>
      <w:szCs w:val="24"/>
    </w:rPr>
  </w:style>
  <w:style w:type="paragraph" w:customStyle="1" w:styleId="servicerequestpostlistable">
    <w:name w:val="service_request_post_listable"/>
    <w:basedOn w:val="Normal"/>
    <w:rsid w:val="00FA2D02"/>
    <w:pPr>
      <w:pBdr>
        <w:top w:val="single" w:sz="6" w:space="0" w:color="CECECE"/>
        <w:left w:val="single" w:sz="6" w:space="0" w:color="CECECE"/>
        <w:bottom w:val="single" w:sz="6" w:space="0" w:color="CECECE"/>
        <w:right w:val="single" w:sz="6" w:space="0" w:color="CECECE"/>
      </w:pBdr>
      <w:spacing w:after="240"/>
    </w:pPr>
    <w:rPr>
      <w:rFonts w:ascii="Times New Roman" w:hAnsi="Times New Roman"/>
      <w:sz w:val="24"/>
      <w:szCs w:val="24"/>
    </w:rPr>
  </w:style>
  <w:style w:type="paragraph" w:customStyle="1" w:styleId="servicerequestinfoformlist">
    <w:name w:val="service_request_info_formlist"/>
    <w:basedOn w:val="Normal"/>
    <w:rsid w:val="00FA2D02"/>
    <w:rPr>
      <w:rFonts w:ascii="Times New Roman" w:hAnsi="Times New Roman"/>
      <w:sz w:val="24"/>
      <w:szCs w:val="24"/>
    </w:rPr>
  </w:style>
  <w:style w:type="paragraph" w:customStyle="1" w:styleId="showhidechangehistory">
    <w:name w:val="show_hide_changehistory"/>
    <w:basedOn w:val="Normal"/>
    <w:rsid w:val="00FA2D02"/>
    <w:pPr>
      <w:spacing w:after="240"/>
    </w:pPr>
    <w:rPr>
      <w:rFonts w:ascii="Times New Roman" w:hAnsi="Times New Roman"/>
      <w:sz w:val="24"/>
      <w:szCs w:val="24"/>
    </w:rPr>
  </w:style>
  <w:style w:type="paragraph" w:customStyle="1" w:styleId="calendaricon">
    <w:name w:val="calendar_icon"/>
    <w:basedOn w:val="Normal"/>
    <w:rsid w:val="00FA2D02"/>
    <w:pPr>
      <w:spacing w:after="240"/>
      <w:textAlignment w:val="center"/>
    </w:pPr>
    <w:rPr>
      <w:rFonts w:ascii="Times New Roman" w:hAnsi="Times New Roman"/>
      <w:sz w:val="24"/>
      <w:szCs w:val="24"/>
    </w:rPr>
  </w:style>
  <w:style w:type="paragraph" w:customStyle="1" w:styleId="uitpickersecond">
    <w:name w:val="ui_tpicker_second"/>
    <w:basedOn w:val="Normal"/>
    <w:rsid w:val="00FA2D02"/>
    <w:pPr>
      <w:spacing w:after="240"/>
    </w:pPr>
    <w:rPr>
      <w:rFonts w:ascii="Times New Roman" w:hAnsi="Times New Roman"/>
      <w:vanish/>
      <w:sz w:val="24"/>
      <w:szCs w:val="24"/>
    </w:rPr>
  </w:style>
  <w:style w:type="paragraph" w:customStyle="1" w:styleId="uitpickermillisec">
    <w:name w:val="ui_tpicker_millisec"/>
    <w:basedOn w:val="Normal"/>
    <w:rsid w:val="00FA2D02"/>
    <w:pPr>
      <w:spacing w:after="240"/>
    </w:pPr>
    <w:rPr>
      <w:rFonts w:ascii="Times New Roman" w:hAnsi="Times New Roman"/>
      <w:vanish/>
      <w:sz w:val="24"/>
      <w:szCs w:val="24"/>
    </w:rPr>
  </w:style>
  <w:style w:type="paragraph" w:customStyle="1" w:styleId="iconhint">
    <w:name w:val="icon_hint"/>
    <w:basedOn w:val="Normal"/>
    <w:rsid w:val="00FA2D02"/>
    <w:pPr>
      <w:spacing w:after="240" w:line="360" w:lineRule="atLeast"/>
      <w:jc w:val="center"/>
    </w:pPr>
    <w:rPr>
      <w:rFonts w:ascii="Times New Roman" w:hAnsi="Times New Roman"/>
      <w:sz w:val="24"/>
      <w:szCs w:val="24"/>
    </w:rPr>
  </w:style>
  <w:style w:type="paragraph" w:customStyle="1" w:styleId="gsc-table-result">
    <w:name w:val="gsc-table-result"/>
    <w:basedOn w:val="Normal"/>
    <w:rsid w:val="00FA2D02"/>
    <w:pPr>
      <w:spacing w:after="240"/>
      <w:ind w:left="120" w:right="120"/>
    </w:pPr>
    <w:rPr>
      <w:rFonts w:ascii="Times New Roman" w:hAnsi="Times New Roman"/>
      <w:sz w:val="24"/>
      <w:szCs w:val="24"/>
    </w:rPr>
  </w:style>
  <w:style w:type="paragraph" w:customStyle="1" w:styleId="searchresult">
    <w:name w:val="search_result"/>
    <w:basedOn w:val="Normal"/>
    <w:rsid w:val="00FA2D02"/>
    <w:pPr>
      <w:spacing w:after="240"/>
    </w:pPr>
    <w:rPr>
      <w:rFonts w:ascii="Times New Roman" w:hAnsi="Times New Roman"/>
      <w:sz w:val="24"/>
      <w:szCs w:val="24"/>
    </w:rPr>
  </w:style>
  <w:style w:type="paragraph" w:customStyle="1" w:styleId="searchresultalternate">
    <w:name w:val="search_result_alternate"/>
    <w:basedOn w:val="Normal"/>
    <w:rsid w:val="00FA2D02"/>
    <w:pPr>
      <w:pBdr>
        <w:top w:val="single" w:sz="6" w:space="0" w:color="D0D0D0"/>
        <w:bottom w:val="single" w:sz="6" w:space="0" w:color="D0D0D0"/>
      </w:pBdr>
      <w:shd w:val="clear" w:color="auto" w:fill="E0E9F1"/>
      <w:spacing w:after="240"/>
    </w:pPr>
    <w:rPr>
      <w:rFonts w:ascii="Times New Roman" w:hAnsi="Times New Roman"/>
      <w:sz w:val="24"/>
      <w:szCs w:val="24"/>
    </w:rPr>
  </w:style>
  <w:style w:type="paragraph" w:customStyle="1" w:styleId="searchresulttitle">
    <w:name w:val="search_result_title"/>
    <w:basedOn w:val="Normal"/>
    <w:rsid w:val="00FA2D02"/>
    <w:pPr>
      <w:spacing w:after="240"/>
    </w:pPr>
    <w:rPr>
      <w:rFonts w:ascii="Times New Roman" w:hAnsi="Times New Roman"/>
      <w:b/>
      <w:bCs/>
      <w:sz w:val="26"/>
      <w:szCs w:val="26"/>
    </w:rPr>
  </w:style>
  <w:style w:type="paragraph" w:customStyle="1" w:styleId="searchresultsynopsishighlight">
    <w:name w:val="search_result_synopsis_highlight"/>
    <w:basedOn w:val="Normal"/>
    <w:rsid w:val="00FA2D02"/>
    <w:pPr>
      <w:shd w:val="clear" w:color="auto" w:fill="FCFFCC"/>
      <w:spacing w:after="240"/>
    </w:pPr>
    <w:rPr>
      <w:rFonts w:ascii="Times New Roman" w:hAnsi="Times New Roman"/>
      <w:sz w:val="24"/>
      <w:szCs w:val="24"/>
    </w:rPr>
  </w:style>
  <w:style w:type="paragraph" w:customStyle="1" w:styleId="autosuggestion">
    <w:name w:val="autosuggestion"/>
    <w:basedOn w:val="Normal"/>
    <w:rsid w:val="00FA2D02"/>
    <w:pPr>
      <w:spacing w:before="300" w:after="240"/>
    </w:pPr>
    <w:rPr>
      <w:rFonts w:ascii="Times New Roman" w:hAnsi="Times New Roman"/>
      <w:sz w:val="24"/>
      <w:szCs w:val="24"/>
    </w:rPr>
  </w:style>
  <w:style w:type="paragraph" w:customStyle="1" w:styleId="searchsummary">
    <w:name w:val="search_summary"/>
    <w:basedOn w:val="Normal"/>
    <w:rsid w:val="00FA2D02"/>
    <w:pPr>
      <w:spacing w:after="240"/>
    </w:pPr>
    <w:rPr>
      <w:rFonts w:ascii="Times New Roman" w:hAnsi="Times New Roman"/>
      <w:b/>
      <w:bCs/>
      <w:szCs w:val="22"/>
    </w:rPr>
  </w:style>
  <w:style w:type="paragraph" w:customStyle="1" w:styleId="searchfeatures">
    <w:name w:val="search_features"/>
    <w:basedOn w:val="Normal"/>
    <w:rsid w:val="00FA2D02"/>
    <w:pPr>
      <w:pBdr>
        <w:top w:val="single" w:sz="6" w:space="8" w:color="D0D0D0"/>
        <w:bottom w:val="single" w:sz="6" w:space="8" w:color="D0D0D0"/>
      </w:pBdr>
      <w:shd w:val="clear" w:color="auto" w:fill="E0E9F1"/>
      <w:spacing w:after="240"/>
    </w:pPr>
    <w:rPr>
      <w:rFonts w:ascii="Times New Roman" w:hAnsi="Times New Roman"/>
      <w:sz w:val="24"/>
      <w:szCs w:val="24"/>
    </w:rPr>
  </w:style>
  <w:style w:type="paragraph" w:customStyle="1" w:styleId="advancedsearchboxolli">
    <w:name w:val="advanced_searchbox&gt;ol&gt;li"/>
    <w:basedOn w:val="Normal"/>
    <w:rsid w:val="00FA2D02"/>
    <w:pPr>
      <w:spacing w:after="240"/>
    </w:pPr>
    <w:rPr>
      <w:rFonts w:ascii="Times New Roman" w:hAnsi="Times New Roman"/>
      <w:sz w:val="24"/>
      <w:szCs w:val="24"/>
    </w:rPr>
  </w:style>
  <w:style w:type="paragraph" w:customStyle="1" w:styleId="sortcontainer">
    <w:name w:val="sort_container"/>
    <w:basedOn w:val="Normal"/>
    <w:rsid w:val="00FA2D02"/>
    <w:pPr>
      <w:spacing w:after="240"/>
    </w:pPr>
    <w:rPr>
      <w:rFonts w:ascii="Times New Roman" w:hAnsi="Times New Roman"/>
      <w:b/>
      <w:bCs/>
      <w:sz w:val="24"/>
      <w:szCs w:val="24"/>
    </w:rPr>
  </w:style>
  <w:style w:type="paragraph" w:customStyle="1" w:styleId="sortcontainerinline">
    <w:name w:val="sort_container_inline"/>
    <w:basedOn w:val="Normal"/>
    <w:rsid w:val="00FA2D02"/>
    <w:pPr>
      <w:spacing w:after="240"/>
    </w:pPr>
    <w:rPr>
      <w:rFonts w:ascii="Times New Roman" w:hAnsi="Times New Roman"/>
      <w:b/>
      <w:bCs/>
      <w:sz w:val="24"/>
      <w:szCs w:val="24"/>
    </w:rPr>
  </w:style>
  <w:style w:type="paragraph" w:customStyle="1" w:styleId="searchquerycontainer">
    <w:name w:val="search_query_container"/>
    <w:basedOn w:val="Normal"/>
    <w:rsid w:val="00FA2D02"/>
    <w:pPr>
      <w:spacing w:after="240"/>
    </w:pPr>
    <w:rPr>
      <w:rFonts w:ascii="Times New Roman" w:hAnsi="Times New Roman"/>
      <w:sz w:val="24"/>
      <w:szCs w:val="24"/>
    </w:rPr>
  </w:style>
  <w:style w:type="paragraph" w:customStyle="1" w:styleId="searchquery">
    <w:name w:val="search_query"/>
    <w:basedOn w:val="Normal"/>
    <w:rsid w:val="00FA2D02"/>
    <w:pPr>
      <w:spacing w:after="240"/>
    </w:pPr>
    <w:rPr>
      <w:rFonts w:ascii="Times New Roman" w:hAnsi="Times New Roman"/>
      <w:sz w:val="24"/>
      <w:szCs w:val="24"/>
    </w:rPr>
  </w:style>
  <w:style w:type="paragraph" w:customStyle="1" w:styleId="searchbutton">
    <w:name w:val="search_button"/>
    <w:basedOn w:val="Normal"/>
    <w:rsid w:val="00FA2D02"/>
    <w:pPr>
      <w:spacing w:after="240"/>
    </w:pPr>
    <w:rPr>
      <w:rFonts w:ascii="Times New Roman" w:hAnsi="Times New Roman"/>
      <w:sz w:val="24"/>
      <w:szCs w:val="24"/>
    </w:rPr>
  </w:style>
  <w:style w:type="paragraph" w:customStyle="1" w:styleId="splashpage">
    <w:name w:val="splash_page"/>
    <w:basedOn w:val="Normal"/>
    <w:rsid w:val="00FA2D02"/>
    <w:pPr>
      <w:spacing w:after="240"/>
      <w:jc w:val="center"/>
    </w:pPr>
    <w:rPr>
      <w:rFonts w:ascii="Times New Roman" w:hAnsi="Times New Roman"/>
      <w:sz w:val="24"/>
      <w:szCs w:val="24"/>
    </w:rPr>
  </w:style>
  <w:style w:type="paragraph" w:customStyle="1" w:styleId="uploadfileallowedtype">
    <w:name w:val="uploadfile_allowedtype"/>
    <w:basedOn w:val="Normal"/>
    <w:rsid w:val="00FA2D02"/>
    <w:pPr>
      <w:spacing w:after="240"/>
    </w:pPr>
    <w:rPr>
      <w:rFonts w:ascii="Times New Roman" w:hAnsi="Times New Roman"/>
      <w:i/>
      <w:iCs/>
      <w:sz w:val="24"/>
      <w:szCs w:val="24"/>
    </w:rPr>
  </w:style>
  <w:style w:type="paragraph" w:customStyle="1" w:styleId="facilitycity">
    <w:name w:val="facility_city"/>
    <w:basedOn w:val="Normal"/>
    <w:rsid w:val="00FA2D02"/>
    <w:pPr>
      <w:spacing w:after="240"/>
      <w:textAlignment w:val="center"/>
    </w:pPr>
    <w:rPr>
      <w:rFonts w:ascii="Times New Roman" w:hAnsi="Times New Roman"/>
      <w:sz w:val="24"/>
      <w:szCs w:val="24"/>
    </w:rPr>
  </w:style>
  <w:style w:type="paragraph" w:customStyle="1" w:styleId="facilitystate">
    <w:name w:val="facility_state"/>
    <w:basedOn w:val="Normal"/>
    <w:rsid w:val="00FA2D02"/>
    <w:pPr>
      <w:spacing w:after="240"/>
      <w:textAlignment w:val="center"/>
    </w:pPr>
    <w:rPr>
      <w:rFonts w:ascii="Times New Roman" w:hAnsi="Times New Roman"/>
      <w:sz w:val="24"/>
      <w:szCs w:val="24"/>
    </w:rPr>
  </w:style>
  <w:style w:type="paragraph" w:customStyle="1" w:styleId="facilitypostalcode">
    <w:name w:val="facility_postal_code"/>
    <w:basedOn w:val="Normal"/>
    <w:rsid w:val="00FA2D02"/>
    <w:pPr>
      <w:spacing w:after="240"/>
      <w:textAlignment w:val="center"/>
    </w:pPr>
    <w:rPr>
      <w:rFonts w:ascii="Times New Roman" w:hAnsi="Times New Roman"/>
      <w:sz w:val="24"/>
      <w:szCs w:val="24"/>
    </w:rPr>
  </w:style>
  <w:style w:type="paragraph" w:customStyle="1" w:styleId="vi-mask">
    <w:name w:val="vi-mask"/>
    <w:basedOn w:val="Normal"/>
    <w:rsid w:val="00FA2D02"/>
    <w:pPr>
      <w:shd w:val="clear" w:color="auto" w:fill="000000"/>
      <w:spacing w:after="240"/>
    </w:pPr>
    <w:rPr>
      <w:rFonts w:ascii="Times New Roman" w:hAnsi="Times New Roman"/>
      <w:sz w:val="24"/>
      <w:szCs w:val="24"/>
    </w:rPr>
  </w:style>
  <w:style w:type="paragraph" w:customStyle="1" w:styleId="asyncwidgetcontainer">
    <w:name w:val="async_widget_container"/>
    <w:basedOn w:val="Normal"/>
    <w:rsid w:val="00FA2D02"/>
    <w:pPr>
      <w:spacing w:after="240"/>
    </w:pPr>
    <w:rPr>
      <w:rFonts w:ascii="Times New Roman" w:hAnsi="Times New Roman"/>
      <w:sz w:val="24"/>
      <w:szCs w:val="24"/>
    </w:rPr>
  </w:style>
  <w:style w:type="paragraph" w:customStyle="1" w:styleId="noscriptalert">
    <w:name w:val="noscript_alert"/>
    <w:basedOn w:val="Normal"/>
    <w:rsid w:val="00FA2D02"/>
    <w:pPr>
      <w:pBdr>
        <w:top w:val="single" w:sz="6" w:space="2" w:color="F8DDAD"/>
        <w:left w:val="single" w:sz="6" w:space="0" w:color="F8DDAD"/>
        <w:bottom w:val="single" w:sz="6" w:space="2" w:color="F8DDAD"/>
        <w:right w:val="single" w:sz="6" w:space="0" w:color="F8DDAD"/>
      </w:pBdr>
      <w:spacing w:after="240"/>
      <w:jc w:val="center"/>
    </w:pPr>
    <w:rPr>
      <w:rFonts w:ascii="Times New Roman" w:hAnsi="Times New Roman"/>
      <w:color w:val="363636"/>
      <w:sz w:val="24"/>
      <w:szCs w:val="24"/>
    </w:rPr>
  </w:style>
  <w:style w:type="paragraph" w:customStyle="1" w:styleId="meetingcoverpage">
    <w:name w:val="meeting_cover_page"/>
    <w:basedOn w:val="Normal"/>
    <w:rsid w:val="00FA2D02"/>
    <w:rPr>
      <w:rFonts w:ascii="Times New Roman" w:hAnsi="Times New Roman"/>
      <w:sz w:val="24"/>
      <w:szCs w:val="24"/>
    </w:rPr>
  </w:style>
  <w:style w:type="paragraph" w:customStyle="1" w:styleId="meetingfooterlinebreak">
    <w:name w:val="meeting_footer_line_break"/>
    <w:basedOn w:val="Normal"/>
    <w:rsid w:val="00FA2D02"/>
    <w:pPr>
      <w:spacing w:before="150" w:after="150"/>
      <w:ind w:left="150" w:right="150"/>
    </w:pPr>
    <w:rPr>
      <w:rFonts w:ascii="Times New Roman" w:hAnsi="Times New Roman"/>
      <w:sz w:val="24"/>
      <w:szCs w:val="24"/>
    </w:rPr>
  </w:style>
  <w:style w:type="paragraph" w:customStyle="1" w:styleId="meetingheaderlinebreak">
    <w:name w:val="meeting_header_line_break"/>
    <w:basedOn w:val="Normal"/>
    <w:rsid w:val="00FA2D02"/>
    <w:pPr>
      <w:spacing w:before="150" w:after="150"/>
      <w:ind w:left="150" w:right="150"/>
    </w:pPr>
    <w:rPr>
      <w:rFonts w:ascii="Times New Roman" w:hAnsi="Times New Roman"/>
      <w:sz w:val="24"/>
      <w:szCs w:val="24"/>
    </w:rPr>
  </w:style>
  <w:style w:type="paragraph" w:customStyle="1" w:styleId="meetingheader">
    <w:name w:val="meeting_header"/>
    <w:basedOn w:val="Normal"/>
    <w:rsid w:val="00FA2D02"/>
    <w:pPr>
      <w:pBdr>
        <w:top w:val="single" w:sz="2" w:space="0" w:color="CECECE"/>
        <w:left w:val="single" w:sz="2" w:space="0" w:color="CECECE"/>
        <w:bottom w:val="single" w:sz="2" w:space="0" w:color="CECECE"/>
        <w:right w:val="single" w:sz="2" w:space="0" w:color="CECECE"/>
      </w:pBdr>
      <w:shd w:val="clear" w:color="auto" w:fill="E2E2E2"/>
      <w:spacing w:before="120" w:after="120"/>
      <w:ind w:left="150" w:right="150"/>
      <w:jc w:val="center"/>
    </w:pPr>
    <w:rPr>
      <w:rFonts w:ascii="Times New Roman" w:hAnsi="Times New Roman"/>
      <w:sz w:val="23"/>
      <w:szCs w:val="23"/>
    </w:rPr>
  </w:style>
  <w:style w:type="paragraph" w:customStyle="1" w:styleId="meetingfooter">
    <w:name w:val="meeting_footer"/>
    <w:basedOn w:val="Normal"/>
    <w:rsid w:val="00FA2D02"/>
    <w:pPr>
      <w:pBdr>
        <w:top w:val="single" w:sz="2" w:space="0" w:color="CECECE"/>
        <w:left w:val="single" w:sz="2" w:space="0" w:color="CECECE"/>
        <w:bottom w:val="single" w:sz="2" w:space="0" w:color="CECECE"/>
        <w:right w:val="single" w:sz="2" w:space="0" w:color="CECECE"/>
      </w:pBdr>
      <w:shd w:val="clear" w:color="auto" w:fill="E2E2E2"/>
      <w:spacing w:before="120" w:after="120"/>
      <w:ind w:left="150" w:right="150"/>
      <w:jc w:val="center"/>
    </w:pPr>
    <w:rPr>
      <w:rFonts w:ascii="Times New Roman" w:hAnsi="Times New Roman"/>
      <w:sz w:val="23"/>
      <w:szCs w:val="23"/>
    </w:rPr>
  </w:style>
  <w:style w:type="paragraph" w:customStyle="1" w:styleId="meetingitems">
    <w:name w:val="meeting_items"/>
    <w:basedOn w:val="Normal"/>
    <w:rsid w:val="00FA2D02"/>
    <w:pPr>
      <w:spacing w:after="240"/>
    </w:pPr>
    <w:rPr>
      <w:rFonts w:ascii="Times New Roman" w:hAnsi="Times New Roman"/>
      <w:sz w:val="24"/>
      <w:szCs w:val="24"/>
    </w:rPr>
  </w:style>
  <w:style w:type="paragraph" w:customStyle="1" w:styleId="meetingitemcontent">
    <w:name w:val="meeting_item_content"/>
    <w:basedOn w:val="Normal"/>
    <w:rsid w:val="00FA2D02"/>
    <w:pPr>
      <w:spacing w:after="240"/>
    </w:pPr>
    <w:rPr>
      <w:rFonts w:ascii="Times New Roman" w:hAnsi="Times New Roman"/>
      <w:szCs w:val="22"/>
    </w:rPr>
  </w:style>
  <w:style w:type="paragraph" w:customStyle="1" w:styleId="meetingitemarea">
    <w:name w:val="meeting_item_area"/>
    <w:basedOn w:val="Normal"/>
    <w:rsid w:val="00FA2D02"/>
    <w:pPr>
      <w:spacing w:after="30"/>
    </w:pPr>
    <w:rPr>
      <w:rFonts w:ascii="Times New Roman" w:hAnsi="Times New Roman"/>
      <w:sz w:val="24"/>
      <w:szCs w:val="24"/>
    </w:rPr>
  </w:style>
  <w:style w:type="paragraph" w:customStyle="1" w:styleId="actiondetailcontainer">
    <w:name w:val="action_detail_container"/>
    <w:basedOn w:val="Normal"/>
    <w:rsid w:val="00FA2D02"/>
    <w:pPr>
      <w:spacing w:before="150" w:after="150"/>
    </w:pPr>
    <w:rPr>
      <w:rFonts w:ascii="Times New Roman" w:hAnsi="Times New Roman"/>
      <w:sz w:val="24"/>
      <w:szCs w:val="24"/>
    </w:rPr>
  </w:style>
  <w:style w:type="paragraph" w:customStyle="1" w:styleId="widgetcontainerdiv">
    <w:name w:val="widget_container_div"/>
    <w:basedOn w:val="Normal"/>
    <w:rsid w:val="00FA2D02"/>
    <w:pPr>
      <w:pBdr>
        <w:top w:val="single" w:sz="6" w:space="4" w:color="4C78B3"/>
        <w:left w:val="single" w:sz="6" w:space="4" w:color="4C78B3"/>
        <w:bottom w:val="single" w:sz="6" w:space="4" w:color="4C78B3"/>
        <w:right w:val="single" w:sz="6" w:space="4" w:color="4C78B3"/>
      </w:pBdr>
      <w:shd w:val="clear" w:color="auto" w:fill="F1F1F1"/>
      <w:spacing w:before="450" w:after="240"/>
    </w:pPr>
    <w:rPr>
      <w:rFonts w:ascii="Times New Roman" w:hAnsi="Times New Roman"/>
      <w:sz w:val="24"/>
      <w:szCs w:val="24"/>
    </w:rPr>
  </w:style>
  <w:style w:type="paragraph" w:customStyle="1" w:styleId="eventformcontainer">
    <w:name w:val="event_form_container"/>
    <w:basedOn w:val="Normal"/>
    <w:rsid w:val="00FA2D02"/>
    <w:pPr>
      <w:spacing w:after="240"/>
    </w:pPr>
    <w:rPr>
      <w:rFonts w:ascii="Times New Roman" w:hAnsi="Times New Roman"/>
      <w:sz w:val="24"/>
      <w:szCs w:val="24"/>
    </w:rPr>
  </w:style>
  <w:style w:type="paragraph" w:customStyle="1" w:styleId="registrationcontainer">
    <w:name w:val="registration_container"/>
    <w:basedOn w:val="Normal"/>
    <w:rsid w:val="00FA2D02"/>
    <w:pPr>
      <w:spacing w:after="75"/>
    </w:pPr>
    <w:rPr>
      <w:rFonts w:ascii="Times New Roman" w:hAnsi="Times New Roman"/>
      <w:sz w:val="24"/>
      <w:szCs w:val="24"/>
    </w:rPr>
  </w:style>
  <w:style w:type="paragraph" w:customStyle="1" w:styleId="attendeecontainer">
    <w:name w:val="attendee_container"/>
    <w:basedOn w:val="Normal"/>
    <w:rsid w:val="00FA2D02"/>
    <w:pPr>
      <w:spacing w:after="75"/>
    </w:pPr>
    <w:rPr>
      <w:rFonts w:ascii="Times New Roman" w:hAnsi="Times New Roman"/>
      <w:sz w:val="24"/>
      <w:szCs w:val="24"/>
    </w:rPr>
  </w:style>
  <w:style w:type="paragraph" w:customStyle="1" w:styleId="registrationsettingul">
    <w:name w:val="registration_setting&gt;ul"/>
    <w:basedOn w:val="Normal"/>
    <w:rsid w:val="00FA2D02"/>
    <w:pPr>
      <w:spacing w:after="240"/>
    </w:pPr>
    <w:rPr>
      <w:rFonts w:ascii="Times New Roman" w:hAnsi="Times New Roman"/>
      <w:sz w:val="24"/>
      <w:szCs w:val="24"/>
    </w:rPr>
  </w:style>
  <w:style w:type="paragraph" w:customStyle="1" w:styleId="registrationsettingulli">
    <w:name w:val="registration_setting&gt;ul&gt;li"/>
    <w:basedOn w:val="Normal"/>
    <w:rsid w:val="00FA2D02"/>
    <w:pPr>
      <w:spacing w:after="240"/>
    </w:pPr>
    <w:rPr>
      <w:rFonts w:ascii="Times New Roman" w:hAnsi="Times New Roman"/>
      <w:sz w:val="24"/>
      <w:szCs w:val="24"/>
    </w:rPr>
  </w:style>
  <w:style w:type="paragraph" w:customStyle="1" w:styleId="eventstate">
    <w:name w:val="event_state"/>
    <w:basedOn w:val="Normal"/>
    <w:rsid w:val="00FA2D02"/>
    <w:pPr>
      <w:spacing w:after="240"/>
      <w:textAlignment w:val="center"/>
    </w:pPr>
    <w:rPr>
      <w:rFonts w:ascii="Times New Roman" w:hAnsi="Times New Roman"/>
      <w:sz w:val="24"/>
      <w:szCs w:val="24"/>
    </w:rPr>
  </w:style>
  <w:style w:type="paragraph" w:customStyle="1" w:styleId="eventpostalcode">
    <w:name w:val="event_postal_code"/>
    <w:basedOn w:val="Normal"/>
    <w:rsid w:val="00FA2D02"/>
    <w:pPr>
      <w:spacing w:after="240"/>
      <w:textAlignment w:val="center"/>
    </w:pPr>
    <w:rPr>
      <w:rFonts w:ascii="Times New Roman" w:hAnsi="Times New Roman"/>
      <w:sz w:val="24"/>
      <w:szCs w:val="24"/>
    </w:rPr>
  </w:style>
  <w:style w:type="paragraph" w:customStyle="1" w:styleId="eventstatelabel">
    <w:name w:val="event_state&gt;label"/>
    <w:basedOn w:val="Normal"/>
    <w:rsid w:val="00FA2D02"/>
    <w:pPr>
      <w:spacing w:after="240"/>
    </w:pPr>
    <w:rPr>
      <w:rFonts w:ascii="Times New Roman" w:hAnsi="Times New Roman"/>
      <w:sz w:val="24"/>
      <w:szCs w:val="24"/>
    </w:rPr>
  </w:style>
  <w:style w:type="paragraph" w:customStyle="1" w:styleId="eventpostalcodelabel">
    <w:name w:val="event_postal_code&gt;label"/>
    <w:basedOn w:val="Normal"/>
    <w:rsid w:val="00FA2D02"/>
    <w:pPr>
      <w:spacing w:after="240"/>
    </w:pPr>
    <w:rPr>
      <w:rFonts w:ascii="Times New Roman" w:hAnsi="Times New Roman"/>
      <w:sz w:val="24"/>
      <w:szCs w:val="24"/>
    </w:rPr>
  </w:style>
  <w:style w:type="paragraph" w:customStyle="1" w:styleId="phone">
    <w:name w:val="phone"/>
    <w:basedOn w:val="Normal"/>
    <w:rsid w:val="00FA2D02"/>
    <w:pPr>
      <w:spacing w:after="240"/>
    </w:pPr>
    <w:rPr>
      <w:rFonts w:ascii="Times New Roman" w:hAnsi="Times New Roman"/>
      <w:sz w:val="24"/>
      <w:szCs w:val="24"/>
    </w:rPr>
  </w:style>
  <w:style w:type="paragraph" w:customStyle="1" w:styleId="fax">
    <w:name w:val="fax"/>
    <w:basedOn w:val="Normal"/>
    <w:rsid w:val="00FA2D02"/>
    <w:pPr>
      <w:spacing w:after="240"/>
    </w:pPr>
    <w:rPr>
      <w:rFonts w:ascii="Times New Roman" w:hAnsi="Times New Roman"/>
      <w:sz w:val="24"/>
      <w:szCs w:val="24"/>
    </w:rPr>
  </w:style>
  <w:style w:type="paragraph" w:customStyle="1" w:styleId="vi-dropdown-outer">
    <w:name w:val="vi-dropdown-outer"/>
    <w:basedOn w:val="Normal"/>
    <w:rsid w:val="00FA2D02"/>
    <w:rPr>
      <w:rFonts w:ascii="Times New Roman" w:hAnsi="Times New Roman"/>
      <w:sz w:val="24"/>
      <w:szCs w:val="24"/>
    </w:rPr>
  </w:style>
  <w:style w:type="paragraph" w:customStyle="1" w:styleId="vi-dropdown-panel">
    <w:name w:val="vi-dropdown-panel"/>
    <w:basedOn w:val="Normal"/>
    <w:rsid w:val="00FA2D02"/>
    <w:pPr>
      <w:pBdr>
        <w:top w:val="single" w:sz="6" w:space="0" w:color="A7BAC5"/>
        <w:left w:val="single" w:sz="6" w:space="0" w:color="A7BAC5"/>
        <w:bottom w:val="single" w:sz="6" w:space="0" w:color="A7BAC5"/>
        <w:right w:val="single" w:sz="6" w:space="0" w:color="A7BAC5"/>
      </w:pBdr>
      <w:shd w:val="clear" w:color="auto" w:fill="FFFFFF"/>
      <w:spacing w:after="240"/>
    </w:pPr>
    <w:rPr>
      <w:rFonts w:ascii="Times New Roman" w:hAnsi="Times New Roman"/>
      <w:vanish/>
      <w:sz w:val="24"/>
      <w:szCs w:val="24"/>
    </w:rPr>
  </w:style>
  <w:style w:type="paragraph" w:customStyle="1" w:styleId="vi-animation-container">
    <w:name w:val="vi-animation-container"/>
    <w:basedOn w:val="Normal"/>
    <w:rsid w:val="00FA2D02"/>
    <w:pPr>
      <w:pBdr>
        <w:top w:val="single" w:sz="6" w:space="0" w:color="A7BAC5"/>
        <w:left w:val="single" w:sz="6" w:space="0" w:color="A7BAC5"/>
        <w:bottom w:val="single" w:sz="6" w:space="0" w:color="A7BAC5"/>
        <w:right w:val="single" w:sz="6" w:space="0" w:color="A7BAC5"/>
      </w:pBdr>
      <w:shd w:val="clear" w:color="auto" w:fill="FFFFFF"/>
      <w:spacing w:after="240"/>
    </w:pPr>
    <w:rPr>
      <w:rFonts w:ascii="Times New Roman" w:hAnsi="Times New Roman"/>
      <w:vanish/>
      <w:sz w:val="24"/>
      <w:szCs w:val="24"/>
    </w:rPr>
  </w:style>
  <w:style w:type="paragraph" w:customStyle="1" w:styleId="vi-dropdown-wrap">
    <w:name w:val="vi-dropdown-wrap"/>
    <w:basedOn w:val="Normal"/>
    <w:rsid w:val="00FA2D02"/>
    <w:pPr>
      <w:spacing w:after="240"/>
    </w:pPr>
    <w:rPr>
      <w:rFonts w:ascii="Times New Roman" w:hAnsi="Times New Roman"/>
      <w:sz w:val="24"/>
      <w:szCs w:val="24"/>
    </w:rPr>
  </w:style>
  <w:style w:type="paragraph" w:customStyle="1" w:styleId="t-icon">
    <w:name w:val="t-icon"/>
    <w:basedOn w:val="Normal"/>
    <w:rsid w:val="00FA2D02"/>
    <w:pPr>
      <w:spacing w:after="240" w:line="0" w:lineRule="auto"/>
      <w:ind w:firstLine="15541"/>
      <w:jc w:val="center"/>
      <w:textAlignment w:val="center"/>
    </w:pPr>
    <w:rPr>
      <w:rFonts w:ascii="Times New Roman" w:hAnsi="Times New Roman"/>
      <w:sz w:val="2"/>
      <w:szCs w:val="2"/>
    </w:rPr>
  </w:style>
  <w:style w:type="paragraph" w:customStyle="1" w:styleId="t-sprite">
    <w:name w:val="t-sprite"/>
    <w:basedOn w:val="Normal"/>
    <w:rsid w:val="00FA2D02"/>
    <w:pPr>
      <w:spacing w:after="240" w:line="0" w:lineRule="auto"/>
      <w:ind w:firstLine="15541"/>
      <w:jc w:val="center"/>
      <w:textAlignment w:val="center"/>
    </w:pPr>
    <w:rPr>
      <w:rFonts w:ascii="Times New Roman" w:hAnsi="Times New Roman"/>
      <w:sz w:val="2"/>
      <w:szCs w:val="2"/>
    </w:rPr>
  </w:style>
  <w:style w:type="paragraph" w:customStyle="1" w:styleId="remainspacebox">
    <w:name w:val="remain_space_box"/>
    <w:basedOn w:val="Normal"/>
    <w:rsid w:val="00FA2D02"/>
    <w:pPr>
      <w:spacing w:after="240"/>
    </w:pPr>
    <w:rPr>
      <w:rFonts w:ascii="Times New Roman" w:hAnsi="Times New Roman"/>
      <w:b/>
      <w:bCs/>
      <w:sz w:val="24"/>
      <w:szCs w:val="24"/>
    </w:rPr>
  </w:style>
  <w:style w:type="paragraph" w:customStyle="1" w:styleId="eventconfimresultinfo">
    <w:name w:val="event_confim_result_info"/>
    <w:basedOn w:val="Normal"/>
    <w:rsid w:val="00FA2D02"/>
    <w:pPr>
      <w:spacing w:before="150"/>
      <w:ind w:left="450"/>
    </w:pPr>
    <w:rPr>
      <w:rFonts w:ascii="Times New Roman" w:hAnsi="Times New Roman"/>
      <w:sz w:val="24"/>
      <w:szCs w:val="24"/>
    </w:rPr>
  </w:style>
  <w:style w:type="paragraph" w:customStyle="1" w:styleId="form-phone-ext-label">
    <w:name w:val="form-phone-ext-label"/>
    <w:basedOn w:val="Normal"/>
    <w:rsid w:val="00FA2D02"/>
    <w:pPr>
      <w:spacing w:after="240"/>
    </w:pPr>
    <w:rPr>
      <w:rFonts w:ascii="Times New Roman" w:hAnsi="Times New Roman"/>
      <w:sz w:val="24"/>
      <w:szCs w:val="24"/>
    </w:rPr>
  </w:style>
  <w:style w:type="paragraph" w:customStyle="1" w:styleId="facilityreservationlistfrontendlib">
    <w:name w:val="facility_reservation_list_frontend&gt;li&gt;b"/>
    <w:basedOn w:val="Normal"/>
    <w:rsid w:val="00FA2D02"/>
    <w:pPr>
      <w:spacing w:after="240"/>
    </w:pPr>
    <w:rPr>
      <w:rFonts w:ascii="Times New Roman" w:hAnsi="Times New Roman"/>
      <w:sz w:val="24"/>
      <w:szCs w:val="24"/>
    </w:rPr>
  </w:style>
  <w:style w:type="paragraph" w:customStyle="1" w:styleId="eventwaitingsendcontainer">
    <w:name w:val="event_waiting_send_container"/>
    <w:basedOn w:val="Normal"/>
    <w:rsid w:val="00FA2D02"/>
    <w:pPr>
      <w:spacing w:after="240"/>
    </w:pPr>
    <w:rPr>
      <w:rFonts w:ascii="Times New Roman" w:hAnsi="Times New Roman"/>
      <w:sz w:val="24"/>
      <w:szCs w:val="24"/>
    </w:rPr>
  </w:style>
  <w:style w:type="paragraph" w:customStyle="1" w:styleId="eventwaitingsendform">
    <w:name w:val="event_waiting_send_form"/>
    <w:basedOn w:val="Normal"/>
    <w:rsid w:val="00FA2D02"/>
    <w:pPr>
      <w:pBdr>
        <w:top w:val="single" w:sz="18" w:space="8" w:color="D0D0D0"/>
        <w:left w:val="single" w:sz="18" w:space="8" w:color="D0D0D0"/>
        <w:bottom w:val="single" w:sz="18" w:space="8" w:color="D0D0D0"/>
        <w:right w:val="single" w:sz="18" w:space="8" w:color="D0D0D0"/>
      </w:pBdr>
      <w:shd w:val="clear" w:color="auto" w:fill="FFFFFF"/>
      <w:spacing w:after="240"/>
    </w:pPr>
    <w:rPr>
      <w:rFonts w:ascii="Times New Roman" w:hAnsi="Times New Roman"/>
      <w:sz w:val="24"/>
      <w:szCs w:val="24"/>
    </w:rPr>
  </w:style>
  <w:style w:type="paragraph" w:customStyle="1" w:styleId="redfont">
    <w:name w:val="red_font"/>
    <w:basedOn w:val="Normal"/>
    <w:rsid w:val="00FA2D02"/>
    <w:pPr>
      <w:spacing w:after="240"/>
    </w:pPr>
    <w:rPr>
      <w:rFonts w:ascii="Times New Roman" w:hAnsi="Times New Roman"/>
      <w:color w:val="FF0000"/>
      <w:sz w:val="24"/>
      <w:szCs w:val="24"/>
    </w:rPr>
  </w:style>
  <w:style w:type="paragraph" w:customStyle="1" w:styleId="ssologinbox">
    <w:name w:val="sso_login_box"/>
    <w:basedOn w:val="Normal"/>
    <w:rsid w:val="00FA2D02"/>
    <w:pPr>
      <w:pBdr>
        <w:top w:val="single" w:sz="6" w:space="11" w:color="D0D0D0"/>
        <w:left w:val="single" w:sz="6" w:space="11" w:color="D0D0D0"/>
        <w:bottom w:val="single" w:sz="6" w:space="11" w:color="D0D0D0"/>
        <w:right w:val="single" w:sz="6" w:space="11" w:color="D0D0D0"/>
      </w:pBdr>
      <w:spacing w:before="225"/>
      <w:ind w:right="300"/>
    </w:pPr>
    <w:rPr>
      <w:rFonts w:ascii="Times New Roman" w:hAnsi="Times New Roman"/>
      <w:sz w:val="24"/>
      <w:szCs w:val="24"/>
    </w:rPr>
  </w:style>
  <w:style w:type="paragraph" w:customStyle="1" w:styleId="socialaccountloginbox">
    <w:name w:val="social_account_login_box"/>
    <w:basedOn w:val="Normal"/>
    <w:rsid w:val="00FA2D02"/>
    <w:pPr>
      <w:pBdr>
        <w:top w:val="single" w:sz="6" w:space="8" w:color="D0D0D0"/>
        <w:left w:val="single" w:sz="6" w:space="8" w:color="D0D0D0"/>
        <w:bottom w:val="single" w:sz="6" w:space="8" w:color="D0D0D0"/>
        <w:right w:val="single" w:sz="6" w:space="8" w:color="D0D0D0"/>
      </w:pBdr>
      <w:spacing w:before="225" w:after="240"/>
    </w:pPr>
    <w:rPr>
      <w:rFonts w:ascii="Times New Roman" w:hAnsi="Times New Roman"/>
      <w:sz w:val="24"/>
      <w:szCs w:val="24"/>
    </w:rPr>
  </w:style>
  <w:style w:type="paragraph" w:customStyle="1" w:styleId="socialaccountloginlistlia">
    <w:name w:val="social_account_login_list&gt;li&gt;a"/>
    <w:basedOn w:val="Normal"/>
    <w:rsid w:val="00FA2D02"/>
    <w:pPr>
      <w:pBdr>
        <w:top w:val="single" w:sz="6" w:space="0" w:color="D0D0D0"/>
        <w:left w:val="single" w:sz="6" w:space="0" w:color="D0D0D0"/>
        <w:bottom w:val="single" w:sz="6" w:space="0" w:color="D0D0D0"/>
        <w:right w:val="single" w:sz="6" w:space="0" w:color="D0D0D0"/>
      </w:pBdr>
      <w:spacing w:after="240" w:line="675" w:lineRule="atLeast"/>
      <w:ind w:firstLine="750"/>
    </w:pPr>
    <w:rPr>
      <w:rFonts w:ascii="Times New Roman" w:hAnsi="Times New Roman"/>
      <w:b/>
      <w:bCs/>
      <w:sz w:val="24"/>
      <w:szCs w:val="24"/>
    </w:rPr>
  </w:style>
  <w:style w:type="paragraph" w:customStyle="1" w:styleId="websiteuserinactivemessage">
    <w:name w:val="web_site_user_inactive_message"/>
    <w:basedOn w:val="Normal"/>
    <w:rsid w:val="00FA2D02"/>
    <w:pPr>
      <w:spacing w:before="300" w:after="240"/>
    </w:pPr>
    <w:rPr>
      <w:rFonts w:ascii="Times New Roman" w:hAnsi="Times New Roman"/>
      <w:sz w:val="24"/>
      <w:szCs w:val="24"/>
    </w:rPr>
  </w:style>
  <w:style w:type="paragraph" w:customStyle="1" w:styleId="websiteaccountunconfirmmessagecontainer">
    <w:name w:val="web_site_account_unconfirm_message_container"/>
    <w:basedOn w:val="Normal"/>
    <w:rsid w:val="00FA2D02"/>
    <w:pPr>
      <w:spacing w:after="240"/>
    </w:pPr>
    <w:rPr>
      <w:rFonts w:ascii="Times New Roman" w:hAnsi="Times New Roman"/>
      <w:sz w:val="24"/>
      <w:szCs w:val="24"/>
    </w:rPr>
  </w:style>
  <w:style w:type="paragraph" w:customStyle="1" w:styleId="websiteaccountunconfirmmessagepanel">
    <w:name w:val="web_site_account_unconfirm_message_panel"/>
    <w:basedOn w:val="Normal"/>
    <w:rsid w:val="00FA2D02"/>
    <w:pPr>
      <w:spacing w:after="240"/>
    </w:pPr>
    <w:rPr>
      <w:rFonts w:ascii="Times New Roman" w:hAnsi="Times New Roman"/>
      <w:vanish/>
      <w:sz w:val="24"/>
      <w:szCs w:val="24"/>
    </w:rPr>
  </w:style>
  <w:style w:type="paragraph" w:customStyle="1" w:styleId="pwdbar">
    <w:name w:val="pwdbar"/>
    <w:basedOn w:val="Normal"/>
    <w:rsid w:val="00FA2D02"/>
    <w:pPr>
      <w:shd w:val="clear" w:color="auto" w:fill="EEEEEE"/>
      <w:spacing w:after="240"/>
    </w:pPr>
    <w:rPr>
      <w:rFonts w:ascii="Times New Roman" w:hAnsi="Times New Roman"/>
      <w:sz w:val="24"/>
      <w:szCs w:val="24"/>
    </w:rPr>
  </w:style>
  <w:style w:type="paragraph" w:customStyle="1" w:styleId="pwdbarspan">
    <w:name w:val="pwdbarspan"/>
    <w:basedOn w:val="Normal"/>
    <w:rsid w:val="00FA2D02"/>
    <w:pPr>
      <w:spacing w:after="240"/>
      <w:ind w:left="1095"/>
    </w:pPr>
    <w:rPr>
      <w:rFonts w:ascii="Times New Roman" w:hAnsi="Times New Roman"/>
      <w:sz w:val="24"/>
      <w:szCs w:val="24"/>
    </w:rPr>
  </w:style>
  <w:style w:type="paragraph" w:customStyle="1" w:styleId="pstrengthchildbar">
    <w:name w:val="pstrength_childbar"/>
    <w:basedOn w:val="Normal"/>
    <w:rsid w:val="00FA2D02"/>
    <w:pPr>
      <w:shd w:val="clear" w:color="auto" w:fill="868787"/>
      <w:spacing w:after="240"/>
    </w:pPr>
    <w:rPr>
      <w:rFonts w:ascii="Times New Roman" w:hAnsi="Times New Roman"/>
      <w:sz w:val="24"/>
      <w:szCs w:val="24"/>
    </w:rPr>
  </w:style>
  <w:style w:type="paragraph" w:customStyle="1" w:styleId="pstrengthcontent">
    <w:name w:val="pstrength_content"/>
    <w:basedOn w:val="Normal"/>
    <w:rsid w:val="00FA2D02"/>
    <w:pPr>
      <w:ind w:right="45"/>
    </w:pPr>
    <w:rPr>
      <w:rFonts w:ascii="Times New Roman" w:hAnsi="Times New Roman"/>
      <w:vanish/>
      <w:color w:val="666666"/>
      <w:spacing w:val="4"/>
      <w:sz w:val="17"/>
      <w:szCs w:val="17"/>
    </w:rPr>
  </w:style>
  <w:style w:type="paragraph" w:customStyle="1" w:styleId="frontendusertopbar">
    <w:name w:val="frontenduser_topbar"/>
    <w:basedOn w:val="Normal"/>
    <w:rsid w:val="00FA2D02"/>
    <w:pPr>
      <w:pBdr>
        <w:bottom w:val="single" w:sz="6" w:space="4" w:color="CCCCCC"/>
      </w:pBdr>
      <w:shd w:val="clear" w:color="auto" w:fill="000000"/>
    </w:pPr>
    <w:rPr>
      <w:rFonts w:ascii="Times New Roman" w:hAnsi="Times New Roman"/>
      <w:color w:val="FFFFFF"/>
      <w:sz w:val="24"/>
      <w:szCs w:val="24"/>
    </w:rPr>
  </w:style>
  <w:style w:type="paragraph" w:customStyle="1" w:styleId="googleacounttype">
    <w:name w:val="google_acount_type"/>
    <w:basedOn w:val="Normal"/>
    <w:rsid w:val="00FA2D02"/>
    <w:pPr>
      <w:spacing w:after="240"/>
    </w:pPr>
    <w:rPr>
      <w:rFonts w:ascii="Times New Roman" w:hAnsi="Times New Roman"/>
      <w:color w:val="3059B1"/>
      <w:sz w:val="24"/>
      <w:szCs w:val="24"/>
    </w:rPr>
  </w:style>
  <w:style w:type="paragraph" w:customStyle="1" w:styleId="facebookacounttype">
    <w:name w:val="facebook_acount_type"/>
    <w:basedOn w:val="Normal"/>
    <w:rsid w:val="00FA2D02"/>
    <w:pPr>
      <w:spacing w:after="240"/>
    </w:pPr>
    <w:rPr>
      <w:rFonts w:ascii="Times New Roman" w:hAnsi="Times New Roman"/>
      <w:color w:val="3059B1"/>
      <w:sz w:val="24"/>
      <w:szCs w:val="24"/>
    </w:rPr>
  </w:style>
  <w:style w:type="paragraph" w:customStyle="1" w:styleId="websiteaccounttype">
    <w:name w:val="web_site_account_type"/>
    <w:basedOn w:val="Normal"/>
    <w:rsid w:val="00FA2D02"/>
    <w:pPr>
      <w:spacing w:after="240"/>
    </w:pPr>
    <w:rPr>
      <w:rFonts w:ascii="Times New Roman" w:hAnsi="Times New Roman"/>
      <w:color w:val="3059B1"/>
      <w:sz w:val="24"/>
      <w:szCs w:val="24"/>
    </w:rPr>
  </w:style>
  <w:style w:type="paragraph" w:customStyle="1" w:styleId="sociallist">
    <w:name w:val="social_list"/>
    <w:basedOn w:val="Normal"/>
    <w:rsid w:val="00FA2D02"/>
    <w:pPr>
      <w:spacing w:after="240"/>
    </w:pPr>
    <w:rPr>
      <w:rFonts w:ascii="Times New Roman" w:hAnsi="Times New Roman"/>
      <w:sz w:val="24"/>
      <w:szCs w:val="24"/>
    </w:rPr>
  </w:style>
  <w:style w:type="paragraph" w:customStyle="1" w:styleId="sociallistlia">
    <w:name w:val="social_list&gt;li&gt;a"/>
    <w:basedOn w:val="Normal"/>
    <w:rsid w:val="00FA2D02"/>
    <w:pPr>
      <w:pBdr>
        <w:top w:val="single" w:sz="6" w:space="0" w:color="D0D0D0"/>
        <w:left w:val="single" w:sz="6" w:space="0" w:color="D0D0D0"/>
        <w:bottom w:val="single" w:sz="6" w:space="0" w:color="D0D0D0"/>
        <w:right w:val="single" w:sz="6" w:space="0" w:color="D0D0D0"/>
      </w:pBdr>
      <w:spacing w:after="240" w:line="675" w:lineRule="atLeast"/>
      <w:ind w:firstLine="750"/>
    </w:pPr>
    <w:rPr>
      <w:rFonts w:ascii="Times New Roman" w:hAnsi="Times New Roman"/>
      <w:b/>
      <w:bCs/>
      <w:sz w:val="24"/>
      <w:szCs w:val="24"/>
    </w:rPr>
  </w:style>
  <w:style w:type="paragraph" w:customStyle="1" w:styleId="contenttypeicon">
    <w:name w:val="content_type_icon"/>
    <w:basedOn w:val="Normal"/>
    <w:rsid w:val="00FA2D02"/>
    <w:pPr>
      <w:spacing w:after="240"/>
      <w:ind w:firstLine="2688"/>
    </w:pPr>
    <w:rPr>
      <w:rFonts w:ascii="Times New Roman" w:hAnsi="Times New Roman"/>
      <w:sz w:val="24"/>
      <w:szCs w:val="24"/>
    </w:rPr>
  </w:style>
  <w:style w:type="paragraph" w:customStyle="1" w:styleId="connectmorelistcontainer">
    <w:name w:val="connect_more_list_container"/>
    <w:basedOn w:val="Normal"/>
    <w:rsid w:val="00FA2D02"/>
    <w:pPr>
      <w:spacing w:after="240"/>
    </w:pPr>
    <w:rPr>
      <w:rFonts w:ascii="Times New Roman" w:hAnsi="Times New Roman"/>
      <w:vanish/>
      <w:sz w:val="24"/>
      <w:szCs w:val="24"/>
    </w:rPr>
  </w:style>
  <w:style w:type="paragraph" w:customStyle="1" w:styleId="connectmoreinfopanel">
    <w:name w:val="connect_more_info_panel"/>
    <w:basedOn w:val="Normal"/>
    <w:rsid w:val="00FA2D02"/>
    <w:pPr>
      <w:spacing w:after="300"/>
    </w:pPr>
    <w:rPr>
      <w:rFonts w:ascii="Times New Roman" w:hAnsi="Times New Roman"/>
      <w:sz w:val="24"/>
      <w:szCs w:val="24"/>
    </w:rPr>
  </w:style>
  <w:style w:type="paragraph" w:customStyle="1" w:styleId="websiteaccountinfocontainer">
    <w:name w:val="web_site_account_info_container"/>
    <w:basedOn w:val="Normal"/>
    <w:rsid w:val="00FA2D02"/>
    <w:pPr>
      <w:spacing w:after="240"/>
    </w:pPr>
    <w:rPr>
      <w:rFonts w:ascii="Times New Roman" w:hAnsi="Times New Roman"/>
      <w:sz w:val="24"/>
      <w:szCs w:val="24"/>
    </w:rPr>
  </w:style>
  <w:style w:type="paragraph" w:customStyle="1" w:styleId="ssochangepasswordonlinecontainer">
    <w:name w:val="sso_change_password_online_container"/>
    <w:basedOn w:val="Normal"/>
    <w:rsid w:val="00FA2D02"/>
    <w:pPr>
      <w:spacing w:before="150" w:after="240"/>
    </w:pPr>
    <w:rPr>
      <w:rFonts w:ascii="Times New Roman" w:hAnsi="Times New Roman"/>
      <w:sz w:val="24"/>
      <w:szCs w:val="24"/>
    </w:rPr>
  </w:style>
  <w:style w:type="paragraph" w:customStyle="1" w:styleId="cancelaccountconnect">
    <w:name w:val="cancel_account_connect"/>
    <w:basedOn w:val="Normal"/>
    <w:rsid w:val="00FA2D02"/>
    <w:pPr>
      <w:spacing w:before="150" w:after="240"/>
    </w:pPr>
    <w:rPr>
      <w:rFonts w:ascii="Times New Roman" w:hAnsi="Times New Roman"/>
      <w:sz w:val="24"/>
      <w:szCs w:val="24"/>
    </w:rPr>
  </w:style>
  <w:style w:type="paragraph" w:customStyle="1" w:styleId="continuejobapplicationbutton">
    <w:name w:val="continue_job_application_button"/>
    <w:basedOn w:val="Normal"/>
    <w:rsid w:val="00FA2D02"/>
    <w:pPr>
      <w:ind w:right="150"/>
      <w:jc w:val="center"/>
      <w:textAlignment w:val="top"/>
    </w:pPr>
    <w:rPr>
      <w:rFonts w:ascii="Times New Roman" w:hAnsi="Times New Roman"/>
      <w:b/>
      <w:bCs/>
      <w:caps/>
      <w:sz w:val="19"/>
      <w:szCs w:val="19"/>
    </w:rPr>
  </w:style>
  <w:style w:type="paragraph" w:customStyle="1" w:styleId="eventregistrationstatusfilter">
    <w:name w:val="event_registration_status_filter"/>
    <w:basedOn w:val="Normal"/>
    <w:rsid w:val="00FA2D02"/>
    <w:pPr>
      <w:spacing w:before="150" w:after="240"/>
    </w:pPr>
    <w:rPr>
      <w:rFonts w:ascii="Times New Roman" w:hAnsi="Times New Roman"/>
      <w:sz w:val="24"/>
      <w:szCs w:val="24"/>
    </w:rPr>
  </w:style>
  <w:style w:type="paragraph" w:customStyle="1" w:styleId="dashboard-list-filter">
    <w:name w:val="dashboard-list-filter"/>
    <w:basedOn w:val="Normal"/>
    <w:rsid w:val="00FA2D02"/>
    <w:pPr>
      <w:spacing w:before="150" w:after="240"/>
    </w:pPr>
    <w:rPr>
      <w:rFonts w:ascii="Times New Roman" w:hAnsi="Times New Roman"/>
      <w:sz w:val="24"/>
      <w:szCs w:val="24"/>
    </w:rPr>
  </w:style>
  <w:style w:type="paragraph" w:customStyle="1" w:styleId="eventsubmissionview">
    <w:name w:val="event_submission_view"/>
    <w:basedOn w:val="Normal"/>
    <w:rsid w:val="00FA2D02"/>
    <w:pPr>
      <w:spacing w:after="240"/>
    </w:pPr>
    <w:rPr>
      <w:rFonts w:ascii="Times New Roman" w:hAnsi="Times New Roman"/>
      <w:sz w:val="24"/>
      <w:szCs w:val="24"/>
    </w:rPr>
  </w:style>
  <w:style w:type="paragraph" w:customStyle="1" w:styleId="registerattendeeseventdetails">
    <w:name w:val="register_attendees_event_details"/>
    <w:basedOn w:val="Normal"/>
    <w:rsid w:val="00FA2D02"/>
    <w:pPr>
      <w:spacing w:after="300"/>
    </w:pPr>
    <w:rPr>
      <w:rFonts w:ascii="Times New Roman" w:hAnsi="Times New Roman"/>
      <w:sz w:val="24"/>
      <w:szCs w:val="24"/>
    </w:rPr>
  </w:style>
  <w:style w:type="paragraph" w:customStyle="1" w:styleId="eventregistrationmsg">
    <w:name w:val="event_registration_msg"/>
    <w:basedOn w:val="Normal"/>
    <w:rsid w:val="00FA2D02"/>
    <w:pPr>
      <w:spacing w:after="240"/>
    </w:pPr>
    <w:rPr>
      <w:rFonts w:ascii="Times New Roman" w:hAnsi="Times New Roman"/>
      <w:b/>
      <w:bCs/>
      <w:sz w:val="29"/>
      <w:szCs w:val="29"/>
    </w:rPr>
  </w:style>
  <w:style w:type="paragraph" w:customStyle="1" w:styleId="profilephotoplaceholder">
    <w:name w:val="profile_photo_placeholder"/>
    <w:basedOn w:val="Normal"/>
    <w:rsid w:val="00FA2D02"/>
    <w:pPr>
      <w:pBdr>
        <w:top w:val="single" w:sz="6" w:space="0" w:color="D0D0D0"/>
        <w:left w:val="single" w:sz="6" w:space="0" w:color="D0D0D0"/>
        <w:bottom w:val="single" w:sz="6" w:space="0" w:color="D0D0D0"/>
        <w:right w:val="single" w:sz="6" w:space="0" w:color="D0D0D0"/>
      </w:pBdr>
      <w:spacing w:after="240"/>
    </w:pPr>
    <w:rPr>
      <w:rFonts w:ascii="Times New Roman" w:hAnsi="Times New Roman"/>
      <w:sz w:val="24"/>
      <w:szCs w:val="24"/>
    </w:rPr>
  </w:style>
  <w:style w:type="paragraph" w:customStyle="1" w:styleId="changeprofilephotocontainer">
    <w:name w:val="change_profile_photo_container"/>
    <w:basedOn w:val="Normal"/>
    <w:rsid w:val="00FA2D02"/>
    <w:pPr>
      <w:spacing w:before="150" w:after="240"/>
    </w:pPr>
    <w:rPr>
      <w:rFonts w:ascii="Times New Roman" w:hAnsi="Times New Roman"/>
      <w:sz w:val="24"/>
      <w:szCs w:val="24"/>
    </w:rPr>
  </w:style>
  <w:style w:type="paragraph" w:customStyle="1" w:styleId="applicationdetailcontinuecontainer">
    <w:name w:val="application_detail_continue_container"/>
    <w:basedOn w:val="Normal"/>
    <w:rsid w:val="00FA2D02"/>
    <w:pPr>
      <w:spacing w:after="240"/>
    </w:pPr>
    <w:rPr>
      <w:rFonts w:ascii="Times New Roman" w:hAnsi="Times New Roman"/>
      <w:sz w:val="24"/>
      <w:szCs w:val="24"/>
    </w:rPr>
  </w:style>
  <w:style w:type="paragraph" w:customStyle="1" w:styleId="cancelordernotes">
    <w:name w:val="cancel_order_notes"/>
    <w:basedOn w:val="Normal"/>
    <w:rsid w:val="00FA2D02"/>
    <w:pPr>
      <w:spacing w:after="240"/>
    </w:pPr>
    <w:rPr>
      <w:rFonts w:ascii="Times New Roman" w:hAnsi="Times New Roman"/>
      <w:b/>
      <w:bCs/>
      <w:i/>
      <w:iCs/>
      <w:sz w:val="24"/>
      <w:szCs w:val="24"/>
    </w:rPr>
  </w:style>
  <w:style w:type="paragraph" w:customStyle="1" w:styleId="cancelorderconfirmmessage">
    <w:name w:val="cancel_order_confirm_message"/>
    <w:basedOn w:val="Normal"/>
    <w:rsid w:val="00FA2D02"/>
    <w:pPr>
      <w:spacing w:after="240"/>
    </w:pPr>
    <w:rPr>
      <w:rFonts w:ascii="Times New Roman" w:hAnsi="Times New Roman"/>
      <w:b/>
      <w:bCs/>
      <w:color w:val="FF0000"/>
      <w:sz w:val="24"/>
      <w:szCs w:val="24"/>
    </w:rPr>
  </w:style>
  <w:style w:type="paragraph" w:customStyle="1" w:styleId="paymenterrormessagesummary">
    <w:name w:val="payment_error_message_summary"/>
    <w:basedOn w:val="Normal"/>
    <w:rsid w:val="00FA2D02"/>
    <w:pPr>
      <w:spacing w:after="240"/>
    </w:pPr>
    <w:rPr>
      <w:rFonts w:ascii="Times New Roman" w:hAnsi="Times New Roman"/>
      <w:color w:val="FF0000"/>
      <w:sz w:val="24"/>
      <w:szCs w:val="24"/>
    </w:rPr>
  </w:style>
  <w:style w:type="paragraph" w:customStyle="1" w:styleId="paymenterrormessage">
    <w:name w:val="payment_error_message"/>
    <w:basedOn w:val="Normal"/>
    <w:rsid w:val="00FA2D02"/>
    <w:pPr>
      <w:spacing w:after="240"/>
    </w:pPr>
    <w:rPr>
      <w:rFonts w:ascii="Times New Roman" w:hAnsi="Times New Roman"/>
      <w:color w:val="FF0000"/>
      <w:sz w:val="24"/>
      <w:szCs w:val="24"/>
    </w:rPr>
  </w:style>
  <w:style w:type="paragraph" w:customStyle="1" w:styleId="paytimenotice">
    <w:name w:val="pay_time_notice"/>
    <w:basedOn w:val="Normal"/>
    <w:rsid w:val="00FA2D02"/>
    <w:pPr>
      <w:spacing w:after="240"/>
      <w:jc w:val="center"/>
    </w:pPr>
    <w:rPr>
      <w:rFonts w:ascii="Times New Roman" w:hAnsi="Times New Roman"/>
      <w:color w:val="FF0000"/>
      <w:sz w:val="29"/>
      <w:szCs w:val="29"/>
    </w:rPr>
  </w:style>
  <w:style w:type="paragraph" w:customStyle="1" w:styleId="visionsearch">
    <w:name w:val="vision_search"/>
    <w:basedOn w:val="Normal"/>
    <w:rsid w:val="00FA2D02"/>
    <w:pPr>
      <w:spacing w:before="300" w:after="240"/>
    </w:pPr>
    <w:rPr>
      <w:rFonts w:ascii="Times New Roman" w:hAnsi="Times New Roman"/>
      <w:sz w:val="24"/>
      <w:szCs w:val="24"/>
    </w:rPr>
  </w:style>
  <w:style w:type="paragraph" w:customStyle="1" w:styleId="weatherfeed">
    <w:name w:val="weatherfeed"/>
    <w:basedOn w:val="Normal"/>
    <w:rsid w:val="00FA2D02"/>
    <w:pPr>
      <w:spacing w:after="240"/>
    </w:pPr>
    <w:rPr>
      <w:rFonts w:ascii="Times New Roman" w:hAnsi="Times New Roman"/>
      <w:sz w:val="24"/>
      <w:szCs w:val="24"/>
    </w:rPr>
  </w:style>
  <w:style w:type="paragraph" w:customStyle="1" w:styleId="weatheritem">
    <w:name w:val="weatheritem"/>
    <w:basedOn w:val="Normal"/>
    <w:rsid w:val="00FA2D02"/>
    <w:pPr>
      <w:spacing w:after="240"/>
      <w:jc w:val="right"/>
    </w:pPr>
    <w:rPr>
      <w:rFonts w:ascii="Times New Roman" w:hAnsi="Times New Roman"/>
      <w:sz w:val="24"/>
      <w:szCs w:val="24"/>
    </w:rPr>
  </w:style>
  <w:style w:type="paragraph" w:customStyle="1" w:styleId="weathercity">
    <w:name w:val="weathercity"/>
    <w:basedOn w:val="Normal"/>
    <w:rsid w:val="00FA2D02"/>
    <w:pPr>
      <w:spacing w:after="240" w:line="288" w:lineRule="auto"/>
    </w:pPr>
    <w:rPr>
      <w:rFonts w:ascii="Times New Roman" w:hAnsi="Times New Roman"/>
      <w:b/>
      <w:bCs/>
      <w:caps/>
      <w:sz w:val="36"/>
      <w:szCs w:val="36"/>
    </w:rPr>
  </w:style>
  <w:style w:type="paragraph" w:customStyle="1" w:styleId="weathertemp">
    <w:name w:val="weathertemp"/>
    <w:basedOn w:val="Normal"/>
    <w:rsid w:val="00FA2D02"/>
    <w:pPr>
      <w:spacing w:after="240" w:line="276" w:lineRule="auto"/>
    </w:pPr>
    <w:rPr>
      <w:rFonts w:ascii="Times New Roman" w:hAnsi="Times New Roman"/>
      <w:b/>
      <w:bCs/>
      <w:sz w:val="77"/>
      <w:szCs w:val="77"/>
    </w:rPr>
  </w:style>
  <w:style w:type="paragraph" w:customStyle="1" w:styleId="weatherdesc">
    <w:name w:val="weatherdesc"/>
    <w:basedOn w:val="Normal"/>
    <w:rsid w:val="00FA2D02"/>
    <w:pPr>
      <w:spacing w:after="240"/>
    </w:pPr>
    <w:rPr>
      <w:rFonts w:ascii="Times New Roman" w:hAnsi="Times New Roman"/>
      <w:b/>
      <w:bCs/>
      <w:sz w:val="24"/>
      <w:szCs w:val="24"/>
    </w:rPr>
  </w:style>
  <w:style w:type="paragraph" w:customStyle="1" w:styleId="weatherforecastday">
    <w:name w:val="weatherforecastday"/>
    <w:basedOn w:val="Normal"/>
    <w:rsid w:val="00FA2D02"/>
    <w:pPr>
      <w:spacing w:after="240"/>
      <w:ind w:right="244"/>
    </w:pPr>
    <w:rPr>
      <w:rFonts w:ascii="Times New Roman" w:hAnsi="Times New Roman"/>
      <w:b/>
      <w:bCs/>
      <w:sz w:val="24"/>
      <w:szCs w:val="24"/>
    </w:rPr>
  </w:style>
  <w:style w:type="paragraph" w:customStyle="1" w:styleId="weatherrange">
    <w:name w:val="weatherrange"/>
    <w:basedOn w:val="Normal"/>
    <w:rsid w:val="00FA2D02"/>
    <w:pPr>
      <w:spacing w:after="240"/>
    </w:pPr>
    <w:rPr>
      <w:rFonts w:ascii="Times New Roman" w:hAnsi="Times New Roman"/>
      <w:sz w:val="19"/>
      <w:szCs w:val="19"/>
    </w:rPr>
  </w:style>
  <w:style w:type="paragraph" w:customStyle="1" w:styleId="weatherwind">
    <w:name w:val="weatherwind"/>
    <w:basedOn w:val="Normal"/>
    <w:rsid w:val="00FA2D02"/>
    <w:pPr>
      <w:spacing w:after="240"/>
    </w:pPr>
    <w:rPr>
      <w:rFonts w:ascii="Times New Roman" w:hAnsi="Times New Roman"/>
      <w:sz w:val="19"/>
      <w:szCs w:val="19"/>
    </w:rPr>
  </w:style>
  <w:style w:type="paragraph" w:customStyle="1" w:styleId="weatherlink">
    <w:name w:val="weatherlink"/>
    <w:basedOn w:val="Normal"/>
    <w:rsid w:val="00FA2D02"/>
    <w:pPr>
      <w:spacing w:before="120" w:after="240"/>
    </w:pPr>
    <w:rPr>
      <w:rFonts w:ascii="Times New Roman" w:hAnsi="Times New Roman"/>
      <w:sz w:val="19"/>
      <w:szCs w:val="19"/>
    </w:rPr>
  </w:style>
  <w:style w:type="paragraph" w:customStyle="1" w:styleId="weatherforecast">
    <w:name w:val="weatherforecast"/>
    <w:basedOn w:val="Normal"/>
    <w:rsid w:val="00FA2D02"/>
    <w:pPr>
      <w:spacing w:after="240"/>
    </w:pPr>
    <w:rPr>
      <w:rFonts w:ascii="Times New Roman" w:hAnsi="Times New Roman"/>
      <w:sz w:val="24"/>
      <w:szCs w:val="24"/>
    </w:rPr>
  </w:style>
  <w:style w:type="paragraph" w:customStyle="1" w:styleId="weatherforecastitem">
    <w:name w:val="weatherforecastitem"/>
    <w:basedOn w:val="Normal"/>
    <w:rsid w:val="00FA2D02"/>
    <w:pPr>
      <w:shd w:val="clear" w:color="auto" w:fill="FFFFFF"/>
      <w:spacing w:before="2" w:after="1"/>
      <w:ind w:left="122" w:right="122"/>
    </w:pPr>
    <w:rPr>
      <w:rFonts w:ascii="Times New Roman" w:hAnsi="Times New Roman"/>
      <w:sz w:val="24"/>
      <w:szCs w:val="24"/>
    </w:rPr>
  </w:style>
  <w:style w:type="paragraph" w:customStyle="1" w:styleId="sharedcontentfrontend">
    <w:name w:val="shared_content_frontend"/>
    <w:basedOn w:val="Normal"/>
    <w:rsid w:val="00FA2D02"/>
    <w:pPr>
      <w:spacing w:after="240"/>
      <w:ind w:right="75"/>
    </w:pPr>
    <w:rPr>
      <w:rFonts w:ascii="Times New Roman" w:hAnsi="Times New Roman"/>
      <w:sz w:val="24"/>
      <w:szCs w:val="24"/>
    </w:rPr>
  </w:style>
  <w:style w:type="paragraph" w:customStyle="1" w:styleId="sharedcontentfrontendsmall">
    <w:name w:val="shared_content_frontend_small"/>
    <w:basedOn w:val="Normal"/>
    <w:rsid w:val="00FA2D02"/>
    <w:pPr>
      <w:spacing w:after="240"/>
      <w:ind w:right="45"/>
    </w:pPr>
    <w:rPr>
      <w:rFonts w:ascii="Times New Roman" w:hAnsi="Times New Roman"/>
      <w:sz w:val="24"/>
      <w:szCs w:val="24"/>
    </w:rPr>
  </w:style>
  <w:style w:type="paragraph" w:customStyle="1" w:styleId="faqtabnav">
    <w:name w:val="faq_tab_nav"/>
    <w:basedOn w:val="Normal"/>
    <w:rsid w:val="00FA2D02"/>
    <w:pPr>
      <w:spacing w:after="240"/>
    </w:pPr>
    <w:rPr>
      <w:rFonts w:ascii="Times New Roman" w:hAnsi="Times New Roman"/>
      <w:sz w:val="24"/>
      <w:szCs w:val="24"/>
    </w:rPr>
  </w:style>
  <w:style w:type="paragraph" w:customStyle="1" w:styleId="faqtabcontents">
    <w:name w:val="faq_tab_contents"/>
    <w:basedOn w:val="Normal"/>
    <w:rsid w:val="00FA2D02"/>
    <w:pPr>
      <w:spacing w:after="240"/>
    </w:pPr>
    <w:rPr>
      <w:rFonts w:ascii="Times New Roman" w:hAnsi="Times New Roman"/>
      <w:sz w:val="24"/>
      <w:szCs w:val="24"/>
    </w:rPr>
  </w:style>
  <w:style w:type="paragraph" w:customStyle="1" w:styleId="faqtabsection">
    <w:name w:val="faqtab_section"/>
    <w:basedOn w:val="Normal"/>
    <w:rsid w:val="00FA2D02"/>
    <w:pPr>
      <w:pBdr>
        <w:top w:val="single" w:sz="6" w:space="15" w:color="285EF7"/>
        <w:left w:val="single" w:sz="6" w:space="15" w:color="285EF7"/>
        <w:bottom w:val="single" w:sz="6" w:space="15" w:color="285EF7"/>
        <w:right w:val="single" w:sz="6" w:space="15" w:color="285EF7"/>
      </w:pBdr>
      <w:shd w:val="clear" w:color="auto" w:fill="FFFFFF"/>
      <w:spacing w:after="240"/>
    </w:pPr>
    <w:rPr>
      <w:rFonts w:ascii="Times New Roman" w:hAnsi="Times New Roman"/>
      <w:vanish/>
      <w:sz w:val="24"/>
      <w:szCs w:val="24"/>
    </w:rPr>
  </w:style>
  <w:style w:type="paragraph" w:customStyle="1" w:styleId="faqtabpopup">
    <w:name w:val="faqtab_popup"/>
    <w:basedOn w:val="Normal"/>
    <w:rsid w:val="00FA2D02"/>
    <w:pPr>
      <w:spacing w:after="240"/>
      <w:ind w:left="345"/>
    </w:pPr>
    <w:rPr>
      <w:rFonts w:ascii="Times New Roman" w:hAnsi="Times New Roman"/>
      <w:color w:val="404040"/>
      <w:sz w:val="26"/>
      <w:szCs w:val="26"/>
    </w:rPr>
  </w:style>
  <w:style w:type="paragraph" w:customStyle="1" w:styleId="faqtabanswer">
    <w:name w:val="faqtab_answer"/>
    <w:basedOn w:val="Normal"/>
    <w:rsid w:val="00FA2D02"/>
    <w:pPr>
      <w:spacing w:after="240"/>
      <w:ind w:left="375"/>
    </w:pPr>
    <w:rPr>
      <w:rFonts w:ascii="Times New Roman" w:hAnsi="Times New Roman"/>
      <w:vanish/>
      <w:sz w:val="24"/>
      <w:szCs w:val="24"/>
    </w:rPr>
  </w:style>
  <w:style w:type="paragraph" w:customStyle="1" w:styleId="basicsearchbox">
    <w:name w:val="basic_searchbox"/>
    <w:basedOn w:val="Normal"/>
    <w:rsid w:val="00FA2D02"/>
    <w:pPr>
      <w:spacing w:after="150"/>
    </w:pPr>
    <w:rPr>
      <w:rFonts w:ascii="Times New Roman" w:hAnsi="Times New Roman"/>
      <w:sz w:val="24"/>
      <w:szCs w:val="24"/>
    </w:rPr>
  </w:style>
  <w:style w:type="paragraph" w:customStyle="1" w:styleId="advancedsearchbox">
    <w:name w:val="advanced_searchbox"/>
    <w:basedOn w:val="Normal"/>
    <w:rsid w:val="00FA2D02"/>
    <w:pPr>
      <w:spacing w:after="240"/>
    </w:pPr>
    <w:rPr>
      <w:rFonts w:ascii="Times New Roman" w:hAnsi="Times New Roman"/>
      <w:sz w:val="24"/>
      <w:szCs w:val="24"/>
    </w:rPr>
  </w:style>
  <w:style w:type="paragraph" w:customStyle="1" w:styleId="advancedsearchboxdiv">
    <w:name w:val="advanced_searchbox&gt;div"/>
    <w:basedOn w:val="Normal"/>
    <w:rsid w:val="00FA2D02"/>
    <w:pPr>
      <w:spacing w:after="240"/>
    </w:pPr>
    <w:rPr>
      <w:rFonts w:ascii="Times New Roman" w:hAnsi="Times New Roman"/>
      <w:sz w:val="24"/>
      <w:szCs w:val="24"/>
    </w:rPr>
  </w:style>
  <w:style w:type="paragraph" w:customStyle="1" w:styleId="advancedsearchboxdivp">
    <w:name w:val="advanced_searchbox&gt;div&gt;p"/>
    <w:basedOn w:val="Normal"/>
    <w:rsid w:val="00FA2D02"/>
    <w:pPr>
      <w:spacing w:after="240"/>
      <w:textAlignment w:val="top"/>
    </w:pPr>
    <w:rPr>
      <w:rFonts w:ascii="Times New Roman" w:hAnsi="Times New Roman"/>
      <w:sz w:val="24"/>
      <w:szCs w:val="24"/>
    </w:rPr>
  </w:style>
  <w:style w:type="paragraph" w:customStyle="1" w:styleId="visionsearcharrow">
    <w:name w:val="vision_search_arrow"/>
    <w:basedOn w:val="Normal"/>
    <w:rsid w:val="00FA2D02"/>
    <w:pPr>
      <w:spacing w:after="240"/>
    </w:pPr>
    <w:rPr>
      <w:rFonts w:ascii="Times New Roman" w:hAnsi="Times New Roman"/>
      <w:sz w:val="24"/>
      <w:szCs w:val="24"/>
    </w:rPr>
  </w:style>
  <w:style w:type="paragraph" w:customStyle="1" w:styleId="visionsearcharrowdown">
    <w:name w:val="vision_search_arrow_down"/>
    <w:basedOn w:val="Normal"/>
    <w:rsid w:val="00FA2D02"/>
    <w:pPr>
      <w:pBdr>
        <w:top w:val="single" w:sz="48" w:space="0" w:color="008000"/>
      </w:pBdr>
      <w:spacing w:after="240"/>
    </w:pPr>
    <w:rPr>
      <w:rFonts w:ascii="Times New Roman" w:hAnsi="Times New Roman"/>
      <w:sz w:val="24"/>
      <w:szCs w:val="24"/>
    </w:rPr>
  </w:style>
  <w:style w:type="paragraph" w:customStyle="1" w:styleId="visionsearcharrowup">
    <w:name w:val="vision_search_arrow_up"/>
    <w:basedOn w:val="Normal"/>
    <w:rsid w:val="00FA2D02"/>
    <w:pPr>
      <w:pBdr>
        <w:bottom w:val="single" w:sz="48" w:space="0" w:color="008000"/>
      </w:pBdr>
      <w:spacing w:after="240"/>
    </w:pPr>
    <w:rPr>
      <w:rFonts w:ascii="Times New Roman" w:hAnsi="Times New Roman"/>
      <w:sz w:val="24"/>
      <w:szCs w:val="24"/>
    </w:rPr>
  </w:style>
  <w:style w:type="paragraph" w:customStyle="1" w:styleId="Subtitle1">
    <w:name w:val="Subtitle1"/>
    <w:basedOn w:val="Normal"/>
    <w:rsid w:val="00FA2D02"/>
    <w:pPr>
      <w:spacing w:after="240"/>
    </w:pPr>
    <w:rPr>
      <w:rFonts w:cs="Arial"/>
      <w:color w:val="67918D"/>
      <w:sz w:val="28"/>
      <w:szCs w:val="28"/>
    </w:rPr>
  </w:style>
  <w:style w:type="paragraph" w:customStyle="1" w:styleId="tablebox">
    <w:name w:val="tablebox"/>
    <w:basedOn w:val="Normal"/>
    <w:rsid w:val="00FA2D02"/>
    <w:pPr>
      <w:pBdr>
        <w:top w:val="single" w:sz="6" w:space="0" w:color="auto"/>
        <w:left w:val="single" w:sz="6" w:space="0" w:color="auto"/>
        <w:bottom w:val="single" w:sz="6" w:space="0" w:color="auto"/>
        <w:right w:val="single" w:sz="6" w:space="0" w:color="auto"/>
      </w:pBdr>
      <w:shd w:val="clear" w:color="auto" w:fill="FFFFFF"/>
      <w:spacing w:after="210"/>
    </w:pPr>
    <w:rPr>
      <w:rFonts w:ascii="Times New Roman" w:hAnsi="Times New Roman"/>
      <w:sz w:val="24"/>
      <w:szCs w:val="24"/>
    </w:rPr>
  </w:style>
  <w:style w:type="paragraph" w:customStyle="1" w:styleId="photocaption">
    <w:name w:val="photo_caption"/>
    <w:basedOn w:val="Normal"/>
    <w:rsid w:val="00FA2D02"/>
    <w:pPr>
      <w:spacing w:after="240"/>
    </w:pPr>
    <w:rPr>
      <w:rFonts w:ascii="Times New Roman" w:hAnsi="Times New Roman"/>
      <w:sz w:val="18"/>
      <w:szCs w:val="18"/>
    </w:rPr>
  </w:style>
  <w:style w:type="paragraph" w:customStyle="1" w:styleId="imageright">
    <w:name w:val="imageright"/>
    <w:basedOn w:val="Normal"/>
    <w:rsid w:val="00FA2D02"/>
    <w:pPr>
      <w:pBdr>
        <w:top w:val="single" w:sz="6" w:space="0" w:color="auto"/>
        <w:left w:val="single" w:sz="6" w:space="0" w:color="auto"/>
        <w:bottom w:val="single" w:sz="6" w:space="0" w:color="auto"/>
        <w:right w:val="single" w:sz="6" w:space="0" w:color="auto"/>
      </w:pBdr>
      <w:spacing w:before="75" w:after="75"/>
      <w:ind w:left="150" w:right="150"/>
    </w:pPr>
    <w:rPr>
      <w:rFonts w:ascii="Times New Roman" w:hAnsi="Times New Roman"/>
      <w:sz w:val="24"/>
      <w:szCs w:val="24"/>
    </w:rPr>
  </w:style>
  <w:style w:type="paragraph" w:customStyle="1" w:styleId="unstyled">
    <w:name w:val="unstyled"/>
    <w:basedOn w:val="Normal"/>
    <w:rsid w:val="00FA2D02"/>
    <w:rPr>
      <w:rFonts w:ascii="Times New Roman" w:hAnsi="Times New Roman"/>
      <w:sz w:val="24"/>
      <w:szCs w:val="24"/>
    </w:rPr>
  </w:style>
  <w:style w:type="paragraph" w:customStyle="1" w:styleId="alertright">
    <w:name w:val="alert_right"/>
    <w:basedOn w:val="Normal"/>
    <w:rsid w:val="00FA2D02"/>
    <w:pPr>
      <w:spacing w:after="240"/>
    </w:pPr>
    <w:rPr>
      <w:rFonts w:ascii="Times New Roman" w:hAnsi="Times New Roman"/>
      <w:sz w:val="24"/>
      <w:szCs w:val="24"/>
    </w:rPr>
  </w:style>
  <w:style w:type="paragraph" w:customStyle="1" w:styleId="tabs">
    <w:name w:val="tabs"/>
    <w:basedOn w:val="Normal"/>
    <w:rsid w:val="00FA2D02"/>
    <w:pPr>
      <w:spacing w:after="240"/>
    </w:pPr>
    <w:rPr>
      <w:rFonts w:ascii="Times New Roman" w:hAnsi="Times New Roman"/>
      <w:sz w:val="24"/>
      <w:szCs w:val="24"/>
    </w:rPr>
  </w:style>
  <w:style w:type="paragraph" w:customStyle="1" w:styleId="tabsul">
    <w:name w:val="tabs&gt;ul"/>
    <w:basedOn w:val="Normal"/>
    <w:rsid w:val="00FA2D02"/>
    <w:pPr>
      <w:pBdr>
        <w:bottom w:val="single" w:sz="6" w:space="0" w:color="C26320"/>
      </w:pBdr>
    </w:pPr>
    <w:rPr>
      <w:rFonts w:ascii="Times New Roman" w:hAnsi="Times New Roman"/>
      <w:sz w:val="24"/>
      <w:szCs w:val="24"/>
    </w:rPr>
  </w:style>
  <w:style w:type="paragraph" w:customStyle="1" w:styleId="slides">
    <w:name w:val="slides"/>
    <w:basedOn w:val="Normal"/>
    <w:rsid w:val="00FA2D02"/>
    <w:rPr>
      <w:rFonts w:ascii="Times New Roman" w:hAnsi="Times New Roman"/>
      <w:sz w:val="24"/>
      <w:szCs w:val="24"/>
    </w:rPr>
  </w:style>
  <w:style w:type="paragraph" w:customStyle="1" w:styleId="flex-control-nav">
    <w:name w:val="flex-control-nav"/>
    <w:basedOn w:val="Normal"/>
    <w:rsid w:val="00FA2D02"/>
    <w:rPr>
      <w:rFonts w:ascii="Times New Roman" w:hAnsi="Times New Roman"/>
      <w:vanish/>
      <w:sz w:val="24"/>
      <w:szCs w:val="24"/>
    </w:rPr>
  </w:style>
  <w:style w:type="paragraph" w:customStyle="1" w:styleId="flex-direction-nav">
    <w:name w:val="flex-direction-nav"/>
    <w:basedOn w:val="Normal"/>
    <w:rsid w:val="00FA2D02"/>
    <w:rPr>
      <w:rFonts w:ascii="Times New Roman" w:hAnsi="Times New Roman"/>
      <w:sz w:val="24"/>
      <w:szCs w:val="24"/>
    </w:rPr>
  </w:style>
  <w:style w:type="paragraph" w:customStyle="1" w:styleId="flexslider">
    <w:name w:val="flexslider"/>
    <w:basedOn w:val="Normal"/>
    <w:rsid w:val="00FA2D02"/>
    <w:rPr>
      <w:rFonts w:ascii="Times New Roman" w:hAnsi="Times New Roman"/>
      <w:sz w:val="24"/>
      <w:szCs w:val="24"/>
    </w:rPr>
  </w:style>
  <w:style w:type="paragraph" w:customStyle="1" w:styleId="homecollage2">
    <w:name w:val="home_collage_2"/>
    <w:basedOn w:val="Normal"/>
    <w:rsid w:val="00FA2D02"/>
    <w:pPr>
      <w:shd w:val="clear" w:color="auto" w:fill="E7E9EB"/>
      <w:spacing w:after="240"/>
    </w:pPr>
    <w:rPr>
      <w:rFonts w:ascii="Times New Roman" w:hAnsi="Times New Roman"/>
      <w:sz w:val="24"/>
      <w:szCs w:val="24"/>
    </w:rPr>
  </w:style>
  <w:style w:type="paragraph" w:customStyle="1" w:styleId="homespotlight">
    <w:name w:val="home_spotlight"/>
    <w:basedOn w:val="Normal"/>
    <w:rsid w:val="00FA2D02"/>
    <w:rPr>
      <w:rFonts w:ascii="Times New Roman" w:hAnsi="Times New Roman"/>
      <w:sz w:val="24"/>
      <w:szCs w:val="24"/>
    </w:rPr>
  </w:style>
  <w:style w:type="paragraph" w:customStyle="1" w:styleId="homebuttons3">
    <w:name w:val="home_buttons_3"/>
    <w:basedOn w:val="Normal"/>
    <w:rsid w:val="00FA2D02"/>
    <w:pPr>
      <w:spacing w:before="150" w:after="150"/>
    </w:pPr>
    <w:rPr>
      <w:rFonts w:ascii="Times New Roman" w:hAnsi="Times New Roman"/>
      <w:sz w:val="24"/>
      <w:szCs w:val="24"/>
    </w:rPr>
  </w:style>
  <w:style w:type="paragraph" w:customStyle="1" w:styleId="tabnav">
    <w:name w:val="tab_nav"/>
    <w:basedOn w:val="Normal"/>
    <w:rsid w:val="00FA2D02"/>
    <w:rPr>
      <w:rFonts w:ascii="Times New Roman" w:hAnsi="Times New Roman"/>
      <w:sz w:val="24"/>
      <w:szCs w:val="24"/>
    </w:rPr>
  </w:style>
  <w:style w:type="paragraph" w:customStyle="1" w:styleId="imagewidget">
    <w:name w:val="image_widget"/>
    <w:basedOn w:val="Normal"/>
    <w:rsid w:val="00FA2D02"/>
    <w:pPr>
      <w:spacing w:before="150"/>
      <w:ind w:left="165" w:right="165"/>
    </w:pPr>
    <w:rPr>
      <w:rFonts w:ascii="Times New Roman" w:hAnsi="Times New Roman"/>
      <w:sz w:val="24"/>
      <w:szCs w:val="24"/>
    </w:rPr>
  </w:style>
  <w:style w:type="paragraph" w:customStyle="1" w:styleId="imagerotatecontainer">
    <w:name w:val="image_rotate_container"/>
    <w:basedOn w:val="Normal"/>
    <w:rsid w:val="00FA2D02"/>
    <w:pPr>
      <w:shd w:val="clear" w:color="auto" w:fill="FFFFFF"/>
      <w:spacing w:after="240"/>
    </w:pPr>
    <w:rPr>
      <w:rFonts w:ascii="Times New Roman" w:hAnsi="Times New Roman"/>
      <w:sz w:val="24"/>
      <w:szCs w:val="24"/>
    </w:rPr>
  </w:style>
  <w:style w:type="paragraph" w:customStyle="1" w:styleId="emptylist">
    <w:name w:val="empty_list"/>
    <w:basedOn w:val="Normal"/>
    <w:rsid w:val="00FA2D02"/>
    <w:pPr>
      <w:spacing w:after="240"/>
      <w:jc w:val="center"/>
    </w:pPr>
    <w:rPr>
      <w:rFonts w:ascii="Times New Roman" w:hAnsi="Times New Roman"/>
      <w:b/>
      <w:bCs/>
      <w:sz w:val="24"/>
      <w:szCs w:val="24"/>
    </w:rPr>
  </w:style>
  <w:style w:type="paragraph" w:customStyle="1" w:styleId="ui-helper-hidden">
    <w:name w:val="ui-helper-hidden"/>
    <w:basedOn w:val="Normal"/>
    <w:rsid w:val="00FA2D02"/>
    <w:pPr>
      <w:spacing w:after="240"/>
    </w:pPr>
    <w:rPr>
      <w:rFonts w:ascii="Times New Roman" w:hAnsi="Times New Roman"/>
      <w:vanish/>
      <w:sz w:val="24"/>
      <w:szCs w:val="24"/>
    </w:rPr>
  </w:style>
  <w:style w:type="paragraph" w:customStyle="1" w:styleId="ui-helper-reset">
    <w:name w:val="ui-helper-reset"/>
    <w:basedOn w:val="Normal"/>
    <w:rsid w:val="00FA2D02"/>
    <w:rPr>
      <w:rFonts w:ascii="Times New Roman" w:hAnsi="Times New Roman"/>
      <w:sz w:val="24"/>
      <w:szCs w:val="24"/>
    </w:rPr>
  </w:style>
  <w:style w:type="paragraph" w:customStyle="1" w:styleId="ui-helper-zfix">
    <w:name w:val="ui-helper-zfix"/>
    <w:basedOn w:val="Normal"/>
    <w:rsid w:val="00FA2D02"/>
    <w:pPr>
      <w:spacing w:after="240"/>
    </w:pPr>
    <w:rPr>
      <w:rFonts w:ascii="Times New Roman" w:hAnsi="Times New Roman"/>
      <w:sz w:val="24"/>
      <w:szCs w:val="24"/>
    </w:rPr>
  </w:style>
  <w:style w:type="paragraph" w:customStyle="1" w:styleId="ui-icon">
    <w:name w:val="ui-icon"/>
    <w:basedOn w:val="Normal"/>
    <w:rsid w:val="00FA2D02"/>
    <w:pPr>
      <w:spacing w:after="240"/>
      <w:ind w:firstLine="7343"/>
    </w:pPr>
    <w:rPr>
      <w:rFonts w:ascii="Times New Roman" w:hAnsi="Times New Roman"/>
      <w:sz w:val="24"/>
      <w:szCs w:val="24"/>
    </w:rPr>
  </w:style>
  <w:style w:type="paragraph" w:customStyle="1" w:styleId="ui-widget-overlay">
    <w:name w:val="ui-widget-overlay"/>
    <w:basedOn w:val="Normal"/>
    <w:rsid w:val="00FA2D02"/>
    <w:pPr>
      <w:shd w:val="clear" w:color="auto" w:fill="666666"/>
      <w:spacing w:after="240"/>
    </w:pPr>
    <w:rPr>
      <w:rFonts w:ascii="Times New Roman" w:hAnsi="Times New Roman"/>
      <w:sz w:val="24"/>
      <w:szCs w:val="24"/>
    </w:rPr>
  </w:style>
  <w:style w:type="paragraph" w:customStyle="1" w:styleId="ui-widget-content">
    <w:name w:val="ui-widget-content"/>
    <w:basedOn w:val="Normal"/>
    <w:rsid w:val="00FA2D02"/>
    <w:pPr>
      <w:spacing w:after="240"/>
    </w:pPr>
    <w:rPr>
      <w:rFonts w:ascii="Times New Roman" w:hAnsi="Times New Roman"/>
      <w:color w:val="333333"/>
      <w:sz w:val="24"/>
      <w:szCs w:val="24"/>
    </w:rPr>
  </w:style>
  <w:style w:type="paragraph" w:customStyle="1" w:styleId="ui-widget-header">
    <w:name w:val="ui-widget-header"/>
    <w:basedOn w:val="Normal"/>
    <w:rsid w:val="00FA2D02"/>
    <w:pPr>
      <w:pBdr>
        <w:top w:val="single" w:sz="6" w:space="0" w:color="E78F08"/>
        <w:left w:val="single" w:sz="6" w:space="0" w:color="E78F08"/>
        <w:bottom w:val="single" w:sz="6" w:space="0" w:color="E78F08"/>
        <w:right w:val="single" w:sz="6" w:space="0" w:color="E78F08"/>
      </w:pBdr>
      <w:shd w:val="clear" w:color="auto" w:fill="F6A828"/>
      <w:spacing w:after="240"/>
    </w:pPr>
    <w:rPr>
      <w:rFonts w:ascii="Times New Roman" w:hAnsi="Times New Roman"/>
      <w:b/>
      <w:bCs/>
      <w:color w:val="333333"/>
      <w:sz w:val="24"/>
      <w:szCs w:val="24"/>
    </w:rPr>
  </w:style>
  <w:style w:type="paragraph" w:customStyle="1" w:styleId="ui-state-default">
    <w:name w:val="ui-state-default"/>
    <w:basedOn w:val="Normal"/>
    <w:rsid w:val="00FA2D02"/>
    <w:pPr>
      <w:pBdr>
        <w:top w:val="single" w:sz="6" w:space="0" w:color="CCCCCC"/>
        <w:left w:val="single" w:sz="6" w:space="0" w:color="CCCCCC"/>
        <w:bottom w:val="single" w:sz="6" w:space="0" w:color="CCCCCC"/>
        <w:right w:val="single" w:sz="6" w:space="0" w:color="CCCCCC"/>
      </w:pBdr>
      <w:shd w:val="clear" w:color="auto" w:fill="F6F6F6"/>
      <w:spacing w:after="240"/>
    </w:pPr>
    <w:rPr>
      <w:rFonts w:ascii="Times New Roman" w:hAnsi="Times New Roman"/>
      <w:b/>
      <w:bCs/>
      <w:color w:val="1C94C4"/>
      <w:sz w:val="24"/>
      <w:szCs w:val="24"/>
    </w:rPr>
  </w:style>
  <w:style w:type="paragraph" w:customStyle="1" w:styleId="ui-state-hover">
    <w:name w:val="ui-state-hover"/>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focus">
    <w:name w:val="ui-state-focus"/>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active">
    <w:name w:val="ui-state-active"/>
    <w:basedOn w:val="Normal"/>
    <w:rsid w:val="00FA2D02"/>
    <w:pPr>
      <w:pBdr>
        <w:top w:val="single" w:sz="6" w:space="0" w:color="FBD850"/>
        <w:left w:val="single" w:sz="6" w:space="0" w:color="FBD850"/>
        <w:bottom w:val="single" w:sz="6" w:space="0" w:color="FBD850"/>
        <w:right w:val="single" w:sz="6" w:space="0" w:color="FBD850"/>
      </w:pBdr>
      <w:shd w:val="clear" w:color="auto" w:fill="FFFFFF"/>
      <w:spacing w:after="240"/>
    </w:pPr>
    <w:rPr>
      <w:rFonts w:ascii="Times New Roman" w:hAnsi="Times New Roman"/>
      <w:b/>
      <w:bCs/>
      <w:color w:val="EB8F00"/>
      <w:sz w:val="24"/>
      <w:szCs w:val="24"/>
    </w:rPr>
  </w:style>
  <w:style w:type="paragraph" w:customStyle="1" w:styleId="ui-state-highlight">
    <w:name w:val="ui-state-highlight"/>
    <w:basedOn w:val="Normal"/>
    <w:rsid w:val="00FA2D02"/>
    <w:pPr>
      <w:pBdr>
        <w:top w:val="single" w:sz="6" w:space="0" w:color="FED22F"/>
        <w:left w:val="single" w:sz="6" w:space="0" w:color="FED22F"/>
        <w:bottom w:val="single" w:sz="6" w:space="0" w:color="FED22F"/>
        <w:right w:val="single" w:sz="6" w:space="0" w:color="FED22F"/>
      </w:pBdr>
      <w:spacing w:after="240"/>
    </w:pPr>
    <w:rPr>
      <w:rFonts w:ascii="Times New Roman" w:hAnsi="Times New Roman"/>
      <w:color w:val="363636"/>
      <w:sz w:val="24"/>
      <w:szCs w:val="24"/>
    </w:rPr>
  </w:style>
  <w:style w:type="paragraph" w:customStyle="1" w:styleId="ui-state-error">
    <w:name w:val="ui-state-error"/>
    <w:basedOn w:val="Normal"/>
    <w:rsid w:val="00FA2D02"/>
    <w:pPr>
      <w:pBdr>
        <w:top w:val="single" w:sz="6" w:space="0" w:color="CD0A0A"/>
        <w:left w:val="single" w:sz="6" w:space="0" w:color="CD0A0A"/>
        <w:bottom w:val="single" w:sz="6" w:space="0" w:color="CD0A0A"/>
        <w:right w:val="single" w:sz="6" w:space="0" w:color="CD0A0A"/>
      </w:pBdr>
      <w:shd w:val="clear" w:color="auto" w:fill="B81900"/>
      <w:spacing w:after="240"/>
    </w:pPr>
    <w:rPr>
      <w:rFonts w:ascii="Times New Roman" w:hAnsi="Times New Roman"/>
      <w:color w:val="FFFFFF"/>
      <w:sz w:val="24"/>
      <w:szCs w:val="24"/>
    </w:rPr>
  </w:style>
  <w:style w:type="paragraph" w:customStyle="1" w:styleId="ui-state-error-text">
    <w:name w:val="ui-state-error-text"/>
    <w:basedOn w:val="Normal"/>
    <w:rsid w:val="00FA2D02"/>
    <w:pPr>
      <w:spacing w:after="240"/>
    </w:pPr>
    <w:rPr>
      <w:rFonts w:ascii="Times New Roman" w:hAnsi="Times New Roman"/>
      <w:color w:val="FFFFFF"/>
      <w:sz w:val="24"/>
      <w:szCs w:val="24"/>
    </w:rPr>
  </w:style>
  <w:style w:type="paragraph" w:customStyle="1" w:styleId="ui-priority-primary">
    <w:name w:val="ui-priority-primary"/>
    <w:basedOn w:val="Normal"/>
    <w:rsid w:val="00FA2D02"/>
    <w:pPr>
      <w:spacing w:after="240"/>
    </w:pPr>
    <w:rPr>
      <w:rFonts w:ascii="Times New Roman" w:hAnsi="Times New Roman"/>
      <w:b/>
      <w:bCs/>
      <w:sz w:val="24"/>
      <w:szCs w:val="24"/>
    </w:rPr>
  </w:style>
  <w:style w:type="paragraph" w:customStyle="1" w:styleId="ui-priority-secondary">
    <w:name w:val="ui-priority-secondary"/>
    <w:basedOn w:val="Normal"/>
    <w:rsid w:val="00FA2D02"/>
    <w:pPr>
      <w:spacing w:after="240"/>
    </w:pPr>
    <w:rPr>
      <w:rFonts w:ascii="Times New Roman" w:hAnsi="Times New Roman"/>
      <w:sz w:val="24"/>
      <w:szCs w:val="24"/>
    </w:rPr>
  </w:style>
  <w:style w:type="paragraph" w:customStyle="1" w:styleId="ui-state-disabled">
    <w:name w:val="ui-state-disabled"/>
    <w:basedOn w:val="Normal"/>
    <w:rsid w:val="00FA2D02"/>
    <w:pPr>
      <w:spacing w:after="240"/>
    </w:pPr>
    <w:rPr>
      <w:rFonts w:ascii="Times New Roman" w:hAnsi="Times New Roman"/>
      <w:sz w:val="24"/>
      <w:szCs w:val="24"/>
    </w:rPr>
  </w:style>
  <w:style w:type="paragraph" w:customStyle="1" w:styleId="ui-widget-shadow">
    <w:name w:val="ui-widget-shadow"/>
    <w:basedOn w:val="Normal"/>
    <w:rsid w:val="00FA2D02"/>
    <w:pPr>
      <w:shd w:val="clear" w:color="auto" w:fill="000000"/>
      <w:ind w:left="-75"/>
    </w:pPr>
    <w:rPr>
      <w:rFonts w:ascii="Times New Roman" w:hAnsi="Times New Roman"/>
      <w:sz w:val="24"/>
      <w:szCs w:val="24"/>
    </w:rPr>
  </w:style>
  <w:style w:type="paragraph" w:customStyle="1" w:styleId="ui-resizable-handle">
    <w:name w:val="ui-resizable-handle"/>
    <w:basedOn w:val="Normal"/>
    <w:rsid w:val="00FA2D02"/>
    <w:pPr>
      <w:spacing w:after="240"/>
    </w:pPr>
    <w:rPr>
      <w:rFonts w:ascii="Times New Roman" w:hAnsi="Times New Roman"/>
      <w:sz w:val="2"/>
      <w:szCs w:val="2"/>
    </w:rPr>
  </w:style>
  <w:style w:type="paragraph" w:customStyle="1" w:styleId="ui-resizable-n">
    <w:name w:val="ui-resizable-n"/>
    <w:basedOn w:val="Normal"/>
    <w:rsid w:val="00FA2D02"/>
    <w:pPr>
      <w:spacing w:after="240"/>
    </w:pPr>
    <w:rPr>
      <w:rFonts w:ascii="Times New Roman" w:hAnsi="Times New Roman"/>
      <w:sz w:val="24"/>
      <w:szCs w:val="24"/>
    </w:rPr>
  </w:style>
  <w:style w:type="paragraph" w:customStyle="1" w:styleId="ui-resizable-s">
    <w:name w:val="ui-resizable-s"/>
    <w:basedOn w:val="Normal"/>
    <w:rsid w:val="00FA2D02"/>
    <w:pPr>
      <w:spacing w:after="240"/>
    </w:pPr>
    <w:rPr>
      <w:rFonts w:ascii="Times New Roman" w:hAnsi="Times New Roman"/>
      <w:sz w:val="24"/>
      <w:szCs w:val="24"/>
    </w:rPr>
  </w:style>
  <w:style w:type="paragraph" w:customStyle="1" w:styleId="ui-resizable-e">
    <w:name w:val="ui-resizable-e"/>
    <w:basedOn w:val="Normal"/>
    <w:rsid w:val="00FA2D02"/>
    <w:pPr>
      <w:spacing w:after="240"/>
    </w:pPr>
    <w:rPr>
      <w:rFonts w:ascii="Times New Roman" w:hAnsi="Times New Roman"/>
      <w:sz w:val="24"/>
      <w:szCs w:val="24"/>
    </w:rPr>
  </w:style>
  <w:style w:type="paragraph" w:customStyle="1" w:styleId="ui-resizable-w">
    <w:name w:val="ui-resizable-w"/>
    <w:basedOn w:val="Normal"/>
    <w:rsid w:val="00FA2D02"/>
    <w:pPr>
      <w:spacing w:after="240"/>
    </w:pPr>
    <w:rPr>
      <w:rFonts w:ascii="Times New Roman" w:hAnsi="Times New Roman"/>
      <w:sz w:val="24"/>
      <w:szCs w:val="24"/>
    </w:rPr>
  </w:style>
  <w:style w:type="paragraph" w:customStyle="1" w:styleId="ui-resizable-se">
    <w:name w:val="ui-resizable-se"/>
    <w:basedOn w:val="Normal"/>
    <w:rsid w:val="00FA2D02"/>
    <w:pPr>
      <w:spacing w:after="240"/>
    </w:pPr>
    <w:rPr>
      <w:rFonts w:ascii="Times New Roman" w:hAnsi="Times New Roman"/>
      <w:sz w:val="24"/>
      <w:szCs w:val="24"/>
    </w:rPr>
  </w:style>
  <w:style w:type="paragraph" w:customStyle="1" w:styleId="ui-resizable-sw">
    <w:name w:val="ui-resizable-sw"/>
    <w:basedOn w:val="Normal"/>
    <w:rsid w:val="00FA2D02"/>
    <w:pPr>
      <w:spacing w:after="240"/>
    </w:pPr>
    <w:rPr>
      <w:rFonts w:ascii="Times New Roman" w:hAnsi="Times New Roman"/>
      <w:sz w:val="24"/>
      <w:szCs w:val="24"/>
    </w:rPr>
  </w:style>
  <w:style w:type="paragraph" w:customStyle="1" w:styleId="ui-resizable-nw">
    <w:name w:val="ui-resizable-nw"/>
    <w:basedOn w:val="Normal"/>
    <w:rsid w:val="00FA2D02"/>
    <w:pPr>
      <w:spacing w:after="240"/>
    </w:pPr>
    <w:rPr>
      <w:rFonts w:ascii="Times New Roman" w:hAnsi="Times New Roman"/>
      <w:sz w:val="24"/>
      <w:szCs w:val="24"/>
    </w:rPr>
  </w:style>
  <w:style w:type="paragraph" w:customStyle="1" w:styleId="ui-resizable-ne">
    <w:name w:val="ui-resizable-ne"/>
    <w:basedOn w:val="Normal"/>
    <w:rsid w:val="00FA2D02"/>
    <w:pPr>
      <w:spacing w:after="240"/>
    </w:pPr>
    <w:rPr>
      <w:rFonts w:ascii="Times New Roman" w:hAnsi="Times New Roman"/>
      <w:sz w:val="24"/>
      <w:szCs w:val="24"/>
    </w:rPr>
  </w:style>
  <w:style w:type="paragraph" w:customStyle="1" w:styleId="ui-selectable-helper">
    <w:name w:val="ui-selectable-helper"/>
    <w:basedOn w:val="Normal"/>
    <w:rsid w:val="00FA2D02"/>
    <w:pPr>
      <w:pBdr>
        <w:top w:val="dotted" w:sz="6" w:space="0" w:color="000000"/>
        <w:left w:val="dotted" w:sz="6" w:space="0" w:color="000000"/>
        <w:bottom w:val="dotted" w:sz="6" w:space="0" w:color="000000"/>
        <w:right w:val="dotted" w:sz="6" w:space="0" w:color="000000"/>
      </w:pBdr>
      <w:spacing w:after="240"/>
    </w:pPr>
    <w:rPr>
      <w:rFonts w:ascii="Times New Roman" w:hAnsi="Times New Roman"/>
      <w:sz w:val="24"/>
      <w:szCs w:val="24"/>
    </w:rPr>
  </w:style>
  <w:style w:type="paragraph" w:customStyle="1" w:styleId="ui-accordion">
    <w:name w:val="ui-accordion"/>
    <w:basedOn w:val="Normal"/>
    <w:rsid w:val="00FA2D02"/>
    <w:pPr>
      <w:spacing w:after="240"/>
    </w:pPr>
    <w:rPr>
      <w:rFonts w:ascii="Times New Roman" w:hAnsi="Times New Roman"/>
      <w:sz w:val="24"/>
      <w:szCs w:val="24"/>
    </w:rPr>
  </w:style>
  <w:style w:type="paragraph" w:customStyle="1" w:styleId="ui-menu">
    <w:name w:val="ui-menu"/>
    <w:basedOn w:val="Normal"/>
    <w:rsid w:val="00FA2D02"/>
    <w:rPr>
      <w:rFonts w:ascii="Times New Roman" w:hAnsi="Times New Roman"/>
      <w:sz w:val="24"/>
      <w:szCs w:val="24"/>
    </w:rPr>
  </w:style>
  <w:style w:type="paragraph" w:customStyle="1" w:styleId="ui-button">
    <w:name w:val="ui-button"/>
    <w:basedOn w:val="Normal"/>
    <w:rsid w:val="00FA2D02"/>
    <w:pPr>
      <w:spacing w:after="240"/>
      <w:ind w:right="24"/>
      <w:jc w:val="center"/>
    </w:pPr>
    <w:rPr>
      <w:rFonts w:ascii="Times New Roman" w:hAnsi="Times New Roman"/>
      <w:sz w:val="24"/>
      <w:szCs w:val="24"/>
    </w:rPr>
  </w:style>
  <w:style w:type="paragraph" w:customStyle="1" w:styleId="ui-button-icon-only">
    <w:name w:val="ui-button-icon-only"/>
    <w:basedOn w:val="Normal"/>
    <w:rsid w:val="00FA2D02"/>
    <w:pPr>
      <w:spacing w:after="240"/>
    </w:pPr>
    <w:rPr>
      <w:rFonts w:ascii="Times New Roman" w:hAnsi="Times New Roman"/>
      <w:sz w:val="24"/>
      <w:szCs w:val="24"/>
    </w:rPr>
  </w:style>
  <w:style w:type="paragraph" w:customStyle="1" w:styleId="ui-button-icons-only">
    <w:name w:val="ui-button-icons-only"/>
    <w:basedOn w:val="Normal"/>
    <w:rsid w:val="00FA2D02"/>
    <w:pPr>
      <w:spacing w:after="240"/>
    </w:pPr>
    <w:rPr>
      <w:rFonts w:ascii="Times New Roman" w:hAnsi="Times New Roman"/>
      <w:sz w:val="24"/>
      <w:szCs w:val="24"/>
    </w:rPr>
  </w:style>
  <w:style w:type="paragraph" w:customStyle="1" w:styleId="ui-buttonset">
    <w:name w:val="ui-buttonset"/>
    <w:basedOn w:val="Normal"/>
    <w:rsid w:val="00FA2D02"/>
    <w:pPr>
      <w:spacing w:after="240"/>
      <w:ind w:right="105"/>
    </w:pPr>
    <w:rPr>
      <w:rFonts w:ascii="Times New Roman" w:hAnsi="Times New Roman"/>
      <w:sz w:val="24"/>
      <w:szCs w:val="24"/>
    </w:rPr>
  </w:style>
  <w:style w:type="paragraph" w:customStyle="1" w:styleId="ui-dialog">
    <w:name w:val="ui-dialog"/>
    <w:basedOn w:val="Normal"/>
    <w:rsid w:val="00FA2D02"/>
    <w:pPr>
      <w:spacing w:after="240"/>
    </w:pPr>
    <w:rPr>
      <w:rFonts w:ascii="Times New Roman" w:hAnsi="Times New Roman"/>
      <w:sz w:val="24"/>
      <w:szCs w:val="24"/>
    </w:rPr>
  </w:style>
  <w:style w:type="paragraph" w:customStyle="1" w:styleId="ui-slider">
    <w:name w:val="ui-slider"/>
    <w:basedOn w:val="Normal"/>
    <w:rsid w:val="00FA2D02"/>
    <w:pPr>
      <w:spacing w:after="240"/>
    </w:pPr>
    <w:rPr>
      <w:rFonts w:ascii="Times New Roman" w:hAnsi="Times New Roman"/>
      <w:sz w:val="24"/>
      <w:szCs w:val="24"/>
    </w:rPr>
  </w:style>
  <w:style w:type="paragraph" w:customStyle="1" w:styleId="ui-slider-horizontal">
    <w:name w:val="ui-slider-horizontal"/>
    <w:basedOn w:val="Normal"/>
    <w:rsid w:val="00FA2D02"/>
    <w:pPr>
      <w:spacing w:after="240"/>
    </w:pPr>
    <w:rPr>
      <w:rFonts w:ascii="Times New Roman" w:hAnsi="Times New Roman"/>
      <w:sz w:val="24"/>
      <w:szCs w:val="24"/>
    </w:rPr>
  </w:style>
  <w:style w:type="paragraph" w:customStyle="1" w:styleId="ui-slider-vertical">
    <w:name w:val="ui-slider-vertical"/>
    <w:basedOn w:val="Normal"/>
    <w:rsid w:val="00FA2D02"/>
    <w:pPr>
      <w:spacing w:after="240"/>
    </w:pPr>
    <w:rPr>
      <w:rFonts w:ascii="Times New Roman" w:hAnsi="Times New Roman"/>
      <w:sz w:val="24"/>
      <w:szCs w:val="24"/>
    </w:rPr>
  </w:style>
  <w:style w:type="paragraph" w:customStyle="1" w:styleId="ui-datepicker">
    <w:name w:val="ui-datepicker"/>
    <w:basedOn w:val="Normal"/>
    <w:rsid w:val="00FA2D02"/>
    <w:pPr>
      <w:spacing w:after="240"/>
    </w:pPr>
    <w:rPr>
      <w:rFonts w:ascii="Times New Roman" w:hAnsi="Times New Roman"/>
      <w:vanish/>
      <w:sz w:val="24"/>
      <w:szCs w:val="24"/>
    </w:rPr>
  </w:style>
  <w:style w:type="paragraph" w:customStyle="1" w:styleId="ui-datepicker-row-break">
    <w:name w:val="ui-datepicker-row-break"/>
    <w:basedOn w:val="Normal"/>
    <w:rsid w:val="00FA2D02"/>
    <w:pPr>
      <w:spacing w:after="240"/>
    </w:pPr>
    <w:rPr>
      <w:rFonts w:ascii="Times New Roman" w:hAnsi="Times New Roman"/>
      <w:sz w:val="2"/>
      <w:szCs w:val="2"/>
    </w:rPr>
  </w:style>
  <w:style w:type="paragraph" w:customStyle="1" w:styleId="ui-datepicker-rtl">
    <w:name w:val="ui-datepicker-rtl"/>
    <w:basedOn w:val="Normal"/>
    <w:rsid w:val="00FA2D02"/>
    <w:pPr>
      <w:bidi/>
      <w:spacing w:after="240"/>
    </w:pPr>
    <w:rPr>
      <w:rFonts w:ascii="Times New Roman" w:hAnsi="Times New Roman"/>
      <w:sz w:val="24"/>
      <w:szCs w:val="24"/>
    </w:rPr>
  </w:style>
  <w:style w:type="paragraph" w:customStyle="1" w:styleId="ui-datepicker-cover">
    <w:name w:val="ui-datepicker-cover"/>
    <w:basedOn w:val="Normal"/>
    <w:rsid w:val="00FA2D02"/>
    <w:pPr>
      <w:spacing w:after="240"/>
    </w:pPr>
    <w:rPr>
      <w:rFonts w:ascii="Times New Roman" w:hAnsi="Times New Roman"/>
      <w:sz w:val="24"/>
      <w:szCs w:val="24"/>
    </w:rPr>
  </w:style>
  <w:style w:type="paragraph" w:customStyle="1" w:styleId="ui-progressbar">
    <w:name w:val="ui-progressbar"/>
    <w:basedOn w:val="Normal"/>
    <w:rsid w:val="00FA2D02"/>
    <w:pPr>
      <w:spacing w:after="240"/>
    </w:pPr>
    <w:rPr>
      <w:rFonts w:ascii="Times New Roman" w:hAnsi="Times New Roman"/>
      <w:sz w:val="24"/>
      <w:szCs w:val="24"/>
    </w:rPr>
  </w:style>
  <w:style w:type="paragraph" w:customStyle="1" w:styleId="tip-yellow">
    <w:name w:val="tip-yellow"/>
    <w:basedOn w:val="Normal"/>
    <w:rsid w:val="00FA2D02"/>
    <w:pPr>
      <w:pBdr>
        <w:top w:val="single" w:sz="6" w:space="5" w:color="939393"/>
        <w:left w:val="single" w:sz="6" w:space="5" w:color="939393"/>
        <w:bottom w:val="single" w:sz="6" w:space="5" w:color="939393"/>
        <w:right w:val="single" w:sz="6" w:space="5" w:color="939393"/>
      </w:pBdr>
      <w:shd w:val="clear" w:color="auto" w:fill="FEF9D9"/>
      <w:spacing w:after="240"/>
    </w:pPr>
    <w:rPr>
      <w:rFonts w:ascii="Times New Roman" w:hAnsi="Times New Roman"/>
      <w:color w:val="8C3901"/>
      <w:sz w:val="24"/>
      <w:szCs w:val="24"/>
    </w:rPr>
  </w:style>
  <w:style w:type="paragraph" w:customStyle="1" w:styleId="tip-yellowsimple">
    <w:name w:val="tip-yellowsimple"/>
    <w:basedOn w:val="Normal"/>
    <w:rsid w:val="00FA2D02"/>
    <w:pPr>
      <w:pBdr>
        <w:top w:val="single" w:sz="6" w:space="5" w:color="C7BF93"/>
        <w:left w:val="single" w:sz="6" w:space="6" w:color="C7BF93"/>
        <w:bottom w:val="single" w:sz="6" w:space="5" w:color="C7BF93"/>
        <w:right w:val="single" w:sz="6" w:space="6" w:color="C7BF93"/>
      </w:pBdr>
      <w:shd w:val="clear" w:color="auto" w:fill="FFF9C9"/>
      <w:spacing w:after="240"/>
    </w:pPr>
    <w:rPr>
      <w:rFonts w:ascii="Times New Roman" w:hAnsi="Times New Roman"/>
      <w:color w:val="000000"/>
      <w:sz w:val="24"/>
      <w:szCs w:val="24"/>
    </w:rPr>
  </w:style>
  <w:style w:type="paragraph" w:customStyle="1" w:styleId="importantalertwrapper">
    <w:name w:val="important_alert_wrapper"/>
    <w:basedOn w:val="Normal"/>
    <w:rsid w:val="00FA2D02"/>
    <w:pPr>
      <w:spacing w:after="240"/>
    </w:pPr>
    <w:rPr>
      <w:rFonts w:ascii="Times New Roman" w:hAnsi="Times New Roman"/>
      <w:sz w:val="24"/>
      <w:szCs w:val="24"/>
    </w:rPr>
  </w:style>
  <w:style w:type="paragraph" w:customStyle="1" w:styleId="importantalert">
    <w:name w:val="important_alert"/>
    <w:basedOn w:val="Normal"/>
    <w:rsid w:val="00FA2D02"/>
    <w:pPr>
      <w:spacing w:after="240"/>
    </w:pPr>
    <w:rPr>
      <w:rFonts w:ascii="Times New Roman" w:hAnsi="Times New Roman"/>
      <w:sz w:val="24"/>
      <w:szCs w:val="24"/>
    </w:rPr>
  </w:style>
  <w:style w:type="paragraph" w:customStyle="1" w:styleId="boxbottomlink">
    <w:name w:val="box_bottomlink"/>
    <w:basedOn w:val="Normal"/>
    <w:rsid w:val="00FA2D02"/>
    <w:pPr>
      <w:spacing w:after="240"/>
    </w:pPr>
    <w:rPr>
      <w:rFonts w:ascii="Times New Roman" w:hAnsi="Times New Roman"/>
      <w:sz w:val="24"/>
      <w:szCs w:val="24"/>
    </w:rPr>
  </w:style>
  <w:style w:type="paragraph" w:customStyle="1" w:styleId="boxitemsummary">
    <w:name w:val="box_item_summary"/>
    <w:basedOn w:val="Normal"/>
    <w:rsid w:val="00FA2D02"/>
    <w:pPr>
      <w:spacing w:after="240"/>
    </w:pPr>
    <w:rPr>
      <w:rFonts w:ascii="Times New Roman" w:hAnsi="Times New Roman"/>
      <w:sz w:val="24"/>
      <w:szCs w:val="24"/>
    </w:rPr>
  </w:style>
  <w:style w:type="paragraph" w:customStyle="1" w:styleId="item-img">
    <w:name w:val="item-img"/>
    <w:basedOn w:val="Normal"/>
    <w:rsid w:val="00FA2D02"/>
    <w:pPr>
      <w:spacing w:after="240"/>
    </w:pPr>
    <w:rPr>
      <w:rFonts w:ascii="Times New Roman" w:hAnsi="Times New Roman"/>
      <w:sz w:val="24"/>
      <w:szCs w:val="24"/>
    </w:rPr>
  </w:style>
  <w:style w:type="paragraph" w:customStyle="1" w:styleId="itemsmalltext">
    <w:name w:val="item_smalltext"/>
    <w:basedOn w:val="Normal"/>
    <w:rsid w:val="00FA2D02"/>
    <w:pPr>
      <w:spacing w:after="240"/>
    </w:pPr>
    <w:rPr>
      <w:rFonts w:ascii="Times New Roman" w:hAnsi="Times New Roman"/>
      <w:sz w:val="24"/>
      <w:szCs w:val="24"/>
    </w:rPr>
  </w:style>
  <w:style w:type="paragraph" w:customStyle="1" w:styleId="item-list">
    <w:name w:val="item-list"/>
    <w:basedOn w:val="Normal"/>
    <w:rsid w:val="00FA2D02"/>
    <w:pPr>
      <w:spacing w:after="240"/>
    </w:pPr>
    <w:rPr>
      <w:rFonts w:ascii="Times New Roman" w:hAnsi="Times New Roman"/>
      <w:sz w:val="24"/>
      <w:szCs w:val="24"/>
    </w:rPr>
  </w:style>
  <w:style w:type="paragraph" w:customStyle="1" w:styleId="calendartitletd">
    <w:name w:val="calendar_title_td"/>
    <w:basedOn w:val="Normal"/>
    <w:rsid w:val="00FA2D02"/>
    <w:pPr>
      <w:spacing w:after="240"/>
    </w:pPr>
    <w:rPr>
      <w:rFonts w:ascii="Times New Roman" w:hAnsi="Times New Roman"/>
      <w:sz w:val="24"/>
      <w:szCs w:val="24"/>
    </w:rPr>
  </w:style>
  <w:style w:type="paragraph" w:customStyle="1" w:styleId="item-more">
    <w:name w:val="item-more"/>
    <w:basedOn w:val="Normal"/>
    <w:rsid w:val="00FA2D02"/>
    <w:pPr>
      <w:spacing w:after="240"/>
    </w:pPr>
    <w:rPr>
      <w:rFonts w:ascii="Times New Roman" w:hAnsi="Times New Roman"/>
      <w:sz w:val="24"/>
      <w:szCs w:val="24"/>
    </w:rPr>
  </w:style>
  <w:style w:type="paragraph" w:customStyle="1" w:styleId="item-title">
    <w:name w:val="item-title"/>
    <w:basedOn w:val="Normal"/>
    <w:rsid w:val="00FA2D02"/>
    <w:pPr>
      <w:spacing w:after="240"/>
    </w:pPr>
    <w:rPr>
      <w:rFonts w:ascii="Times New Roman" w:hAnsi="Times New Roman"/>
      <w:sz w:val="24"/>
      <w:szCs w:val="24"/>
    </w:rPr>
  </w:style>
  <w:style w:type="paragraph" w:customStyle="1" w:styleId="item-date">
    <w:name w:val="item-date"/>
    <w:basedOn w:val="Normal"/>
    <w:rsid w:val="00FA2D02"/>
    <w:pPr>
      <w:spacing w:after="240"/>
    </w:pPr>
    <w:rPr>
      <w:rFonts w:ascii="Times New Roman" w:hAnsi="Times New Roman"/>
      <w:sz w:val="24"/>
      <w:szCs w:val="24"/>
    </w:rPr>
  </w:style>
  <w:style w:type="paragraph" w:customStyle="1" w:styleId="customfieldlabel">
    <w:name w:val="custom_field_label"/>
    <w:basedOn w:val="Normal"/>
    <w:rsid w:val="00FA2D02"/>
    <w:pPr>
      <w:spacing w:after="240"/>
    </w:pPr>
    <w:rPr>
      <w:rFonts w:ascii="Times New Roman" w:hAnsi="Times New Roman"/>
      <w:sz w:val="24"/>
      <w:szCs w:val="24"/>
    </w:rPr>
  </w:style>
  <w:style w:type="paragraph" w:customStyle="1" w:styleId="documentbreadcrumb">
    <w:name w:val="document_breadcrumb"/>
    <w:basedOn w:val="Normal"/>
    <w:rsid w:val="00FA2D02"/>
    <w:pPr>
      <w:spacing w:after="240"/>
    </w:pPr>
    <w:rPr>
      <w:rFonts w:ascii="Times New Roman" w:hAnsi="Times New Roman"/>
      <w:sz w:val="24"/>
      <w:szCs w:val="24"/>
    </w:rPr>
  </w:style>
  <w:style w:type="paragraph" w:customStyle="1" w:styleId="listtable">
    <w:name w:val="listtable"/>
    <w:basedOn w:val="Normal"/>
    <w:rsid w:val="00FA2D02"/>
    <w:pPr>
      <w:spacing w:after="240"/>
    </w:pPr>
    <w:rPr>
      <w:rFonts w:ascii="Times New Roman" w:hAnsi="Times New Roman"/>
      <w:sz w:val="24"/>
      <w:szCs w:val="24"/>
    </w:rPr>
  </w:style>
  <w:style w:type="paragraph" w:customStyle="1" w:styleId="sitemapindexviewul">
    <w:name w:val="sitemapindexview&gt;ul"/>
    <w:basedOn w:val="Normal"/>
    <w:rsid w:val="00FA2D02"/>
    <w:pPr>
      <w:spacing w:after="240"/>
    </w:pPr>
    <w:rPr>
      <w:rFonts w:ascii="Times New Roman" w:hAnsi="Times New Roman"/>
      <w:sz w:val="24"/>
      <w:szCs w:val="24"/>
    </w:rPr>
  </w:style>
  <w:style w:type="paragraph" w:customStyle="1" w:styleId="t-mid">
    <w:name w:val="t-mid"/>
    <w:basedOn w:val="Normal"/>
    <w:rsid w:val="00FA2D02"/>
    <w:pPr>
      <w:spacing w:after="240"/>
    </w:pPr>
    <w:rPr>
      <w:rFonts w:ascii="Times New Roman" w:hAnsi="Times New Roman"/>
      <w:sz w:val="24"/>
      <w:szCs w:val="24"/>
    </w:rPr>
  </w:style>
  <w:style w:type="paragraph" w:customStyle="1" w:styleId="t-bot">
    <w:name w:val="t-bot"/>
    <w:basedOn w:val="Normal"/>
    <w:rsid w:val="00FA2D02"/>
    <w:pPr>
      <w:spacing w:after="240"/>
    </w:pPr>
    <w:rPr>
      <w:rFonts w:ascii="Times New Roman" w:hAnsi="Times New Roman"/>
      <w:sz w:val="24"/>
      <w:szCs w:val="24"/>
    </w:rPr>
  </w:style>
  <w:style w:type="paragraph" w:customStyle="1" w:styleId="boxcontentulli">
    <w:name w:val="box_content&gt;ul&gt;li"/>
    <w:basedOn w:val="Normal"/>
    <w:rsid w:val="00FA2D02"/>
    <w:pPr>
      <w:spacing w:after="240"/>
    </w:pPr>
    <w:rPr>
      <w:rFonts w:ascii="Times New Roman" w:hAnsi="Times New Roman"/>
      <w:sz w:val="24"/>
      <w:szCs w:val="24"/>
    </w:rPr>
  </w:style>
  <w:style w:type="paragraph" w:customStyle="1" w:styleId="fax-ext">
    <w:name w:val="fax-ext"/>
    <w:basedOn w:val="Normal"/>
    <w:rsid w:val="00FA2D02"/>
    <w:pPr>
      <w:spacing w:after="240"/>
    </w:pPr>
    <w:rPr>
      <w:rFonts w:ascii="Times New Roman" w:hAnsi="Times New Roman"/>
      <w:sz w:val="24"/>
      <w:szCs w:val="24"/>
    </w:rPr>
  </w:style>
  <w:style w:type="paragraph" w:customStyle="1" w:styleId="phone-ext">
    <w:name w:val="phone-ext"/>
    <w:basedOn w:val="Normal"/>
    <w:rsid w:val="00FA2D02"/>
    <w:pPr>
      <w:spacing w:after="240"/>
    </w:pPr>
    <w:rPr>
      <w:rFonts w:ascii="Times New Roman" w:hAnsi="Times New Roman"/>
      <w:sz w:val="24"/>
      <w:szCs w:val="24"/>
    </w:rPr>
  </w:style>
  <w:style w:type="paragraph" w:customStyle="1" w:styleId="formlabel">
    <w:name w:val="form_label"/>
    <w:basedOn w:val="Normal"/>
    <w:rsid w:val="00FA2D02"/>
    <w:pPr>
      <w:spacing w:after="240"/>
    </w:pPr>
    <w:rPr>
      <w:rFonts w:ascii="Times New Roman" w:hAnsi="Times New Roman"/>
      <w:sz w:val="24"/>
      <w:szCs w:val="24"/>
    </w:rPr>
  </w:style>
  <w:style w:type="paragraph" w:customStyle="1" w:styleId="tagdiv">
    <w:name w:val="tag_div"/>
    <w:basedOn w:val="Normal"/>
    <w:rsid w:val="00FA2D02"/>
    <w:pPr>
      <w:spacing w:after="240"/>
    </w:pPr>
    <w:rPr>
      <w:rFonts w:ascii="Times New Roman" w:hAnsi="Times New Roman"/>
      <w:sz w:val="24"/>
      <w:szCs w:val="24"/>
    </w:rPr>
  </w:style>
  <w:style w:type="paragraph" w:customStyle="1" w:styleId="changepreferencebtndiv">
    <w:name w:val="change_preference_btn_div"/>
    <w:basedOn w:val="Normal"/>
    <w:rsid w:val="00FA2D02"/>
    <w:pPr>
      <w:spacing w:after="240"/>
    </w:pPr>
    <w:rPr>
      <w:rFonts w:ascii="Times New Roman" w:hAnsi="Times New Roman"/>
      <w:sz w:val="24"/>
      <w:szCs w:val="24"/>
    </w:rPr>
  </w:style>
  <w:style w:type="paragraph" w:customStyle="1" w:styleId="confirmationmsg">
    <w:name w:val="confirmation_msg"/>
    <w:basedOn w:val="Normal"/>
    <w:rsid w:val="00FA2D02"/>
    <w:pPr>
      <w:spacing w:after="240"/>
    </w:pPr>
    <w:rPr>
      <w:rFonts w:ascii="Times New Roman" w:hAnsi="Times New Roman"/>
      <w:sz w:val="24"/>
      <w:szCs w:val="24"/>
    </w:rPr>
  </w:style>
  <w:style w:type="paragraph" w:customStyle="1" w:styleId="rssfeedscontenttypetitle">
    <w:name w:val="rss_feeds_content_type_title"/>
    <w:basedOn w:val="Normal"/>
    <w:rsid w:val="00FA2D02"/>
    <w:pPr>
      <w:spacing w:after="240"/>
    </w:pPr>
    <w:rPr>
      <w:rFonts w:ascii="Times New Roman" w:hAnsi="Times New Roman"/>
      <w:sz w:val="24"/>
      <w:szCs w:val="24"/>
    </w:rPr>
  </w:style>
  <w:style w:type="paragraph" w:customStyle="1" w:styleId="contenttypename">
    <w:name w:val="content_type_name"/>
    <w:basedOn w:val="Normal"/>
    <w:rsid w:val="00FA2D02"/>
    <w:pPr>
      <w:spacing w:after="240"/>
    </w:pPr>
    <w:rPr>
      <w:rFonts w:ascii="Times New Roman" w:hAnsi="Times New Roman"/>
      <w:sz w:val="24"/>
      <w:szCs w:val="24"/>
    </w:rPr>
  </w:style>
  <w:style w:type="paragraph" w:customStyle="1" w:styleId="rssfeedscategories">
    <w:name w:val="rss_feeds_categories"/>
    <w:basedOn w:val="Normal"/>
    <w:rsid w:val="00FA2D02"/>
    <w:pPr>
      <w:spacing w:after="240"/>
    </w:pPr>
    <w:rPr>
      <w:rFonts w:ascii="Times New Roman" w:hAnsi="Times New Roman"/>
      <w:sz w:val="24"/>
      <w:szCs w:val="24"/>
    </w:rPr>
  </w:style>
  <w:style w:type="paragraph" w:customStyle="1" w:styleId="rssfeedsdepartments">
    <w:name w:val="rss_feeds_departments"/>
    <w:basedOn w:val="Normal"/>
    <w:rsid w:val="00FA2D02"/>
    <w:pPr>
      <w:spacing w:after="240"/>
    </w:pPr>
    <w:rPr>
      <w:rFonts w:ascii="Times New Roman" w:hAnsi="Times New Roman"/>
      <w:sz w:val="24"/>
      <w:szCs w:val="24"/>
    </w:rPr>
  </w:style>
  <w:style w:type="paragraph" w:customStyle="1" w:styleId="rssfeedscategorieslabel">
    <w:name w:val="rss_feeds_categories&gt;label"/>
    <w:basedOn w:val="Normal"/>
    <w:rsid w:val="00FA2D02"/>
    <w:pPr>
      <w:spacing w:after="240"/>
    </w:pPr>
    <w:rPr>
      <w:rFonts w:ascii="Times New Roman" w:hAnsi="Times New Roman"/>
      <w:sz w:val="24"/>
      <w:szCs w:val="24"/>
    </w:rPr>
  </w:style>
  <w:style w:type="paragraph" w:customStyle="1" w:styleId="rssfeedsdepartmentslabel">
    <w:name w:val="rss_feeds_departments&gt;label"/>
    <w:basedOn w:val="Normal"/>
    <w:rsid w:val="00FA2D02"/>
    <w:pPr>
      <w:spacing w:after="240"/>
    </w:pPr>
    <w:rPr>
      <w:rFonts w:ascii="Times New Roman" w:hAnsi="Times New Roman"/>
      <w:sz w:val="24"/>
      <w:szCs w:val="24"/>
    </w:rPr>
  </w:style>
  <w:style w:type="paragraph" w:customStyle="1" w:styleId="itemgraytext">
    <w:name w:val="item_graytext"/>
    <w:basedOn w:val="Normal"/>
    <w:rsid w:val="00FA2D02"/>
    <w:pPr>
      <w:spacing w:after="240"/>
    </w:pPr>
    <w:rPr>
      <w:rFonts w:ascii="Times New Roman" w:hAnsi="Times New Roman"/>
      <w:sz w:val="24"/>
      <w:szCs w:val="24"/>
    </w:rPr>
  </w:style>
  <w:style w:type="paragraph" w:customStyle="1" w:styleId="listfaqq">
    <w:name w:val="listfaq_q"/>
    <w:basedOn w:val="Normal"/>
    <w:rsid w:val="00FA2D02"/>
    <w:pPr>
      <w:spacing w:after="240"/>
    </w:pPr>
    <w:rPr>
      <w:rFonts w:ascii="Times New Roman" w:hAnsi="Times New Roman"/>
      <w:sz w:val="24"/>
      <w:szCs w:val="24"/>
    </w:rPr>
  </w:style>
  <w:style w:type="paragraph" w:customStyle="1" w:styleId="list-pager">
    <w:name w:val="list-pager"/>
    <w:basedOn w:val="Normal"/>
    <w:rsid w:val="00FA2D02"/>
    <w:pPr>
      <w:spacing w:after="240"/>
    </w:pPr>
    <w:rPr>
      <w:rFonts w:ascii="Times New Roman" w:hAnsi="Times New Roman"/>
      <w:sz w:val="24"/>
      <w:szCs w:val="24"/>
    </w:rPr>
  </w:style>
  <w:style w:type="paragraph" w:customStyle="1" w:styleId="formlist">
    <w:name w:val="formlist"/>
    <w:basedOn w:val="Normal"/>
    <w:rsid w:val="00FA2D02"/>
    <w:pPr>
      <w:spacing w:after="240"/>
    </w:pPr>
    <w:rPr>
      <w:rFonts w:ascii="Times New Roman" w:hAnsi="Times New Roman"/>
      <w:sz w:val="24"/>
      <w:szCs w:val="24"/>
    </w:rPr>
  </w:style>
  <w:style w:type="paragraph" w:customStyle="1" w:styleId="checkboxlist-container">
    <w:name w:val="checkboxlist-container"/>
    <w:basedOn w:val="Normal"/>
    <w:rsid w:val="00FA2D02"/>
    <w:pPr>
      <w:spacing w:after="240"/>
    </w:pPr>
    <w:rPr>
      <w:rFonts w:ascii="Times New Roman" w:hAnsi="Times New Roman"/>
      <w:sz w:val="24"/>
      <w:szCs w:val="24"/>
    </w:rPr>
  </w:style>
  <w:style w:type="paragraph" w:customStyle="1" w:styleId="radiobuttonsgroup-container">
    <w:name w:val="radiobuttonsgroup-container"/>
    <w:basedOn w:val="Normal"/>
    <w:rsid w:val="00FA2D02"/>
    <w:pPr>
      <w:spacing w:after="240"/>
    </w:pPr>
    <w:rPr>
      <w:rFonts w:ascii="Times New Roman" w:hAnsi="Times New Roman"/>
      <w:sz w:val="24"/>
      <w:szCs w:val="24"/>
    </w:rPr>
  </w:style>
  <w:style w:type="paragraph" w:customStyle="1" w:styleId="check-all">
    <w:name w:val="check-all"/>
    <w:basedOn w:val="Normal"/>
    <w:rsid w:val="00FA2D02"/>
    <w:pPr>
      <w:spacing w:after="240"/>
    </w:pPr>
    <w:rPr>
      <w:rFonts w:ascii="Times New Roman" w:hAnsi="Times New Roman"/>
      <w:sz w:val="24"/>
      <w:szCs w:val="24"/>
    </w:rPr>
  </w:style>
  <w:style w:type="paragraph" w:customStyle="1" w:styleId="validation-summary-errors">
    <w:name w:val="validation-summary-errors"/>
    <w:basedOn w:val="Normal"/>
    <w:rsid w:val="00FA2D02"/>
    <w:pPr>
      <w:spacing w:after="240"/>
    </w:pPr>
    <w:rPr>
      <w:rFonts w:ascii="Times New Roman" w:hAnsi="Times New Roman"/>
      <w:sz w:val="24"/>
      <w:szCs w:val="24"/>
    </w:rPr>
  </w:style>
  <w:style w:type="paragraph" w:customStyle="1" w:styleId="formquestionrequired">
    <w:name w:val="form_question_required"/>
    <w:basedOn w:val="Normal"/>
    <w:rsid w:val="00FA2D02"/>
    <w:pPr>
      <w:spacing w:after="240"/>
    </w:pPr>
    <w:rPr>
      <w:rFonts w:ascii="Times New Roman" w:hAnsi="Times New Roman"/>
      <w:sz w:val="24"/>
      <w:szCs w:val="24"/>
    </w:rPr>
  </w:style>
  <w:style w:type="paragraph" w:customStyle="1" w:styleId="questioncontainer">
    <w:name w:val="question_container"/>
    <w:basedOn w:val="Normal"/>
    <w:rsid w:val="00FA2D02"/>
    <w:pPr>
      <w:spacing w:after="240"/>
    </w:pPr>
    <w:rPr>
      <w:rFonts w:ascii="Times New Roman" w:hAnsi="Times New Roman"/>
      <w:sz w:val="24"/>
      <w:szCs w:val="24"/>
    </w:rPr>
  </w:style>
  <w:style w:type="paragraph" w:customStyle="1" w:styleId="answercontainer">
    <w:name w:val="answer_container"/>
    <w:basedOn w:val="Normal"/>
    <w:rsid w:val="00FA2D02"/>
    <w:pPr>
      <w:spacing w:after="240"/>
    </w:pPr>
    <w:rPr>
      <w:rFonts w:ascii="Times New Roman" w:hAnsi="Times New Roman"/>
      <w:sz w:val="24"/>
      <w:szCs w:val="24"/>
    </w:rPr>
  </w:style>
  <w:style w:type="paragraph" w:customStyle="1" w:styleId="commandwrapper">
    <w:name w:val="command_wrapper"/>
    <w:basedOn w:val="Normal"/>
    <w:rsid w:val="00FA2D02"/>
    <w:pPr>
      <w:spacing w:after="240"/>
    </w:pPr>
    <w:rPr>
      <w:rFonts w:ascii="Times New Roman" w:hAnsi="Times New Roman"/>
      <w:sz w:val="24"/>
      <w:szCs w:val="24"/>
    </w:rPr>
  </w:style>
  <w:style w:type="paragraph" w:customStyle="1" w:styleId="nextpagewrapper">
    <w:name w:val="next_page_wrapper"/>
    <w:basedOn w:val="Normal"/>
    <w:rsid w:val="00FA2D02"/>
    <w:pPr>
      <w:spacing w:after="240"/>
    </w:pPr>
    <w:rPr>
      <w:rFonts w:ascii="Times New Roman" w:hAnsi="Times New Roman"/>
      <w:sz w:val="24"/>
      <w:szCs w:val="24"/>
    </w:rPr>
  </w:style>
  <w:style w:type="paragraph" w:customStyle="1" w:styleId="previouspagewrapper">
    <w:name w:val="previous_page_wrapper"/>
    <w:basedOn w:val="Normal"/>
    <w:rsid w:val="00FA2D02"/>
    <w:pPr>
      <w:spacing w:after="240"/>
    </w:pPr>
    <w:rPr>
      <w:rFonts w:ascii="Times New Roman" w:hAnsi="Times New Roman"/>
      <w:sz w:val="24"/>
      <w:szCs w:val="24"/>
    </w:rPr>
  </w:style>
  <w:style w:type="paragraph" w:customStyle="1" w:styleId="questioncontent">
    <w:name w:val="question_content"/>
    <w:basedOn w:val="Normal"/>
    <w:rsid w:val="00FA2D02"/>
    <w:pPr>
      <w:spacing w:after="240"/>
    </w:pPr>
    <w:rPr>
      <w:rFonts w:ascii="Times New Roman" w:hAnsi="Times New Roman"/>
      <w:sz w:val="24"/>
      <w:szCs w:val="24"/>
    </w:rPr>
  </w:style>
  <w:style w:type="paragraph" w:customStyle="1" w:styleId="infobtn">
    <w:name w:val="info_btn"/>
    <w:basedOn w:val="Normal"/>
    <w:rsid w:val="00FA2D02"/>
    <w:pPr>
      <w:spacing w:after="240"/>
    </w:pPr>
    <w:rPr>
      <w:rFonts w:ascii="Times New Roman" w:hAnsi="Times New Roman"/>
      <w:sz w:val="24"/>
      <w:szCs w:val="24"/>
    </w:rPr>
  </w:style>
  <w:style w:type="paragraph" w:customStyle="1" w:styleId="recaptchacontainer">
    <w:name w:val="recaptcha_container"/>
    <w:basedOn w:val="Normal"/>
    <w:rsid w:val="00FA2D02"/>
    <w:pPr>
      <w:spacing w:after="240"/>
    </w:pPr>
    <w:rPr>
      <w:rFonts w:ascii="Times New Roman" w:hAnsi="Times New Roman"/>
      <w:sz w:val="24"/>
      <w:szCs w:val="24"/>
    </w:rPr>
  </w:style>
  <w:style w:type="paragraph" w:customStyle="1" w:styleId="commandbox">
    <w:name w:val="command_box"/>
    <w:basedOn w:val="Normal"/>
    <w:rsid w:val="00FA2D02"/>
    <w:pPr>
      <w:spacing w:after="240"/>
    </w:pPr>
    <w:rPr>
      <w:rFonts w:ascii="Times New Roman" w:hAnsi="Times New Roman"/>
      <w:sz w:val="24"/>
      <w:szCs w:val="24"/>
    </w:rPr>
  </w:style>
  <w:style w:type="paragraph" w:customStyle="1" w:styleId="accountpanel">
    <w:name w:val="account_panel"/>
    <w:basedOn w:val="Normal"/>
    <w:rsid w:val="00FA2D02"/>
    <w:pPr>
      <w:spacing w:after="240"/>
    </w:pPr>
    <w:rPr>
      <w:rFonts w:ascii="Times New Roman" w:hAnsi="Times New Roman"/>
      <w:sz w:val="24"/>
      <w:szCs w:val="24"/>
    </w:rPr>
  </w:style>
  <w:style w:type="paragraph" w:customStyle="1" w:styleId="formmessage">
    <w:name w:val="form_message"/>
    <w:basedOn w:val="Normal"/>
    <w:rsid w:val="00FA2D02"/>
    <w:pPr>
      <w:spacing w:after="240"/>
    </w:pPr>
    <w:rPr>
      <w:rFonts w:ascii="Times New Roman" w:hAnsi="Times New Roman"/>
      <w:sz w:val="24"/>
      <w:szCs w:val="24"/>
    </w:rPr>
  </w:style>
  <w:style w:type="paragraph" w:customStyle="1" w:styleId="requestid">
    <w:name w:val="request_id"/>
    <w:basedOn w:val="Normal"/>
    <w:rsid w:val="00FA2D02"/>
    <w:pPr>
      <w:spacing w:after="240"/>
    </w:pPr>
    <w:rPr>
      <w:rFonts w:ascii="Times New Roman" w:hAnsi="Times New Roman"/>
      <w:sz w:val="24"/>
      <w:szCs w:val="24"/>
    </w:rPr>
  </w:style>
  <w:style w:type="paragraph" w:customStyle="1" w:styleId="servicerequestoverdue">
    <w:name w:val="service_request_overdue"/>
    <w:basedOn w:val="Normal"/>
    <w:rsid w:val="00FA2D02"/>
    <w:pPr>
      <w:spacing w:after="240"/>
    </w:pPr>
    <w:rPr>
      <w:rFonts w:ascii="Times New Roman" w:hAnsi="Times New Roman"/>
      <w:sz w:val="24"/>
      <w:szCs w:val="24"/>
    </w:rPr>
  </w:style>
  <w:style w:type="paragraph" w:customStyle="1" w:styleId="srmakeanonymouslabel">
    <w:name w:val="sr_make_anonymous~label"/>
    <w:basedOn w:val="Normal"/>
    <w:rsid w:val="00FA2D02"/>
    <w:pPr>
      <w:spacing w:after="240"/>
    </w:pPr>
    <w:rPr>
      <w:rFonts w:ascii="Times New Roman" w:hAnsi="Times New Roman"/>
      <w:sz w:val="24"/>
      <w:szCs w:val="24"/>
    </w:rPr>
  </w:style>
  <w:style w:type="paragraph" w:customStyle="1" w:styleId="reportercity">
    <w:name w:val="reporter_city"/>
    <w:basedOn w:val="Normal"/>
    <w:rsid w:val="00FA2D02"/>
    <w:pPr>
      <w:spacing w:after="240"/>
    </w:pPr>
    <w:rPr>
      <w:rFonts w:ascii="Times New Roman" w:hAnsi="Times New Roman"/>
      <w:sz w:val="24"/>
      <w:szCs w:val="24"/>
    </w:rPr>
  </w:style>
  <w:style w:type="paragraph" w:customStyle="1" w:styleId="reporterstate">
    <w:name w:val="reporter_state"/>
    <w:basedOn w:val="Normal"/>
    <w:rsid w:val="00FA2D02"/>
    <w:pPr>
      <w:spacing w:after="240"/>
    </w:pPr>
    <w:rPr>
      <w:rFonts w:ascii="Times New Roman" w:hAnsi="Times New Roman"/>
      <w:sz w:val="24"/>
      <w:szCs w:val="24"/>
    </w:rPr>
  </w:style>
  <w:style w:type="paragraph" w:customStyle="1" w:styleId="reporterzipcode">
    <w:name w:val="reporter_zip_code"/>
    <w:basedOn w:val="Normal"/>
    <w:rsid w:val="00FA2D02"/>
    <w:pPr>
      <w:spacing w:after="240"/>
    </w:pPr>
    <w:rPr>
      <w:rFonts w:ascii="Times New Roman" w:hAnsi="Times New Roman"/>
      <w:sz w:val="24"/>
      <w:szCs w:val="24"/>
    </w:rPr>
  </w:style>
  <w:style w:type="paragraph" w:customStyle="1" w:styleId="addservicequest">
    <w:name w:val="add_service_quest"/>
    <w:basedOn w:val="Normal"/>
    <w:rsid w:val="00FA2D02"/>
    <w:pPr>
      <w:spacing w:after="240"/>
    </w:pPr>
    <w:rPr>
      <w:rFonts w:ascii="Times New Roman" w:hAnsi="Times New Roman"/>
      <w:sz w:val="24"/>
      <w:szCs w:val="24"/>
    </w:rPr>
  </w:style>
  <w:style w:type="paragraph" w:customStyle="1" w:styleId="faqanswer">
    <w:name w:val="faq_answer"/>
    <w:basedOn w:val="Normal"/>
    <w:rsid w:val="00FA2D02"/>
    <w:pPr>
      <w:spacing w:after="240"/>
    </w:pPr>
    <w:rPr>
      <w:rFonts w:ascii="Times New Roman" w:hAnsi="Times New Roman"/>
      <w:sz w:val="24"/>
      <w:szCs w:val="24"/>
    </w:rPr>
  </w:style>
  <w:style w:type="paragraph" w:customStyle="1" w:styleId="photofilepanel">
    <w:name w:val="photo_file_panel"/>
    <w:basedOn w:val="Normal"/>
    <w:rsid w:val="00FA2D02"/>
    <w:pPr>
      <w:spacing w:after="240"/>
    </w:pPr>
    <w:rPr>
      <w:rFonts w:ascii="Times New Roman" w:hAnsi="Times New Roman"/>
      <w:sz w:val="24"/>
      <w:szCs w:val="24"/>
    </w:rPr>
  </w:style>
  <w:style w:type="paragraph" w:customStyle="1" w:styleId="requiredtip">
    <w:name w:val="required_tip"/>
    <w:basedOn w:val="Normal"/>
    <w:rsid w:val="00FA2D02"/>
    <w:pPr>
      <w:spacing w:after="240"/>
    </w:pPr>
    <w:rPr>
      <w:rFonts w:ascii="Times New Roman" w:hAnsi="Times New Roman"/>
      <w:sz w:val="24"/>
      <w:szCs w:val="24"/>
    </w:rPr>
  </w:style>
  <w:style w:type="paragraph" w:customStyle="1" w:styleId="postchangedby">
    <w:name w:val="post_changedby"/>
    <w:basedOn w:val="Normal"/>
    <w:rsid w:val="00FA2D02"/>
    <w:pPr>
      <w:spacing w:after="240"/>
    </w:pPr>
    <w:rPr>
      <w:rFonts w:ascii="Times New Roman" w:hAnsi="Times New Roman"/>
      <w:sz w:val="24"/>
      <w:szCs w:val="24"/>
    </w:rPr>
  </w:style>
  <w:style w:type="paragraph" w:customStyle="1" w:styleId="postcomment">
    <w:name w:val="post_comment"/>
    <w:basedOn w:val="Normal"/>
    <w:rsid w:val="00FA2D02"/>
    <w:pPr>
      <w:spacing w:after="240"/>
    </w:pPr>
    <w:rPr>
      <w:rFonts w:ascii="Times New Roman" w:hAnsi="Times New Roman"/>
      <w:sz w:val="24"/>
      <w:szCs w:val="24"/>
    </w:rPr>
  </w:style>
  <w:style w:type="paragraph" w:customStyle="1" w:styleId="postinternalcomment">
    <w:name w:val="post_internal_comment"/>
    <w:basedOn w:val="Normal"/>
    <w:rsid w:val="00FA2D02"/>
    <w:pPr>
      <w:spacing w:after="240"/>
    </w:pPr>
    <w:rPr>
      <w:rFonts w:ascii="Times New Roman" w:hAnsi="Times New Roman"/>
      <w:sz w:val="24"/>
      <w:szCs w:val="24"/>
    </w:rPr>
  </w:style>
  <w:style w:type="paragraph" w:customStyle="1" w:styleId="postattach">
    <w:name w:val="post_attach"/>
    <w:basedOn w:val="Normal"/>
    <w:rsid w:val="00FA2D02"/>
    <w:pPr>
      <w:spacing w:after="240"/>
    </w:pPr>
    <w:rPr>
      <w:rFonts w:ascii="Times New Roman" w:hAnsi="Times New Roman"/>
      <w:sz w:val="24"/>
      <w:szCs w:val="24"/>
    </w:rPr>
  </w:style>
  <w:style w:type="paragraph" w:customStyle="1" w:styleId="changedby">
    <w:name w:val="changed_by"/>
    <w:basedOn w:val="Normal"/>
    <w:rsid w:val="00FA2D02"/>
    <w:pPr>
      <w:spacing w:after="240"/>
    </w:pPr>
    <w:rPr>
      <w:rFonts w:ascii="Times New Roman" w:hAnsi="Times New Roman"/>
      <w:sz w:val="24"/>
      <w:szCs w:val="24"/>
    </w:rPr>
  </w:style>
  <w:style w:type="paragraph" w:customStyle="1" w:styleId="altercolor">
    <w:name w:val="altercolor"/>
    <w:basedOn w:val="Normal"/>
    <w:rsid w:val="00FA2D02"/>
    <w:pPr>
      <w:spacing w:after="240"/>
    </w:pPr>
    <w:rPr>
      <w:rFonts w:ascii="Times New Roman" w:hAnsi="Times New Roman"/>
      <w:sz w:val="24"/>
      <w:szCs w:val="24"/>
    </w:rPr>
  </w:style>
  <w:style w:type="paragraph" w:customStyle="1" w:styleId="iconbutton">
    <w:name w:val="icon_button"/>
    <w:basedOn w:val="Normal"/>
    <w:rsid w:val="00FA2D02"/>
    <w:pPr>
      <w:spacing w:after="240"/>
    </w:pPr>
    <w:rPr>
      <w:rFonts w:ascii="Times New Roman" w:hAnsi="Times New Roman"/>
      <w:sz w:val="24"/>
      <w:szCs w:val="24"/>
    </w:rPr>
  </w:style>
  <w:style w:type="paragraph" w:customStyle="1" w:styleId="paging">
    <w:name w:val="paging"/>
    <w:basedOn w:val="Normal"/>
    <w:rsid w:val="00FA2D02"/>
    <w:pPr>
      <w:spacing w:after="240"/>
    </w:pPr>
    <w:rPr>
      <w:rFonts w:ascii="Times New Roman" w:hAnsi="Times New Roman"/>
      <w:sz w:val="24"/>
      <w:szCs w:val="24"/>
    </w:rPr>
  </w:style>
  <w:style w:type="paragraph" w:customStyle="1" w:styleId="multicatscontainer">
    <w:name w:val="multicats_container"/>
    <w:basedOn w:val="Normal"/>
    <w:rsid w:val="00FA2D02"/>
    <w:pPr>
      <w:spacing w:after="240"/>
    </w:pPr>
    <w:rPr>
      <w:rFonts w:ascii="Times New Roman" w:hAnsi="Times New Roman"/>
      <w:sz w:val="24"/>
      <w:szCs w:val="24"/>
    </w:rPr>
  </w:style>
  <w:style w:type="paragraph" w:customStyle="1" w:styleId="facilitymapmarkerinfos">
    <w:name w:val="facility_mapmarker_infos"/>
    <w:basedOn w:val="Normal"/>
    <w:rsid w:val="00FA2D02"/>
    <w:pPr>
      <w:spacing w:after="240"/>
    </w:pPr>
    <w:rPr>
      <w:rFonts w:ascii="Times New Roman" w:hAnsi="Times New Roman"/>
      <w:sz w:val="24"/>
      <w:szCs w:val="24"/>
    </w:rPr>
  </w:style>
  <w:style w:type="paragraph" w:customStyle="1" w:styleId="hourviewhint">
    <w:name w:val="hour_view_hint"/>
    <w:basedOn w:val="Normal"/>
    <w:rsid w:val="00FA2D02"/>
    <w:pPr>
      <w:spacing w:after="240"/>
    </w:pPr>
    <w:rPr>
      <w:rFonts w:ascii="Times New Roman" w:hAnsi="Times New Roman"/>
      <w:sz w:val="24"/>
      <w:szCs w:val="24"/>
    </w:rPr>
  </w:style>
  <w:style w:type="paragraph" w:customStyle="1" w:styleId="reservable">
    <w:name w:val="reservable"/>
    <w:basedOn w:val="Normal"/>
    <w:rsid w:val="00FA2D02"/>
    <w:pPr>
      <w:spacing w:after="240"/>
    </w:pPr>
    <w:rPr>
      <w:rFonts w:ascii="Times New Roman" w:hAnsi="Times New Roman"/>
      <w:sz w:val="24"/>
      <w:szCs w:val="24"/>
    </w:rPr>
  </w:style>
  <w:style w:type="paragraph" w:customStyle="1" w:styleId="nonreservable">
    <w:name w:val="non_reservable"/>
    <w:basedOn w:val="Normal"/>
    <w:rsid w:val="00FA2D02"/>
    <w:pPr>
      <w:spacing w:after="240"/>
    </w:pPr>
    <w:rPr>
      <w:rFonts w:ascii="Times New Roman" w:hAnsi="Times New Roman"/>
      <w:sz w:val="24"/>
      <w:szCs w:val="24"/>
    </w:rPr>
  </w:style>
  <w:style w:type="paragraph" w:customStyle="1" w:styleId="notreservable">
    <w:name w:val="not_reservable"/>
    <w:basedOn w:val="Normal"/>
    <w:rsid w:val="00FA2D02"/>
    <w:pPr>
      <w:spacing w:after="240"/>
    </w:pPr>
    <w:rPr>
      <w:rFonts w:ascii="Times New Roman" w:hAnsi="Times New Roman"/>
      <w:sz w:val="24"/>
      <w:szCs w:val="24"/>
    </w:rPr>
  </w:style>
  <w:style w:type="paragraph" w:customStyle="1" w:styleId="currentreservable">
    <w:name w:val="current_reservable"/>
    <w:basedOn w:val="Normal"/>
    <w:rsid w:val="00FA2D02"/>
    <w:pPr>
      <w:spacing w:after="240"/>
    </w:pPr>
    <w:rPr>
      <w:rFonts w:ascii="Times New Roman" w:hAnsi="Times New Roman"/>
      <w:sz w:val="24"/>
      <w:szCs w:val="24"/>
    </w:rPr>
  </w:style>
  <w:style w:type="paragraph" w:customStyle="1" w:styleId="invalidreservable">
    <w:name w:val="invalid_reservable"/>
    <w:basedOn w:val="Normal"/>
    <w:rsid w:val="00FA2D02"/>
    <w:pPr>
      <w:spacing w:after="240"/>
    </w:pPr>
    <w:rPr>
      <w:rFonts w:ascii="Times New Roman" w:hAnsi="Times New Roman"/>
      <w:sz w:val="24"/>
      <w:szCs w:val="24"/>
    </w:rPr>
  </w:style>
  <w:style w:type="paragraph" w:customStyle="1" w:styleId="hourreviewtable">
    <w:name w:val="hour_review_table"/>
    <w:basedOn w:val="Normal"/>
    <w:rsid w:val="00FA2D02"/>
    <w:pPr>
      <w:spacing w:after="240"/>
    </w:pPr>
    <w:rPr>
      <w:rFonts w:ascii="Times New Roman" w:hAnsi="Times New Roman"/>
      <w:sz w:val="24"/>
      <w:szCs w:val="24"/>
    </w:rPr>
  </w:style>
  <w:style w:type="paragraph" w:customStyle="1" w:styleId="facilityitemheader">
    <w:name w:val="facility_item_header"/>
    <w:basedOn w:val="Normal"/>
    <w:rsid w:val="00FA2D02"/>
    <w:pPr>
      <w:spacing w:after="240"/>
    </w:pPr>
    <w:rPr>
      <w:rFonts w:ascii="Times New Roman" w:hAnsi="Times New Roman"/>
      <w:sz w:val="24"/>
      <w:szCs w:val="24"/>
    </w:rPr>
  </w:style>
  <w:style w:type="paragraph" w:customStyle="1" w:styleId="facilityitemphoto">
    <w:name w:val="facility_item_photo"/>
    <w:basedOn w:val="Normal"/>
    <w:rsid w:val="00FA2D02"/>
    <w:pPr>
      <w:spacing w:after="240"/>
    </w:pPr>
    <w:rPr>
      <w:rFonts w:ascii="Times New Roman" w:hAnsi="Times New Roman"/>
      <w:sz w:val="24"/>
      <w:szCs w:val="24"/>
    </w:rPr>
  </w:style>
  <w:style w:type="paragraph" w:customStyle="1" w:styleId="vi-title">
    <w:name w:val="vi-title"/>
    <w:basedOn w:val="Normal"/>
    <w:rsid w:val="00FA2D02"/>
    <w:pPr>
      <w:spacing w:after="240"/>
    </w:pPr>
    <w:rPr>
      <w:rFonts w:ascii="Times New Roman" w:hAnsi="Times New Roman"/>
      <w:sz w:val="24"/>
      <w:szCs w:val="24"/>
    </w:rPr>
  </w:style>
  <w:style w:type="paragraph" w:customStyle="1" w:styleId="vi-actions">
    <w:name w:val="vi-actions"/>
    <w:basedOn w:val="Normal"/>
    <w:rsid w:val="00FA2D02"/>
    <w:pPr>
      <w:spacing w:after="240"/>
    </w:pPr>
    <w:rPr>
      <w:rFonts w:ascii="Times New Roman" w:hAnsi="Times New Roman"/>
      <w:sz w:val="24"/>
      <w:szCs w:val="24"/>
    </w:rPr>
  </w:style>
  <w:style w:type="paragraph" w:customStyle="1" w:styleId="vi-loading">
    <w:name w:val="vi-loading"/>
    <w:basedOn w:val="Normal"/>
    <w:rsid w:val="00FA2D02"/>
    <w:pPr>
      <w:spacing w:after="240"/>
    </w:pPr>
    <w:rPr>
      <w:rFonts w:ascii="Times New Roman" w:hAnsi="Times New Roman"/>
      <w:sz w:val="24"/>
      <w:szCs w:val="24"/>
    </w:rPr>
  </w:style>
  <w:style w:type="paragraph" w:customStyle="1" w:styleId="vi-state-highlight">
    <w:name w:val="vi-state-highlight"/>
    <w:basedOn w:val="Normal"/>
    <w:rsid w:val="00FA2D02"/>
    <w:pPr>
      <w:spacing w:after="240"/>
    </w:pPr>
    <w:rPr>
      <w:rFonts w:ascii="Times New Roman" w:hAnsi="Times New Roman"/>
      <w:sz w:val="24"/>
      <w:szCs w:val="24"/>
    </w:rPr>
  </w:style>
  <w:style w:type="paragraph" w:customStyle="1" w:styleId="vi-outer">
    <w:name w:val="vi-outer"/>
    <w:basedOn w:val="Normal"/>
    <w:rsid w:val="00FA2D02"/>
    <w:pPr>
      <w:spacing w:after="240"/>
    </w:pPr>
    <w:rPr>
      <w:rFonts w:ascii="Times New Roman" w:hAnsi="Times New Roman"/>
      <w:sz w:val="24"/>
      <w:szCs w:val="24"/>
    </w:rPr>
  </w:style>
  <w:style w:type="paragraph" w:customStyle="1" w:styleId="vi-titlebar">
    <w:name w:val="vi-titlebar"/>
    <w:basedOn w:val="Normal"/>
    <w:rsid w:val="00FA2D02"/>
    <w:pPr>
      <w:spacing w:after="240"/>
    </w:pPr>
    <w:rPr>
      <w:rFonts w:ascii="Times New Roman" w:hAnsi="Times New Roman"/>
      <w:sz w:val="24"/>
      <w:szCs w:val="24"/>
    </w:rPr>
  </w:style>
  <w:style w:type="paragraph" w:customStyle="1" w:styleId="vi-close">
    <w:name w:val="vi-close"/>
    <w:basedOn w:val="Normal"/>
    <w:rsid w:val="00FA2D02"/>
    <w:pPr>
      <w:spacing w:after="240"/>
    </w:pPr>
    <w:rPr>
      <w:rFonts w:ascii="Times New Roman" w:hAnsi="Times New Roman"/>
      <w:sz w:val="24"/>
      <w:szCs w:val="24"/>
    </w:rPr>
  </w:style>
  <w:style w:type="paragraph" w:customStyle="1" w:styleId="vi-actionsul">
    <w:name w:val="vi-actions&gt;ul"/>
    <w:basedOn w:val="Normal"/>
    <w:rsid w:val="00FA2D02"/>
    <w:pPr>
      <w:spacing w:after="240"/>
    </w:pPr>
    <w:rPr>
      <w:rFonts w:ascii="Times New Roman" w:hAnsi="Times New Roman"/>
      <w:sz w:val="24"/>
      <w:szCs w:val="24"/>
    </w:rPr>
  </w:style>
  <w:style w:type="paragraph" w:customStyle="1" w:styleId="vi-actionsulli">
    <w:name w:val="vi-actions&gt;ul&gt;li"/>
    <w:basedOn w:val="Normal"/>
    <w:rsid w:val="00FA2D02"/>
    <w:pPr>
      <w:spacing w:after="240"/>
    </w:pPr>
    <w:rPr>
      <w:rFonts w:ascii="Times New Roman" w:hAnsi="Times New Roman"/>
      <w:sz w:val="24"/>
      <w:szCs w:val="24"/>
    </w:rPr>
  </w:style>
  <w:style w:type="paragraph" w:customStyle="1" w:styleId="vi-actionsullia">
    <w:name w:val="vi-actions&gt;ul&gt;li&gt;a"/>
    <w:basedOn w:val="Normal"/>
    <w:rsid w:val="00FA2D02"/>
    <w:pPr>
      <w:spacing w:after="240"/>
    </w:pPr>
    <w:rPr>
      <w:rFonts w:ascii="Times New Roman" w:hAnsi="Times New Roman"/>
      <w:sz w:val="24"/>
      <w:szCs w:val="24"/>
    </w:rPr>
  </w:style>
  <w:style w:type="paragraph" w:customStyle="1" w:styleId="vi-main">
    <w:name w:val="vi-main"/>
    <w:basedOn w:val="Normal"/>
    <w:rsid w:val="00FA2D02"/>
    <w:pPr>
      <w:spacing w:after="240"/>
    </w:pPr>
    <w:rPr>
      <w:rFonts w:ascii="Times New Roman" w:hAnsi="Times New Roman"/>
      <w:sz w:val="24"/>
      <w:szCs w:val="24"/>
    </w:rPr>
  </w:style>
  <w:style w:type="paragraph" w:customStyle="1" w:styleId="facilityinfos">
    <w:name w:val="facility_infos"/>
    <w:basedOn w:val="Normal"/>
    <w:rsid w:val="00FA2D02"/>
    <w:pPr>
      <w:spacing w:after="240"/>
    </w:pPr>
    <w:rPr>
      <w:rFonts w:ascii="Times New Roman" w:hAnsi="Times New Roman"/>
      <w:sz w:val="24"/>
      <w:szCs w:val="24"/>
    </w:rPr>
  </w:style>
  <w:style w:type="paragraph" w:customStyle="1" w:styleId="facilityiteminfos1">
    <w:name w:val="facility_item_infos1"/>
    <w:basedOn w:val="Normal"/>
    <w:rsid w:val="00FA2D02"/>
    <w:pPr>
      <w:spacing w:after="240"/>
    </w:pPr>
    <w:rPr>
      <w:rFonts w:ascii="Times New Roman" w:hAnsi="Times New Roman"/>
      <w:sz w:val="24"/>
      <w:szCs w:val="24"/>
    </w:rPr>
  </w:style>
  <w:style w:type="paragraph" w:customStyle="1" w:styleId="itemlistnumber">
    <w:name w:val="item_list_number"/>
    <w:basedOn w:val="Normal"/>
    <w:rsid w:val="00FA2D02"/>
    <w:pPr>
      <w:spacing w:after="240"/>
    </w:pPr>
    <w:rPr>
      <w:rFonts w:ascii="Times New Roman" w:hAnsi="Times New Roman"/>
      <w:sz w:val="24"/>
      <w:szCs w:val="24"/>
    </w:rPr>
  </w:style>
  <w:style w:type="paragraph" w:customStyle="1" w:styleId="itemidnumber">
    <w:name w:val="item_id_number"/>
    <w:basedOn w:val="Normal"/>
    <w:rsid w:val="00FA2D02"/>
    <w:pPr>
      <w:spacing w:after="240"/>
    </w:pPr>
    <w:rPr>
      <w:rFonts w:ascii="Times New Roman" w:hAnsi="Times New Roman"/>
      <w:sz w:val="24"/>
      <w:szCs w:val="24"/>
    </w:rPr>
  </w:style>
  <w:style w:type="paragraph" w:customStyle="1" w:styleId="itemcontentlist">
    <w:name w:val="item_content_list"/>
    <w:basedOn w:val="Normal"/>
    <w:rsid w:val="00FA2D02"/>
    <w:pPr>
      <w:spacing w:after="240"/>
    </w:pPr>
    <w:rPr>
      <w:rFonts w:ascii="Times New Roman" w:hAnsi="Times New Roman"/>
      <w:sz w:val="24"/>
      <w:szCs w:val="24"/>
    </w:rPr>
  </w:style>
  <w:style w:type="paragraph" w:customStyle="1" w:styleId="selectable">
    <w:name w:val="selectable"/>
    <w:basedOn w:val="Normal"/>
    <w:rsid w:val="00FA2D02"/>
    <w:pPr>
      <w:spacing w:after="240"/>
    </w:pPr>
    <w:rPr>
      <w:rFonts w:ascii="Times New Roman" w:hAnsi="Times New Roman"/>
      <w:sz w:val="24"/>
      <w:szCs w:val="24"/>
    </w:rPr>
  </w:style>
  <w:style w:type="paragraph" w:customStyle="1" w:styleId="hourviewinfacilityreservationtime">
    <w:name w:val="hour_view_in_facility_reservation_time"/>
    <w:basedOn w:val="Normal"/>
    <w:rsid w:val="00FA2D02"/>
    <w:pPr>
      <w:spacing w:after="240"/>
    </w:pPr>
    <w:rPr>
      <w:rFonts w:ascii="Times New Roman" w:hAnsi="Times New Roman"/>
      <w:sz w:val="24"/>
      <w:szCs w:val="24"/>
    </w:rPr>
  </w:style>
  <w:style w:type="paragraph" w:customStyle="1" w:styleId="detaillistlabel">
    <w:name w:val="detail_list_label"/>
    <w:basedOn w:val="Normal"/>
    <w:rsid w:val="00FA2D02"/>
    <w:pPr>
      <w:spacing w:after="240"/>
    </w:pPr>
    <w:rPr>
      <w:rFonts w:ascii="Times New Roman" w:hAnsi="Times New Roman"/>
      <w:sz w:val="24"/>
      <w:szCs w:val="24"/>
    </w:rPr>
  </w:style>
  <w:style w:type="paragraph" w:customStyle="1" w:styleId="votemembercount">
    <w:name w:val="vote_member_count"/>
    <w:basedOn w:val="Normal"/>
    <w:rsid w:val="00FA2D02"/>
    <w:pPr>
      <w:spacing w:after="240"/>
    </w:pPr>
    <w:rPr>
      <w:rFonts w:ascii="Times New Roman" w:hAnsi="Times New Roman"/>
      <w:sz w:val="24"/>
      <w:szCs w:val="24"/>
    </w:rPr>
  </w:style>
  <w:style w:type="paragraph" w:customStyle="1" w:styleId="detaillistvalue">
    <w:name w:val="detail_list_value"/>
    <w:basedOn w:val="Normal"/>
    <w:rsid w:val="00FA2D02"/>
    <w:pPr>
      <w:spacing w:after="240"/>
    </w:pPr>
    <w:rPr>
      <w:rFonts w:ascii="Times New Roman" w:hAnsi="Times New Roman"/>
      <w:sz w:val="24"/>
      <w:szCs w:val="24"/>
    </w:rPr>
  </w:style>
  <w:style w:type="paragraph" w:customStyle="1" w:styleId="motionvotelist">
    <w:name w:val="motion_vote_list"/>
    <w:basedOn w:val="Normal"/>
    <w:rsid w:val="00FA2D02"/>
    <w:pPr>
      <w:spacing w:after="240"/>
    </w:pPr>
    <w:rPr>
      <w:rFonts w:ascii="Times New Roman" w:hAnsi="Times New Roman"/>
      <w:sz w:val="24"/>
      <w:szCs w:val="24"/>
    </w:rPr>
  </w:style>
  <w:style w:type="paragraph" w:customStyle="1" w:styleId="arrowicon">
    <w:name w:val="arrow_icon"/>
    <w:basedOn w:val="Normal"/>
    <w:rsid w:val="00FA2D02"/>
    <w:pPr>
      <w:spacing w:after="240"/>
    </w:pPr>
    <w:rPr>
      <w:rFonts w:ascii="Times New Roman" w:hAnsi="Times New Roman"/>
      <w:sz w:val="24"/>
      <w:szCs w:val="24"/>
    </w:rPr>
  </w:style>
  <w:style w:type="paragraph" w:customStyle="1" w:styleId="arrowshow">
    <w:name w:val="arrow_show"/>
    <w:basedOn w:val="Normal"/>
    <w:rsid w:val="00FA2D02"/>
    <w:pPr>
      <w:spacing w:after="240"/>
    </w:pPr>
    <w:rPr>
      <w:rFonts w:ascii="Times New Roman" w:hAnsi="Times New Roman"/>
      <w:sz w:val="24"/>
      <w:szCs w:val="24"/>
    </w:rPr>
  </w:style>
  <w:style w:type="paragraph" w:customStyle="1" w:styleId="arrowhide">
    <w:name w:val="arrow_hide"/>
    <w:basedOn w:val="Normal"/>
    <w:rsid w:val="00FA2D02"/>
    <w:pPr>
      <w:spacing w:after="240"/>
    </w:pPr>
    <w:rPr>
      <w:rFonts w:ascii="Times New Roman" w:hAnsi="Times New Roman"/>
      <w:sz w:val="24"/>
      <w:szCs w:val="24"/>
    </w:rPr>
  </w:style>
  <w:style w:type="paragraph" w:customStyle="1" w:styleId="hidden">
    <w:name w:val="hidden"/>
    <w:basedOn w:val="Normal"/>
    <w:rsid w:val="00FA2D02"/>
    <w:pPr>
      <w:spacing w:after="240"/>
    </w:pPr>
    <w:rPr>
      <w:rFonts w:ascii="Times New Roman" w:hAnsi="Times New Roman"/>
      <w:sz w:val="24"/>
      <w:szCs w:val="24"/>
    </w:rPr>
  </w:style>
  <w:style w:type="paragraph" w:customStyle="1" w:styleId="pdficon">
    <w:name w:val="pdf_icon"/>
    <w:basedOn w:val="Normal"/>
    <w:rsid w:val="00FA2D02"/>
    <w:pPr>
      <w:spacing w:after="240"/>
    </w:pPr>
    <w:rPr>
      <w:rFonts w:ascii="Times New Roman" w:hAnsi="Times New Roman"/>
      <w:sz w:val="24"/>
      <w:szCs w:val="24"/>
    </w:rPr>
  </w:style>
  <w:style w:type="paragraph" w:customStyle="1" w:styleId="htmlicon">
    <w:name w:val="html_icon"/>
    <w:basedOn w:val="Normal"/>
    <w:rsid w:val="00FA2D02"/>
    <w:pPr>
      <w:spacing w:after="240"/>
    </w:pPr>
    <w:rPr>
      <w:rFonts w:ascii="Times New Roman" w:hAnsi="Times New Roman"/>
      <w:sz w:val="24"/>
      <w:szCs w:val="24"/>
    </w:rPr>
  </w:style>
  <w:style w:type="paragraph" w:customStyle="1" w:styleId="packageicon">
    <w:name w:val="package_icon"/>
    <w:basedOn w:val="Normal"/>
    <w:rsid w:val="00FA2D02"/>
    <w:pPr>
      <w:spacing w:after="240"/>
    </w:pPr>
    <w:rPr>
      <w:rFonts w:ascii="Times New Roman" w:hAnsi="Times New Roman"/>
      <w:sz w:val="24"/>
      <w:szCs w:val="24"/>
    </w:rPr>
  </w:style>
  <w:style w:type="paragraph" w:customStyle="1" w:styleId="videoicon">
    <w:name w:val="video_icon"/>
    <w:basedOn w:val="Normal"/>
    <w:rsid w:val="00FA2D02"/>
    <w:pPr>
      <w:spacing w:after="240"/>
    </w:pPr>
    <w:rPr>
      <w:rFonts w:ascii="Times New Roman" w:hAnsi="Times New Roman"/>
      <w:sz w:val="24"/>
      <w:szCs w:val="24"/>
    </w:rPr>
  </w:style>
  <w:style w:type="paragraph" w:customStyle="1" w:styleId="meetingsbreadcrumb">
    <w:name w:val="meetings_breadcrumb"/>
    <w:basedOn w:val="Normal"/>
    <w:rsid w:val="00FA2D02"/>
    <w:pPr>
      <w:spacing w:after="240"/>
    </w:pPr>
    <w:rPr>
      <w:rFonts w:ascii="Times New Roman" w:hAnsi="Times New Roman"/>
      <w:sz w:val="24"/>
      <w:szCs w:val="24"/>
    </w:rPr>
  </w:style>
  <w:style w:type="paragraph" w:customStyle="1" w:styleId="field-validation-error">
    <w:name w:val="field-validation-error"/>
    <w:basedOn w:val="Normal"/>
    <w:rsid w:val="00FA2D02"/>
    <w:pPr>
      <w:spacing w:after="240"/>
    </w:pPr>
    <w:rPr>
      <w:rFonts w:ascii="Times New Roman" w:hAnsi="Times New Roman"/>
      <w:sz w:val="24"/>
      <w:szCs w:val="24"/>
    </w:rPr>
  </w:style>
  <w:style w:type="paragraph" w:customStyle="1" w:styleId="label">
    <w:name w:val="label"/>
    <w:basedOn w:val="Normal"/>
    <w:rsid w:val="00FA2D02"/>
    <w:pPr>
      <w:spacing w:after="240"/>
    </w:pPr>
    <w:rPr>
      <w:rFonts w:ascii="Times New Roman" w:hAnsi="Times New Roman"/>
      <w:sz w:val="24"/>
      <w:szCs w:val="24"/>
    </w:rPr>
  </w:style>
  <w:style w:type="paragraph" w:customStyle="1" w:styleId="formlistlilabel">
    <w:name w:val="formlist&gt;li&gt;label"/>
    <w:basedOn w:val="Normal"/>
    <w:rsid w:val="00FA2D02"/>
    <w:pPr>
      <w:spacing w:after="240"/>
    </w:pPr>
    <w:rPr>
      <w:rFonts w:ascii="Times New Roman" w:hAnsi="Times New Roman"/>
      <w:sz w:val="24"/>
      <w:szCs w:val="24"/>
    </w:rPr>
  </w:style>
  <w:style w:type="paragraph" w:customStyle="1" w:styleId="prefix">
    <w:name w:val="prefix"/>
    <w:basedOn w:val="Normal"/>
    <w:rsid w:val="00FA2D02"/>
    <w:pPr>
      <w:spacing w:after="240"/>
    </w:pPr>
    <w:rPr>
      <w:rFonts w:ascii="Times New Roman" w:hAnsi="Times New Roman"/>
      <w:sz w:val="24"/>
      <w:szCs w:val="24"/>
    </w:rPr>
  </w:style>
  <w:style w:type="paragraph" w:customStyle="1" w:styleId="vi-input">
    <w:name w:val="vi-input"/>
    <w:basedOn w:val="Normal"/>
    <w:rsid w:val="00FA2D02"/>
    <w:pPr>
      <w:spacing w:after="240"/>
    </w:pPr>
    <w:rPr>
      <w:rFonts w:ascii="Times New Roman" w:hAnsi="Times New Roman"/>
      <w:sz w:val="24"/>
      <w:szCs w:val="24"/>
    </w:rPr>
  </w:style>
  <w:style w:type="paragraph" w:customStyle="1" w:styleId="vi-select">
    <w:name w:val="vi-select"/>
    <w:basedOn w:val="Normal"/>
    <w:rsid w:val="00FA2D02"/>
    <w:pPr>
      <w:spacing w:after="240"/>
    </w:pPr>
    <w:rPr>
      <w:rFonts w:ascii="Times New Roman" w:hAnsi="Times New Roman"/>
      <w:sz w:val="24"/>
      <w:szCs w:val="24"/>
    </w:rPr>
  </w:style>
  <w:style w:type="paragraph" w:customStyle="1" w:styleId="vi-icon">
    <w:name w:val="vi-icon"/>
    <w:basedOn w:val="Normal"/>
    <w:rsid w:val="00FA2D02"/>
    <w:pPr>
      <w:spacing w:after="240"/>
    </w:pPr>
    <w:rPr>
      <w:rFonts w:ascii="Times New Roman" w:hAnsi="Times New Roman"/>
      <w:sz w:val="24"/>
      <w:szCs w:val="24"/>
    </w:rPr>
  </w:style>
  <w:style w:type="paragraph" w:customStyle="1" w:styleId="t-item">
    <w:name w:val="t-item"/>
    <w:basedOn w:val="Normal"/>
    <w:rsid w:val="00FA2D02"/>
    <w:pPr>
      <w:spacing w:after="240"/>
    </w:pPr>
    <w:rPr>
      <w:rFonts w:ascii="Times New Roman" w:hAnsi="Times New Roman"/>
      <w:sz w:val="24"/>
      <w:szCs w:val="24"/>
    </w:rPr>
  </w:style>
  <w:style w:type="paragraph" w:customStyle="1" w:styleId="t-group">
    <w:name w:val="t-group"/>
    <w:basedOn w:val="Normal"/>
    <w:rsid w:val="00FA2D02"/>
    <w:pPr>
      <w:spacing w:after="240"/>
    </w:pPr>
    <w:rPr>
      <w:rFonts w:ascii="Times New Roman" w:hAnsi="Times New Roman"/>
      <w:sz w:val="24"/>
      <w:szCs w:val="24"/>
    </w:rPr>
  </w:style>
  <w:style w:type="paragraph" w:customStyle="1" w:styleId="t-content">
    <w:name w:val="t-content"/>
    <w:basedOn w:val="Normal"/>
    <w:rsid w:val="00FA2D02"/>
    <w:pPr>
      <w:spacing w:after="240"/>
    </w:pPr>
    <w:rPr>
      <w:rFonts w:ascii="Times New Roman" w:hAnsi="Times New Roman"/>
      <w:sz w:val="24"/>
      <w:szCs w:val="24"/>
    </w:rPr>
  </w:style>
  <w:style w:type="paragraph" w:customStyle="1" w:styleId="t-image">
    <w:name w:val="t-image"/>
    <w:basedOn w:val="Normal"/>
    <w:rsid w:val="00FA2D02"/>
    <w:pPr>
      <w:spacing w:after="240"/>
    </w:pPr>
    <w:rPr>
      <w:rFonts w:ascii="Times New Roman" w:hAnsi="Times New Roman"/>
      <w:sz w:val="24"/>
      <w:szCs w:val="24"/>
    </w:rPr>
  </w:style>
  <w:style w:type="paragraph" w:customStyle="1" w:styleId="t-in">
    <w:name w:val="t-in"/>
    <w:basedOn w:val="Normal"/>
    <w:rsid w:val="00FA2D02"/>
    <w:pPr>
      <w:spacing w:after="240"/>
    </w:pPr>
    <w:rPr>
      <w:rFonts w:ascii="Times New Roman" w:hAnsi="Times New Roman"/>
      <w:sz w:val="24"/>
      <w:szCs w:val="24"/>
    </w:rPr>
  </w:style>
  <w:style w:type="paragraph" w:customStyle="1" w:styleId="t-plus">
    <w:name w:val="t-plus"/>
    <w:basedOn w:val="Normal"/>
    <w:rsid w:val="00FA2D02"/>
    <w:pPr>
      <w:spacing w:after="240"/>
    </w:pPr>
    <w:rPr>
      <w:rFonts w:ascii="Times New Roman" w:hAnsi="Times New Roman"/>
      <w:sz w:val="24"/>
      <w:szCs w:val="24"/>
    </w:rPr>
  </w:style>
  <w:style w:type="paragraph" w:customStyle="1" w:styleId="t-minus">
    <w:name w:val="t-minus"/>
    <w:basedOn w:val="Normal"/>
    <w:rsid w:val="00FA2D02"/>
    <w:pPr>
      <w:spacing w:after="240"/>
    </w:pPr>
    <w:rPr>
      <w:rFonts w:ascii="Times New Roman" w:hAnsi="Times New Roman"/>
      <w:sz w:val="24"/>
      <w:szCs w:val="24"/>
    </w:rPr>
  </w:style>
  <w:style w:type="paragraph" w:customStyle="1" w:styleId="t-plus-disabled">
    <w:name w:val="t-plus-disabled"/>
    <w:basedOn w:val="Normal"/>
    <w:rsid w:val="00FA2D02"/>
    <w:pPr>
      <w:spacing w:after="240"/>
    </w:pPr>
    <w:rPr>
      <w:rFonts w:ascii="Times New Roman" w:hAnsi="Times New Roman"/>
      <w:sz w:val="24"/>
      <w:szCs w:val="24"/>
    </w:rPr>
  </w:style>
  <w:style w:type="paragraph" w:customStyle="1" w:styleId="t-minus-disabled">
    <w:name w:val="t-minus-disabled"/>
    <w:basedOn w:val="Normal"/>
    <w:rsid w:val="00FA2D02"/>
    <w:pPr>
      <w:spacing w:after="240"/>
    </w:pPr>
    <w:rPr>
      <w:rFonts w:ascii="Times New Roman" w:hAnsi="Times New Roman"/>
      <w:sz w:val="24"/>
      <w:szCs w:val="24"/>
    </w:rPr>
  </w:style>
  <w:style w:type="paragraph" w:customStyle="1" w:styleId="t-state-hover">
    <w:name w:val="t-state-hover"/>
    <w:basedOn w:val="Normal"/>
    <w:rsid w:val="00FA2D02"/>
    <w:pPr>
      <w:spacing w:after="240"/>
    </w:pPr>
    <w:rPr>
      <w:rFonts w:ascii="Times New Roman" w:hAnsi="Times New Roman"/>
      <w:sz w:val="24"/>
      <w:szCs w:val="24"/>
    </w:rPr>
  </w:style>
  <w:style w:type="paragraph" w:customStyle="1" w:styleId="t-state-selected">
    <w:name w:val="t-state-selected"/>
    <w:basedOn w:val="Normal"/>
    <w:rsid w:val="00FA2D02"/>
    <w:pPr>
      <w:spacing w:after="240"/>
    </w:pPr>
    <w:rPr>
      <w:rFonts w:ascii="Times New Roman" w:hAnsi="Times New Roman"/>
      <w:sz w:val="24"/>
      <w:szCs w:val="24"/>
    </w:rPr>
  </w:style>
  <w:style w:type="paragraph" w:customStyle="1" w:styleId="t-drop-clue">
    <w:name w:val="t-drop-clue"/>
    <w:basedOn w:val="Normal"/>
    <w:rsid w:val="00FA2D02"/>
    <w:pPr>
      <w:spacing w:after="240"/>
    </w:pPr>
    <w:rPr>
      <w:rFonts w:ascii="Times New Roman" w:hAnsi="Times New Roman"/>
      <w:sz w:val="24"/>
      <w:szCs w:val="24"/>
    </w:rPr>
  </w:style>
  <w:style w:type="paragraph" w:customStyle="1" w:styleId="t-top">
    <w:name w:val="t-top"/>
    <w:basedOn w:val="Normal"/>
    <w:rsid w:val="00FA2D02"/>
    <w:pPr>
      <w:spacing w:after="240"/>
    </w:pPr>
    <w:rPr>
      <w:rFonts w:ascii="Times New Roman" w:hAnsi="Times New Roman"/>
      <w:sz w:val="24"/>
      <w:szCs w:val="24"/>
    </w:rPr>
  </w:style>
  <w:style w:type="paragraph" w:customStyle="1" w:styleId="t-first">
    <w:name w:val="t-first"/>
    <w:basedOn w:val="Normal"/>
    <w:rsid w:val="00FA2D02"/>
    <w:pPr>
      <w:spacing w:after="240"/>
    </w:pPr>
    <w:rPr>
      <w:rFonts w:ascii="Times New Roman" w:hAnsi="Times New Roman"/>
      <w:sz w:val="24"/>
      <w:szCs w:val="24"/>
    </w:rPr>
  </w:style>
  <w:style w:type="paragraph" w:customStyle="1" w:styleId="t-loading">
    <w:name w:val="t-loading"/>
    <w:basedOn w:val="Normal"/>
    <w:rsid w:val="00FA2D02"/>
    <w:pPr>
      <w:spacing w:after="240"/>
    </w:pPr>
    <w:rPr>
      <w:rFonts w:ascii="Times New Roman" w:hAnsi="Times New Roman"/>
      <w:sz w:val="24"/>
      <w:szCs w:val="24"/>
    </w:rPr>
  </w:style>
  <w:style w:type="paragraph" w:customStyle="1" w:styleId="t-tool-icon">
    <w:name w:val="t-tool-icon"/>
    <w:basedOn w:val="Normal"/>
    <w:rsid w:val="00FA2D02"/>
    <w:pPr>
      <w:spacing w:after="240"/>
    </w:pPr>
    <w:rPr>
      <w:rFonts w:ascii="Times New Roman" w:hAnsi="Times New Roman"/>
      <w:sz w:val="24"/>
      <w:szCs w:val="24"/>
    </w:rPr>
  </w:style>
  <w:style w:type="paragraph" w:customStyle="1" w:styleId="root-node">
    <w:name w:val="root-node"/>
    <w:basedOn w:val="Normal"/>
    <w:rsid w:val="00FA2D02"/>
    <w:pPr>
      <w:spacing w:after="240"/>
    </w:pPr>
    <w:rPr>
      <w:rFonts w:ascii="Times New Roman" w:hAnsi="Times New Roman"/>
      <w:sz w:val="24"/>
      <w:szCs w:val="24"/>
    </w:rPr>
  </w:style>
  <w:style w:type="paragraph" w:customStyle="1" w:styleId="submisiontitle">
    <w:name w:val="submision_title"/>
    <w:basedOn w:val="Normal"/>
    <w:rsid w:val="00FA2D02"/>
    <w:pPr>
      <w:spacing w:after="240"/>
    </w:pPr>
    <w:rPr>
      <w:rFonts w:ascii="Times New Roman" w:hAnsi="Times New Roman"/>
      <w:sz w:val="24"/>
      <w:szCs w:val="24"/>
    </w:rPr>
  </w:style>
  <w:style w:type="paragraph" w:customStyle="1" w:styleId="eventdetailstitle">
    <w:name w:val="event_details_title"/>
    <w:basedOn w:val="Normal"/>
    <w:rsid w:val="00FA2D02"/>
    <w:pPr>
      <w:spacing w:after="240"/>
    </w:pPr>
    <w:rPr>
      <w:rFonts w:ascii="Times New Roman" w:hAnsi="Times New Roman"/>
      <w:sz w:val="24"/>
      <w:szCs w:val="24"/>
    </w:rPr>
  </w:style>
  <w:style w:type="paragraph" w:customStyle="1" w:styleId="eventdetailslist">
    <w:name w:val="event_details_list"/>
    <w:basedOn w:val="Normal"/>
    <w:rsid w:val="00FA2D02"/>
    <w:pPr>
      <w:spacing w:after="240"/>
    </w:pPr>
    <w:rPr>
      <w:rFonts w:ascii="Times New Roman" w:hAnsi="Times New Roman"/>
      <w:sz w:val="24"/>
      <w:szCs w:val="24"/>
    </w:rPr>
  </w:style>
  <w:style w:type="paragraph" w:customStyle="1" w:styleId="submitterdetailstitle">
    <w:name w:val="submitter_details_title"/>
    <w:basedOn w:val="Normal"/>
    <w:rsid w:val="00FA2D02"/>
    <w:pPr>
      <w:spacing w:after="240"/>
    </w:pPr>
    <w:rPr>
      <w:rFonts w:ascii="Times New Roman" w:hAnsi="Times New Roman"/>
      <w:sz w:val="24"/>
      <w:szCs w:val="24"/>
    </w:rPr>
  </w:style>
  <w:style w:type="paragraph" w:customStyle="1" w:styleId="submitterdetailslist">
    <w:name w:val="submitter_details_list"/>
    <w:basedOn w:val="Normal"/>
    <w:rsid w:val="00FA2D02"/>
    <w:pPr>
      <w:spacing w:after="240"/>
    </w:pPr>
    <w:rPr>
      <w:rFonts w:ascii="Times New Roman" w:hAnsi="Times New Roman"/>
      <w:sz w:val="24"/>
      <w:szCs w:val="24"/>
    </w:rPr>
  </w:style>
  <w:style w:type="paragraph" w:customStyle="1" w:styleId="detailstitle">
    <w:name w:val="details_title"/>
    <w:basedOn w:val="Normal"/>
    <w:rsid w:val="00FA2D02"/>
    <w:pPr>
      <w:spacing w:after="240"/>
    </w:pPr>
    <w:rPr>
      <w:rFonts w:ascii="Times New Roman" w:hAnsi="Times New Roman"/>
      <w:sz w:val="24"/>
      <w:szCs w:val="24"/>
    </w:rPr>
  </w:style>
  <w:style w:type="paragraph" w:customStyle="1" w:styleId="details">
    <w:name w:val="details"/>
    <w:basedOn w:val="Normal"/>
    <w:rsid w:val="00FA2D02"/>
    <w:pPr>
      <w:spacing w:after="240"/>
    </w:pPr>
    <w:rPr>
      <w:rFonts w:ascii="Times New Roman" w:hAnsi="Times New Roman"/>
      <w:sz w:val="24"/>
      <w:szCs w:val="24"/>
    </w:rPr>
  </w:style>
  <w:style w:type="paragraph" w:customStyle="1" w:styleId="emptybox">
    <w:name w:val="empty_box"/>
    <w:basedOn w:val="Normal"/>
    <w:rsid w:val="00FA2D02"/>
    <w:pPr>
      <w:spacing w:after="240"/>
    </w:pPr>
    <w:rPr>
      <w:rFonts w:ascii="Times New Roman" w:hAnsi="Times New Roman"/>
      <w:sz w:val="24"/>
      <w:szCs w:val="24"/>
    </w:rPr>
  </w:style>
  <w:style w:type="paragraph" w:customStyle="1" w:styleId="itemtypefilter">
    <w:name w:val="item_type_filter"/>
    <w:basedOn w:val="Normal"/>
    <w:rsid w:val="00FA2D02"/>
    <w:pPr>
      <w:spacing w:after="240"/>
    </w:pPr>
    <w:rPr>
      <w:rFonts w:ascii="Times New Roman" w:hAnsi="Times New Roman"/>
      <w:sz w:val="24"/>
      <w:szCs w:val="24"/>
    </w:rPr>
  </w:style>
  <w:style w:type="paragraph" w:customStyle="1" w:styleId="votemembers">
    <w:name w:val="vote_members"/>
    <w:basedOn w:val="Normal"/>
    <w:rsid w:val="00FA2D02"/>
    <w:pPr>
      <w:spacing w:after="240"/>
    </w:pPr>
    <w:rPr>
      <w:rFonts w:ascii="Times New Roman" w:hAnsi="Times New Roman"/>
      <w:sz w:val="24"/>
      <w:szCs w:val="24"/>
    </w:rPr>
  </w:style>
  <w:style w:type="paragraph" w:customStyle="1" w:styleId="nodashboardblocks">
    <w:name w:val="no_dashboard_blocks"/>
    <w:basedOn w:val="Normal"/>
    <w:rsid w:val="00FA2D02"/>
    <w:pPr>
      <w:spacing w:after="240"/>
    </w:pPr>
    <w:rPr>
      <w:rFonts w:ascii="Times New Roman" w:hAnsi="Times New Roman"/>
      <w:sz w:val="24"/>
      <w:szCs w:val="24"/>
    </w:rPr>
  </w:style>
  <w:style w:type="paragraph" w:customStyle="1" w:styleId="dashboardblockwrapper">
    <w:name w:val="dashboard_block_wrapper"/>
    <w:basedOn w:val="Normal"/>
    <w:rsid w:val="00FA2D02"/>
    <w:pPr>
      <w:spacing w:after="240"/>
    </w:pPr>
    <w:rPr>
      <w:rFonts w:ascii="Times New Roman" w:hAnsi="Times New Roman"/>
      <w:sz w:val="24"/>
      <w:szCs w:val="24"/>
    </w:rPr>
  </w:style>
  <w:style w:type="paragraph" w:customStyle="1" w:styleId="createwebsiteaccountemailinfo">
    <w:name w:val="create_web_site_account_email_info"/>
    <w:basedOn w:val="Normal"/>
    <w:rsid w:val="00FA2D02"/>
    <w:pPr>
      <w:spacing w:after="240"/>
    </w:pPr>
    <w:rPr>
      <w:rFonts w:ascii="Times New Roman" w:hAnsi="Times New Roman"/>
      <w:sz w:val="24"/>
      <w:szCs w:val="24"/>
    </w:rPr>
  </w:style>
  <w:style w:type="paragraph" w:customStyle="1" w:styleId="confirmationemailmsg">
    <w:name w:val="confirmation_email_msg"/>
    <w:basedOn w:val="Normal"/>
    <w:rsid w:val="00FA2D02"/>
    <w:pPr>
      <w:spacing w:after="240"/>
    </w:pPr>
    <w:rPr>
      <w:rFonts w:ascii="Times New Roman" w:hAnsi="Times New Roman"/>
      <w:sz w:val="24"/>
      <w:szCs w:val="24"/>
    </w:rPr>
  </w:style>
  <w:style w:type="paragraph" w:customStyle="1" w:styleId="updateemailmsg">
    <w:name w:val="update_email_msg"/>
    <w:basedOn w:val="Normal"/>
    <w:rsid w:val="00FA2D02"/>
    <w:pPr>
      <w:spacing w:after="240"/>
    </w:pPr>
    <w:rPr>
      <w:rFonts w:ascii="Times New Roman" w:hAnsi="Times New Roman"/>
      <w:sz w:val="24"/>
      <w:szCs w:val="24"/>
    </w:rPr>
  </w:style>
  <w:style w:type="paragraph" w:customStyle="1" w:styleId="unsubscribeemailmsg">
    <w:name w:val="unsubscribe_email_msg"/>
    <w:basedOn w:val="Normal"/>
    <w:rsid w:val="00FA2D02"/>
    <w:pPr>
      <w:spacing w:after="240"/>
    </w:pPr>
    <w:rPr>
      <w:rFonts w:ascii="Times New Roman" w:hAnsi="Times New Roman"/>
      <w:sz w:val="24"/>
      <w:szCs w:val="24"/>
    </w:rPr>
  </w:style>
  <w:style w:type="paragraph" w:customStyle="1" w:styleId="cancelaccountconnectbutton">
    <w:name w:val="cancel_account_connect_button"/>
    <w:basedOn w:val="Normal"/>
    <w:rsid w:val="00FA2D02"/>
    <w:pPr>
      <w:spacing w:after="240"/>
    </w:pPr>
    <w:rPr>
      <w:rFonts w:ascii="Times New Roman" w:hAnsi="Times New Roman"/>
      <w:sz w:val="24"/>
      <w:szCs w:val="24"/>
    </w:rPr>
  </w:style>
  <w:style w:type="paragraph" w:customStyle="1" w:styleId="blockfirstcolumn">
    <w:name w:val="block_first_column"/>
    <w:basedOn w:val="Normal"/>
    <w:rsid w:val="00FA2D02"/>
    <w:pPr>
      <w:spacing w:after="240"/>
    </w:pPr>
    <w:rPr>
      <w:rFonts w:ascii="Times New Roman" w:hAnsi="Times New Roman"/>
      <w:sz w:val="24"/>
      <w:szCs w:val="24"/>
    </w:rPr>
  </w:style>
  <w:style w:type="paragraph" w:customStyle="1" w:styleId="detail-image">
    <w:name w:val="detail-image"/>
    <w:basedOn w:val="Normal"/>
    <w:rsid w:val="00FA2D02"/>
    <w:pPr>
      <w:spacing w:after="240"/>
    </w:pPr>
    <w:rPr>
      <w:rFonts w:ascii="Times New Roman" w:hAnsi="Times New Roman"/>
      <w:sz w:val="24"/>
      <w:szCs w:val="24"/>
    </w:rPr>
  </w:style>
  <w:style w:type="paragraph" w:customStyle="1" w:styleId="businesssubmissionstatusfilter">
    <w:name w:val="business_submission_status_filter"/>
    <w:basedOn w:val="Normal"/>
    <w:rsid w:val="00FA2D02"/>
    <w:pPr>
      <w:spacing w:after="240"/>
    </w:pPr>
    <w:rPr>
      <w:rFonts w:ascii="Times New Roman" w:hAnsi="Times New Roman"/>
      <w:sz w:val="24"/>
      <w:szCs w:val="24"/>
    </w:rPr>
  </w:style>
  <w:style w:type="paragraph" w:customStyle="1" w:styleId="eventsubmissionstatusfilter">
    <w:name w:val="event_submission_status_filter"/>
    <w:basedOn w:val="Normal"/>
    <w:rsid w:val="00FA2D02"/>
    <w:pPr>
      <w:spacing w:after="240"/>
    </w:pPr>
    <w:rPr>
      <w:rFonts w:ascii="Times New Roman" w:hAnsi="Times New Roman"/>
      <w:sz w:val="24"/>
      <w:szCs w:val="24"/>
    </w:rPr>
  </w:style>
  <w:style w:type="paragraph" w:customStyle="1" w:styleId="titlecontent">
    <w:name w:val="title_content"/>
    <w:basedOn w:val="Normal"/>
    <w:rsid w:val="00FA2D02"/>
    <w:pPr>
      <w:spacing w:after="240"/>
    </w:pPr>
    <w:rPr>
      <w:rFonts w:ascii="Times New Roman" w:hAnsi="Times New Roman"/>
      <w:sz w:val="24"/>
      <w:szCs w:val="24"/>
    </w:rPr>
  </w:style>
  <w:style w:type="paragraph" w:customStyle="1" w:styleId="statuscontent">
    <w:name w:val="status_content"/>
    <w:basedOn w:val="Normal"/>
    <w:rsid w:val="00FA2D02"/>
    <w:pPr>
      <w:spacing w:after="240"/>
    </w:pPr>
    <w:rPr>
      <w:rFonts w:ascii="Times New Roman" w:hAnsi="Times New Roman"/>
      <w:sz w:val="24"/>
      <w:szCs w:val="24"/>
    </w:rPr>
  </w:style>
  <w:style w:type="paragraph" w:customStyle="1" w:styleId="currentaccounttype">
    <w:name w:val="current_account_type"/>
    <w:basedOn w:val="Normal"/>
    <w:rsid w:val="00FA2D02"/>
    <w:pPr>
      <w:spacing w:after="240"/>
    </w:pPr>
    <w:rPr>
      <w:rFonts w:ascii="Times New Roman" w:hAnsi="Times New Roman"/>
      <w:sz w:val="24"/>
      <w:szCs w:val="24"/>
    </w:rPr>
  </w:style>
  <w:style w:type="paragraph" w:customStyle="1" w:styleId="contentstatusicon">
    <w:name w:val="content_status_icon"/>
    <w:basedOn w:val="Normal"/>
    <w:rsid w:val="00FA2D02"/>
    <w:pPr>
      <w:spacing w:after="240"/>
    </w:pPr>
    <w:rPr>
      <w:rFonts w:ascii="Times New Roman" w:hAnsi="Times New Roman"/>
      <w:sz w:val="24"/>
      <w:szCs w:val="24"/>
    </w:rPr>
  </w:style>
  <w:style w:type="paragraph" w:customStyle="1" w:styleId="profilephotoimg">
    <w:name w:val="profile_photo_img"/>
    <w:basedOn w:val="Normal"/>
    <w:rsid w:val="00FA2D02"/>
    <w:pPr>
      <w:spacing w:after="240"/>
    </w:pPr>
    <w:rPr>
      <w:rFonts w:ascii="Times New Roman" w:hAnsi="Times New Roman"/>
      <w:sz w:val="24"/>
      <w:szCs w:val="24"/>
    </w:rPr>
  </w:style>
  <w:style w:type="paragraph" w:customStyle="1" w:styleId="successmessage">
    <w:name w:val="success_message"/>
    <w:basedOn w:val="Normal"/>
    <w:rsid w:val="00FA2D02"/>
    <w:pPr>
      <w:spacing w:after="240"/>
    </w:pPr>
    <w:rPr>
      <w:rFonts w:ascii="Times New Roman" w:hAnsi="Times New Roman"/>
      <w:sz w:val="24"/>
      <w:szCs w:val="24"/>
    </w:rPr>
  </w:style>
  <w:style w:type="paragraph" w:customStyle="1" w:styleId="sectionbreadscrumb">
    <w:name w:val="section_breadscrumb"/>
    <w:basedOn w:val="Normal"/>
    <w:rsid w:val="00FA2D02"/>
    <w:pPr>
      <w:spacing w:after="240"/>
    </w:pPr>
    <w:rPr>
      <w:rFonts w:ascii="Times New Roman" w:hAnsi="Times New Roman"/>
      <w:sz w:val="24"/>
      <w:szCs w:val="24"/>
    </w:rPr>
  </w:style>
  <w:style w:type="paragraph" w:customStyle="1" w:styleId="printexportcontainer">
    <w:name w:val="print_export_container"/>
    <w:basedOn w:val="Normal"/>
    <w:rsid w:val="00FA2D02"/>
    <w:pPr>
      <w:spacing w:after="240"/>
    </w:pPr>
    <w:rPr>
      <w:rFonts w:ascii="Times New Roman" w:hAnsi="Times New Roman"/>
      <w:sz w:val="24"/>
      <w:szCs w:val="24"/>
    </w:rPr>
  </w:style>
  <w:style w:type="paragraph" w:customStyle="1" w:styleId="printexportcontainera">
    <w:name w:val="print_export_container&gt;a"/>
    <w:basedOn w:val="Normal"/>
    <w:rsid w:val="00FA2D02"/>
    <w:pPr>
      <w:spacing w:after="240"/>
    </w:pPr>
    <w:rPr>
      <w:rFonts w:ascii="Times New Roman" w:hAnsi="Times New Roman"/>
      <w:sz w:val="24"/>
      <w:szCs w:val="24"/>
    </w:rPr>
  </w:style>
  <w:style w:type="paragraph" w:customStyle="1" w:styleId="repeatableblock">
    <w:name w:val="repeatable_block"/>
    <w:basedOn w:val="Normal"/>
    <w:rsid w:val="00FA2D02"/>
    <w:pPr>
      <w:spacing w:after="240"/>
    </w:pPr>
    <w:rPr>
      <w:rFonts w:ascii="Times New Roman" w:hAnsi="Times New Roman"/>
      <w:sz w:val="24"/>
      <w:szCs w:val="24"/>
    </w:rPr>
  </w:style>
  <w:style w:type="paragraph" w:customStyle="1" w:styleId="paymentorderitemstotal">
    <w:name w:val="payment_order_items_total"/>
    <w:basedOn w:val="Normal"/>
    <w:rsid w:val="00FA2D02"/>
    <w:pPr>
      <w:spacing w:after="240"/>
    </w:pPr>
    <w:rPr>
      <w:rFonts w:ascii="Times New Roman" w:hAnsi="Times New Roman"/>
      <w:sz w:val="24"/>
      <w:szCs w:val="24"/>
    </w:rPr>
  </w:style>
  <w:style w:type="paragraph" w:customStyle="1" w:styleId="previouspagesorderitem">
    <w:name w:val="previous_pages_order_item"/>
    <w:basedOn w:val="Normal"/>
    <w:rsid w:val="00FA2D02"/>
    <w:pPr>
      <w:spacing w:after="240"/>
    </w:pPr>
    <w:rPr>
      <w:rFonts w:ascii="Times New Roman" w:hAnsi="Times New Roman"/>
      <w:sz w:val="24"/>
      <w:szCs w:val="24"/>
    </w:rPr>
  </w:style>
  <w:style w:type="paragraph" w:customStyle="1" w:styleId="noorders">
    <w:name w:val="no_orders"/>
    <w:basedOn w:val="Normal"/>
    <w:rsid w:val="00FA2D02"/>
    <w:pPr>
      <w:spacing w:after="240"/>
    </w:pPr>
    <w:rPr>
      <w:rFonts w:ascii="Times New Roman" w:hAnsi="Times New Roman"/>
      <w:sz w:val="24"/>
      <w:szCs w:val="24"/>
    </w:rPr>
  </w:style>
  <w:style w:type="paragraph" w:customStyle="1" w:styleId="formpage">
    <w:name w:val="form_page"/>
    <w:basedOn w:val="Normal"/>
    <w:rsid w:val="00FA2D02"/>
    <w:pPr>
      <w:spacing w:after="240"/>
    </w:pPr>
    <w:rPr>
      <w:rFonts w:ascii="Times New Roman" w:hAnsi="Times New Roman"/>
      <w:sz w:val="24"/>
      <w:szCs w:val="24"/>
    </w:rPr>
  </w:style>
  <w:style w:type="paragraph" w:customStyle="1" w:styleId="formpagetitle">
    <w:name w:val="form_page_title"/>
    <w:basedOn w:val="Normal"/>
    <w:rsid w:val="00FA2D02"/>
    <w:pPr>
      <w:spacing w:after="240"/>
    </w:pPr>
    <w:rPr>
      <w:rFonts w:ascii="Times New Roman" w:hAnsi="Times New Roman"/>
      <w:sz w:val="24"/>
      <w:szCs w:val="24"/>
    </w:rPr>
  </w:style>
  <w:style w:type="paragraph" w:customStyle="1" w:styleId="sensitivequestionicon">
    <w:name w:val="sensitive_question_icon"/>
    <w:basedOn w:val="Normal"/>
    <w:rsid w:val="00FA2D02"/>
    <w:pPr>
      <w:spacing w:after="240"/>
    </w:pPr>
    <w:rPr>
      <w:rFonts w:ascii="Times New Roman" w:hAnsi="Times New Roman"/>
      <w:sz w:val="24"/>
      <w:szCs w:val="24"/>
    </w:rPr>
  </w:style>
  <w:style w:type="paragraph" w:customStyle="1" w:styleId="rsslinkpanel">
    <w:name w:val="rss_link_panel"/>
    <w:basedOn w:val="Normal"/>
    <w:rsid w:val="00FA2D02"/>
    <w:pPr>
      <w:spacing w:after="240"/>
    </w:pPr>
    <w:rPr>
      <w:rFonts w:ascii="Times New Roman" w:hAnsi="Times New Roman"/>
      <w:sz w:val="24"/>
      <w:szCs w:val="24"/>
    </w:rPr>
  </w:style>
  <w:style w:type="paragraph" w:customStyle="1" w:styleId="rssfeedshint">
    <w:name w:val="rss_feeds_hint"/>
    <w:basedOn w:val="Normal"/>
    <w:rsid w:val="00FA2D02"/>
    <w:pPr>
      <w:spacing w:after="240"/>
    </w:pPr>
    <w:rPr>
      <w:rFonts w:ascii="Times New Roman" w:hAnsi="Times New Roman"/>
      <w:sz w:val="24"/>
      <w:szCs w:val="24"/>
    </w:rPr>
  </w:style>
  <w:style w:type="paragraph" w:customStyle="1" w:styleId="smsnote">
    <w:name w:val="sms_note"/>
    <w:basedOn w:val="Normal"/>
    <w:rsid w:val="00FA2D02"/>
    <w:pPr>
      <w:spacing w:after="240"/>
    </w:pPr>
    <w:rPr>
      <w:rFonts w:ascii="Times New Roman" w:hAnsi="Times New Roman"/>
      <w:sz w:val="24"/>
      <w:szCs w:val="24"/>
    </w:rPr>
  </w:style>
  <w:style w:type="paragraph" w:customStyle="1" w:styleId="smsphonenumber">
    <w:name w:val="sms_phone_number"/>
    <w:basedOn w:val="Normal"/>
    <w:rsid w:val="00FA2D02"/>
    <w:pPr>
      <w:spacing w:after="240"/>
    </w:pPr>
    <w:rPr>
      <w:rFonts w:ascii="Times New Roman" w:hAnsi="Times New Roman"/>
      <w:sz w:val="24"/>
      <w:szCs w:val="24"/>
    </w:rPr>
  </w:style>
  <w:style w:type="paragraph" w:customStyle="1" w:styleId="emailpreferences">
    <w:name w:val="email_preferences"/>
    <w:basedOn w:val="Normal"/>
    <w:rsid w:val="00FA2D02"/>
    <w:pPr>
      <w:spacing w:after="240"/>
    </w:pPr>
    <w:rPr>
      <w:rFonts w:ascii="Times New Roman" w:hAnsi="Times New Roman"/>
      <w:sz w:val="24"/>
      <w:szCs w:val="24"/>
    </w:rPr>
  </w:style>
  <w:style w:type="paragraph" w:customStyle="1" w:styleId="locationsearchpanel">
    <w:name w:val="location_search_panel"/>
    <w:basedOn w:val="Normal"/>
    <w:rsid w:val="00FA2D02"/>
    <w:pPr>
      <w:spacing w:after="240"/>
    </w:pPr>
    <w:rPr>
      <w:rFonts w:ascii="Times New Roman" w:hAnsi="Times New Roman"/>
      <w:sz w:val="24"/>
      <w:szCs w:val="24"/>
    </w:rPr>
  </w:style>
  <w:style w:type="paragraph" w:customStyle="1" w:styleId="popularsearchesbox">
    <w:name w:val="popular_searches_box"/>
    <w:basedOn w:val="Normal"/>
    <w:rsid w:val="00FA2D02"/>
    <w:pPr>
      <w:spacing w:after="240"/>
    </w:pPr>
    <w:rPr>
      <w:rFonts w:ascii="Times New Roman" w:hAnsi="Times New Roman"/>
      <w:sz w:val="24"/>
      <w:szCs w:val="24"/>
    </w:rPr>
  </w:style>
  <w:style w:type="paragraph" w:customStyle="1" w:styleId="popularsearchesboxdiv">
    <w:name w:val="popular_searches_box&gt;div"/>
    <w:basedOn w:val="Normal"/>
    <w:rsid w:val="00FA2D02"/>
    <w:pPr>
      <w:spacing w:after="240"/>
    </w:pPr>
    <w:rPr>
      <w:rFonts w:ascii="Times New Roman" w:hAnsi="Times New Roman"/>
      <w:sz w:val="24"/>
      <w:szCs w:val="24"/>
    </w:rPr>
  </w:style>
  <w:style w:type="paragraph" w:customStyle="1" w:styleId="popularsearchesboxdivtable">
    <w:name w:val="popular_searches_box&gt;div&gt;table"/>
    <w:basedOn w:val="Normal"/>
    <w:rsid w:val="00FA2D02"/>
    <w:pPr>
      <w:spacing w:after="240"/>
    </w:pPr>
    <w:rPr>
      <w:rFonts w:ascii="Times New Roman" w:hAnsi="Times New Roman"/>
      <w:sz w:val="24"/>
      <w:szCs w:val="24"/>
    </w:rPr>
  </w:style>
  <w:style w:type="paragraph" w:customStyle="1" w:styleId="contenttypefilterlabel">
    <w:name w:val="contenttypefilter&gt;label"/>
    <w:basedOn w:val="Normal"/>
    <w:rsid w:val="00FA2D02"/>
    <w:pPr>
      <w:spacing w:after="240"/>
    </w:pPr>
    <w:rPr>
      <w:rFonts w:ascii="Times New Roman" w:hAnsi="Times New Roman"/>
      <w:sz w:val="24"/>
      <w:szCs w:val="24"/>
    </w:rPr>
  </w:style>
  <w:style w:type="paragraph" w:customStyle="1" w:styleId="advancedsearchboxdoctype">
    <w:name w:val="advanced_searchbox_doctype"/>
    <w:basedOn w:val="Normal"/>
    <w:rsid w:val="00FA2D02"/>
    <w:pPr>
      <w:spacing w:after="240"/>
    </w:pPr>
    <w:rPr>
      <w:rFonts w:ascii="Times New Roman" w:hAnsi="Times New Roman"/>
      <w:sz w:val="24"/>
      <w:szCs w:val="24"/>
    </w:rPr>
  </w:style>
  <w:style w:type="paragraph" w:customStyle="1" w:styleId="sortby">
    <w:name w:val="sort_by"/>
    <w:basedOn w:val="Normal"/>
    <w:rsid w:val="00FA2D02"/>
    <w:pPr>
      <w:spacing w:after="240"/>
    </w:pPr>
    <w:rPr>
      <w:rFonts w:ascii="Times New Roman" w:hAnsi="Times New Roman"/>
      <w:sz w:val="24"/>
      <w:szCs w:val="24"/>
    </w:rPr>
  </w:style>
  <w:style w:type="paragraph" w:customStyle="1" w:styleId="searchbuttoncontainer">
    <w:name w:val="search_button_container"/>
    <w:basedOn w:val="Normal"/>
    <w:rsid w:val="00FA2D02"/>
    <w:pPr>
      <w:spacing w:after="240"/>
    </w:pPr>
    <w:rPr>
      <w:rFonts w:ascii="Times New Roman" w:hAnsi="Times New Roman"/>
      <w:sz w:val="24"/>
      <w:szCs w:val="24"/>
    </w:rPr>
  </w:style>
  <w:style w:type="paragraph" w:customStyle="1" w:styleId="itemsperpage">
    <w:name w:val="items_per_page"/>
    <w:basedOn w:val="Normal"/>
    <w:rsid w:val="00FA2D02"/>
    <w:pPr>
      <w:spacing w:after="240"/>
    </w:pPr>
    <w:rPr>
      <w:rFonts w:ascii="Times New Roman" w:hAnsi="Times New Roman"/>
      <w:sz w:val="24"/>
      <w:szCs w:val="24"/>
    </w:rPr>
  </w:style>
  <w:style w:type="paragraph" w:customStyle="1" w:styleId="searchpanel">
    <w:name w:val="search_panel"/>
    <w:basedOn w:val="Normal"/>
    <w:rsid w:val="00FA2D02"/>
    <w:pPr>
      <w:spacing w:after="240"/>
    </w:pPr>
    <w:rPr>
      <w:rFonts w:ascii="Times New Roman" w:hAnsi="Times New Roman"/>
      <w:sz w:val="24"/>
      <w:szCs w:val="24"/>
    </w:rPr>
  </w:style>
  <w:style w:type="paragraph" w:customStyle="1" w:styleId="ui-tabs-hide">
    <w:name w:val="ui-tabs-hide"/>
    <w:basedOn w:val="Normal"/>
    <w:rsid w:val="00FA2D02"/>
    <w:pPr>
      <w:spacing w:after="240"/>
    </w:pPr>
    <w:rPr>
      <w:rFonts w:ascii="Times New Roman" w:hAnsi="Times New Roman"/>
      <w:sz w:val="24"/>
      <w:szCs w:val="24"/>
    </w:rPr>
  </w:style>
  <w:style w:type="paragraph" w:customStyle="1" w:styleId="slidesli">
    <w:name w:val="slides&gt;li"/>
    <w:basedOn w:val="Normal"/>
    <w:rsid w:val="00FA2D02"/>
    <w:pPr>
      <w:spacing w:after="240"/>
    </w:pPr>
    <w:rPr>
      <w:rFonts w:ascii="Times New Roman" w:hAnsi="Times New Roman"/>
      <w:sz w:val="24"/>
      <w:szCs w:val="24"/>
    </w:rPr>
  </w:style>
  <w:style w:type="paragraph" w:customStyle="1" w:styleId="colleft">
    <w:name w:val="col_left"/>
    <w:basedOn w:val="Normal"/>
    <w:rsid w:val="00FA2D02"/>
    <w:pPr>
      <w:spacing w:after="240"/>
    </w:pPr>
    <w:rPr>
      <w:rFonts w:ascii="Times New Roman" w:hAnsi="Times New Roman"/>
      <w:sz w:val="24"/>
      <w:szCs w:val="24"/>
    </w:rPr>
  </w:style>
  <w:style w:type="paragraph" w:customStyle="1" w:styleId="colmid">
    <w:name w:val="col_mid"/>
    <w:basedOn w:val="Normal"/>
    <w:rsid w:val="00FA2D02"/>
    <w:pPr>
      <w:spacing w:after="240"/>
    </w:pPr>
    <w:rPr>
      <w:rFonts w:ascii="Times New Roman" w:hAnsi="Times New Roman"/>
      <w:sz w:val="24"/>
      <w:szCs w:val="24"/>
    </w:rPr>
  </w:style>
  <w:style w:type="paragraph" w:customStyle="1" w:styleId="datebox">
    <w:name w:val="datebox"/>
    <w:basedOn w:val="Normal"/>
    <w:rsid w:val="00FA2D02"/>
    <w:pPr>
      <w:spacing w:after="240"/>
    </w:pPr>
    <w:rPr>
      <w:rFonts w:ascii="Times New Roman" w:hAnsi="Times New Roman"/>
      <w:sz w:val="24"/>
      <w:szCs w:val="24"/>
    </w:rPr>
  </w:style>
  <w:style w:type="paragraph" w:customStyle="1" w:styleId="colright">
    <w:name w:val="col_right"/>
    <w:basedOn w:val="Normal"/>
    <w:rsid w:val="00FA2D02"/>
    <w:pPr>
      <w:spacing w:after="240"/>
    </w:pPr>
    <w:rPr>
      <w:rFonts w:ascii="Times New Roman" w:hAnsi="Times New Roman"/>
      <w:sz w:val="24"/>
      <w:szCs w:val="24"/>
    </w:rPr>
  </w:style>
  <w:style w:type="paragraph" w:customStyle="1" w:styleId="ui-accordion-header">
    <w:name w:val="ui-accordion-header"/>
    <w:basedOn w:val="Normal"/>
    <w:rsid w:val="00FA2D02"/>
    <w:pPr>
      <w:spacing w:after="240"/>
    </w:pPr>
    <w:rPr>
      <w:rFonts w:ascii="Times New Roman" w:hAnsi="Times New Roman"/>
      <w:sz w:val="24"/>
      <w:szCs w:val="24"/>
    </w:rPr>
  </w:style>
  <w:style w:type="paragraph" w:customStyle="1" w:styleId="ui-accordion-li-fix">
    <w:name w:val="ui-accordion-li-fix"/>
    <w:basedOn w:val="Normal"/>
    <w:rsid w:val="00FA2D02"/>
    <w:pPr>
      <w:spacing w:after="240"/>
    </w:pPr>
    <w:rPr>
      <w:rFonts w:ascii="Times New Roman" w:hAnsi="Times New Roman"/>
      <w:sz w:val="24"/>
      <w:szCs w:val="24"/>
    </w:rPr>
  </w:style>
  <w:style w:type="paragraph" w:customStyle="1" w:styleId="ui-accordion-content">
    <w:name w:val="ui-accordion-content"/>
    <w:basedOn w:val="Normal"/>
    <w:rsid w:val="00FA2D02"/>
    <w:pPr>
      <w:spacing w:after="240"/>
    </w:pPr>
    <w:rPr>
      <w:rFonts w:ascii="Times New Roman" w:hAnsi="Times New Roman"/>
      <w:sz w:val="24"/>
      <w:szCs w:val="24"/>
    </w:rPr>
  </w:style>
  <w:style w:type="paragraph" w:customStyle="1" w:styleId="ui-accordion-content-active">
    <w:name w:val="ui-accordion-content-active"/>
    <w:basedOn w:val="Normal"/>
    <w:rsid w:val="00FA2D02"/>
    <w:pPr>
      <w:spacing w:after="240"/>
    </w:pPr>
    <w:rPr>
      <w:rFonts w:ascii="Times New Roman" w:hAnsi="Times New Roman"/>
      <w:sz w:val="24"/>
      <w:szCs w:val="24"/>
    </w:rPr>
  </w:style>
  <w:style w:type="paragraph" w:customStyle="1" w:styleId="ui-menu-item">
    <w:name w:val="ui-menu-item"/>
    <w:basedOn w:val="Normal"/>
    <w:rsid w:val="00FA2D02"/>
    <w:pPr>
      <w:spacing w:after="240"/>
    </w:pPr>
    <w:rPr>
      <w:rFonts w:ascii="Times New Roman" w:hAnsi="Times New Roman"/>
      <w:sz w:val="24"/>
      <w:szCs w:val="24"/>
    </w:rPr>
  </w:style>
  <w:style w:type="paragraph" w:customStyle="1" w:styleId="ui-button-text">
    <w:name w:val="ui-button-text"/>
    <w:basedOn w:val="Normal"/>
    <w:rsid w:val="00FA2D02"/>
    <w:pPr>
      <w:spacing w:after="240"/>
    </w:pPr>
    <w:rPr>
      <w:rFonts w:ascii="Times New Roman" w:hAnsi="Times New Roman"/>
      <w:sz w:val="24"/>
      <w:szCs w:val="24"/>
    </w:rPr>
  </w:style>
  <w:style w:type="paragraph" w:customStyle="1" w:styleId="ui-dialog-titlebar">
    <w:name w:val="ui-dialog-titlebar"/>
    <w:basedOn w:val="Normal"/>
    <w:rsid w:val="00FA2D02"/>
    <w:pPr>
      <w:spacing w:after="240"/>
    </w:pPr>
    <w:rPr>
      <w:rFonts w:ascii="Times New Roman" w:hAnsi="Times New Roman"/>
      <w:sz w:val="24"/>
      <w:szCs w:val="24"/>
    </w:rPr>
  </w:style>
  <w:style w:type="paragraph" w:customStyle="1" w:styleId="ui-dialog-title">
    <w:name w:val="ui-dialog-title"/>
    <w:basedOn w:val="Normal"/>
    <w:rsid w:val="00FA2D02"/>
    <w:pPr>
      <w:spacing w:after="240"/>
    </w:pPr>
    <w:rPr>
      <w:rFonts w:ascii="Times New Roman" w:hAnsi="Times New Roman"/>
      <w:sz w:val="24"/>
      <w:szCs w:val="24"/>
    </w:rPr>
  </w:style>
  <w:style w:type="paragraph" w:customStyle="1" w:styleId="ui-dialog-titlebar-close">
    <w:name w:val="ui-dialog-titlebar-close"/>
    <w:basedOn w:val="Normal"/>
    <w:rsid w:val="00FA2D02"/>
    <w:pPr>
      <w:spacing w:after="240"/>
    </w:pPr>
    <w:rPr>
      <w:rFonts w:ascii="Times New Roman" w:hAnsi="Times New Roman"/>
      <w:sz w:val="24"/>
      <w:szCs w:val="24"/>
    </w:rPr>
  </w:style>
  <w:style w:type="paragraph" w:customStyle="1" w:styleId="ui-dialog-content">
    <w:name w:val="ui-dialog-content"/>
    <w:basedOn w:val="Normal"/>
    <w:rsid w:val="00FA2D02"/>
    <w:pPr>
      <w:spacing w:after="240"/>
    </w:pPr>
    <w:rPr>
      <w:rFonts w:ascii="Times New Roman" w:hAnsi="Times New Roman"/>
      <w:sz w:val="24"/>
      <w:szCs w:val="24"/>
    </w:rPr>
  </w:style>
  <w:style w:type="paragraph" w:customStyle="1" w:styleId="ui-dialog-buttonpane">
    <w:name w:val="ui-dialog-buttonpane"/>
    <w:basedOn w:val="Normal"/>
    <w:rsid w:val="00FA2D02"/>
    <w:pPr>
      <w:spacing w:after="240"/>
    </w:pPr>
    <w:rPr>
      <w:rFonts w:ascii="Times New Roman" w:hAnsi="Times New Roman"/>
      <w:sz w:val="24"/>
      <w:szCs w:val="24"/>
    </w:rPr>
  </w:style>
  <w:style w:type="paragraph" w:customStyle="1" w:styleId="ui-slider-handle">
    <w:name w:val="ui-slider-handle"/>
    <w:basedOn w:val="Normal"/>
    <w:rsid w:val="00FA2D02"/>
    <w:pPr>
      <w:spacing w:after="240"/>
    </w:pPr>
    <w:rPr>
      <w:rFonts w:ascii="Times New Roman" w:hAnsi="Times New Roman"/>
      <w:sz w:val="24"/>
      <w:szCs w:val="24"/>
    </w:rPr>
  </w:style>
  <w:style w:type="paragraph" w:customStyle="1" w:styleId="ui-slider-range">
    <w:name w:val="ui-slider-range"/>
    <w:basedOn w:val="Normal"/>
    <w:rsid w:val="00FA2D02"/>
    <w:pPr>
      <w:spacing w:after="240"/>
    </w:pPr>
    <w:rPr>
      <w:rFonts w:ascii="Times New Roman" w:hAnsi="Times New Roman"/>
      <w:sz w:val="24"/>
      <w:szCs w:val="24"/>
    </w:rPr>
  </w:style>
  <w:style w:type="paragraph" w:customStyle="1" w:styleId="ui-datepicker-header">
    <w:name w:val="ui-datepicker-header"/>
    <w:basedOn w:val="Normal"/>
    <w:rsid w:val="00FA2D02"/>
    <w:pPr>
      <w:spacing w:after="240"/>
    </w:pPr>
    <w:rPr>
      <w:rFonts w:ascii="Times New Roman" w:hAnsi="Times New Roman"/>
      <w:sz w:val="24"/>
      <w:szCs w:val="24"/>
    </w:rPr>
  </w:style>
  <w:style w:type="paragraph" w:customStyle="1" w:styleId="ui-datepicker-prev">
    <w:name w:val="ui-datepicker-prev"/>
    <w:basedOn w:val="Normal"/>
    <w:rsid w:val="00FA2D02"/>
    <w:pPr>
      <w:spacing w:after="240"/>
    </w:pPr>
    <w:rPr>
      <w:rFonts w:ascii="Times New Roman" w:hAnsi="Times New Roman"/>
      <w:sz w:val="24"/>
      <w:szCs w:val="24"/>
    </w:rPr>
  </w:style>
  <w:style w:type="paragraph" w:customStyle="1" w:styleId="ui-datepicker-next">
    <w:name w:val="ui-datepicker-next"/>
    <w:basedOn w:val="Normal"/>
    <w:rsid w:val="00FA2D02"/>
    <w:pPr>
      <w:spacing w:after="240"/>
    </w:pPr>
    <w:rPr>
      <w:rFonts w:ascii="Times New Roman" w:hAnsi="Times New Roman"/>
      <w:sz w:val="24"/>
      <w:szCs w:val="24"/>
    </w:rPr>
  </w:style>
  <w:style w:type="paragraph" w:customStyle="1" w:styleId="ui-datepicker-title">
    <w:name w:val="ui-datepicker-title"/>
    <w:basedOn w:val="Normal"/>
    <w:rsid w:val="00FA2D02"/>
    <w:pPr>
      <w:spacing w:after="240"/>
    </w:pPr>
    <w:rPr>
      <w:rFonts w:ascii="Times New Roman" w:hAnsi="Times New Roman"/>
      <w:sz w:val="24"/>
      <w:szCs w:val="24"/>
    </w:rPr>
  </w:style>
  <w:style w:type="paragraph" w:customStyle="1" w:styleId="ui-datepicker-buttonpane">
    <w:name w:val="ui-datepicker-buttonpane"/>
    <w:basedOn w:val="Normal"/>
    <w:rsid w:val="00FA2D02"/>
    <w:pPr>
      <w:spacing w:after="240"/>
    </w:pPr>
    <w:rPr>
      <w:rFonts w:ascii="Times New Roman" w:hAnsi="Times New Roman"/>
      <w:sz w:val="24"/>
      <w:szCs w:val="24"/>
    </w:rPr>
  </w:style>
  <w:style w:type="paragraph" w:customStyle="1" w:styleId="ui-datepicker-group">
    <w:name w:val="ui-datepicker-group"/>
    <w:basedOn w:val="Normal"/>
    <w:rsid w:val="00FA2D02"/>
    <w:pPr>
      <w:spacing w:after="240"/>
    </w:pPr>
    <w:rPr>
      <w:rFonts w:ascii="Times New Roman" w:hAnsi="Times New Roman"/>
      <w:sz w:val="24"/>
      <w:szCs w:val="24"/>
    </w:rPr>
  </w:style>
  <w:style w:type="paragraph" w:customStyle="1" w:styleId="ui-progressbar-value">
    <w:name w:val="ui-progressbar-value"/>
    <w:basedOn w:val="Normal"/>
    <w:rsid w:val="00FA2D02"/>
    <w:pPr>
      <w:spacing w:after="240"/>
    </w:pPr>
    <w:rPr>
      <w:rFonts w:ascii="Times New Roman" w:hAnsi="Times New Roman"/>
      <w:sz w:val="24"/>
      <w:szCs w:val="24"/>
    </w:rPr>
  </w:style>
  <w:style w:type="paragraph" w:customStyle="1" w:styleId="tip-inner">
    <w:name w:val="tip-inner"/>
    <w:basedOn w:val="Normal"/>
    <w:rsid w:val="00FA2D02"/>
    <w:pPr>
      <w:spacing w:after="240"/>
    </w:pPr>
    <w:rPr>
      <w:rFonts w:ascii="Times New Roman" w:hAnsi="Times New Roman"/>
      <w:sz w:val="24"/>
      <w:szCs w:val="24"/>
    </w:rPr>
  </w:style>
  <w:style w:type="paragraph" w:customStyle="1" w:styleId="tip-arrow-top">
    <w:name w:val="tip-arrow-top"/>
    <w:basedOn w:val="Normal"/>
    <w:rsid w:val="00FA2D02"/>
    <w:pPr>
      <w:spacing w:after="240"/>
    </w:pPr>
    <w:rPr>
      <w:rFonts w:ascii="Times New Roman" w:hAnsi="Times New Roman"/>
      <w:sz w:val="24"/>
      <w:szCs w:val="24"/>
    </w:rPr>
  </w:style>
  <w:style w:type="paragraph" w:customStyle="1" w:styleId="tip-arrow-right">
    <w:name w:val="tip-arrow-right"/>
    <w:basedOn w:val="Normal"/>
    <w:rsid w:val="00FA2D02"/>
    <w:pPr>
      <w:spacing w:after="240"/>
    </w:pPr>
    <w:rPr>
      <w:rFonts w:ascii="Times New Roman" w:hAnsi="Times New Roman"/>
      <w:sz w:val="24"/>
      <w:szCs w:val="24"/>
    </w:rPr>
  </w:style>
  <w:style w:type="paragraph" w:customStyle="1" w:styleId="tip-arrow-bottom">
    <w:name w:val="tip-arrow-bottom"/>
    <w:basedOn w:val="Normal"/>
    <w:rsid w:val="00FA2D02"/>
    <w:pPr>
      <w:spacing w:after="240"/>
    </w:pPr>
    <w:rPr>
      <w:rFonts w:ascii="Times New Roman" w:hAnsi="Times New Roman"/>
      <w:sz w:val="24"/>
      <w:szCs w:val="24"/>
    </w:rPr>
  </w:style>
  <w:style w:type="paragraph" w:customStyle="1" w:styleId="tip-arrow-left">
    <w:name w:val="tip-arrow-left"/>
    <w:basedOn w:val="Normal"/>
    <w:rsid w:val="00FA2D02"/>
    <w:pPr>
      <w:spacing w:after="240"/>
    </w:pPr>
    <w:rPr>
      <w:rFonts w:ascii="Times New Roman" w:hAnsi="Times New Roman"/>
      <w:sz w:val="24"/>
      <w:szCs w:val="24"/>
    </w:rPr>
  </w:style>
  <w:style w:type="paragraph" w:customStyle="1" w:styleId="t-overlay">
    <w:name w:val="t-overlay"/>
    <w:basedOn w:val="Normal"/>
    <w:rsid w:val="00FA2D02"/>
    <w:pPr>
      <w:spacing w:after="240"/>
    </w:pPr>
    <w:rPr>
      <w:rFonts w:ascii="Times New Roman" w:hAnsi="Times New Roman"/>
      <w:sz w:val="24"/>
      <w:szCs w:val="24"/>
    </w:rPr>
  </w:style>
  <w:style w:type="paragraph" w:customStyle="1" w:styleId="t-close">
    <w:name w:val="t-close"/>
    <w:basedOn w:val="Normal"/>
    <w:rsid w:val="00FA2D02"/>
    <w:pPr>
      <w:spacing w:after="240"/>
    </w:pPr>
    <w:rPr>
      <w:rFonts w:ascii="Times New Roman" w:hAnsi="Times New Roman"/>
      <w:sz w:val="24"/>
      <w:szCs w:val="24"/>
    </w:rPr>
  </w:style>
  <w:style w:type="paragraph" w:customStyle="1" w:styleId="slidecontenta">
    <w:name w:val="slide_content&gt;a"/>
    <w:basedOn w:val="Normal"/>
    <w:rsid w:val="00FA2D02"/>
    <w:pPr>
      <w:spacing w:after="240"/>
    </w:pPr>
    <w:rPr>
      <w:rFonts w:ascii="Times New Roman" w:hAnsi="Times New Roman"/>
      <w:sz w:val="24"/>
      <w:szCs w:val="24"/>
    </w:rPr>
  </w:style>
  <w:style w:type="paragraph" w:customStyle="1" w:styleId="current">
    <w:name w:val="current"/>
    <w:basedOn w:val="Normal"/>
    <w:rsid w:val="00FA2D02"/>
    <w:pPr>
      <w:spacing w:after="240"/>
    </w:pPr>
    <w:rPr>
      <w:rFonts w:ascii="Times New Roman" w:hAnsi="Times New Roman"/>
      <w:sz w:val="24"/>
      <w:szCs w:val="24"/>
    </w:rPr>
  </w:style>
  <w:style w:type="paragraph" w:customStyle="1" w:styleId="searchcontainer">
    <w:name w:val="search_container"/>
    <w:basedOn w:val="Normal"/>
    <w:rsid w:val="00FA2D02"/>
    <w:pPr>
      <w:spacing w:after="240"/>
    </w:pPr>
    <w:rPr>
      <w:rFonts w:ascii="Times New Roman" w:hAnsi="Times New Roman"/>
      <w:sz w:val="24"/>
      <w:szCs w:val="24"/>
    </w:rPr>
  </w:style>
  <w:style w:type="paragraph" w:customStyle="1" w:styleId="toggleservice">
    <w:name w:val="toggle_service"/>
    <w:basedOn w:val="Normal"/>
    <w:rsid w:val="00FA2D02"/>
    <w:pPr>
      <w:spacing w:after="240"/>
    </w:pPr>
    <w:rPr>
      <w:rFonts w:ascii="Times New Roman" w:hAnsi="Times New Roman"/>
      <w:sz w:val="24"/>
      <w:szCs w:val="24"/>
    </w:rPr>
  </w:style>
  <w:style w:type="paragraph" w:customStyle="1" w:styleId="questionnumber">
    <w:name w:val="question_number"/>
    <w:basedOn w:val="Normal"/>
    <w:rsid w:val="00FA2D02"/>
    <w:pPr>
      <w:spacing w:after="240"/>
    </w:pPr>
    <w:rPr>
      <w:rFonts w:ascii="Times New Roman" w:hAnsi="Times New Roman"/>
      <w:sz w:val="24"/>
      <w:szCs w:val="24"/>
    </w:rPr>
  </w:style>
  <w:style w:type="paragraph" w:customStyle="1" w:styleId="formprogress">
    <w:name w:val="form_progress"/>
    <w:basedOn w:val="Normal"/>
    <w:rsid w:val="00FA2D02"/>
    <w:pPr>
      <w:spacing w:after="240"/>
    </w:pPr>
    <w:rPr>
      <w:rFonts w:ascii="Times New Roman" w:hAnsi="Times New Roman"/>
      <w:sz w:val="24"/>
      <w:szCs w:val="24"/>
    </w:rPr>
  </w:style>
  <w:style w:type="paragraph" w:customStyle="1" w:styleId="command">
    <w:name w:val="command"/>
    <w:basedOn w:val="Normal"/>
    <w:rsid w:val="00FA2D02"/>
    <w:pPr>
      <w:spacing w:after="240"/>
    </w:pPr>
    <w:rPr>
      <w:rFonts w:ascii="Times New Roman" w:hAnsi="Times New Roman"/>
      <w:sz w:val="24"/>
      <w:szCs w:val="24"/>
    </w:rPr>
  </w:style>
  <w:style w:type="paragraph" w:customStyle="1" w:styleId="requestlogin">
    <w:name w:val="request_login"/>
    <w:basedOn w:val="Normal"/>
    <w:rsid w:val="00FA2D02"/>
    <w:pPr>
      <w:spacing w:after="240"/>
    </w:pPr>
    <w:rPr>
      <w:rFonts w:ascii="Times New Roman" w:hAnsi="Times New Roman"/>
      <w:sz w:val="24"/>
      <w:szCs w:val="24"/>
    </w:rPr>
  </w:style>
  <w:style w:type="paragraph" w:customStyle="1" w:styleId="backtosr">
    <w:name w:val="back_to_sr"/>
    <w:basedOn w:val="Normal"/>
    <w:rsid w:val="00FA2D02"/>
    <w:pPr>
      <w:spacing w:after="240"/>
    </w:pPr>
    <w:rPr>
      <w:rFonts w:ascii="Times New Roman" w:hAnsi="Times New Roman"/>
      <w:sz w:val="24"/>
      <w:szCs w:val="24"/>
    </w:rPr>
  </w:style>
  <w:style w:type="paragraph" w:customStyle="1" w:styleId="reservationdetails">
    <w:name w:val="reservation_details"/>
    <w:basedOn w:val="Normal"/>
    <w:rsid w:val="00FA2D02"/>
    <w:pPr>
      <w:spacing w:after="240"/>
    </w:pPr>
    <w:rPr>
      <w:rFonts w:ascii="Times New Roman" w:hAnsi="Times New Roman"/>
      <w:sz w:val="24"/>
      <w:szCs w:val="24"/>
    </w:rPr>
  </w:style>
  <w:style w:type="paragraph" w:customStyle="1" w:styleId="reservebuttontd">
    <w:name w:val="reserve_button_td"/>
    <w:basedOn w:val="Normal"/>
    <w:rsid w:val="00FA2D02"/>
    <w:pPr>
      <w:spacing w:after="240"/>
    </w:pPr>
    <w:rPr>
      <w:rFonts w:ascii="Times New Roman" w:hAnsi="Times New Roman"/>
      <w:sz w:val="24"/>
      <w:szCs w:val="24"/>
    </w:rPr>
  </w:style>
  <w:style w:type="paragraph" w:customStyle="1" w:styleId="multicatstitle">
    <w:name w:val="multicats_title"/>
    <w:basedOn w:val="Normal"/>
    <w:rsid w:val="00FA2D02"/>
    <w:pPr>
      <w:spacing w:after="240"/>
    </w:pPr>
    <w:rPr>
      <w:rFonts w:ascii="Times New Roman" w:hAnsi="Times New Roman"/>
      <w:sz w:val="24"/>
      <w:szCs w:val="24"/>
    </w:rPr>
  </w:style>
  <w:style w:type="paragraph" w:customStyle="1" w:styleId="totalfacilityvalue">
    <w:name w:val="totalfacility_value"/>
    <w:basedOn w:val="Normal"/>
    <w:rsid w:val="00FA2D02"/>
    <w:pPr>
      <w:spacing w:after="240"/>
    </w:pPr>
    <w:rPr>
      <w:rFonts w:ascii="Times New Roman" w:hAnsi="Times New Roman"/>
      <w:sz w:val="24"/>
      <w:szCs w:val="24"/>
    </w:rPr>
  </w:style>
  <w:style w:type="paragraph" w:customStyle="1" w:styleId="apm">
    <w:name w:val="apm"/>
    <w:basedOn w:val="Normal"/>
    <w:rsid w:val="00FA2D02"/>
    <w:pPr>
      <w:spacing w:after="240"/>
    </w:pPr>
    <w:rPr>
      <w:rFonts w:ascii="Times New Roman" w:hAnsi="Times New Roman"/>
      <w:sz w:val="24"/>
      <w:szCs w:val="24"/>
    </w:rPr>
  </w:style>
  <w:style w:type="paragraph" w:customStyle="1" w:styleId="itemlabel">
    <w:name w:val="item_label"/>
    <w:basedOn w:val="Normal"/>
    <w:rsid w:val="00FA2D02"/>
    <w:pPr>
      <w:spacing w:after="240"/>
    </w:pPr>
    <w:rPr>
      <w:rFonts w:ascii="Times New Roman" w:hAnsi="Times New Roman"/>
      <w:sz w:val="24"/>
      <w:szCs w:val="24"/>
    </w:rPr>
  </w:style>
  <w:style w:type="paragraph" w:customStyle="1" w:styleId="headeritemactioncomment">
    <w:name w:val="header_item_action_comment"/>
    <w:basedOn w:val="Normal"/>
    <w:rsid w:val="00FA2D02"/>
    <w:pPr>
      <w:spacing w:after="240"/>
    </w:pPr>
    <w:rPr>
      <w:rFonts w:ascii="Times New Roman" w:hAnsi="Times New Roman"/>
      <w:sz w:val="24"/>
      <w:szCs w:val="24"/>
    </w:rPr>
  </w:style>
  <w:style w:type="paragraph" w:customStyle="1" w:styleId="meetingitemactioncomment">
    <w:name w:val="meeting_item_action_comment"/>
    <w:basedOn w:val="Normal"/>
    <w:rsid w:val="00FA2D02"/>
    <w:pPr>
      <w:spacing w:after="240"/>
    </w:pPr>
    <w:rPr>
      <w:rFonts w:ascii="Times New Roman" w:hAnsi="Times New Roman"/>
      <w:sz w:val="24"/>
      <w:szCs w:val="24"/>
    </w:rPr>
  </w:style>
  <w:style w:type="paragraph" w:customStyle="1" w:styleId="attachmentcollapser">
    <w:name w:val="attachment_collapser"/>
    <w:basedOn w:val="Normal"/>
    <w:rsid w:val="00FA2D02"/>
    <w:pPr>
      <w:spacing w:after="240"/>
    </w:pPr>
    <w:rPr>
      <w:rFonts w:ascii="Times New Roman" w:hAnsi="Times New Roman"/>
      <w:sz w:val="24"/>
      <w:szCs w:val="24"/>
    </w:rPr>
  </w:style>
  <w:style w:type="paragraph" w:customStyle="1" w:styleId="attendeedetailstitle">
    <w:name w:val="attendee_details_title"/>
    <w:basedOn w:val="Normal"/>
    <w:rsid w:val="00FA2D02"/>
    <w:pPr>
      <w:spacing w:after="240"/>
    </w:pPr>
    <w:rPr>
      <w:rFonts w:ascii="Times New Roman" w:hAnsi="Times New Roman"/>
      <w:sz w:val="24"/>
      <w:szCs w:val="24"/>
    </w:rPr>
  </w:style>
  <w:style w:type="paragraph" w:customStyle="1" w:styleId="attendeedetailslist">
    <w:name w:val="attendee_details_list"/>
    <w:basedOn w:val="Normal"/>
    <w:rsid w:val="00FA2D02"/>
    <w:pPr>
      <w:spacing w:after="240"/>
    </w:pPr>
    <w:rPr>
      <w:rFonts w:ascii="Times New Roman" w:hAnsi="Times New Roman"/>
      <w:sz w:val="24"/>
      <w:szCs w:val="24"/>
    </w:rPr>
  </w:style>
  <w:style w:type="paragraph" w:customStyle="1" w:styleId="filesizelabel">
    <w:name w:val="file_size&gt;label"/>
    <w:basedOn w:val="Normal"/>
    <w:rsid w:val="00FA2D02"/>
    <w:pPr>
      <w:spacing w:after="240"/>
    </w:pPr>
    <w:rPr>
      <w:rFonts w:ascii="Times New Roman" w:hAnsi="Times New Roman"/>
      <w:sz w:val="24"/>
      <w:szCs w:val="24"/>
    </w:rPr>
  </w:style>
  <w:style w:type="paragraph" w:customStyle="1" w:styleId="fileext">
    <w:name w:val="file_ext"/>
    <w:basedOn w:val="Normal"/>
    <w:rsid w:val="00FA2D02"/>
    <w:pPr>
      <w:spacing w:after="240"/>
    </w:pPr>
    <w:rPr>
      <w:rFonts w:ascii="Times New Roman" w:hAnsi="Times New Roman"/>
      <w:sz w:val="24"/>
      <w:szCs w:val="24"/>
    </w:rPr>
  </w:style>
  <w:style w:type="paragraph" w:customStyle="1" w:styleId="fileextlabel">
    <w:name w:val="file_ext&gt;label"/>
    <w:basedOn w:val="Normal"/>
    <w:rsid w:val="00FA2D02"/>
    <w:pPr>
      <w:spacing w:after="240"/>
    </w:pPr>
    <w:rPr>
      <w:rFonts w:ascii="Times New Roman" w:hAnsi="Times New Roman"/>
      <w:sz w:val="24"/>
      <w:szCs w:val="24"/>
    </w:rPr>
  </w:style>
  <w:style w:type="paragraph" w:customStyle="1" w:styleId="itemid">
    <w:name w:val="item_id"/>
    <w:basedOn w:val="Normal"/>
    <w:rsid w:val="00FA2D02"/>
    <w:pPr>
      <w:spacing w:after="240"/>
    </w:pPr>
    <w:rPr>
      <w:rFonts w:ascii="Times New Roman" w:hAnsi="Times New Roman"/>
      <w:sz w:val="24"/>
      <w:szCs w:val="24"/>
    </w:rPr>
  </w:style>
  <w:style w:type="paragraph" w:customStyle="1" w:styleId="pollthumbnailcol">
    <w:name w:val="poll_thumbnail_col"/>
    <w:basedOn w:val="Normal"/>
    <w:rsid w:val="00FA2D02"/>
    <w:pPr>
      <w:spacing w:after="240"/>
    </w:pPr>
    <w:rPr>
      <w:rFonts w:ascii="Times New Roman" w:hAnsi="Times New Roman"/>
      <w:sz w:val="24"/>
      <w:szCs w:val="24"/>
    </w:rPr>
  </w:style>
  <w:style w:type="paragraph" w:customStyle="1" w:styleId="pollquestionname">
    <w:name w:val="poll_question_name"/>
    <w:basedOn w:val="Normal"/>
    <w:rsid w:val="00FA2D02"/>
    <w:pPr>
      <w:spacing w:after="240"/>
    </w:pPr>
    <w:rPr>
      <w:rFonts w:ascii="Times New Roman" w:hAnsi="Times New Roman"/>
      <w:sz w:val="24"/>
      <w:szCs w:val="24"/>
    </w:rPr>
  </w:style>
  <w:style w:type="paragraph" w:customStyle="1" w:styleId="passwordsecuritytips">
    <w:name w:val="password_security_tips"/>
    <w:basedOn w:val="Normal"/>
    <w:rsid w:val="00FA2D02"/>
    <w:pPr>
      <w:spacing w:after="240"/>
    </w:pPr>
    <w:rPr>
      <w:rFonts w:ascii="Times New Roman" w:hAnsi="Times New Roman"/>
      <w:sz w:val="24"/>
      <w:szCs w:val="24"/>
    </w:rPr>
  </w:style>
  <w:style w:type="paragraph" w:customStyle="1" w:styleId="pollanswers">
    <w:name w:val="poll_answers"/>
    <w:basedOn w:val="Normal"/>
    <w:rsid w:val="00FA2D02"/>
    <w:pPr>
      <w:spacing w:after="240"/>
    </w:pPr>
    <w:rPr>
      <w:rFonts w:ascii="Times New Roman" w:hAnsi="Times New Roman"/>
      <w:sz w:val="24"/>
      <w:szCs w:val="24"/>
    </w:rPr>
  </w:style>
  <w:style w:type="paragraph" w:customStyle="1" w:styleId="thumbimg">
    <w:name w:val="thumb_img"/>
    <w:basedOn w:val="Normal"/>
    <w:rsid w:val="00FA2D02"/>
    <w:pPr>
      <w:spacing w:after="240"/>
    </w:pPr>
    <w:rPr>
      <w:rFonts w:ascii="Times New Roman" w:hAnsi="Times New Roman"/>
      <w:sz w:val="24"/>
      <w:szCs w:val="24"/>
    </w:rPr>
  </w:style>
  <w:style w:type="paragraph" w:customStyle="1" w:styleId="dashboardblock">
    <w:name w:val="dashboard_block"/>
    <w:basedOn w:val="Normal"/>
    <w:rsid w:val="00FA2D02"/>
    <w:pPr>
      <w:spacing w:after="240"/>
    </w:pPr>
    <w:rPr>
      <w:rFonts w:ascii="Times New Roman" w:hAnsi="Times New Roman"/>
      <w:sz w:val="24"/>
      <w:szCs w:val="24"/>
    </w:rPr>
  </w:style>
  <w:style w:type="paragraph" w:customStyle="1" w:styleId="submitbtn">
    <w:name w:val="submit_btn"/>
    <w:basedOn w:val="Normal"/>
    <w:rsid w:val="00FA2D02"/>
    <w:pPr>
      <w:spacing w:after="240"/>
    </w:pPr>
    <w:rPr>
      <w:rFonts w:ascii="Times New Roman" w:hAnsi="Times New Roman"/>
      <w:sz w:val="24"/>
      <w:szCs w:val="24"/>
    </w:rPr>
  </w:style>
  <w:style w:type="paragraph" w:customStyle="1" w:styleId="hadregisteredeventbefore">
    <w:name w:val="had_registered_event_before"/>
    <w:basedOn w:val="Normal"/>
    <w:rsid w:val="00FA2D02"/>
    <w:pPr>
      <w:spacing w:after="240"/>
    </w:pPr>
    <w:rPr>
      <w:rFonts w:ascii="Times New Roman" w:hAnsi="Times New Roman"/>
      <w:sz w:val="24"/>
      <w:szCs w:val="24"/>
    </w:rPr>
  </w:style>
  <w:style w:type="paragraph" w:customStyle="1" w:styleId="inpendingwaitinglist">
    <w:name w:val="in_pending_waiting_list"/>
    <w:basedOn w:val="Normal"/>
    <w:rsid w:val="00FA2D02"/>
    <w:pPr>
      <w:spacing w:after="240"/>
    </w:pPr>
    <w:rPr>
      <w:rFonts w:ascii="Times New Roman" w:hAnsi="Times New Roman"/>
      <w:sz w:val="24"/>
      <w:szCs w:val="24"/>
    </w:rPr>
  </w:style>
  <w:style w:type="paragraph" w:customStyle="1" w:styleId="formpageheader">
    <w:name w:val="form_page_header"/>
    <w:basedOn w:val="Normal"/>
    <w:rsid w:val="00FA2D02"/>
    <w:pPr>
      <w:spacing w:after="240"/>
    </w:pPr>
    <w:rPr>
      <w:rFonts w:ascii="Times New Roman" w:hAnsi="Times New Roman"/>
      <w:sz w:val="24"/>
      <w:szCs w:val="24"/>
    </w:rPr>
  </w:style>
  <w:style w:type="paragraph" w:customStyle="1" w:styleId="formpagefooter">
    <w:name w:val="form_page_footer"/>
    <w:basedOn w:val="Normal"/>
    <w:rsid w:val="00FA2D02"/>
    <w:pPr>
      <w:spacing w:after="240"/>
    </w:pPr>
    <w:rPr>
      <w:rFonts w:ascii="Times New Roman" w:hAnsi="Times New Roman"/>
      <w:sz w:val="24"/>
      <w:szCs w:val="24"/>
    </w:rPr>
  </w:style>
  <w:style w:type="paragraph" w:customStyle="1" w:styleId="formquestionarea">
    <w:name w:val="form_question_area"/>
    <w:basedOn w:val="Normal"/>
    <w:rsid w:val="00FA2D02"/>
    <w:pPr>
      <w:spacing w:after="240"/>
    </w:pPr>
    <w:rPr>
      <w:rFonts w:ascii="Times New Roman" w:hAnsi="Times New Roman"/>
      <w:sz w:val="24"/>
      <w:szCs w:val="24"/>
    </w:rPr>
  </w:style>
  <w:style w:type="paragraph" w:customStyle="1" w:styleId="copyhint">
    <w:name w:val="copy_hint"/>
    <w:basedOn w:val="Normal"/>
    <w:rsid w:val="00FA2D02"/>
    <w:pPr>
      <w:spacing w:after="240"/>
    </w:pPr>
    <w:rPr>
      <w:rFonts w:ascii="Times New Roman" w:hAnsi="Times New Roman"/>
      <w:sz w:val="24"/>
      <w:szCs w:val="24"/>
    </w:rPr>
  </w:style>
  <w:style w:type="paragraph" w:customStyle="1" w:styleId="searchfilter">
    <w:name w:val="search_filter"/>
    <w:basedOn w:val="Normal"/>
    <w:rsid w:val="00FA2D02"/>
    <w:pPr>
      <w:spacing w:after="240"/>
    </w:pPr>
    <w:rPr>
      <w:rFonts w:ascii="Times New Roman" w:hAnsi="Times New Roman"/>
      <w:sz w:val="24"/>
      <w:szCs w:val="24"/>
    </w:rPr>
  </w:style>
  <w:style w:type="paragraph" w:customStyle="1" w:styleId="searchfilters">
    <w:name w:val="search_filters"/>
    <w:basedOn w:val="Normal"/>
    <w:rsid w:val="00FA2D02"/>
    <w:pPr>
      <w:spacing w:after="240"/>
    </w:pPr>
    <w:rPr>
      <w:rFonts w:ascii="Times New Roman" w:hAnsi="Times New Roman"/>
      <w:sz w:val="24"/>
      <w:szCs w:val="24"/>
    </w:rPr>
  </w:style>
  <w:style w:type="paragraph" w:customStyle="1" w:styleId="slidecontent">
    <w:name w:val="slide_content"/>
    <w:basedOn w:val="Normal"/>
    <w:rsid w:val="00FA2D02"/>
    <w:pPr>
      <w:spacing w:after="240"/>
    </w:pPr>
    <w:rPr>
      <w:rFonts w:ascii="Times New Roman" w:hAnsi="Times New Roman"/>
      <w:sz w:val="24"/>
      <w:szCs w:val="24"/>
    </w:rPr>
  </w:style>
  <w:style w:type="paragraph" w:customStyle="1" w:styleId="flex-next">
    <w:name w:val="flex-next"/>
    <w:basedOn w:val="Normal"/>
    <w:rsid w:val="00FA2D02"/>
    <w:pPr>
      <w:spacing w:after="240"/>
    </w:pPr>
    <w:rPr>
      <w:rFonts w:ascii="Times New Roman" w:hAnsi="Times New Roman"/>
      <w:sz w:val="24"/>
      <w:szCs w:val="24"/>
    </w:rPr>
  </w:style>
  <w:style w:type="paragraph" w:customStyle="1" w:styleId="flex-prev">
    <w:name w:val="flex-prev"/>
    <w:basedOn w:val="Normal"/>
    <w:rsid w:val="00FA2D02"/>
    <w:pPr>
      <w:spacing w:after="240"/>
    </w:pPr>
    <w:rPr>
      <w:rFonts w:ascii="Times New Roman" w:hAnsi="Times New Roman"/>
      <w:sz w:val="24"/>
      <w:szCs w:val="24"/>
    </w:rPr>
  </w:style>
  <w:style w:type="paragraph" w:customStyle="1" w:styleId="t-header">
    <w:name w:val="t-header"/>
    <w:basedOn w:val="Normal"/>
    <w:rsid w:val="00FA2D02"/>
    <w:pPr>
      <w:spacing w:after="240"/>
    </w:pPr>
    <w:rPr>
      <w:rFonts w:ascii="Times New Roman" w:hAnsi="Times New Roman"/>
      <w:sz w:val="24"/>
      <w:szCs w:val="24"/>
    </w:rPr>
  </w:style>
  <w:style w:type="paragraph" w:customStyle="1" w:styleId="progresstotal">
    <w:name w:val="progress_total"/>
    <w:basedOn w:val="Normal"/>
    <w:rsid w:val="00FA2D02"/>
    <w:pPr>
      <w:spacing w:after="240"/>
    </w:pPr>
    <w:rPr>
      <w:rFonts w:ascii="Times New Roman" w:hAnsi="Times New Roman"/>
      <w:sz w:val="24"/>
      <w:szCs w:val="24"/>
    </w:rPr>
  </w:style>
  <w:style w:type="paragraph" w:customStyle="1" w:styleId="servicerequestcategorydropdown">
    <w:name w:val="service_request_category_dropdown"/>
    <w:basedOn w:val="Normal"/>
    <w:rsid w:val="00FA2D02"/>
    <w:pPr>
      <w:spacing w:after="240"/>
    </w:pPr>
    <w:rPr>
      <w:rFonts w:ascii="Times New Roman" w:hAnsi="Times New Roman"/>
      <w:sz w:val="24"/>
      <w:szCs w:val="24"/>
    </w:rPr>
  </w:style>
  <w:style w:type="paragraph" w:customStyle="1" w:styleId="collagedesc">
    <w:name w:val="collage_desc"/>
    <w:basedOn w:val="Normal"/>
    <w:rsid w:val="00FA2D02"/>
    <w:pPr>
      <w:spacing w:after="240"/>
    </w:pPr>
    <w:rPr>
      <w:rFonts w:ascii="Times New Roman" w:hAnsi="Times New Roman"/>
      <w:sz w:val="24"/>
      <w:szCs w:val="24"/>
    </w:rPr>
  </w:style>
  <w:style w:type="paragraph" w:customStyle="1" w:styleId="srforgotpassword">
    <w:name w:val="sr_forgot_password"/>
    <w:basedOn w:val="Normal"/>
    <w:rsid w:val="00FA2D02"/>
    <w:pPr>
      <w:spacing w:after="240"/>
    </w:pPr>
    <w:rPr>
      <w:rFonts w:ascii="Times New Roman" w:hAnsi="Times New Roman"/>
      <w:sz w:val="24"/>
      <w:szCs w:val="24"/>
    </w:rPr>
  </w:style>
  <w:style w:type="paragraph" w:customStyle="1" w:styleId="initialrequest">
    <w:name w:val="initial_request"/>
    <w:basedOn w:val="Normal"/>
    <w:rsid w:val="00FA2D02"/>
    <w:pPr>
      <w:spacing w:after="240"/>
    </w:pPr>
    <w:rPr>
      <w:rFonts w:ascii="Times New Roman" w:hAnsi="Times New Roman"/>
      <w:sz w:val="24"/>
      <w:szCs w:val="24"/>
    </w:rPr>
  </w:style>
  <w:style w:type="paragraph" w:customStyle="1" w:styleId="initialrequesttitle">
    <w:name w:val="initial_request_title"/>
    <w:basedOn w:val="Normal"/>
    <w:rsid w:val="00FA2D02"/>
    <w:pPr>
      <w:spacing w:after="240"/>
    </w:pPr>
    <w:rPr>
      <w:rFonts w:ascii="Times New Roman" w:hAnsi="Times New Roman"/>
      <w:sz w:val="24"/>
      <w:szCs w:val="24"/>
    </w:rPr>
  </w:style>
  <w:style w:type="paragraph" w:customStyle="1" w:styleId="graphicline">
    <w:name w:val="graphic_line"/>
    <w:basedOn w:val="Normal"/>
    <w:rsid w:val="00FA2D02"/>
    <w:pPr>
      <w:spacing w:after="240"/>
    </w:pPr>
    <w:rPr>
      <w:rFonts w:ascii="Times New Roman" w:hAnsi="Times New Roman"/>
      <w:sz w:val="24"/>
      <w:szCs w:val="24"/>
    </w:rPr>
  </w:style>
  <w:style w:type="paragraph" w:customStyle="1" w:styleId="totalvotescount">
    <w:name w:val="total_votes_count"/>
    <w:basedOn w:val="Normal"/>
    <w:rsid w:val="00FA2D02"/>
    <w:pPr>
      <w:spacing w:after="240"/>
    </w:pPr>
    <w:rPr>
      <w:rFonts w:ascii="Times New Roman" w:hAnsi="Times New Roman"/>
      <w:sz w:val="24"/>
      <w:szCs w:val="24"/>
    </w:rPr>
  </w:style>
  <w:style w:type="paragraph" w:customStyle="1" w:styleId="othertextbox">
    <w:name w:val="othertextbox"/>
    <w:basedOn w:val="Normal"/>
    <w:rsid w:val="00FA2D02"/>
    <w:pPr>
      <w:spacing w:after="240"/>
    </w:pPr>
    <w:rPr>
      <w:rFonts w:ascii="Times New Roman" w:hAnsi="Times New Roman"/>
      <w:sz w:val="24"/>
      <w:szCs w:val="24"/>
    </w:rPr>
  </w:style>
  <w:style w:type="paragraph" w:customStyle="1" w:styleId="pollvoteselectionstip">
    <w:name w:val="poll_vote_selections_tip"/>
    <w:basedOn w:val="Normal"/>
    <w:rsid w:val="00FA2D02"/>
    <w:pPr>
      <w:spacing w:after="240"/>
    </w:pPr>
    <w:rPr>
      <w:rFonts w:ascii="Times New Roman" w:hAnsi="Times New Roman"/>
      <w:sz w:val="24"/>
      <w:szCs w:val="24"/>
    </w:rPr>
  </w:style>
  <w:style w:type="paragraph" w:customStyle="1" w:styleId="blocktitle">
    <w:name w:val="block_title"/>
    <w:basedOn w:val="Normal"/>
    <w:rsid w:val="00FA2D02"/>
    <w:pPr>
      <w:spacing w:after="240"/>
    </w:pPr>
    <w:rPr>
      <w:rFonts w:ascii="Times New Roman" w:hAnsi="Times New Roman"/>
      <w:sz w:val="24"/>
      <w:szCs w:val="24"/>
    </w:rPr>
  </w:style>
  <w:style w:type="paragraph" w:customStyle="1" w:styleId="builtinblocktable">
    <w:name w:val="builtin_block_table"/>
    <w:basedOn w:val="Normal"/>
    <w:rsid w:val="00FA2D02"/>
    <w:pPr>
      <w:spacing w:after="240"/>
    </w:pPr>
    <w:rPr>
      <w:rFonts w:ascii="Times New Roman" w:hAnsi="Times New Roman"/>
      <w:sz w:val="24"/>
      <w:szCs w:val="24"/>
    </w:rPr>
  </w:style>
  <w:style w:type="paragraph" w:customStyle="1" w:styleId="votertexticon">
    <w:name w:val="voter_text_icon"/>
    <w:basedOn w:val="Normal"/>
    <w:rsid w:val="00FA2D02"/>
    <w:pPr>
      <w:spacing w:after="240"/>
    </w:pPr>
    <w:rPr>
      <w:rFonts w:ascii="Times New Roman" w:hAnsi="Times New Roman"/>
      <w:sz w:val="24"/>
      <w:szCs w:val="24"/>
    </w:rPr>
  </w:style>
  <w:style w:type="paragraph" w:customStyle="1" w:styleId="voteranswertext">
    <w:name w:val="voter_answer_text"/>
    <w:basedOn w:val="Normal"/>
    <w:rsid w:val="00FA2D02"/>
    <w:pPr>
      <w:spacing w:after="240"/>
    </w:pPr>
    <w:rPr>
      <w:rFonts w:ascii="Times New Roman" w:hAnsi="Times New Roman"/>
      <w:sz w:val="24"/>
      <w:szCs w:val="24"/>
    </w:rPr>
  </w:style>
  <w:style w:type="paragraph" w:customStyle="1" w:styleId="voterdefaulticon">
    <w:name w:val="voter_default_icon"/>
    <w:basedOn w:val="Normal"/>
    <w:rsid w:val="00FA2D02"/>
    <w:pPr>
      <w:spacing w:after="240"/>
    </w:pPr>
    <w:rPr>
      <w:rFonts w:ascii="Times New Roman" w:hAnsi="Times New Roman"/>
      <w:sz w:val="24"/>
      <w:szCs w:val="24"/>
    </w:rPr>
  </w:style>
  <w:style w:type="paragraph" w:customStyle="1" w:styleId="voterselectedicon">
    <w:name w:val="voter_selected_icon"/>
    <w:basedOn w:val="Normal"/>
    <w:rsid w:val="00FA2D02"/>
    <w:pPr>
      <w:spacing w:after="240"/>
    </w:pPr>
    <w:rPr>
      <w:rFonts w:ascii="Times New Roman" w:hAnsi="Times New Roman"/>
      <w:sz w:val="24"/>
      <w:szCs w:val="24"/>
    </w:rPr>
  </w:style>
  <w:style w:type="paragraph" w:customStyle="1" w:styleId="voterfileicon">
    <w:name w:val="voter_file_icon"/>
    <w:basedOn w:val="Normal"/>
    <w:rsid w:val="00FA2D02"/>
    <w:pPr>
      <w:spacing w:after="240"/>
    </w:pPr>
    <w:rPr>
      <w:rFonts w:ascii="Times New Roman" w:hAnsi="Times New Roman"/>
      <w:sz w:val="24"/>
      <w:szCs w:val="24"/>
    </w:rPr>
  </w:style>
  <w:style w:type="paragraph" w:customStyle="1" w:styleId="filterheader">
    <w:name w:val="filter_header"/>
    <w:basedOn w:val="Normal"/>
    <w:rsid w:val="00FA2D02"/>
    <w:pPr>
      <w:spacing w:after="240"/>
    </w:pPr>
    <w:rPr>
      <w:rFonts w:ascii="Times New Roman" w:hAnsi="Times New Roman"/>
      <w:sz w:val="24"/>
      <w:szCs w:val="24"/>
    </w:rPr>
  </w:style>
  <w:style w:type="paragraph" w:customStyle="1" w:styleId="t-window-title">
    <w:name w:val="t-window-title"/>
    <w:basedOn w:val="Normal"/>
    <w:rsid w:val="00FA2D02"/>
    <w:pPr>
      <w:spacing w:after="240"/>
    </w:pPr>
    <w:rPr>
      <w:rFonts w:ascii="Times New Roman" w:hAnsi="Times New Roman"/>
      <w:sz w:val="24"/>
      <w:szCs w:val="24"/>
    </w:rPr>
  </w:style>
  <w:style w:type="paragraph" w:customStyle="1" w:styleId="attachmentuploader">
    <w:name w:val="attachment_uploader"/>
    <w:basedOn w:val="Normal"/>
    <w:rsid w:val="00FA2D02"/>
    <w:pPr>
      <w:spacing w:after="240"/>
    </w:pPr>
    <w:rPr>
      <w:rFonts w:ascii="Times New Roman" w:hAnsi="Times New Roman"/>
      <w:sz w:val="24"/>
      <w:szCs w:val="24"/>
    </w:rPr>
  </w:style>
  <w:style w:type="paragraph" w:customStyle="1" w:styleId="attachmentext">
    <w:name w:val="attachment_ext"/>
    <w:basedOn w:val="Normal"/>
    <w:rsid w:val="00FA2D02"/>
    <w:pPr>
      <w:spacing w:after="240"/>
    </w:pPr>
    <w:rPr>
      <w:rFonts w:ascii="Times New Roman" w:hAnsi="Times New Roman"/>
      <w:sz w:val="24"/>
      <w:szCs w:val="24"/>
    </w:rPr>
  </w:style>
  <w:style w:type="paragraph" w:customStyle="1" w:styleId="anwsercountspan">
    <w:name w:val="anwser_count&gt;span"/>
    <w:basedOn w:val="Normal"/>
    <w:rsid w:val="00FA2D02"/>
    <w:pPr>
      <w:spacing w:after="240"/>
    </w:pPr>
    <w:rPr>
      <w:rFonts w:ascii="Times New Roman" w:hAnsi="Times New Roman"/>
      <w:sz w:val="24"/>
      <w:szCs w:val="24"/>
    </w:rPr>
  </w:style>
  <w:style w:type="paragraph" w:customStyle="1" w:styleId="graphicpercent">
    <w:name w:val="graphic_percent"/>
    <w:basedOn w:val="Normal"/>
    <w:rsid w:val="00FA2D02"/>
    <w:pPr>
      <w:spacing w:after="240"/>
    </w:pPr>
    <w:rPr>
      <w:rFonts w:ascii="Times New Roman" w:hAnsi="Times New Roman"/>
      <w:sz w:val="24"/>
      <w:szCs w:val="24"/>
    </w:rPr>
  </w:style>
  <w:style w:type="paragraph" w:customStyle="1" w:styleId="adsearchbutton">
    <w:name w:val="adsearch_button"/>
    <w:basedOn w:val="Normal"/>
    <w:rsid w:val="00FA2D02"/>
    <w:pPr>
      <w:spacing w:after="240"/>
    </w:pPr>
    <w:rPr>
      <w:rFonts w:ascii="Times New Roman" w:hAnsi="Times New Roman"/>
      <w:sz w:val="24"/>
      <w:szCs w:val="24"/>
    </w:rPr>
  </w:style>
  <w:style w:type="paragraph" w:customStyle="1" w:styleId="contenttypecategorycheckboxlistcontainer">
    <w:name w:val="contenttype_category_checkboxlist_container"/>
    <w:basedOn w:val="Normal"/>
    <w:rsid w:val="00FA2D02"/>
    <w:pPr>
      <w:spacing w:after="240"/>
    </w:pPr>
    <w:rPr>
      <w:rFonts w:ascii="Times New Roman" w:hAnsi="Times New Roman"/>
      <w:sz w:val="24"/>
      <w:szCs w:val="24"/>
    </w:rPr>
  </w:style>
  <w:style w:type="paragraph" w:customStyle="1" w:styleId="recaptcharesponsehint">
    <w:name w:val="recaptcha_response_hint"/>
    <w:basedOn w:val="Normal"/>
    <w:rsid w:val="00FA2D02"/>
    <w:pPr>
      <w:spacing w:after="240"/>
    </w:pPr>
    <w:rPr>
      <w:rFonts w:ascii="Times New Roman" w:hAnsi="Times New Roman"/>
      <w:sz w:val="24"/>
      <w:szCs w:val="24"/>
    </w:rPr>
  </w:style>
  <w:style w:type="paragraph" w:customStyle="1" w:styleId="recaptcharesponsearea">
    <w:name w:val="recaptcha_response_area"/>
    <w:basedOn w:val="Normal"/>
    <w:rsid w:val="00FA2D02"/>
    <w:pPr>
      <w:spacing w:after="240"/>
    </w:pPr>
    <w:rPr>
      <w:rFonts w:ascii="Times New Roman" w:hAnsi="Times New Roman"/>
      <w:sz w:val="24"/>
      <w:szCs w:val="24"/>
    </w:rPr>
  </w:style>
  <w:style w:type="paragraph" w:customStyle="1" w:styleId="t-window-content">
    <w:name w:val="t-window-content"/>
    <w:basedOn w:val="Normal"/>
    <w:rsid w:val="00FA2D02"/>
    <w:pPr>
      <w:spacing w:after="240"/>
    </w:pPr>
    <w:rPr>
      <w:rFonts w:ascii="Times New Roman" w:hAnsi="Times New Roman"/>
      <w:sz w:val="24"/>
      <w:szCs w:val="24"/>
    </w:rPr>
  </w:style>
  <w:style w:type="paragraph" w:customStyle="1" w:styleId="servicerequestsreview">
    <w:name w:val="service_requests_review"/>
    <w:basedOn w:val="Normal"/>
    <w:rsid w:val="00FA2D02"/>
    <w:pPr>
      <w:spacing w:after="240"/>
    </w:pPr>
    <w:rPr>
      <w:rFonts w:ascii="Times New Roman" w:hAnsi="Times New Roman"/>
      <w:sz w:val="24"/>
      <w:szCs w:val="24"/>
    </w:rPr>
  </w:style>
  <w:style w:type="paragraph" w:customStyle="1" w:styleId="addlink">
    <w:name w:val="addlink"/>
    <w:basedOn w:val="Normal"/>
    <w:rsid w:val="00FA2D02"/>
    <w:pPr>
      <w:spacing w:after="240"/>
    </w:pPr>
    <w:rPr>
      <w:rFonts w:ascii="Times New Roman" w:hAnsi="Times New Roman"/>
      <w:sz w:val="24"/>
      <w:szCs w:val="24"/>
    </w:rPr>
  </w:style>
  <w:style w:type="paragraph" w:customStyle="1" w:styleId="deletelink">
    <w:name w:val="deletelink"/>
    <w:basedOn w:val="Normal"/>
    <w:rsid w:val="00FA2D02"/>
    <w:pPr>
      <w:spacing w:after="240"/>
    </w:pPr>
    <w:rPr>
      <w:rFonts w:ascii="Times New Roman" w:hAnsi="Times New Roman"/>
      <w:sz w:val="24"/>
      <w:szCs w:val="24"/>
    </w:rPr>
  </w:style>
  <w:style w:type="paragraph" w:customStyle="1" w:styleId="waitingsendcount">
    <w:name w:val="waiting_send_count"/>
    <w:basedOn w:val="Normal"/>
    <w:rsid w:val="00FA2D02"/>
    <w:pPr>
      <w:spacing w:after="240"/>
    </w:pPr>
    <w:rPr>
      <w:rFonts w:ascii="Times New Roman" w:hAnsi="Times New Roman"/>
      <w:sz w:val="24"/>
      <w:szCs w:val="24"/>
    </w:rPr>
  </w:style>
  <w:style w:type="paragraph" w:customStyle="1" w:styleId="eventwaitingsendbutton">
    <w:name w:val="event_waiting_send_button"/>
    <w:basedOn w:val="Normal"/>
    <w:rsid w:val="00FA2D02"/>
    <w:pPr>
      <w:spacing w:after="240"/>
    </w:pPr>
    <w:rPr>
      <w:rFonts w:ascii="Times New Roman" w:hAnsi="Times New Roman"/>
      <w:sz w:val="24"/>
      <w:szCs w:val="24"/>
    </w:rPr>
  </w:style>
  <w:style w:type="paragraph" w:customStyle="1" w:styleId="resultanswercontent">
    <w:name w:val="result_answer_content"/>
    <w:basedOn w:val="Normal"/>
    <w:rsid w:val="00FA2D02"/>
    <w:pPr>
      <w:spacing w:after="240"/>
    </w:pPr>
    <w:rPr>
      <w:rFonts w:ascii="Times New Roman" w:hAnsi="Times New Roman"/>
      <w:sz w:val="24"/>
      <w:szCs w:val="24"/>
    </w:rPr>
  </w:style>
  <w:style w:type="paragraph" w:customStyle="1" w:styleId="formpagesectioncontainer">
    <w:name w:val="form_page_section_container"/>
    <w:basedOn w:val="Normal"/>
    <w:rsid w:val="00FA2D02"/>
    <w:pPr>
      <w:spacing w:after="240"/>
    </w:pPr>
    <w:rPr>
      <w:rFonts w:ascii="Times New Roman" w:hAnsi="Times New Roman"/>
      <w:sz w:val="24"/>
      <w:szCs w:val="24"/>
    </w:rPr>
  </w:style>
  <w:style w:type="paragraph" w:customStyle="1" w:styleId="navtip">
    <w:name w:val="nav_tip"/>
    <w:basedOn w:val="Normal"/>
    <w:rsid w:val="00FA2D02"/>
    <w:pPr>
      <w:spacing w:after="240"/>
    </w:pPr>
    <w:rPr>
      <w:rFonts w:ascii="Times New Roman" w:hAnsi="Times New Roman"/>
      <w:sz w:val="24"/>
      <w:szCs w:val="24"/>
    </w:rPr>
  </w:style>
  <w:style w:type="paragraph" w:customStyle="1" w:styleId="signupn">
    <w:name w:val="signupn"/>
    <w:basedOn w:val="Normal"/>
    <w:rsid w:val="00FA2D02"/>
    <w:pPr>
      <w:spacing w:after="240"/>
    </w:pPr>
    <w:rPr>
      <w:rFonts w:ascii="Times New Roman" w:hAnsi="Times New Roman"/>
      <w:sz w:val="24"/>
      <w:szCs w:val="24"/>
    </w:rPr>
  </w:style>
  <w:style w:type="paragraph" w:customStyle="1" w:styleId="gsc-option-menu-item">
    <w:name w:val="gsc-option-menu-item"/>
    <w:basedOn w:val="Normal"/>
    <w:rsid w:val="00FA2D02"/>
    <w:pPr>
      <w:spacing w:after="240"/>
    </w:pPr>
    <w:rPr>
      <w:rFonts w:ascii="Times New Roman" w:hAnsi="Times New Roman"/>
      <w:sz w:val="24"/>
      <w:szCs w:val="24"/>
    </w:rPr>
  </w:style>
  <w:style w:type="paragraph" w:customStyle="1" w:styleId="profilephotocontainer">
    <w:name w:val="profile_photo_container"/>
    <w:basedOn w:val="Normal"/>
    <w:rsid w:val="00FA2D02"/>
    <w:pPr>
      <w:spacing w:after="240"/>
    </w:pPr>
    <w:rPr>
      <w:rFonts w:ascii="Times New Roman" w:hAnsi="Times New Roman"/>
      <w:sz w:val="24"/>
      <w:szCs w:val="24"/>
    </w:rPr>
  </w:style>
  <w:style w:type="paragraph" w:customStyle="1" w:styleId="changeprofilephotoplaceholder">
    <w:name w:val="change_profile_photo_placeholder"/>
    <w:basedOn w:val="Normal"/>
    <w:rsid w:val="00FA2D02"/>
    <w:pPr>
      <w:spacing w:after="240"/>
    </w:pPr>
    <w:rPr>
      <w:rFonts w:ascii="Times New Roman" w:hAnsi="Times New Roman"/>
      <w:sz w:val="24"/>
      <w:szCs w:val="24"/>
    </w:rPr>
  </w:style>
  <w:style w:type="paragraph" w:customStyle="1" w:styleId="fileinputitemcontainer">
    <w:name w:val="file_input_item_container"/>
    <w:basedOn w:val="Normal"/>
    <w:rsid w:val="00FA2D02"/>
    <w:pPr>
      <w:spacing w:after="240"/>
    </w:pPr>
    <w:rPr>
      <w:rFonts w:ascii="Times New Roman" w:hAnsi="Times New Roman"/>
      <w:sz w:val="24"/>
      <w:szCs w:val="24"/>
    </w:rPr>
  </w:style>
  <w:style w:type="paragraph" w:customStyle="1" w:styleId="formprivateemaillabel">
    <w:name w:val="form_private_email_label"/>
    <w:basedOn w:val="Normal"/>
    <w:rsid w:val="00FA2D02"/>
    <w:pPr>
      <w:spacing w:after="240"/>
    </w:pPr>
    <w:rPr>
      <w:rFonts w:ascii="Times New Roman" w:hAnsi="Times New Roman"/>
      <w:sz w:val="24"/>
      <w:szCs w:val="24"/>
    </w:rPr>
  </w:style>
  <w:style w:type="paragraph" w:customStyle="1" w:styleId="eventsubmiterdetailscontainer">
    <w:name w:val="event_submiter_details_container"/>
    <w:basedOn w:val="Normal"/>
    <w:rsid w:val="00FA2D02"/>
    <w:pPr>
      <w:spacing w:after="240"/>
    </w:pPr>
    <w:rPr>
      <w:rFonts w:ascii="Times New Roman" w:hAnsi="Times New Roman"/>
      <w:sz w:val="24"/>
      <w:szCs w:val="24"/>
    </w:rPr>
  </w:style>
  <w:style w:type="paragraph" w:customStyle="1" w:styleId="resultselectedicon">
    <w:name w:val="result_selected_icon"/>
    <w:basedOn w:val="Normal"/>
    <w:rsid w:val="00FA2D02"/>
    <w:pPr>
      <w:spacing w:after="240"/>
    </w:pPr>
    <w:rPr>
      <w:rFonts w:ascii="Times New Roman" w:hAnsi="Times New Roman"/>
      <w:sz w:val="24"/>
      <w:szCs w:val="24"/>
    </w:rPr>
  </w:style>
  <w:style w:type="paragraph" w:customStyle="1" w:styleId="resultdefaulticon">
    <w:name w:val="result_default_icon"/>
    <w:basedOn w:val="Normal"/>
    <w:rsid w:val="00FA2D02"/>
    <w:pPr>
      <w:spacing w:after="240"/>
    </w:pPr>
    <w:rPr>
      <w:rFonts w:ascii="Times New Roman" w:hAnsi="Times New Roman"/>
      <w:sz w:val="24"/>
      <w:szCs w:val="24"/>
    </w:rPr>
  </w:style>
  <w:style w:type="paragraph" w:customStyle="1" w:styleId="voteremail">
    <w:name w:val="voter_email"/>
    <w:basedOn w:val="Normal"/>
    <w:rsid w:val="00FA2D02"/>
    <w:pPr>
      <w:spacing w:after="240"/>
    </w:pPr>
    <w:rPr>
      <w:rFonts w:ascii="Times New Roman" w:hAnsi="Times New Roman"/>
      <w:sz w:val="24"/>
      <w:szCs w:val="24"/>
    </w:rPr>
  </w:style>
  <w:style w:type="paragraph" w:customStyle="1" w:styleId="expandlink">
    <w:name w:val="expand_link"/>
    <w:basedOn w:val="Normal"/>
    <w:rsid w:val="00FA2D02"/>
    <w:pPr>
      <w:spacing w:after="240"/>
    </w:pPr>
    <w:rPr>
      <w:rFonts w:ascii="Times New Roman" w:hAnsi="Times New Roman"/>
      <w:sz w:val="24"/>
      <w:szCs w:val="24"/>
    </w:rPr>
  </w:style>
  <w:style w:type="paragraph" w:customStyle="1" w:styleId="megamenucontainer">
    <w:name w:val="megamenu_container"/>
    <w:basedOn w:val="Normal"/>
    <w:rsid w:val="00FA2D02"/>
    <w:pPr>
      <w:spacing w:after="240"/>
    </w:pPr>
    <w:rPr>
      <w:rFonts w:ascii="Times New Roman" w:hAnsi="Times New Roman"/>
      <w:sz w:val="24"/>
      <w:szCs w:val="24"/>
    </w:rPr>
  </w:style>
  <w:style w:type="paragraph" w:customStyle="1" w:styleId="footercopyright">
    <w:name w:val="footer_copyright"/>
    <w:basedOn w:val="Normal"/>
    <w:rsid w:val="00FA2D02"/>
    <w:pPr>
      <w:spacing w:after="240"/>
    </w:pPr>
    <w:rPr>
      <w:rFonts w:ascii="Times New Roman" w:hAnsi="Times New Roman"/>
      <w:sz w:val="24"/>
      <w:szCs w:val="24"/>
    </w:rPr>
  </w:style>
  <w:style w:type="paragraph" w:customStyle="1" w:styleId="sitewrapper">
    <w:name w:val="sitewrapper&gt;*"/>
    <w:basedOn w:val="Normal"/>
    <w:rsid w:val="00FA2D02"/>
    <w:pPr>
      <w:spacing w:after="240" w:line="270" w:lineRule="atLeast"/>
    </w:pPr>
    <w:rPr>
      <w:rFonts w:ascii="Times New Roman" w:hAnsi="Times New Roman"/>
      <w:sz w:val="24"/>
      <w:szCs w:val="24"/>
    </w:rPr>
  </w:style>
  <w:style w:type="character" w:customStyle="1" w:styleId="servicerequestoverdue1">
    <w:name w:val="service_request_overdue1"/>
    <w:rsid w:val="00FA2D02"/>
    <w:rPr>
      <w:shd w:val="clear" w:color="auto" w:fill="FDDFDF"/>
    </w:rPr>
  </w:style>
  <w:style w:type="character" w:customStyle="1" w:styleId="servicerequestvip">
    <w:name w:val="service_request_vip"/>
    <w:rsid w:val="00FA2D02"/>
    <w:rPr>
      <w:shd w:val="clear" w:color="auto" w:fill="auto"/>
    </w:rPr>
  </w:style>
  <w:style w:type="character" w:customStyle="1" w:styleId="searchresultinfo">
    <w:name w:val="search_result_info"/>
    <w:rsid w:val="00FA2D02"/>
  </w:style>
  <w:style w:type="character" w:customStyle="1" w:styleId="warninfo">
    <w:name w:val="warn_info"/>
    <w:rsid w:val="00FA2D02"/>
    <w:rPr>
      <w:i/>
      <w:iCs/>
      <w:color w:val="FF0000"/>
    </w:rPr>
  </w:style>
  <w:style w:type="character" w:customStyle="1" w:styleId="succeed">
    <w:name w:val="succeed"/>
    <w:rsid w:val="00FA2D02"/>
  </w:style>
  <w:style w:type="character" w:customStyle="1" w:styleId="failed">
    <w:name w:val="failed"/>
    <w:rsid w:val="00FA2D02"/>
  </w:style>
  <w:style w:type="character" w:customStyle="1" w:styleId="term1">
    <w:name w:val="term1"/>
    <w:rsid w:val="00FA2D02"/>
  </w:style>
  <w:style w:type="character" w:customStyle="1" w:styleId="term2">
    <w:name w:val="term2"/>
    <w:rsid w:val="00FA2D02"/>
  </w:style>
  <w:style w:type="character" w:customStyle="1" w:styleId="term3">
    <w:name w:val="term3"/>
    <w:rsid w:val="00FA2D02"/>
  </w:style>
  <w:style w:type="character" w:customStyle="1" w:styleId="title10">
    <w:name w:val="title1"/>
    <w:rsid w:val="00FA2D02"/>
  </w:style>
  <w:style w:type="character" w:customStyle="1" w:styleId="minutes">
    <w:name w:val="minutes"/>
    <w:rsid w:val="00FA2D02"/>
  </w:style>
  <w:style w:type="character" w:customStyle="1" w:styleId="agenda">
    <w:name w:val="agenda"/>
    <w:rsid w:val="00FA2D02"/>
  </w:style>
  <w:style w:type="character" w:customStyle="1" w:styleId="listlabel">
    <w:name w:val="list_label"/>
    <w:rsid w:val="00FA2D02"/>
  </w:style>
  <w:style w:type="character" w:customStyle="1" w:styleId="t-in1">
    <w:name w:val="t-in1"/>
    <w:rsid w:val="00FA2D02"/>
  </w:style>
  <w:style w:type="character" w:customStyle="1" w:styleId="staffname">
    <w:name w:val="staff_name"/>
    <w:rsid w:val="00FA2D02"/>
  </w:style>
  <w:style w:type="character" w:customStyle="1" w:styleId="item">
    <w:name w:val="item"/>
    <w:rsid w:val="00FA2D02"/>
  </w:style>
  <w:style w:type="character" w:customStyle="1" w:styleId="noservicerequestcategories">
    <w:name w:val="no_service_request_categories"/>
    <w:rsid w:val="00FA2D02"/>
  </w:style>
  <w:style w:type="character" w:customStyle="1" w:styleId="linkpage">
    <w:name w:val="linkpage"/>
    <w:rsid w:val="00FA2D02"/>
  </w:style>
  <w:style w:type="character" w:customStyle="1" w:styleId="facilityitemname">
    <w:name w:val="facility_item_name"/>
    <w:rsid w:val="00FA2D02"/>
  </w:style>
  <w:style w:type="character" w:customStyle="1" w:styleId="facilityitemreservebutton">
    <w:name w:val="facility_item_reservebutton"/>
    <w:rsid w:val="00FA2D02"/>
  </w:style>
  <w:style w:type="character" w:customStyle="1" w:styleId="hint">
    <w:name w:val="hint"/>
    <w:rsid w:val="00FA2D02"/>
  </w:style>
  <w:style w:type="character" w:customStyle="1" w:styleId="empty">
    <w:name w:val="empty"/>
    <w:rsid w:val="00FA2D02"/>
  </w:style>
  <w:style w:type="character" w:customStyle="1" w:styleId="currentspan">
    <w:name w:val="current~span"/>
    <w:rsid w:val="00FA2D02"/>
  </w:style>
  <w:style w:type="character" w:customStyle="1" w:styleId="lbdprogressindicator">
    <w:name w:val="lbd_progressindicator"/>
    <w:rsid w:val="00FA2D02"/>
  </w:style>
  <w:style w:type="character" w:customStyle="1" w:styleId="invalidfile">
    <w:name w:val="invalid_file"/>
    <w:rsid w:val="00FA2D02"/>
  </w:style>
  <w:style w:type="character" w:customStyle="1" w:styleId="itemlabel1">
    <w:name w:val="item_label1"/>
    <w:rsid w:val="00FA2D02"/>
  </w:style>
  <w:style w:type="character" w:customStyle="1" w:styleId="itemvalue">
    <w:name w:val="item_value"/>
    <w:rsid w:val="00FA2D02"/>
  </w:style>
  <w:style w:type="character" w:customStyle="1" w:styleId="postcomment1">
    <w:name w:val="post_comment1"/>
    <w:rsid w:val="00FA2D02"/>
  </w:style>
  <w:style w:type="character" w:customStyle="1" w:styleId="facilityitemdistance">
    <w:name w:val="facility_item_distance"/>
    <w:rsid w:val="00FA2D02"/>
  </w:style>
  <w:style w:type="character" w:customStyle="1" w:styleId="questionnumber1">
    <w:name w:val="question_number1"/>
    <w:rsid w:val="00FA2D02"/>
  </w:style>
  <w:style w:type="character" w:customStyle="1" w:styleId="term">
    <w:name w:val="term"/>
    <w:rsid w:val="00FA2D02"/>
  </w:style>
  <w:style w:type="paragraph" w:customStyle="1" w:styleId="importantalertwrapper1">
    <w:name w:val="important_alert_wrapper1"/>
    <w:basedOn w:val="Normal"/>
    <w:rsid w:val="00FA2D02"/>
    <w:pPr>
      <w:shd w:val="clear" w:color="auto" w:fill="D2000D"/>
      <w:spacing w:after="240"/>
    </w:pPr>
    <w:rPr>
      <w:rFonts w:ascii="Times New Roman" w:hAnsi="Times New Roman"/>
      <w:sz w:val="24"/>
      <w:szCs w:val="24"/>
    </w:rPr>
  </w:style>
  <w:style w:type="paragraph" w:customStyle="1" w:styleId="importantalert1">
    <w:name w:val="important_alert1"/>
    <w:basedOn w:val="Normal"/>
    <w:rsid w:val="00FA2D02"/>
    <w:rPr>
      <w:rFonts w:ascii="Times New Roman" w:hAnsi="Times New Roman"/>
      <w:color w:val="FFFFFF"/>
      <w:sz w:val="24"/>
      <w:szCs w:val="24"/>
    </w:rPr>
  </w:style>
  <w:style w:type="paragraph" w:customStyle="1" w:styleId="mobileheader1">
    <w:name w:val="mobile_header1"/>
    <w:basedOn w:val="Normal"/>
    <w:rsid w:val="00FA2D02"/>
    <w:pPr>
      <w:spacing w:line="645" w:lineRule="atLeast"/>
    </w:pPr>
    <w:rPr>
      <w:rFonts w:ascii="Times New Roman" w:hAnsi="Times New Roman"/>
      <w:b/>
      <w:bCs/>
      <w:caps/>
      <w:color w:val="FFFFFF"/>
      <w:sz w:val="26"/>
      <w:szCs w:val="26"/>
    </w:rPr>
  </w:style>
  <w:style w:type="paragraph" w:customStyle="1" w:styleId="boxbottomlink1">
    <w:name w:val="box_bottomlink1"/>
    <w:basedOn w:val="Normal"/>
    <w:rsid w:val="00FA2D02"/>
    <w:pPr>
      <w:pBdr>
        <w:bottom w:val="single" w:sz="6" w:space="5" w:color="C6C4C4"/>
      </w:pBdr>
      <w:shd w:val="clear" w:color="auto" w:fill="E7E7E7"/>
      <w:spacing w:after="240"/>
      <w:jc w:val="right"/>
    </w:pPr>
    <w:rPr>
      <w:rFonts w:ascii="Times New Roman" w:hAnsi="Times New Roman"/>
      <w:b/>
      <w:bCs/>
      <w:color w:val="498778"/>
      <w:sz w:val="24"/>
      <w:szCs w:val="24"/>
    </w:rPr>
  </w:style>
  <w:style w:type="paragraph" w:customStyle="1" w:styleId="boxbottomlink2">
    <w:name w:val="box_bottomlink2"/>
    <w:basedOn w:val="Normal"/>
    <w:rsid w:val="00FA2D02"/>
    <w:pPr>
      <w:pBdr>
        <w:bottom w:val="single" w:sz="6" w:space="5" w:color="C6C4C4"/>
      </w:pBdr>
      <w:shd w:val="clear" w:color="auto" w:fill="E7E7E7"/>
      <w:spacing w:after="240"/>
      <w:jc w:val="right"/>
    </w:pPr>
    <w:rPr>
      <w:rFonts w:ascii="Times New Roman" w:hAnsi="Times New Roman"/>
      <w:b/>
      <w:bCs/>
      <w:color w:val="498778"/>
      <w:sz w:val="24"/>
      <w:szCs w:val="24"/>
    </w:rPr>
  </w:style>
  <w:style w:type="paragraph" w:customStyle="1" w:styleId="boxitemsummary1">
    <w:name w:val="box_item_summary1"/>
    <w:basedOn w:val="Normal"/>
    <w:rsid w:val="00FA2D02"/>
    <w:pPr>
      <w:spacing w:after="240"/>
    </w:pPr>
    <w:rPr>
      <w:rFonts w:ascii="Times New Roman" w:hAnsi="Times New Roman"/>
      <w:vanish/>
      <w:sz w:val="24"/>
      <w:szCs w:val="24"/>
    </w:rPr>
  </w:style>
  <w:style w:type="paragraph" w:customStyle="1" w:styleId="item-img1">
    <w:name w:val="item-img1"/>
    <w:basedOn w:val="Normal"/>
    <w:rsid w:val="00FA2D02"/>
    <w:pPr>
      <w:spacing w:after="240"/>
    </w:pPr>
    <w:rPr>
      <w:rFonts w:ascii="Times New Roman" w:hAnsi="Times New Roman"/>
      <w:vanish/>
      <w:sz w:val="24"/>
      <w:szCs w:val="24"/>
    </w:rPr>
  </w:style>
  <w:style w:type="paragraph" w:customStyle="1" w:styleId="itemsmalltext1">
    <w:name w:val="item_smalltext1"/>
    <w:basedOn w:val="Normal"/>
    <w:rsid w:val="00FA2D02"/>
    <w:rPr>
      <w:rFonts w:ascii="Times New Roman" w:hAnsi="Times New Roman"/>
      <w:sz w:val="24"/>
      <w:szCs w:val="24"/>
    </w:rPr>
  </w:style>
  <w:style w:type="paragraph" w:customStyle="1" w:styleId="item-list1">
    <w:name w:val="item-list1"/>
    <w:basedOn w:val="Normal"/>
    <w:rsid w:val="00FA2D02"/>
    <w:pPr>
      <w:spacing w:after="240"/>
    </w:pPr>
    <w:rPr>
      <w:rFonts w:ascii="Times New Roman" w:hAnsi="Times New Roman"/>
      <w:sz w:val="24"/>
      <w:szCs w:val="24"/>
    </w:rPr>
  </w:style>
  <w:style w:type="paragraph" w:customStyle="1" w:styleId="tabs1">
    <w:name w:val="tabs1"/>
    <w:basedOn w:val="Normal"/>
    <w:rsid w:val="00FA2D02"/>
    <w:pPr>
      <w:spacing w:after="240"/>
    </w:pPr>
    <w:rPr>
      <w:rFonts w:ascii="Times New Roman" w:hAnsi="Times New Roman"/>
      <w:vanish/>
      <w:sz w:val="24"/>
      <w:szCs w:val="24"/>
    </w:rPr>
  </w:style>
  <w:style w:type="paragraph" w:customStyle="1" w:styleId="titlewidget1">
    <w:name w:val="title_widget1"/>
    <w:basedOn w:val="Normal"/>
    <w:rsid w:val="00FA2D02"/>
    <w:pPr>
      <w:spacing w:after="240"/>
    </w:pPr>
    <w:rPr>
      <w:rFonts w:ascii="Times New Roman" w:hAnsi="Times New Roman"/>
      <w:sz w:val="24"/>
      <w:szCs w:val="24"/>
    </w:rPr>
  </w:style>
  <w:style w:type="paragraph" w:customStyle="1" w:styleId="titleright1">
    <w:name w:val="title_right1"/>
    <w:basedOn w:val="Normal"/>
    <w:rsid w:val="00FA2D02"/>
    <w:pPr>
      <w:spacing w:after="240"/>
    </w:pPr>
    <w:rPr>
      <w:rFonts w:ascii="Times New Roman" w:hAnsi="Times New Roman"/>
      <w:sz w:val="24"/>
      <w:szCs w:val="24"/>
    </w:rPr>
  </w:style>
  <w:style w:type="paragraph" w:customStyle="1" w:styleId="imagewidget1">
    <w:name w:val="image_widget1"/>
    <w:basedOn w:val="Normal"/>
    <w:rsid w:val="00FA2D02"/>
    <w:pPr>
      <w:spacing w:after="210"/>
    </w:pPr>
    <w:rPr>
      <w:rFonts w:ascii="Times New Roman" w:hAnsi="Times New Roman"/>
      <w:sz w:val="24"/>
      <w:szCs w:val="24"/>
    </w:rPr>
  </w:style>
  <w:style w:type="paragraph" w:customStyle="1" w:styleId="imagewidget2">
    <w:name w:val="image_widget2"/>
    <w:basedOn w:val="Normal"/>
    <w:rsid w:val="00FA2D02"/>
    <w:pPr>
      <w:spacing w:after="210"/>
      <w:ind w:left="315"/>
    </w:pPr>
    <w:rPr>
      <w:rFonts w:ascii="Times New Roman" w:hAnsi="Times New Roman"/>
      <w:sz w:val="24"/>
      <w:szCs w:val="24"/>
    </w:rPr>
  </w:style>
  <w:style w:type="paragraph" w:customStyle="1" w:styleId="imagewidget3">
    <w:name w:val="image_widget3"/>
    <w:basedOn w:val="Normal"/>
    <w:rsid w:val="00FA2D02"/>
    <w:pPr>
      <w:spacing w:after="210"/>
      <w:ind w:left="315"/>
    </w:pPr>
    <w:rPr>
      <w:rFonts w:ascii="Times New Roman" w:hAnsi="Times New Roman"/>
      <w:sz w:val="24"/>
      <w:szCs w:val="24"/>
    </w:rPr>
  </w:style>
  <w:style w:type="paragraph" w:customStyle="1" w:styleId="listsubmission1">
    <w:name w:val="list_submission1"/>
    <w:basedOn w:val="Normal"/>
    <w:rsid w:val="00FA2D02"/>
    <w:pPr>
      <w:spacing w:before="150" w:after="150"/>
    </w:pPr>
    <w:rPr>
      <w:rFonts w:ascii="Times New Roman" w:hAnsi="Times New Roman"/>
      <w:sz w:val="24"/>
      <w:szCs w:val="24"/>
    </w:rPr>
  </w:style>
  <w:style w:type="paragraph" w:customStyle="1" w:styleId="listsubmission2">
    <w:name w:val="list_submission2"/>
    <w:basedOn w:val="Normal"/>
    <w:rsid w:val="00FA2D02"/>
    <w:pPr>
      <w:spacing w:before="150" w:after="150"/>
    </w:pPr>
    <w:rPr>
      <w:rFonts w:ascii="Times New Roman" w:hAnsi="Times New Roman"/>
      <w:sz w:val="24"/>
      <w:szCs w:val="24"/>
    </w:rPr>
  </w:style>
  <w:style w:type="paragraph" w:customStyle="1" w:styleId="minicalendarwidget1">
    <w:name w:val="minicalendar_widget1"/>
    <w:basedOn w:val="Normal"/>
    <w:rsid w:val="00FA2D02"/>
    <w:pPr>
      <w:spacing w:after="210"/>
    </w:pPr>
    <w:rPr>
      <w:rFonts w:ascii="Times New Roman" w:hAnsi="Times New Roman"/>
      <w:sz w:val="24"/>
      <w:szCs w:val="24"/>
    </w:rPr>
  </w:style>
  <w:style w:type="paragraph" w:customStyle="1" w:styleId="minicalendarwidget2">
    <w:name w:val="minicalendar_widget2"/>
    <w:basedOn w:val="Normal"/>
    <w:rsid w:val="00FA2D02"/>
    <w:pPr>
      <w:spacing w:after="210"/>
      <w:ind w:left="315"/>
    </w:pPr>
    <w:rPr>
      <w:rFonts w:ascii="Times New Roman" w:hAnsi="Times New Roman"/>
      <w:sz w:val="24"/>
      <w:szCs w:val="24"/>
    </w:rPr>
  </w:style>
  <w:style w:type="paragraph" w:customStyle="1" w:styleId="minicalendarwidget3">
    <w:name w:val="minicalendar_widget3"/>
    <w:basedOn w:val="Normal"/>
    <w:rsid w:val="00FA2D02"/>
    <w:pPr>
      <w:spacing w:after="210"/>
      <w:ind w:left="315"/>
    </w:pPr>
    <w:rPr>
      <w:rFonts w:ascii="Times New Roman" w:hAnsi="Times New Roman"/>
      <w:sz w:val="24"/>
      <w:szCs w:val="24"/>
    </w:rPr>
  </w:style>
  <w:style w:type="paragraph" w:customStyle="1" w:styleId="minicalendarwidget4">
    <w:name w:val="minicalendar_widget4"/>
    <w:basedOn w:val="Normal"/>
    <w:rsid w:val="00FA2D02"/>
    <w:rPr>
      <w:rFonts w:ascii="Times New Roman" w:hAnsi="Times New Roman"/>
      <w:sz w:val="24"/>
      <w:szCs w:val="24"/>
    </w:rPr>
  </w:style>
  <w:style w:type="paragraph" w:customStyle="1" w:styleId="calendardayheader1">
    <w:name w:val="calendar_dayheader1"/>
    <w:basedOn w:val="Normal"/>
    <w:rsid w:val="00FA2D02"/>
    <w:pPr>
      <w:shd w:val="clear" w:color="auto" w:fill="518580"/>
      <w:spacing w:after="240" w:line="315" w:lineRule="atLeast"/>
    </w:pPr>
    <w:rPr>
      <w:rFonts w:ascii="Times New Roman" w:hAnsi="Times New Roman"/>
      <w:b/>
      <w:bCs/>
      <w:caps/>
      <w:color w:val="FFFFFF"/>
      <w:sz w:val="19"/>
      <w:szCs w:val="19"/>
    </w:rPr>
  </w:style>
  <w:style w:type="paragraph" w:customStyle="1" w:styleId="calendardayheader2">
    <w:name w:val="calendar_dayheader2"/>
    <w:basedOn w:val="Normal"/>
    <w:rsid w:val="00FA2D02"/>
    <w:pPr>
      <w:shd w:val="clear" w:color="auto" w:fill="518580"/>
      <w:spacing w:after="240" w:line="315" w:lineRule="atLeast"/>
      <w:ind w:firstLine="270"/>
    </w:pPr>
    <w:rPr>
      <w:rFonts w:ascii="Times New Roman" w:hAnsi="Times New Roman"/>
      <w:b/>
      <w:bCs/>
      <w:caps/>
      <w:color w:val="518580"/>
      <w:sz w:val="19"/>
      <w:szCs w:val="19"/>
    </w:rPr>
  </w:style>
  <w:style w:type="paragraph" w:customStyle="1" w:styleId="calendartitletd1">
    <w:name w:val="calendar_title_td1"/>
    <w:basedOn w:val="Normal"/>
    <w:rsid w:val="00FA2D02"/>
    <w:pPr>
      <w:spacing w:after="240"/>
    </w:pPr>
    <w:rPr>
      <w:rFonts w:ascii="Times New Roman" w:hAnsi="Times New Roman"/>
      <w:sz w:val="24"/>
      <w:szCs w:val="24"/>
    </w:rPr>
  </w:style>
  <w:style w:type="paragraph" w:customStyle="1" w:styleId="calendartitle1">
    <w:name w:val="calendar_title1"/>
    <w:basedOn w:val="Normal"/>
    <w:rsid w:val="00FA2D02"/>
    <w:pPr>
      <w:spacing w:after="240"/>
    </w:pPr>
    <w:rPr>
      <w:rFonts w:ascii="Times New Roman" w:hAnsi="Times New Roman"/>
      <w:sz w:val="24"/>
      <w:szCs w:val="24"/>
    </w:rPr>
  </w:style>
  <w:style w:type="paragraph" w:customStyle="1" w:styleId="calendartitle2">
    <w:name w:val="calendar_title2"/>
    <w:basedOn w:val="Normal"/>
    <w:rsid w:val="00FA2D02"/>
    <w:pPr>
      <w:spacing w:after="240"/>
      <w:jc w:val="center"/>
    </w:pPr>
    <w:rPr>
      <w:rFonts w:ascii="Times New Roman" w:hAnsi="Times New Roman"/>
      <w:b/>
      <w:bCs/>
      <w:caps/>
      <w:color w:val="444444"/>
      <w:sz w:val="26"/>
      <w:szCs w:val="26"/>
    </w:rPr>
  </w:style>
  <w:style w:type="paragraph" w:customStyle="1" w:styleId="item-more1">
    <w:name w:val="item-more1"/>
    <w:basedOn w:val="Normal"/>
    <w:rsid w:val="00FA2D02"/>
    <w:rPr>
      <w:rFonts w:ascii="Times New Roman" w:hAnsi="Times New Roman"/>
      <w:i/>
      <w:iCs/>
      <w:szCs w:val="22"/>
    </w:rPr>
  </w:style>
  <w:style w:type="paragraph" w:customStyle="1" w:styleId="item-title1">
    <w:name w:val="item-title1"/>
    <w:basedOn w:val="Normal"/>
    <w:rsid w:val="00FA2D02"/>
    <w:rPr>
      <w:rFonts w:ascii="Times New Roman" w:hAnsi="Times New Roman"/>
      <w:b/>
      <w:bCs/>
      <w:sz w:val="24"/>
      <w:szCs w:val="24"/>
    </w:rPr>
  </w:style>
  <w:style w:type="paragraph" w:customStyle="1" w:styleId="item-title2">
    <w:name w:val="item-title2"/>
    <w:basedOn w:val="Normal"/>
    <w:rsid w:val="00FA2D02"/>
    <w:rPr>
      <w:rFonts w:ascii="Times New Roman" w:hAnsi="Times New Roman"/>
      <w:b/>
      <w:bCs/>
      <w:sz w:val="24"/>
      <w:szCs w:val="24"/>
    </w:rPr>
  </w:style>
  <w:style w:type="paragraph" w:customStyle="1" w:styleId="item-date1">
    <w:name w:val="item-date1"/>
    <w:basedOn w:val="Normal"/>
    <w:rsid w:val="00FA2D02"/>
    <w:rPr>
      <w:rFonts w:ascii="Times New Roman" w:hAnsi="Times New Roman"/>
      <w:i/>
      <w:iCs/>
      <w:szCs w:val="22"/>
    </w:rPr>
  </w:style>
  <w:style w:type="paragraph" w:customStyle="1" w:styleId="customfieldlabel1">
    <w:name w:val="custom_field_label1"/>
    <w:basedOn w:val="Normal"/>
    <w:rsid w:val="00FA2D02"/>
    <w:pPr>
      <w:spacing w:after="240"/>
      <w:textAlignment w:val="top"/>
    </w:pPr>
    <w:rPr>
      <w:rFonts w:ascii="Times New Roman" w:hAnsi="Times New Roman"/>
      <w:b/>
      <w:bCs/>
      <w:sz w:val="24"/>
      <w:szCs w:val="24"/>
    </w:rPr>
  </w:style>
  <w:style w:type="paragraph" w:customStyle="1" w:styleId="detail-title1">
    <w:name w:val="detail-title1"/>
    <w:basedOn w:val="Normal"/>
    <w:rsid w:val="00FA2D02"/>
    <w:pPr>
      <w:spacing w:after="75"/>
    </w:pPr>
    <w:rPr>
      <w:rFonts w:ascii="Times New Roman" w:hAnsi="Times New Roman"/>
      <w:sz w:val="24"/>
      <w:szCs w:val="24"/>
    </w:rPr>
  </w:style>
  <w:style w:type="paragraph" w:customStyle="1" w:styleId="documentbreadcrumb1">
    <w:name w:val="document_breadcrumb1"/>
    <w:basedOn w:val="Normal"/>
    <w:rsid w:val="00FA2D02"/>
    <w:pPr>
      <w:spacing w:after="240"/>
    </w:pPr>
    <w:rPr>
      <w:rFonts w:ascii="Times New Roman" w:hAnsi="Times New Roman"/>
      <w:sz w:val="24"/>
      <w:szCs w:val="24"/>
    </w:rPr>
  </w:style>
  <w:style w:type="paragraph" w:customStyle="1" w:styleId="current1">
    <w:name w:val="current1"/>
    <w:basedOn w:val="Normal"/>
    <w:rsid w:val="00FA2D02"/>
    <w:pPr>
      <w:spacing w:after="240"/>
    </w:pPr>
    <w:rPr>
      <w:rFonts w:ascii="Times New Roman" w:hAnsi="Times New Roman"/>
      <w:sz w:val="24"/>
      <w:szCs w:val="24"/>
    </w:rPr>
  </w:style>
  <w:style w:type="paragraph" w:customStyle="1" w:styleId="current2">
    <w:name w:val="current2"/>
    <w:basedOn w:val="Normal"/>
    <w:rsid w:val="00FA2D02"/>
    <w:pPr>
      <w:spacing w:after="240"/>
    </w:pPr>
    <w:rPr>
      <w:rFonts w:ascii="Times New Roman" w:hAnsi="Times New Roman"/>
      <w:sz w:val="24"/>
      <w:szCs w:val="24"/>
    </w:rPr>
  </w:style>
  <w:style w:type="paragraph" w:customStyle="1" w:styleId="listtable1">
    <w:name w:val="listtable1"/>
    <w:basedOn w:val="Normal"/>
    <w:rsid w:val="00FA2D02"/>
    <w:pPr>
      <w:spacing w:before="150" w:after="150"/>
    </w:pPr>
    <w:rPr>
      <w:rFonts w:ascii="Times New Roman" w:hAnsi="Times New Roman"/>
      <w:sz w:val="24"/>
      <w:szCs w:val="24"/>
    </w:rPr>
  </w:style>
  <w:style w:type="paragraph" w:customStyle="1" w:styleId="current3">
    <w:name w:val="current3"/>
    <w:basedOn w:val="Normal"/>
    <w:rsid w:val="00FA2D02"/>
    <w:pPr>
      <w:spacing w:after="240"/>
    </w:pPr>
    <w:rPr>
      <w:rFonts w:ascii="Times New Roman" w:hAnsi="Times New Roman"/>
      <w:sz w:val="24"/>
      <w:szCs w:val="24"/>
    </w:rPr>
  </w:style>
  <w:style w:type="paragraph" w:customStyle="1" w:styleId="sitemapindexviewul1">
    <w:name w:val="sitemapindexview&gt;ul1"/>
    <w:basedOn w:val="Normal"/>
    <w:rsid w:val="00FA2D02"/>
    <w:pPr>
      <w:spacing w:after="240"/>
    </w:pPr>
    <w:rPr>
      <w:rFonts w:ascii="Times New Roman" w:hAnsi="Times New Roman"/>
      <w:sz w:val="24"/>
      <w:szCs w:val="24"/>
    </w:rPr>
  </w:style>
  <w:style w:type="paragraph" w:customStyle="1" w:styleId="searchcontainer1">
    <w:name w:val="search_container1"/>
    <w:basedOn w:val="Normal"/>
    <w:rsid w:val="00FA2D02"/>
    <w:pPr>
      <w:spacing w:after="150"/>
    </w:pPr>
    <w:rPr>
      <w:rFonts w:ascii="Times New Roman" w:hAnsi="Times New Roman"/>
      <w:sz w:val="24"/>
      <w:szCs w:val="24"/>
    </w:rPr>
  </w:style>
  <w:style w:type="paragraph" w:customStyle="1" w:styleId="t-top1">
    <w:name w:val="t-top1"/>
    <w:basedOn w:val="Normal"/>
    <w:rsid w:val="00FA2D02"/>
    <w:pPr>
      <w:spacing w:after="240"/>
      <w:ind w:left="-240"/>
    </w:pPr>
    <w:rPr>
      <w:rFonts w:ascii="Times New Roman" w:hAnsi="Times New Roman"/>
      <w:sz w:val="24"/>
      <w:szCs w:val="24"/>
    </w:rPr>
  </w:style>
  <w:style w:type="paragraph" w:customStyle="1" w:styleId="t-mid1">
    <w:name w:val="t-mid1"/>
    <w:basedOn w:val="Normal"/>
    <w:rsid w:val="00FA2D02"/>
    <w:pPr>
      <w:spacing w:after="240"/>
      <w:ind w:left="-240"/>
    </w:pPr>
    <w:rPr>
      <w:rFonts w:ascii="Times New Roman" w:hAnsi="Times New Roman"/>
      <w:sz w:val="24"/>
      <w:szCs w:val="24"/>
    </w:rPr>
  </w:style>
  <w:style w:type="paragraph" w:customStyle="1" w:styleId="t-bot1">
    <w:name w:val="t-bot1"/>
    <w:basedOn w:val="Normal"/>
    <w:rsid w:val="00FA2D02"/>
    <w:pPr>
      <w:spacing w:after="240"/>
      <w:ind w:left="-240"/>
    </w:pPr>
    <w:rPr>
      <w:rFonts w:ascii="Times New Roman" w:hAnsi="Times New Roman"/>
      <w:sz w:val="24"/>
      <w:szCs w:val="24"/>
    </w:rPr>
  </w:style>
  <w:style w:type="paragraph" w:customStyle="1" w:styleId="t-item1">
    <w:name w:val="t-item1"/>
    <w:basedOn w:val="Normal"/>
    <w:rsid w:val="00FA2D02"/>
    <w:pPr>
      <w:spacing w:after="240"/>
    </w:pPr>
    <w:rPr>
      <w:rFonts w:ascii="Times New Roman" w:hAnsi="Times New Roman"/>
      <w:sz w:val="24"/>
      <w:szCs w:val="24"/>
    </w:rPr>
  </w:style>
  <w:style w:type="paragraph" w:customStyle="1" w:styleId="t-first1">
    <w:name w:val="t-first1"/>
    <w:basedOn w:val="Normal"/>
    <w:rsid w:val="00FA2D02"/>
    <w:pPr>
      <w:spacing w:after="240"/>
    </w:pPr>
    <w:rPr>
      <w:rFonts w:ascii="Times New Roman" w:hAnsi="Times New Roman"/>
      <w:sz w:val="24"/>
      <w:szCs w:val="24"/>
    </w:rPr>
  </w:style>
  <w:style w:type="paragraph" w:customStyle="1" w:styleId="t-mid2">
    <w:name w:val="t-mid2"/>
    <w:basedOn w:val="Normal"/>
    <w:rsid w:val="00FA2D02"/>
    <w:pPr>
      <w:spacing w:after="240"/>
      <w:ind w:left="-240"/>
    </w:pPr>
    <w:rPr>
      <w:rFonts w:ascii="Times New Roman" w:hAnsi="Times New Roman"/>
      <w:sz w:val="24"/>
      <w:szCs w:val="24"/>
    </w:rPr>
  </w:style>
  <w:style w:type="paragraph" w:customStyle="1" w:styleId="t-bot2">
    <w:name w:val="t-bot2"/>
    <w:basedOn w:val="Normal"/>
    <w:rsid w:val="00FA2D02"/>
    <w:pPr>
      <w:spacing w:after="240"/>
      <w:ind w:left="-240"/>
    </w:pPr>
    <w:rPr>
      <w:rFonts w:ascii="Times New Roman" w:hAnsi="Times New Roman"/>
      <w:sz w:val="24"/>
      <w:szCs w:val="24"/>
    </w:rPr>
  </w:style>
  <w:style w:type="paragraph" w:customStyle="1" w:styleId="toggleservice1">
    <w:name w:val="toggle_service1"/>
    <w:basedOn w:val="Normal"/>
    <w:rsid w:val="00FA2D02"/>
    <w:pPr>
      <w:ind w:firstLine="25072"/>
      <w:textAlignment w:val="top"/>
    </w:pPr>
    <w:rPr>
      <w:rFonts w:ascii="Times New Roman" w:hAnsi="Times New Roman"/>
      <w:sz w:val="24"/>
      <w:szCs w:val="24"/>
    </w:rPr>
  </w:style>
  <w:style w:type="paragraph" w:customStyle="1" w:styleId="vi-main1">
    <w:name w:val="vi-main1"/>
    <w:basedOn w:val="Normal"/>
    <w:rsid w:val="00FA2D02"/>
    <w:pPr>
      <w:spacing w:after="240"/>
    </w:pPr>
    <w:rPr>
      <w:rFonts w:ascii="Times New Roman" w:hAnsi="Times New Roman"/>
      <w:sz w:val="24"/>
      <w:szCs w:val="24"/>
    </w:rPr>
  </w:style>
  <w:style w:type="paragraph" w:customStyle="1" w:styleId="boxcontentulli1">
    <w:name w:val="box_content&gt;ul&gt;li1"/>
    <w:basedOn w:val="Normal"/>
    <w:rsid w:val="00FA2D02"/>
    <w:pPr>
      <w:pBdr>
        <w:top w:val="dashed" w:sz="2" w:space="14" w:color="E6E6E6"/>
      </w:pBdr>
      <w:spacing w:after="240"/>
    </w:pPr>
    <w:rPr>
      <w:rFonts w:ascii="Times New Roman" w:hAnsi="Times New Roman"/>
      <w:sz w:val="24"/>
      <w:szCs w:val="24"/>
    </w:rPr>
  </w:style>
  <w:style w:type="paragraph" w:customStyle="1" w:styleId="detail-title2">
    <w:name w:val="detail-title2"/>
    <w:basedOn w:val="Normal"/>
    <w:rsid w:val="00FA2D02"/>
    <w:pPr>
      <w:spacing w:after="150"/>
    </w:pPr>
    <w:rPr>
      <w:rFonts w:ascii="Times New Roman" w:hAnsi="Times New Roman"/>
      <w:sz w:val="29"/>
      <w:szCs w:val="29"/>
    </w:rPr>
  </w:style>
  <w:style w:type="paragraph" w:customStyle="1" w:styleId="detail-list-label1">
    <w:name w:val="detail-list-label1"/>
    <w:basedOn w:val="Normal"/>
    <w:rsid w:val="00FA2D02"/>
    <w:pPr>
      <w:spacing w:after="240"/>
      <w:textAlignment w:val="top"/>
    </w:pPr>
    <w:rPr>
      <w:rFonts w:ascii="Times New Roman" w:hAnsi="Times New Roman"/>
      <w:b/>
      <w:bCs/>
      <w:sz w:val="24"/>
      <w:szCs w:val="24"/>
    </w:rPr>
  </w:style>
  <w:style w:type="paragraph" w:customStyle="1" w:styleId="t-overlay1">
    <w:name w:val="t-overlay1"/>
    <w:basedOn w:val="Normal"/>
    <w:rsid w:val="00FA2D02"/>
    <w:pPr>
      <w:shd w:val="clear" w:color="auto" w:fill="000000"/>
      <w:spacing w:after="240"/>
    </w:pPr>
    <w:rPr>
      <w:rFonts w:ascii="Times New Roman" w:hAnsi="Times New Roman"/>
      <w:sz w:val="24"/>
      <w:szCs w:val="24"/>
    </w:rPr>
  </w:style>
  <w:style w:type="paragraph" w:customStyle="1" w:styleId="t-header1">
    <w:name w:val="t-header1"/>
    <w:basedOn w:val="Normal"/>
    <w:rsid w:val="00FA2D02"/>
    <w:pPr>
      <w:pBdr>
        <w:top w:val="single" w:sz="12" w:space="0" w:color="010101"/>
        <w:left w:val="single" w:sz="12" w:space="0" w:color="010101"/>
        <w:bottom w:val="single" w:sz="6" w:space="0" w:color="FFFFFF"/>
        <w:right w:val="single" w:sz="12" w:space="0" w:color="010101"/>
      </w:pBdr>
      <w:shd w:val="clear" w:color="auto" w:fill="010101"/>
    </w:pPr>
    <w:rPr>
      <w:rFonts w:ascii="Times New Roman" w:hAnsi="Times New Roman"/>
      <w:color w:val="FFFFFF"/>
      <w:sz w:val="24"/>
      <w:szCs w:val="24"/>
    </w:rPr>
  </w:style>
  <w:style w:type="paragraph" w:customStyle="1" w:styleId="t-window-title1">
    <w:name w:val="t-window-title1"/>
    <w:basedOn w:val="Normal"/>
    <w:rsid w:val="00FA2D02"/>
    <w:pPr>
      <w:spacing w:line="450" w:lineRule="atLeast"/>
    </w:pPr>
    <w:rPr>
      <w:rFonts w:ascii="Times New Roman" w:hAnsi="Times New Roman"/>
      <w:sz w:val="31"/>
      <w:szCs w:val="31"/>
    </w:rPr>
  </w:style>
  <w:style w:type="paragraph" w:customStyle="1" w:styleId="t-close1">
    <w:name w:val="t-close1"/>
    <w:basedOn w:val="Normal"/>
    <w:rsid w:val="00FA2D02"/>
    <w:pPr>
      <w:spacing w:after="240"/>
      <w:ind w:firstLine="5536"/>
    </w:pPr>
    <w:rPr>
      <w:rFonts w:ascii="Times New Roman" w:hAnsi="Times New Roman"/>
      <w:sz w:val="24"/>
      <w:szCs w:val="24"/>
    </w:rPr>
  </w:style>
  <w:style w:type="paragraph" w:customStyle="1" w:styleId="fax-ext1">
    <w:name w:val="fax-ext1"/>
    <w:basedOn w:val="Normal"/>
    <w:rsid w:val="00FA2D02"/>
    <w:pPr>
      <w:spacing w:after="240"/>
    </w:pPr>
    <w:rPr>
      <w:rFonts w:ascii="Times New Roman" w:hAnsi="Times New Roman"/>
      <w:sz w:val="24"/>
      <w:szCs w:val="24"/>
    </w:rPr>
  </w:style>
  <w:style w:type="paragraph" w:customStyle="1" w:styleId="phone-ext1">
    <w:name w:val="phone-ext1"/>
    <w:basedOn w:val="Normal"/>
    <w:rsid w:val="00FA2D02"/>
    <w:pPr>
      <w:spacing w:after="240"/>
    </w:pPr>
    <w:rPr>
      <w:rFonts w:ascii="Times New Roman" w:hAnsi="Times New Roman"/>
      <w:sz w:val="24"/>
      <w:szCs w:val="24"/>
    </w:rPr>
  </w:style>
  <w:style w:type="paragraph" w:customStyle="1" w:styleId="formprivateemaillabel1">
    <w:name w:val="form_private_email_label1"/>
    <w:basedOn w:val="Normal"/>
    <w:rsid w:val="00FA2D02"/>
    <w:pPr>
      <w:spacing w:after="240"/>
      <w:textAlignment w:val="center"/>
    </w:pPr>
    <w:rPr>
      <w:rFonts w:ascii="Times New Roman" w:hAnsi="Times New Roman"/>
      <w:szCs w:val="22"/>
    </w:rPr>
  </w:style>
  <w:style w:type="paragraph" w:customStyle="1" w:styleId="item-img2">
    <w:name w:val="item-img2"/>
    <w:basedOn w:val="Normal"/>
    <w:rsid w:val="00FA2D02"/>
    <w:pPr>
      <w:spacing w:after="240"/>
      <w:jc w:val="center"/>
    </w:pPr>
    <w:rPr>
      <w:rFonts w:ascii="Times New Roman" w:hAnsi="Times New Roman"/>
      <w:sz w:val="24"/>
      <w:szCs w:val="24"/>
    </w:rPr>
  </w:style>
  <w:style w:type="paragraph" w:customStyle="1" w:styleId="formlabel1">
    <w:name w:val="form_label1"/>
    <w:basedOn w:val="Normal"/>
    <w:rsid w:val="00FA2D02"/>
    <w:pPr>
      <w:spacing w:after="240"/>
    </w:pPr>
    <w:rPr>
      <w:rFonts w:ascii="Times New Roman" w:hAnsi="Times New Roman"/>
      <w:sz w:val="24"/>
      <w:szCs w:val="24"/>
    </w:rPr>
  </w:style>
  <w:style w:type="paragraph" w:customStyle="1" w:styleId="tagdiv1">
    <w:name w:val="tag_div1"/>
    <w:basedOn w:val="Normal"/>
    <w:rsid w:val="00FA2D02"/>
    <w:pPr>
      <w:spacing w:after="150"/>
    </w:pPr>
    <w:rPr>
      <w:rFonts w:ascii="Times New Roman" w:hAnsi="Times New Roman"/>
      <w:sz w:val="24"/>
      <w:szCs w:val="24"/>
    </w:rPr>
  </w:style>
  <w:style w:type="paragraph" w:customStyle="1" w:styleId="changepreferencebtndiv1">
    <w:name w:val="change_preference_btn_div1"/>
    <w:basedOn w:val="Normal"/>
    <w:rsid w:val="00FA2D02"/>
    <w:pPr>
      <w:spacing w:before="150" w:after="150"/>
    </w:pPr>
    <w:rPr>
      <w:rFonts w:ascii="Times New Roman" w:hAnsi="Times New Roman"/>
      <w:sz w:val="24"/>
      <w:szCs w:val="24"/>
    </w:rPr>
  </w:style>
  <w:style w:type="paragraph" w:customStyle="1" w:styleId="checkboxlist-container1">
    <w:name w:val="checkboxlist-container1"/>
    <w:basedOn w:val="Normal"/>
    <w:rsid w:val="00FA2D02"/>
    <w:pPr>
      <w:spacing w:after="240"/>
    </w:pPr>
    <w:rPr>
      <w:rFonts w:ascii="Times New Roman" w:hAnsi="Times New Roman"/>
      <w:sz w:val="24"/>
      <w:szCs w:val="24"/>
    </w:rPr>
  </w:style>
  <w:style w:type="paragraph" w:customStyle="1" w:styleId="confirmationmsg1">
    <w:name w:val="confirmation_msg1"/>
    <w:basedOn w:val="Normal"/>
    <w:rsid w:val="00FA2D02"/>
    <w:pPr>
      <w:spacing w:after="150"/>
    </w:pPr>
    <w:rPr>
      <w:rFonts w:ascii="Times New Roman" w:hAnsi="Times New Roman"/>
      <w:b/>
      <w:bCs/>
      <w:sz w:val="24"/>
      <w:szCs w:val="24"/>
    </w:rPr>
  </w:style>
  <w:style w:type="paragraph" w:customStyle="1" w:styleId="rssfeedscontenttypetitle1">
    <w:name w:val="rss_feeds_content_type_title1"/>
    <w:basedOn w:val="Normal"/>
    <w:rsid w:val="00FA2D02"/>
    <w:pPr>
      <w:pBdr>
        <w:bottom w:val="single" w:sz="6" w:space="0" w:color="D0D0D0"/>
      </w:pBdr>
      <w:spacing w:after="240" w:line="330" w:lineRule="atLeast"/>
    </w:pPr>
    <w:rPr>
      <w:rFonts w:ascii="Times New Roman" w:hAnsi="Times New Roman"/>
      <w:sz w:val="24"/>
      <w:szCs w:val="24"/>
    </w:rPr>
  </w:style>
  <w:style w:type="paragraph" w:customStyle="1" w:styleId="contenttypename1">
    <w:name w:val="content_type_name1"/>
    <w:basedOn w:val="Normal"/>
    <w:rsid w:val="00FA2D02"/>
    <w:pPr>
      <w:spacing w:after="240"/>
      <w:ind w:left="75"/>
    </w:pPr>
    <w:rPr>
      <w:rFonts w:ascii="Times New Roman" w:hAnsi="Times New Roman"/>
      <w:b/>
      <w:bCs/>
      <w:color w:val="383838"/>
      <w:sz w:val="36"/>
      <w:szCs w:val="36"/>
    </w:rPr>
  </w:style>
  <w:style w:type="paragraph" w:customStyle="1" w:styleId="rssfeedscategories1">
    <w:name w:val="rss_feeds_categories1"/>
    <w:basedOn w:val="Normal"/>
    <w:rsid w:val="00FA2D02"/>
    <w:rPr>
      <w:rFonts w:ascii="Times New Roman" w:hAnsi="Times New Roman"/>
      <w:sz w:val="24"/>
      <w:szCs w:val="24"/>
    </w:rPr>
  </w:style>
  <w:style w:type="paragraph" w:customStyle="1" w:styleId="rssfeedsdepartments1">
    <w:name w:val="rss_feeds_departments1"/>
    <w:basedOn w:val="Normal"/>
    <w:rsid w:val="00FA2D02"/>
    <w:rPr>
      <w:rFonts w:ascii="Times New Roman" w:hAnsi="Times New Roman"/>
      <w:sz w:val="24"/>
      <w:szCs w:val="24"/>
    </w:rPr>
  </w:style>
  <w:style w:type="paragraph" w:customStyle="1" w:styleId="rssfeedscategorieslabel1">
    <w:name w:val="rss_feeds_categories&gt;label1"/>
    <w:basedOn w:val="Normal"/>
    <w:rsid w:val="00FA2D02"/>
    <w:rPr>
      <w:rFonts w:ascii="Times New Roman" w:hAnsi="Times New Roman"/>
      <w:b/>
      <w:bCs/>
      <w:sz w:val="24"/>
      <w:szCs w:val="24"/>
    </w:rPr>
  </w:style>
  <w:style w:type="paragraph" w:customStyle="1" w:styleId="rssfeedsdepartmentslabel1">
    <w:name w:val="rss_feeds_departments&gt;label1"/>
    <w:basedOn w:val="Normal"/>
    <w:rsid w:val="00FA2D02"/>
    <w:rPr>
      <w:rFonts w:ascii="Times New Roman" w:hAnsi="Times New Roman"/>
      <w:b/>
      <w:bCs/>
      <w:sz w:val="24"/>
      <w:szCs w:val="24"/>
    </w:rPr>
  </w:style>
  <w:style w:type="paragraph" w:customStyle="1" w:styleId="itemgraytext1">
    <w:name w:val="item_graytext1"/>
    <w:basedOn w:val="Normal"/>
    <w:rsid w:val="00FA2D02"/>
    <w:pPr>
      <w:spacing w:after="240"/>
    </w:pPr>
    <w:rPr>
      <w:rFonts w:ascii="Times New Roman" w:hAnsi="Times New Roman"/>
      <w:i/>
      <w:iCs/>
      <w:sz w:val="24"/>
      <w:szCs w:val="24"/>
    </w:rPr>
  </w:style>
  <w:style w:type="paragraph" w:customStyle="1" w:styleId="listfaqq1">
    <w:name w:val="listfaq_q1"/>
    <w:basedOn w:val="Normal"/>
    <w:rsid w:val="00FA2D02"/>
    <w:pPr>
      <w:spacing w:after="240"/>
    </w:pPr>
    <w:rPr>
      <w:rFonts w:ascii="Times New Roman" w:hAnsi="Times New Roman"/>
      <w:b/>
      <w:bCs/>
      <w:sz w:val="24"/>
      <w:szCs w:val="24"/>
    </w:rPr>
  </w:style>
  <w:style w:type="paragraph" w:customStyle="1" w:styleId="listfaqq2">
    <w:name w:val="listfaq_q2"/>
    <w:basedOn w:val="Normal"/>
    <w:rsid w:val="00FA2D02"/>
    <w:pPr>
      <w:spacing w:after="240"/>
    </w:pPr>
    <w:rPr>
      <w:rFonts w:ascii="Times New Roman" w:hAnsi="Times New Roman"/>
      <w:b/>
      <w:bCs/>
      <w:sz w:val="24"/>
      <w:szCs w:val="24"/>
    </w:rPr>
  </w:style>
  <w:style w:type="paragraph" w:customStyle="1" w:styleId="list-pager1">
    <w:name w:val="list-pager1"/>
    <w:basedOn w:val="Normal"/>
    <w:rsid w:val="00FA2D02"/>
    <w:pPr>
      <w:spacing w:after="240"/>
    </w:pPr>
    <w:rPr>
      <w:rFonts w:ascii="Times New Roman" w:hAnsi="Times New Roman"/>
      <w:sz w:val="24"/>
      <w:szCs w:val="24"/>
    </w:rPr>
  </w:style>
  <w:style w:type="paragraph" w:customStyle="1" w:styleId="formlist1">
    <w:name w:val="formlist1"/>
    <w:basedOn w:val="Normal"/>
    <w:rsid w:val="00FA2D02"/>
    <w:pPr>
      <w:spacing w:after="240"/>
    </w:pPr>
    <w:rPr>
      <w:rFonts w:ascii="Times New Roman" w:hAnsi="Times New Roman"/>
      <w:sz w:val="24"/>
      <w:szCs w:val="24"/>
    </w:rPr>
  </w:style>
  <w:style w:type="paragraph" w:customStyle="1" w:styleId="formlist2">
    <w:name w:val="formlist2"/>
    <w:basedOn w:val="Normal"/>
    <w:rsid w:val="00FA2D02"/>
    <w:pPr>
      <w:spacing w:after="240"/>
    </w:pPr>
    <w:rPr>
      <w:rFonts w:ascii="Times New Roman" w:hAnsi="Times New Roman"/>
      <w:sz w:val="24"/>
      <w:szCs w:val="24"/>
    </w:rPr>
  </w:style>
  <w:style w:type="paragraph" w:customStyle="1" w:styleId="checkboxlist-container2">
    <w:name w:val="checkboxlist-container2"/>
    <w:basedOn w:val="Normal"/>
    <w:rsid w:val="00FA2D02"/>
    <w:pPr>
      <w:spacing w:after="45"/>
    </w:pPr>
    <w:rPr>
      <w:rFonts w:ascii="Times New Roman" w:hAnsi="Times New Roman"/>
      <w:sz w:val="24"/>
      <w:szCs w:val="24"/>
    </w:rPr>
  </w:style>
  <w:style w:type="paragraph" w:customStyle="1" w:styleId="radiobuttonsgroup-container1">
    <w:name w:val="radiobuttonsgroup-container1"/>
    <w:basedOn w:val="Normal"/>
    <w:rsid w:val="00FA2D02"/>
    <w:pPr>
      <w:spacing w:after="45"/>
    </w:pPr>
    <w:rPr>
      <w:rFonts w:ascii="Times New Roman" w:hAnsi="Times New Roman"/>
      <w:sz w:val="24"/>
      <w:szCs w:val="24"/>
    </w:rPr>
  </w:style>
  <w:style w:type="paragraph" w:customStyle="1" w:styleId="checkboxlist-container3">
    <w:name w:val="checkboxlist-container3"/>
    <w:basedOn w:val="Normal"/>
    <w:rsid w:val="00FA2D02"/>
    <w:pPr>
      <w:pBdr>
        <w:top w:val="single" w:sz="6" w:space="2" w:color="D0D0D0"/>
        <w:left w:val="single" w:sz="6" w:space="0" w:color="D0D0D0"/>
        <w:bottom w:val="single" w:sz="6" w:space="0" w:color="D0D0D0"/>
        <w:right w:val="single" w:sz="6" w:space="0" w:color="D0D0D0"/>
      </w:pBdr>
      <w:shd w:val="clear" w:color="auto" w:fill="FFFFFF"/>
      <w:spacing w:after="45"/>
    </w:pPr>
    <w:rPr>
      <w:rFonts w:ascii="Times New Roman" w:hAnsi="Times New Roman"/>
      <w:sz w:val="24"/>
      <w:szCs w:val="24"/>
    </w:rPr>
  </w:style>
  <w:style w:type="paragraph" w:customStyle="1" w:styleId="radiobuttonsgroup-container2">
    <w:name w:val="radiobuttonsgroup-container2"/>
    <w:basedOn w:val="Normal"/>
    <w:rsid w:val="00FA2D02"/>
    <w:pPr>
      <w:pBdr>
        <w:top w:val="single" w:sz="6" w:space="2" w:color="D0D0D0"/>
        <w:left w:val="single" w:sz="6" w:space="0" w:color="D0D0D0"/>
        <w:bottom w:val="single" w:sz="6" w:space="0" w:color="D0D0D0"/>
        <w:right w:val="single" w:sz="6" w:space="0" w:color="D0D0D0"/>
      </w:pBdr>
      <w:shd w:val="clear" w:color="auto" w:fill="FFFFFF"/>
      <w:spacing w:after="45"/>
    </w:pPr>
    <w:rPr>
      <w:rFonts w:ascii="Times New Roman" w:hAnsi="Times New Roman"/>
      <w:sz w:val="24"/>
      <w:szCs w:val="24"/>
    </w:rPr>
  </w:style>
  <w:style w:type="paragraph" w:customStyle="1" w:styleId="formlist3">
    <w:name w:val="formlist3"/>
    <w:basedOn w:val="Normal"/>
    <w:rsid w:val="00FA2D02"/>
    <w:rPr>
      <w:rFonts w:ascii="Times New Roman" w:hAnsi="Times New Roman"/>
      <w:sz w:val="24"/>
      <w:szCs w:val="24"/>
    </w:rPr>
  </w:style>
  <w:style w:type="paragraph" w:customStyle="1" w:styleId="formlist4">
    <w:name w:val="formlist4"/>
    <w:basedOn w:val="Normal"/>
    <w:rsid w:val="00FA2D02"/>
    <w:rPr>
      <w:rFonts w:ascii="Times New Roman" w:hAnsi="Times New Roman"/>
      <w:sz w:val="24"/>
      <w:szCs w:val="24"/>
    </w:rPr>
  </w:style>
  <w:style w:type="paragraph" w:customStyle="1" w:styleId="formlist5">
    <w:name w:val="formlist5"/>
    <w:basedOn w:val="Normal"/>
    <w:rsid w:val="00FA2D02"/>
    <w:rPr>
      <w:rFonts w:ascii="Times New Roman" w:hAnsi="Times New Roman"/>
      <w:sz w:val="24"/>
      <w:szCs w:val="24"/>
    </w:rPr>
  </w:style>
  <w:style w:type="paragraph" w:customStyle="1" w:styleId="formlist6">
    <w:name w:val="formlist6"/>
    <w:basedOn w:val="Normal"/>
    <w:rsid w:val="00FA2D02"/>
    <w:rPr>
      <w:rFonts w:ascii="Times New Roman" w:hAnsi="Times New Roman"/>
      <w:sz w:val="24"/>
      <w:szCs w:val="24"/>
    </w:rPr>
  </w:style>
  <w:style w:type="paragraph" w:customStyle="1" w:styleId="check-all1">
    <w:name w:val="check-all1"/>
    <w:basedOn w:val="Normal"/>
    <w:rsid w:val="00FA2D02"/>
    <w:pPr>
      <w:spacing w:after="240" w:line="264" w:lineRule="auto"/>
    </w:pPr>
    <w:rPr>
      <w:rFonts w:ascii="Times New Roman" w:hAnsi="Times New Roman"/>
      <w:szCs w:val="22"/>
    </w:rPr>
  </w:style>
  <w:style w:type="paragraph" w:customStyle="1" w:styleId="check-all2">
    <w:name w:val="check-all2"/>
    <w:basedOn w:val="Normal"/>
    <w:rsid w:val="00FA2D02"/>
    <w:pPr>
      <w:spacing w:after="240" w:line="264" w:lineRule="auto"/>
    </w:pPr>
    <w:rPr>
      <w:rFonts w:ascii="Times New Roman" w:hAnsi="Times New Roman"/>
      <w:szCs w:val="22"/>
    </w:rPr>
  </w:style>
  <w:style w:type="paragraph" w:customStyle="1" w:styleId="contenttypecategorycheckboxlistcontainer1">
    <w:name w:val="contenttype_category_checkboxlist_container1"/>
    <w:basedOn w:val="Normal"/>
    <w:rsid w:val="00FA2D02"/>
    <w:pPr>
      <w:spacing w:after="240"/>
    </w:pPr>
    <w:rPr>
      <w:rFonts w:ascii="Times New Roman" w:hAnsi="Times New Roman"/>
      <w:sz w:val="24"/>
      <w:szCs w:val="24"/>
    </w:rPr>
  </w:style>
  <w:style w:type="paragraph" w:customStyle="1" w:styleId="validation-summary-errors1">
    <w:name w:val="validation-summary-errors1"/>
    <w:basedOn w:val="Normal"/>
    <w:rsid w:val="00FA2D02"/>
    <w:pPr>
      <w:spacing w:after="240"/>
    </w:pPr>
    <w:rPr>
      <w:rFonts w:ascii="Times New Roman" w:hAnsi="Times New Roman"/>
      <w:color w:val="FF0000"/>
      <w:sz w:val="24"/>
      <w:szCs w:val="24"/>
    </w:rPr>
  </w:style>
  <w:style w:type="character" w:customStyle="1" w:styleId="succeed1">
    <w:name w:val="succeed1"/>
    <w:rsid w:val="00FA2D02"/>
    <w:rPr>
      <w:vanish w:val="0"/>
      <w:webHidden w:val="0"/>
      <w:specVanish w:val="0"/>
    </w:rPr>
  </w:style>
  <w:style w:type="character" w:customStyle="1" w:styleId="failed1">
    <w:name w:val="failed1"/>
    <w:rsid w:val="00FA2D02"/>
    <w:rPr>
      <w:vanish w:val="0"/>
      <w:webHidden w:val="0"/>
      <w:specVanish w:val="0"/>
    </w:rPr>
  </w:style>
  <w:style w:type="paragraph" w:customStyle="1" w:styleId="recaptcharesponsehint1">
    <w:name w:val="recaptcha_response_hint1"/>
    <w:basedOn w:val="Normal"/>
    <w:rsid w:val="00FA2D02"/>
    <w:pPr>
      <w:spacing w:after="240"/>
    </w:pPr>
    <w:rPr>
      <w:rFonts w:ascii="Times New Roman" w:hAnsi="Times New Roman"/>
      <w:sz w:val="24"/>
      <w:szCs w:val="24"/>
    </w:rPr>
  </w:style>
  <w:style w:type="paragraph" w:customStyle="1" w:styleId="recaptcharesponsearea1">
    <w:name w:val="recaptcha_response_area1"/>
    <w:basedOn w:val="Normal"/>
    <w:rsid w:val="00FA2D02"/>
    <w:pPr>
      <w:spacing w:after="240"/>
    </w:pPr>
    <w:rPr>
      <w:rFonts w:ascii="Times New Roman" w:hAnsi="Times New Roman"/>
      <w:sz w:val="24"/>
      <w:szCs w:val="24"/>
    </w:rPr>
  </w:style>
  <w:style w:type="paragraph" w:customStyle="1" w:styleId="questionnumber2">
    <w:name w:val="question_number2"/>
    <w:basedOn w:val="Normal"/>
    <w:rsid w:val="00FA2D02"/>
    <w:rPr>
      <w:rFonts w:ascii="Times New Roman" w:hAnsi="Times New Roman"/>
      <w:sz w:val="24"/>
      <w:szCs w:val="24"/>
    </w:rPr>
  </w:style>
  <w:style w:type="paragraph" w:customStyle="1" w:styleId="formquestionrequired1">
    <w:name w:val="form_question_required1"/>
    <w:basedOn w:val="Normal"/>
    <w:rsid w:val="00FA2D02"/>
    <w:pPr>
      <w:spacing w:after="240"/>
    </w:pPr>
    <w:rPr>
      <w:rFonts w:ascii="Times New Roman" w:hAnsi="Times New Roman"/>
      <w:color w:val="FF0000"/>
      <w:sz w:val="24"/>
      <w:szCs w:val="24"/>
    </w:rPr>
  </w:style>
  <w:style w:type="paragraph" w:customStyle="1" w:styleId="questioncontainer1">
    <w:name w:val="question_container1"/>
    <w:basedOn w:val="Normal"/>
    <w:rsid w:val="00FA2D02"/>
    <w:pPr>
      <w:spacing w:before="75" w:after="240"/>
    </w:pPr>
    <w:rPr>
      <w:rFonts w:ascii="Times New Roman" w:hAnsi="Times New Roman"/>
      <w:sz w:val="24"/>
      <w:szCs w:val="24"/>
    </w:rPr>
  </w:style>
  <w:style w:type="paragraph" w:customStyle="1" w:styleId="answercontainer1">
    <w:name w:val="answer_container1"/>
    <w:basedOn w:val="Normal"/>
    <w:rsid w:val="00FA2D02"/>
    <w:pPr>
      <w:spacing w:before="75" w:after="75"/>
      <w:ind w:left="300"/>
    </w:pPr>
    <w:rPr>
      <w:rFonts w:ascii="Times New Roman" w:hAnsi="Times New Roman"/>
      <w:sz w:val="24"/>
      <w:szCs w:val="24"/>
    </w:rPr>
  </w:style>
  <w:style w:type="paragraph" w:customStyle="1" w:styleId="formprogress1">
    <w:name w:val="form_progress1"/>
    <w:basedOn w:val="Normal"/>
    <w:rsid w:val="00FA2D02"/>
    <w:pPr>
      <w:spacing w:after="240"/>
    </w:pPr>
    <w:rPr>
      <w:rFonts w:ascii="Times New Roman" w:hAnsi="Times New Roman"/>
      <w:b/>
      <w:bCs/>
      <w:sz w:val="24"/>
      <w:szCs w:val="24"/>
    </w:rPr>
  </w:style>
  <w:style w:type="paragraph" w:customStyle="1" w:styleId="command1">
    <w:name w:val="command1"/>
    <w:basedOn w:val="Normal"/>
    <w:rsid w:val="00FA2D02"/>
    <w:pPr>
      <w:ind w:right="75"/>
    </w:pPr>
    <w:rPr>
      <w:rFonts w:ascii="Times New Roman" w:hAnsi="Times New Roman"/>
      <w:sz w:val="24"/>
      <w:szCs w:val="24"/>
    </w:rPr>
  </w:style>
  <w:style w:type="paragraph" w:customStyle="1" w:styleId="successmessage1">
    <w:name w:val="success_message1"/>
    <w:basedOn w:val="Normal"/>
    <w:rsid w:val="00FA2D02"/>
    <w:pPr>
      <w:shd w:val="clear" w:color="auto" w:fill="B8F2AB"/>
      <w:spacing w:after="240"/>
    </w:pPr>
    <w:rPr>
      <w:rFonts w:ascii="Times New Roman" w:hAnsi="Times New Roman"/>
      <w:color w:val="008000"/>
      <w:szCs w:val="22"/>
    </w:rPr>
  </w:style>
  <w:style w:type="paragraph" w:customStyle="1" w:styleId="validation-summary-errors2">
    <w:name w:val="validation-summary-errors2"/>
    <w:basedOn w:val="Normal"/>
    <w:rsid w:val="00FA2D02"/>
    <w:pPr>
      <w:spacing w:after="240"/>
    </w:pPr>
    <w:rPr>
      <w:rFonts w:ascii="Times New Roman" w:hAnsi="Times New Roman"/>
      <w:sz w:val="24"/>
      <w:szCs w:val="24"/>
    </w:rPr>
  </w:style>
  <w:style w:type="paragraph" w:customStyle="1" w:styleId="commandwrapper1">
    <w:name w:val="command_wrapper1"/>
    <w:basedOn w:val="Normal"/>
    <w:rsid w:val="00FA2D02"/>
    <w:pPr>
      <w:spacing w:after="240"/>
    </w:pPr>
    <w:rPr>
      <w:rFonts w:ascii="Times New Roman" w:hAnsi="Times New Roman"/>
      <w:sz w:val="24"/>
      <w:szCs w:val="24"/>
    </w:rPr>
  </w:style>
  <w:style w:type="paragraph" w:customStyle="1" w:styleId="nextpagewrapper1">
    <w:name w:val="next_page_wrapper1"/>
    <w:basedOn w:val="Normal"/>
    <w:rsid w:val="00FA2D02"/>
    <w:pPr>
      <w:spacing w:after="240"/>
    </w:pPr>
    <w:rPr>
      <w:rFonts w:ascii="Times New Roman" w:hAnsi="Times New Roman"/>
      <w:sz w:val="24"/>
      <w:szCs w:val="24"/>
    </w:rPr>
  </w:style>
  <w:style w:type="paragraph" w:customStyle="1" w:styleId="previouspagewrapper1">
    <w:name w:val="previous_page_wrapper1"/>
    <w:basedOn w:val="Normal"/>
    <w:rsid w:val="00FA2D02"/>
    <w:pPr>
      <w:spacing w:after="240"/>
    </w:pPr>
    <w:rPr>
      <w:rFonts w:ascii="Times New Roman" w:hAnsi="Times New Roman"/>
      <w:sz w:val="24"/>
      <w:szCs w:val="24"/>
    </w:rPr>
  </w:style>
  <w:style w:type="paragraph" w:customStyle="1" w:styleId="questioncontent1">
    <w:name w:val="question_content1"/>
    <w:basedOn w:val="Normal"/>
    <w:rsid w:val="00FA2D02"/>
    <w:pPr>
      <w:ind w:right="300"/>
    </w:pPr>
    <w:rPr>
      <w:rFonts w:ascii="Times New Roman" w:hAnsi="Times New Roman"/>
      <w:sz w:val="24"/>
      <w:szCs w:val="24"/>
    </w:rPr>
  </w:style>
  <w:style w:type="paragraph" w:customStyle="1" w:styleId="infobtn1">
    <w:name w:val="info_btn1"/>
    <w:basedOn w:val="Normal"/>
    <w:rsid w:val="00FA2D02"/>
    <w:pPr>
      <w:spacing w:before="225"/>
      <w:ind w:left="225" w:right="60" w:firstLine="5536"/>
    </w:pPr>
    <w:rPr>
      <w:rFonts w:ascii="Times New Roman" w:hAnsi="Times New Roman"/>
      <w:sz w:val="24"/>
      <w:szCs w:val="24"/>
    </w:rPr>
  </w:style>
  <w:style w:type="paragraph" w:customStyle="1" w:styleId="recaptchacontainer1">
    <w:name w:val="recaptcha_container1"/>
    <w:basedOn w:val="Normal"/>
    <w:rsid w:val="00FA2D02"/>
    <w:pPr>
      <w:spacing w:before="300" w:after="300"/>
    </w:pPr>
    <w:rPr>
      <w:rFonts w:ascii="Times New Roman" w:hAnsi="Times New Roman"/>
      <w:sz w:val="24"/>
      <w:szCs w:val="24"/>
    </w:rPr>
  </w:style>
  <w:style w:type="paragraph" w:customStyle="1" w:styleId="commandbox1">
    <w:name w:val="command_box1"/>
    <w:basedOn w:val="Normal"/>
    <w:rsid w:val="00FA2D02"/>
    <w:rPr>
      <w:rFonts w:ascii="Times New Roman" w:hAnsi="Times New Roman"/>
      <w:sz w:val="24"/>
      <w:szCs w:val="24"/>
    </w:rPr>
  </w:style>
  <w:style w:type="paragraph" w:customStyle="1" w:styleId="requestlogin1">
    <w:name w:val="request_login1"/>
    <w:basedOn w:val="Normal"/>
    <w:rsid w:val="00FA2D02"/>
    <w:pPr>
      <w:spacing w:after="240"/>
    </w:pPr>
    <w:rPr>
      <w:rFonts w:ascii="Times New Roman" w:hAnsi="Times New Roman"/>
      <w:sz w:val="24"/>
      <w:szCs w:val="24"/>
    </w:rPr>
  </w:style>
  <w:style w:type="paragraph" w:customStyle="1" w:styleId="srforgotpassword1">
    <w:name w:val="sr_forgot_password1"/>
    <w:basedOn w:val="Normal"/>
    <w:rsid w:val="00FA2D02"/>
    <w:pPr>
      <w:spacing w:before="90" w:after="240"/>
      <w:jc w:val="right"/>
    </w:pPr>
    <w:rPr>
      <w:rFonts w:ascii="Times New Roman" w:hAnsi="Times New Roman"/>
      <w:sz w:val="24"/>
      <w:szCs w:val="24"/>
    </w:rPr>
  </w:style>
  <w:style w:type="paragraph" w:customStyle="1" w:styleId="commandbox2">
    <w:name w:val="command_box2"/>
    <w:basedOn w:val="Normal"/>
    <w:rsid w:val="00FA2D02"/>
    <w:rPr>
      <w:rFonts w:ascii="Times New Roman" w:hAnsi="Times New Roman"/>
      <w:sz w:val="24"/>
      <w:szCs w:val="24"/>
    </w:rPr>
  </w:style>
  <w:style w:type="paragraph" w:customStyle="1" w:styleId="commandbox3">
    <w:name w:val="command_box3"/>
    <w:basedOn w:val="Normal"/>
    <w:rsid w:val="00FA2D02"/>
    <w:rPr>
      <w:rFonts w:ascii="Times New Roman" w:hAnsi="Times New Roman"/>
      <w:sz w:val="24"/>
      <w:szCs w:val="24"/>
    </w:rPr>
  </w:style>
  <w:style w:type="paragraph" w:customStyle="1" w:styleId="initialrequest1">
    <w:name w:val="initial_request1"/>
    <w:basedOn w:val="Normal"/>
    <w:rsid w:val="00FA2D02"/>
    <w:pPr>
      <w:spacing w:after="240"/>
    </w:pPr>
    <w:rPr>
      <w:rFonts w:ascii="Times New Roman" w:hAnsi="Times New Roman"/>
      <w:sz w:val="24"/>
      <w:szCs w:val="24"/>
    </w:rPr>
  </w:style>
  <w:style w:type="paragraph" w:customStyle="1" w:styleId="initialrequesttitle1">
    <w:name w:val="initial_request_title1"/>
    <w:basedOn w:val="Normal"/>
    <w:rsid w:val="00FA2D02"/>
    <w:pPr>
      <w:spacing w:after="240"/>
    </w:pPr>
    <w:rPr>
      <w:rFonts w:ascii="Times New Roman" w:hAnsi="Times New Roman"/>
      <w:b/>
      <w:bCs/>
      <w:color w:val="383838"/>
      <w:sz w:val="24"/>
      <w:szCs w:val="24"/>
    </w:rPr>
  </w:style>
  <w:style w:type="paragraph" w:customStyle="1" w:styleId="accountpanel1">
    <w:name w:val="account_panel1"/>
    <w:basedOn w:val="Normal"/>
    <w:rsid w:val="00FA2D02"/>
    <w:pPr>
      <w:spacing w:after="240"/>
    </w:pPr>
    <w:rPr>
      <w:rFonts w:ascii="Times New Roman" w:hAnsi="Times New Roman"/>
      <w:sz w:val="24"/>
      <w:szCs w:val="24"/>
    </w:rPr>
  </w:style>
  <w:style w:type="paragraph" w:customStyle="1" w:styleId="servicerequestcategorydropdown1">
    <w:name w:val="service_request_category_dropdown1"/>
    <w:basedOn w:val="Normal"/>
    <w:rsid w:val="00FA2D02"/>
    <w:rPr>
      <w:rFonts w:ascii="Times New Roman" w:hAnsi="Times New Roman"/>
      <w:sz w:val="24"/>
      <w:szCs w:val="24"/>
    </w:rPr>
  </w:style>
  <w:style w:type="paragraph" w:customStyle="1" w:styleId="backtosr1">
    <w:name w:val="back_to_sr1"/>
    <w:basedOn w:val="Normal"/>
    <w:rsid w:val="00FA2D02"/>
    <w:pPr>
      <w:spacing w:after="150"/>
    </w:pPr>
    <w:rPr>
      <w:rFonts w:ascii="Times New Roman" w:hAnsi="Times New Roman"/>
      <w:sz w:val="24"/>
      <w:szCs w:val="24"/>
    </w:rPr>
  </w:style>
  <w:style w:type="paragraph" w:customStyle="1" w:styleId="formmessage1">
    <w:name w:val="form_message1"/>
    <w:basedOn w:val="Normal"/>
    <w:rsid w:val="00FA2D02"/>
    <w:pPr>
      <w:spacing w:after="240"/>
    </w:pPr>
    <w:rPr>
      <w:rFonts w:ascii="Times New Roman" w:hAnsi="Times New Roman"/>
      <w:color w:val="FF0000"/>
      <w:sz w:val="24"/>
      <w:szCs w:val="24"/>
    </w:rPr>
  </w:style>
  <w:style w:type="paragraph" w:customStyle="1" w:styleId="requestid1">
    <w:name w:val="request_id1"/>
    <w:basedOn w:val="Normal"/>
    <w:rsid w:val="00FA2D02"/>
    <w:pPr>
      <w:spacing w:after="240"/>
    </w:pPr>
    <w:rPr>
      <w:rFonts w:ascii="Times New Roman" w:hAnsi="Times New Roman"/>
      <w:b/>
      <w:bCs/>
      <w:sz w:val="24"/>
      <w:szCs w:val="24"/>
    </w:rPr>
  </w:style>
  <w:style w:type="paragraph" w:customStyle="1" w:styleId="servicerequestoverdue2">
    <w:name w:val="service_request_overdue2"/>
    <w:basedOn w:val="Normal"/>
    <w:rsid w:val="00FA2D02"/>
    <w:pPr>
      <w:shd w:val="clear" w:color="auto" w:fill="FDDFDF"/>
      <w:spacing w:after="240"/>
    </w:pPr>
    <w:rPr>
      <w:rFonts w:ascii="Times New Roman" w:hAnsi="Times New Roman"/>
      <w:sz w:val="24"/>
      <w:szCs w:val="24"/>
    </w:rPr>
  </w:style>
  <w:style w:type="paragraph" w:customStyle="1" w:styleId="srmakeanonymouslabel1">
    <w:name w:val="sr_make_anonymous~label1"/>
    <w:basedOn w:val="Normal"/>
    <w:rsid w:val="00FA2D02"/>
    <w:pPr>
      <w:spacing w:after="240"/>
    </w:pPr>
    <w:rPr>
      <w:rFonts w:ascii="Times New Roman" w:hAnsi="Times New Roman"/>
      <w:sz w:val="24"/>
      <w:szCs w:val="24"/>
    </w:rPr>
  </w:style>
  <w:style w:type="paragraph" w:customStyle="1" w:styleId="reportercity1">
    <w:name w:val="reporter_city1"/>
    <w:basedOn w:val="Normal"/>
    <w:rsid w:val="00FA2D02"/>
    <w:pPr>
      <w:spacing w:after="240"/>
    </w:pPr>
    <w:rPr>
      <w:rFonts w:ascii="Times New Roman" w:hAnsi="Times New Roman"/>
      <w:sz w:val="24"/>
      <w:szCs w:val="24"/>
    </w:rPr>
  </w:style>
  <w:style w:type="paragraph" w:customStyle="1" w:styleId="reporterstate1">
    <w:name w:val="reporter_state1"/>
    <w:basedOn w:val="Normal"/>
    <w:rsid w:val="00FA2D02"/>
    <w:pPr>
      <w:spacing w:after="240"/>
    </w:pPr>
    <w:rPr>
      <w:rFonts w:ascii="Times New Roman" w:hAnsi="Times New Roman"/>
      <w:sz w:val="24"/>
      <w:szCs w:val="24"/>
    </w:rPr>
  </w:style>
  <w:style w:type="paragraph" w:customStyle="1" w:styleId="reporterzipcode1">
    <w:name w:val="reporter_zip_code1"/>
    <w:basedOn w:val="Normal"/>
    <w:rsid w:val="00FA2D02"/>
    <w:pPr>
      <w:spacing w:after="240"/>
    </w:pPr>
    <w:rPr>
      <w:rFonts w:ascii="Times New Roman" w:hAnsi="Times New Roman"/>
      <w:sz w:val="24"/>
      <w:szCs w:val="24"/>
    </w:rPr>
  </w:style>
  <w:style w:type="paragraph" w:customStyle="1" w:styleId="addservicequest1">
    <w:name w:val="add_service_quest1"/>
    <w:basedOn w:val="Normal"/>
    <w:rsid w:val="00FA2D02"/>
    <w:pPr>
      <w:spacing w:before="300" w:after="240"/>
    </w:pPr>
    <w:rPr>
      <w:rFonts w:ascii="Times New Roman" w:hAnsi="Times New Roman"/>
      <w:sz w:val="24"/>
      <w:szCs w:val="24"/>
    </w:rPr>
  </w:style>
  <w:style w:type="paragraph" w:customStyle="1" w:styleId="title2">
    <w:name w:val="title2"/>
    <w:basedOn w:val="Normal"/>
    <w:rsid w:val="00FA2D02"/>
    <w:rPr>
      <w:rFonts w:ascii="Times New Roman" w:hAnsi="Times New Roman"/>
      <w:b/>
      <w:bCs/>
      <w:sz w:val="24"/>
      <w:szCs w:val="24"/>
    </w:rPr>
  </w:style>
  <w:style w:type="paragraph" w:customStyle="1" w:styleId="noitems1">
    <w:name w:val="no_items1"/>
    <w:basedOn w:val="Normal"/>
    <w:rsid w:val="00FA2D02"/>
    <w:rPr>
      <w:rFonts w:ascii="Times New Roman" w:hAnsi="Times New Roman"/>
      <w:b/>
      <w:bCs/>
      <w:color w:val="FF0000"/>
      <w:sz w:val="24"/>
      <w:szCs w:val="24"/>
    </w:rPr>
  </w:style>
  <w:style w:type="paragraph" w:customStyle="1" w:styleId="faqanswer1">
    <w:name w:val="faq_answer1"/>
    <w:basedOn w:val="Normal"/>
    <w:rsid w:val="00FA2D02"/>
    <w:pPr>
      <w:spacing w:after="240"/>
    </w:pPr>
    <w:rPr>
      <w:rFonts w:ascii="Times New Roman" w:hAnsi="Times New Roman"/>
      <w:vanish/>
      <w:sz w:val="24"/>
      <w:szCs w:val="24"/>
    </w:rPr>
  </w:style>
  <w:style w:type="paragraph" w:customStyle="1" w:styleId="photofilepanel1">
    <w:name w:val="photo_file_panel1"/>
    <w:basedOn w:val="Normal"/>
    <w:rsid w:val="00FA2D02"/>
    <w:pPr>
      <w:spacing w:after="240"/>
    </w:pPr>
    <w:rPr>
      <w:rFonts w:ascii="Times New Roman" w:hAnsi="Times New Roman"/>
      <w:vanish/>
      <w:sz w:val="24"/>
      <w:szCs w:val="24"/>
    </w:rPr>
  </w:style>
  <w:style w:type="paragraph" w:customStyle="1" w:styleId="requiredtip1">
    <w:name w:val="required_tip1"/>
    <w:basedOn w:val="Normal"/>
    <w:rsid w:val="00FA2D02"/>
    <w:pPr>
      <w:spacing w:after="240"/>
    </w:pPr>
    <w:rPr>
      <w:rFonts w:ascii="Times New Roman" w:hAnsi="Times New Roman"/>
      <w:sz w:val="24"/>
      <w:szCs w:val="24"/>
    </w:rPr>
  </w:style>
  <w:style w:type="paragraph" w:customStyle="1" w:styleId="t-window-content1">
    <w:name w:val="t-window-content1"/>
    <w:basedOn w:val="Normal"/>
    <w:rsid w:val="00FA2D02"/>
    <w:pPr>
      <w:spacing w:after="240"/>
    </w:pPr>
    <w:rPr>
      <w:rFonts w:ascii="Times New Roman" w:hAnsi="Times New Roman"/>
      <w:sz w:val="24"/>
      <w:szCs w:val="24"/>
    </w:rPr>
  </w:style>
  <w:style w:type="paragraph" w:customStyle="1" w:styleId="progresstotal1">
    <w:name w:val="progress_total1"/>
    <w:basedOn w:val="Normal"/>
    <w:rsid w:val="00FA2D02"/>
    <w:pPr>
      <w:shd w:val="clear" w:color="auto" w:fill="E1E1E1"/>
      <w:spacing w:after="240"/>
    </w:pPr>
    <w:rPr>
      <w:rFonts w:ascii="Times New Roman" w:hAnsi="Times New Roman"/>
      <w:sz w:val="24"/>
      <w:szCs w:val="24"/>
    </w:rPr>
  </w:style>
  <w:style w:type="character" w:customStyle="1" w:styleId="invalidfile1">
    <w:name w:val="invalid_file1"/>
    <w:rsid w:val="00FA2D02"/>
    <w:rPr>
      <w:vanish w:val="0"/>
      <w:webHidden w:val="0"/>
      <w:color w:val="FFFFFF"/>
      <w:sz w:val="18"/>
      <w:szCs w:val="18"/>
      <w:shd w:val="clear" w:color="auto" w:fill="5A5C5C"/>
      <w:specVanish w:val="0"/>
    </w:rPr>
  </w:style>
  <w:style w:type="paragraph" w:customStyle="1" w:styleId="postchangedby1">
    <w:name w:val="post_changedby1"/>
    <w:basedOn w:val="Normal"/>
    <w:rsid w:val="00FA2D02"/>
    <w:pPr>
      <w:spacing w:after="240"/>
      <w:ind w:right="45"/>
    </w:pPr>
    <w:rPr>
      <w:rFonts w:ascii="Times New Roman" w:hAnsi="Times New Roman"/>
      <w:sz w:val="24"/>
      <w:szCs w:val="24"/>
    </w:rPr>
  </w:style>
  <w:style w:type="paragraph" w:customStyle="1" w:styleId="postcomment2">
    <w:name w:val="post_comment2"/>
    <w:basedOn w:val="Normal"/>
    <w:rsid w:val="00FA2D02"/>
    <w:pPr>
      <w:spacing w:after="240"/>
      <w:ind w:right="45"/>
    </w:pPr>
    <w:rPr>
      <w:rFonts w:ascii="Times New Roman" w:hAnsi="Times New Roman"/>
      <w:sz w:val="24"/>
      <w:szCs w:val="24"/>
    </w:rPr>
  </w:style>
  <w:style w:type="paragraph" w:customStyle="1" w:styleId="postinternalcomment1">
    <w:name w:val="post_internal_comment1"/>
    <w:basedOn w:val="Normal"/>
    <w:rsid w:val="00FA2D02"/>
    <w:pPr>
      <w:spacing w:after="240"/>
      <w:ind w:right="45"/>
    </w:pPr>
    <w:rPr>
      <w:rFonts w:ascii="Times New Roman" w:hAnsi="Times New Roman"/>
      <w:sz w:val="24"/>
      <w:szCs w:val="24"/>
    </w:rPr>
  </w:style>
  <w:style w:type="paragraph" w:customStyle="1" w:styleId="postattach1">
    <w:name w:val="post_attach1"/>
    <w:basedOn w:val="Normal"/>
    <w:rsid w:val="00FA2D02"/>
    <w:pPr>
      <w:spacing w:after="240"/>
      <w:ind w:right="45"/>
    </w:pPr>
    <w:rPr>
      <w:rFonts w:ascii="Times New Roman" w:hAnsi="Times New Roman"/>
      <w:sz w:val="24"/>
      <w:szCs w:val="24"/>
    </w:rPr>
  </w:style>
  <w:style w:type="paragraph" w:customStyle="1" w:styleId="changedby1">
    <w:name w:val="changed_by1"/>
    <w:basedOn w:val="Normal"/>
    <w:rsid w:val="00FA2D02"/>
    <w:pPr>
      <w:spacing w:after="240"/>
    </w:pPr>
    <w:rPr>
      <w:rFonts w:ascii="Times New Roman" w:hAnsi="Times New Roman"/>
      <w:vanish/>
      <w:sz w:val="24"/>
      <w:szCs w:val="24"/>
    </w:rPr>
  </w:style>
  <w:style w:type="paragraph" w:customStyle="1" w:styleId="altercolor1">
    <w:name w:val="altercolor1"/>
    <w:basedOn w:val="Normal"/>
    <w:rsid w:val="00FA2D02"/>
    <w:pPr>
      <w:shd w:val="clear" w:color="auto" w:fill="F8F4E6"/>
      <w:spacing w:after="240"/>
    </w:pPr>
    <w:rPr>
      <w:rFonts w:ascii="Times New Roman" w:hAnsi="Times New Roman"/>
      <w:sz w:val="24"/>
      <w:szCs w:val="24"/>
    </w:rPr>
  </w:style>
  <w:style w:type="paragraph" w:customStyle="1" w:styleId="servicerequestsreview1">
    <w:name w:val="service_requests_review1"/>
    <w:basedOn w:val="Normal"/>
    <w:rsid w:val="00FA2D02"/>
    <w:pPr>
      <w:spacing w:after="240"/>
    </w:pPr>
    <w:rPr>
      <w:rFonts w:ascii="Times New Roman" w:hAnsi="Times New Roman"/>
      <w:sz w:val="24"/>
      <w:szCs w:val="24"/>
    </w:rPr>
  </w:style>
  <w:style w:type="character" w:customStyle="1" w:styleId="postcomment3">
    <w:name w:val="post_comment3"/>
    <w:rsid w:val="00FA2D02"/>
    <w:rPr>
      <w:shd w:val="clear" w:color="auto" w:fill="auto"/>
    </w:rPr>
  </w:style>
  <w:style w:type="paragraph" w:customStyle="1" w:styleId="iconbutton1">
    <w:name w:val="icon_button1"/>
    <w:basedOn w:val="Normal"/>
    <w:rsid w:val="00FA2D02"/>
    <w:pPr>
      <w:spacing w:after="240"/>
    </w:pPr>
    <w:rPr>
      <w:rFonts w:ascii="Times New Roman" w:hAnsi="Times New Roman"/>
      <w:sz w:val="24"/>
      <w:szCs w:val="24"/>
    </w:rPr>
  </w:style>
  <w:style w:type="paragraph" w:customStyle="1" w:styleId="paging1">
    <w:name w:val="paging1"/>
    <w:basedOn w:val="Normal"/>
    <w:rsid w:val="00FA2D02"/>
    <w:pPr>
      <w:spacing w:before="150" w:after="240"/>
      <w:jc w:val="center"/>
    </w:pPr>
    <w:rPr>
      <w:rFonts w:ascii="Times New Roman" w:hAnsi="Times New Roman"/>
      <w:sz w:val="24"/>
      <w:szCs w:val="24"/>
    </w:rPr>
  </w:style>
  <w:style w:type="character" w:customStyle="1" w:styleId="linkpage1">
    <w:name w:val="linkpage1"/>
    <w:rsid w:val="00FA2D02"/>
  </w:style>
  <w:style w:type="character" w:customStyle="1" w:styleId="term11">
    <w:name w:val="term11"/>
    <w:rsid w:val="00FA2D02"/>
    <w:rPr>
      <w:b/>
      <w:bCs/>
      <w:color w:val="000000"/>
      <w:shd w:val="clear" w:color="auto" w:fill="FFFF66"/>
    </w:rPr>
  </w:style>
  <w:style w:type="character" w:customStyle="1" w:styleId="term21">
    <w:name w:val="term21"/>
    <w:rsid w:val="00FA2D02"/>
    <w:rPr>
      <w:b/>
      <w:bCs/>
      <w:color w:val="000000"/>
      <w:shd w:val="clear" w:color="auto" w:fill="A0FFFF"/>
    </w:rPr>
  </w:style>
  <w:style w:type="character" w:customStyle="1" w:styleId="term31">
    <w:name w:val="term31"/>
    <w:rsid w:val="00FA2D02"/>
    <w:rPr>
      <w:b/>
      <w:bCs/>
      <w:color w:val="000000"/>
      <w:shd w:val="clear" w:color="auto" w:fill="99FF99"/>
    </w:rPr>
  </w:style>
  <w:style w:type="character" w:customStyle="1" w:styleId="item1">
    <w:name w:val="item1"/>
    <w:rsid w:val="00FA2D02"/>
  </w:style>
  <w:style w:type="paragraph" w:customStyle="1" w:styleId="widgetcontainerdiv1">
    <w:name w:val="widget_container_div1"/>
    <w:basedOn w:val="Normal"/>
    <w:rsid w:val="00FA2D02"/>
    <w:pPr>
      <w:pBdr>
        <w:top w:val="single" w:sz="6" w:space="4" w:color="4C78B3"/>
        <w:left w:val="single" w:sz="6" w:space="4" w:color="4C78B3"/>
        <w:bottom w:val="single" w:sz="6" w:space="4" w:color="4C78B3"/>
        <w:right w:val="single" w:sz="6" w:space="4" w:color="4C78B3"/>
      </w:pBdr>
      <w:shd w:val="clear" w:color="auto" w:fill="F1F1F1"/>
      <w:spacing w:after="240"/>
    </w:pPr>
    <w:rPr>
      <w:rFonts w:ascii="Times New Roman" w:hAnsi="Times New Roman"/>
      <w:sz w:val="24"/>
      <w:szCs w:val="24"/>
    </w:rPr>
  </w:style>
  <w:style w:type="paragraph" w:customStyle="1" w:styleId="footercopyright1">
    <w:name w:val="footer_copyright1"/>
    <w:basedOn w:val="Normal"/>
    <w:rsid w:val="00FA2D02"/>
    <w:rPr>
      <w:rFonts w:ascii="Times New Roman" w:hAnsi="Times New Roman"/>
      <w:sz w:val="24"/>
      <w:szCs w:val="24"/>
    </w:rPr>
  </w:style>
  <w:style w:type="paragraph" w:customStyle="1" w:styleId="facilityitemheader1">
    <w:name w:val="facility_item_header1"/>
    <w:basedOn w:val="Normal"/>
    <w:rsid w:val="00FA2D02"/>
    <w:pPr>
      <w:shd w:val="clear" w:color="auto" w:fill="285EF7"/>
      <w:spacing w:after="75"/>
    </w:pPr>
    <w:rPr>
      <w:rFonts w:ascii="Times New Roman" w:hAnsi="Times New Roman"/>
      <w:color w:val="FFFFFF"/>
      <w:sz w:val="24"/>
      <w:szCs w:val="24"/>
    </w:rPr>
  </w:style>
  <w:style w:type="paragraph" w:customStyle="1" w:styleId="facilityitemphoto1">
    <w:name w:val="facility_item_photo1"/>
    <w:basedOn w:val="Normal"/>
    <w:rsid w:val="00FA2D02"/>
    <w:pPr>
      <w:spacing w:after="240"/>
    </w:pPr>
    <w:rPr>
      <w:rFonts w:ascii="Times New Roman" w:hAnsi="Times New Roman"/>
      <w:sz w:val="24"/>
      <w:szCs w:val="24"/>
    </w:rPr>
  </w:style>
  <w:style w:type="character" w:customStyle="1" w:styleId="itemlabel2">
    <w:name w:val="item_label2"/>
    <w:rsid w:val="00FA2D02"/>
    <w:rPr>
      <w:b/>
      <w:bCs/>
      <w:caps/>
      <w:vanish w:val="0"/>
      <w:webHidden w:val="0"/>
      <w:color w:val="383838"/>
      <w:specVanish w:val="0"/>
    </w:rPr>
  </w:style>
  <w:style w:type="character" w:customStyle="1" w:styleId="itemvalue1">
    <w:name w:val="item_value1"/>
    <w:rsid w:val="00FA2D02"/>
    <w:rPr>
      <w:vanish w:val="0"/>
      <w:webHidden w:val="0"/>
      <w:specVanish w:val="0"/>
    </w:rPr>
  </w:style>
  <w:style w:type="character" w:customStyle="1" w:styleId="itemlabel3">
    <w:name w:val="item_label3"/>
    <w:rsid w:val="00FA2D02"/>
    <w:rPr>
      <w:b/>
      <w:bCs/>
      <w:caps/>
      <w:vanish w:val="0"/>
      <w:webHidden w:val="0"/>
      <w:color w:val="383838"/>
      <w:specVanish w:val="0"/>
    </w:rPr>
  </w:style>
  <w:style w:type="character" w:customStyle="1" w:styleId="itemlabel4">
    <w:name w:val="item_label4"/>
    <w:rsid w:val="00FA2D02"/>
    <w:rPr>
      <w:b/>
      <w:bCs/>
      <w:vanish w:val="0"/>
      <w:webHidden w:val="0"/>
      <w:specVanish w:val="0"/>
    </w:rPr>
  </w:style>
  <w:style w:type="paragraph" w:customStyle="1" w:styleId="reservationdetails1">
    <w:name w:val="reservation_details1"/>
    <w:basedOn w:val="Normal"/>
    <w:rsid w:val="00FA2D02"/>
    <w:pPr>
      <w:spacing w:before="300" w:after="240"/>
    </w:pPr>
    <w:rPr>
      <w:rFonts w:ascii="Times New Roman" w:hAnsi="Times New Roman"/>
      <w:sz w:val="24"/>
      <w:szCs w:val="24"/>
    </w:rPr>
  </w:style>
  <w:style w:type="character" w:customStyle="1" w:styleId="itemlabel5">
    <w:name w:val="item_label5"/>
    <w:rsid w:val="00FA2D02"/>
    <w:rPr>
      <w:b/>
      <w:bCs/>
      <w:vanish w:val="0"/>
      <w:webHidden w:val="0"/>
      <w:specVanish w:val="0"/>
    </w:rPr>
  </w:style>
  <w:style w:type="paragraph" w:customStyle="1" w:styleId="facilityitemheader2">
    <w:name w:val="facility_item_header2"/>
    <w:basedOn w:val="Normal"/>
    <w:rsid w:val="00FA2D02"/>
    <w:pPr>
      <w:shd w:val="clear" w:color="auto" w:fill="285EF7"/>
      <w:spacing w:after="75"/>
    </w:pPr>
    <w:rPr>
      <w:rFonts w:ascii="Times New Roman" w:hAnsi="Times New Roman"/>
      <w:color w:val="FFFFFF"/>
      <w:sz w:val="24"/>
      <w:szCs w:val="24"/>
    </w:rPr>
  </w:style>
  <w:style w:type="character" w:customStyle="1" w:styleId="facilityitemdistance1">
    <w:name w:val="facility_item_distance1"/>
    <w:rsid w:val="00FA2D02"/>
    <w:rPr>
      <w:color w:val="FFFFFF"/>
    </w:rPr>
  </w:style>
  <w:style w:type="character" w:customStyle="1" w:styleId="itemlabel6">
    <w:name w:val="item_label6"/>
    <w:rsid w:val="00FA2D02"/>
    <w:rPr>
      <w:b/>
      <w:bCs/>
      <w:caps/>
      <w:vanish w:val="0"/>
      <w:webHidden w:val="0"/>
      <w:color w:val="383838"/>
      <w:specVanish w:val="0"/>
    </w:rPr>
  </w:style>
  <w:style w:type="character" w:customStyle="1" w:styleId="itemvalue2">
    <w:name w:val="item_value2"/>
    <w:rsid w:val="00FA2D02"/>
    <w:rPr>
      <w:vanish w:val="0"/>
      <w:webHidden w:val="0"/>
      <w:specVanish w:val="0"/>
    </w:rPr>
  </w:style>
  <w:style w:type="character" w:customStyle="1" w:styleId="itemlabel7">
    <w:name w:val="item_label7"/>
    <w:rsid w:val="00FA2D02"/>
    <w:rPr>
      <w:b/>
      <w:bCs/>
      <w:caps/>
      <w:vanish w:val="0"/>
      <w:webHidden w:val="0"/>
      <w:color w:val="383838"/>
      <w:specVanish w:val="0"/>
    </w:rPr>
  </w:style>
  <w:style w:type="paragraph" w:customStyle="1" w:styleId="reservebuttontd1">
    <w:name w:val="reserve_button_td1"/>
    <w:basedOn w:val="Normal"/>
    <w:rsid w:val="00FA2D02"/>
    <w:pPr>
      <w:spacing w:after="240"/>
    </w:pPr>
    <w:rPr>
      <w:rFonts w:ascii="Times New Roman" w:hAnsi="Times New Roman"/>
      <w:sz w:val="24"/>
      <w:szCs w:val="24"/>
    </w:rPr>
  </w:style>
  <w:style w:type="paragraph" w:customStyle="1" w:styleId="multicatscontainer1">
    <w:name w:val="multicats_container1"/>
    <w:basedOn w:val="Normal"/>
    <w:rsid w:val="00FA2D02"/>
    <w:pPr>
      <w:spacing w:before="150" w:after="240"/>
    </w:pPr>
    <w:rPr>
      <w:rFonts w:ascii="Times New Roman" w:hAnsi="Times New Roman"/>
      <w:sz w:val="24"/>
      <w:szCs w:val="24"/>
    </w:rPr>
  </w:style>
  <w:style w:type="paragraph" w:customStyle="1" w:styleId="multicatstitle1">
    <w:name w:val="multicats_title1"/>
    <w:basedOn w:val="Normal"/>
    <w:rsid w:val="00FA2D02"/>
    <w:pPr>
      <w:spacing w:after="240"/>
    </w:pPr>
    <w:rPr>
      <w:rFonts w:ascii="Times New Roman" w:hAnsi="Times New Roman"/>
      <w:b/>
      <w:bCs/>
      <w:sz w:val="24"/>
      <w:szCs w:val="24"/>
    </w:rPr>
  </w:style>
  <w:style w:type="paragraph" w:customStyle="1" w:styleId="facilitymapmarkerinfos1">
    <w:name w:val="facility_mapmarker_infos1"/>
    <w:basedOn w:val="Normal"/>
    <w:rsid w:val="00FA2D02"/>
    <w:pPr>
      <w:spacing w:before="150" w:after="240"/>
    </w:pPr>
    <w:rPr>
      <w:rFonts w:ascii="Times New Roman" w:hAnsi="Times New Roman"/>
      <w:sz w:val="24"/>
      <w:szCs w:val="24"/>
    </w:rPr>
  </w:style>
  <w:style w:type="paragraph" w:customStyle="1" w:styleId="facilityitemheader3">
    <w:name w:val="facility_item_header3"/>
    <w:basedOn w:val="Normal"/>
    <w:rsid w:val="00FA2D02"/>
    <w:pPr>
      <w:spacing w:after="240"/>
    </w:pPr>
    <w:rPr>
      <w:rFonts w:ascii="Times New Roman" w:hAnsi="Times New Roman"/>
      <w:sz w:val="24"/>
      <w:szCs w:val="24"/>
    </w:rPr>
  </w:style>
  <w:style w:type="character" w:customStyle="1" w:styleId="facilityitemname1">
    <w:name w:val="facility_item_name1"/>
    <w:rsid w:val="00FA2D02"/>
    <w:rPr>
      <w:vanish w:val="0"/>
      <w:webHidden w:val="0"/>
      <w:sz w:val="30"/>
      <w:szCs w:val="30"/>
      <w:specVanish w:val="0"/>
    </w:rPr>
  </w:style>
  <w:style w:type="character" w:customStyle="1" w:styleId="facilityitemreservebutton1">
    <w:name w:val="facility_item_reservebutton1"/>
    <w:rsid w:val="00FA2D02"/>
    <w:rPr>
      <w:vanish w:val="0"/>
      <w:webHidden w:val="0"/>
      <w:specVanish w:val="0"/>
    </w:rPr>
  </w:style>
  <w:style w:type="character" w:customStyle="1" w:styleId="itemlabel8">
    <w:name w:val="item_label8"/>
    <w:rsid w:val="00FA2D02"/>
    <w:rPr>
      <w:b/>
      <w:bCs/>
      <w:caps/>
      <w:color w:val="383838"/>
    </w:rPr>
  </w:style>
  <w:style w:type="character" w:customStyle="1" w:styleId="itemvalue3">
    <w:name w:val="item_value3"/>
    <w:rsid w:val="00FA2D02"/>
  </w:style>
  <w:style w:type="paragraph" w:customStyle="1" w:styleId="totalfacilityvalue1">
    <w:name w:val="totalfacility_value1"/>
    <w:basedOn w:val="Normal"/>
    <w:rsid w:val="00FA2D02"/>
    <w:pPr>
      <w:spacing w:after="240"/>
    </w:pPr>
    <w:rPr>
      <w:rFonts w:ascii="Times New Roman" w:hAnsi="Times New Roman"/>
      <w:b/>
      <w:bCs/>
      <w:sz w:val="24"/>
      <w:szCs w:val="24"/>
    </w:rPr>
  </w:style>
  <w:style w:type="paragraph" w:customStyle="1" w:styleId="hourviewhint1">
    <w:name w:val="hour_view_hint1"/>
    <w:basedOn w:val="Normal"/>
    <w:rsid w:val="00FA2D02"/>
    <w:pPr>
      <w:spacing w:after="135"/>
    </w:pPr>
    <w:rPr>
      <w:rFonts w:ascii="Times New Roman" w:hAnsi="Times New Roman"/>
      <w:sz w:val="24"/>
      <w:szCs w:val="24"/>
    </w:rPr>
  </w:style>
  <w:style w:type="character" w:customStyle="1" w:styleId="hint1">
    <w:name w:val="hint1"/>
    <w:rsid w:val="00FA2D02"/>
  </w:style>
  <w:style w:type="paragraph" w:customStyle="1" w:styleId="reservable1">
    <w:name w:val="reservable1"/>
    <w:basedOn w:val="Normal"/>
    <w:rsid w:val="00FA2D02"/>
    <w:pPr>
      <w:pBdr>
        <w:top w:val="single" w:sz="6" w:space="0" w:color="9A9A9A"/>
        <w:left w:val="single" w:sz="6" w:space="0" w:color="9A9A9A"/>
        <w:bottom w:val="single" w:sz="6" w:space="0" w:color="9A9A9A"/>
        <w:right w:val="single" w:sz="6" w:space="0" w:color="9A9A9A"/>
      </w:pBdr>
      <w:spacing w:after="240"/>
    </w:pPr>
    <w:rPr>
      <w:rFonts w:ascii="Times New Roman" w:hAnsi="Times New Roman"/>
      <w:sz w:val="24"/>
      <w:szCs w:val="24"/>
    </w:rPr>
  </w:style>
  <w:style w:type="paragraph" w:customStyle="1" w:styleId="nonreservable1">
    <w:name w:val="non_reservable1"/>
    <w:basedOn w:val="Normal"/>
    <w:rsid w:val="00FA2D02"/>
    <w:pPr>
      <w:pBdr>
        <w:top w:val="single" w:sz="6" w:space="0" w:color="9A9A9A"/>
        <w:left w:val="single" w:sz="6" w:space="0" w:color="9A9A9A"/>
        <w:bottom w:val="single" w:sz="6" w:space="0" w:color="9A9A9A"/>
        <w:right w:val="single" w:sz="6" w:space="0" w:color="9A9A9A"/>
      </w:pBdr>
      <w:spacing w:after="240"/>
    </w:pPr>
    <w:rPr>
      <w:rFonts w:ascii="Times New Roman" w:hAnsi="Times New Roman"/>
      <w:sz w:val="24"/>
      <w:szCs w:val="24"/>
    </w:rPr>
  </w:style>
  <w:style w:type="paragraph" w:customStyle="1" w:styleId="notreservable1">
    <w:name w:val="not_reservable1"/>
    <w:basedOn w:val="Normal"/>
    <w:rsid w:val="00FA2D02"/>
    <w:pPr>
      <w:pBdr>
        <w:top w:val="single" w:sz="6" w:space="0" w:color="9A9A9A"/>
        <w:left w:val="single" w:sz="6" w:space="0" w:color="9A9A9A"/>
        <w:bottom w:val="single" w:sz="6" w:space="0" w:color="9A9A9A"/>
        <w:right w:val="single" w:sz="6" w:space="0" w:color="9A9A9A"/>
      </w:pBdr>
      <w:spacing w:after="240"/>
    </w:pPr>
    <w:rPr>
      <w:rFonts w:ascii="Times New Roman" w:hAnsi="Times New Roman"/>
      <w:sz w:val="24"/>
      <w:szCs w:val="24"/>
    </w:rPr>
  </w:style>
  <w:style w:type="paragraph" w:customStyle="1" w:styleId="currentreservable1">
    <w:name w:val="current_reservable1"/>
    <w:basedOn w:val="Normal"/>
    <w:rsid w:val="00FA2D02"/>
    <w:pPr>
      <w:ind w:left="-15" w:right="-15"/>
    </w:pPr>
    <w:rPr>
      <w:rFonts w:ascii="Times New Roman" w:hAnsi="Times New Roman"/>
      <w:sz w:val="24"/>
      <w:szCs w:val="24"/>
    </w:rPr>
  </w:style>
  <w:style w:type="paragraph" w:customStyle="1" w:styleId="invalidreservable1">
    <w:name w:val="invalid_reservable1"/>
    <w:basedOn w:val="Normal"/>
    <w:rsid w:val="00FA2D02"/>
    <w:pPr>
      <w:pBdr>
        <w:top w:val="single" w:sz="6" w:space="0" w:color="6F3504"/>
        <w:left w:val="single" w:sz="6" w:space="0" w:color="6F3504"/>
        <w:bottom w:val="single" w:sz="6" w:space="0" w:color="6F3504"/>
        <w:right w:val="single" w:sz="6" w:space="0" w:color="6F3504"/>
      </w:pBdr>
      <w:shd w:val="clear" w:color="auto" w:fill="BA5910"/>
      <w:spacing w:after="240"/>
    </w:pPr>
    <w:rPr>
      <w:rFonts w:ascii="Times New Roman" w:hAnsi="Times New Roman"/>
      <w:color w:val="FFFFFF"/>
      <w:sz w:val="24"/>
      <w:szCs w:val="24"/>
    </w:rPr>
  </w:style>
  <w:style w:type="paragraph" w:customStyle="1" w:styleId="hourreviewtable1">
    <w:name w:val="hour_review_table1"/>
    <w:basedOn w:val="Normal"/>
    <w:rsid w:val="00FA2D02"/>
    <w:pPr>
      <w:spacing w:after="240"/>
    </w:pPr>
    <w:rPr>
      <w:rFonts w:ascii="Times New Roman" w:hAnsi="Times New Roman"/>
      <w:sz w:val="24"/>
      <w:szCs w:val="24"/>
    </w:rPr>
  </w:style>
  <w:style w:type="paragraph" w:customStyle="1" w:styleId="apm1">
    <w:name w:val="apm1"/>
    <w:basedOn w:val="Normal"/>
    <w:rsid w:val="00FA2D02"/>
    <w:pPr>
      <w:spacing w:after="240"/>
    </w:pPr>
    <w:rPr>
      <w:rFonts w:ascii="Times New Roman" w:hAnsi="Times New Roman"/>
      <w:b/>
      <w:bCs/>
      <w:sz w:val="24"/>
      <w:szCs w:val="24"/>
    </w:rPr>
  </w:style>
  <w:style w:type="paragraph" w:customStyle="1" w:styleId="facilityitemheader4">
    <w:name w:val="facility_item_header4"/>
    <w:basedOn w:val="Normal"/>
    <w:rsid w:val="00FA2D02"/>
    <w:pPr>
      <w:shd w:val="clear" w:color="auto" w:fill="285EF7"/>
      <w:spacing w:after="75"/>
    </w:pPr>
    <w:rPr>
      <w:rFonts w:ascii="Times New Roman" w:hAnsi="Times New Roman"/>
      <w:color w:val="FFFFFF"/>
      <w:sz w:val="24"/>
      <w:szCs w:val="24"/>
    </w:rPr>
  </w:style>
  <w:style w:type="paragraph" w:customStyle="1" w:styleId="facilityitemphoto2">
    <w:name w:val="facility_item_photo2"/>
    <w:basedOn w:val="Normal"/>
    <w:rsid w:val="00FA2D02"/>
    <w:pPr>
      <w:spacing w:after="240"/>
    </w:pPr>
    <w:rPr>
      <w:rFonts w:ascii="Times New Roman" w:hAnsi="Times New Roman"/>
      <w:sz w:val="24"/>
      <w:szCs w:val="24"/>
    </w:rPr>
  </w:style>
  <w:style w:type="character" w:customStyle="1" w:styleId="itemlabel9">
    <w:name w:val="item_label9"/>
    <w:rsid w:val="00FA2D02"/>
    <w:rPr>
      <w:b/>
      <w:bCs/>
      <w:caps/>
      <w:vanish w:val="0"/>
      <w:webHidden w:val="0"/>
      <w:color w:val="383838"/>
      <w:specVanish w:val="0"/>
    </w:rPr>
  </w:style>
  <w:style w:type="character" w:customStyle="1" w:styleId="itemvalue4">
    <w:name w:val="item_value4"/>
    <w:rsid w:val="00FA2D02"/>
    <w:rPr>
      <w:vanish w:val="0"/>
      <w:webHidden w:val="0"/>
      <w:specVanish w:val="0"/>
    </w:rPr>
  </w:style>
  <w:style w:type="character" w:customStyle="1" w:styleId="itemlabel10">
    <w:name w:val="item_label10"/>
    <w:rsid w:val="00FA2D02"/>
    <w:rPr>
      <w:b/>
      <w:bCs/>
      <w:caps/>
      <w:vanish w:val="0"/>
      <w:webHidden w:val="0"/>
      <w:color w:val="383838"/>
      <w:specVanish w:val="0"/>
    </w:rPr>
  </w:style>
  <w:style w:type="paragraph" w:customStyle="1" w:styleId="vi-title1">
    <w:name w:val="vi-title1"/>
    <w:basedOn w:val="Normal"/>
    <w:rsid w:val="00FA2D02"/>
    <w:pPr>
      <w:spacing w:after="240" w:line="405" w:lineRule="atLeast"/>
    </w:pPr>
    <w:rPr>
      <w:rFonts w:ascii="Times New Roman" w:hAnsi="Times New Roman"/>
      <w:color w:val="FFFFFF"/>
      <w:sz w:val="31"/>
      <w:szCs w:val="31"/>
    </w:rPr>
  </w:style>
  <w:style w:type="paragraph" w:customStyle="1" w:styleId="vi-title2">
    <w:name w:val="vi-title2"/>
    <w:basedOn w:val="Normal"/>
    <w:rsid w:val="00FA2D02"/>
    <w:pPr>
      <w:spacing w:after="240" w:line="405" w:lineRule="atLeast"/>
    </w:pPr>
    <w:rPr>
      <w:rFonts w:ascii="Times New Roman" w:hAnsi="Times New Roman"/>
      <w:vanish/>
      <w:color w:val="FFFFFF"/>
      <w:sz w:val="31"/>
      <w:szCs w:val="31"/>
    </w:rPr>
  </w:style>
  <w:style w:type="paragraph" w:customStyle="1" w:styleId="vi-actions1">
    <w:name w:val="vi-actions1"/>
    <w:basedOn w:val="Normal"/>
    <w:rsid w:val="00FA2D02"/>
    <w:pPr>
      <w:spacing w:after="240"/>
    </w:pPr>
    <w:rPr>
      <w:rFonts w:ascii="Times New Roman" w:hAnsi="Times New Roman"/>
      <w:sz w:val="24"/>
      <w:szCs w:val="24"/>
    </w:rPr>
  </w:style>
  <w:style w:type="paragraph" w:customStyle="1" w:styleId="vi-loading1">
    <w:name w:val="vi-loading1"/>
    <w:basedOn w:val="Normal"/>
    <w:rsid w:val="00FA2D02"/>
    <w:pPr>
      <w:ind w:firstLine="22384"/>
    </w:pPr>
    <w:rPr>
      <w:rFonts w:ascii="Times New Roman" w:hAnsi="Times New Roman"/>
      <w:sz w:val="24"/>
      <w:szCs w:val="24"/>
    </w:rPr>
  </w:style>
  <w:style w:type="paragraph" w:customStyle="1" w:styleId="vi-state-highlight1">
    <w:name w:val="vi-state-highlight1"/>
    <w:basedOn w:val="Normal"/>
    <w:rsid w:val="00FA2D02"/>
    <w:pPr>
      <w:pBdr>
        <w:top w:val="single" w:sz="6" w:space="0" w:color="1C6A9E"/>
        <w:left w:val="single" w:sz="6" w:space="0" w:color="1C6A9E"/>
        <w:bottom w:val="single" w:sz="6" w:space="0" w:color="1C6A9E"/>
        <w:right w:val="single" w:sz="6" w:space="0" w:color="1C6A9E"/>
      </w:pBdr>
      <w:shd w:val="clear" w:color="auto" w:fill="2288CC"/>
      <w:spacing w:after="240"/>
    </w:pPr>
    <w:rPr>
      <w:rFonts w:ascii="Times New Roman" w:hAnsi="Times New Roman"/>
      <w:color w:val="FFFFFF"/>
      <w:sz w:val="24"/>
      <w:szCs w:val="24"/>
    </w:rPr>
  </w:style>
  <w:style w:type="paragraph" w:customStyle="1" w:styleId="vi-state-highlight2">
    <w:name w:val="vi-state-highlight2"/>
    <w:basedOn w:val="Normal"/>
    <w:rsid w:val="00FA2D02"/>
    <w:pPr>
      <w:pBdr>
        <w:top w:val="single" w:sz="6" w:space="0" w:color="0F3A56"/>
        <w:left w:val="single" w:sz="6" w:space="0" w:color="0F3A56"/>
        <w:bottom w:val="single" w:sz="6" w:space="0" w:color="0F3A56"/>
        <w:right w:val="single" w:sz="6" w:space="0" w:color="0F3A56"/>
      </w:pBdr>
      <w:shd w:val="clear" w:color="auto" w:fill="2288CC"/>
      <w:spacing w:after="240"/>
    </w:pPr>
    <w:rPr>
      <w:rFonts w:ascii="Times New Roman" w:hAnsi="Times New Roman"/>
      <w:color w:val="FFFFFF"/>
      <w:sz w:val="24"/>
      <w:szCs w:val="24"/>
    </w:rPr>
  </w:style>
  <w:style w:type="paragraph" w:customStyle="1" w:styleId="vi-outer1">
    <w:name w:val="vi-outer1"/>
    <w:basedOn w:val="Normal"/>
    <w:rsid w:val="00FA2D02"/>
    <w:pPr>
      <w:pBdr>
        <w:top w:val="single" w:sz="12" w:space="0" w:color="000000"/>
        <w:left w:val="single" w:sz="12" w:space="0" w:color="000000"/>
        <w:bottom w:val="single" w:sz="12" w:space="0" w:color="000000"/>
        <w:right w:val="single" w:sz="12" w:space="0" w:color="000000"/>
      </w:pBdr>
      <w:spacing w:after="240"/>
    </w:pPr>
    <w:rPr>
      <w:rFonts w:ascii="Times New Roman" w:hAnsi="Times New Roman"/>
      <w:sz w:val="24"/>
      <w:szCs w:val="24"/>
    </w:rPr>
  </w:style>
  <w:style w:type="paragraph" w:customStyle="1" w:styleId="vi-titlebar1">
    <w:name w:val="vi-titlebar1"/>
    <w:basedOn w:val="Normal"/>
    <w:rsid w:val="00FA2D02"/>
    <w:pPr>
      <w:pBdr>
        <w:bottom w:val="single" w:sz="6" w:space="0" w:color="FFFFFF"/>
      </w:pBdr>
      <w:spacing w:after="240"/>
    </w:pPr>
    <w:rPr>
      <w:rFonts w:ascii="Times New Roman" w:hAnsi="Times New Roman"/>
      <w:sz w:val="24"/>
      <w:szCs w:val="24"/>
    </w:rPr>
  </w:style>
  <w:style w:type="paragraph" w:customStyle="1" w:styleId="vi-close1">
    <w:name w:val="vi-close1"/>
    <w:basedOn w:val="Normal"/>
    <w:rsid w:val="00FA2D02"/>
    <w:pPr>
      <w:spacing w:after="240"/>
    </w:pPr>
    <w:rPr>
      <w:rFonts w:ascii="Times New Roman" w:hAnsi="Times New Roman"/>
      <w:sz w:val="24"/>
      <w:szCs w:val="24"/>
    </w:rPr>
  </w:style>
  <w:style w:type="paragraph" w:customStyle="1" w:styleId="vi-actionsul1">
    <w:name w:val="vi-actions&gt;ul1"/>
    <w:basedOn w:val="Normal"/>
    <w:rsid w:val="00FA2D02"/>
    <w:rPr>
      <w:rFonts w:ascii="Times New Roman" w:hAnsi="Times New Roman"/>
      <w:sz w:val="24"/>
      <w:szCs w:val="24"/>
    </w:rPr>
  </w:style>
  <w:style w:type="paragraph" w:customStyle="1" w:styleId="vi-actionsulli1">
    <w:name w:val="vi-actions&gt;ul&gt;li1"/>
    <w:basedOn w:val="Normal"/>
    <w:rsid w:val="00FA2D02"/>
    <w:pPr>
      <w:ind w:left="30"/>
    </w:pPr>
    <w:rPr>
      <w:rFonts w:ascii="Times New Roman" w:hAnsi="Times New Roman"/>
      <w:sz w:val="24"/>
      <w:szCs w:val="24"/>
    </w:rPr>
  </w:style>
  <w:style w:type="paragraph" w:customStyle="1" w:styleId="vi-actionsullia1">
    <w:name w:val="vi-actions&gt;ul&gt;li&gt;a1"/>
    <w:basedOn w:val="Normal"/>
    <w:rsid w:val="00FA2D02"/>
    <w:pPr>
      <w:shd w:val="clear" w:color="auto" w:fill="000000"/>
      <w:spacing w:after="240"/>
      <w:jc w:val="center"/>
    </w:pPr>
    <w:rPr>
      <w:rFonts w:ascii="Helvetica" w:hAnsi="Helvetica" w:cs="Helvetica"/>
      <w:sz w:val="24"/>
      <w:szCs w:val="24"/>
    </w:rPr>
  </w:style>
  <w:style w:type="paragraph" w:customStyle="1" w:styleId="vi-main2">
    <w:name w:val="vi-main2"/>
    <w:basedOn w:val="Normal"/>
    <w:rsid w:val="00FA2D02"/>
    <w:pPr>
      <w:pBdr>
        <w:top w:val="single" w:sz="6" w:space="0" w:color="000000"/>
      </w:pBdr>
      <w:shd w:val="clear" w:color="auto" w:fill="FFFFFF"/>
      <w:spacing w:after="240"/>
    </w:pPr>
    <w:rPr>
      <w:rFonts w:ascii="Times New Roman" w:hAnsi="Times New Roman"/>
      <w:sz w:val="24"/>
      <w:szCs w:val="24"/>
    </w:rPr>
  </w:style>
  <w:style w:type="paragraph" w:customStyle="1" w:styleId="facilityinfos1">
    <w:name w:val="facility_infos1"/>
    <w:basedOn w:val="Normal"/>
    <w:rsid w:val="00FA2D02"/>
    <w:pPr>
      <w:spacing w:after="240"/>
    </w:pPr>
    <w:rPr>
      <w:rFonts w:ascii="Times New Roman" w:hAnsi="Times New Roman"/>
      <w:sz w:val="24"/>
      <w:szCs w:val="24"/>
    </w:rPr>
  </w:style>
  <w:style w:type="paragraph" w:customStyle="1" w:styleId="facilityiteminfos11">
    <w:name w:val="facility_item_infos11"/>
    <w:basedOn w:val="Normal"/>
    <w:rsid w:val="00FA2D02"/>
    <w:pPr>
      <w:spacing w:after="240"/>
    </w:pPr>
    <w:rPr>
      <w:rFonts w:ascii="Times New Roman" w:hAnsi="Times New Roman"/>
      <w:sz w:val="24"/>
      <w:szCs w:val="24"/>
    </w:rPr>
  </w:style>
  <w:style w:type="paragraph" w:customStyle="1" w:styleId="facilityinfos2">
    <w:name w:val="facility_infos2"/>
    <w:basedOn w:val="Normal"/>
    <w:rsid w:val="00FA2D02"/>
    <w:pPr>
      <w:spacing w:after="240"/>
    </w:pPr>
    <w:rPr>
      <w:rFonts w:ascii="Times New Roman" w:hAnsi="Times New Roman"/>
      <w:sz w:val="24"/>
      <w:szCs w:val="24"/>
    </w:rPr>
  </w:style>
  <w:style w:type="paragraph" w:customStyle="1" w:styleId="facilityiteminfos12">
    <w:name w:val="facility_item_infos12"/>
    <w:basedOn w:val="Normal"/>
    <w:rsid w:val="00FA2D02"/>
    <w:pPr>
      <w:spacing w:after="240"/>
    </w:pPr>
    <w:rPr>
      <w:rFonts w:ascii="Times New Roman" w:hAnsi="Times New Roman"/>
      <w:sz w:val="24"/>
      <w:szCs w:val="24"/>
    </w:rPr>
  </w:style>
  <w:style w:type="paragraph" w:customStyle="1" w:styleId="itemlistnumber1">
    <w:name w:val="item_list_number1"/>
    <w:basedOn w:val="Normal"/>
    <w:rsid w:val="00FA2D02"/>
    <w:pPr>
      <w:spacing w:after="240"/>
    </w:pPr>
    <w:rPr>
      <w:rFonts w:ascii="Times New Roman" w:hAnsi="Times New Roman"/>
      <w:sz w:val="24"/>
      <w:szCs w:val="24"/>
    </w:rPr>
  </w:style>
  <w:style w:type="paragraph" w:customStyle="1" w:styleId="itemidnumber1">
    <w:name w:val="item_id_number1"/>
    <w:basedOn w:val="Normal"/>
    <w:rsid w:val="00FA2D02"/>
    <w:pPr>
      <w:spacing w:after="240"/>
    </w:pPr>
    <w:rPr>
      <w:rFonts w:ascii="Times New Roman" w:hAnsi="Times New Roman"/>
      <w:color w:val="0C7CCA"/>
      <w:sz w:val="24"/>
      <w:szCs w:val="24"/>
    </w:rPr>
  </w:style>
  <w:style w:type="paragraph" w:customStyle="1" w:styleId="itemcontentlist1">
    <w:name w:val="item_content_list1"/>
    <w:basedOn w:val="Normal"/>
    <w:rsid w:val="00FA2D02"/>
    <w:rPr>
      <w:rFonts w:ascii="Times New Roman" w:hAnsi="Times New Roman"/>
      <w:sz w:val="24"/>
      <w:szCs w:val="24"/>
    </w:rPr>
  </w:style>
  <w:style w:type="paragraph" w:customStyle="1" w:styleId="itemlabel11">
    <w:name w:val="item_label11"/>
    <w:basedOn w:val="Normal"/>
    <w:rsid w:val="00FA2D02"/>
    <w:pPr>
      <w:spacing w:after="240"/>
    </w:pPr>
    <w:rPr>
      <w:rFonts w:ascii="Times New Roman" w:hAnsi="Times New Roman"/>
      <w:sz w:val="24"/>
      <w:szCs w:val="24"/>
    </w:rPr>
  </w:style>
  <w:style w:type="paragraph" w:customStyle="1" w:styleId="selectable1">
    <w:name w:val="selectable1"/>
    <w:basedOn w:val="Normal"/>
    <w:rsid w:val="00FA2D02"/>
    <w:pPr>
      <w:spacing w:after="240"/>
    </w:pPr>
    <w:rPr>
      <w:rFonts w:ascii="Times New Roman" w:hAnsi="Times New Roman"/>
      <w:color w:val="2E2E2E"/>
      <w:sz w:val="24"/>
      <w:szCs w:val="24"/>
    </w:rPr>
  </w:style>
  <w:style w:type="paragraph" w:customStyle="1" w:styleId="headeritemactioncomment1">
    <w:name w:val="header_item_action_comment1"/>
    <w:basedOn w:val="Normal"/>
    <w:rsid w:val="00FA2D02"/>
    <w:pPr>
      <w:spacing w:after="240"/>
    </w:pPr>
    <w:rPr>
      <w:rFonts w:ascii="Times New Roman" w:hAnsi="Times New Roman"/>
      <w:sz w:val="24"/>
      <w:szCs w:val="24"/>
    </w:rPr>
  </w:style>
  <w:style w:type="paragraph" w:customStyle="1" w:styleId="meetingitemactioncomment1">
    <w:name w:val="meeting_item_action_comment1"/>
    <w:basedOn w:val="Normal"/>
    <w:rsid w:val="00FA2D02"/>
    <w:pPr>
      <w:spacing w:after="240"/>
    </w:pPr>
    <w:rPr>
      <w:rFonts w:ascii="Times New Roman" w:hAnsi="Times New Roman"/>
      <w:sz w:val="24"/>
      <w:szCs w:val="24"/>
    </w:rPr>
  </w:style>
  <w:style w:type="paragraph" w:customStyle="1" w:styleId="itemlistnumberindent1">
    <w:name w:val="item_list_number_indent1"/>
    <w:basedOn w:val="Normal"/>
    <w:rsid w:val="00FA2D02"/>
    <w:rPr>
      <w:rFonts w:ascii="Times New Roman" w:hAnsi="Times New Roman"/>
      <w:sz w:val="24"/>
      <w:szCs w:val="24"/>
    </w:rPr>
  </w:style>
  <w:style w:type="paragraph" w:customStyle="1" w:styleId="selectable2">
    <w:name w:val="selectable2"/>
    <w:basedOn w:val="Normal"/>
    <w:rsid w:val="00FA2D02"/>
    <w:pPr>
      <w:spacing w:after="240"/>
    </w:pPr>
    <w:rPr>
      <w:rFonts w:ascii="Times New Roman" w:hAnsi="Times New Roman"/>
      <w:sz w:val="24"/>
      <w:szCs w:val="24"/>
    </w:rPr>
  </w:style>
  <w:style w:type="paragraph" w:customStyle="1" w:styleId="hourviewinfacilityreservationtime1">
    <w:name w:val="hour_view_in_facility_reservation_time1"/>
    <w:basedOn w:val="Normal"/>
    <w:rsid w:val="00FA2D02"/>
    <w:pPr>
      <w:spacing w:before="75" w:after="240"/>
    </w:pPr>
    <w:rPr>
      <w:rFonts w:ascii="Times New Roman" w:hAnsi="Times New Roman"/>
      <w:sz w:val="24"/>
      <w:szCs w:val="24"/>
    </w:rPr>
  </w:style>
  <w:style w:type="paragraph" w:customStyle="1" w:styleId="detail-content1">
    <w:name w:val="detail-content1"/>
    <w:basedOn w:val="Normal"/>
    <w:rsid w:val="00FA2D02"/>
    <w:pPr>
      <w:pBdr>
        <w:top w:val="single" w:sz="6" w:space="4" w:color="CECECE"/>
        <w:left w:val="single" w:sz="6" w:space="8" w:color="CECECE"/>
        <w:bottom w:val="single" w:sz="6" w:space="8" w:color="CECECE"/>
        <w:right w:val="single" w:sz="6" w:space="8" w:color="CECECE"/>
      </w:pBdr>
      <w:spacing w:before="150" w:after="240"/>
    </w:pPr>
    <w:rPr>
      <w:rFonts w:ascii="Times New Roman" w:hAnsi="Times New Roman"/>
      <w:sz w:val="24"/>
      <w:szCs w:val="24"/>
    </w:rPr>
  </w:style>
  <w:style w:type="paragraph" w:customStyle="1" w:styleId="detaillistlabel1">
    <w:name w:val="detail_list_label1"/>
    <w:basedOn w:val="Normal"/>
    <w:rsid w:val="00FA2D02"/>
    <w:pPr>
      <w:spacing w:after="240"/>
    </w:pPr>
    <w:rPr>
      <w:rFonts w:ascii="Times New Roman" w:hAnsi="Times New Roman"/>
      <w:b/>
      <w:bCs/>
      <w:sz w:val="24"/>
      <w:szCs w:val="24"/>
    </w:rPr>
  </w:style>
  <w:style w:type="paragraph" w:customStyle="1" w:styleId="detaillistlabel2">
    <w:name w:val="detail_list_label2"/>
    <w:basedOn w:val="Normal"/>
    <w:rsid w:val="00FA2D02"/>
    <w:pPr>
      <w:spacing w:after="240"/>
    </w:pPr>
    <w:rPr>
      <w:rFonts w:ascii="Times New Roman" w:hAnsi="Times New Roman"/>
      <w:b/>
      <w:bCs/>
      <w:sz w:val="24"/>
      <w:szCs w:val="24"/>
    </w:rPr>
  </w:style>
  <w:style w:type="paragraph" w:customStyle="1" w:styleId="detaillistlabel3">
    <w:name w:val="detail_list_label3"/>
    <w:basedOn w:val="Normal"/>
    <w:rsid w:val="00FA2D02"/>
    <w:pPr>
      <w:spacing w:after="240"/>
    </w:pPr>
    <w:rPr>
      <w:rFonts w:ascii="Times New Roman" w:hAnsi="Times New Roman"/>
      <w:sz w:val="24"/>
      <w:szCs w:val="24"/>
    </w:rPr>
  </w:style>
  <w:style w:type="paragraph" w:customStyle="1" w:styleId="votemembercount1">
    <w:name w:val="vote_member_count1"/>
    <w:basedOn w:val="Normal"/>
    <w:rsid w:val="00FA2D02"/>
    <w:pPr>
      <w:spacing w:after="240"/>
    </w:pPr>
    <w:rPr>
      <w:rFonts w:ascii="Times New Roman" w:hAnsi="Times New Roman"/>
      <w:sz w:val="24"/>
      <w:szCs w:val="24"/>
    </w:rPr>
  </w:style>
  <w:style w:type="paragraph" w:customStyle="1" w:styleId="detaillistlabel4">
    <w:name w:val="detail_list_label4"/>
    <w:basedOn w:val="Normal"/>
    <w:rsid w:val="00FA2D02"/>
    <w:pPr>
      <w:spacing w:after="240"/>
    </w:pPr>
    <w:rPr>
      <w:rFonts w:ascii="Times New Roman" w:hAnsi="Times New Roman"/>
      <w:sz w:val="24"/>
      <w:szCs w:val="24"/>
    </w:rPr>
  </w:style>
  <w:style w:type="paragraph" w:customStyle="1" w:styleId="detaillistvalue1">
    <w:name w:val="detail_list_value1"/>
    <w:basedOn w:val="Normal"/>
    <w:rsid w:val="00FA2D02"/>
    <w:pPr>
      <w:spacing w:after="240"/>
      <w:ind w:left="2295"/>
    </w:pPr>
    <w:rPr>
      <w:rFonts w:ascii="Times New Roman" w:hAnsi="Times New Roman"/>
      <w:sz w:val="24"/>
      <w:szCs w:val="24"/>
    </w:rPr>
  </w:style>
  <w:style w:type="paragraph" w:customStyle="1" w:styleId="motionvotelist1">
    <w:name w:val="motion_vote_list1"/>
    <w:basedOn w:val="Normal"/>
    <w:rsid w:val="00FA2D02"/>
    <w:pPr>
      <w:spacing w:after="240"/>
    </w:pPr>
    <w:rPr>
      <w:rFonts w:ascii="Times New Roman" w:hAnsi="Times New Roman"/>
      <w:sz w:val="24"/>
      <w:szCs w:val="24"/>
    </w:rPr>
  </w:style>
  <w:style w:type="paragraph" w:customStyle="1" w:styleId="commandbox4">
    <w:name w:val="command_box4"/>
    <w:basedOn w:val="Normal"/>
    <w:rsid w:val="00FA2D02"/>
    <w:pPr>
      <w:spacing w:after="240"/>
    </w:pPr>
    <w:rPr>
      <w:rFonts w:ascii="Times New Roman" w:hAnsi="Times New Roman"/>
      <w:sz w:val="24"/>
      <w:szCs w:val="24"/>
    </w:rPr>
  </w:style>
  <w:style w:type="paragraph" w:customStyle="1" w:styleId="detail-content2">
    <w:name w:val="detail-content2"/>
    <w:basedOn w:val="Normal"/>
    <w:rsid w:val="00FA2D02"/>
    <w:pPr>
      <w:pBdr>
        <w:top w:val="single" w:sz="6" w:space="4" w:color="C3C2C2"/>
        <w:left w:val="single" w:sz="6" w:space="4" w:color="C3C2C2"/>
        <w:bottom w:val="single" w:sz="6" w:space="4" w:color="C3C2C2"/>
        <w:right w:val="single" w:sz="6" w:space="4" w:color="C3C2C2"/>
      </w:pBdr>
      <w:spacing w:before="150" w:after="240"/>
    </w:pPr>
    <w:rPr>
      <w:rFonts w:ascii="Times New Roman" w:hAnsi="Times New Roman"/>
      <w:sz w:val="24"/>
      <w:szCs w:val="24"/>
    </w:rPr>
  </w:style>
  <w:style w:type="paragraph" w:customStyle="1" w:styleId="arrowicon1">
    <w:name w:val="arrow_icon1"/>
    <w:basedOn w:val="Normal"/>
    <w:rsid w:val="00FA2D02"/>
    <w:pPr>
      <w:spacing w:before="45" w:line="360" w:lineRule="atLeast"/>
      <w:ind w:left="75" w:firstLine="896"/>
      <w:textAlignment w:val="top"/>
    </w:pPr>
    <w:rPr>
      <w:rFonts w:ascii="Times New Roman" w:hAnsi="Times New Roman"/>
      <w:sz w:val="24"/>
      <w:szCs w:val="24"/>
    </w:rPr>
  </w:style>
  <w:style w:type="paragraph" w:customStyle="1" w:styleId="arrowshow1">
    <w:name w:val="arrow_show1"/>
    <w:basedOn w:val="Normal"/>
    <w:rsid w:val="00FA2D02"/>
    <w:pPr>
      <w:spacing w:after="240"/>
    </w:pPr>
    <w:rPr>
      <w:rFonts w:ascii="Times New Roman" w:hAnsi="Times New Roman"/>
      <w:sz w:val="24"/>
      <w:szCs w:val="24"/>
    </w:rPr>
  </w:style>
  <w:style w:type="paragraph" w:customStyle="1" w:styleId="arrowhide1">
    <w:name w:val="arrow_hide1"/>
    <w:basedOn w:val="Normal"/>
    <w:rsid w:val="00FA2D02"/>
    <w:pPr>
      <w:spacing w:after="240"/>
    </w:pPr>
    <w:rPr>
      <w:rFonts w:ascii="Times New Roman" w:hAnsi="Times New Roman"/>
      <w:sz w:val="24"/>
      <w:szCs w:val="24"/>
    </w:rPr>
  </w:style>
  <w:style w:type="paragraph" w:customStyle="1" w:styleId="hidden1">
    <w:name w:val="hidden1"/>
    <w:basedOn w:val="Normal"/>
    <w:rsid w:val="00FA2D02"/>
    <w:pPr>
      <w:spacing w:after="240"/>
    </w:pPr>
    <w:rPr>
      <w:rFonts w:ascii="Times New Roman" w:hAnsi="Times New Roman"/>
      <w:vanish/>
      <w:sz w:val="24"/>
      <w:szCs w:val="24"/>
    </w:rPr>
  </w:style>
  <w:style w:type="paragraph" w:customStyle="1" w:styleId="pdficon1">
    <w:name w:val="pdf_icon1"/>
    <w:basedOn w:val="Normal"/>
    <w:rsid w:val="00FA2D02"/>
    <w:pPr>
      <w:spacing w:after="240" w:line="450" w:lineRule="atLeast"/>
      <w:ind w:firstLine="450"/>
    </w:pPr>
    <w:rPr>
      <w:rFonts w:ascii="Times New Roman" w:hAnsi="Times New Roman"/>
      <w:sz w:val="24"/>
      <w:szCs w:val="24"/>
    </w:rPr>
  </w:style>
  <w:style w:type="paragraph" w:customStyle="1" w:styleId="htmlicon1">
    <w:name w:val="html_icon1"/>
    <w:basedOn w:val="Normal"/>
    <w:rsid w:val="00FA2D02"/>
    <w:pPr>
      <w:spacing w:after="240" w:line="450" w:lineRule="atLeast"/>
      <w:ind w:firstLine="450"/>
    </w:pPr>
    <w:rPr>
      <w:rFonts w:ascii="Times New Roman" w:hAnsi="Times New Roman"/>
      <w:sz w:val="24"/>
      <w:szCs w:val="24"/>
    </w:rPr>
  </w:style>
  <w:style w:type="paragraph" w:customStyle="1" w:styleId="packageicon1">
    <w:name w:val="package_icon1"/>
    <w:basedOn w:val="Normal"/>
    <w:rsid w:val="00FA2D02"/>
    <w:pPr>
      <w:spacing w:after="240" w:line="450" w:lineRule="atLeast"/>
      <w:ind w:firstLine="450"/>
    </w:pPr>
    <w:rPr>
      <w:rFonts w:ascii="Times New Roman" w:hAnsi="Times New Roman"/>
      <w:sz w:val="24"/>
      <w:szCs w:val="24"/>
    </w:rPr>
  </w:style>
  <w:style w:type="paragraph" w:customStyle="1" w:styleId="videoicon1">
    <w:name w:val="video_icon1"/>
    <w:basedOn w:val="Normal"/>
    <w:rsid w:val="00FA2D02"/>
    <w:pPr>
      <w:spacing w:after="240" w:line="360" w:lineRule="atLeast"/>
      <w:ind w:firstLine="450"/>
    </w:pPr>
    <w:rPr>
      <w:rFonts w:ascii="Times New Roman" w:hAnsi="Times New Roman"/>
      <w:sz w:val="24"/>
      <w:szCs w:val="24"/>
    </w:rPr>
  </w:style>
  <w:style w:type="paragraph" w:customStyle="1" w:styleId="videoicon2">
    <w:name w:val="video_icon2"/>
    <w:basedOn w:val="Normal"/>
    <w:rsid w:val="00FA2D02"/>
    <w:pPr>
      <w:spacing w:after="240" w:line="360" w:lineRule="atLeast"/>
      <w:ind w:firstLine="450"/>
    </w:pPr>
    <w:rPr>
      <w:rFonts w:ascii="Times New Roman" w:hAnsi="Times New Roman"/>
      <w:sz w:val="24"/>
      <w:szCs w:val="24"/>
    </w:rPr>
  </w:style>
  <w:style w:type="character" w:customStyle="1" w:styleId="title3">
    <w:name w:val="title3"/>
    <w:rsid w:val="00FA2D02"/>
  </w:style>
  <w:style w:type="character" w:customStyle="1" w:styleId="minutes1">
    <w:name w:val="minutes1"/>
    <w:rsid w:val="00FA2D02"/>
  </w:style>
  <w:style w:type="character" w:customStyle="1" w:styleId="agenda1">
    <w:name w:val="agenda1"/>
    <w:rsid w:val="00FA2D02"/>
  </w:style>
  <w:style w:type="paragraph" w:customStyle="1" w:styleId="arrowicon2">
    <w:name w:val="arrow_icon2"/>
    <w:basedOn w:val="Normal"/>
    <w:rsid w:val="00FA2D02"/>
    <w:pPr>
      <w:spacing w:after="240" w:line="360" w:lineRule="atLeast"/>
      <w:ind w:left="75"/>
    </w:pPr>
    <w:rPr>
      <w:rFonts w:ascii="Times New Roman" w:hAnsi="Times New Roman"/>
      <w:sz w:val="24"/>
      <w:szCs w:val="24"/>
    </w:rPr>
  </w:style>
  <w:style w:type="paragraph" w:customStyle="1" w:styleId="arrowshow2">
    <w:name w:val="arrow_show2"/>
    <w:basedOn w:val="Normal"/>
    <w:rsid w:val="00FA2D02"/>
    <w:pPr>
      <w:spacing w:after="240"/>
    </w:pPr>
    <w:rPr>
      <w:rFonts w:ascii="Times New Roman" w:hAnsi="Times New Roman"/>
      <w:sz w:val="24"/>
      <w:szCs w:val="24"/>
    </w:rPr>
  </w:style>
  <w:style w:type="paragraph" w:customStyle="1" w:styleId="arrowhide2">
    <w:name w:val="arrow_hide2"/>
    <w:basedOn w:val="Normal"/>
    <w:rsid w:val="00FA2D02"/>
    <w:pPr>
      <w:spacing w:after="240"/>
    </w:pPr>
    <w:rPr>
      <w:rFonts w:ascii="Times New Roman" w:hAnsi="Times New Roman"/>
      <w:sz w:val="24"/>
      <w:szCs w:val="24"/>
    </w:rPr>
  </w:style>
  <w:style w:type="paragraph" w:customStyle="1" w:styleId="hidden2">
    <w:name w:val="hidden2"/>
    <w:basedOn w:val="Normal"/>
    <w:rsid w:val="00FA2D02"/>
    <w:pPr>
      <w:spacing w:after="240"/>
    </w:pPr>
    <w:rPr>
      <w:rFonts w:ascii="Times New Roman" w:hAnsi="Times New Roman"/>
      <w:vanish/>
      <w:sz w:val="24"/>
      <w:szCs w:val="24"/>
    </w:rPr>
  </w:style>
  <w:style w:type="paragraph" w:customStyle="1" w:styleId="pdficon2">
    <w:name w:val="pdf_icon2"/>
    <w:basedOn w:val="Normal"/>
    <w:rsid w:val="00FA2D02"/>
    <w:pPr>
      <w:spacing w:after="240" w:line="450" w:lineRule="atLeast"/>
    </w:pPr>
    <w:rPr>
      <w:rFonts w:ascii="Times New Roman" w:hAnsi="Times New Roman"/>
      <w:sz w:val="24"/>
      <w:szCs w:val="24"/>
    </w:rPr>
  </w:style>
  <w:style w:type="paragraph" w:customStyle="1" w:styleId="htmlicon2">
    <w:name w:val="html_icon2"/>
    <w:basedOn w:val="Normal"/>
    <w:rsid w:val="00FA2D02"/>
    <w:pPr>
      <w:spacing w:after="240" w:line="450" w:lineRule="atLeast"/>
      <w:ind w:firstLine="450"/>
    </w:pPr>
    <w:rPr>
      <w:rFonts w:ascii="Times New Roman" w:hAnsi="Times New Roman"/>
      <w:sz w:val="24"/>
      <w:szCs w:val="24"/>
    </w:rPr>
  </w:style>
  <w:style w:type="paragraph" w:customStyle="1" w:styleId="packageicon2">
    <w:name w:val="package_icon2"/>
    <w:basedOn w:val="Normal"/>
    <w:rsid w:val="00FA2D02"/>
    <w:pPr>
      <w:spacing w:after="240" w:line="450" w:lineRule="atLeast"/>
      <w:ind w:firstLine="450"/>
    </w:pPr>
    <w:rPr>
      <w:rFonts w:ascii="Times New Roman" w:hAnsi="Times New Roman"/>
      <w:sz w:val="24"/>
      <w:szCs w:val="24"/>
    </w:rPr>
  </w:style>
  <w:style w:type="character" w:customStyle="1" w:styleId="empty1">
    <w:name w:val="empty1"/>
    <w:rsid w:val="00FA2D02"/>
  </w:style>
  <w:style w:type="character" w:customStyle="1" w:styleId="empty2">
    <w:name w:val="empty2"/>
    <w:rsid w:val="00FA2D02"/>
  </w:style>
  <w:style w:type="paragraph" w:customStyle="1" w:styleId="widgetcontainerdiv2">
    <w:name w:val="widget_container_div2"/>
    <w:basedOn w:val="Normal"/>
    <w:rsid w:val="00FA2D02"/>
    <w:pPr>
      <w:pBdr>
        <w:top w:val="single" w:sz="6" w:space="4" w:color="4C78B3"/>
        <w:left w:val="single" w:sz="6" w:space="4" w:color="4C78B3"/>
        <w:bottom w:val="single" w:sz="6" w:space="4" w:color="4C78B3"/>
        <w:right w:val="single" w:sz="6" w:space="4" w:color="4C78B3"/>
      </w:pBdr>
      <w:shd w:val="clear" w:color="auto" w:fill="F1F1F1"/>
      <w:spacing w:before="450" w:after="240"/>
    </w:pPr>
    <w:rPr>
      <w:rFonts w:ascii="Times New Roman" w:hAnsi="Times New Roman"/>
      <w:sz w:val="24"/>
      <w:szCs w:val="24"/>
    </w:rPr>
  </w:style>
  <w:style w:type="paragraph" w:customStyle="1" w:styleId="pdficon3">
    <w:name w:val="pdf_icon3"/>
    <w:basedOn w:val="Normal"/>
    <w:rsid w:val="00FA2D02"/>
    <w:pPr>
      <w:spacing w:after="240"/>
      <w:ind w:right="75"/>
      <w:textAlignment w:val="top"/>
    </w:pPr>
    <w:rPr>
      <w:rFonts w:ascii="Times New Roman" w:hAnsi="Times New Roman"/>
      <w:sz w:val="24"/>
      <w:szCs w:val="24"/>
    </w:rPr>
  </w:style>
  <w:style w:type="paragraph" w:customStyle="1" w:styleId="meetingsbreadcrumb1">
    <w:name w:val="meetings_breadcrumb1"/>
    <w:basedOn w:val="Normal"/>
    <w:rsid w:val="00FA2D02"/>
    <w:pPr>
      <w:spacing w:after="150"/>
    </w:pPr>
    <w:rPr>
      <w:rFonts w:ascii="Times New Roman" w:hAnsi="Times New Roman"/>
      <w:sz w:val="24"/>
      <w:szCs w:val="24"/>
    </w:rPr>
  </w:style>
  <w:style w:type="paragraph" w:customStyle="1" w:styleId="field-validation-error1">
    <w:name w:val="field-validation-error1"/>
    <w:basedOn w:val="Normal"/>
    <w:rsid w:val="00FA2D02"/>
    <w:pPr>
      <w:spacing w:after="240"/>
    </w:pPr>
    <w:rPr>
      <w:rFonts w:ascii="Times New Roman" w:hAnsi="Times New Roman"/>
      <w:sz w:val="24"/>
      <w:szCs w:val="24"/>
    </w:rPr>
  </w:style>
  <w:style w:type="paragraph" w:customStyle="1" w:styleId="label1">
    <w:name w:val="label1"/>
    <w:basedOn w:val="Normal"/>
    <w:rsid w:val="00FA2D02"/>
    <w:pPr>
      <w:spacing w:after="240"/>
    </w:pPr>
    <w:rPr>
      <w:rFonts w:ascii="Times New Roman" w:hAnsi="Times New Roman"/>
      <w:sz w:val="24"/>
      <w:szCs w:val="24"/>
    </w:rPr>
  </w:style>
  <w:style w:type="paragraph" w:customStyle="1" w:styleId="formlistlilabel1">
    <w:name w:val="formlist&gt;li&gt;label1"/>
    <w:basedOn w:val="Normal"/>
    <w:rsid w:val="00FA2D02"/>
    <w:pPr>
      <w:spacing w:after="240"/>
    </w:pPr>
    <w:rPr>
      <w:rFonts w:ascii="Times New Roman" w:hAnsi="Times New Roman"/>
      <w:b/>
      <w:bCs/>
      <w:sz w:val="24"/>
      <w:szCs w:val="24"/>
    </w:rPr>
  </w:style>
  <w:style w:type="paragraph" w:customStyle="1" w:styleId="field-validation-error2">
    <w:name w:val="field-validation-error2"/>
    <w:basedOn w:val="Normal"/>
    <w:rsid w:val="00FA2D02"/>
    <w:pPr>
      <w:spacing w:after="240"/>
    </w:pPr>
    <w:rPr>
      <w:rFonts w:ascii="Times New Roman" w:hAnsi="Times New Roman"/>
      <w:sz w:val="24"/>
      <w:szCs w:val="24"/>
    </w:rPr>
  </w:style>
  <w:style w:type="character" w:customStyle="1" w:styleId="listlabel1">
    <w:name w:val="list_label1"/>
    <w:rsid w:val="00FA2D02"/>
    <w:rPr>
      <w:b/>
      <w:bCs/>
    </w:rPr>
  </w:style>
  <w:style w:type="paragraph" w:customStyle="1" w:styleId="prefix1">
    <w:name w:val="prefix1"/>
    <w:basedOn w:val="Normal"/>
    <w:rsid w:val="00FA2D02"/>
    <w:pPr>
      <w:spacing w:after="240"/>
    </w:pPr>
    <w:rPr>
      <w:rFonts w:ascii="Times New Roman" w:hAnsi="Times New Roman"/>
      <w:vanish/>
      <w:color w:val="666666"/>
      <w:sz w:val="24"/>
      <w:szCs w:val="24"/>
    </w:rPr>
  </w:style>
  <w:style w:type="paragraph" w:customStyle="1" w:styleId="vi-input1">
    <w:name w:val="vi-input1"/>
    <w:basedOn w:val="Normal"/>
    <w:rsid w:val="00FA2D02"/>
    <w:pPr>
      <w:pBdr>
        <w:top w:val="single" w:sz="6" w:space="1" w:color="CCCCCC"/>
        <w:left w:val="single" w:sz="6" w:space="2" w:color="CCCCCC"/>
        <w:bottom w:val="single" w:sz="6" w:space="1" w:color="CCCCCC"/>
        <w:right w:val="single" w:sz="6" w:space="2" w:color="CCCCCC"/>
      </w:pBdr>
      <w:spacing w:line="330" w:lineRule="atLeast"/>
      <w:textAlignment w:val="top"/>
    </w:pPr>
    <w:rPr>
      <w:rFonts w:ascii="Times New Roman" w:hAnsi="Times New Roman"/>
      <w:sz w:val="24"/>
      <w:szCs w:val="24"/>
    </w:rPr>
  </w:style>
  <w:style w:type="paragraph" w:customStyle="1" w:styleId="vi-select1">
    <w:name w:val="vi-select1"/>
    <w:basedOn w:val="Normal"/>
    <w:rsid w:val="00FA2D02"/>
    <w:pPr>
      <w:pBdr>
        <w:left w:val="single" w:sz="6" w:space="0" w:color="CCCCCC"/>
      </w:pBdr>
      <w:spacing w:after="240" w:line="345" w:lineRule="atLeast"/>
      <w:textAlignment w:val="top"/>
    </w:pPr>
    <w:rPr>
      <w:rFonts w:ascii="Times New Roman" w:hAnsi="Times New Roman"/>
      <w:sz w:val="24"/>
      <w:szCs w:val="24"/>
    </w:rPr>
  </w:style>
  <w:style w:type="paragraph" w:customStyle="1" w:styleId="vi-icon1">
    <w:name w:val="vi-icon1"/>
    <w:basedOn w:val="Normal"/>
    <w:rsid w:val="00FA2D02"/>
    <w:pPr>
      <w:spacing w:before="30" w:after="240" w:line="0" w:lineRule="auto"/>
      <w:textAlignment w:val="top"/>
    </w:pPr>
    <w:rPr>
      <w:rFonts w:ascii="Times New Roman" w:hAnsi="Times New Roman"/>
      <w:sz w:val="24"/>
      <w:szCs w:val="24"/>
    </w:rPr>
  </w:style>
  <w:style w:type="paragraph" w:customStyle="1" w:styleId="t-item2">
    <w:name w:val="t-item2"/>
    <w:basedOn w:val="Normal"/>
    <w:rsid w:val="00FA2D02"/>
    <w:rPr>
      <w:rFonts w:ascii="Times New Roman" w:hAnsi="Times New Roman"/>
      <w:sz w:val="24"/>
      <w:szCs w:val="24"/>
    </w:rPr>
  </w:style>
  <w:style w:type="paragraph" w:customStyle="1" w:styleId="t-group1">
    <w:name w:val="t-group1"/>
    <w:basedOn w:val="Normal"/>
    <w:rsid w:val="00FA2D02"/>
    <w:rPr>
      <w:rFonts w:ascii="Times New Roman" w:hAnsi="Times New Roman"/>
      <w:sz w:val="24"/>
      <w:szCs w:val="24"/>
    </w:rPr>
  </w:style>
  <w:style w:type="paragraph" w:customStyle="1" w:styleId="t-content1">
    <w:name w:val="t-content1"/>
    <w:basedOn w:val="Normal"/>
    <w:rsid w:val="00FA2D02"/>
    <w:rPr>
      <w:rFonts w:ascii="Times New Roman" w:hAnsi="Times New Roman"/>
      <w:sz w:val="24"/>
      <w:szCs w:val="24"/>
    </w:rPr>
  </w:style>
  <w:style w:type="paragraph" w:customStyle="1" w:styleId="t-icon1">
    <w:name w:val="t-icon1"/>
    <w:basedOn w:val="Normal"/>
    <w:rsid w:val="00FA2D02"/>
    <w:pPr>
      <w:spacing w:after="240" w:line="0" w:lineRule="auto"/>
      <w:ind w:firstLine="15541"/>
      <w:jc w:val="center"/>
      <w:textAlignment w:val="top"/>
    </w:pPr>
    <w:rPr>
      <w:rFonts w:ascii="Times New Roman" w:hAnsi="Times New Roman"/>
      <w:sz w:val="2"/>
      <w:szCs w:val="2"/>
    </w:rPr>
  </w:style>
  <w:style w:type="paragraph" w:customStyle="1" w:styleId="t-image1">
    <w:name w:val="t-image1"/>
    <w:basedOn w:val="Normal"/>
    <w:rsid w:val="00FA2D02"/>
    <w:pPr>
      <w:spacing w:after="240"/>
      <w:ind w:right="45"/>
      <w:textAlignment w:val="top"/>
    </w:pPr>
    <w:rPr>
      <w:rFonts w:ascii="Times New Roman" w:hAnsi="Times New Roman"/>
      <w:sz w:val="24"/>
      <w:szCs w:val="24"/>
    </w:rPr>
  </w:style>
  <w:style w:type="paragraph" w:customStyle="1" w:styleId="t-sprite1">
    <w:name w:val="t-sprite1"/>
    <w:basedOn w:val="Normal"/>
    <w:rsid w:val="00FA2D02"/>
    <w:pPr>
      <w:spacing w:after="240" w:line="0" w:lineRule="auto"/>
      <w:ind w:right="45" w:firstLine="15541"/>
      <w:jc w:val="center"/>
      <w:textAlignment w:val="top"/>
    </w:pPr>
    <w:rPr>
      <w:rFonts w:ascii="Times New Roman" w:hAnsi="Times New Roman"/>
      <w:sz w:val="2"/>
      <w:szCs w:val="2"/>
    </w:rPr>
  </w:style>
  <w:style w:type="paragraph" w:customStyle="1" w:styleId="t-in2">
    <w:name w:val="t-in2"/>
    <w:basedOn w:val="Normal"/>
    <w:rsid w:val="00FA2D02"/>
    <w:pPr>
      <w:spacing w:after="15" w:line="270" w:lineRule="atLeast"/>
      <w:ind w:left="30"/>
      <w:textAlignment w:val="top"/>
    </w:pPr>
    <w:rPr>
      <w:rFonts w:ascii="Times New Roman" w:hAnsi="Times New Roman"/>
      <w:sz w:val="24"/>
      <w:szCs w:val="24"/>
    </w:rPr>
  </w:style>
  <w:style w:type="paragraph" w:customStyle="1" w:styleId="t-plus1">
    <w:name w:val="t-plus1"/>
    <w:basedOn w:val="Normal"/>
    <w:rsid w:val="00FA2D02"/>
    <w:pPr>
      <w:spacing w:before="30" w:after="240"/>
      <w:ind w:left="-240"/>
    </w:pPr>
    <w:rPr>
      <w:rFonts w:ascii="Times New Roman" w:hAnsi="Times New Roman"/>
      <w:sz w:val="24"/>
      <w:szCs w:val="24"/>
    </w:rPr>
  </w:style>
  <w:style w:type="paragraph" w:customStyle="1" w:styleId="t-minus1">
    <w:name w:val="t-minus1"/>
    <w:basedOn w:val="Normal"/>
    <w:rsid w:val="00FA2D02"/>
    <w:pPr>
      <w:spacing w:before="30" w:after="240"/>
      <w:ind w:left="-240"/>
    </w:pPr>
    <w:rPr>
      <w:rFonts w:ascii="Times New Roman" w:hAnsi="Times New Roman"/>
      <w:sz w:val="24"/>
      <w:szCs w:val="24"/>
    </w:rPr>
  </w:style>
  <w:style w:type="paragraph" w:customStyle="1" w:styleId="t-plus-disabled1">
    <w:name w:val="t-plus-disabled1"/>
    <w:basedOn w:val="Normal"/>
    <w:rsid w:val="00FA2D02"/>
    <w:pPr>
      <w:spacing w:before="30" w:after="240"/>
      <w:ind w:left="-240"/>
    </w:pPr>
    <w:rPr>
      <w:rFonts w:ascii="Times New Roman" w:hAnsi="Times New Roman"/>
      <w:sz w:val="24"/>
      <w:szCs w:val="24"/>
    </w:rPr>
  </w:style>
  <w:style w:type="paragraph" w:customStyle="1" w:styleId="t-minus-disabled1">
    <w:name w:val="t-minus-disabled1"/>
    <w:basedOn w:val="Normal"/>
    <w:rsid w:val="00FA2D02"/>
    <w:pPr>
      <w:spacing w:before="30" w:after="240"/>
      <w:ind w:left="-240"/>
    </w:pPr>
    <w:rPr>
      <w:rFonts w:ascii="Times New Roman" w:hAnsi="Times New Roman"/>
      <w:sz w:val="24"/>
      <w:szCs w:val="24"/>
    </w:rPr>
  </w:style>
  <w:style w:type="paragraph" w:customStyle="1" w:styleId="t-image2">
    <w:name w:val="t-image2"/>
    <w:basedOn w:val="Normal"/>
    <w:rsid w:val="00FA2D02"/>
    <w:pPr>
      <w:spacing w:after="240"/>
      <w:ind w:right="45"/>
      <w:textAlignment w:val="top"/>
    </w:pPr>
    <w:rPr>
      <w:rFonts w:ascii="Times New Roman" w:hAnsi="Times New Roman"/>
      <w:sz w:val="24"/>
      <w:szCs w:val="24"/>
    </w:rPr>
  </w:style>
  <w:style w:type="paragraph" w:customStyle="1" w:styleId="t-in3">
    <w:name w:val="t-in3"/>
    <w:basedOn w:val="Normal"/>
    <w:rsid w:val="00FA2D02"/>
    <w:pPr>
      <w:spacing w:after="15" w:line="240" w:lineRule="atLeast"/>
      <w:ind w:left="30"/>
      <w:textAlignment w:val="top"/>
    </w:pPr>
    <w:rPr>
      <w:rFonts w:ascii="Times New Roman" w:hAnsi="Times New Roman"/>
      <w:sz w:val="24"/>
      <w:szCs w:val="24"/>
    </w:rPr>
  </w:style>
  <w:style w:type="character" w:customStyle="1" w:styleId="t-in4">
    <w:name w:val="t-in4"/>
    <w:rsid w:val="00FA2D02"/>
    <w:rPr>
      <w:strike w:val="0"/>
      <w:dstrike w:val="0"/>
      <w:color w:val="555555"/>
      <w:u w:val="none"/>
      <w:effect w:val="none"/>
    </w:rPr>
  </w:style>
  <w:style w:type="paragraph" w:customStyle="1" w:styleId="t-state-hover1">
    <w:name w:val="t-state-hover1"/>
    <w:basedOn w:val="Normal"/>
    <w:rsid w:val="00FA2D02"/>
    <w:pPr>
      <w:pBdr>
        <w:top w:val="single" w:sz="6" w:space="1" w:color="auto"/>
        <w:left w:val="single" w:sz="6" w:space="2" w:color="auto"/>
        <w:bottom w:val="single" w:sz="6" w:space="1" w:color="auto"/>
        <w:right w:val="single" w:sz="6" w:space="2" w:color="auto"/>
      </w:pBdr>
      <w:spacing w:after="240"/>
    </w:pPr>
    <w:rPr>
      <w:rFonts w:ascii="Times New Roman" w:hAnsi="Times New Roman"/>
      <w:sz w:val="24"/>
      <w:szCs w:val="24"/>
    </w:rPr>
  </w:style>
  <w:style w:type="paragraph" w:customStyle="1" w:styleId="t-state-selected1">
    <w:name w:val="t-state-selected1"/>
    <w:basedOn w:val="Normal"/>
    <w:rsid w:val="00FA2D02"/>
    <w:pPr>
      <w:pBdr>
        <w:top w:val="single" w:sz="6" w:space="1" w:color="auto"/>
        <w:left w:val="single" w:sz="6" w:space="2" w:color="auto"/>
        <w:bottom w:val="single" w:sz="6" w:space="1" w:color="auto"/>
        <w:right w:val="single" w:sz="6" w:space="2" w:color="auto"/>
      </w:pBdr>
      <w:spacing w:after="240"/>
    </w:pPr>
    <w:rPr>
      <w:rFonts w:ascii="Times New Roman" w:hAnsi="Times New Roman"/>
      <w:sz w:val="24"/>
      <w:szCs w:val="24"/>
    </w:rPr>
  </w:style>
  <w:style w:type="paragraph" w:customStyle="1" w:styleId="t-drop-clue1">
    <w:name w:val="t-drop-clue1"/>
    <w:basedOn w:val="Normal"/>
    <w:rsid w:val="00FA2D02"/>
    <w:pPr>
      <w:spacing w:after="240"/>
    </w:pPr>
    <w:rPr>
      <w:rFonts w:ascii="Times New Roman" w:hAnsi="Times New Roman"/>
      <w:sz w:val="24"/>
      <w:szCs w:val="24"/>
    </w:rPr>
  </w:style>
  <w:style w:type="paragraph" w:customStyle="1" w:styleId="t-top2">
    <w:name w:val="t-top2"/>
    <w:basedOn w:val="Normal"/>
    <w:rsid w:val="00FA2D02"/>
    <w:pPr>
      <w:spacing w:after="240"/>
      <w:ind w:left="-240"/>
    </w:pPr>
    <w:rPr>
      <w:rFonts w:ascii="Times New Roman" w:hAnsi="Times New Roman"/>
      <w:sz w:val="24"/>
      <w:szCs w:val="24"/>
    </w:rPr>
  </w:style>
  <w:style w:type="paragraph" w:customStyle="1" w:styleId="t-item3">
    <w:name w:val="t-item3"/>
    <w:basedOn w:val="Normal"/>
    <w:rsid w:val="00FA2D02"/>
    <w:pPr>
      <w:spacing w:after="240"/>
    </w:pPr>
    <w:rPr>
      <w:rFonts w:ascii="Times New Roman" w:hAnsi="Times New Roman"/>
      <w:sz w:val="24"/>
      <w:szCs w:val="24"/>
    </w:rPr>
  </w:style>
  <w:style w:type="paragraph" w:customStyle="1" w:styleId="t-first2">
    <w:name w:val="t-first2"/>
    <w:basedOn w:val="Normal"/>
    <w:rsid w:val="00FA2D02"/>
    <w:pPr>
      <w:spacing w:after="240"/>
    </w:pPr>
    <w:rPr>
      <w:rFonts w:ascii="Times New Roman" w:hAnsi="Times New Roman"/>
      <w:sz w:val="24"/>
      <w:szCs w:val="24"/>
    </w:rPr>
  </w:style>
  <w:style w:type="paragraph" w:customStyle="1" w:styleId="t-loading1">
    <w:name w:val="t-loading1"/>
    <w:basedOn w:val="Normal"/>
    <w:rsid w:val="00FA2D02"/>
    <w:pPr>
      <w:spacing w:after="240"/>
    </w:pPr>
    <w:rPr>
      <w:rFonts w:ascii="Times New Roman" w:hAnsi="Times New Roman"/>
      <w:sz w:val="24"/>
      <w:szCs w:val="24"/>
    </w:rPr>
  </w:style>
  <w:style w:type="paragraph" w:customStyle="1" w:styleId="t-tool-icon1">
    <w:name w:val="t-tool-icon1"/>
    <w:basedOn w:val="Normal"/>
    <w:rsid w:val="00FA2D02"/>
    <w:pPr>
      <w:spacing w:after="240" w:line="0" w:lineRule="auto"/>
      <w:ind w:firstLine="15541"/>
      <w:jc w:val="center"/>
      <w:textAlignment w:val="center"/>
    </w:pPr>
    <w:rPr>
      <w:rFonts w:ascii="Times New Roman" w:hAnsi="Times New Roman"/>
      <w:sz w:val="2"/>
      <w:szCs w:val="2"/>
    </w:rPr>
  </w:style>
  <w:style w:type="paragraph" w:customStyle="1" w:styleId="root-node1">
    <w:name w:val="root-node1"/>
    <w:basedOn w:val="Normal"/>
    <w:rsid w:val="00FA2D02"/>
    <w:pPr>
      <w:spacing w:after="240"/>
    </w:pPr>
    <w:rPr>
      <w:rFonts w:ascii="Times New Roman" w:hAnsi="Times New Roman"/>
      <w:b/>
      <w:bCs/>
      <w:color w:val="2E2E2E"/>
      <w:sz w:val="24"/>
      <w:szCs w:val="24"/>
    </w:rPr>
  </w:style>
  <w:style w:type="paragraph" w:customStyle="1" w:styleId="submisiontitle1">
    <w:name w:val="submision_title1"/>
    <w:basedOn w:val="Normal"/>
    <w:rsid w:val="00FA2D02"/>
    <w:pPr>
      <w:spacing w:after="240"/>
    </w:pPr>
    <w:rPr>
      <w:rFonts w:ascii="Times New Roman" w:hAnsi="Times New Roman"/>
      <w:b/>
      <w:bCs/>
      <w:sz w:val="31"/>
      <w:szCs w:val="31"/>
    </w:rPr>
  </w:style>
  <w:style w:type="paragraph" w:customStyle="1" w:styleId="submisioncomment1">
    <w:name w:val="submision_comment1"/>
    <w:basedOn w:val="Normal"/>
    <w:rsid w:val="00FA2D02"/>
    <w:pPr>
      <w:spacing w:before="150" w:after="240"/>
    </w:pPr>
    <w:rPr>
      <w:rFonts w:ascii="Times New Roman" w:hAnsi="Times New Roman"/>
      <w:sz w:val="24"/>
      <w:szCs w:val="24"/>
    </w:rPr>
  </w:style>
  <w:style w:type="paragraph" w:customStyle="1" w:styleId="eventdetailstitle1">
    <w:name w:val="event_details_title1"/>
    <w:basedOn w:val="Normal"/>
    <w:rsid w:val="00FA2D02"/>
    <w:pPr>
      <w:spacing w:after="240"/>
    </w:pPr>
    <w:rPr>
      <w:rFonts w:ascii="Times New Roman" w:hAnsi="Times New Roman"/>
      <w:b/>
      <w:bCs/>
      <w:sz w:val="31"/>
      <w:szCs w:val="31"/>
    </w:rPr>
  </w:style>
  <w:style w:type="paragraph" w:customStyle="1" w:styleId="eventdetailslist1">
    <w:name w:val="event_details_list1"/>
    <w:basedOn w:val="Normal"/>
    <w:rsid w:val="00FA2D02"/>
    <w:pPr>
      <w:spacing w:after="240"/>
    </w:pPr>
    <w:rPr>
      <w:rFonts w:ascii="Times New Roman" w:hAnsi="Times New Roman"/>
      <w:sz w:val="24"/>
      <w:szCs w:val="24"/>
    </w:rPr>
  </w:style>
  <w:style w:type="paragraph" w:customStyle="1" w:styleId="attachmentuploader1">
    <w:name w:val="attachment_uploader1"/>
    <w:basedOn w:val="Normal"/>
    <w:rsid w:val="00FA2D02"/>
    <w:pPr>
      <w:spacing w:after="240"/>
    </w:pPr>
    <w:rPr>
      <w:rFonts w:ascii="Times New Roman" w:hAnsi="Times New Roman"/>
      <w:vanish/>
      <w:sz w:val="24"/>
      <w:szCs w:val="24"/>
    </w:rPr>
  </w:style>
  <w:style w:type="paragraph" w:customStyle="1" w:styleId="attachmentext1">
    <w:name w:val="attachment_ext1"/>
    <w:basedOn w:val="Normal"/>
    <w:rsid w:val="00FA2D02"/>
    <w:pPr>
      <w:spacing w:after="240"/>
    </w:pPr>
    <w:rPr>
      <w:rFonts w:ascii="Times New Roman" w:hAnsi="Times New Roman"/>
      <w:i/>
      <w:iCs/>
      <w:sz w:val="24"/>
      <w:szCs w:val="24"/>
    </w:rPr>
  </w:style>
  <w:style w:type="paragraph" w:customStyle="1" w:styleId="submitterdetailstitle1">
    <w:name w:val="submitter_details_title1"/>
    <w:basedOn w:val="Normal"/>
    <w:rsid w:val="00FA2D02"/>
    <w:pPr>
      <w:spacing w:before="225" w:after="240"/>
    </w:pPr>
    <w:rPr>
      <w:rFonts w:ascii="Times New Roman" w:hAnsi="Times New Roman"/>
      <w:b/>
      <w:bCs/>
      <w:sz w:val="31"/>
      <w:szCs w:val="31"/>
    </w:rPr>
  </w:style>
  <w:style w:type="paragraph" w:customStyle="1" w:styleId="submitterdetailslist1">
    <w:name w:val="submitter_details_list1"/>
    <w:basedOn w:val="Normal"/>
    <w:rsid w:val="00FA2D02"/>
    <w:pPr>
      <w:spacing w:after="240"/>
    </w:pPr>
    <w:rPr>
      <w:rFonts w:ascii="Times New Roman" w:hAnsi="Times New Roman"/>
      <w:sz w:val="24"/>
      <w:szCs w:val="24"/>
    </w:rPr>
  </w:style>
  <w:style w:type="paragraph" w:customStyle="1" w:styleId="attachmentcollapser1">
    <w:name w:val="attachment_collapser1"/>
    <w:basedOn w:val="Normal"/>
    <w:rsid w:val="00FA2D02"/>
    <w:pPr>
      <w:spacing w:after="240"/>
    </w:pPr>
    <w:rPr>
      <w:rFonts w:ascii="Times New Roman" w:hAnsi="Times New Roman"/>
      <w:b/>
      <w:bCs/>
      <w:sz w:val="24"/>
      <w:szCs w:val="24"/>
    </w:rPr>
  </w:style>
  <w:style w:type="paragraph" w:customStyle="1" w:styleId="detailstitle1">
    <w:name w:val="details_title1"/>
    <w:basedOn w:val="Normal"/>
    <w:rsid w:val="00FA2D02"/>
    <w:pPr>
      <w:pBdr>
        <w:bottom w:val="single" w:sz="6" w:space="4" w:color="D0D0D0"/>
      </w:pBdr>
      <w:spacing w:before="150" w:after="225"/>
    </w:pPr>
    <w:rPr>
      <w:rFonts w:ascii="Times New Roman" w:hAnsi="Times New Roman"/>
      <w:b/>
      <w:bCs/>
      <w:color w:val="383838"/>
      <w:sz w:val="31"/>
      <w:szCs w:val="31"/>
    </w:rPr>
  </w:style>
  <w:style w:type="paragraph" w:customStyle="1" w:styleId="details1">
    <w:name w:val="details1"/>
    <w:basedOn w:val="Normal"/>
    <w:rsid w:val="00FA2D02"/>
    <w:pPr>
      <w:spacing w:before="150" w:after="150"/>
      <w:ind w:left="150" w:right="150"/>
    </w:pPr>
    <w:rPr>
      <w:rFonts w:ascii="Times New Roman" w:hAnsi="Times New Roman"/>
      <w:sz w:val="24"/>
      <w:szCs w:val="24"/>
    </w:rPr>
  </w:style>
  <w:style w:type="paragraph" w:customStyle="1" w:styleId="eventdetailstitle2">
    <w:name w:val="event_details_title2"/>
    <w:basedOn w:val="Normal"/>
    <w:rsid w:val="00FA2D02"/>
    <w:pPr>
      <w:spacing w:after="240"/>
    </w:pPr>
    <w:rPr>
      <w:rFonts w:ascii="Times New Roman" w:hAnsi="Times New Roman"/>
      <w:b/>
      <w:bCs/>
      <w:sz w:val="26"/>
      <w:szCs w:val="26"/>
    </w:rPr>
  </w:style>
  <w:style w:type="paragraph" w:customStyle="1" w:styleId="eventdetailslist2">
    <w:name w:val="event_details_list2"/>
    <w:basedOn w:val="Normal"/>
    <w:rsid w:val="00FA2D02"/>
    <w:pPr>
      <w:spacing w:after="240"/>
    </w:pPr>
    <w:rPr>
      <w:rFonts w:ascii="Times New Roman" w:hAnsi="Times New Roman"/>
      <w:sz w:val="24"/>
      <w:szCs w:val="24"/>
    </w:rPr>
  </w:style>
  <w:style w:type="paragraph" w:customStyle="1" w:styleId="attendeedetailstitle1">
    <w:name w:val="attendee_details_title1"/>
    <w:basedOn w:val="Normal"/>
    <w:rsid w:val="00FA2D02"/>
    <w:pPr>
      <w:spacing w:after="240"/>
    </w:pPr>
    <w:rPr>
      <w:rFonts w:ascii="Times New Roman" w:hAnsi="Times New Roman"/>
      <w:b/>
      <w:bCs/>
      <w:sz w:val="26"/>
      <w:szCs w:val="26"/>
    </w:rPr>
  </w:style>
  <w:style w:type="paragraph" w:customStyle="1" w:styleId="attendeedetailslist1">
    <w:name w:val="attendee_details_list1"/>
    <w:basedOn w:val="Normal"/>
    <w:rsid w:val="00FA2D02"/>
    <w:pPr>
      <w:spacing w:after="300"/>
    </w:pPr>
    <w:rPr>
      <w:rFonts w:ascii="Times New Roman" w:hAnsi="Times New Roman"/>
      <w:sz w:val="24"/>
      <w:szCs w:val="24"/>
    </w:rPr>
  </w:style>
  <w:style w:type="paragraph" w:customStyle="1" w:styleId="filesizelabel1">
    <w:name w:val="file_size&gt;label1"/>
    <w:basedOn w:val="Normal"/>
    <w:rsid w:val="00FA2D02"/>
    <w:pPr>
      <w:spacing w:after="240"/>
    </w:pPr>
    <w:rPr>
      <w:rFonts w:ascii="Times New Roman" w:hAnsi="Times New Roman"/>
      <w:b/>
      <w:bCs/>
      <w:sz w:val="24"/>
      <w:szCs w:val="24"/>
    </w:rPr>
  </w:style>
  <w:style w:type="paragraph" w:customStyle="1" w:styleId="fileext1">
    <w:name w:val="file_ext1"/>
    <w:basedOn w:val="Normal"/>
    <w:rsid w:val="00FA2D02"/>
    <w:pPr>
      <w:spacing w:after="240"/>
    </w:pPr>
    <w:rPr>
      <w:rFonts w:ascii="Times New Roman" w:hAnsi="Times New Roman"/>
      <w:i/>
      <w:iCs/>
      <w:sz w:val="24"/>
      <w:szCs w:val="24"/>
    </w:rPr>
  </w:style>
  <w:style w:type="paragraph" w:customStyle="1" w:styleId="fileextlabel1">
    <w:name w:val="file_ext&gt;label1"/>
    <w:basedOn w:val="Normal"/>
    <w:rsid w:val="00FA2D02"/>
    <w:pPr>
      <w:spacing w:after="240"/>
    </w:pPr>
    <w:rPr>
      <w:rFonts w:ascii="Times New Roman" w:hAnsi="Times New Roman"/>
      <w:b/>
      <w:bCs/>
      <w:sz w:val="24"/>
      <w:szCs w:val="24"/>
    </w:rPr>
  </w:style>
  <w:style w:type="paragraph" w:customStyle="1" w:styleId="addlink1">
    <w:name w:val="addlink1"/>
    <w:basedOn w:val="Normal"/>
    <w:rsid w:val="00FA2D02"/>
    <w:pPr>
      <w:pBdr>
        <w:top w:val="single" w:sz="12" w:space="0" w:color="FFFFFF"/>
        <w:left w:val="single" w:sz="12" w:space="0" w:color="FFFFFF"/>
        <w:bottom w:val="single" w:sz="12" w:space="0" w:color="FFFFFF"/>
        <w:right w:val="single" w:sz="12" w:space="0" w:color="FFFFFF"/>
      </w:pBdr>
      <w:shd w:val="clear" w:color="auto" w:fill="383838"/>
      <w:spacing w:after="240"/>
      <w:ind w:right="30" w:firstLine="5536"/>
      <w:textAlignment w:val="center"/>
    </w:pPr>
    <w:rPr>
      <w:rFonts w:ascii="Times New Roman" w:hAnsi="Times New Roman"/>
      <w:sz w:val="24"/>
      <w:szCs w:val="24"/>
    </w:rPr>
  </w:style>
  <w:style w:type="paragraph" w:customStyle="1" w:styleId="deletelink1">
    <w:name w:val="deletelink1"/>
    <w:basedOn w:val="Normal"/>
    <w:rsid w:val="00FA2D02"/>
    <w:pPr>
      <w:pBdr>
        <w:top w:val="single" w:sz="12" w:space="0" w:color="FFFFFF"/>
        <w:left w:val="single" w:sz="12" w:space="0" w:color="FFFFFF"/>
        <w:bottom w:val="single" w:sz="12" w:space="0" w:color="FFFFFF"/>
        <w:right w:val="single" w:sz="12" w:space="0" w:color="FFFFFF"/>
      </w:pBdr>
      <w:shd w:val="clear" w:color="auto" w:fill="383838"/>
      <w:spacing w:after="240"/>
      <w:ind w:right="30" w:firstLine="5536"/>
      <w:textAlignment w:val="center"/>
    </w:pPr>
    <w:rPr>
      <w:rFonts w:ascii="Times New Roman" w:hAnsi="Times New Roman"/>
      <w:sz w:val="24"/>
      <w:szCs w:val="24"/>
    </w:rPr>
  </w:style>
  <w:style w:type="paragraph" w:customStyle="1" w:styleId="emptybox1">
    <w:name w:val="empty_box1"/>
    <w:basedOn w:val="Normal"/>
    <w:rsid w:val="00FA2D02"/>
    <w:pPr>
      <w:spacing w:after="240"/>
    </w:pPr>
    <w:rPr>
      <w:rFonts w:ascii="Times New Roman" w:hAnsi="Times New Roman"/>
      <w:sz w:val="24"/>
      <w:szCs w:val="24"/>
    </w:rPr>
  </w:style>
  <w:style w:type="paragraph" w:customStyle="1" w:styleId="field-validation-error3">
    <w:name w:val="field-validation-error3"/>
    <w:basedOn w:val="Normal"/>
    <w:rsid w:val="00FA2D02"/>
    <w:pPr>
      <w:spacing w:after="240"/>
    </w:pPr>
    <w:rPr>
      <w:rFonts w:ascii="Times New Roman" w:hAnsi="Times New Roman"/>
      <w:sz w:val="24"/>
      <w:szCs w:val="24"/>
    </w:rPr>
  </w:style>
  <w:style w:type="paragraph" w:customStyle="1" w:styleId="label2">
    <w:name w:val="label2"/>
    <w:basedOn w:val="Normal"/>
    <w:rsid w:val="00FA2D02"/>
    <w:pPr>
      <w:spacing w:after="240"/>
    </w:pPr>
    <w:rPr>
      <w:rFonts w:ascii="Times New Roman" w:hAnsi="Times New Roman"/>
      <w:sz w:val="24"/>
      <w:szCs w:val="24"/>
    </w:rPr>
  </w:style>
  <w:style w:type="paragraph" w:customStyle="1" w:styleId="waitingsendcount1">
    <w:name w:val="waiting_send_count1"/>
    <w:basedOn w:val="Normal"/>
    <w:rsid w:val="00FA2D02"/>
    <w:pPr>
      <w:spacing w:after="240"/>
    </w:pPr>
    <w:rPr>
      <w:rFonts w:ascii="Times New Roman" w:hAnsi="Times New Roman"/>
      <w:szCs w:val="22"/>
    </w:rPr>
  </w:style>
  <w:style w:type="paragraph" w:customStyle="1" w:styleId="eventwaitingsendbutton1">
    <w:name w:val="event_waiting_send_button1"/>
    <w:basedOn w:val="Normal"/>
    <w:rsid w:val="00FA2D02"/>
    <w:pPr>
      <w:spacing w:after="240"/>
      <w:ind w:left="150"/>
    </w:pPr>
    <w:rPr>
      <w:rFonts w:ascii="Times New Roman" w:hAnsi="Times New Roman"/>
      <w:sz w:val="24"/>
      <w:szCs w:val="24"/>
    </w:rPr>
  </w:style>
  <w:style w:type="paragraph" w:customStyle="1" w:styleId="itemtypefilter1">
    <w:name w:val="item_type_filter1"/>
    <w:basedOn w:val="Normal"/>
    <w:rsid w:val="00FA2D02"/>
    <w:pPr>
      <w:spacing w:after="240"/>
    </w:pPr>
    <w:rPr>
      <w:rFonts w:ascii="Times New Roman" w:hAnsi="Times New Roman"/>
      <w:sz w:val="24"/>
      <w:szCs w:val="24"/>
    </w:rPr>
  </w:style>
  <w:style w:type="paragraph" w:customStyle="1" w:styleId="itemid1">
    <w:name w:val="item_id1"/>
    <w:basedOn w:val="Normal"/>
    <w:rsid w:val="00FA2D02"/>
    <w:pPr>
      <w:spacing w:after="240"/>
    </w:pPr>
    <w:rPr>
      <w:rFonts w:ascii="Times New Roman" w:hAnsi="Times New Roman"/>
      <w:sz w:val="24"/>
      <w:szCs w:val="24"/>
    </w:rPr>
  </w:style>
  <w:style w:type="paragraph" w:customStyle="1" w:styleId="votemembers1">
    <w:name w:val="vote_members1"/>
    <w:basedOn w:val="Normal"/>
    <w:rsid w:val="00FA2D02"/>
    <w:pPr>
      <w:spacing w:after="240"/>
      <w:ind w:left="2520"/>
    </w:pPr>
    <w:rPr>
      <w:rFonts w:ascii="Times New Roman" w:hAnsi="Times New Roman"/>
      <w:sz w:val="24"/>
      <w:szCs w:val="24"/>
    </w:rPr>
  </w:style>
  <w:style w:type="paragraph" w:customStyle="1" w:styleId="votemembers2">
    <w:name w:val="vote_members2"/>
    <w:basedOn w:val="Normal"/>
    <w:rsid w:val="00FA2D02"/>
    <w:pPr>
      <w:spacing w:after="240"/>
      <w:ind w:left="2520"/>
    </w:pPr>
    <w:rPr>
      <w:rFonts w:ascii="Times New Roman" w:hAnsi="Times New Roman"/>
      <w:sz w:val="24"/>
      <w:szCs w:val="24"/>
    </w:rPr>
  </w:style>
  <w:style w:type="paragraph" w:customStyle="1" w:styleId="pollthumbnailcol1">
    <w:name w:val="poll_thumbnail_col1"/>
    <w:basedOn w:val="Normal"/>
    <w:rsid w:val="00FA2D02"/>
    <w:pPr>
      <w:spacing w:after="240"/>
    </w:pPr>
    <w:rPr>
      <w:rFonts w:ascii="Times New Roman" w:hAnsi="Times New Roman"/>
      <w:sz w:val="24"/>
      <w:szCs w:val="24"/>
    </w:rPr>
  </w:style>
  <w:style w:type="paragraph" w:customStyle="1" w:styleId="pollquestionname1">
    <w:name w:val="poll_question_name1"/>
    <w:basedOn w:val="Normal"/>
    <w:rsid w:val="00FA2D02"/>
    <w:pPr>
      <w:pBdr>
        <w:bottom w:val="single" w:sz="6" w:space="8" w:color="D0D0D0"/>
      </w:pBdr>
      <w:spacing w:after="150"/>
    </w:pPr>
    <w:rPr>
      <w:rFonts w:ascii="Times New Roman" w:hAnsi="Times New Roman"/>
      <w:b/>
      <w:bCs/>
      <w:sz w:val="24"/>
      <w:szCs w:val="24"/>
    </w:rPr>
  </w:style>
  <w:style w:type="paragraph" w:customStyle="1" w:styleId="passwordsecuritytips1">
    <w:name w:val="password_security_tips1"/>
    <w:basedOn w:val="Normal"/>
    <w:rsid w:val="00FA2D02"/>
    <w:pPr>
      <w:spacing w:before="150" w:after="150"/>
    </w:pPr>
    <w:rPr>
      <w:rFonts w:ascii="Times New Roman" w:hAnsi="Times New Roman"/>
      <w:sz w:val="24"/>
      <w:szCs w:val="24"/>
    </w:rPr>
  </w:style>
  <w:style w:type="paragraph" w:customStyle="1" w:styleId="pollquestionname2">
    <w:name w:val="poll_question_name2"/>
    <w:basedOn w:val="Normal"/>
    <w:rsid w:val="00FA2D02"/>
    <w:pPr>
      <w:pBdr>
        <w:bottom w:val="single" w:sz="6" w:space="8" w:color="D0D0D0"/>
      </w:pBdr>
      <w:spacing w:after="150"/>
    </w:pPr>
    <w:rPr>
      <w:rFonts w:ascii="Times New Roman" w:hAnsi="Times New Roman"/>
      <w:b/>
      <w:bCs/>
      <w:sz w:val="24"/>
      <w:szCs w:val="24"/>
    </w:rPr>
  </w:style>
  <w:style w:type="paragraph" w:customStyle="1" w:styleId="pollanswers1">
    <w:name w:val="poll_answers1"/>
    <w:basedOn w:val="Normal"/>
    <w:rsid w:val="00FA2D02"/>
    <w:pPr>
      <w:spacing w:after="240"/>
    </w:pPr>
    <w:rPr>
      <w:rFonts w:ascii="Times New Roman" w:hAnsi="Times New Roman"/>
      <w:sz w:val="24"/>
      <w:szCs w:val="24"/>
    </w:rPr>
  </w:style>
  <w:style w:type="paragraph" w:customStyle="1" w:styleId="anwsercountspan1">
    <w:name w:val="anwser_count&gt;span1"/>
    <w:basedOn w:val="Normal"/>
    <w:rsid w:val="00FA2D02"/>
    <w:pPr>
      <w:spacing w:after="240"/>
    </w:pPr>
    <w:rPr>
      <w:rFonts w:ascii="Times New Roman" w:hAnsi="Times New Roman"/>
      <w:b/>
      <w:bCs/>
      <w:sz w:val="24"/>
      <w:szCs w:val="24"/>
    </w:rPr>
  </w:style>
  <w:style w:type="paragraph" w:customStyle="1" w:styleId="graphicline1">
    <w:name w:val="graphic_line1"/>
    <w:basedOn w:val="Normal"/>
    <w:rsid w:val="00FA2D02"/>
    <w:pPr>
      <w:pBdr>
        <w:top w:val="single" w:sz="6" w:space="0" w:color="0070C0"/>
        <w:left w:val="single" w:sz="6" w:space="0" w:color="0070C0"/>
        <w:bottom w:val="single" w:sz="6" w:space="0" w:color="0070C0"/>
        <w:right w:val="single" w:sz="6" w:space="0" w:color="0070C0"/>
      </w:pBdr>
      <w:spacing w:after="240"/>
    </w:pPr>
    <w:rPr>
      <w:rFonts w:ascii="Times New Roman" w:hAnsi="Times New Roman"/>
      <w:sz w:val="24"/>
      <w:szCs w:val="24"/>
    </w:rPr>
  </w:style>
  <w:style w:type="paragraph" w:customStyle="1" w:styleId="graphicpercent1">
    <w:name w:val="graphic_percent1"/>
    <w:basedOn w:val="Normal"/>
    <w:rsid w:val="00FA2D02"/>
    <w:pPr>
      <w:shd w:val="clear" w:color="auto" w:fill="0070C0"/>
      <w:spacing w:after="240"/>
    </w:pPr>
    <w:rPr>
      <w:rFonts w:ascii="Times New Roman" w:hAnsi="Times New Roman"/>
      <w:sz w:val="24"/>
      <w:szCs w:val="24"/>
    </w:rPr>
  </w:style>
  <w:style w:type="paragraph" w:customStyle="1" w:styleId="totalvotescount1">
    <w:name w:val="total_votes_count1"/>
    <w:basedOn w:val="Normal"/>
    <w:rsid w:val="00FA2D02"/>
    <w:pPr>
      <w:spacing w:after="240"/>
    </w:pPr>
    <w:rPr>
      <w:rFonts w:ascii="Times New Roman" w:hAnsi="Times New Roman"/>
      <w:b/>
      <w:bCs/>
      <w:sz w:val="24"/>
      <w:szCs w:val="24"/>
    </w:rPr>
  </w:style>
  <w:style w:type="paragraph" w:customStyle="1" w:styleId="commandbox5">
    <w:name w:val="command_box5"/>
    <w:basedOn w:val="Normal"/>
    <w:rsid w:val="00FA2D02"/>
    <w:pPr>
      <w:pBdr>
        <w:top w:val="single" w:sz="6" w:space="8" w:color="D0D0D0"/>
      </w:pBdr>
      <w:spacing w:before="150" w:after="240"/>
    </w:pPr>
    <w:rPr>
      <w:rFonts w:ascii="Times New Roman" w:hAnsi="Times New Roman"/>
      <w:sz w:val="24"/>
      <w:szCs w:val="24"/>
    </w:rPr>
  </w:style>
  <w:style w:type="paragraph" w:customStyle="1" w:styleId="pollquestionname3">
    <w:name w:val="poll_question_name3"/>
    <w:basedOn w:val="Normal"/>
    <w:rsid w:val="00FA2D02"/>
    <w:pPr>
      <w:pBdr>
        <w:bottom w:val="single" w:sz="6" w:space="8" w:color="D0D0D0"/>
      </w:pBdr>
      <w:spacing w:after="150"/>
    </w:pPr>
    <w:rPr>
      <w:rFonts w:ascii="Times New Roman" w:hAnsi="Times New Roman"/>
      <w:b/>
      <w:bCs/>
      <w:sz w:val="24"/>
      <w:szCs w:val="24"/>
    </w:rPr>
  </w:style>
  <w:style w:type="paragraph" w:customStyle="1" w:styleId="thumbimg1">
    <w:name w:val="thumb_img1"/>
    <w:basedOn w:val="Normal"/>
    <w:rsid w:val="00FA2D02"/>
    <w:pPr>
      <w:pBdr>
        <w:top w:val="single" w:sz="6" w:space="0" w:color="D0D0D0"/>
        <w:left w:val="single" w:sz="6" w:space="0" w:color="D0D0D0"/>
        <w:bottom w:val="single" w:sz="6" w:space="0" w:color="D0D0D0"/>
        <w:right w:val="single" w:sz="6" w:space="0" w:color="D0D0D0"/>
      </w:pBdr>
      <w:spacing w:before="75" w:after="75"/>
      <w:ind w:right="244"/>
    </w:pPr>
    <w:rPr>
      <w:rFonts w:ascii="Times New Roman" w:hAnsi="Times New Roman"/>
      <w:sz w:val="24"/>
      <w:szCs w:val="24"/>
    </w:rPr>
  </w:style>
  <w:style w:type="paragraph" w:customStyle="1" w:styleId="othertextbox1">
    <w:name w:val="othertextbox1"/>
    <w:basedOn w:val="Normal"/>
    <w:rsid w:val="00FA2D02"/>
    <w:pPr>
      <w:spacing w:after="240"/>
      <w:ind w:left="300"/>
    </w:pPr>
    <w:rPr>
      <w:rFonts w:ascii="Times New Roman" w:hAnsi="Times New Roman"/>
      <w:sz w:val="24"/>
      <w:szCs w:val="24"/>
    </w:rPr>
  </w:style>
  <w:style w:type="paragraph" w:customStyle="1" w:styleId="pollvoteselectionstip1">
    <w:name w:val="poll_vote_selections_tip1"/>
    <w:basedOn w:val="Normal"/>
    <w:rsid w:val="00FA2D02"/>
    <w:pPr>
      <w:spacing w:after="240"/>
    </w:pPr>
    <w:rPr>
      <w:rFonts w:ascii="Times New Roman" w:hAnsi="Times New Roman"/>
      <w:i/>
      <w:iCs/>
      <w:sz w:val="24"/>
      <w:szCs w:val="24"/>
    </w:rPr>
  </w:style>
  <w:style w:type="paragraph" w:customStyle="1" w:styleId="commandbox6">
    <w:name w:val="command_box6"/>
    <w:basedOn w:val="Normal"/>
    <w:rsid w:val="00FA2D02"/>
    <w:pPr>
      <w:pBdr>
        <w:top w:val="single" w:sz="6" w:space="8" w:color="D0D0D0"/>
      </w:pBdr>
      <w:spacing w:before="150" w:after="240"/>
    </w:pPr>
    <w:rPr>
      <w:rFonts w:ascii="Times New Roman" w:hAnsi="Times New Roman"/>
      <w:sz w:val="24"/>
      <w:szCs w:val="24"/>
    </w:rPr>
  </w:style>
  <w:style w:type="character" w:customStyle="1" w:styleId="staffname1">
    <w:name w:val="staff_name1"/>
    <w:rsid w:val="00FA2D02"/>
    <w:rPr>
      <w:b/>
      <w:bCs/>
    </w:rPr>
  </w:style>
  <w:style w:type="paragraph" w:customStyle="1" w:styleId="recaptchacontainer2">
    <w:name w:val="recaptcha_container2"/>
    <w:basedOn w:val="Normal"/>
    <w:rsid w:val="00FA2D02"/>
    <w:pPr>
      <w:spacing w:after="240"/>
    </w:pPr>
    <w:rPr>
      <w:rFonts w:ascii="Times New Roman" w:hAnsi="Times New Roman"/>
      <w:sz w:val="24"/>
      <w:szCs w:val="24"/>
    </w:rPr>
  </w:style>
  <w:style w:type="paragraph" w:customStyle="1" w:styleId="nodashboardblocks1">
    <w:name w:val="no_dashboard_blocks1"/>
    <w:basedOn w:val="Normal"/>
    <w:rsid w:val="00FA2D02"/>
    <w:pPr>
      <w:spacing w:before="75" w:after="75"/>
      <w:ind w:right="75"/>
    </w:pPr>
    <w:rPr>
      <w:rFonts w:ascii="Times New Roman" w:hAnsi="Times New Roman"/>
      <w:sz w:val="24"/>
      <w:szCs w:val="24"/>
    </w:rPr>
  </w:style>
  <w:style w:type="paragraph" w:customStyle="1" w:styleId="dashboardblockwrapper1">
    <w:name w:val="dashboard_block_wrapper1"/>
    <w:basedOn w:val="Normal"/>
    <w:rsid w:val="00FA2D02"/>
    <w:pPr>
      <w:spacing w:after="240"/>
      <w:ind w:right="122"/>
    </w:pPr>
    <w:rPr>
      <w:rFonts w:ascii="Times New Roman" w:hAnsi="Times New Roman"/>
      <w:sz w:val="24"/>
      <w:szCs w:val="24"/>
    </w:rPr>
  </w:style>
  <w:style w:type="paragraph" w:customStyle="1" w:styleId="dashboardblock1">
    <w:name w:val="dashboard_block1"/>
    <w:basedOn w:val="Normal"/>
    <w:rsid w:val="00FA2D02"/>
    <w:pPr>
      <w:spacing w:before="75" w:after="75"/>
      <w:ind w:right="75"/>
    </w:pPr>
    <w:rPr>
      <w:rFonts w:ascii="Times New Roman" w:hAnsi="Times New Roman"/>
      <w:sz w:val="24"/>
      <w:szCs w:val="24"/>
    </w:rPr>
  </w:style>
  <w:style w:type="paragraph" w:customStyle="1" w:styleId="blocktitle1">
    <w:name w:val="block_title1"/>
    <w:basedOn w:val="Normal"/>
    <w:rsid w:val="00FA2D02"/>
    <w:pPr>
      <w:pBdr>
        <w:top w:val="single" w:sz="6" w:space="2" w:color="D0D0D0"/>
        <w:left w:val="single" w:sz="6" w:space="4" w:color="D0D0D0"/>
        <w:bottom w:val="single" w:sz="2" w:space="2" w:color="D0D0D0"/>
        <w:right w:val="single" w:sz="6" w:space="4" w:color="D0D0D0"/>
      </w:pBdr>
      <w:shd w:val="clear" w:color="auto" w:fill="285EF7"/>
      <w:spacing w:line="360" w:lineRule="atLeast"/>
    </w:pPr>
    <w:rPr>
      <w:rFonts w:ascii="Times New Roman" w:hAnsi="Times New Roman"/>
      <w:color w:val="FFFFFF"/>
      <w:sz w:val="24"/>
      <w:szCs w:val="24"/>
    </w:rPr>
  </w:style>
  <w:style w:type="paragraph" w:customStyle="1" w:styleId="builtinblocktable1">
    <w:name w:val="builtin_block_table1"/>
    <w:basedOn w:val="Normal"/>
    <w:rsid w:val="00FA2D02"/>
    <w:pPr>
      <w:spacing w:after="240"/>
    </w:pPr>
    <w:rPr>
      <w:rFonts w:ascii="Times New Roman" w:hAnsi="Times New Roman"/>
      <w:sz w:val="24"/>
      <w:szCs w:val="24"/>
    </w:rPr>
  </w:style>
  <w:style w:type="paragraph" w:customStyle="1" w:styleId="commandbox7">
    <w:name w:val="command_box7"/>
    <w:basedOn w:val="Normal"/>
    <w:rsid w:val="00FA2D02"/>
    <w:pPr>
      <w:spacing w:before="225" w:after="240"/>
    </w:pPr>
    <w:rPr>
      <w:rFonts w:ascii="Times New Roman" w:hAnsi="Times New Roman"/>
      <w:sz w:val="24"/>
      <w:szCs w:val="24"/>
    </w:rPr>
  </w:style>
  <w:style w:type="paragraph" w:customStyle="1" w:styleId="commandbox8">
    <w:name w:val="command_box8"/>
    <w:basedOn w:val="Normal"/>
    <w:rsid w:val="00FA2D02"/>
    <w:pPr>
      <w:spacing w:before="225" w:after="240"/>
    </w:pPr>
    <w:rPr>
      <w:rFonts w:ascii="Times New Roman" w:hAnsi="Times New Roman"/>
      <w:sz w:val="24"/>
      <w:szCs w:val="24"/>
    </w:rPr>
  </w:style>
  <w:style w:type="paragraph" w:customStyle="1" w:styleId="createwebsiteaccountemailinfo1">
    <w:name w:val="create_web_site_account_email_info1"/>
    <w:basedOn w:val="Normal"/>
    <w:rsid w:val="00FA2D02"/>
    <w:pPr>
      <w:spacing w:before="150" w:after="150"/>
    </w:pPr>
    <w:rPr>
      <w:rFonts w:ascii="Times New Roman" w:hAnsi="Times New Roman"/>
      <w:sz w:val="24"/>
      <w:szCs w:val="24"/>
    </w:rPr>
  </w:style>
  <w:style w:type="paragraph" w:customStyle="1" w:styleId="submitbtn1">
    <w:name w:val="submit_btn1"/>
    <w:basedOn w:val="Normal"/>
    <w:rsid w:val="00FA2D02"/>
    <w:pPr>
      <w:spacing w:before="150" w:after="240"/>
    </w:pPr>
    <w:rPr>
      <w:rFonts w:ascii="Times New Roman" w:hAnsi="Times New Roman"/>
      <w:sz w:val="24"/>
      <w:szCs w:val="24"/>
    </w:rPr>
  </w:style>
  <w:style w:type="paragraph" w:customStyle="1" w:styleId="confirmationemailmsg1">
    <w:name w:val="confirmation_email_msg1"/>
    <w:basedOn w:val="Normal"/>
    <w:rsid w:val="00FA2D02"/>
    <w:pPr>
      <w:spacing w:after="150"/>
    </w:pPr>
    <w:rPr>
      <w:rFonts w:ascii="Times New Roman" w:hAnsi="Times New Roman"/>
      <w:b/>
      <w:bCs/>
      <w:color w:val="FF0000"/>
      <w:sz w:val="24"/>
      <w:szCs w:val="24"/>
    </w:rPr>
  </w:style>
  <w:style w:type="paragraph" w:customStyle="1" w:styleId="updateemailmsg1">
    <w:name w:val="update_email_msg1"/>
    <w:basedOn w:val="Normal"/>
    <w:rsid w:val="00FA2D02"/>
    <w:pPr>
      <w:spacing w:after="150"/>
    </w:pPr>
    <w:rPr>
      <w:rFonts w:ascii="Times New Roman" w:hAnsi="Times New Roman"/>
      <w:b/>
      <w:bCs/>
      <w:color w:val="FF0000"/>
      <w:sz w:val="24"/>
      <w:szCs w:val="24"/>
    </w:rPr>
  </w:style>
  <w:style w:type="paragraph" w:customStyle="1" w:styleId="unsubscribeemailmsg1">
    <w:name w:val="unsubscribe_email_msg1"/>
    <w:basedOn w:val="Normal"/>
    <w:rsid w:val="00FA2D02"/>
    <w:pPr>
      <w:spacing w:after="150"/>
    </w:pPr>
    <w:rPr>
      <w:rFonts w:ascii="Times New Roman" w:hAnsi="Times New Roman"/>
      <w:b/>
      <w:bCs/>
      <w:color w:val="FF0000"/>
      <w:sz w:val="24"/>
      <w:szCs w:val="24"/>
    </w:rPr>
  </w:style>
  <w:style w:type="paragraph" w:customStyle="1" w:styleId="commandbox9">
    <w:name w:val="command_box9"/>
    <w:basedOn w:val="Normal"/>
    <w:rsid w:val="00FA2D02"/>
    <w:pPr>
      <w:spacing w:before="225" w:after="240"/>
    </w:pPr>
    <w:rPr>
      <w:rFonts w:ascii="Times New Roman" w:hAnsi="Times New Roman"/>
      <w:sz w:val="24"/>
      <w:szCs w:val="24"/>
    </w:rPr>
  </w:style>
  <w:style w:type="paragraph" w:customStyle="1" w:styleId="memberlogininformation1">
    <w:name w:val="member_login_information1"/>
    <w:basedOn w:val="Normal"/>
    <w:rsid w:val="00FA2D02"/>
    <w:pPr>
      <w:spacing w:before="45" w:after="45"/>
      <w:ind w:left="45" w:right="45"/>
    </w:pPr>
    <w:rPr>
      <w:rFonts w:ascii="Times New Roman" w:hAnsi="Times New Roman"/>
      <w:sz w:val="24"/>
      <w:szCs w:val="24"/>
    </w:rPr>
  </w:style>
  <w:style w:type="paragraph" w:customStyle="1" w:styleId="blockfirstcolumn1">
    <w:name w:val="block_first_column1"/>
    <w:basedOn w:val="Normal"/>
    <w:rsid w:val="00FA2D02"/>
    <w:pPr>
      <w:spacing w:after="240"/>
    </w:pPr>
    <w:rPr>
      <w:rFonts w:ascii="Times New Roman" w:hAnsi="Times New Roman"/>
      <w:vanish/>
      <w:sz w:val="24"/>
      <w:szCs w:val="24"/>
    </w:rPr>
  </w:style>
  <w:style w:type="paragraph" w:customStyle="1" w:styleId="commandbutton1">
    <w:name w:val="command_button1"/>
    <w:basedOn w:val="Normal"/>
    <w:rsid w:val="00FA2D02"/>
    <w:pPr>
      <w:ind w:right="150"/>
      <w:jc w:val="center"/>
      <w:textAlignment w:val="top"/>
    </w:pPr>
    <w:rPr>
      <w:rFonts w:ascii="Times New Roman" w:hAnsi="Times New Roman"/>
      <w:b/>
      <w:bCs/>
      <w:caps/>
      <w:sz w:val="19"/>
      <w:szCs w:val="19"/>
    </w:rPr>
  </w:style>
  <w:style w:type="paragraph" w:customStyle="1" w:styleId="viewcommand1">
    <w:name w:val="view_command1"/>
    <w:basedOn w:val="Normal"/>
    <w:rsid w:val="00FA2D02"/>
    <w:pPr>
      <w:ind w:right="150"/>
      <w:jc w:val="center"/>
      <w:textAlignment w:val="top"/>
    </w:pPr>
    <w:rPr>
      <w:rFonts w:ascii="Times New Roman" w:hAnsi="Times New Roman"/>
      <w:b/>
      <w:bCs/>
      <w:sz w:val="20"/>
    </w:rPr>
  </w:style>
  <w:style w:type="paragraph" w:customStyle="1" w:styleId="commandbuttonfake1">
    <w:name w:val="command_button_fake1"/>
    <w:basedOn w:val="Normal"/>
    <w:rsid w:val="00FA2D02"/>
    <w:pPr>
      <w:ind w:right="150"/>
      <w:jc w:val="center"/>
      <w:textAlignment w:val="top"/>
    </w:pPr>
    <w:rPr>
      <w:rFonts w:ascii="Times New Roman" w:hAnsi="Times New Roman"/>
      <w:b/>
      <w:bCs/>
      <w:caps/>
      <w:sz w:val="20"/>
    </w:rPr>
  </w:style>
  <w:style w:type="paragraph" w:customStyle="1" w:styleId="detail-image1">
    <w:name w:val="detail-image1"/>
    <w:basedOn w:val="Normal"/>
    <w:rsid w:val="00FA2D02"/>
    <w:pPr>
      <w:spacing w:after="240"/>
    </w:pPr>
    <w:rPr>
      <w:rFonts w:ascii="Times New Roman" w:hAnsi="Times New Roman"/>
      <w:sz w:val="24"/>
      <w:szCs w:val="24"/>
    </w:rPr>
  </w:style>
  <w:style w:type="paragraph" w:customStyle="1" w:styleId="detail-list-label2">
    <w:name w:val="detail-list-label2"/>
    <w:basedOn w:val="Normal"/>
    <w:rsid w:val="00FA2D02"/>
    <w:pPr>
      <w:spacing w:after="240"/>
      <w:textAlignment w:val="top"/>
    </w:pPr>
    <w:rPr>
      <w:rFonts w:ascii="Times New Roman" w:hAnsi="Times New Roman"/>
      <w:b/>
      <w:bCs/>
      <w:sz w:val="24"/>
      <w:szCs w:val="24"/>
    </w:rPr>
  </w:style>
  <w:style w:type="paragraph" w:customStyle="1" w:styleId="businesssubmissionstatusfilter1">
    <w:name w:val="business_submission_status_filter1"/>
    <w:basedOn w:val="Normal"/>
    <w:rsid w:val="00FA2D02"/>
    <w:pPr>
      <w:spacing w:before="150" w:after="240"/>
    </w:pPr>
    <w:rPr>
      <w:rFonts w:ascii="Times New Roman" w:hAnsi="Times New Roman"/>
      <w:sz w:val="24"/>
      <w:szCs w:val="24"/>
    </w:rPr>
  </w:style>
  <w:style w:type="paragraph" w:customStyle="1" w:styleId="eventsubmissionstatusfilter1">
    <w:name w:val="event_submission_status_filter1"/>
    <w:basedOn w:val="Normal"/>
    <w:rsid w:val="00FA2D02"/>
    <w:pPr>
      <w:spacing w:before="150" w:after="240"/>
    </w:pPr>
    <w:rPr>
      <w:rFonts w:ascii="Times New Roman" w:hAnsi="Times New Roman"/>
      <w:sz w:val="24"/>
      <w:szCs w:val="24"/>
    </w:rPr>
  </w:style>
  <w:style w:type="paragraph" w:customStyle="1" w:styleId="uploadcontainer1">
    <w:name w:val="uploadcontainer1"/>
    <w:basedOn w:val="Normal"/>
    <w:rsid w:val="00FA2D02"/>
    <w:pPr>
      <w:spacing w:before="75" w:after="150"/>
    </w:pPr>
    <w:rPr>
      <w:rFonts w:ascii="Times New Roman" w:hAnsi="Times New Roman"/>
      <w:vanish/>
      <w:sz w:val="24"/>
      <w:szCs w:val="24"/>
    </w:rPr>
  </w:style>
  <w:style w:type="paragraph" w:customStyle="1" w:styleId="titlecontent1">
    <w:name w:val="title_content1"/>
    <w:basedOn w:val="Normal"/>
    <w:rsid w:val="00FA2D02"/>
    <w:pPr>
      <w:shd w:val="clear" w:color="auto" w:fill="EFEDED"/>
      <w:spacing w:before="225" w:after="225" w:line="450" w:lineRule="atLeast"/>
    </w:pPr>
    <w:rPr>
      <w:rFonts w:ascii="Times New Roman" w:hAnsi="Times New Roman"/>
      <w:b/>
      <w:bCs/>
      <w:color w:val="285EF7"/>
      <w:sz w:val="24"/>
      <w:szCs w:val="24"/>
    </w:rPr>
  </w:style>
  <w:style w:type="paragraph" w:customStyle="1" w:styleId="titlecontent2">
    <w:name w:val="title_content2"/>
    <w:basedOn w:val="Normal"/>
    <w:rsid w:val="00FA2D02"/>
    <w:pPr>
      <w:shd w:val="clear" w:color="auto" w:fill="EFEDED"/>
      <w:spacing w:before="225" w:after="225" w:line="450" w:lineRule="atLeast"/>
    </w:pPr>
    <w:rPr>
      <w:rFonts w:ascii="Times New Roman" w:hAnsi="Times New Roman"/>
      <w:b/>
      <w:bCs/>
      <w:color w:val="285EF7"/>
      <w:sz w:val="24"/>
      <w:szCs w:val="24"/>
    </w:rPr>
  </w:style>
  <w:style w:type="paragraph" w:customStyle="1" w:styleId="detail-list-label3">
    <w:name w:val="detail-list-label3"/>
    <w:basedOn w:val="Normal"/>
    <w:rsid w:val="00FA2D02"/>
    <w:pPr>
      <w:spacing w:after="240"/>
      <w:textAlignment w:val="top"/>
    </w:pPr>
    <w:rPr>
      <w:rFonts w:ascii="Times New Roman" w:hAnsi="Times New Roman"/>
      <w:b/>
      <w:bCs/>
      <w:sz w:val="24"/>
      <w:szCs w:val="24"/>
    </w:rPr>
  </w:style>
  <w:style w:type="paragraph" w:customStyle="1" w:styleId="statuscontent1">
    <w:name w:val="status_content1"/>
    <w:basedOn w:val="Normal"/>
    <w:rsid w:val="00FA2D02"/>
    <w:pPr>
      <w:spacing w:after="240"/>
    </w:pPr>
    <w:rPr>
      <w:rFonts w:ascii="Times New Roman" w:hAnsi="Times New Roman"/>
      <w:sz w:val="24"/>
      <w:szCs w:val="24"/>
    </w:rPr>
  </w:style>
  <w:style w:type="paragraph" w:customStyle="1" w:styleId="eventsubmiterdetailscontainer1">
    <w:name w:val="event_submiter_details_container1"/>
    <w:basedOn w:val="Normal"/>
    <w:rsid w:val="00FA2D02"/>
    <w:pPr>
      <w:spacing w:before="180" w:after="180"/>
    </w:pPr>
    <w:rPr>
      <w:rFonts w:ascii="Times New Roman" w:hAnsi="Times New Roman"/>
      <w:sz w:val="24"/>
      <w:szCs w:val="24"/>
    </w:rPr>
  </w:style>
  <w:style w:type="paragraph" w:customStyle="1" w:styleId="registernowcommandbutton1">
    <w:name w:val="register_now_command_button1"/>
    <w:basedOn w:val="Normal"/>
    <w:rsid w:val="00FA2D02"/>
    <w:pPr>
      <w:spacing w:after="240"/>
    </w:pPr>
    <w:rPr>
      <w:rFonts w:ascii="Times New Roman" w:hAnsi="Times New Roman"/>
      <w:sz w:val="24"/>
      <w:szCs w:val="24"/>
    </w:rPr>
  </w:style>
  <w:style w:type="paragraph" w:customStyle="1" w:styleId="submisioncomment2">
    <w:name w:val="submision_comment2"/>
    <w:basedOn w:val="Normal"/>
    <w:rsid w:val="00FA2D02"/>
    <w:pPr>
      <w:spacing w:before="150" w:after="240"/>
    </w:pPr>
    <w:rPr>
      <w:rFonts w:ascii="Times New Roman" w:hAnsi="Times New Roman"/>
      <w:sz w:val="24"/>
      <w:szCs w:val="24"/>
    </w:rPr>
  </w:style>
  <w:style w:type="paragraph" w:customStyle="1" w:styleId="currentaccounttype1">
    <w:name w:val="current_account_type1"/>
    <w:basedOn w:val="Normal"/>
    <w:rsid w:val="00FA2D02"/>
    <w:pPr>
      <w:spacing w:after="240"/>
    </w:pPr>
    <w:rPr>
      <w:rFonts w:ascii="Times New Roman" w:hAnsi="Times New Roman"/>
      <w:sz w:val="24"/>
      <w:szCs w:val="24"/>
    </w:rPr>
  </w:style>
  <w:style w:type="paragraph" w:customStyle="1" w:styleId="detail-list-label4">
    <w:name w:val="detail-list-label4"/>
    <w:basedOn w:val="Normal"/>
    <w:rsid w:val="00FA2D02"/>
    <w:pPr>
      <w:spacing w:after="240"/>
      <w:textAlignment w:val="top"/>
    </w:pPr>
    <w:rPr>
      <w:rFonts w:ascii="Times New Roman" w:hAnsi="Times New Roman"/>
      <w:b/>
      <w:bCs/>
      <w:sz w:val="24"/>
      <w:szCs w:val="24"/>
    </w:rPr>
  </w:style>
  <w:style w:type="paragraph" w:customStyle="1" w:styleId="detail-list-label5">
    <w:name w:val="detail-list-label5"/>
    <w:basedOn w:val="Normal"/>
    <w:rsid w:val="00FA2D02"/>
    <w:pPr>
      <w:spacing w:after="240"/>
      <w:textAlignment w:val="top"/>
    </w:pPr>
    <w:rPr>
      <w:rFonts w:ascii="Times New Roman" w:hAnsi="Times New Roman"/>
      <w:b/>
      <w:bCs/>
      <w:sz w:val="24"/>
      <w:szCs w:val="24"/>
    </w:rPr>
  </w:style>
  <w:style w:type="paragraph" w:customStyle="1" w:styleId="iconhint1">
    <w:name w:val="icon_hint1"/>
    <w:basedOn w:val="Normal"/>
    <w:rsid w:val="00FA2D02"/>
    <w:pPr>
      <w:pBdr>
        <w:top w:val="single" w:sz="6" w:space="4" w:color="CECECE"/>
        <w:left w:val="single" w:sz="6" w:space="4" w:color="CECECE"/>
        <w:bottom w:val="single" w:sz="6" w:space="4" w:color="CECECE"/>
        <w:right w:val="single" w:sz="6" w:space="4" w:color="CECECE"/>
      </w:pBdr>
      <w:spacing w:before="225" w:line="360" w:lineRule="atLeast"/>
      <w:jc w:val="center"/>
    </w:pPr>
    <w:rPr>
      <w:rFonts w:ascii="Times New Roman" w:hAnsi="Times New Roman"/>
      <w:sz w:val="24"/>
      <w:szCs w:val="24"/>
    </w:rPr>
  </w:style>
  <w:style w:type="paragraph" w:customStyle="1" w:styleId="contentstatusicon1">
    <w:name w:val="content_status_icon1"/>
    <w:basedOn w:val="Normal"/>
    <w:rsid w:val="00FA2D02"/>
    <w:pPr>
      <w:spacing w:after="240"/>
      <w:textAlignment w:val="center"/>
    </w:pPr>
    <w:rPr>
      <w:rFonts w:ascii="Times New Roman" w:hAnsi="Times New Roman"/>
      <w:sz w:val="24"/>
      <w:szCs w:val="24"/>
    </w:rPr>
  </w:style>
  <w:style w:type="paragraph" w:customStyle="1" w:styleId="hadregisteredeventbefore1">
    <w:name w:val="had_registered_event_before1"/>
    <w:basedOn w:val="Normal"/>
    <w:rsid w:val="00FA2D02"/>
    <w:pPr>
      <w:spacing w:after="240"/>
      <w:ind w:left="225"/>
    </w:pPr>
    <w:rPr>
      <w:rFonts w:ascii="Times New Roman" w:hAnsi="Times New Roman"/>
      <w:sz w:val="24"/>
      <w:szCs w:val="24"/>
    </w:rPr>
  </w:style>
  <w:style w:type="paragraph" w:customStyle="1" w:styleId="inpendingwaitinglist1">
    <w:name w:val="in_pending_waiting_list1"/>
    <w:basedOn w:val="Normal"/>
    <w:rsid w:val="00FA2D02"/>
    <w:pPr>
      <w:spacing w:after="240"/>
      <w:ind w:left="225"/>
    </w:pPr>
    <w:rPr>
      <w:rFonts w:ascii="Times New Roman" w:hAnsi="Times New Roman"/>
      <w:sz w:val="24"/>
      <w:szCs w:val="24"/>
    </w:rPr>
  </w:style>
  <w:style w:type="paragraph" w:customStyle="1" w:styleId="profilephotocontainer1">
    <w:name w:val="profile_photo_container1"/>
    <w:basedOn w:val="Normal"/>
    <w:rsid w:val="00FA2D02"/>
    <w:pPr>
      <w:spacing w:after="240"/>
    </w:pPr>
    <w:rPr>
      <w:rFonts w:ascii="Times New Roman" w:hAnsi="Times New Roman"/>
      <w:sz w:val="24"/>
      <w:szCs w:val="24"/>
    </w:rPr>
  </w:style>
  <w:style w:type="paragraph" w:customStyle="1" w:styleId="profilephotoimg1">
    <w:name w:val="profile_photo_img1"/>
    <w:basedOn w:val="Normal"/>
    <w:rsid w:val="00FA2D02"/>
    <w:pPr>
      <w:pBdr>
        <w:top w:val="single" w:sz="6" w:space="0" w:color="D0D0D0"/>
        <w:left w:val="single" w:sz="6" w:space="0" w:color="D0D0D0"/>
        <w:bottom w:val="single" w:sz="6" w:space="0" w:color="D0D0D0"/>
        <w:right w:val="single" w:sz="6" w:space="0" w:color="D0D0D0"/>
      </w:pBdr>
      <w:spacing w:after="240"/>
    </w:pPr>
    <w:rPr>
      <w:rFonts w:ascii="Times New Roman" w:hAnsi="Times New Roman"/>
      <w:sz w:val="24"/>
      <w:szCs w:val="24"/>
    </w:rPr>
  </w:style>
  <w:style w:type="paragraph" w:customStyle="1" w:styleId="changeprofilephotoplaceholder1">
    <w:name w:val="change_profile_photo_placeholder1"/>
    <w:basedOn w:val="Normal"/>
    <w:rsid w:val="00FA2D02"/>
    <w:pPr>
      <w:spacing w:after="240"/>
    </w:pPr>
    <w:rPr>
      <w:rFonts w:ascii="Times New Roman" w:hAnsi="Times New Roman"/>
      <w:sz w:val="24"/>
      <w:szCs w:val="24"/>
    </w:rPr>
  </w:style>
  <w:style w:type="paragraph" w:customStyle="1" w:styleId="profilephotoplaceholder1">
    <w:name w:val="profile_photo_placeholder1"/>
    <w:basedOn w:val="Normal"/>
    <w:rsid w:val="00FA2D02"/>
    <w:pPr>
      <w:pBdr>
        <w:top w:val="single" w:sz="6" w:space="0" w:color="D0D0D0"/>
        <w:left w:val="single" w:sz="6" w:space="0" w:color="D0D0D0"/>
        <w:bottom w:val="single" w:sz="6" w:space="0" w:color="D0D0D0"/>
        <w:right w:val="single" w:sz="6" w:space="0" w:color="D0D0D0"/>
      </w:pBdr>
      <w:spacing w:before="75" w:after="75"/>
      <w:ind w:left="75" w:right="75"/>
    </w:pPr>
    <w:rPr>
      <w:rFonts w:ascii="Times New Roman" w:hAnsi="Times New Roman"/>
      <w:sz w:val="24"/>
      <w:szCs w:val="24"/>
    </w:rPr>
  </w:style>
  <w:style w:type="paragraph" w:customStyle="1" w:styleId="profilephotoimg2">
    <w:name w:val="profile_photo_img2"/>
    <w:basedOn w:val="Normal"/>
    <w:rsid w:val="00FA2D02"/>
    <w:pPr>
      <w:pBdr>
        <w:top w:val="single" w:sz="6" w:space="0" w:color="D0D0D0"/>
        <w:left w:val="single" w:sz="6" w:space="0" w:color="D0D0D0"/>
        <w:bottom w:val="single" w:sz="6" w:space="0" w:color="D0D0D0"/>
        <w:right w:val="single" w:sz="6" w:space="0" w:color="D0D0D0"/>
      </w:pBdr>
      <w:spacing w:before="75" w:after="75"/>
      <w:ind w:left="75" w:right="75"/>
    </w:pPr>
    <w:rPr>
      <w:rFonts w:ascii="Times New Roman" w:hAnsi="Times New Roman"/>
      <w:sz w:val="24"/>
      <w:szCs w:val="24"/>
    </w:rPr>
  </w:style>
  <w:style w:type="paragraph" w:customStyle="1" w:styleId="fileinputitemcontainer1">
    <w:name w:val="file_input_item_container1"/>
    <w:basedOn w:val="Normal"/>
    <w:rsid w:val="00FA2D02"/>
    <w:pPr>
      <w:spacing w:after="240"/>
    </w:pPr>
    <w:rPr>
      <w:rFonts w:ascii="Times New Roman" w:hAnsi="Times New Roman"/>
      <w:sz w:val="24"/>
      <w:szCs w:val="24"/>
    </w:rPr>
  </w:style>
  <w:style w:type="paragraph" w:customStyle="1" w:styleId="titlecontent3">
    <w:name w:val="title_content3"/>
    <w:basedOn w:val="Normal"/>
    <w:rsid w:val="00FA2D02"/>
    <w:pPr>
      <w:shd w:val="clear" w:color="auto" w:fill="EFEDED"/>
      <w:spacing w:before="225" w:after="225" w:line="450" w:lineRule="atLeast"/>
    </w:pPr>
    <w:rPr>
      <w:rFonts w:ascii="Times New Roman" w:hAnsi="Times New Roman"/>
      <w:b/>
      <w:bCs/>
      <w:color w:val="285EF7"/>
      <w:sz w:val="24"/>
      <w:szCs w:val="24"/>
    </w:rPr>
  </w:style>
  <w:style w:type="paragraph" w:customStyle="1" w:styleId="detail-list-label6">
    <w:name w:val="detail-list-label6"/>
    <w:basedOn w:val="Normal"/>
    <w:rsid w:val="00FA2D02"/>
    <w:pPr>
      <w:spacing w:after="240"/>
      <w:textAlignment w:val="top"/>
    </w:pPr>
    <w:rPr>
      <w:rFonts w:ascii="Times New Roman" w:hAnsi="Times New Roman"/>
      <w:b/>
      <w:bCs/>
      <w:sz w:val="24"/>
      <w:szCs w:val="24"/>
    </w:rPr>
  </w:style>
  <w:style w:type="paragraph" w:customStyle="1" w:styleId="addlink2">
    <w:name w:val="addlink2"/>
    <w:basedOn w:val="Normal"/>
    <w:rsid w:val="00FA2D02"/>
    <w:pPr>
      <w:shd w:val="clear" w:color="auto" w:fill="383838"/>
      <w:spacing w:after="240"/>
      <w:ind w:right="30" w:firstLine="5536"/>
      <w:textAlignment w:val="center"/>
    </w:pPr>
    <w:rPr>
      <w:rFonts w:ascii="Times New Roman" w:hAnsi="Times New Roman"/>
      <w:sz w:val="24"/>
      <w:szCs w:val="24"/>
    </w:rPr>
  </w:style>
  <w:style w:type="paragraph" w:customStyle="1" w:styleId="deletelink2">
    <w:name w:val="deletelink2"/>
    <w:basedOn w:val="Normal"/>
    <w:rsid w:val="00FA2D02"/>
    <w:pPr>
      <w:shd w:val="clear" w:color="auto" w:fill="383838"/>
      <w:spacing w:after="240"/>
      <w:ind w:right="30" w:firstLine="5536"/>
      <w:textAlignment w:val="center"/>
    </w:pPr>
    <w:rPr>
      <w:rFonts w:ascii="Times New Roman" w:hAnsi="Times New Roman"/>
      <w:sz w:val="24"/>
      <w:szCs w:val="24"/>
    </w:rPr>
  </w:style>
  <w:style w:type="paragraph" w:customStyle="1" w:styleId="questionnumber3">
    <w:name w:val="question_number3"/>
    <w:basedOn w:val="Normal"/>
    <w:rsid w:val="00FA2D02"/>
    <w:rPr>
      <w:rFonts w:ascii="Times New Roman" w:hAnsi="Times New Roman"/>
      <w:sz w:val="24"/>
      <w:szCs w:val="24"/>
    </w:rPr>
  </w:style>
  <w:style w:type="paragraph" w:customStyle="1" w:styleId="formquestionrequired2">
    <w:name w:val="form_question_required2"/>
    <w:basedOn w:val="Normal"/>
    <w:rsid w:val="00FA2D02"/>
    <w:pPr>
      <w:spacing w:after="240"/>
    </w:pPr>
    <w:rPr>
      <w:rFonts w:ascii="Times New Roman" w:hAnsi="Times New Roman"/>
      <w:color w:val="FF0000"/>
      <w:sz w:val="24"/>
      <w:szCs w:val="24"/>
    </w:rPr>
  </w:style>
  <w:style w:type="paragraph" w:customStyle="1" w:styleId="questioncontainer2">
    <w:name w:val="question_container2"/>
    <w:basedOn w:val="Normal"/>
    <w:rsid w:val="00FA2D02"/>
    <w:pPr>
      <w:spacing w:before="75" w:after="240"/>
    </w:pPr>
    <w:rPr>
      <w:rFonts w:ascii="Times New Roman" w:hAnsi="Times New Roman"/>
      <w:sz w:val="24"/>
      <w:szCs w:val="24"/>
    </w:rPr>
  </w:style>
  <w:style w:type="paragraph" w:customStyle="1" w:styleId="answercontainer2">
    <w:name w:val="answer_container2"/>
    <w:basedOn w:val="Normal"/>
    <w:rsid w:val="00FA2D02"/>
    <w:pPr>
      <w:spacing w:before="75" w:after="75"/>
    </w:pPr>
    <w:rPr>
      <w:rFonts w:ascii="Times New Roman" w:hAnsi="Times New Roman"/>
      <w:sz w:val="24"/>
      <w:szCs w:val="24"/>
    </w:rPr>
  </w:style>
  <w:style w:type="paragraph" w:customStyle="1" w:styleId="formprogress2">
    <w:name w:val="form_progress2"/>
    <w:basedOn w:val="Normal"/>
    <w:rsid w:val="00FA2D02"/>
    <w:pPr>
      <w:spacing w:after="240"/>
    </w:pPr>
    <w:rPr>
      <w:rFonts w:ascii="Times New Roman" w:hAnsi="Times New Roman"/>
      <w:b/>
      <w:bCs/>
      <w:sz w:val="24"/>
      <w:szCs w:val="24"/>
    </w:rPr>
  </w:style>
  <w:style w:type="paragraph" w:customStyle="1" w:styleId="command2">
    <w:name w:val="command2"/>
    <w:basedOn w:val="Normal"/>
    <w:rsid w:val="00FA2D02"/>
    <w:pPr>
      <w:ind w:right="75"/>
    </w:pPr>
    <w:rPr>
      <w:rFonts w:ascii="Times New Roman" w:hAnsi="Times New Roman"/>
      <w:sz w:val="24"/>
      <w:szCs w:val="24"/>
    </w:rPr>
  </w:style>
  <w:style w:type="paragraph" w:customStyle="1" w:styleId="successmessage2">
    <w:name w:val="success_message2"/>
    <w:basedOn w:val="Normal"/>
    <w:rsid w:val="00FA2D02"/>
    <w:pPr>
      <w:shd w:val="clear" w:color="auto" w:fill="B8F2AB"/>
      <w:spacing w:after="240"/>
    </w:pPr>
    <w:rPr>
      <w:rFonts w:ascii="Times New Roman" w:hAnsi="Times New Roman"/>
      <w:color w:val="008000"/>
      <w:szCs w:val="22"/>
    </w:rPr>
  </w:style>
  <w:style w:type="paragraph" w:customStyle="1" w:styleId="validation-summary-errors3">
    <w:name w:val="validation-summary-errors3"/>
    <w:basedOn w:val="Normal"/>
    <w:rsid w:val="00FA2D02"/>
    <w:pPr>
      <w:spacing w:after="240"/>
    </w:pPr>
    <w:rPr>
      <w:rFonts w:ascii="Times New Roman" w:hAnsi="Times New Roman"/>
      <w:sz w:val="24"/>
      <w:szCs w:val="24"/>
    </w:rPr>
  </w:style>
  <w:style w:type="paragraph" w:customStyle="1" w:styleId="commandwrapper2">
    <w:name w:val="command_wrapper2"/>
    <w:basedOn w:val="Normal"/>
    <w:rsid w:val="00FA2D02"/>
    <w:pPr>
      <w:spacing w:after="240"/>
    </w:pPr>
    <w:rPr>
      <w:rFonts w:ascii="Times New Roman" w:hAnsi="Times New Roman"/>
      <w:sz w:val="24"/>
      <w:szCs w:val="24"/>
    </w:rPr>
  </w:style>
  <w:style w:type="paragraph" w:customStyle="1" w:styleId="nextpagewrapper2">
    <w:name w:val="next_page_wrapper2"/>
    <w:basedOn w:val="Normal"/>
    <w:rsid w:val="00FA2D02"/>
    <w:pPr>
      <w:spacing w:after="240"/>
    </w:pPr>
    <w:rPr>
      <w:rFonts w:ascii="Times New Roman" w:hAnsi="Times New Roman"/>
      <w:sz w:val="24"/>
      <w:szCs w:val="24"/>
    </w:rPr>
  </w:style>
  <w:style w:type="paragraph" w:customStyle="1" w:styleId="previouspagewrapper2">
    <w:name w:val="previous_page_wrapper2"/>
    <w:basedOn w:val="Normal"/>
    <w:rsid w:val="00FA2D02"/>
    <w:pPr>
      <w:spacing w:after="240"/>
    </w:pPr>
    <w:rPr>
      <w:rFonts w:ascii="Times New Roman" w:hAnsi="Times New Roman"/>
      <w:sz w:val="24"/>
      <w:szCs w:val="24"/>
    </w:rPr>
  </w:style>
  <w:style w:type="paragraph" w:customStyle="1" w:styleId="questioncontent2">
    <w:name w:val="question_content2"/>
    <w:basedOn w:val="Normal"/>
    <w:rsid w:val="00FA2D02"/>
    <w:pPr>
      <w:ind w:right="300"/>
    </w:pPr>
    <w:rPr>
      <w:rFonts w:ascii="Times New Roman" w:hAnsi="Times New Roman"/>
      <w:sz w:val="24"/>
      <w:szCs w:val="24"/>
    </w:rPr>
  </w:style>
  <w:style w:type="paragraph" w:customStyle="1" w:styleId="recaptchacontainer3">
    <w:name w:val="recaptcha_container3"/>
    <w:basedOn w:val="Normal"/>
    <w:rsid w:val="00FA2D02"/>
    <w:pPr>
      <w:spacing w:before="300" w:after="300"/>
    </w:pPr>
    <w:rPr>
      <w:rFonts w:ascii="Times New Roman" w:hAnsi="Times New Roman"/>
      <w:sz w:val="24"/>
      <w:szCs w:val="24"/>
    </w:rPr>
  </w:style>
  <w:style w:type="paragraph" w:customStyle="1" w:styleId="commandbox10">
    <w:name w:val="command_box10"/>
    <w:basedOn w:val="Normal"/>
    <w:rsid w:val="00FA2D02"/>
    <w:rPr>
      <w:rFonts w:ascii="Times New Roman" w:hAnsi="Times New Roman"/>
      <w:sz w:val="24"/>
      <w:szCs w:val="24"/>
    </w:rPr>
  </w:style>
  <w:style w:type="paragraph" w:customStyle="1" w:styleId="sectionbreadscrumb1">
    <w:name w:val="section_breadscrumb1"/>
    <w:basedOn w:val="Normal"/>
    <w:rsid w:val="00FA2D02"/>
    <w:pPr>
      <w:spacing w:after="240"/>
      <w:ind w:firstLine="5536"/>
    </w:pPr>
    <w:rPr>
      <w:rFonts w:ascii="Times New Roman" w:hAnsi="Times New Roman"/>
      <w:sz w:val="24"/>
      <w:szCs w:val="24"/>
    </w:rPr>
  </w:style>
  <w:style w:type="character" w:customStyle="1" w:styleId="currentspan1">
    <w:name w:val="current~span1"/>
    <w:rsid w:val="00FA2D02"/>
    <w:rPr>
      <w:vanish w:val="0"/>
      <w:webHidden w:val="0"/>
      <w:color w:val="FFFFFF"/>
      <w:shd w:val="clear" w:color="auto" w:fill="AAAAAA"/>
      <w:specVanish w:val="0"/>
    </w:rPr>
  </w:style>
  <w:style w:type="paragraph" w:customStyle="1" w:styleId="resultanswercontent1">
    <w:name w:val="result_answer_content1"/>
    <w:basedOn w:val="Normal"/>
    <w:rsid w:val="00FA2D02"/>
    <w:pPr>
      <w:spacing w:after="240"/>
    </w:pPr>
    <w:rPr>
      <w:rFonts w:ascii="Times New Roman" w:hAnsi="Times New Roman"/>
      <w:b/>
      <w:bCs/>
      <w:sz w:val="24"/>
      <w:szCs w:val="24"/>
    </w:rPr>
  </w:style>
  <w:style w:type="paragraph" w:customStyle="1" w:styleId="formpage1">
    <w:name w:val="form_page1"/>
    <w:basedOn w:val="Normal"/>
    <w:rsid w:val="00FA2D02"/>
    <w:pPr>
      <w:pBdr>
        <w:top w:val="single" w:sz="6" w:space="8" w:color="ECECEC"/>
        <w:left w:val="single" w:sz="6" w:space="8" w:color="ECECEC"/>
        <w:bottom w:val="single" w:sz="6" w:space="8" w:color="ECECEC"/>
        <w:right w:val="single" w:sz="6" w:space="8" w:color="ECECEC"/>
      </w:pBdr>
      <w:spacing w:before="75" w:after="75"/>
    </w:pPr>
    <w:rPr>
      <w:rFonts w:ascii="Times New Roman" w:hAnsi="Times New Roman"/>
      <w:sz w:val="24"/>
      <w:szCs w:val="24"/>
    </w:rPr>
  </w:style>
  <w:style w:type="paragraph" w:customStyle="1" w:styleId="formpageheader1">
    <w:name w:val="form_page_header1"/>
    <w:basedOn w:val="Normal"/>
    <w:rsid w:val="00FA2D02"/>
    <w:pPr>
      <w:pBdr>
        <w:bottom w:val="dotted" w:sz="6" w:space="0" w:color="CCCCCC"/>
      </w:pBdr>
      <w:spacing w:after="240"/>
    </w:pPr>
    <w:rPr>
      <w:rFonts w:ascii="Times New Roman" w:hAnsi="Times New Roman"/>
      <w:sz w:val="17"/>
      <w:szCs w:val="17"/>
    </w:rPr>
  </w:style>
  <w:style w:type="paragraph" w:customStyle="1" w:styleId="formpagefooter1">
    <w:name w:val="form_page_footer1"/>
    <w:basedOn w:val="Normal"/>
    <w:rsid w:val="00FA2D02"/>
    <w:pPr>
      <w:pBdr>
        <w:top w:val="dotted" w:sz="6" w:space="0" w:color="CCCCCC"/>
      </w:pBdr>
      <w:spacing w:after="240"/>
      <w:jc w:val="right"/>
    </w:pPr>
    <w:rPr>
      <w:rFonts w:ascii="Times New Roman" w:hAnsi="Times New Roman"/>
      <w:sz w:val="24"/>
      <w:szCs w:val="24"/>
    </w:rPr>
  </w:style>
  <w:style w:type="paragraph" w:customStyle="1" w:styleId="questioncontainer3">
    <w:name w:val="question_container3"/>
    <w:basedOn w:val="Normal"/>
    <w:rsid w:val="00FA2D02"/>
    <w:pPr>
      <w:shd w:val="clear" w:color="auto" w:fill="F4F4F4"/>
      <w:spacing w:before="75" w:after="75" w:line="450" w:lineRule="atLeast"/>
      <w:ind w:right="75"/>
    </w:pPr>
    <w:rPr>
      <w:rFonts w:ascii="Times New Roman" w:hAnsi="Times New Roman"/>
      <w:sz w:val="24"/>
      <w:szCs w:val="24"/>
    </w:rPr>
  </w:style>
  <w:style w:type="paragraph" w:customStyle="1" w:styleId="answercontainer3">
    <w:name w:val="answer_container3"/>
    <w:basedOn w:val="Normal"/>
    <w:rsid w:val="00FA2D02"/>
    <w:pPr>
      <w:spacing w:after="240"/>
    </w:pPr>
    <w:rPr>
      <w:rFonts w:ascii="Times New Roman" w:hAnsi="Times New Roman"/>
      <w:sz w:val="24"/>
      <w:szCs w:val="24"/>
    </w:rPr>
  </w:style>
  <w:style w:type="paragraph" w:customStyle="1" w:styleId="formpagesectioncontainer1">
    <w:name w:val="form_page_section_container1"/>
    <w:basedOn w:val="Normal"/>
    <w:rsid w:val="00FA2D02"/>
    <w:pPr>
      <w:pBdr>
        <w:top w:val="dotted" w:sz="12" w:space="0" w:color="CCCCCC"/>
        <w:left w:val="dotted" w:sz="12" w:space="0" w:color="CCCCCC"/>
        <w:bottom w:val="dotted" w:sz="12" w:space="0" w:color="CCCCCC"/>
        <w:right w:val="dotted" w:sz="12" w:space="0" w:color="CCCCCC"/>
      </w:pBdr>
      <w:spacing w:before="75" w:after="75"/>
      <w:ind w:left="75" w:right="75"/>
    </w:pPr>
    <w:rPr>
      <w:rFonts w:ascii="Times New Roman" w:hAnsi="Times New Roman"/>
      <w:sz w:val="24"/>
      <w:szCs w:val="24"/>
    </w:rPr>
  </w:style>
  <w:style w:type="paragraph" w:customStyle="1" w:styleId="printexportcontainer1">
    <w:name w:val="print_export_container1"/>
    <w:basedOn w:val="Normal"/>
    <w:rsid w:val="00FA2D02"/>
    <w:pPr>
      <w:spacing w:after="240"/>
      <w:ind w:left="60"/>
    </w:pPr>
    <w:rPr>
      <w:rFonts w:ascii="Times New Roman" w:hAnsi="Times New Roman"/>
      <w:sz w:val="24"/>
      <w:szCs w:val="24"/>
    </w:rPr>
  </w:style>
  <w:style w:type="paragraph" w:customStyle="1" w:styleId="printexportcontainera1">
    <w:name w:val="print_export_container&gt;a1"/>
    <w:basedOn w:val="Normal"/>
    <w:rsid w:val="00FA2D02"/>
    <w:pPr>
      <w:spacing w:after="240"/>
    </w:pPr>
    <w:rPr>
      <w:rFonts w:ascii="Times New Roman" w:hAnsi="Times New Roman"/>
      <w:sz w:val="24"/>
      <w:szCs w:val="24"/>
    </w:rPr>
  </w:style>
  <w:style w:type="paragraph" w:customStyle="1" w:styleId="resultselectedicon1">
    <w:name w:val="result_selected_icon1"/>
    <w:basedOn w:val="Normal"/>
    <w:rsid w:val="00FA2D02"/>
    <w:pPr>
      <w:spacing w:after="240"/>
    </w:pPr>
    <w:rPr>
      <w:rFonts w:ascii="Times New Roman" w:hAnsi="Times New Roman"/>
      <w:sz w:val="24"/>
      <w:szCs w:val="24"/>
    </w:rPr>
  </w:style>
  <w:style w:type="paragraph" w:customStyle="1" w:styleId="resultdefaulticon1">
    <w:name w:val="result_default_icon1"/>
    <w:basedOn w:val="Normal"/>
    <w:rsid w:val="00FA2D02"/>
    <w:pPr>
      <w:spacing w:after="240"/>
    </w:pPr>
    <w:rPr>
      <w:rFonts w:ascii="Times New Roman" w:hAnsi="Times New Roman"/>
      <w:sz w:val="24"/>
      <w:szCs w:val="24"/>
    </w:rPr>
  </w:style>
  <w:style w:type="paragraph" w:customStyle="1" w:styleId="repeatableblock1">
    <w:name w:val="repeatable_block1"/>
    <w:basedOn w:val="Normal"/>
    <w:rsid w:val="00FA2D02"/>
    <w:pPr>
      <w:pBdr>
        <w:top w:val="dashed" w:sz="6" w:space="4" w:color="808080"/>
        <w:left w:val="dashed" w:sz="6" w:space="4" w:color="808080"/>
        <w:bottom w:val="dashed" w:sz="6" w:space="4" w:color="808080"/>
        <w:right w:val="dashed" w:sz="6" w:space="4" w:color="808080"/>
      </w:pBdr>
      <w:spacing w:before="75" w:after="75"/>
    </w:pPr>
    <w:rPr>
      <w:rFonts w:ascii="Times New Roman" w:hAnsi="Times New Roman"/>
      <w:sz w:val="24"/>
      <w:szCs w:val="24"/>
    </w:rPr>
  </w:style>
  <w:style w:type="paragraph" w:customStyle="1" w:styleId="paymentorderitemstotal1">
    <w:name w:val="payment_order_items_total1"/>
    <w:basedOn w:val="Normal"/>
    <w:rsid w:val="00FA2D02"/>
    <w:pPr>
      <w:spacing w:after="240"/>
      <w:jc w:val="right"/>
    </w:pPr>
    <w:rPr>
      <w:rFonts w:ascii="Times New Roman" w:hAnsi="Times New Roman"/>
      <w:b/>
      <w:bCs/>
      <w:sz w:val="24"/>
      <w:szCs w:val="24"/>
    </w:rPr>
  </w:style>
  <w:style w:type="paragraph" w:customStyle="1" w:styleId="paymentorderitemstotal2">
    <w:name w:val="payment_order_items_total2"/>
    <w:basedOn w:val="Normal"/>
    <w:rsid w:val="00FA2D02"/>
    <w:pPr>
      <w:spacing w:after="240"/>
      <w:jc w:val="right"/>
    </w:pPr>
    <w:rPr>
      <w:rFonts w:ascii="Times New Roman" w:hAnsi="Times New Roman"/>
      <w:b/>
      <w:bCs/>
      <w:sz w:val="24"/>
      <w:szCs w:val="24"/>
    </w:rPr>
  </w:style>
  <w:style w:type="paragraph" w:customStyle="1" w:styleId="paymentorderitemstotal3">
    <w:name w:val="payment_order_items_total3"/>
    <w:basedOn w:val="Normal"/>
    <w:rsid w:val="00FA2D02"/>
    <w:pPr>
      <w:spacing w:after="240"/>
      <w:jc w:val="right"/>
    </w:pPr>
    <w:rPr>
      <w:rFonts w:ascii="Times New Roman" w:hAnsi="Times New Roman"/>
      <w:b/>
      <w:bCs/>
      <w:sz w:val="24"/>
      <w:szCs w:val="24"/>
    </w:rPr>
  </w:style>
  <w:style w:type="paragraph" w:customStyle="1" w:styleId="previouspagesorderitem1">
    <w:name w:val="previous_pages_order_item1"/>
    <w:basedOn w:val="Normal"/>
    <w:rsid w:val="00FA2D02"/>
    <w:pPr>
      <w:spacing w:after="240"/>
    </w:pPr>
    <w:rPr>
      <w:rFonts w:ascii="Times New Roman" w:hAnsi="Times New Roman"/>
      <w:vanish/>
      <w:sz w:val="24"/>
      <w:szCs w:val="24"/>
    </w:rPr>
  </w:style>
  <w:style w:type="paragraph" w:customStyle="1" w:styleId="noorders1">
    <w:name w:val="no_orders1"/>
    <w:basedOn w:val="Normal"/>
    <w:rsid w:val="00FA2D02"/>
    <w:pPr>
      <w:spacing w:before="150" w:after="240"/>
    </w:pPr>
    <w:rPr>
      <w:rFonts w:ascii="Times New Roman" w:hAnsi="Times New Roman"/>
      <w:sz w:val="24"/>
      <w:szCs w:val="24"/>
    </w:rPr>
  </w:style>
  <w:style w:type="paragraph" w:customStyle="1" w:styleId="formpage2">
    <w:name w:val="form_page2"/>
    <w:basedOn w:val="Normal"/>
    <w:rsid w:val="00FA2D02"/>
    <w:pPr>
      <w:pBdr>
        <w:top w:val="single" w:sz="6" w:space="8" w:color="ECECEC"/>
        <w:left w:val="single" w:sz="6" w:space="8" w:color="ECECEC"/>
        <w:bottom w:val="single" w:sz="6" w:space="8" w:color="ECECEC"/>
        <w:right w:val="single" w:sz="6" w:space="8" w:color="ECECEC"/>
      </w:pBdr>
      <w:spacing w:before="75" w:after="75"/>
    </w:pPr>
    <w:rPr>
      <w:rFonts w:ascii="Times New Roman" w:hAnsi="Times New Roman"/>
      <w:sz w:val="24"/>
      <w:szCs w:val="24"/>
    </w:rPr>
  </w:style>
  <w:style w:type="paragraph" w:customStyle="1" w:styleId="formpageheader2">
    <w:name w:val="form_page_header2"/>
    <w:basedOn w:val="Normal"/>
    <w:rsid w:val="00FA2D02"/>
    <w:pPr>
      <w:pBdr>
        <w:bottom w:val="dotted" w:sz="6" w:space="0" w:color="CCCCCC"/>
      </w:pBdr>
      <w:spacing w:after="240"/>
    </w:pPr>
    <w:rPr>
      <w:rFonts w:ascii="Times New Roman" w:hAnsi="Times New Roman"/>
      <w:sz w:val="21"/>
      <w:szCs w:val="21"/>
    </w:rPr>
  </w:style>
  <w:style w:type="paragraph" w:customStyle="1" w:styleId="formpagefooter2">
    <w:name w:val="form_page_footer2"/>
    <w:basedOn w:val="Normal"/>
    <w:rsid w:val="00FA2D02"/>
    <w:pPr>
      <w:pBdr>
        <w:top w:val="dotted" w:sz="6" w:space="0" w:color="CCCCCC"/>
      </w:pBdr>
      <w:spacing w:after="240"/>
      <w:jc w:val="right"/>
    </w:pPr>
    <w:rPr>
      <w:rFonts w:ascii="Times New Roman" w:hAnsi="Times New Roman"/>
      <w:sz w:val="17"/>
      <w:szCs w:val="17"/>
    </w:rPr>
  </w:style>
  <w:style w:type="paragraph" w:customStyle="1" w:styleId="formquestionarea1">
    <w:name w:val="form_question_area1"/>
    <w:basedOn w:val="Normal"/>
    <w:rsid w:val="00FA2D02"/>
    <w:pPr>
      <w:spacing w:before="75" w:after="75" w:line="450" w:lineRule="atLeast"/>
    </w:pPr>
    <w:rPr>
      <w:rFonts w:ascii="Times New Roman" w:hAnsi="Times New Roman"/>
      <w:sz w:val="24"/>
      <w:szCs w:val="24"/>
    </w:rPr>
  </w:style>
  <w:style w:type="paragraph" w:customStyle="1" w:styleId="questioncontainer4">
    <w:name w:val="question_container4"/>
    <w:basedOn w:val="Normal"/>
    <w:rsid w:val="00FA2D02"/>
    <w:pPr>
      <w:shd w:val="clear" w:color="auto" w:fill="F4F4F4"/>
      <w:spacing w:before="75" w:after="75"/>
    </w:pPr>
    <w:rPr>
      <w:rFonts w:ascii="Times New Roman" w:hAnsi="Times New Roman"/>
      <w:sz w:val="24"/>
      <w:szCs w:val="24"/>
    </w:rPr>
  </w:style>
  <w:style w:type="character" w:customStyle="1" w:styleId="questionnumber4">
    <w:name w:val="question_number4"/>
    <w:rsid w:val="00FA2D02"/>
    <w:rPr>
      <w:b/>
      <w:bCs/>
    </w:rPr>
  </w:style>
  <w:style w:type="paragraph" w:customStyle="1" w:styleId="votertexticon1">
    <w:name w:val="voter_text_icon1"/>
    <w:basedOn w:val="Normal"/>
    <w:rsid w:val="00FA2D02"/>
    <w:pPr>
      <w:spacing w:after="240"/>
    </w:pPr>
    <w:rPr>
      <w:rFonts w:ascii="Times New Roman" w:hAnsi="Times New Roman"/>
      <w:sz w:val="24"/>
      <w:szCs w:val="24"/>
    </w:rPr>
  </w:style>
  <w:style w:type="paragraph" w:customStyle="1" w:styleId="voteranswertext1">
    <w:name w:val="voter_answer_text1"/>
    <w:basedOn w:val="Normal"/>
    <w:rsid w:val="00FA2D02"/>
    <w:pPr>
      <w:spacing w:after="240"/>
      <w:ind w:right="150"/>
    </w:pPr>
    <w:rPr>
      <w:rFonts w:ascii="Times New Roman" w:hAnsi="Times New Roman"/>
      <w:b/>
      <w:bCs/>
      <w:sz w:val="24"/>
      <w:szCs w:val="24"/>
    </w:rPr>
  </w:style>
  <w:style w:type="paragraph" w:customStyle="1" w:styleId="voterdefaulticon1">
    <w:name w:val="voter_default_icon1"/>
    <w:basedOn w:val="Normal"/>
    <w:rsid w:val="00FA2D02"/>
    <w:pPr>
      <w:spacing w:after="240"/>
    </w:pPr>
    <w:rPr>
      <w:rFonts w:ascii="Times New Roman" w:hAnsi="Times New Roman"/>
      <w:sz w:val="24"/>
      <w:szCs w:val="24"/>
    </w:rPr>
  </w:style>
  <w:style w:type="paragraph" w:customStyle="1" w:styleId="voterselectedicon1">
    <w:name w:val="voter_selected_icon1"/>
    <w:basedOn w:val="Normal"/>
    <w:rsid w:val="00FA2D02"/>
    <w:pPr>
      <w:spacing w:after="240"/>
    </w:pPr>
    <w:rPr>
      <w:rFonts w:ascii="Times New Roman" w:hAnsi="Times New Roman"/>
      <w:sz w:val="24"/>
      <w:szCs w:val="24"/>
    </w:rPr>
  </w:style>
  <w:style w:type="paragraph" w:customStyle="1" w:styleId="voterfileicon1">
    <w:name w:val="voter_file_icon1"/>
    <w:basedOn w:val="Normal"/>
    <w:rsid w:val="00FA2D02"/>
    <w:pPr>
      <w:spacing w:after="240"/>
    </w:pPr>
    <w:rPr>
      <w:rFonts w:ascii="Times New Roman" w:hAnsi="Times New Roman"/>
      <w:sz w:val="24"/>
      <w:szCs w:val="24"/>
    </w:rPr>
  </w:style>
  <w:style w:type="paragraph" w:customStyle="1" w:styleId="formpagetitle1">
    <w:name w:val="form_page_title1"/>
    <w:basedOn w:val="Normal"/>
    <w:rsid w:val="00FA2D02"/>
    <w:pPr>
      <w:spacing w:after="240"/>
    </w:pPr>
    <w:rPr>
      <w:rFonts w:ascii="Times New Roman" w:hAnsi="Times New Roman"/>
      <w:b/>
      <w:bCs/>
      <w:sz w:val="24"/>
      <w:szCs w:val="24"/>
    </w:rPr>
  </w:style>
  <w:style w:type="paragraph" w:customStyle="1" w:styleId="questioncontent3">
    <w:name w:val="question_content3"/>
    <w:basedOn w:val="Normal"/>
    <w:rsid w:val="00FA2D02"/>
    <w:pPr>
      <w:ind w:left="300" w:right="300"/>
    </w:pPr>
    <w:rPr>
      <w:rFonts w:ascii="Times New Roman" w:hAnsi="Times New Roman"/>
      <w:b/>
      <w:bCs/>
      <w:sz w:val="24"/>
      <w:szCs w:val="24"/>
    </w:rPr>
  </w:style>
  <w:style w:type="paragraph" w:customStyle="1" w:styleId="questionnumber5">
    <w:name w:val="question_number5"/>
    <w:basedOn w:val="Normal"/>
    <w:rsid w:val="00FA2D02"/>
    <w:rPr>
      <w:rFonts w:ascii="Times New Roman" w:hAnsi="Times New Roman"/>
      <w:sz w:val="24"/>
      <w:szCs w:val="24"/>
    </w:rPr>
  </w:style>
  <w:style w:type="paragraph" w:customStyle="1" w:styleId="sensitivequestionicon1">
    <w:name w:val="sensitive_question_icon1"/>
    <w:basedOn w:val="Normal"/>
    <w:rsid w:val="00FA2D02"/>
    <w:pPr>
      <w:spacing w:after="240"/>
    </w:pPr>
    <w:rPr>
      <w:rFonts w:ascii="Times New Roman" w:hAnsi="Times New Roman"/>
      <w:sz w:val="24"/>
      <w:szCs w:val="24"/>
    </w:rPr>
  </w:style>
  <w:style w:type="paragraph" w:customStyle="1" w:styleId="rsslinkpanel1">
    <w:name w:val="rss_link_panel1"/>
    <w:basedOn w:val="Normal"/>
    <w:rsid w:val="00FA2D02"/>
    <w:pPr>
      <w:shd w:val="clear" w:color="auto" w:fill="EAF0DD"/>
      <w:spacing w:after="240"/>
    </w:pPr>
    <w:rPr>
      <w:rFonts w:ascii="Times New Roman" w:hAnsi="Times New Roman"/>
      <w:vanish/>
      <w:sz w:val="24"/>
      <w:szCs w:val="24"/>
    </w:rPr>
  </w:style>
  <w:style w:type="paragraph" w:customStyle="1" w:styleId="copyhint1">
    <w:name w:val="copy_hint1"/>
    <w:basedOn w:val="Normal"/>
    <w:rsid w:val="00FA2D02"/>
    <w:pPr>
      <w:spacing w:after="240"/>
    </w:pPr>
    <w:rPr>
      <w:rFonts w:ascii="Times New Roman" w:hAnsi="Times New Roman"/>
      <w:sz w:val="24"/>
      <w:szCs w:val="24"/>
    </w:rPr>
  </w:style>
  <w:style w:type="paragraph" w:customStyle="1" w:styleId="rssfeedshint1">
    <w:name w:val="rss_feeds_hint1"/>
    <w:basedOn w:val="Normal"/>
    <w:rsid w:val="00FA2D02"/>
    <w:pPr>
      <w:spacing w:after="150"/>
    </w:pPr>
    <w:rPr>
      <w:rFonts w:ascii="Times New Roman" w:hAnsi="Times New Roman"/>
      <w:b/>
      <w:bCs/>
      <w:sz w:val="24"/>
      <w:szCs w:val="24"/>
    </w:rPr>
  </w:style>
  <w:style w:type="character" w:customStyle="1" w:styleId="lbdprogressindicator1">
    <w:name w:val="lbd_progressindicator1"/>
    <w:rsid w:val="00FA2D02"/>
    <w:rPr>
      <w:color w:val="000000"/>
    </w:rPr>
  </w:style>
  <w:style w:type="paragraph" w:customStyle="1" w:styleId="smsnote1">
    <w:name w:val="sms_note1"/>
    <w:basedOn w:val="Normal"/>
    <w:rsid w:val="00FA2D02"/>
    <w:pPr>
      <w:spacing w:after="240"/>
    </w:pPr>
    <w:rPr>
      <w:rFonts w:ascii="Times New Roman" w:hAnsi="Times New Roman"/>
      <w:i/>
      <w:iCs/>
      <w:sz w:val="24"/>
      <w:szCs w:val="24"/>
    </w:rPr>
  </w:style>
  <w:style w:type="paragraph" w:customStyle="1" w:styleId="smsphonenumber1">
    <w:name w:val="sms_phone_number1"/>
    <w:basedOn w:val="Normal"/>
    <w:rsid w:val="00FA2D02"/>
    <w:pPr>
      <w:spacing w:before="75" w:after="240"/>
    </w:pPr>
    <w:rPr>
      <w:rFonts w:ascii="Times New Roman" w:hAnsi="Times New Roman"/>
      <w:sz w:val="24"/>
      <w:szCs w:val="24"/>
    </w:rPr>
  </w:style>
  <w:style w:type="paragraph" w:customStyle="1" w:styleId="smsphonenumber2">
    <w:name w:val="sms_phone_number2"/>
    <w:basedOn w:val="Normal"/>
    <w:rsid w:val="00FA2D02"/>
    <w:pPr>
      <w:spacing w:before="75" w:after="240"/>
    </w:pPr>
    <w:rPr>
      <w:rFonts w:ascii="Times New Roman" w:hAnsi="Times New Roman"/>
      <w:sz w:val="24"/>
      <w:szCs w:val="24"/>
    </w:rPr>
  </w:style>
  <w:style w:type="paragraph" w:customStyle="1" w:styleId="emailpreferences1">
    <w:name w:val="email_preferences1"/>
    <w:basedOn w:val="Normal"/>
    <w:rsid w:val="00FA2D02"/>
    <w:pPr>
      <w:spacing w:before="75" w:after="75"/>
    </w:pPr>
    <w:rPr>
      <w:rFonts w:ascii="Times New Roman" w:hAnsi="Times New Roman"/>
      <w:sz w:val="24"/>
      <w:szCs w:val="24"/>
    </w:rPr>
  </w:style>
  <w:style w:type="paragraph" w:customStyle="1" w:styleId="emailpreferences2">
    <w:name w:val="email_preferences2"/>
    <w:basedOn w:val="Normal"/>
    <w:rsid w:val="00FA2D02"/>
    <w:pPr>
      <w:spacing w:before="75" w:after="75"/>
    </w:pPr>
    <w:rPr>
      <w:rFonts w:ascii="Times New Roman" w:hAnsi="Times New Roman"/>
      <w:sz w:val="24"/>
      <w:szCs w:val="24"/>
    </w:rPr>
  </w:style>
  <w:style w:type="paragraph" w:customStyle="1" w:styleId="voteremail1">
    <w:name w:val="voter_email1"/>
    <w:basedOn w:val="Normal"/>
    <w:rsid w:val="00FA2D02"/>
    <w:pPr>
      <w:pBdr>
        <w:top w:val="dashed" w:sz="6" w:space="0" w:color="AAAAAA"/>
      </w:pBdr>
      <w:spacing w:after="240"/>
    </w:pPr>
    <w:rPr>
      <w:rFonts w:ascii="Times New Roman" w:hAnsi="Times New Roman"/>
      <w:sz w:val="24"/>
      <w:szCs w:val="24"/>
    </w:rPr>
  </w:style>
  <w:style w:type="character" w:customStyle="1" w:styleId="noservicerequestcategories1">
    <w:name w:val="no_service_request_categories1"/>
    <w:rsid w:val="00FA2D02"/>
    <w:rPr>
      <w:b/>
      <w:bCs/>
      <w:color w:val="285EF7"/>
    </w:rPr>
  </w:style>
  <w:style w:type="paragraph" w:customStyle="1" w:styleId="slidedescription1">
    <w:name w:val="slidedescription1"/>
    <w:basedOn w:val="Normal"/>
    <w:rsid w:val="00FA2D02"/>
    <w:pPr>
      <w:ind w:left="75" w:right="75"/>
    </w:pPr>
    <w:rPr>
      <w:rFonts w:ascii="Times New Roman" w:hAnsi="Times New Roman"/>
      <w:sz w:val="24"/>
      <w:szCs w:val="24"/>
    </w:rPr>
  </w:style>
  <w:style w:type="paragraph" w:customStyle="1" w:styleId="locationsearchpanel1">
    <w:name w:val="location_search_panel1"/>
    <w:basedOn w:val="Normal"/>
    <w:rsid w:val="00FA2D02"/>
    <w:pPr>
      <w:spacing w:after="75"/>
    </w:pPr>
    <w:rPr>
      <w:rFonts w:ascii="Times New Roman" w:hAnsi="Times New Roman"/>
      <w:sz w:val="24"/>
      <w:szCs w:val="24"/>
    </w:rPr>
  </w:style>
  <w:style w:type="paragraph" w:customStyle="1" w:styleId="searchsummary1">
    <w:name w:val="search_summary1"/>
    <w:basedOn w:val="Normal"/>
    <w:rsid w:val="00FA2D02"/>
    <w:pPr>
      <w:spacing w:after="240"/>
    </w:pPr>
    <w:rPr>
      <w:rFonts w:ascii="Times New Roman" w:hAnsi="Times New Roman"/>
      <w:b/>
      <w:bCs/>
      <w:szCs w:val="22"/>
    </w:rPr>
  </w:style>
  <w:style w:type="paragraph" w:customStyle="1" w:styleId="searchfeatures1">
    <w:name w:val="search_features1"/>
    <w:basedOn w:val="Normal"/>
    <w:rsid w:val="00FA2D02"/>
    <w:pPr>
      <w:pBdr>
        <w:top w:val="single" w:sz="6" w:space="8" w:color="D0D0D0"/>
        <w:left w:val="single" w:sz="6" w:space="8" w:color="D0D0D0"/>
        <w:bottom w:val="single" w:sz="6" w:space="8" w:color="D0D0D0"/>
        <w:right w:val="single" w:sz="6" w:space="8" w:color="D0D0D0"/>
      </w:pBdr>
      <w:shd w:val="clear" w:color="auto" w:fill="E0E9F1"/>
      <w:spacing w:before="105" w:after="240"/>
      <w:ind w:left="420"/>
    </w:pPr>
    <w:rPr>
      <w:rFonts w:ascii="Times New Roman" w:hAnsi="Times New Roman"/>
      <w:sz w:val="24"/>
      <w:szCs w:val="24"/>
    </w:rPr>
  </w:style>
  <w:style w:type="paragraph" w:customStyle="1" w:styleId="adsearchbutton1">
    <w:name w:val="adsearch_button1"/>
    <w:basedOn w:val="Normal"/>
    <w:rsid w:val="00FA2D02"/>
    <w:pPr>
      <w:ind w:left="300"/>
    </w:pPr>
    <w:rPr>
      <w:rFonts w:ascii="Times New Roman" w:hAnsi="Times New Roman"/>
      <w:sz w:val="24"/>
      <w:szCs w:val="24"/>
    </w:rPr>
  </w:style>
  <w:style w:type="character" w:customStyle="1" w:styleId="term4">
    <w:name w:val="term4"/>
    <w:rsid w:val="00FA2D02"/>
    <w:rPr>
      <w:b/>
      <w:bCs/>
      <w:color w:val="EB9439"/>
    </w:rPr>
  </w:style>
  <w:style w:type="paragraph" w:customStyle="1" w:styleId="searchfilter1">
    <w:name w:val="search_filter1"/>
    <w:basedOn w:val="Normal"/>
    <w:rsid w:val="00FA2D02"/>
    <w:pPr>
      <w:spacing w:after="150"/>
    </w:pPr>
    <w:rPr>
      <w:rFonts w:ascii="Times New Roman" w:hAnsi="Times New Roman"/>
      <w:sz w:val="24"/>
      <w:szCs w:val="24"/>
    </w:rPr>
  </w:style>
  <w:style w:type="paragraph" w:customStyle="1" w:styleId="filterheader1">
    <w:name w:val="filter_header1"/>
    <w:basedOn w:val="Normal"/>
    <w:rsid w:val="00FA2D02"/>
    <w:pPr>
      <w:pBdr>
        <w:bottom w:val="dashed" w:sz="6" w:space="4" w:color="008000"/>
      </w:pBdr>
      <w:spacing w:after="240"/>
    </w:pPr>
    <w:rPr>
      <w:rFonts w:ascii="Times New Roman" w:hAnsi="Times New Roman"/>
      <w:b/>
      <w:bCs/>
      <w:color w:val="008000"/>
      <w:sz w:val="26"/>
      <w:szCs w:val="26"/>
    </w:rPr>
  </w:style>
  <w:style w:type="paragraph" w:customStyle="1" w:styleId="rsslinkpanel2">
    <w:name w:val="rss_link_panel2"/>
    <w:basedOn w:val="Normal"/>
    <w:rsid w:val="00FA2D02"/>
    <w:pPr>
      <w:shd w:val="clear" w:color="auto" w:fill="EAF0DD"/>
      <w:spacing w:after="240"/>
    </w:pPr>
    <w:rPr>
      <w:rFonts w:ascii="Times New Roman" w:hAnsi="Times New Roman"/>
      <w:vanish/>
      <w:sz w:val="24"/>
      <w:szCs w:val="24"/>
    </w:rPr>
  </w:style>
  <w:style w:type="paragraph" w:customStyle="1" w:styleId="copyhint2">
    <w:name w:val="copy_hint2"/>
    <w:basedOn w:val="Normal"/>
    <w:rsid w:val="00FA2D02"/>
    <w:pPr>
      <w:spacing w:after="240"/>
    </w:pPr>
    <w:rPr>
      <w:rFonts w:ascii="Times New Roman" w:hAnsi="Times New Roman"/>
      <w:sz w:val="24"/>
      <w:szCs w:val="24"/>
    </w:rPr>
  </w:style>
  <w:style w:type="paragraph" w:customStyle="1" w:styleId="popularsearchesbox1">
    <w:name w:val="popular_searches_box1"/>
    <w:basedOn w:val="Normal"/>
    <w:rsid w:val="00FA2D02"/>
    <w:pPr>
      <w:spacing w:before="300" w:after="240"/>
    </w:pPr>
    <w:rPr>
      <w:rFonts w:ascii="Times New Roman" w:hAnsi="Times New Roman"/>
      <w:sz w:val="24"/>
      <w:szCs w:val="24"/>
    </w:rPr>
  </w:style>
  <w:style w:type="paragraph" w:customStyle="1" w:styleId="popularsearchesboxdiv1">
    <w:name w:val="popular_searches_box&gt;div1"/>
    <w:basedOn w:val="Normal"/>
    <w:rsid w:val="00FA2D02"/>
    <w:pPr>
      <w:spacing w:after="240"/>
    </w:pPr>
    <w:rPr>
      <w:rFonts w:ascii="Times New Roman" w:hAnsi="Times New Roman"/>
      <w:sz w:val="24"/>
      <w:szCs w:val="24"/>
    </w:rPr>
  </w:style>
  <w:style w:type="paragraph" w:customStyle="1" w:styleId="popularsearchesboxdivtable1">
    <w:name w:val="popular_searches_box&gt;div&gt;table1"/>
    <w:basedOn w:val="Normal"/>
    <w:rsid w:val="00FA2D02"/>
    <w:pPr>
      <w:spacing w:after="240"/>
    </w:pPr>
    <w:rPr>
      <w:rFonts w:ascii="Times New Roman" w:hAnsi="Times New Roman"/>
      <w:sz w:val="24"/>
      <w:szCs w:val="24"/>
    </w:rPr>
  </w:style>
  <w:style w:type="paragraph" w:customStyle="1" w:styleId="sharedcontentfrontend1">
    <w:name w:val="shared_content_frontend1"/>
    <w:basedOn w:val="Normal"/>
    <w:rsid w:val="00FA2D02"/>
    <w:pPr>
      <w:spacing w:after="240"/>
      <w:ind w:right="75"/>
    </w:pPr>
    <w:rPr>
      <w:rFonts w:ascii="Times New Roman" w:hAnsi="Times New Roman"/>
      <w:sz w:val="24"/>
      <w:szCs w:val="24"/>
    </w:rPr>
  </w:style>
  <w:style w:type="paragraph" w:customStyle="1" w:styleId="contenttypefilterlabel1">
    <w:name w:val="contenttypefilter&gt;label1"/>
    <w:basedOn w:val="Normal"/>
    <w:rsid w:val="00FA2D02"/>
    <w:pPr>
      <w:spacing w:after="240"/>
      <w:ind w:left="225"/>
    </w:pPr>
    <w:rPr>
      <w:rFonts w:ascii="Times New Roman" w:hAnsi="Times New Roman"/>
      <w:sz w:val="24"/>
      <w:szCs w:val="24"/>
    </w:rPr>
  </w:style>
  <w:style w:type="paragraph" w:customStyle="1" w:styleId="advancedsearchboxdoctype1">
    <w:name w:val="advanced_searchbox_doctype1"/>
    <w:basedOn w:val="Normal"/>
    <w:rsid w:val="00FA2D02"/>
    <w:pPr>
      <w:spacing w:after="75"/>
    </w:pPr>
    <w:rPr>
      <w:rFonts w:ascii="Times New Roman" w:hAnsi="Times New Roman"/>
      <w:sz w:val="24"/>
      <w:szCs w:val="24"/>
    </w:rPr>
  </w:style>
  <w:style w:type="paragraph" w:customStyle="1" w:styleId="sortby1">
    <w:name w:val="sort_by1"/>
    <w:basedOn w:val="Normal"/>
    <w:rsid w:val="00FA2D02"/>
    <w:pPr>
      <w:spacing w:after="75"/>
    </w:pPr>
    <w:rPr>
      <w:rFonts w:ascii="Times New Roman" w:hAnsi="Times New Roman"/>
      <w:sz w:val="24"/>
      <w:szCs w:val="24"/>
    </w:rPr>
  </w:style>
  <w:style w:type="paragraph" w:customStyle="1" w:styleId="searchbuttoncontainer1">
    <w:name w:val="search_button_container1"/>
    <w:basedOn w:val="Normal"/>
    <w:rsid w:val="00FA2D02"/>
    <w:pPr>
      <w:spacing w:after="75"/>
      <w:textAlignment w:val="bottom"/>
    </w:pPr>
    <w:rPr>
      <w:rFonts w:ascii="Times New Roman" w:hAnsi="Times New Roman"/>
      <w:sz w:val="24"/>
      <w:szCs w:val="24"/>
    </w:rPr>
  </w:style>
  <w:style w:type="paragraph" w:customStyle="1" w:styleId="itemsperpage1">
    <w:name w:val="items_per_page1"/>
    <w:basedOn w:val="Normal"/>
    <w:rsid w:val="00FA2D02"/>
    <w:pPr>
      <w:spacing w:after="75"/>
    </w:pPr>
    <w:rPr>
      <w:rFonts w:ascii="Times New Roman" w:hAnsi="Times New Roman"/>
      <w:sz w:val="24"/>
      <w:szCs w:val="24"/>
    </w:rPr>
  </w:style>
  <w:style w:type="paragraph" w:customStyle="1" w:styleId="searchfilters1">
    <w:name w:val="search_filters1"/>
    <w:basedOn w:val="Normal"/>
    <w:rsid w:val="00FA2D02"/>
    <w:pPr>
      <w:spacing w:before="105" w:after="150"/>
      <w:ind w:left="367" w:right="612"/>
    </w:pPr>
    <w:rPr>
      <w:rFonts w:ascii="Times New Roman" w:hAnsi="Times New Roman"/>
      <w:sz w:val="24"/>
      <w:szCs w:val="24"/>
    </w:rPr>
  </w:style>
  <w:style w:type="paragraph" w:customStyle="1" w:styleId="searchpanel1">
    <w:name w:val="search_panel1"/>
    <w:basedOn w:val="Normal"/>
    <w:rsid w:val="00FA2D02"/>
    <w:pPr>
      <w:spacing w:after="240"/>
      <w:textAlignment w:val="top"/>
    </w:pPr>
    <w:rPr>
      <w:rFonts w:ascii="Times New Roman" w:hAnsi="Times New Roman"/>
      <w:sz w:val="24"/>
      <w:szCs w:val="24"/>
    </w:rPr>
  </w:style>
  <w:style w:type="paragraph" w:customStyle="1" w:styleId="mobileheader2">
    <w:name w:val="mobile_header2"/>
    <w:basedOn w:val="Normal"/>
    <w:rsid w:val="00FA2D02"/>
    <w:pPr>
      <w:spacing w:line="645" w:lineRule="atLeast"/>
    </w:pPr>
    <w:rPr>
      <w:rFonts w:ascii="Times New Roman" w:hAnsi="Times New Roman"/>
      <w:b/>
      <w:bCs/>
      <w:caps/>
      <w:color w:val="FFFFFF"/>
      <w:sz w:val="26"/>
      <w:szCs w:val="26"/>
    </w:rPr>
  </w:style>
  <w:style w:type="paragraph" w:customStyle="1" w:styleId="ui-tabs-hide1">
    <w:name w:val="ui-tabs-hide1"/>
    <w:basedOn w:val="Normal"/>
    <w:rsid w:val="00FA2D02"/>
    <w:pPr>
      <w:spacing w:after="240"/>
    </w:pPr>
    <w:rPr>
      <w:rFonts w:ascii="Times New Roman" w:hAnsi="Times New Roman"/>
      <w:vanish/>
      <w:sz w:val="24"/>
      <w:szCs w:val="24"/>
    </w:rPr>
  </w:style>
  <w:style w:type="paragraph" w:customStyle="1" w:styleId="slidesli1">
    <w:name w:val="slides&gt;li1"/>
    <w:basedOn w:val="Normal"/>
    <w:rsid w:val="00FA2D02"/>
    <w:pPr>
      <w:spacing w:after="240"/>
    </w:pPr>
    <w:rPr>
      <w:rFonts w:ascii="Times New Roman" w:hAnsi="Times New Roman"/>
      <w:vanish/>
      <w:sz w:val="24"/>
      <w:szCs w:val="24"/>
    </w:rPr>
  </w:style>
  <w:style w:type="paragraph" w:customStyle="1" w:styleId="colleft1">
    <w:name w:val="col_left1"/>
    <w:basedOn w:val="Normal"/>
    <w:rsid w:val="00FA2D02"/>
    <w:rPr>
      <w:rFonts w:ascii="Times New Roman" w:hAnsi="Times New Roman"/>
      <w:sz w:val="24"/>
      <w:szCs w:val="24"/>
    </w:rPr>
  </w:style>
  <w:style w:type="paragraph" w:customStyle="1" w:styleId="colmid1">
    <w:name w:val="col_mid1"/>
    <w:basedOn w:val="Normal"/>
    <w:rsid w:val="00FA2D02"/>
    <w:rPr>
      <w:rFonts w:ascii="Times New Roman" w:hAnsi="Times New Roman"/>
      <w:sz w:val="24"/>
      <w:szCs w:val="24"/>
    </w:rPr>
  </w:style>
  <w:style w:type="paragraph" w:customStyle="1" w:styleId="slides1">
    <w:name w:val="slides1"/>
    <w:basedOn w:val="Normal"/>
    <w:rsid w:val="00FA2D02"/>
    <w:rPr>
      <w:rFonts w:ascii="Times New Roman" w:hAnsi="Times New Roman"/>
      <w:sz w:val="24"/>
      <w:szCs w:val="24"/>
    </w:rPr>
  </w:style>
  <w:style w:type="paragraph" w:customStyle="1" w:styleId="flex-direction-nav1">
    <w:name w:val="flex-direction-nav1"/>
    <w:basedOn w:val="Normal"/>
    <w:rsid w:val="00FA2D02"/>
    <w:rPr>
      <w:rFonts w:ascii="Times New Roman" w:hAnsi="Times New Roman"/>
      <w:vanish/>
      <w:sz w:val="24"/>
      <w:szCs w:val="24"/>
    </w:rPr>
  </w:style>
  <w:style w:type="paragraph" w:customStyle="1" w:styleId="slidecontent1">
    <w:name w:val="slide_content1"/>
    <w:basedOn w:val="Normal"/>
    <w:rsid w:val="00FA2D02"/>
    <w:pPr>
      <w:shd w:val="clear" w:color="auto" w:fill="286E9D"/>
      <w:spacing w:after="240"/>
    </w:pPr>
    <w:rPr>
      <w:rFonts w:ascii="Times New Roman" w:hAnsi="Times New Roman"/>
      <w:sz w:val="24"/>
      <w:szCs w:val="24"/>
    </w:rPr>
  </w:style>
  <w:style w:type="paragraph" w:customStyle="1" w:styleId="flex-control-nav1">
    <w:name w:val="flex-control-nav1"/>
    <w:basedOn w:val="Normal"/>
    <w:rsid w:val="00FA2D02"/>
    <w:rPr>
      <w:rFonts w:ascii="Times New Roman" w:hAnsi="Times New Roman"/>
      <w:sz w:val="24"/>
      <w:szCs w:val="24"/>
    </w:rPr>
  </w:style>
  <w:style w:type="paragraph" w:customStyle="1" w:styleId="flex-next1">
    <w:name w:val="flex-next1"/>
    <w:basedOn w:val="Normal"/>
    <w:rsid w:val="00FA2D02"/>
    <w:pPr>
      <w:spacing w:after="240"/>
    </w:pPr>
    <w:rPr>
      <w:rFonts w:ascii="Times New Roman" w:hAnsi="Times New Roman"/>
      <w:sz w:val="24"/>
      <w:szCs w:val="24"/>
    </w:rPr>
  </w:style>
  <w:style w:type="paragraph" w:customStyle="1" w:styleId="flex-prev1">
    <w:name w:val="flex-prev1"/>
    <w:basedOn w:val="Normal"/>
    <w:rsid w:val="00FA2D02"/>
    <w:pPr>
      <w:spacing w:after="240"/>
    </w:pPr>
    <w:rPr>
      <w:rFonts w:ascii="Times New Roman" w:hAnsi="Times New Roman"/>
      <w:sz w:val="24"/>
      <w:szCs w:val="24"/>
    </w:rPr>
  </w:style>
  <w:style w:type="paragraph" w:customStyle="1" w:styleId="collagedesc1">
    <w:name w:val="collage_desc1"/>
    <w:basedOn w:val="Normal"/>
    <w:rsid w:val="00FA2D02"/>
    <w:pPr>
      <w:spacing w:after="240"/>
    </w:pPr>
    <w:rPr>
      <w:rFonts w:ascii="Times New Roman" w:hAnsi="Times New Roman"/>
      <w:color w:val="FFFFFF"/>
      <w:sz w:val="24"/>
      <w:szCs w:val="24"/>
    </w:rPr>
  </w:style>
  <w:style w:type="paragraph" w:customStyle="1" w:styleId="flex-next2">
    <w:name w:val="flex-next2"/>
    <w:basedOn w:val="Normal"/>
    <w:rsid w:val="00FA2D02"/>
    <w:pPr>
      <w:spacing w:after="240"/>
    </w:pPr>
    <w:rPr>
      <w:rFonts w:ascii="Times New Roman" w:hAnsi="Times New Roman"/>
      <w:sz w:val="24"/>
      <w:szCs w:val="24"/>
    </w:rPr>
  </w:style>
  <w:style w:type="paragraph" w:customStyle="1" w:styleId="flex-prev2">
    <w:name w:val="flex-prev2"/>
    <w:basedOn w:val="Normal"/>
    <w:rsid w:val="00FA2D02"/>
    <w:pPr>
      <w:spacing w:after="240"/>
    </w:pPr>
    <w:rPr>
      <w:rFonts w:ascii="Times New Roman" w:hAnsi="Times New Roman"/>
      <w:sz w:val="24"/>
      <w:szCs w:val="24"/>
    </w:rPr>
  </w:style>
  <w:style w:type="paragraph" w:customStyle="1" w:styleId="flex-control-nav2">
    <w:name w:val="flex-control-nav2"/>
    <w:basedOn w:val="Normal"/>
    <w:rsid w:val="00FA2D02"/>
    <w:rPr>
      <w:rFonts w:ascii="Times New Roman" w:hAnsi="Times New Roman"/>
      <w:sz w:val="24"/>
      <w:szCs w:val="24"/>
    </w:rPr>
  </w:style>
  <w:style w:type="paragraph" w:customStyle="1" w:styleId="datebox1">
    <w:name w:val="datebox1"/>
    <w:basedOn w:val="Normal"/>
    <w:rsid w:val="00FA2D02"/>
    <w:pPr>
      <w:pBdr>
        <w:right w:val="single" w:sz="6" w:space="5" w:color="0098C6"/>
      </w:pBdr>
      <w:ind w:right="120"/>
      <w:jc w:val="right"/>
    </w:pPr>
    <w:rPr>
      <w:rFonts w:ascii="Times New Roman" w:hAnsi="Times New Roman"/>
      <w:b/>
      <w:bCs/>
      <w:caps/>
      <w:color w:val="0098C6"/>
      <w:sz w:val="24"/>
      <w:szCs w:val="24"/>
    </w:rPr>
  </w:style>
  <w:style w:type="paragraph" w:customStyle="1" w:styleId="colright1">
    <w:name w:val="col_right1"/>
    <w:basedOn w:val="Normal"/>
    <w:rsid w:val="00FA2D02"/>
    <w:rPr>
      <w:rFonts w:ascii="Times New Roman" w:hAnsi="Times New Roman"/>
      <w:sz w:val="24"/>
      <w:szCs w:val="24"/>
    </w:rPr>
  </w:style>
  <w:style w:type="paragraph" w:customStyle="1" w:styleId="boxbottomlink3">
    <w:name w:val="box_bottomlink3"/>
    <w:basedOn w:val="Normal"/>
    <w:rsid w:val="00FA2D02"/>
    <w:pPr>
      <w:ind w:left="-150" w:right="-150"/>
    </w:pPr>
    <w:rPr>
      <w:rFonts w:ascii="Times New Roman" w:hAnsi="Times New Roman"/>
      <w:sz w:val="24"/>
      <w:szCs w:val="24"/>
    </w:rPr>
  </w:style>
  <w:style w:type="paragraph" w:customStyle="1" w:styleId="slidecontenta1">
    <w:name w:val="slide_content&gt;a1"/>
    <w:basedOn w:val="Normal"/>
    <w:rsid w:val="00FA2D02"/>
    <w:pPr>
      <w:spacing w:after="240"/>
    </w:pPr>
    <w:rPr>
      <w:rFonts w:cs="Arial"/>
      <w:b/>
      <w:bCs/>
      <w:color w:val="383838"/>
      <w:sz w:val="24"/>
      <w:szCs w:val="24"/>
    </w:rPr>
  </w:style>
  <w:style w:type="paragraph" w:customStyle="1" w:styleId="boxbottomlink4">
    <w:name w:val="box_bottomlink4"/>
    <w:basedOn w:val="Normal"/>
    <w:rsid w:val="00FA2D02"/>
    <w:pPr>
      <w:spacing w:after="240"/>
    </w:pPr>
    <w:rPr>
      <w:rFonts w:cs="Arial"/>
      <w:sz w:val="24"/>
      <w:szCs w:val="24"/>
    </w:rPr>
  </w:style>
  <w:style w:type="paragraph" w:customStyle="1" w:styleId="flex-direction-nav2">
    <w:name w:val="flex-direction-nav2"/>
    <w:basedOn w:val="Normal"/>
    <w:rsid w:val="00FA2D02"/>
    <w:rPr>
      <w:rFonts w:ascii="Times New Roman" w:hAnsi="Times New Roman"/>
      <w:vanish/>
      <w:sz w:val="24"/>
      <w:szCs w:val="24"/>
    </w:rPr>
  </w:style>
  <w:style w:type="paragraph" w:customStyle="1" w:styleId="flexslider1">
    <w:name w:val="flexslider1"/>
    <w:basedOn w:val="Normal"/>
    <w:rsid w:val="00FA2D02"/>
    <w:pPr>
      <w:ind w:left="375" w:right="375"/>
    </w:pPr>
    <w:rPr>
      <w:rFonts w:ascii="Times New Roman" w:hAnsi="Times New Roman"/>
      <w:sz w:val="24"/>
      <w:szCs w:val="24"/>
    </w:rPr>
  </w:style>
  <w:style w:type="paragraph" w:customStyle="1" w:styleId="flex-prev3">
    <w:name w:val="flex-prev3"/>
    <w:basedOn w:val="Normal"/>
    <w:rsid w:val="00FA2D02"/>
    <w:pPr>
      <w:shd w:val="clear" w:color="auto" w:fill="2A201C"/>
      <w:spacing w:after="240"/>
    </w:pPr>
    <w:rPr>
      <w:rFonts w:ascii="Times New Roman" w:hAnsi="Times New Roman"/>
      <w:sz w:val="24"/>
      <w:szCs w:val="24"/>
    </w:rPr>
  </w:style>
  <w:style w:type="paragraph" w:customStyle="1" w:styleId="flex-next3">
    <w:name w:val="flex-next3"/>
    <w:basedOn w:val="Normal"/>
    <w:rsid w:val="00FA2D02"/>
    <w:pPr>
      <w:shd w:val="clear" w:color="auto" w:fill="2A201C"/>
      <w:spacing w:after="240"/>
    </w:pPr>
    <w:rPr>
      <w:rFonts w:ascii="Times New Roman" w:hAnsi="Times New Roman"/>
      <w:sz w:val="24"/>
      <w:szCs w:val="24"/>
    </w:rPr>
  </w:style>
  <w:style w:type="paragraph" w:customStyle="1" w:styleId="flexslider2">
    <w:name w:val="flexslider2"/>
    <w:basedOn w:val="Normal"/>
    <w:rsid w:val="00FA2D02"/>
    <w:rPr>
      <w:rFonts w:ascii="Times New Roman" w:hAnsi="Times New Roman"/>
      <w:sz w:val="24"/>
      <w:szCs w:val="24"/>
    </w:rPr>
  </w:style>
  <w:style w:type="paragraph" w:customStyle="1" w:styleId="flex-control-nav3">
    <w:name w:val="flex-control-nav3"/>
    <w:basedOn w:val="Normal"/>
    <w:rsid w:val="00FA2D02"/>
    <w:rPr>
      <w:rFonts w:ascii="Times New Roman" w:hAnsi="Times New Roman"/>
      <w:sz w:val="24"/>
      <w:szCs w:val="24"/>
    </w:rPr>
  </w:style>
  <w:style w:type="paragraph" w:customStyle="1" w:styleId="navtip1">
    <w:name w:val="nav_tip1"/>
    <w:basedOn w:val="Normal"/>
    <w:rsid w:val="00FA2D02"/>
    <w:pPr>
      <w:spacing w:before="450" w:after="150"/>
      <w:ind w:left="612" w:right="612"/>
    </w:pPr>
    <w:rPr>
      <w:rFonts w:ascii="Times New Roman" w:hAnsi="Times New Roman"/>
      <w:i/>
      <w:iCs/>
      <w:color w:val="FFFFFF"/>
      <w:sz w:val="24"/>
      <w:szCs w:val="24"/>
    </w:rPr>
  </w:style>
  <w:style w:type="paragraph" w:customStyle="1" w:styleId="dropdownmenu1">
    <w:name w:val="dropdownmenu1"/>
    <w:basedOn w:val="Normal"/>
    <w:rsid w:val="00FA2D02"/>
    <w:pPr>
      <w:pBdr>
        <w:top w:val="single" w:sz="6" w:space="0" w:color="6BAEB6"/>
      </w:pBdr>
    </w:pPr>
    <w:rPr>
      <w:rFonts w:ascii="Times New Roman" w:hAnsi="Times New Roman"/>
      <w:sz w:val="24"/>
      <w:szCs w:val="24"/>
    </w:rPr>
  </w:style>
  <w:style w:type="paragraph" w:customStyle="1" w:styleId="expandlink1">
    <w:name w:val="expand_link1"/>
    <w:basedOn w:val="Normal"/>
    <w:rsid w:val="00FA2D02"/>
    <w:pPr>
      <w:spacing w:after="240"/>
      <w:ind w:firstLine="5536"/>
    </w:pPr>
    <w:rPr>
      <w:rFonts w:ascii="Times New Roman" w:hAnsi="Times New Roman"/>
      <w:sz w:val="24"/>
      <w:szCs w:val="24"/>
    </w:rPr>
  </w:style>
  <w:style w:type="paragraph" w:customStyle="1" w:styleId="megamenucontainer1">
    <w:name w:val="megamenu_container1"/>
    <w:basedOn w:val="Normal"/>
    <w:rsid w:val="00FA2D02"/>
    <w:pPr>
      <w:spacing w:after="240"/>
    </w:pPr>
    <w:rPr>
      <w:rFonts w:ascii="Times New Roman" w:hAnsi="Times New Roman"/>
      <w:vanish/>
      <w:sz w:val="24"/>
      <w:szCs w:val="24"/>
    </w:rPr>
  </w:style>
  <w:style w:type="paragraph" w:customStyle="1" w:styleId="signupn1">
    <w:name w:val="signupn1"/>
    <w:basedOn w:val="Normal"/>
    <w:rsid w:val="00FA2D02"/>
    <w:pPr>
      <w:shd w:val="clear" w:color="auto" w:fill="8A0A0E"/>
      <w:spacing w:after="90" w:line="585" w:lineRule="atLeast"/>
      <w:jc w:val="center"/>
    </w:pPr>
    <w:rPr>
      <w:rFonts w:ascii="Times New Roman" w:hAnsi="Times New Roman"/>
      <w:color w:val="FFFFFF"/>
      <w:sz w:val="24"/>
      <w:szCs w:val="24"/>
    </w:rPr>
  </w:style>
  <w:style w:type="paragraph" w:customStyle="1" w:styleId="gsc-option-menu-item1">
    <w:name w:val="gsc-option-menu-item1"/>
    <w:basedOn w:val="Normal"/>
    <w:rsid w:val="00FA2D02"/>
    <w:pPr>
      <w:shd w:val="clear" w:color="auto" w:fill="808080"/>
      <w:spacing w:after="240"/>
    </w:pPr>
    <w:rPr>
      <w:rFonts w:ascii="Times New Roman" w:hAnsi="Times New Roman"/>
      <w:sz w:val="24"/>
      <w:szCs w:val="24"/>
    </w:rPr>
  </w:style>
  <w:style w:type="paragraph" w:customStyle="1" w:styleId="calendardayheader3">
    <w:name w:val="calendar_dayheader3"/>
    <w:basedOn w:val="Normal"/>
    <w:rsid w:val="00FA2D02"/>
    <w:pPr>
      <w:shd w:val="clear" w:color="auto" w:fill="518580"/>
      <w:spacing w:after="240" w:line="315" w:lineRule="atLeast"/>
      <w:ind w:firstLine="270"/>
    </w:pPr>
    <w:rPr>
      <w:rFonts w:ascii="Times New Roman" w:hAnsi="Times New Roman"/>
      <w:b/>
      <w:bCs/>
      <w:caps/>
      <w:color w:val="FFFFFF"/>
      <w:sz w:val="19"/>
      <w:szCs w:val="19"/>
    </w:rPr>
  </w:style>
  <w:style w:type="paragraph" w:customStyle="1" w:styleId="ui-state-default1">
    <w:name w:val="ui-state-default1"/>
    <w:basedOn w:val="Normal"/>
    <w:rsid w:val="00FA2D02"/>
    <w:pPr>
      <w:pBdr>
        <w:top w:val="single" w:sz="6" w:space="0" w:color="CCCCCC"/>
        <w:left w:val="single" w:sz="6" w:space="0" w:color="CCCCCC"/>
        <w:bottom w:val="single" w:sz="6" w:space="0" w:color="CCCCCC"/>
        <w:right w:val="single" w:sz="6" w:space="0" w:color="CCCCCC"/>
      </w:pBdr>
      <w:shd w:val="clear" w:color="auto" w:fill="F6F6F6"/>
      <w:spacing w:after="240"/>
    </w:pPr>
    <w:rPr>
      <w:rFonts w:ascii="Times New Roman" w:hAnsi="Times New Roman"/>
      <w:b/>
      <w:bCs/>
      <w:color w:val="1C94C4"/>
      <w:sz w:val="24"/>
      <w:szCs w:val="24"/>
    </w:rPr>
  </w:style>
  <w:style w:type="paragraph" w:customStyle="1" w:styleId="ui-state-default2">
    <w:name w:val="ui-state-default2"/>
    <w:basedOn w:val="Normal"/>
    <w:rsid w:val="00FA2D02"/>
    <w:pPr>
      <w:pBdr>
        <w:top w:val="single" w:sz="6" w:space="0" w:color="CCCCCC"/>
        <w:left w:val="single" w:sz="6" w:space="0" w:color="CCCCCC"/>
        <w:bottom w:val="single" w:sz="6" w:space="0" w:color="CCCCCC"/>
        <w:right w:val="single" w:sz="6" w:space="0" w:color="CCCCCC"/>
      </w:pBdr>
      <w:shd w:val="clear" w:color="auto" w:fill="F6F6F6"/>
      <w:spacing w:after="240"/>
    </w:pPr>
    <w:rPr>
      <w:rFonts w:ascii="Times New Roman" w:hAnsi="Times New Roman"/>
      <w:b/>
      <w:bCs/>
      <w:color w:val="1C94C4"/>
      <w:sz w:val="24"/>
      <w:szCs w:val="24"/>
    </w:rPr>
  </w:style>
  <w:style w:type="paragraph" w:customStyle="1" w:styleId="ui-state-hover1">
    <w:name w:val="ui-state-hover1"/>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hover2">
    <w:name w:val="ui-state-hover2"/>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focus1">
    <w:name w:val="ui-state-focus1"/>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focus2">
    <w:name w:val="ui-state-focus2"/>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active1">
    <w:name w:val="ui-state-active1"/>
    <w:basedOn w:val="Normal"/>
    <w:rsid w:val="00FA2D02"/>
    <w:pPr>
      <w:pBdr>
        <w:top w:val="single" w:sz="6" w:space="0" w:color="FBD850"/>
        <w:left w:val="single" w:sz="6" w:space="0" w:color="FBD850"/>
        <w:bottom w:val="single" w:sz="6" w:space="0" w:color="FBD850"/>
        <w:right w:val="single" w:sz="6" w:space="0" w:color="FBD850"/>
      </w:pBdr>
      <w:shd w:val="clear" w:color="auto" w:fill="FFFFFF"/>
      <w:spacing w:after="240"/>
    </w:pPr>
    <w:rPr>
      <w:rFonts w:ascii="Times New Roman" w:hAnsi="Times New Roman"/>
      <w:b/>
      <w:bCs/>
      <w:color w:val="EB8F00"/>
      <w:sz w:val="24"/>
      <w:szCs w:val="24"/>
    </w:rPr>
  </w:style>
  <w:style w:type="paragraph" w:customStyle="1" w:styleId="ui-state-active2">
    <w:name w:val="ui-state-active2"/>
    <w:basedOn w:val="Normal"/>
    <w:rsid w:val="00FA2D02"/>
    <w:pPr>
      <w:pBdr>
        <w:top w:val="single" w:sz="6" w:space="0" w:color="FBD850"/>
        <w:left w:val="single" w:sz="6" w:space="0" w:color="FBD850"/>
        <w:bottom w:val="single" w:sz="6" w:space="0" w:color="FBD850"/>
        <w:right w:val="single" w:sz="6" w:space="0" w:color="FBD850"/>
      </w:pBdr>
      <w:shd w:val="clear" w:color="auto" w:fill="FFFFFF"/>
      <w:spacing w:after="240"/>
    </w:pPr>
    <w:rPr>
      <w:rFonts w:ascii="Times New Roman" w:hAnsi="Times New Roman"/>
      <w:b/>
      <w:bCs/>
      <w:color w:val="EB8F00"/>
      <w:sz w:val="24"/>
      <w:szCs w:val="24"/>
    </w:rPr>
  </w:style>
  <w:style w:type="paragraph" w:customStyle="1" w:styleId="ui-state-highlight1">
    <w:name w:val="ui-state-highlight1"/>
    <w:basedOn w:val="Normal"/>
    <w:rsid w:val="00FA2D02"/>
    <w:pPr>
      <w:pBdr>
        <w:top w:val="single" w:sz="6" w:space="0" w:color="FED22F"/>
        <w:left w:val="single" w:sz="6" w:space="0" w:color="FED22F"/>
        <w:bottom w:val="single" w:sz="6" w:space="0" w:color="FED22F"/>
        <w:right w:val="single" w:sz="6" w:space="0" w:color="FED22F"/>
      </w:pBdr>
      <w:spacing w:after="240"/>
    </w:pPr>
    <w:rPr>
      <w:rFonts w:ascii="Times New Roman" w:hAnsi="Times New Roman"/>
      <w:color w:val="363636"/>
      <w:sz w:val="24"/>
      <w:szCs w:val="24"/>
    </w:rPr>
  </w:style>
  <w:style w:type="paragraph" w:customStyle="1" w:styleId="ui-state-highlight2">
    <w:name w:val="ui-state-highlight2"/>
    <w:basedOn w:val="Normal"/>
    <w:rsid w:val="00FA2D02"/>
    <w:pPr>
      <w:pBdr>
        <w:top w:val="single" w:sz="6" w:space="0" w:color="FED22F"/>
        <w:left w:val="single" w:sz="6" w:space="0" w:color="FED22F"/>
        <w:bottom w:val="single" w:sz="6" w:space="0" w:color="FED22F"/>
        <w:right w:val="single" w:sz="6" w:space="0" w:color="FED22F"/>
      </w:pBdr>
      <w:spacing w:after="240"/>
    </w:pPr>
    <w:rPr>
      <w:rFonts w:ascii="Times New Roman" w:hAnsi="Times New Roman"/>
      <w:color w:val="363636"/>
      <w:sz w:val="24"/>
      <w:szCs w:val="24"/>
    </w:rPr>
  </w:style>
  <w:style w:type="paragraph" w:customStyle="1" w:styleId="ui-state-error1">
    <w:name w:val="ui-state-error1"/>
    <w:basedOn w:val="Normal"/>
    <w:rsid w:val="00FA2D02"/>
    <w:pPr>
      <w:pBdr>
        <w:top w:val="single" w:sz="6" w:space="0" w:color="CD0A0A"/>
        <w:left w:val="single" w:sz="6" w:space="0" w:color="CD0A0A"/>
        <w:bottom w:val="single" w:sz="6" w:space="0" w:color="CD0A0A"/>
        <w:right w:val="single" w:sz="6" w:space="0" w:color="CD0A0A"/>
      </w:pBdr>
      <w:shd w:val="clear" w:color="auto" w:fill="B81900"/>
      <w:spacing w:after="240"/>
    </w:pPr>
    <w:rPr>
      <w:rFonts w:ascii="Times New Roman" w:hAnsi="Times New Roman"/>
      <w:color w:val="FFFFFF"/>
      <w:sz w:val="24"/>
      <w:szCs w:val="24"/>
    </w:rPr>
  </w:style>
  <w:style w:type="paragraph" w:customStyle="1" w:styleId="ui-state-error2">
    <w:name w:val="ui-state-error2"/>
    <w:basedOn w:val="Normal"/>
    <w:rsid w:val="00FA2D02"/>
    <w:pPr>
      <w:pBdr>
        <w:top w:val="single" w:sz="6" w:space="0" w:color="CD0A0A"/>
        <w:left w:val="single" w:sz="6" w:space="0" w:color="CD0A0A"/>
        <w:bottom w:val="single" w:sz="6" w:space="0" w:color="CD0A0A"/>
        <w:right w:val="single" w:sz="6" w:space="0" w:color="CD0A0A"/>
      </w:pBdr>
      <w:shd w:val="clear" w:color="auto" w:fill="B81900"/>
      <w:spacing w:after="240"/>
    </w:pPr>
    <w:rPr>
      <w:rFonts w:ascii="Times New Roman" w:hAnsi="Times New Roman"/>
      <w:color w:val="FFFFFF"/>
      <w:sz w:val="24"/>
      <w:szCs w:val="24"/>
    </w:rPr>
  </w:style>
  <w:style w:type="paragraph" w:customStyle="1" w:styleId="ui-state-error-text1">
    <w:name w:val="ui-state-error-text1"/>
    <w:basedOn w:val="Normal"/>
    <w:rsid w:val="00FA2D02"/>
    <w:pPr>
      <w:spacing w:after="240"/>
    </w:pPr>
    <w:rPr>
      <w:rFonts w:ascii="Times New Roman" w:hAnsi="Times New Roman"/>
      <w:color w:val="FFFFFF"/>
      <w:sz w:val="24"/>
      <w:szCs w:val="24"/>
    </w:rPr>
  </w:style>
  <w:style w:type="paragraph" w:customStyle="1" w:styleId="ui-state-error-text2">
    <w:name w:val="ui-state-error-text2"/>
    <w:basedOn w:val="Normal"/>
    <w:rsid w:val="00FA2D02"/>
    <w:pPr>
      <w:spacing w:after="240"/>
    </w:pPr>
    <w:rPr>
      <w:rFonts w:ascii="Times New Roman" w:hAnsi="Times New Roman"/>
      <w:color w:val="FFFFFF"/>
      <w:sz w:val="24"/>
      <w:szCs w:val="24"/>
    </w:rPr>
  </w:style>
  <w:style w:type="paragraph" w:customStyle="1" w:styleId="ui-priority-primary1">
    <w:name w:val="ui-priority-primary1"/>
    <w:basedOn w:val="Normal"/>
    <w:rsid w:val="00FA2D02"/>
    <w:pPr>
      <w:spacing w:after="240"/>
    </w:pPr>
    <w:rPr>
      <w:rFonts w:ascii="Times New Roman" w:hAnsi="Times New Roman"/>
      <w:b/>
      <w:bCs/>
      <w:sz w:val="24"/>
      <w:szCs w:val="24"/>
    </w:rPr>
  </w:style>
  <w:style w:type="paragraph" w:customStyle="1" w:styleId="ui-priority-primary2">
    <w:name w:val="ui-priority-primary2"/>
    <w:basedOn w:val="Normal"/>
    <w:rsid w:val="00FA2D02"/>
    <w:pPr>
      <w:spacing w:after="240"/>
    </w:pPr>
    <w:rPr>
      <w:rFonts w:ascii="Times New Roman" w:hAnsi="Times New Roman"/>
      <w:b/>
      <w:bCs/>
      <w:sz w:val="24"/>
      <w:szCs w:val="24"/>
    </w:rPr>
  </w:style>
  <w:style w:type="paragraph" w:customStyle="1" w:styleId="ui-priority-secondary1">
    <w:name w:val="ui-priority-secondary1"/>
    <w:basedOn w:val="Normal"/>
    <w:rsid w:val="00FA2D02"/>
    <w:pPr>
      <w:spacing w:after="240"/>
    </w:pPr>
    <w:rPr>
      <w:rFonts w:ascii="Times New Roman" w:hAnsi="Times New Roman"/>
      <w:sz w:val="24"/>
      <w:szCs w:val="24"/>
    </w:rPr>
  </w:style>
  <w:style w:type="paragraph" w:customStyle="1" w:styleId="ui-priority-secondary2">
    <w:name w:val="ui-priority-secondary2"/>
    <w:basedOn w:val="Normal"/>
    <w:rsid w:val="00FA2D02"/>
    <w:pPr>
      <w:spacing w:after="240"/>
    </w:pPr>
    <w:rPr>
      <w:rFonts w:ascii="Times New Roman" w:hAnsi="Times New Roman"/>
      <w:sz w:val="24"/>
      <w:szCs w:val="24"/>
    </w:rPr>
  </w:style>
  <w:style w:type="paragraph" w:customStyle="1" w:styleId="ui-state-disabled1">
    <w:name w:val="ui-state-disabled1"/>
    <w:basedOn w:val="Normal"/>
    <w:rsid w:val="00FA2D02"/>
    <w:pPr>
      <w:spacing w:after="240"/>
    </w:pPr>
    <w:rPr>
      <w:rFonts w:ascii="Times New Roman" w:hAnsi="Times New Roman"/>
      <w:sz w:val="24"/>
      <w:szCs w:val="24"/>
    </w:rPr>
  </w:style>
  <w:style w:type="paragraph" w:customStyle="1" w:styleId="ui-state-disabled2">
    <w:name w:val="ui-state-disabled2"/>
    <w:basedOn w:val="Normal"/>
    <w:rsid w:val="00FA2D02"/>
    <w:pPr>
      <w:spacing w:after="240"/>
    </w:pPr>
    <w:rPr>
      <w:rFonts w:ascii="Times New Roman" w:hAnsi="Times New Roman"/>
      <w:sz w:val="24"/>
      <w:szCs w:val="24"/>
    </w:rPr>
  </w:style>
  <w:style w:type="paragraph" w:customStyle="1" w:styleId="ui-icon1">
    <w:name w:val="ui-icon1"/>
    <w:basedOn w:val="Normal"/>
    <w:rsid w:val="00FA2D02"/>
    <w:pPr>
      <w:spacing w:after="240"/>
      <w:ind w:firstLine="7343"/>
    </w:pPr>
    <w:rPr>
      <w:rFonts w:ascii="Times New Roman" w:hAnsi="Times New Roman"/>
      <w:sz w:val="24"/>
      <w:szCs w:val="24"/>
    </w:rPr>
  </w:style>
  <w:style w:type="paragraph" w:customStyle="1" w:styleId="ui-icon2">
    <w:name w:val="ui-icon2"/>
    <w:basedOn w:val="Normal"/>
    <w:rsid w:val="00FA2D02"/>
    <w:pPr>
      <w:spacing w:after="240"/>
      <w:ind w:firstLine="7343"/>
    </w:pPr>
    <w:rPr>
      <w:rFonts w:ascii="Times New Roman" w:hAnsi="Times New Roman"/>
      <w:sz w:val="24"/>
      <w:szCs w:val="24"/>
    </w:rPr>
  </w:style>
  <w:style w:type="paragraph" w:customStyle="1" w:styleId="ui-icon3">
    <w:name w:val="ui-icon3"/>
    <w:basedOn w:val="Normal"/>
    <w:rsid w:val="00FA2D02"/>
    <w:pPr>
      <w:spacing w:after="240"/>
      <w:ind w:firstLine="7343"/>
    </w:pPr>
    <w:rPr>
      <w:rFonts w:ascii="Times New Roman" w:hAnsi="Times New Roman"/>
      <w:sz w:val="24"/>
      <w:szCs w:val="24"/>
    </w:rPr>
  </w:style>
  <w:style w:type="paragraph" w:customStyle="1" w:styleId="ui-icon4">
    <w:name w:val="ui-icon4"/>
    <w:basedOn w:val="Normal"/>
    <w:rsid w:val="00FA2D02"/>
    <w:pPr>
      <w:spacing w:after="240"/>
      <w:ind w:firstLine="7343"/>
    </w:pPr>
    <w:rPr>
      <w:rFonts w:ascii="Times New Roman" w:hAnsi="Times New Roman"/>
      <w:sz w:val="24"/>
      <w:szCs w:val="24"/>
    </w:rPr>
  </w:style>
  <w:style w:type="paragraph" w:customStyle="1" w:styleId="ui-icon5">
    <w:name w:val="ui-icon5"/>
    <w:basedOn w:val="Normal"/>
    <w:rsid w:val="00FA2D02"/>
    <w:pPr>
      <w:spacing w:after="240"/>
      <w:ind w:firstLine="7343"/>
    </w:pPr>
    <w:rPr>
      <w:rFonts w:ascii="Times New Roman" w:hAnsi="Times New Roman"/>
      <w:sz w:val="24"/>
      <w:szCs w:val="24"/>
    </w:rPr>
  </w:style>
  <w:style w:type="paragraph" w:customStyle="1" w:styleId="ui-icon6">
    <w:name w:val="ui-icon6"/>
    <w:basedOn w:val="Normal"/>
    <w:rsid w:val="00FA2D02"/>
    <w:pPr>
      <w:spacing w:after="240"/>
      <w:ind w:firstLine="7343"/>
    </w:pPr>
    <w:rPr>
      <w:rFonts w:ascii="Times New Roman" w:hAnsi="Times New Roman"/>
      <w:sz w:val="24"/>
      <w:szCs w:val="24"/>
    </w:rPr>
  </w:style>
  <w:style w:type="paragraph" w:customStyle="1" w:styleId="ui-icon7">
    <w:name w:val="ui-icon7"/>
    <w:basedOn w:val="Normal"/>
    <w:rsid w:val="00FA2D02"/>
    <w:pPr>
      <w:spacing w:after="240"/>
      <w:ind w:firstLine="7343"/>
    </w:pPr>
    <w:rPr>
      <w:rFonts w:ascii="Times New Roman" w:hAnsi="Times New Roman"/>
      <w:sz w:val="24"/>
      <w:szCs w:val="24"/>
    </w:rPr>
  </w:style>
  <w:style w:type="paragraph" w:customStyle="1" w:styleId="ui-icon8">
    <w:name w:val="ui-icon8"/>
    <w:basedOn w:val="Normal"/>
    <w:rsid w:val="00FA2D02"/>
    <w:pPr>
      <w:spacing w:after="240"/>
      <w:ind w:firstLine="7343"/>
    </w:pPr>
    <w:rPr>
      <w:rFonts w:ascii="Times New Roman" w:hAnsi="Times New Roman"/>
      <w:sz w:val="24"/>
      <w:szCs w:val="24"/>
    </w:rPr>
  </w:style>
  <w:style w:type="paragraph" w:customStyle="1" w:styleId="ui-icon9">
    <w:name w:val="ui-icon9"/>
    <w:basedOn w:val="Normal"/>
    <w:rsid w:val="00FA2D02"/>
    <w:pPr>
      <w:spacing w:after="240"/>
      <w:ind w:firstLine="7343"/>
    </w:pPr>
    <w:rPr>
      <w:rFonts w:ascii="Times New Roman" w:hAnsi="Times New Roman"/>
      <w:sz w:val="24"/>
      <w:szCs w:val="24"/>
    </w:rPr>
  </w:style>
  <w:style w:type="paragraph" w:customStyle="1" w:styleId="ui-resizable-handle1">
    <w:name w:val="ui-resizable-handle1"/>
    <w:basedOn w:val="Normal"/>
    <w:rsid w:val="00FA2D02"/>
    <w:pPr>
      <w:spacing w:after="240"/>
    </w:pPr>
    <w:rPr>
      <w:rFonts w:ascii="Times New Roman" w:hAnsi="Times New Roman"/>
      <w:vanish/>
      <w:sz w:val="2"/>
      <w:szCs w:val="2"/>
    </w:rPr>
  </w:style>
  <w:style w:type="paragraph" w:customStyle="1" w:styleId="ui-resizable-handle2">
    <w:name w:val="ui-resizable-handle2"/>
    <w:basedOn w:val="Normal"/>
    <w:rsid w:val="00FA2D02"/>
    <w:pPr>
      <w:spacing w:after="240"/>
    </w:pPr>
    <w:rPr>
      <w:rFonts w:ascii="Times New Roman" w:hAnsi="Times New Roman"/>
      <w:vanish/>
      <w:sz w:val="2"/>
      <w:szCs w:val="2"/>
    </w:rPr>
  </w:style>
  <w:style w:type="paragraph" w:customStyle="1" w:styleId="ui-accordion-header1">
    <w:name w:val="ui-accordion-header1"/>
    <w:basedOn w:val="Normal"/>
    <w:rsid w:val="00FA2D02"/>
    <w:pPr>
      <w:spacing w:before="15" w:after="240"/>
    </w:pPr>
    <w:rPr>
      <w:rFonts w:ascii="Times New Roman" w:hAnsi="Times New Roman"/>
      <w:sz w:val="24"/>
      <w:szCs w:val="24"/>
    </w:rPr>
  </w:style>
  <w:style w:type="paragraph" w:customStyle="1" w:styleId="ui-accordion-li-fix1">
    <w:name w:val="ui-accordion-li-fix1"/>
    <w:basedOn w:val="Normal"/>
    <w:rsid w:val="00FA2D02"/>
    <w:pPr>
      <w:spacing w:after="240"/>
    </w:pPr>
    <w:rPr>
      <w:rFonts w:ascii="Times New Roman" w:hAnsi="Times New Roman"/>
      <w:sz w:val="24"/>
      <w:szCs w:val="24"/>
    </w:rPr>
  </w:style>
  <w:style w:type="paragraph" w:customStyle="1" w:styleId="ui-icon10">
    <w:name w:val="ui-icon10"/>
    <w:basedOn w:val="Normal"/>
    <w:rsid w:val="00FA2D02"/>
    <w:pPr>
      <w:spacing w:after="240"/>
      <w:ind w:firstLine="7343"/>
    </w:pPr>
    <w:rPr>
      <w:rFonts w:ascii="Times New Roman" w:hAnsi="Times New Roman"/>
      <w:sz w:val="24"/>
      <w:szCs w:val="24"/>
    </w:rPr>
  </w:style>
  <w:style w:type="paragraph" w:customStyle="1" w:styleId="ui-accordion-content1">
    <w:name w:val="ui-accordion-content1"/>
    <w:basedOn w:val="Normal"/>
    <w:rsid w:val="00FA2D02"/>
    <w:pPr>
      <w:spacing w:after="30"/>
    </w:pPr>
    <w:rPr>
      <w:rFonts w:ascii="Times New Roman" w:hAnsi="Times New Roman"/>
      <w:vanish/>
      <w:sz w:val="24"/>
      <w:szCs w:val="24"/>
    </w:rPr>
  </w:style>
  <w:style w:type="paragraph" w:customStyle="1" w:styleId="ui-accordion-content-active1">
    <w:name w:val="ui-accordion-content-active1"/>
    <w:basedOn w:val="Normal"/>
    <w:rsid w:val="00FA2D02"/>
    <w:pPr>
      <w:spacing w:after="240"/>
    </w:pPr>
    <w:rPr>
      <w:rFonts w:ascii="Times New Roman" w:hAnsi="Times New Roman"/>
      <w:sz w:val="24"/>
      <w:szCs w:val="24"/>
    </w:rPr>
  </w:style>
  <w:style w:type="paragraph" w:customStyle="1" w:styleId="ui-menu1">
    <w:name w:val="ui-menu1"/>
    <w:basedOn w:val="Normal"/>
    <w:rsid w:val="00FA2D02"/>
    <w:rPr>
      <w:rFonts w:ascii="Times New Roman" w:hAnsi="Times New Roman"/>
      <w:sz w:val="24"/>
      <w:szCs w:val="24"/>
    </w:rPr>
  </w:style>
  <w:style w:type="paragraph" w:customStyle="1" w:styleId="ui-menu-item1">
    <w:name w:val="ui-menu-item1"/>
    <w:basedOn w:val="Normal"/>
    <w:rsid w:val="00FA2D02"/>
    <w:rPr>
      <w:rFonts w:ascii="Times New Roman" w:hAnsi="Times New Roman"/>
      <w:sz w:val="24"/>
      <w:szCs w:val="24"/>
    </w:rPr>
  </w:style>
  <w:style w:type="paragraph" w:customStyle="1" w:styleId="ui-button-text1">
    <w:name w:val="ui-button-text1"/>
    <w:basedOn w:val="Normal"/>
    <w:rsid w:val="00FA2D02"/>
    <w:pPr>
      <w:spacing w:after="240"/>
    </w:pPr>
    <w:rPr>
      <w:rFonts w:ascii="Times New Roman" w:hAnsi="Times New Roman"/>
      <w:sz w:val="24"/>
      <w:szCs w:val="24"/>
    </w:rPr>
  </w:style>
  <w:style w:type="paragraph" w:customStyle="1" w:styleId="ui-button-text2">
    <w:name w:val="ui-button-text2"/>
    <w:basedOn w:val="Normal"/>
    <w:rsid w:val="00FA2D02"/>
    <w:pPr>
      <w:spacing w:after="240"/>
    </w:pPr>
    <w:rPr>
      <w:rFonts w:ascii="Times New Roman" w:hAnsi="Times New Roman"/>
      <w:sz w:val="24"/>
      <w:szCs w:val="24"/>
    </w:rPr>
  </w:style>
  <w:style w:type="paragraph" w:customStyle="1" w:styleId="ui-button-text3">
    <w:name w:val="ui-button-text3"/>
    <w:basedOn w:val="Normal"/>
    <w:rsid w:val="00FA2D02"/>
    <w:pPr>
      <w:spacing w:after="240"/>
      <w:ind w:firstLine="11919"/>
    </w:pPr>
    <w:rPr>
      <w:rFonts w:ascii="Times New Roman" w:hAnsi="Times New Roman"/>
      <w:sz w:val="24"/>
      <w:szCs w:val="24"/>
    </w:rPr>
  </w:style>
  <w:style w:type="paragraph" w:customStyle="1" w:styleId="ui-button-text4">
    <w:name w:val="ui-button-text4"/>
    <w:basedOn w:val="Normal"/>
    <w:rsid w:val="00FA2D02"/>
    <w:pPr>
      <w:spacing w:after="240"/>
      <w:ind w:firstLine="11919"/>
    </w:pPr>
    <w:rPr>
      <w:rFonts w:ascii="Times New Roman" w:hAnsi="Times New Roman"/>
      <w:sz w:val="24"/>
      <w:szCs w:val="24"/>
    </w:rPr>
  </w:style>
  <w:style w:type="paragraph" w:customStyle="1" w:styleId="ui-button-text5">
    <w:name w:val="ui-button-text5"/>
    <w:basedOn w:val="Normal"/>
    <w:rsid w:val="00FA2D02"/>
    <w:pPr>
      <w:spacing w:after="240"/>
    </w:pPr>
    <w:rPr>
      <w:rFonts w:ascii="Times New Roman" w:hAnsi="Times New Roman"/>
      <w:sz w:val="24"/>
      <w:szCs w:val="24"/>
    </w:rPr>
  </w:style>
  <w:style w:type="paragraph" w:customStyle="1" w:styleId="ui-button-text6">
    <w:name w:val="ui-button-text6"/>
    <w:basedOn w:val="Normal"/>
    <w:rsid w:val="00FA2D02"/>
    <w:pPr>
      <w:spacing w:after="240"/>
    </w:pPr>
    <w:rPr>
      <w:rFonts w:ascii="Times New Roman" w:hAnsi="Times New Roman"/>
      <w:sz w:val="24"/>
      <w:szCs w:val="24"/>
    </w:rPr>
  </w:style>
  <w:style w:type="paragraph" w:customStyle="1" w:styleId="ui-button-text7">
    <w:name w:val="ui-button-text7"/>
    <w:basedOn w:val="Normal"/>
    <w:rsid w:val="00FA2D02"/>
    <w:pPr>
      <w:spacing w:after="240"/>
    </w:pPr>
    <w:rPr>
      <w:rFonts w:ascii="Times New Roman" w:hAnsi="Times New Roman"/>
      <w:sz w:val="24"/>
      <w:szCs w:val="24"/>
    </w:rPr>
  </w:style>
  <w:style w:type="paragraph" w:customStyle="1" w:styleId="ui-icon11">
    <w:name w:val="ui-icon11"/>
    <w:basedOn w:val="Normal"/>
    <w:rsid w:val="00FA2D02"/>
    <w:pPr>
      <w:spacing w:after="240"/>
      <w:ind w:left="-120" w:firstLine="7343"/>
    </w:pPr>
    <w:rPr>
      <w:rFonts w:ascii="Times New Roman" w:hAnsi="Times New Roman"/>
      <w:sz w:val="24"/>
      <w:szCs w:val="24"/>
    </w:rPr>
  </w:style>
  <w:style w:type="paragraph" w:customStyle="1" w:styleId="ui-icon12">
    <w:name w:val="ui-icon12"/>
    <w:basedOn w:val="Normal"/>
    <w:rsid w:val="00FA2D02"/>
    <w:pPr>
      <w:spacing w:after="240"/>
      <w:ind w:firstLine="7343"/>
    </w:pPr>
    <w:rPr>
      <w:rFonts w:ascii="Times New Roman" w:hAnsi="Times New Roman"/>
      <w:sz w:val="24"/>
      <w:szCs w:val="24"/>
    </w:rPr>
  </w:style>
  <w:style w:type="paragraph" w:customStyle="1" w:styleId="ui-icon13">
    <w:name w:val="ui-icon13"/>
    <w:basedOn w:val="Normal"/>
    <w:rsid w:val="00FA2D02"/>
    <w:pPr>
      <w:spacing w:after="240"/>
      <w:ind w:firstLine="7343"/>
    </w:pPr>
    <w:rPr>
      <w:rFonts w:ascii="Times New Roman" w:hAnsi="Times New Roman"/>
      <w:sz w:val="24"/>
      <w:szCs w:val="24"/>
    </w:rPr>
  </w:style>
  <w:style w:type="paragraph" w:customStyle="1" w:styleId="ui-icon14">
    <w:name w:val="ui-icon14"/>
    <w:basedOn w:val="Normal"/>
    <w:rsid w:val="00FA2D02"/>
    <w:pPr>
      <w:spacing w:after="240"/>
      <w:ind w:firstLine="7343"/>
    </w:pPr>
    <w:rPr>
      <w:rFonts w:ascii="Times New Roman" w:hAnsi="Times New Roman"/>
      <w:sz w:val="24"/>
      <w:szCs w:val="24"/>
    </w:rPr>
  </w:style>
  <w:style w:type="paragraph" w:customStyle="1" w:styleId="ui-icon15">
    <w:name w:val="ui-icon15"/>
    <w:basedOn w:val="Normal"/>
    <w:rsid w:val="00FA2D02"/>
    <w:pPr>
      <w:spacing w:after="240"/>
      <w:ind w:firstLine="7343"/>
    </w:pPr>
    <w:rPr>
      <w:rFonts w:ascii="Times New Roman" w:hAnsi="Times New Roman"/>
      <w:sz w:val="24"/>
      <w:szCs w:val="24"/>
    </w:rPr>
  </w:style>
  <w:style w:type="paragraph" w:customStyle="1" w:styleId="ui-button1">
    <w:name w:val="ui-button1"/>
    <w:basedOn w:val="Normal"/>
    <w:rsid w:val="00FA2D02"/>
    <w:pPr>
      <w:spacing w:after="240"/>
      <w:ind w:right="-72"/>
      <w:jc w:val="center"/>
    </w:pPr>
    <w:rPr>
      <w:rFonts w:ascii="Times New Roman" w:hAnsi="Times New Roman"/>
      <w:sz w:val="24"/>
      <w:szCs w:val="24"/>
    </w:rPr>
  </w:style>
  <w:style w:type="paragraph" w:customStyle="1" w:styleId="ui-dialog-titlebar1">
    <w:name w:val="ui-dialog-titlebar1"/>
    <w:basedOn w:val="Normal"/>
    <w:rsid w:val="00FA2D02"/>
    <w:pPr>
      <w:spacing w:after="240"/>
    </w:pPr>
    <w:rPr>
      <w:rFonts w:ascii="Times New Roman" w:hAnsi="Times New Roman"/>
      <w:sz w:val="24"/>
      <w:szCs w:val="24"/>
    </w:rPr>
  </w:style>
  <w:style w:type="paragraph" w:customStyle="1" w:styleId="ui-dialog-title1">
    <w:name w:val="ui-dialog-title1"/>
    <w:basedOn w:val="Normal"/>
    <w:rsid w:val="00FA2D02"/>
    <w:pPr>
      <w:spacing w:before="24" w:after="24"/>
      <w:ind w:right="240"/>
    </w:pPr>
    <w:rPr>
      <w:rFonts w:ascii="Times New Roman" w:hAnsi="Times New Roman"/>
      <w:sz w:val="24"/>
      <w:szCs w:val="24"/>
    </w:rPr>
  </w:style>
  <w:style w:type="paragraph" w:customStyle="1" w:styleId="ui-dialog-titlebar-close1">
    <w:name w:val="ui-dialog-titlebar-close1"/>
    <w:basedOn w:val="Normal"/>
    <w:rsid w:val="00FA2D02"/>
    <w:rPr>
      <w:rFonts w:ascii="Times New Roman" w:hAnsi="Times New Roman"/>
      <w:sz w:val="24"/>
      <w:szCs w:val="24"/>
    </w:rPr>
  </w:style>
  <w:style w:type="paragraph" w:customStyle="1" w:styleId="ui-dialog-content1">
    <w:name w:val="ui-dialog-content1"/>
    <w:basedOn w:val="Normal"/>
    <w:rsid w:val="00FA2D02"/>
    <w:pPr>
      <w:spacing w:after="240"/>
    </w:pPr>
    <w:rPr>
      <w:rFonts w:ascii="Times New Roman" w:hAnsi="Times New Roman"/>
      <w:sz w:val="24"/>
      <w:szCs w:val="24"/>
    </w:rPr>
  </w:style>
  <w:style w:type="paragraph" w:customStyle="1" w:styleId="ui-dialog-buttonpane1">
    <w:name w:val="ui-dialog-buttonpane1"/>
    <w:basedOn w:val="Normal"/>
    <w:rsid w:val="00FA2D02"/>
    <w:pPr>
      <w:spacing w:before="120"/>
    </w:pPr>
    <w:rPr>
      <w:rFonts w:ascii="Times New Roman" w:hAnsi="Times New Roman"/>
      <w:sz w:val="24"/>
      <w:szCs w:val="24"/>
    </w:rPr>
  </w:style>
  <w:style w:type="paragraph" w:customStyle="1" w:styleId="ui-resizable-se1">
    <w:name w:val="ui-resizable-se1"/>
    <w:basedOn w:val="Normal"/>
    <w:rsid w:val="00FA2D02"/>
    <w:pPr>
      <w:spacing w:after="240"/>
    </w:pPr>
    <w:rPr>
      <w:rFonts w:ascii="Times New Roman" w:hAnsi="Times New Roman"/>
      <w:sz w:val="24"/>
      <w:szCs w:val="24"/>
    </w:rPr>
  </w:style>
  <w:style w:type="paragraph" w:customStyle="1" w:styleId="ui-slider-handle1">
    <w:name w:val="ui-slider-handle1"/>
    <w:basedOn w:val="Normal"/>
    <w:rsid w:val="00FA2D02"/>
    <w:pPr>
      <w:spacing w:after="240"/>
    </w:pPr>
    <w:rPr>
      <w:rFonts w:ascii="Times New Roman" w:hAnsi="Times New Roman"/>
      <w:sz w:val="24"/>
      <w:szCs w:val="24"/>
    </w:rPr>
  </w:style>
  <w:style w:type="paragraph" w:customStyle="1" w:styleId="ui-slider-range1">
    <w:name w:val="ui-slider-range1"/>
    <w:basedOn w:val="Normal"/>
    <w:rsid w:val="00FA2D02"/>
    <w:pPr>
      <w:spacing w:after="240"/>
    </w:pPr>
    <w:rPr>
      <w:rFonts w:ascii="Times New Roman" w:hAnsi="Times New Roman"/>
      <w:sz w:val="17"/>
      <w:szCs w:val="17"/>
    </w:rPr>
  </w:style>
  <w:style w:type="paragraph" w:customStyle="1" w:styleId="ui-slider-handle2">
    <w:name w:val="ui-slider-handle2"/>
    <w:basedOn w:val="Normal"/>
    <w:rsid w:val="00FA2D02"/>
    <w:pPr>
      <w:spacing w:after="240"/>
      <w:ind w:left="-144"/>
    </w:pPr>
    <w:rPr>
      <w:rFonts w:ascii="Times New Roman" w:hAnsi="Times New Roman"/>
      <w:sz w:val="24"/>
      <w:szCs w:val="24"/>
    </w:rPr>
  </w:style>
  <w:style w:type="paragraph" w:customStyle="1" w:styleId="ui-slider-handle3">
    <w:name w:val="ui-slider-handle3"/>
    <w:basedOn w:val="Normal"/>
    <w:rsid w:val="00FA2D02"/>
    <w:rPr>
      <w:rFonts w:ascii="Times New Roman" w:hAnsi="Times New Roman"/>
      <w:sz w:val="24"/>
      <w:szCs w:val="24"/>
    </w:rPr>
  </w:style>
  <w:style w:type="paragraph" w:customStyle="1" w:styleId="ui-slider-range2">
    <w:name w:val="ui-slider-range2"/>
    <w:basedOn w:val="Normal"/>
    <w:rsid w:val="00FA2D02"/>
    <w:pPr>
      <w:spacing w:after="240"/>
    </w:pPr>
    <w:rPr>
      <w:rFonts w:ascii="Times New Roman" w:hAnsi="Times New Roman"/>
      <w:sz w:val="24"/>
      <w:szCs w:val="24"/>
    </w:rPr>
  </w:style>
  <w:style w:type="paragraph" w:customStyle="1" w:styleId="ui-datepicker-header1">
    <w:name w:val="ui-datepicker-header1"/>
    <w:basedOn w:val="Normal"/>
    <w:rsid w:val="00FA2D02"/>
    <w:pPr>
      <w:spacing w:after="240"/>
    </w:pPr>
    <w:rPr>
      <w:rFonts w:ascii="Times New Roman" w:hAnsi="Times New Roman"/>
      <w:sz w:val="24"/>
      <w:szCs w:val="24"/>
    </w:rPr>
  </w:style>
  <w:style w:type="paragraph" w:customStyle="1" w:styleId="ui-datepicker-prev1">
    <w:name w:val="ui-datepicker-prev1"/>
    <w:basedOn w:val="Normal"/>
    <w:rsid w:val="00FA2D02"/>
    <w:pPr>
      <w:spacing w:after="240"/>
    </w:pPr>
    <w:rPr>
      <w:rFonts w:ascii="Times New Roman" w:hAnsi="Times New Roman"/>
      <w:sz w:val="24"/>
      <w:szCs w:val="24"/>
    </w:rPr>
  </w:style>
  <w:style w:type="paragraph" w:customStyle="1" w:styleId="ui-datepicker-next1">
    <w:name w:val="ui-datepicker-next1"/>
    <w:basedOn w:val="Normal"/>
    <w:rsid w:val="00FA2D02"/>
    <w:pPr>
      <w:spacing w:after="240"/>
    </w:pPr>
    <w:rPr>
      <w:rFonts w:ascii="Times New Roman" w:hAnsi="Times New Roman"/>
      <w:sz w:val="24"/>
      <w:szCs w:val="24"/>
    </w:rPr>
  </w:style>
  <w:style w:type="paragraph" w:customStyle="1" w:styleId="ui-datepicker-title1">
    <w:name w:val="ui-datepicker-title1"/>
    <w:basedOn w:val="Normal"/>
    <w:rsid w:val="00FA2D02"/>
    <w:pPr>
      <w:spacing w:line="432" w:lineRule="atLeast"/>
      <w:ind w:left="552" w:right="552"/>
      <w:jc w:val="center"/>
    </w:pPr>
    <w:rPr>
      <w:rFonts w:ascii="Times New Roman" w:hAnsi="Times New Roman"/>
      <w:sz w:val="24"/>
      <w:szCs w:val="24"/>
    </w:rPr>
  </w:style>
  <w:style w:type="paragraph" w:customStyle="1" w:styleId="ui-datepicker-buttonpane1">
    <w:name w:val="ui-datepicker-buttonpane1"/>
    <w:basedOn w:val="Normal"/>
    <w:rsid w:val="00FA2D02"/>
    <w:pPr>
      <w:spacing w:before="48"/>
    </w:pPr>
    <w:rPr>
      <w:rFonts w:ascii="Times New Roman" w:hAnsi="Times New Roman"/>
      <w:sz w:val="24"/>
      <w:szCs w:val="24"/>
    </w:rPr>
  </w:style>
  <w:style w:type="paragraph" w:customStyle="1" w:styleId="ui-datepicker-group1">
    <w:name w:val="ui-datepicker-group1"/>
    <w:basedOn w:val="Normal"/>
    <w:rsid w:val="00FA2D02"/>
    <w:pPr>
      <w:spacing w:after="240"/>
    </w:pPr>
    <w:rPr>
      <w:rFonts w:ascii="Times New Roman" w:hAnsi="Times New Roman"/>
      <w:sz w:val="24"/>
      <w:szCs w:val="24"/>
    </w:rPr>
  </w:style>
  <w:style w:type="paragraph" w:customStyle="1" w:styleId="ui-datepicker-group2">
    <w:name w:val="ui-datepicker-group2"/>
    <w:basedOn w:val="Normal"/>
    <w:rsid w:val="00FA2D02"/>
    <w:pPr>
      <w:spacing w:after="240"/>
    </w:pPr>
    <w:rPr>
      <w:rFonts w:ascii="Times New Roman" w:hAnsi="Times New Roman"/>
      <w:sz w:val="24"/>
      <w:szCs w:val="24"/>
    </w:rPr>
  </w:style>
  <w:style w:type="paragraph" w:customStyle="1" w:styleId="ui-datepicker-group3">
    <w:name w:val="ui-datepicker-group3"/>
    <w:basedOn w:val="Normal"/>
    <w:rsid w:val="00FA2D02"/>
    <w:pPr>
      <w:spacing w:after="240"/>
    </w:pPr>
    <w:rPr>
      <w:rFonts w:ascii="Times New Roman" w:hAnsi="Times New Roman"/>
      <w:sz w:val="24"/>
      <w:szCs w:val="24"/>
    </w:rPr>
  </w:style>
  <w:style w:type="paragraph" w:customStyle="1" w:styleId="ui-datepicker-header2">
    <w:name w:val="ui-datepicker-header2"/>
    <w:basedOn w:val="Normal"/>
    <w:rsid w:val="00FA2D02"/>
    <w:pPr>
      <w:spacing w:after="240"/>
    </w:pPr>
    <w:rPr>
      <w:rFonts w:ascii="Times New Roman" w:hAnsi="Times New Roman"/>
      <w:sz w:val="24"/>
      <w:szCs w:val="24"/>
    </w:rPr>
  </w:style>
  <w:style w:type="paragraph" w:customStyle="1" w:styleId="ui-datepicker-header3">
    <w:name w:val="ui-datepicker-header3"/>
    <w:basedOn w:val="Normal"/>
    <w:rsid w:val="00FA2D02"/>
    <w:pPr>
      <w:spacing w:after="240"/>
    </w:pPr>
    <w:rPr>
      <w:rFonts w:ascii="Times New Roman" w:hAnsi="Times New Roman"/>
      <w:sz w:val="24"/>
      <w:szCs w:val="24"/>
    </w:rPr>
  </w:style>
  <w:style w:type="paragraph" w:customStyle="1" w:styleId="ui-datepicker-buttonpane2">
    <w:name w:val="ui-datepicker-buttonpane2"/>
    <w:basedOn w:val="Normal"/>
    <w:rsid w:val="00FA2D02"/>
    <w:pPr>
      <w:spacing w:after="240"/>
    </w:pPr>
    <w:rPr>
      <w:rFonts w:ascii="Times New Roman" w:hAnsi="Times New Roman"/>
      <w:sz w:val="24"/>
      <w:szCs w:val="24"/>
    </w:rPr>
  </w:style>
  <w:style w:type="paragraph" w:customStyle="1" w:styleId="ui-datepicker-buttonpane3">
    <w:name w:val="ui-datepicker-buttonpane3"/>
    <w:basedOn w:val="Normal"/>
    <w:rsid w:val="00FA2D02"/>
    <w:pPr>
      <w:spacing w:after="240"/>
    </w:pPr>
    <w:rPr>
      <w:rFonts w:ascii="Times New Roman" w:hAnsi="Times New Roman"/>
      <w:sz w:val="24"/>
      <w:szCs w:val="24"/>
    </w:rPr>
  </w:style>
  <w:style w:type="paragraph" w:customStyle="1" w:styleId="ui-datepicker-header4">
    <w:name w:val="ui-datepicker-header4"/>
    <w:basedOn w:val="Normal"/>
    <w:rsid w:val="00FA2D02"/>
    <w:pPr>
      <w:spacing w:after="240"/>
    </w:pPr>
    <w:rPr>
      <w:rFonts w:ascii="Times New Roman" w:hAnsi="Times New Roman"/>
      <w:sz w:val="24"/>
      <w:szCs w:val="24"/>
    </w:rPr>
  </w:style>
  <w:style w:type="paragraph" w:customStyle="1" w:styleId="ui-datepicker-header5">
    <w:name w:val="ui-datepicker-header5"/>
    <w:basedOn w:val="Normal"/>
    <w:rsid w:val="00FA2D02"/>
    <w:pPr>
      <w:spacing w:after="240"/>
    </w:pPr>
    <w:rPr>
      <w:rFonts w:ascii="Times New Roman" w:hAnsi="Times New Roman"/>
      <w:sz w:val="24"/>
      <w:szCs w:val="24"/>
    </w:rPr>
  </w:style>
  <w:style w:type="paragraph" w:customStyle="1" w:styleId="ui-progressbar-value1">
    <w:name w:val="ui-progressbar-value1"/>
    <w:basedOn w:val="Normal"/>
    <w:rsid w:val="00FA2D02"/>
    <w:pPr>
      <w:ind w:left="-15" w:right="-15"/>
    </w:pPr>
    <w:rPr>
      <w:rFonts w:ascii="Times New Roman" w:hAnsi="Times New Roman"/>
      <w:sz w:val="24"/>
      <w:szCs w:val="24"/>
    </w:rPr>
  </w:style>
  <w:style w:type="paragraph" w:customStyle="1" w:styleId="tip-inner1">
    <w:name w:val="tip-inner1"/>
    <w:basedOn w:val="Normal"/>
    <w:rsid w:val="00FA2D02"/>
    <w:pPr>
      <w:spacing w:after="240" w:line="270" w:lineRule="atLeast"/>
    </w:pPr>
    <w:rPr>
      <w:rFonts w:ascii="Trebuchet MS" w:hAnsi="Trebuchet MS"/>
      <w:b/>
      <w:bCs/>
      <w:sz w:val="20"/>
    </w:rPr>
  </w:style>
  <w:style w:type="paragraph" w:customStyle="1" w:styleId="tip-arrow-top1">
    <w:name w:val="tip-arrow-top1"/>
    <w:basedOn w:val="Normal"/>
    <w:rsid w:val="00FA2D02"/>
    <w:pPr>
      <w:spacing w:after="240"/>
      <w:ind w:left="225"/>
    </w:pPr>
    <w:rPr>
      <w:rFonts w:ascii="Times New Roman" w:hAnsi="Times New Roman"/>
      <w:sz w:val="24"/>
      <w:szCs w:val="24"/>
    </w:rPr>
  </w:style>
  <w:style w:type="paragraph" w:customStyle="1" w:styleId="tip-arrow-right1">
    <w:name w:val="tip-arrow-right1"/>
    <w:basedOn w:val="Normal"/>
    <w:rsid w:val="00FA2D02"/>
    <w:pPr>
      <w:spacing w:after="240"/>
      <w:ind w:left="-60"/>
    </w:pPr>
    <w:rPr>
      <w:rFonts w:ascii="Times New Roman" w:hAnsi="Times New Roman"/>
      <w:sz w:val="24"/>
      <w:szCs w:val="24"/>
    </w:rPr>
  </w:style>
  <w:style w:type="paragraph" w:customStyle="1" w:styleId="tip-arrow-bottom1">
    <w:name w:val="tip-arrow-bottom1"/>
    <w:basedOn w:val="Normal"/>
    <w:rsid w:val="00FA2D02"/>
    <w:pPr>
      <w:spacing w:after="240"/>
      <w:ind w:left="225"/>
    </w:pPr>
    <w:rPr>
      <w:rFonts w:ascii="Times New Roman" w:hAnsi="Times New Roman"/>
      <w:sz w:val="24"/>
      <w:szCs w:val="24"/>
    </w:rPr>
  </w:style>
  <w:style w:type="paragraph" w:customStyle="1" w:styleId="tip-arrow-left1">
    <w:name w:val="tip-arrow-left1"/>
    <w:basedOn w:val="Normal"/>
    <w:rsid w:val="00FA2D02"/>
    <w:pPr>
      <w:spacing w:after="240"/>
      <w:ind w:left="-90"/>
    </w:pPr>
    <w:rPr>
      <w:rFonts w:ascii="Times New Roman" w:hAnsi="Times New Roman"/>
      <w:sz w:val="24"/>
      <w:szCs w:val="24"/>
    </w:rPr>
  </w:style>
  <w:style w:type="paragraph" w:customStyle="1" w:styleId="tip-inner2">
    <w:name w:val="tip-inner2"/>
    <w:basedOn w:val="Normal"/>
    <w:rsid w:val="00FA2D02"/>
    <w:pPr>
      <w:spacing w:after="240" w:line="240" w:lineRule="atLeast"/>
    </w:pPr>
    <w:rPr>
      <w:rFonts w:cs="Arial"/>
      <w:sz w:val="18"/>
      <w:szCs w:val="18"/>
    </w:rPr>
  </w:style>
  <w:style w:type="paragraph" w:customStyle="1" w:styleId="tip-arrow-top2">
    <w:name w:val="tip-arrow-top2"/>
    <w:basedOn w:val="Normal"/>
    <w:rsid w:val="00FA2D02"/>
    <w:pPr>
      <w:spacing w:after="240"/>
      <w:ind w:left="-75"/>
    </w:pPr>
    <w:rPr>
      <w:rFonts w:ascii="Times New Roman" w:hAnsi="Times New Roman"/>
      <w:sz w:val="24"/>
      <w:szCs w:val="24"/>
    </w:rPr>
  </w:style>
  <w:style w:type="paragraph" w:customStyle="1" w:styleId="tip-arrow-right2">
    <w:name w:val="tip-arrow-right2"/>
    <w:basedOn w:val="Normal"/>
    <w:rsid w:val="00FA2D02"/>
    <w:pPr>
      <w:spacing w:after="240"/>
    </w:pPr>
    <w:rPr>
      <w:rFonts w:ascii="Times New Roman" w:hAnsi="Times New Roman"/>
      <w:sz w:val="24"/>
      <w:szCs w:val="24"/>
    </w:rPr>
  </w:style>
  <w:style w:type="paragraph" w:customStyle="1" w:styleId="tip-arrow-bottom2">
    <w:name w:val="tip-arrow-bottom2"/>
    <w:basedOn w:val="Normal"/>
    <w:rsid w:val="00FA2D02"/>
    <w:pPr>
      <w:spacing w:after="240"/>
      <w:ind w:left="-75"/>
    </w:pPr>
    <w:rPr>
      <w:rFonts w:ascii="Times New Roman" w:hAnsi="Times New Roman"/>
      <w:sz w:val="24"/>
      <w:szCs w:val="24"/>
    </w:rPr>
  </w:style>
  <w:style w:type="paragraph" w:customStyle="1" w:styleId="tip-arrow-left2">
    <w:name w:val="tip-arrow-left2"/>
    <w:basedOn w:val="Normal"/>
    <w:rsid w:val="00FA2D02"/>
    <w:pPr>
      <w:spacing w:after="240"/>
      <w:ind w:left="-90"/>
    </w:pPr>
    <w:rPr>
      <w:rFonts w:ascii="Times New Roman" w:hAnsi="Times New Roman"/>
      <w:sz w:val="24"/>
      <w:szCs w:val="24"/>
    </w:rPr>
  </w:style>
  <w:style w:type="character" w:customStyle="1" w:styleId="servicerequestoverdue3">
    <w:name w:val="service_request_overdue3"/>
    <w:rsid w:val="00FA2D02"/>
    <w:rPr>
      <w:shd w:val="clear" w:color="auto" w:fill="FDDFDF"/>
    </w:rPr>
  </w:style>
  <w:style w:type="character" w:customStyle="1" w:styleId="title4">
    <w:name w:val="title4"/>
    <w:rsid w:val="00FA2D02"/>
  </w:style>
  <w:style w:type="character" w:customStyle="1" w:styleId="t-in5">
    <w:name w:val="t-in5"/>
    <w:rsid w:val="00FA2D02"/>
  </w:style>
  <w:style w:type="character" w:customStyle="1" w:styleId="itemlabel12">
    <w:name w:val="item_label12"/>
    <w:rsid w:val="00FA2D02"/>
  </w:style>
  <w:style w:type="character" w:customStyle="1" w:styleId="postcomment4">
    <w:name w:val="post_comment4"/>
    <w:rsid w:val="00FA2D02"/>
  </w:style>
  <w:style w:type="character" w:customStyle="1" w:styleId="questionnumber6">
    <w:name w:val="question_number6"/>
    <w:rsid w:val="00FA2D02"/>
  </w:style>
  <w:style w:type="paragraph" w:customStyle="1" w:styleId="importantalertwrapper2">
    <w:name w:val="important_alert_wrapper2"/>
    <w:basedOn w:val="Normal"/>
    <w:rsid w:val="00FA2D02"/>
    <w:pPr>
      <w:shd w:val="clear" w:color="auto" w:fill="D2000D"/>
      <w:spacing w:after="240"/>
    </w:pPr>
    <w:rPr>
      <w:rFonts w:ascii="Times New Roman" w:hAnsi="Times New Roman"/>
      <w:sz w:val="24"/>
      <w:szCs w:val="24"/>
    </w:rPr>
  </w:style>
  <w:style w:type="paragraph" w:customStyle="1" w:styleId="importantalert2">
    <w:name w:val="important_alert2"/>
    <w:basedOn w:val="Normal"/>
    <w:rsid w:val="00FA2D02"/>
    <w:rPr>
      <w:rFonts w:ascii="Times New Roman" w:hAnsi="Times New Roman"/>
      <w:color w:val="FFFFFF"/>
      <w:sz w:val="24"/>
      <w:szCs w:val="24"/>
    </w:rPr>
  </w:style>
  <w:style w:type="paragraph" w:customStyle="1" w:styleId="mobileheader3">
    <w:name w:val="mobile_header3"/>
    <w:basedOn w:val="Normal"/>
    <w:rsid w:val="00FA2D02"/>
    <w:pPr>
      <w:spacing w:line="645" w:lineRule="atLeast"/>
    </w:pPr>
    <w:rPr>
      <w:rFonts w:ascii="Times New Roman" w:hAnsi="Times New Roman"/>
      <w:b/>
      <w:bCs/>
      <w:caps/>
      <w:color w:val="FFFFFF"/>
      <w:sz w:val="26"/>
      <w:szCs w:val="26"/>
    </w:rPr>
  </w:style>
  <w:style w:type="paragraph" w:customStyle="1" w:styleId="boxbottomlink5">
    <w:name w:val="box_bottomlink5"/>
    <w:basedOn w:val="Normal"/>
    <w:rsid w:val="00FA2D02"/>
    <w:pPr>
      <w:pBdr>
        <w:bottom w:val="single" w:sz="6" w:space="5" w:color="C6C4C4"/>
      </w:pBdr>
      <w:shd w:val="clear" w:color="auto" w:fill="E7E7E7"/>
      <w:spacing w:after="240"/>
      <w:jc w:val="right"/>
    </w:pPr>
    <w:rPr>
      <w:rFonts w:ascii="Times New Roman" w:hAnsi="Times New Roman"/>
      <w:b/>
      <w:bCs/>
      <w:color w:val="498778"/>
      <w:sz w:val="24"/>
      <w:szCs w:val="24"/>
    </w:rPr>
  </w:style>
  <w:style w:type="paragraph" w:customStyle="1" w:styleId="boxbottomlink6">
    <w:name w:val="box_bottomlink6"/>
    <w:basedOn w:val="Normal"/>
    <w:rsid w:val="00FA2D02"/>
    <w:pPr>
      <w:pBdr>
        <w:bottom w:val="single" w:sz="6" w:space="5" w:color="C6C4C4"/>
      </w:pBdr>
      <w:shd w:val="clear" w:color="auto" w:fill="E7E7E7"/>
      <w:spacing w:after="240"/>
      <w:jc w:val="right"/>
    </w:pPr>
    <w:rPr>
      <w:rFonts w:ascii="Times New Roman" w:hAnsi="Times New Roman"/>
      <w:b/>
      <w:bCs/>
      <w:color w:val="498778"/>
      <w:sz w:val="24"/>
      <w:szCs w:val="24"/>
    </w:rPr>
  </w:style>
  <w:style w:type="paragraph" w:customStyle="1" w:styleId="boxitemsummary2">
    <w:name w:val="box_item_summary2"/>
    <w:basedOn w:val="Normal"/>
    <w:rsid w:val="00FA2D02"/>
    <w:pPr>
      <w:spacing w:after="240"/>
    </w:pPr>
    <w:rPr>
      <w:rFonts w:ascii="Times New Roman" w:hAnsi="Times New Roman"/>
      <w:vanish/>
      <w:sz w:val="24"/>
      <w:szCs w:val="24"/>
    </w:rPr>
  </w:style>
  <w:style w:type="paragraph" w:customStyle="1" w:styleId="item-img3">
    <w:name w:val="item-img3"/>
    <w:basedOn w:val="Normal"/>
    <w:rsid w:val="00FA2D02"/>
    <w:pPr>
      <w:spacing w:after="240"/>
    </w:pPr>
    <w:rPr>
      <w:rFonts w:ascii="Times New Roman" w:hAnsi="Times New Roman"/>
      <w:vanish/>
      <w:sz w:val="24"/>
      <w:szCs w:val="24"/>
    </w:rPr>
  </w:style>
  <w:style w:type="paragraph" w:customStyle="1" w:styleId="itemsmalltext2">
    <w:name w:val="item_smalltext2"/>
    <w:basedOn w:val="Normal"/>
    <w:rsid w:val="00FA2D02"/>
    <w:rPr>
      <w:rFonts w:ascii="Times New Roman" w:hAnsi="Times New Roman"/>
      <w:sz w:val="24"/>
      <w:szCs w:val="24"/>
    </w:rPr>
  </w:style>
  <w:style w:type="paragraph" w:customStyle="1" w:styleId="item-list2">
    <w:name w:val="item-list2"/>
    <w:basedOn w:val="Normal"/>
    <w:rsid w:val="00FA2D02"/>
    <w:pPr>
      <w:spacing w:after="240"/>
    </w:pPr>
    <w:rPr>
      <w:rFonts w:ascii="Times New Roman" w:hAnsi="Times New Roman"/>
      <w:sz w:val="24"/>
      <w:szCs w:val="24"/>
    </w:rPr>
  </w:style>
  <w:style w:type="paragraph" w:customStyle="1" w:styleId="tabs2">
    <w:name w:val="tabs2"/>
    <w:basedOn w:val="Normal"/>
    <w:rsid w:val="00FA2D02"/>
    <w:pPr>
      <w:spacing w:after="240"/>
    </w:pPr>
    <w:rPr>
      <w:rFonts w:ascii="Times New Roman" w:hAnsi="Times New Roman"/>
      <w:vanish/>
      <w:sz w:val="24"/>
      <w:szCs w:val="24"/>
    </w:rPr>
  </w:style>
  <w:style w:type="paragraph" w:customStyle="1" w:styleId="titlewidget2">
    <w:name w:val="title_widget2"/>
    <w:basedOn w:val="Normal"/>
    <w:rsid w:val="00FA2D02"/>
    <w:pPr>
      <w:spacing w:after="240"/>
    </w:pPr>
    <w:rPr>
      <w:rFonts w:ascii="Times New Roman" w:hAnsi="Times New Roman"/>
      <w:sz w:val="24"/>
      <w:szCs w:val="24"/>
    </w:rPr>
  </w:style>
  <w:style w:type="paragraph" w:customStyle="1" w:styleId="titleright2">
    <w:name w:val="title_right2"/>
    <w:basedOn w:val="Normal"/>
    <w:rsid w:val="00FA2D02"/>
    <w:pPr>
      <w:spacing w:after="240"/>
    </w:pPr>
    <w:rPr>
      <w:rFonts w:ascii="Times New Roman" w:hAnsi="Times New Roman"/>
      <w:sz w:val="24"/>
      <w:szCs w:val="24"/>
    </w:rPr>
  </w:style>
  <w:style w:type="paragraph" w:customStyle="1" w:styleId="imagewidget4">
    <w:name w:val="image_widget4"/>
    <w:basedOn w:val="Normal"/>
    <w:rsid w:val="00FA2D02"/>
    <w:pPr>
      <w:spacing w:after="210"/>
    </w:pPr>
    <w:rPr>
      <w:rFonts w:ascii="Times New Roman" w:hAnsi="Times New Roman"/>
      <w:sz w:val="24"/>
      <w:szCs w:val="24"/>
    </w:rPr>
  </w:style>
  <w:style w:type="paragraph" w:customStyle="1" w:styleId="imagewidget5">
    <w:name w:val="image_widget5"/>
    <w:basedOn w:val="Normal"/>
    <w:rsid w:val="00FA2D02"/>
    <w:pPr>
      <w:spacing w:after="210"/>
      <w:ind w:left="315"/>
    </w:pPr>
    <w:rPr>
      <w:rFonts w:ascii="Times New Roman" w:hAnsi="Times New Roman"/>
      <w:sz w:val="24"/>
      <w:szCs w:val="24"/>
    </w:rPr>
  </w:style>
  <w:style w:type="paragraph" w:customStyle="1" w:styleId="imagewidget6">
    <w:name w:val="image_widget6"/>
    <w:basedOn w:val="Normal"/>
    <w:rsid w:val="00FA2D02"/>
    <w:pPr>
      <w:spacing w:after="210"/>
      <w:ind w:left="315"/>
    </w:pPr>
    <w:rPr>
      <w:rFonts w:ascii="Times New Roman" w:hAnsi="Times New Roman"/>
      <w:sz w:val="24"/>
      <w:szCs w:val="24"/>
    </w:rPr>
  </w:style>
  <w:style w:type="paragraph" w:customStyle="1" w:styleId="listsubmission3">
    <w:name w:val="list_submission3"/>
    <w:basedOn w:val="Normal"/>
    <w:rsid w:val="00FA2D02"/>
    <w:pPr>
      <w:spacing w:before="150" w:after="150"/>
    </w:pPr>
    <w:rPr>
      <w:rFonts w:ascii="Times New Roman" w:hAnsi="Times New Roman"/>
      <w:sz w:val="24"/>
      <w:szCs w:val="24"/>
    </w:rPr>
  </w:style>
  <w:style w:type="paragraph" w:customStyle="1" w:styleId="listsubmission4">
    <w:name w:val="list_submission4"/>
    <w:basedOn w:val="Normal"/>
    <w:rsid w:val="00FA2D02"/>
    <w:pPr>
      <w:spacing w:before="150" w:after="150"/>
    </w:pPr>
    <w:rPr>
      <w:rFonts w:ascii="Times New Roman" w:hAnsi="Times New Roman"/>
      <w:sz w:val="24"/>
      <w:szCs w:val="24"/>
    </w:rPr>
  </w:style>
  <w:style w:type="paragraph" w:customStyle="1" w:styleId="minicalendarwidget5">
    <w:name w:val="minicalendar_widget5"/>
    <w:basedOn w:val="Normal"/>
    <w:rsid w:val="00FA2D02"/>
    <w:pPr>
      <w:spacing w:after="210"/>
    </w:pPr>
    <w:rPr>
      <w:rFonts w:ascii="Times New Roman" w:hAnsi="Times New Roman"/>
      <w:sz w:val="24"/>
      <w:szCs w:val="24"/>
    </w:rPr>
  </w:style>
  <w:style w:type="paragraph" w:customStyle="1" w:styleId="minicalendarwidget6">
    <w:name w:val="minicalendar_widget6"/>
    <w:basedOn w:val="Normal"/>
    <w:rsid w:val="00FA2D02"/>
    <w:pPr>
      <w:spacing w:after="210"/>
      <w:ind w:left="315"/>
    </w:pPr>
    <w:rPr>
      <w:rFonts w:ascii="Times New Roman" w:hAnsi="Times New Roman"/>
      <w:sz w:val="24"/>
      <w:szCs w:val="24"/>
    </w:rPr>
  </w:style>
  <w:style w:type="paragraph" w:customStyle="1" w:styleId="minicalendarwidget7">
    <w:name w:val="minicalendar_widget7"/>
    <w:basedOn w:val="Normal"/>
    <w:rsid w:val="00FA2D02"/>
    <w:pPr>
      <w:spacing w:after="210"/>
      <w:ind w:left="315"/>
    </w:pPr>
    <w:rPr>
      <w:rFonts w:ascii="Times New Roman" w:hAnsi="Times New Roman"/>
      <w:sz w:val="24"/>
      <w:szCs w:val="24"/>
    </w:rPr>
  </w:style>
  <w:style w:type="paragraph" w:customStyle="1" w:styleId="minicalendarwidget8">
    <w:name w:val="minicalendar_widget8"/>
    <w:basedOn w:val="Normal"/>
    <w:rsid w:val="00FA2D02"/>
    <w:rPr>
      <w:rFonts w:ascii="Times New Roman" w:hAnsi="Times New Roman"/>
      <w:sz w:val="24"/>
      <w:szCs w:val="24"/>
    </w:rPr>
  </w:style>
  <w:style w:type="paragraph" w:customStyle="1" w:styleId="calendardayheader4">
    <w:name w:val="calendar_dayheader4"/>
    <w:basedOn w:val="Normal"/>
    <w:rsid w:val="00FA2D02"/>
    <w:pPr>
      <w:shd w:val="clear" w:color="auto" w:fill="518580"/>
      <w:spacing w:after="240" w:line="315" w:lineRule="atLeast"/>
    </w:pPr>
    <w:rPr>
      <w:rFonts w:ascii="Times New Roman" w:hAnsi="Times New Roman"/>
      <w:b/>
      <w:bCs/>
      <w:caps/>
      <w:color w:val="FFFFFF"/>
      <w:sz w:val="19"/>
      <w:szCs w:val="19"/>
    </w:rPr>
  </w:style>
  <w:style w:type="paragraph" w:customStyle="1" w:styleId="calendardayheader5">
    <w:name w:val="calendar_dayheader5"/>
    <w:basedOn w:val="Normal"/>
    <w:rsid w:val="00FA2D02"/>
    <w:pPr>
      <w:shd w:val="clear" w:color="auto" w:fill="518580"/>
      <w:spacing w:after="240" w:line="315" w:lineRule="atLeast"/>
      <w:ind w:firstLine="270"/>
    </w:pPr>
    <w:rPr>
      <w:rFonts w:ascii="Times New Roman" w:hAnsi="Times New Roman"/>
      <w:b/>
      <w:bCs/>
      <w:caps/>
      <w:color w:val="518580"/>
      <w:sz w:val="19"/>
      <w:szCs w:val="19"/>
    </w:rPr>
  </w:style>
  <w:style w:type="paragraph" w:customStyle="1" w:styleId="calendartitletd2">
    <w:name w:val="calendar_title_td2"/>
    <w:basedOn w:val="Normal"/>
    <w:rsid w:val="00FA2D02"/>
    <w:pPr>
      <w:spacing w:after="240"/>
    </w:pPr>
    <w:rPr>
      <w:rFonts w:ascii="Times New Roman" w:hAnsi="Times New Roman"/>
      <w:sz w:val="24"/>
      <w:szCs w:val="24"/>
    </w:rPr>
  </w:style>
  <w:style w:type="paragraph" w:customStyle="1" w:styleId="calendartitle3">
    <w:name w:val="calendar_title3"/>
    <w:basedOn w:val="Normal"/>
    <w:rsid w:val="00FA2D02"/>
    <w:pPr>
      <w:spacing w:after="240"/>
    </w:pPr>
    <w:rPr>
      <w:rFonts w:ascii="Times New Roman" w:hAnsi="Times New Roman"/>
      <w:sz w:val="24"/>
      <w:szCs w:val="24"/>
    </w:rPr>
  </w:style>
  <w:style w:type="paragraph" w:customStyle="1" w:styleId="calendartitle4">
    <w:name w:val="calendar_title4"/>
    <w:basedOn w:val="Normal"/>
    <w:rsid w:val="00FA2D02"/>
    <w:pPr>
      <w:spacing w:after="240"/>
      <w:jc w:val="center"/>
    </w:pPr>
    <w:rPr>
      <w:rFonts w:ascii="Times New Roman" w:hAnsi="Times New Roman"/>
      <w:b/>
      <w:bCs/>
      <w:caps/>
      <w:color w:val="444444"/>
      <w:sz w:val="26"/>
      <w:szCs w:val="26"/>
    </w:rPr>
  </w:style>
  <w:style w:type="paragraph" w:customStyle="1" w:styleId="item-more2">
    <w:name w:val="item-more2"/>
    <w:basedOn w:val="Normal"/>
    <w:rsid w:val="00FA2D02"/>
    <w:rPr>
      <w:rFonts w:ascii="Times New Roman" w:hAnsi="Times New Roman"/>
      <w:i/>
      <w:iCs/>
      <w:szCs w:val="22"/>
    </w:rPr>
  </w:style>
  <w:style w:type="paragraph" w:customStyle="1" w:styleId="item-title3">
    <w:name w:val="item-title3"/>
    <w:basedOn w:val="Normal"/>
    <w:rsid w:val="00FA2D02"/>
    <w:rPr>
      <w:rFonts w:ascii="Times New Roman" w:hAnsi="Times New Roman"/>
      <w:b/>
      <w:bCs/>
      <w:sz w:val="24"/>
      <w:szCs w:val="24"/>
    </w:rPr>
  </w:style>
  <w:style w:type="paragraph" w:customStyle="1" w:styleId="item-title4">
    <w:name w:val="item-title4"/>
    <w:basedOn w:val="Normal"/>
    <w:rsid w:val="00FA2D02"/>
    <w:rPr>
      <w:rFonts w:ascii="Times New Roman" w:hAnsi="Times New Roman"/>
      <w:b/>
      <w:bCs/>
      <w:sz w:val="24"/>
      <w:szCs w:val="24"/>
    </w:rPr>
  </w:style>
  <w:style w:type="paragraph" w:customStyle="1" w:styleId="item-date2">
    <w:name w:val="item-date2"/>
    <w:basedOn w:val="Normal"/>
    <w:rsid w:val="00FA2D02"/>
    <w:rPr>
      <w:rFonts w:ascii="Times New Roman" w:hAnsi="Times New Roman"/>
      <w:i/>
      <w:iCs/>
      <w:szCs w:val="22"/>
    </w:rPr>
  </w:style>
  <w:style w:type="paragraph" w:customStyle="1" w:styleId="customfieldlabel2">
    <w:name w:val="custom_field_label2"/>
    <w:basedOn w:val="Normal"/>
    <w:rsid w:val="00FA2D02"/>
    <w:pPr>
      <w:spacing w:after="240"/>
      <w:textAlignment w:val="top"/>
    </w:pPr>
    <w:rPr>
      <w:rFonts w:ascii="Times New Roman" w:hAnsi="Times New Roman"/>
      <w:b/>
      <w:bCs/>
      <w:sz w:val="24"/>
      <w:szCs w:val="24"/>
    </w:rPr>
  </w:style>
  <w:style w:type="paragraph" w:customStyle="1" w:styleId="detail-title3">
    <w:name w:val="detail-title3"/>
    <w:basedOn w:val="Normal"/>
    <w:rsid w:val="00FA2D02"/>
    <w:pPr>
      <w:spacing w:after="75"/>
    </w:pPr>
    <w:rPr>
      <w:rFonts w:ascii="Times New Roman" w:hAnsi="Times New Roman"/>
      <w:sz w:val="24"/>
      <w:szCs w:val="24"/>
    </w:rPr>
  </w:style>
  <w:style w:type="paragraph" w:customStyle="1" w:styleId="documentbreadcrumb2">
    <w:name w:val="document_breadcrumb2"/>
    <w:basedOn w:val="Normal"/>
    <w:rsid w:val="00FA2D02"/>
    <w:pPr>
      <w:spacing w:after="240"/>
    </w:pPr>
    <w:rPr>
      <w:rFonts w:ascii="Times New Roman" w:hAnsi="Times New Roman"/>
      <w:sz w:val="24"/>
      <w:szCs w:val="24"/>
    </w:rPr>
  </w:style>
  <w:style w:type="paragraph" w:customStyle="1" w:styleId="current4">
    <w:name w:val="current4"/>
    <w:basedOn w:val="Normal"/>
    <w:rsid w:val="00FA2D02"/>
    <w:pPr>
      <w:spacing w:after="240"/>
    </w:pPr>
    <w:rPr>
      <w:rFonts w:ascii="Times New Roman" w:hAnsi="Times New Roman"/>
      <w:sz w:val="24"/>
      <w:szCs w:val="24"/>
    </w:rPr>
  </w:style>
  <w:style w:type="paragraph" w:customStyle="1" w:styleId="current5">
    <w:name w:val="current5"/>
    <w:basedOn w:val="Normal"/>
    <w:rsid w:val="00FA2D02"/>
    <w:pPr>
      <w:spacing w:after="240"/>
    </w:pPr>
    <w:rPr>
      <w:rFonts w:ascii="Times New Roman" w:hAnsi="Times New Roman"/>
      <w:sz w:val="24"/>
      <w:szCs w:val="24"/>
    </w:rPr>
  </w:style>
  <w:style w:type="paragraph" w:customStyle="1" w:styleId="listtable2">
    <w:name w:val="listtable2"/>
    <w:basedOn w:val="Normal"/>
    <w:rsid w:val="00FA2D02"/>
    <w:pPr>
      <w:spacing w:before="150" w:after="150"/>
    </w:pPr>
    <w:rPr>
      <w:rFonts w:ascii="Times New Roman" w:hAnsi="Times New Roman"/>
      <w:sz w:val="24"/>
      <w:szCs w:val="24"/>
    </w:rPr>
  </w:style>
  <w:style w:type="paragraph" w:customStyle="1" w:styleId="current6">
    <w:name w:val="current6"/>
    <w:basedOn w:val="Normal"/>
    <w:rsid w:val="00FA2D02"/>
    <w:pPr>
      <w:spacing w:after="240"/>
    </w:pPr>
    <w:rPr>
      <w:rFonts w:ascii="Times New Roman" w:hAnsi="Times New Roman"/>
      <w:sz w:val="24"/>
      <w:szCs w:val="24"/>
    </w:rPr>
  </w:style>
  <w:style w:type="paragraph" w:customStyle="1" w:styleId="sitemapindexviewul2">
    <w:name w:val="sitemapindexview&gt;ul2"/>
    <w:basedOn w:val="Normal"/>
    <w:rsid w:val="00FA2D02"/>
    <w:pPr>
      <w:spacing w:after="240"/>
    </w:pPr>
    <w:rPr>
      <w:rFonts w:ascii="Times New Roman" w:hAnsi="Times New Roman"/>
      <w:sz w:val="24"/>
      <w:szCs w:val="24"/>
    </w:rPr>
  </w:style>
  <w:style w:type="paragraph" w:customStyle="1" w:styleId="searchcontainer2">
    <w:name w:val="search_container2"/>
    <w:basedOn w:val="Normal"/>
    <w:rsid w:val="00FA2D02"/>
    <w:pPr>
      <w:spacing w:after="150"/>
    </w:pPr>
    <w:rPr>
      <w:rFonts w:ascii="Times New Roman" w:hAnsi="Times New Roman"/>
      <w:sz w:val="24"/>
      <w:szCs w:val="24"/>
    </w:rPr>
  </w:style>
  <w:style w:type="paragraph" w:customStyle="1" w:styleId="t-top3">
    <w:name w:val="t-top3"/>
    <w:basedOn w:val="Normal"/>
    <w:rsid w:val="00FA2D02"/>
    <w:pPr>
      <w:spacing w:after="240"/>
      <w:ind w:left="-240"/>
    </w:pPr>
    <w:rPr>
      <w:rFonts w:ascii="Times New Roman" w:hAnsi="Times New Roman"/>
      <w:sz w:val="24"/>
      <w:szCs w:val="24"/>
    </w:rPr>
  </w:style>
  <w:style w:type="paragraph" w:customStyle="1" w:styleId="t-mid3">
    <w:name w:val="t-mid3"/>
    <w:basedOn w:val="Normal"/>
    <w:rsid w:val="00FA2D02"/>
    <w:pPr>
      <w:spacing w:after="240"/>
      <w:ind w:left="-240"/>
    </w:pPr>
    <w:rPr>
      <w:rFonts w:ascii="Times New Roman" w:hAnsi="Times New Roman"/>
      <w:sz w:val="24"/>
      <w:szCs w:val="24"/>
    </w:rPr>
  </w:style>
  <w:style w:type="paragraph" w:customStyle="1" w:styleId="t-bot3">
    <w:name w:val="t-bot3"/>
    <w:basedOn w:val="Normal"/>
    <w:rsid w:val="00FA2D02"/>
    <w:pPr>
      <w:spacing w:after="240"/>
      <w:ind w:left="-240"/>
    </w:pPr>
    <w:rPr>
      <w:rFonts w:ascii="Times New Roman" w:hAnsi="Times New Roman"/>
      <w:sz w:val="24"/>
      <w:szCs w:val="24"/>
    </w:rPr>
  </w:style>
  <w:style w:type="paragraph" w:customStyle="1" w:styleId="t-item4">
    <w:name w:val="t-item4"/>
    <w:basedOn w:val="Normal"/>
    <w:rsid w:val="00FA2D02"/>
    <w:pPr>
      <w:spacing w:after="240"/>
    </w:pPr>
    <w:rPr>
      <w:rFonts w:ascii="Times New Roman" w:hAnsi="Times New Roman"/>
      <w:sz w:val="24"/>
      <w:szCs w:val="24"/>
    </w:rPr>
  </w:style>
  <w:style w:type="paragraph" w:customStyle="1" w:styleId="t-first3">
    <w:name w:val="t-first3"/>
    <w:basedOn w:val="Normal"/>
    <w:rsid w:val="00FA2D02"/>
    <w:pPr>
      <w:spacing w:after="240"/>
    </w:pPr>
    <w:rPr>
      <w:rFonts w:ascii="Times New Roman" w:hAnsi="Times New Roman"/>
      <w:sz w:val="24"/>
      <w:szCs w:val="24"/>
    </w:rPr>
  </w:style>
  <w:style w:type="paragraph" w:customStyle="1" w:styleId="t-mid4">
    <w:name w:val="t-mid4"/>
    <w:basedOn w:val="Normal"/>
    <w:rsid w:val="00FA2D02"/>
    <w:pPr>
      <w:spacing w:after="240"/>
      <w:ind w:left="-240"/>
    </w:pPr>
    <w:rPr>
      <w:rFonts w:ascii="Times New Roman" w:hAnsi="Times New Roman"/>
      <w:sz w:val="24"/>
      <w:szCs w:val="24"/>
    </w:rPr>
  </w:style>
  <w:style w:type="paragraph" w:customStyle="1" w:styleId="t-bot4">
    <w:name w:val="t-bot4"/>
    <w:basedOn w:val="Normal"/>
    <w:rsid w:val="00FA2D02"/>
    <w:pPr>
      <w:spacing w:after="240"/>
      <w:ind w:left="-240"/>
    </w:pPr>
    <w:rPr>
      <w:rFonts w:ascii="Times New Roman" w:hAnsi="Times New Roman"/>
      <w:sz w:val="24"/>
      <w:szCs w:val="24"/>
    </w:rPr>
  </w:style>
  <w:style w:type="paragraph" w:customStyle="1" w:styleId="toggleservice2">
    <w:name w:val="toggle_service2"/>
    <w:basedOn w:val="Normal"/>
    <w:rsid w:val="00FA2D02"/>
    <w:pPr>
      <w:ind w:firstLine="25072"/>
      <w:textAlignment w:val="top"/>
    </w:pPr>
    <w:rPr>
      <w:rFonts w:ascii="Times New Roman" w:hAnsi="Times New Roman"/>
      <w:sz w:val="24"/>
      <w:szCs w:val="24"/>
    </w:rPr>
  </w:style>
  <w:style w:type="paragraph" w:customStyle="1" w:styleId="vi-main3">
    <w:name w:val="vi-main3"/>
    <w:basedOn w:val="Normal"/>
    <w:rsid w:val="00FA2D02"/>
    <w:pPr>
      <w:spacing w:after="240"/>
    </w:pPr>
    <w:rPr>
      <w:rFonts w:ascii="Times New Roman" w:hAnsi="Times New Roman"/>
      <w:sz w:val="24"/>
      <w:szCs w:val="24"/>
    </w:rPr>
  </w:style>
  <w:style w:type="paragraph" w:customStyle="1" w:styleId="boxcontentulli2">
    <w:name w:val="box_content&gt;ul&gt;li2"/>
    <w:basedOn w:val="Normal"/>
    <w:rsid w:val="00FA2D02"/>
    <w:pPr>
      <w:pBdr>
        <w:top w:val="dashed" w:sz="2" w:space="14" w:color="E6E6E6"/>
      </w:pBdr>
      <w:spacing w:after="240"/>
    </w:pPr>
    <w:rPr>
      <w:rFonts w:ascii="Times New Roman" w:hAnsi="Times New Roman"/>
      <w:sz w:val="24"/>
      <w:szCs w:val="24"/>
    </w:rPr>
  </w:style>
  <w:style w:type="paragraph" w:customStyle="1" w:styleId="detail-title4">
    <w:name w:val="detail-title4"/>
    <w:basedOn w:val="Normal"/>
    <w:rsid w:val="00FA2D02"/>
    <w:pPr>
      <w:spacing w:after="150"/>
    </w:pPr>
    <w:rPr>
      <w:rFonts w:ascii="Times New Roman" w:hAnsi="Times New Roman"/>
      <w:sz w:val="29"/>
      <w:szCs w:val="29"/>
    </w:rPr>
  </w:style>
  <w:style w:type="paragraph" w:customStyle="1" w:styleId="detail-list-label7">
    <w:name w:val="detail-list-label7"/>
    <w:basedOn w:val="Normal"/>
    <w:rsid w:val="00FA2D02"/>
    <w:pPr>
      <w:spacing w:after="240"/>
      <w:textAlignment w:val="top"/>
    </w:pPr>
    <w:rPr>
      <w:rFonts w:ascii="Times New Roman" w:hAnsi="Times New Roman"/>
      <w:b/>
      <w:bCs/>
      <w:sz w:val="24"/>
      <w:szCs w:val="24"/>
    </w:rPr>
  </w:style>
  <w:style w:type="paragraph" w:customStyle="1" w:styleId="t-overlay2">
    <w:name w:val="t-overlay2"/>
    <w:basedOn w:val="Normal"/>
    <w:rsid w:val="00FA2D02"/>
    <w:pPr>
      <w:shd w:val="clear" w:color="auto" w:fill="000000"/>
      <w:spacing w:after="240"/>
    </w:pPr>
    <w:rPr>
      <w:rFonts w:ascii="Times New Roman" w:hAnsi="Times New Roman"/>
      <w:sz w:val="24"/>
      <w:szCs w:val="24"/>
    </w:rPr>
  </w:style>
  <w:style w:type="paragraph" w:customStyle="1" w:styleId="t-header2">
    <w:name w:val="t-header2"/>
    <w:basedOn w:val="Normal"/>
    <w:rsid w:val="00FA2D02"/>
    <w:pPr>
      <w:pBdr>
        <w:top w:val="single" w:sz="12" w:space="0" w:color="010101"/>
        <w:left w:val="single" w:sz="12" w:space="0" w:color="010101"/>
        <w:bottom w:val="single" w:sz="6" w:space="0" w:color="FFFFFF"/>
        <w:right w:val="single" w:sz="12" w:space="0" w:color="010101"/>
      </w:pBdr>
      <w:shd w:val="clear" w:color="auto" w:fill="010101"/>
    </w:pPr>
    <w:rPr>
      <w:rFonts w:ascii="Times New Roman" w:hAnsi="Times New Roman"/>
      <w:color w:val="FFFFFF"/>
      <w:sz w:val="24"/>
      <w:szCs w:val="24"/>
    </w:rPr>
  </w:style>
  <w:style w:type="paragraph" w:customStyle="1" w:styleId="t-window-title2">
    <w:name w:val="t-window-title2"/>
    <w:basedOn w:val="Normal"/>
    <w:rsid w:val="00FA2D02"/>
    <w:pPr>
      <w:spacing w:line="450" w:lineRule="atLeast"/>
    </w:pPr>
    <w:rPr>
      <w:rFonts w:ascii="Times New Roman" w:hAnsi="Times New Roman"/>
      <w:sz w:val="31"/>
      <w:szCs w:val="31"/>
    </w:rPr>
  </w:style>
  <w:style w:type="paragraph" w:customStyle="1" w:styleId="t-close2">
    <w:name w:val="t-close2"/>
    <w:basedOn w:val="Normal"/>
    <w:rsid w:val="00FA2D02"/>
    <w:pPr>
      <w:spacing w:after="240"/>
      <w:ind w:firstLine="5536"/>
    </w:pPr>
    <w:rPr>
      <w:rFonts w:ascii="Times New Roman" w:hAnsi="Times New Roman"/>
      <w:sz w:val="24"/>
      <w:szCs w:val="24"/>
    </w:rPr>
  </w:style>
  <w:style w:type="paragraph" w:customStyle="1" w:styleId="fax-ext2">
    <w:name w:val="fax-ext2"/>
    <w:basedOn w:val="Normal"/>
    <w:rsid w:val="00FA2D02"/>
    <w:pPr>
      <w:spacing w:after="240"/>
    </w:pPr>
    <w:rPr>
      <w:rFonts w:ascii="Times New Roman" w:hAnsi="Times New Roman"/>
      <w:sz w:val="24"/>
      <w:szCs w:val="24"/>
    </w:rPr>
  </w:style>
  <w:style w:type="paragraph" w:customStyle="1" w:styleId="phone-ext2">
    <w:name w:val="phone-ext2"/>
    <w:basedOn w:val="Normal"/>
    <w:rsid w:val="00FA2D02"/>
    <w:pPr>
      <w:spacing w:after="240"/>
    </w:pPr>
    <w:rPr>
      <w:rFonts w:ascii="Times New Roman" w:hAnsi="Times New Roman"/>
      <w:sz w:val="24"/>
      <w:szCs w:val="24"/>
    </w:rPr>
  </w:style>
  <w:style w:type="paragraph" w:customStyle="1" w:styleId="formprivateemaillabel2">
    <w:name w:val="form_private_email_label2"/>
    <w:basedOn w:val="Normal"/>
    <w:rsid w:val="00FA2D02"/>
    <w:pPr>
      <w:spacing w:after="240"/>
      <w:textAlignment w:val="center"/>
    </w:pPr>
    <w:rPr>
      <w:rFonts w:ascii="Times New Roman" w:hAnsi="Times New Roman"/>
      <w:szCs w:val="22"/>
    </w:rPr>
  </w:style>
  <w:style w:type="paragraph" w:customStyle="1" w:styleId="item-img4">
    <w:name w:val="item-img4"/>
    <w:basedOn w:val="Normal"/>
    <w:rsid w:val="00FA2D02"/>
    <w:pPr>
      <w:spacing w:after="240"/>
      <w:jc w:val="center"/>
    </w:pPr>
    <w:rPr>
      <w:rFonts w:ascii="Times New Roman" w:hAnsi="Times New Roman"/>
      <w:sz w:val="24"/>
      <w:szCs w:val="24"/>
    </w:rPr>
  </w:style>
  <w:style w:type="paragraph" w:customStyle="1" w:styleId="formlabel2">
    <w:name w:val="form_label2"/>
    <w:basedOn w:val="Normal"/>
    <w:rsid w:val="00FA2D02"/>
    <w:pPr>
      <w:spacing w:after="240"/>
    </w:pPr>
    <w:rPr>
      <w:rFonts w:ascii="Times New Roman" w:hAnsi="Times New Roman"/>
      <w:sz w:val="24"/>
      <w:szCs w:val="24"/>
    </w:rPr>
  </w:style>
  <w:style w:type="paragraph" w:customStyle="1" w:styleId="tagdiv2">
    <w:name w:val="tag_div2"/>
    <w:basedOn w:val="Normal"/>
    <w:rsid w:val="00FA2D02"/>
    <w:pPr>
      <w:spacing w:after="150"/>
    </w:pPr>
    <w:rPr>
      <w:rFonts w:ascii="Times New Roman" w:hAnsi="Times New Roman"/>
      <w:sz w:val="24"/>
      <w:szCs w:val="24"/>
    </w:rPr>
  </w:style>
  <w:style w:type="paragraph" w:customStyle="1" w:styleId="changepreferencebtndiv2">
    <w:name w:val="change_preference_btn_div2"/>
    <w:basedOn w:val="Normal"/>
    <w:rsid w:val="00FA2D02"/>
    <w:pPr>
      <w:spacing w:before="150" w:after="150"/>
    </w:pPr>
    <w:rPr>
      <w:rFonts w:ascii="Times New Roman" w:hAnsi="Times New Roman"/>
      <w:sz w:val="24"/>
      <w:szCs w:val="24"/>
    </w:rPr>
  </w:style>
  <w:style w:type="paragraph" w:customStyle="1" w:styleId="checkboxlist-container4">
    <w:name w:val="checkboxlist-container4"/>
    <w:basedOn w:val="Normal"/>
    <w:rsid w:val="00FA2D02"/>
    <w:pPr>
      <w:spacing w:after="240"/>
    </w:pPr>
    <w:rPr>
      <w:rFonts w:ascii="Times New Roman" w:hAnsi="Times New Roman"/>
      <w:sz w:val="24"/>
      <w:szCs w:val="24"/>
    </w:rPr>
  </w:style>
  <w:style w:type="paragraph" w:customStyle="1" w:styleId="confirmationmsg2">
    <w:name w:val="confirmation_msg2"/>
    <w:basedOn w:val="Normal"/>
    <w:rsid w:val="00FA2D02"/>
    <w:pPr>
      <w:spacing w:after="150"/>
    </w:pPr>
    <w:rPr>
      <w:rFonts w:ascii="Times New Roman" w:hAnsi="Times New Roman"/>
      <w:b/>
      <w:bCs/>
      <w:sz w:val="24"/>
      <w:szCs w:val="24"/>
    </w:rPr>
  </w:style>
  <w:style w:type="paragraph" w:customStyle="1" w:styleId="rssfeedscontenttypetitle2">
    <w:name w:val="rss_feeds_content_type_title2"/>
    <w:basedOn w:val="Normal"/>
    <w:rsid w:val="00FA2D02"/>
    <w:pPr>
      <w:pBdr>
        <w:bottom w:val="single" w:sz="6" w:space="0" w:color="D0D0D0"/>
      </w:pBdr>
      <w:spacing w:after="240" w:line="330" w:lineRule="atLeast"/>
    </w:pPr>
    <w:rPr>
      <w:rFonts w:ascii="Times New Roman" w:hAnsi="Times New Roman"/>
      <w:sz w:val="24"/>
      <w:szCs w:val="24"/>
    </w:rPr>
  </w:style>
  <w:style w:type="paragraph" w:customStyle="1" w:styleId="contenttypename2">
    <w:name w:val="content_type_name2"/>
    <w:basedOn w:val="Normal"/>
    <w:rsid w:val="00FA2D02"/>
    <w:pPr>
      <w:spacing w:after="240"/>
      <w:ind w:left="75"/>
    </w:pPr>
    <w:rPr>
      <w:rFonts w:ascii="Times New Roman" w:hAnsi="Times New Roman"/>
      <w:b/>
      <w:bCs/>
      <w:color w:val="383838"/>
      <w:sz w:val="36"/>
      <w:szCs w:val="36"/>
    </w:rPr>
  </w:style>
  <w:style w:type="paragraph" w:customStyle="1" w:styleId="rssfeedscategories2">
    <w:name w:val="rss_feeds_categories2"/>
    <w:basedOn w:val="Normal"/>
    <w:rsid w:val="00FA2D02"/>
    <w:rPr>
      <w:rFonts w:ascii="Times New Roman" w:hAnsi="Times New Roman"/>
      <w:sz w:val="24"/>
      <w:szCs w:val="24"/>
    </w:rPr>
  </w:style>
  <w:style w:type="paragraph" w:customStyle="1" w:styleId="rssfeedsdepartments2">
    <w:name w:val="rss_feeds_departments2"/>
    <w:basedOn w:val="Normal"/>
    <w:rsid w:val="00FA2D02"/>
    <w:rPr>
      <w:rFonts w:ascii="Times New Roman" w:hAnsi="Times New Roman"/>
      <w:sz w:val="24"/>
      <w:szCs w:val="24"/>
    </w:rPr>
  </w:style>
  <w:style w:type="paragraph" w:customStyle="1" w:styleId="rssfeedscategorieslabel2">
    <w:name w:val="rss_feeds_categories&gt;label2"/>
    <w:basedOn w:val="Normal"/>
    <w:rsid w:val="00FA2D02"/>
    <w:rPr>
      <w:rFonts w:ascii="Times New Roman" w:hAnsi="Times New Roman"/>
      <w:b/>
      <w:bCs/>
      <w:sz w:val="24"/>
      <w:szCs w:val="24"/>
    </w:rPr>
  </w:style>
  <w:style w:type="paragraph" w:customStyle="1" w:styleId="rssfeedsdepartmentslabel2">
    <w:name w:val="rss_feeds_departments&gt;label2"/>
    <w:basedOn w:val="Normal"/>
    <w:rsid w:val="00FA2D02"/>
    <w:rPr>
      <w:rFonts w:ascii="Times New Roman" w:hAnsi="Times New Roman"/>
      <w:b/>
      <w:bCs/>
      <w:sz w:val="24"/>
      <w:szCs w:val="24"/>
    </w:rPr>
  </w:style>
  <w:style w:type="paragraph" w:customStyle="1" w:styleId="itemgraytext2">
    <w:name w:val="item_graytext2"/>
    <w:basedOn w:val="Normal"/>
    <w:rsid w:val="00FA2D02"/>
    <w:pPr>
      <w:spacing w:after="240"/>
    </w:pPr>
    <w:rPr>
      <w:rFonts w:ascii="Times New Roman" w:hAnsi="Times New Roman"/>
      <w:i/>
      <w:iCs/>
      <w:sz w:val="24"/>
      <w:szCs w:val="24"/>
    </w:rPr>
  </w:style>
  <w:style w:type="paragraph" w:customStyle="1" w:styleId="listfaqq3">
    <w:name w:val="listfaq_q3"/>
    <w:basedOn w:val="Normal"/>
    <w:rsid w:val="00FA2D02"/>
    <w:pPr>
      <w:spacing w:after="240"/>
    </w:pPr>
    <w:rPr>
      <w:rFonts w:ascii="Times New Roman" w:hAnsi="Times New Roman"/>
      <w:b/>
      <w:bCs/>
      <w:sz w:val="24"/>
      <w:szCs w:val="24"/>
    </w:rPr>
  </w:style>
  <w:style w:type="paragraph" w:customStyle="1" w:styleId="listfaqq4">
    <w:name w:val="listfaq_q4"/>
    <w:basedOn w:val="Normal"/>
    <w:rsid w:val="00FA2D02"/>
    <w:pPr>
      <w:spacing w:after="240"/>
    </w:pPr>
    <w:rPr>
      <w:rFonts w:ascii="Times New Roman" w:hAnsi="Times New Roman"/>
      <w:b/>
      <w:bCs/>
      <w:sz w:val="24"/>
      <w:szCs w:val="24"/>
    </w:rPr>
  </w:style>
  <w:style w:type="paragraph" w:customStyle="1" w:styleId="list-pager2">
    <w:name w:val="list-pager2"/>
    <w:basedOn w:val="Normal"/>
    <w:rsid w:val="00FA2D02"/>
    <w:pPr>
      <w:spacing w:after="240"/>
    </w:pPr>
    <w:rPr>
      <w:rFonts w:ascii="Times New Roman" w:hAnsi="Times New Roman"/>
      <w:sz w:val="24"/>
      <w:szCs w:val="24"/>
    </w:rPr>
  </w:style>
  <w:style w:type="paragraph" w:customStyle="1" w:styleId="formlist7">
    <w:name w:val="formlist7"/>
    <w:basedOn w:val="Normal"/>
    <w:rsid w:val="00FA2D02"/>
    <w:pPr>
      <w:spacing w:after="240"/>
    </w:pPr>
    <w:rPr>
      <w:rFonts w:ascii="Times New Roman" w:hAnsi="Times New Roman"/>
      <w:sz w:val="24"/>
      <w:szCs w:val="24"/>
    </w:rPr>
  </w:style>
  <w:style w:type="paragraph" w:customStyle="1" w:styleId="formlist8">
    <w:name w:val="formlist8"/>
    <w:basedOn w:val="Normal"/>
    <w:rsid w:val="00FA2D02"/>
    <w:pPr>
      <w:spacing w:after="240"/>
    </w:pPr>
    <w:rPr>
      <w:rFonts w:ascii="Times New Roman" w:hAnsi="Times New Roman"/>
      <w:sz w:val="24"/>
      <w:szCs w:val="24"/>
    </w:rPr>
  </w:style>
  <w:style w:type="paragraph" w:customStyle="1" w:styleId="checkboxlist-container5">
    <w:name w:val="checkboxlist-container5"/>
    <w:basedOn w:val="Normal"/>
    <w:rsid w:val="00FA2D02"/>
    <w:pPr>
      <w:spacing w:after="45"/>
    </w:pPr>
    <w:rPr>
      <w:rFonts w:ascii="Times New Roman" w:hAnsi="Times New Roman"/>
      <w:sz w:val="24"/>
      <w:szCs w:val="24"/>
    </w:rPr>
  </w:style>
  <w:style w:type="paragraph" w:customStyle="1" w:styleId="radiobuttonsgroup-container3">
    <w:name w:val="radiobuttonsgroup-container3"/>
    <w:basedOn w:val="Normal"/>
    <w:rsid w:val="00FA2D02"/>
    <w:pPr>
      <w:spacing w:after="45"/>
    </w:pPr>
    <w:rPr>
      <w:rFonts w:ascii="Times New Roman" w:hAnsi="Times New Roman"/>
      <w:sz w:val="24"/>
      <w:szCs w:val="24"/>
    </w:rPr>
  </w:style>
  <w:style w:type="paragraph" w:customStyle="1" w:styleId="checkboxlist-container6">
    <w:name w:val="checkboxlist-container6"/>
    <w:basedOn w:val="Normal"/>
    <w:rsid w:val="00FA2D02"/>
    <w:pPr>
      <w:pBdr>
        <w:top w:val="single" w:sz="6" w:space="2" w:color="D0D0D0"/>
        <w:left w:val="single" w:sz="6" w:space="0" w:color="D0D0D0"/>
        <w:bottom w:val="single" w:sz="6" w:space="0" w:color="D0D0D0"/>
        <w:right w:val="single" w:sz="6" w:space="0" w:color="D0D0D0"/>
      </w:pBdr>
      <w:shd w:val="clear" w:color="auto" w:fill="FFFFFF"/>
      <w:spacing w:after="45"/>
    </w:pPr>
    <w:rPr>
      <w:rFonts w:ascii="Times New Roman" w:hAnsi="Times New Roman"/>
      <w:sz w:val="24"/>
      <w:szCs w:val="24"/>
    </w:rPr>
  </w:style>
  <w:style w:type="paragraph" w:customStyle="1" w:styleId="radiobuttonsgroup-container4">
    <w:name w:val="radiobuttonsgroup-container4"/>
    <w:basedOn w:val="Normal"/>
    <w:rsid w:val="00FA2D02"/>
    <w:pPr>
      <w:pBdr>
        <w:top w:val="single" w:sz="6" w:space="2" w:color="D0D0D0"/>
        <w:left w:val="single" w:sz="6" w:space="0" w:color="D0D0D0"/>
        <w:bottom w:val="single" w:sz="6" w:space="0" w:color="D0D0D0"/>
        <w:right w:val="single" w:sz="6" w:space="0" w:color="D0D0D0"/>
      </w:pBdr>
      <w:shd w:val="clear" w:color="auto" w:fill="FFFFFF"/>
      <w:spacing w:after="45"/>
    </w:pPr>
    <w:rPr>
      <w:rFonts w:ascii="Times New Roman" w:hAnsi="Times New Roman"/>
      <w:sz w:val="24"/>
      <w:szCs w:val="24"/>
    </w:rPr>
  </w:style>
  <w:style w:type="paragraph" w:customStyle="1" w:styleId="formlist9">
    <w:name w:val="formlist9"/>
    <w:basedOn w:val="Normal"/>
    <w:rsid w:val="00FA2D02"/>
    <w:rPr>
      <w:rFonts w:ascii="Times New Roman" w:hAnsi="Times New Roman"/>
      <w:sz w:val="24"/>
      <w:szCs w:val="24"/>
    </w:rPr>
  </w:style>
  <w:style w:type="paragraph" w:customStyle="1" w:styleId="formlist10">
    <w:name w:val="formlist10"/>
    <w:basedOn w:val="Normal"/>
    <w:rsid w:val="00FA2D02"/>
    <w:rPr>
      <w:rFonts w:ascii="Times New Roman" w:hAnsi="Times New Roman"/>
      <w:sz w:val="24"/>
      <w:szCs w:val="24"/>
    </w:rPr>
  </w:style>
  <w:style w:type="paragraph" w:customStyle="1" w:styleId="formlist11">
    <w:name w:val="formlist11"/>
    <w:basedOn w:val="Normal"/>
    <w:rsid w:val="00FA2D02"/>
    <w:rPr>
      <w:rFonts w:ascii="Times New Roman" w:hAnsi="Times New Roman"/>
      <w:sz w:val="24"/>
      <w:szCs w:val="24"/>
    </w:rPr>
  </w:style>
  <w:style w:type="paragraph" w:customStyle="1" w:styleId="formlist12">
    <w:name w:val="formlist12"/>
    <w:basedOn w:val="Normal"/>
    <w:rsid w:val="00FA2D02"/>
    <w:rPr>
      <w:rFonts w:ascii="Times New Roman" w:hAnsi="Times New Roman"/>
      <w:sz w:val="24"/>
      <w:szCs w:val="24"/>
    </w:rPr>
  </w:style>
  <w:style w:type="paragraph" w:customStyle="1" w:styleId="check-all3">
    <w:name w:val="check-all3"/>
    <w:basedOn w:val="Normal"/>
    <w:rsid w:val="00FA2D02"/>
    <w:pPr>
      <w:spacing w:after="240" w:line="264" w:lineRule="auto"/>
    </w:pPr>
    <w:rPr>
      <w:rFonts w:ascii="Times New Roman" w:hAnsi="Times New Roman"/>
      <w:szCs w:val="22"/>
    </w:rPr>
  </w:style>
  <w:style w:type="paragraph" w:customStyle="1" w:styleId="check-all4">
    <w:name w:val="check-all4"/>
    <w:basedOn w:val="Normal"/>
    <w:rsid w:val="00FA2D02"/>
    <w:pPr>
      <w:spacing w:after="240" w:line="264" w:lineRule="auto"/>
    </w:pPr>
    <w:rPr>
      <w:rFonts w:ascii="Times New Roman" w:hAnsi="Times New Roman"/>
      <w:szCs w:val="22"/>
    </w:rPr>
  </w:style>
  <w:style w:type="paragraph" w:customStyle="1" w:styleId="contenttypecategorycheckboxlistcontainer2">
    <w:name w:val="contenttype_category_checkboxlist_container2"/>
    <w:basedOn w:val="Normal"/>
    <w:rsid w:val="00FA2D02"/>
    <w:pPr>
      <w:spacing w:after="240"/>
    </w:pPr>
    <w:rPr>
      <w:rFonts w:ascii="Times New Roman" w:hAnsi="Times New Roman"/>
      <w:sz w:val="24"/>
      <w:szCs w:val="24"/>
    </w:rPr>
  </w:style>
  <w:style w:type="paragraph" w:customStyle="1" w:styleId="validation-summary-errors4">
    <w:name w:val="validation-summary-errors4"/>
    <w:basedOn w:val="Normal"/>
    <w:rsid w:val="00FA2D02"/>
    <w:pPr>
      <w:spacing w:after="240"/>
    </w:pPr>
    <w:rPr>
      <w:rFonts w:ascii="Times New Roman" w:hAnsi="Times New Roman"/>
      <w:color w:val="FF0000"/>
      <w:sz w:val="24"/>
      <w:szCs w:val="24"/>
    </w:rPr>
  </w:style>
  <w:style w:type="character" w:customStyle="1" w:styleId="succeed2">
    <w:name w:val="succeed2"/>
    <w:rsid w:val="00FA2D02"/>
    <w:rPr>
      <w:vanish w:val="0"/>
      <w:webHidden w:val="0"/>
      <w:specVanish w:val="0"/>
    </w:rPr>
  </w:style>
  <w:style w:type="character" w:customStyle="1" w:styleId="failed2">
    <w:name w:val="failed2"/>
    <w:rsid w:val="00FA2D02"/>
    <w:rPr>
      <w:vanish w:val="0"/>
      <w:webHidden w:val="0"/>
      <w:specVanish w:val="0"/>
    </w:rPr>
  </w:style>
  <w:style w:type="paragraph" w:customStyle="1" w:styleId="recaptcharesponsehint2">
    <w:name w:val="recaptcha_response_hint2"/>
    <w:basedOn w:val="Normal"/>
    <w:rsid w:val="00FA2D02"/>
    <w:pPr>
      <w:spacing w:after="240"/>
    </w:pPr>
    <w:rPr>
      <w:rFonts w:ascii="Times New Roman" w:hAnsi="Times New Roman"/>
      <w:sz w:val="24"/>
      <w:szCs w:val="24"/>
    </w:rPr>
  </w:style>
  <w:style w:type="paragraph" w:customStyle="1" w:styleId="recaptcharesponsearea2">
    <w:name w:val="recaptcha_response_area2"/>
    <w:basedOn w:val="Normal"/>
    <w:rsid w:val="00FA2D02"/>
    <w:pPr>
      <w:spacing w:after="240"/>
    </w:pPr>
    <w:rPr>
      <w:rFonts w:ascii="Times New Roman" w:hAnsi="Times New Roman"/>
      <w:sz w:val="24"/>
      <w:szCs w:val="24"/>
    </w:rPr>
  </w:style>
  <w:style w:type="paragraph" w:customStyle="1" w:styleId="questionnumber7">
    <w:name w:val="question_number7"/>
    <w:basedOn w:val="Normal"/>
    <w:rsid w:val="00FA2D02"/>
    <w:rPr>
      <w:rFonts w:ascii="Times New Roman" w:hAnsi="Times New Roman"/>
      <w:sz w:val="24"/>
      <w:szCs w:val="24"/>
    </w:rPr>
  </w:style>
  <w:style w:type="paragraph" w:customStyle="1" w:styleId="formquestionrequired3">
    <w:name w:val="form_question_required3"/>
    <w:basedOn w:val="Normal"/>
    <w:rsid w:val="00FA2D02"/>
    <w:pPr>
      <w:spacing w:after="240"/>
    </w:pPr>
    <w:rPr>
      <w:rFonts w:ascii="Times New Roman" w:hAnsi="Times New Roman"/>
      <w:color w:val="FF0000"/>
      <w:sz w:val="24"/>
      <w:szCs w:val="24"/>
    </w:rPr>
  </w:style>
  <w:style w:type="paragraph" w:customStyle="1" w:styleId="questioncontainer5">
    <w:name w:val="question_container5"/>
    <w:basedOn w:val="Normal"/>
    <w:rsid w:val="00FA2D02"/>
    <w:pPr>
      <w:spacing w:before="75" w:after="240"/>
    </w:pPr>
    <w:rPr>
      <w:rFonts w:ascii="Times New Roman" w:hAnsi="Times New Roman"/>
      <w:sz w:val="24"/>
      <w:szCs w:val="24"/>
    </w:rPr>
  </w:style>
  <w:style w:type="paragraph" w:customStyle="1" w:styleId="answercontainer4">
    <w:name w:val="answer_container4"/>
    <w:basedOn w:val="Normal"/>
    <w:rsid w:val="00FA2D02"/>
    <w:pPr>
      <w:spacing w:before="75" w:after="75"/>
      <w:ind w:left="300"/>
    </w:pPr>
    <w:rPr>
      <w:rFonts w:ascii="Times New Roman" w:hAnsi="Times New Roman"/>
      <w:sz w:val="24"/>
      <w:szCs w:val="24"/>
    </w:rPr>
  </w:style>
  <w:style w:type="paragraph" w:customStyle="1" w:styleId="formprogress3">
    <w:name w:val="form_progress3"/>
    <w:basedOn w:val="Normal"/>
    <w:rsid w:val="00FA2D02"/>
    <w:pPr>
      <w:spacing w:after="240"/>
    </w:pPr>
    <w:rPr>
      <w:rFonts w:ascii="Times New Roman" w:hAnsi="Times New Roman"/>
      <w:b/>
      <w:bCs/>
      <w:sz w:val="24"/>
      <w:szCs w:val="24"/>
    </w:rPr>
  </w:style>
  <w:style w:type="paragraph" w:customStyle="1" w:styleId="command3">
    <w:name w:val="command3"/>
    <w:basedOn w:val="Normal"/>
    <w:rsid w:val="00FA2D02"/>
    <w:pPr>
      <w:ind w:right="75"/>
    </w:pPr>
    <w:rPr>
      <w:rFonts w:ascii="Times New Roman" w:hAnsi="Times New Roman"/>
      <w:sz w:val="24"/>
      <w:szCs w:val="24"/>
    </w:rPr>
  </w:style>
  <w:style w:type="paragraph" w:customStyle="1" w:styleId="successmessage3">
    <w:name w:val="success_message3"/>
    <w:basedOn w:val="Normal"/>
    <w:rsid w:val="00FA2D02"/>
    <w:pPr>
      <w:shd w:val="clear" w:color="auto" w:fill="B8F2AB"/>
      <w:spacing w:after="240"/>
    </w:pPr>
    <w:rPr>
      <w:rFonts w:ascii="Times New Roman" w:hAnsi="Times New Roman"/>
      <w:color w:val="008000"/>
      <w:szCs w:val="22"/>
    </w:rPr>
  </w:style>
  <w:style w:type="paragraph" w:customStyle="1" w:styleId="validation-summary-errors5">
    <w:name w:val="validation-summary-errors5"/>
    <w:basedOn w:val="Normal"/>
    <w:rsid w:val="00FA2D02"/>
    <w:pPr>
      <w:spacing w:after="240"/>
    </w:pPr>
    <w:rPr>
      <w:rFonts w:ascii="Times New Roman" w:hAnsi="Times New Roman"/>
      <w:sz w:val="24"/>
      <w:szCs w:val="24"/>
    </w:rPr>
  </w:style>
  <w:style w:type="paragraph" w:customStyle="1" w:styleId="commandwrapper3">
    <w:name w:val="command_wrapper3"/>
    <w:basedOn w:val="Normal"/>
    <w:rsid w:val="00FA2D02"/>
    <w:pPr>
      <w:spacing w:after="240"/>
    </w:pPr>
    <w:rPr>
      <w:rFonts w:ascii="Times New Roman" w:hAnsi="Times New Roman"/>
      <w:sz w:val="24"/>
      <w:szCs w:val="24"/>
    </w:rPr>
  </w:style>
  <w:style w:type="paragraph" w:customStyle="1" w:styleId="nextpagewrapper3">
    <w:name w:val="next_page_wrapper3"/>
    <w:basedOn w:val="Normal"/>
    <w:rsid w:val="00FA2D02"/>
    <w:pPr>
      <w:spacing w:after="240"/>
    </w:pPr>
    <w:rPr>
      <w:rFonts w:ascii="Times New Roman" w:hAnsi="Times New Roman"/>
      <w:sz w:val="24"/>
      <w:szCs w:val="24"/>
    </w:rPr>
  </w:style>
  <w:style w:type="paragraph" w:customStyle="1" w:styleId="previouspagewrapper3">
    <w:name w:val="previous_page_wrapper3"/>
    <w:basedOn w:val="Normal"/>
    <w:rsid w:val="00FA2D02"/>
    <w:pPr>
      <w:spacing w:after="240"/>
    </w:pPr>
    <w:rPr>
      <w:rFonts w:ascii="Times New Roman" w:hAnsi="Times New Roman"/>
      <w:sz w:val="24"/>
      <w:szCs w:val="24"/>
    </w:rPr>
  </w:style>
  <w:style w:type="paragraph" w:customStyle="1" w:styleId="questioncontent4">
    <w:name w:val="question_content4"/>
    <w:basedOn w:val="Normal"/>
    <w:rsid w:val="00FA2D02"/>
    <w:pPr>
      <w:ind w:right="300"/>
    </w:pPr>
    <w:rPr>
      <w:rFonts w:ascii="Times New Roman" w:hAnsi="Times New Roman"/>
      <w:sz w:val="24"/>
      <w:szCs w:val="24"/>
    </w:rPr>
  </w:style>
  <w:style w:type="paragraph" w:customStyle="1" w:styleId="infobtn2">
    <w:name w:val="info_btn2"/>
    <w:basedOn w:val="Normal"/>
    <w:rsid w:val="00FA2D02"/>
    <w:pPr>
      <w:spacing w:before="225"/>
      <w:ind w:left="225" w:right="60" w:firstLine="5536"/>
    </w:pPr>
    <w:rPr>
      <w:rFonts w:ascii="Times New Roman" w:hAnsi="Times New Roman"/>
      <w:sz w:val="24"/>
      <w:szCs w:val="24"/>
    </w:rPr>
  </w:style>
  <w:style w:type="paragraph" w:customStyle="1" w:styleId="recaptchacontainer4">
    <w:name w:val="recaptcha_container4"/>
    <w:basedOn w:val="Normal"/>
    <w:rsid w:val="00FA2D02"/>
    <w:pPr>
      <w:spacing w:before="300" w:after="300"/>
    </w:pPr>
    <w:rPr>
      <w:rFonts w:ascii="Times New Roman" w:hAnsi="Times New Roman"/>
      <w:sz w:val="24"/>
      <w:szCs w:val="24"/>
    </w:rPr>
  </w:style>
  <w:style w:type="paragraph" w:customStyle="1" w:styleId="commandbox11">
    <w:name w:val="command_box11"/>
    <w:basedOn w:val="Normal"/>
    <w:rsid w:val="00FA2D02"/>
    <w:rPr>
      <w:rFonts w:ascii="Times New Roman" w:hAnsi="Times New Roman"/>
      <w:sz w:val="24"/>
      <w:szCs w:val="24"/>
    </w:rPr>
  </w:style>
  <w:style w:type="paragraph" w:customStyle="1" w:styleId="requestlogin2">
    <w:name w:val="request_login2"/>
    <w:basedOn w:val="Normal"/>
    <w:rsid w:val="00FA2D02"/>
    <w:pPr>
      <w:spacing w:after="240"/>
    </w:pPr>
    <w:rPr>
      <w:rFonts w:ascii="Times New Roman" w:hAnsi="Times New Roman"/>
      <w:sz w:val="24"/>
      <w:szCs w:val="24"/>
    </w:rPr>
  </w:style>
  <w:style w:type="paragraph" w:customStyle="1" w:styleId="srforgotpassword2">
    <w:name w:val="sr_forgot_password2"/>
    <w:basedOn w:val="Normal"/>
    <w:rsid w:val="00FA2D02"/>
    <w:pPr>
      <w:spacing w:before="90" w:after="240"/>
      <w:jc w:val="right"/>
    </w:pPr>
    <w:rPr>
      <w:rFonts w:ascii="Times New Roman" w:hAnsi="Times New Roman"/>
      <w:sz w:val="24"/>
      <w:szCs w:val="24"/>
    </w:rPr>
  </w:style>
  <w:style w:type="paragraph" w:customStyle="1" w:styleId="commandbox12">
    <w:name w:val="command_box12"/>
    <w:basedOn w:val="Normal"/>
    <w:rsid w:val="00FA2D02"/>
    <w:rPr>
      <w:rFonts w:ascii="Times New Roman" w:hAnsi="Times New Roman"/>
      <w:sz w:val="24"/>
      <w:szCs w:val="24"/>
    </w:rPr>
  </w:style>
  <w:style w:type="paragraph" w:customStyle="1" w:styleId="commandbox13">
    <w:name w:val="command_box13"/>
    <w:basedOn w:val="Normal"/>
    <w:rsid w:val="00FA2D02"/>
    <w:rPr>
      <w:rFonts w:ascii="Times New Roman" w:hAnsi="Times New Roman"/>
      <w:sz w:val="24"/>
      <w:szCs w:val="24"/>
    </w:rPr>
  </w:style>
  <w:style w:type="paragraph" w:customStyle="1" w:styleId="initialrequest2">
    <w:name w:val="initial_request2"/>
    <w:basedOn w:val="Normal"/>
    <w:rsid w:val="00FA2D02"/>
    <w:pPr>
      <w:spacing w:after="240"/>
    </w:pPr>
    <w:rPr>
      <w:rFonts w:ascii="Times New Roman" w:hAnsi="Times New Roman"/>
      <w:sz w:val="24"/>
      <w:szCs w:val="24"/>
    </w:rPr>
  </w:style>
  <w:style w:type="paragraph" w:customStyle="1" w:styleId="initialrequesttitle2">
    <w:name w:val="initial_request_title2"/>
    <w:basedOn w:val="Normal"/>
    <w:rsid w:val="00FA2D02"/>
    <w:pPr>
      <w:spacing w:after="240"/>
    </w:pPr>
    <w:rPr>
      <w:rFonts w:ascii="Times New Roman" w:hAnsi="Times New Roman"/>
      <w:b/>
      <w:bCs/>
      <w:color w:val="383838"/>
      <w:sz w:val="24"/>
      <w:szCs w:val="24"/>
    </w:rPr>
  </w:style>
  <w:style w:type="paragraph" w:customStyle="1" w:styleId="accountpanel2">
    <w:name w:val="account_panel2"/>
    <w:basedOn w:val="Normal"/>
    <w:rsid w:val="00FA2D02"/>
    <w:pPr>
      <w:spacing w:after="240"/>
    </w:pPr>
    <w:rPr>
      <w:rFonts w:ascii="Times New Roman" w:hAnsi="Times New Roman"/>
      <w:sz w:val="24"/>
      <w:szCs w:val="24"/>
    </w:rPr>
  </w:style>
  <w:style w:type="paragraph" w:customStyle="1" w:styleId="servicerequestcategorydropdown2">
    <w:name w:val="service_request_category_dropdown2"/>
    <w:basedOn w:val="Normal"/>
    <w:rsid w:val="00FA2D02"/>
    <w:rPr>
      <w:rFonts w:ascii="Times New Roman" w:hAnsi="Times New Roman"/>
      <w:sz w:val="24"/>
      <w:szCs w:val="24"/>
    </w:rPr>
  </w:style>
  <w:style w:type="paragraph" w:customStyle="1" w:styleId="backtosr2">
    <w:name w:val="back_to_sr2"/>
    <w:basedOn w:val="Normal"/>
    <w:rsid w:val="00FA2D02"/>
    <w:pPr>
      <w:spacing w:after="150"/>
    </w:pPr>
    <w:rPr>
      <w:rFonts w:ascii="Times New Roman" w:hAnsi="Times New Roman"/>
      <w:sz w:val="24"/>
      <w:szCs w:val="24"/>
    </w:rPr>
  </w:style>
  <w:style w:type="paragraph" w:customStyle="1" w:styleId="formmessage2">
    <w:name w:val="form_message2"/>
    <w:basedOn w:val="Normal"/>
    <w:rsid w:val="00FA2D02"/>
    <w:pPr>
      <w:spacing w:after="240"/>
    </w:pPr>
    <w:rPr>
      <w:rFonts w:ascii="Times New Roman" w:hAnsi="Times New Roman"/>
      <w:color w:val="FF0000"/>
      <w:sz w:val="24"/>
      <w:szCs w:val="24"/>
    </w:rPr>
  </w:style>
  <w:style w:type="paragraph" w:customStyle="1" w:styleId="requestid2">
    <w:name w:val="request_id2"/>
    <w:basedOn w:val="Normal"/>
    <w:rsid w:val="00FA2D02"/>
    <w:pPr>
      <w:spacing w:after="240"/>
    </w:pPr>
    <w:rPr>
      <w:rFonts w:ascii="Times New Roman" w:hAnsi="Times New Roman"/>
      <w:b/>
      <w:bCs/>
      <w:sz w:val="24"/>
      <w:szCs w:val="24"/>
    </w:rPr>
  </w:style>
  <w:style w:type="paragraph" w:customStyle="1" w:styleId="servicerequestoverdue4">
    <w:name w:val="service_request_overdue4"/>
    <w:basedOn w:val="Normal"/>
    <w:rsid w:val="00FA2D02"/>
    <w:pPr>
      <w:shd w:val="clear" w:color="auto" w:fill="FDDFDF"/>
      <w:spacing w:after="240"/>
    </w:pPr>
    <w:rPr>
      <w:rFonts w:ascii="Times New Roman" w:hAnsi="Times New Roman"/>
      <w:sz w:val="24"/>
      <w:szCs w:val="24"/>
    </w:rPr>
  </w:style>
  <w:style w:type="paragraph" w:customStyle="1" w:styleId="srmakeanonymouslabel2">
    <w:name w:val="sr_make_anonymous~label2"/>
    <w:basedOn w:val="Normal"/>
    <w:rsid w:val="00FA2D02"/>
    <w:pPr>
      <w:spacing w:after="240"/>
    </w:pPr>
    <w:rPr>
      <w:rFonts w:ascii="Times New Roman" w:hAnsi="Times New Roman"/>
      <w:sz w:val="24"/>
      <w:szCs w:val="24"/>
    </w:rPr>
  </w:style>
  <w:style w:type="paragraph" w:customStyle="1" w:styleId="reportercity2">
    <w:name w:val="reporter_city2"/>
    <w:basedOn w:val="Normal"/>
    <w:rsid w:val="00FA2D02"/>
    <w:pPr>
      <w:spacing w:after="240"/>
    </w:pPr>
    <w:rPr>
      <w:rFonts w:ascii="Times New Roman" w:hAnsi="Times New Roman"/>
      <w:sz w:val="24"/>
      <w:szCs w:val="24"/>
    </w:rPr>
  </w:style>
  <w:style w:type="paragraph" w:customStyle="1" w:styleId="reporterstate2">
    <w:name w:val="reporter_state2"/>
    <w:basedOn w:val="Normal"/>
    <w:rsid w:val="00FA2D02"/>
    <w:pPr>
      <w:spacing w:after="240"/>
    </w:pPr>
    <w:rPr>
      <w:rFonts w:ascii="Times New Roman" w:hAnsi="Times New Roman"/>
      <w:sz w:val="24"/>
      <w:szCs w:val="24"/>
    </w:rPr>
  </w:style>
  <w:style w:type="paragraph" w:customStyle="1" w:styleId="reporterzipcode2">
    <w:name w:val="reporter_zip_code2"/>
    <w:basedOn w:val="Normal"/>
    <w:rsid w:val="00FA2D02"/>
    <w:pPr>
      <w:spacing w:after="240"/>
    </w:pPr>
    <w:rPr>
      <w:rFonts w:ascii="Times New Roman" w:hAnsi="Times New Roman"/>
      <w:sz w:val="24"/>
      <w:szCs w:val="24"/>
    </w:rPr>
  </w:style>
  <w:style w:type="paragraph" w:customStyle="1" w:styleId="addservicequest2">
    <w:name w:val="add_service_quest2"/>
    <w:basedOn w:val="Normal"/>
    <w:rsid w:val="00FA2D02"/>
    <w:pPr>
      <w:spacing w:before="300" w:after="240"/>
    </w:pPr>
    <w:rPr>
      <w:rFonts w:ascii="Times New Roman" w:hAnsi="Times New Roman"/>
      <w:sz w:val="24"/>
      <w:szCs w:val="24"/>
    </w:rPr>
  </w:style>
  <w:style w:type="paragraph" w:customStyle="1" w:styleId="title5">
    <w:name w:val="title5"/>
    <w:basedOn w:val="Normal"/>
    <w:rsid w:val="00FA2D02"/>
    <w:rPr>
      <w:rFonts w:ascii="Times New Roman" w:hAnsi="Times New Roman"/>
      <w:b/>
      <w:bCs/>
      <w:sz w:val="24"/>
      <w:szCs w:val="24"/>
    </w:rPr>
  </w:style>
  <w:style w:type="paragraph" w:customStyle="1" w:styleId="noitems2">
    <w:name w:val="no_items2"/>
    <w:basedOn w:val="Normal"/>
    <w:rsid w:val="00FA2D02"/>
    <w:rPr>
      <w:rFonts w:ascii="Times New Roman" w:hAnsi="Times New Roman"/>
      <w:b/>
      <w:bCs/>
      <w:color w:val="FF0000"/>
      <w:sz w:val="24"/>
      <w:szCs w:val="24"/>
    </w:rPr>
  </w:style>
  <w:style w:type="paragraph" w:customStyle="1" w:styleId="faqanswer2">
    <w:name w:val="faq_answer2"/>
    <w:basedOn w:val="Normal"/>
    <w:rsid w:val="00FA2D02"/>
    <w:pPr>
      <w:spacing w:after="240"/>
    </w:pPr>
    <w:rPr>
      <w:rFonts w:ascii="Times New Roman" w:hAnsi="Times New Roman"/>
      <w:vanish/>
      <w:sz w:val="24"/>
      <w:szCs w:val="24"/>
    </w:rPr>
  </w:style>
  <w:style w:type="paragraph" w:customStyle="1" w:styleId="photofilepanel2">
    <w:name w:val="photo_file_panel2"/>
    <w:basedOn w:val="Normal"/>
    <w:rsid w:val="00FA2D02"/>
    <w:pPr>
      <w:spacing w:after="240"/>
    </w:pPr>
    <w:rPr>
      <w:rFonts w:ascii="Times New Roman" w:hAnsi="Times New Roman"/>
      <w:vanish/>
      <w:sz w:val="24"/>
      <w:szCs w:val="24"/>
    </w:rPr>
  </w:style>
  <w:style w:type="paragraph" w:customStyle="1" w:styleId="requiredtip2">
    <w:name w:val="required_tip2"/>
    <w:basedOn w:val="Normal"/>
    <w:rsid w:val="00FA2D02"/>
    <w:pPr>
      <w:spacing w:after="240"/>
    </w:pPr>
    <w:rPr>
      <w:rFonts w:ascii="Times New Roman" w:hAnsi="Times New Roman"/>
      <w:sz w:val="24"/>
      <w:szCs w:val="24"/>
    </w:rPr>
  </w:style>
  <w:style w:type="paragraph" w:customStyle="1" w:styleId="t-window-content2">
    <w:name w:val="t-window-content2"/>
    <w:basedOn w:val="Normal"/>
    <w:rsid w:val="00FA2D02"/>
    <w:pPr>
      <w:spacing w:after="240"/>
    </w:pPr>
    <w:rPr>
      <w:rFonts w:ascii="Times New Roman" w:hAnsi="Times New Roman"/>
      <w:sz w:val="24"/>
      <w:szCs w:val="24"/>
    </w:rPr>
  </w:style>
  <w:style w:type="paragraph" w:customStyle="1" w:styleId="progresstotal2">
    <w:name w:val="progress_total2"/>
    <w:basedOn w:val="Normal"/>
    <w:rsid w:val="00FA2D02"/>
    <w:pPr>
      <w:shd w:val="clear" w:color="auto" w:fill="E1E1E1"/>
      <w:spacing w:after="240"/>
    </w:pPr>
    <w:rPr>
      <w:rFonts w:ascii="Times New Roman" w:hAnsi="Times New Roman"/>
      <w:sz w:val="24"/>
      <w:szCs w:val="24"/>
    </w:rPr>
  </w:style>
  <w:style w:type="character" w:customStyle="1" w:styleId="invalidfile2">
    <w:name w:val="invalid_file2"/>
    <w:rsid w:val="00FA2D02"/>
    <w:rPr>
      <w:vanish w:val="0"/>
      <w:webHidden w:val="0"/>
      <w:color w:val="FFFFFF"/>
      <w:sz w:val="18"/>
      <w:szCs w:val="18"/>
      <w:shd w:val="clear" w:color="auto" w:fill="5A5C5C"/>
      <w:specVanish w:val="0"/>
    </w:rPr>
  </w:style>
  <w:style w:type="paragraph" w:customStyle="1" w:styleId="postchangedby2">
    <w:name w:val="post_changedby2"/>
    <w:basedOn w:val="Normal"/>
    <w:rsid w:val="00FA2D02"/>
    <w:pPr>
      <w:spacing w:after="240"/>
      <w:ind w:right="45"/>
    </w:pPr>
    <w:rPr>
      <w:rFonts w:ascii="Times New Roman" w:hAnsi="Times New Roman"/>
      <w:sz w:val="24"/>
      <w:szCs w:val="24"/>
    </w:rPr>
  </w:style>
  <w:style w:type="paragraph" w:customStyle="1" w:styleId="postcomment5">
    <w:name w:val="post_comment5"/>
    <w:basedOn w:val="Normal"/>
    <w:rsid w:val="00FA2D02"/>
    <w:pPr>
      <w:spacing w:after="240"/>
      <w:ind w:right="45"/>
    </w:pPr>
    <w:rPr>
      <w:rFonts w:ascii="Times New Roman" w:hAnsi="Times New Roman"/>
      <w:sz w:val="24"/>
      <w:szCs w:val="24"/>
    </w:rPr>
  </w:style>
  <w:style w:type="paragraph" w:customStyle="1" w:styleId="postinternalcomment2">
    <w:name w:val="post_internal_comment2"/>
    <w:basedOn w:val="Normal"/>
    <w:rsid w:val="00FA2D02"/>
    <w:pPr>
      <w:spacing w:after="240"/>
      <w:ind w:right="45"/>
    </w:pPr>
    <w:rPr>
      <w:rFonts w:ascii="Times New Roman" w:hAnsi="Times New Roman"/>
      <w:sz w:val="24"/>
      <w:szCs w:val="24"/>
    </w:rPr>
  </w:style>
  <w:style w:type="paragraph" w:customStyle="1" w:styleId="postattach2">
    <w:name w:val="post_attach2"/>
    <w:basedOn w:val="Normal"/>
    <w:rsid w:val="00FA2D02"/>
    <w:pPr>
      <w:spacing w:after="240"/>
      <w:ind w:right="45"/>
    </w:pPr>
    <w:rPr>
      <w:rFonts w:ascii="Times New Roman" w:hAnsi="Times New Roman"/>
      <w:sz w:val="24"/>
      <w:szCs w:val="24"/>
    </w:rPr>
  </w:style>
  <w:style w:type="paragraph" w:customStyle="1" w:styleId="changedby2">
    <w:name w:val="changed_by2"/>
    <w:basedOn w:val="Normal"/>
    <w:rsid w:val="00FA2D02"/>
    <w:pPr>
      <w:spacing w:after="240"/>
    </w:pPr>
    <w:rPr>
      <w:rFonts w:ascii="Times New Roman" w:hAnsi="Times New Roman"/>
      <w:vanish/>
      <w:sz w:val="24"/>
      <w:szCs w:val="24"/>
    </w:rPr>
  </w:style>
  <w:style w:type="paragraph" w:customStyle="1" w:styleId="altercolor2">
    <w:name w:val="altercolor2"/>
    <w:basedOn w:val="Normal"/>
    <w:rsid w:val="00FA2D02"/>
    <w:pPr>
      <w:shd w:val="clear" w:color="auto" w:fill="F8F4E6"/>
      <w:spacing w:after="240"/>
    </w:pPr>
    <w:rPr>
      <w:rFonts w:ascii="Times New Roman" w:hAnsi="Times New Roman"/>
      <w:sz w:val="24"/>
      <w:szCs w:val="24"/>
    </w:rPr>
  </w:style>
  <w:style w:type="paragraph" w:customStyle="1" w:styleId="servicerequestsreview2">
    <w:name w:val="service_requests_review2"/>
    <w:basedOn w:val="Normal"/>
    <w:rsid w:val="00FA2D02"/>
    <w:pPr>
      <w:spacing w:after="240"/>
    </w:pPr>
    <w:rPr>
      <w:rFonts w:ascii="Times New Roman" w:hAnsi="Times New Roman"/>
      <w:sz w:val="24"/>
      <w:szCs w:val="24"/>
    </w:rPr>
  </w:style>
  <w:style w:type="character" w:customStyle="1" w:styleId="postcomment6">
    <w:name w:val="post_comment6"/>
    <w:rsid w:val="00FA2D02"/>
    <w:rPr>
      <w:shd w:val="clear" w:color="auto" w:fill="auto"/>
    </w:rPr>
  </w:style>
  <w:style w:type="paragraph" w:customStyle="1" w:styleId="iconbutton2">
    <w:name w:val="icon_button2"/>
    <w:basedOn w:val="Normal"/>
    <w:rsid w:val="00FA2D02"/>
    <w:pPr>
      <w:spacing w:after="240"/>
    </w:pPr>
    <w:rPr>
      <w:rFonts w:ascii="Times New Roman" w:hAnsi="Times New Roman"/>
      <w:sz w:val="24"/>
      <w:szCs w:val="24"/>
    </w:rPr>
  </w:style>
  <w:style w:type="paragraph" w:customStyle="1" w:styleId="paging2">
    <w:name w:val="paging2"/>
    <w:basedOn w:val="Normal"/>
    <w:rsid w:val="00FA2D02"/>
    <w:pPr>
      <w:spacing w:before="150" w:after="240"/>
      <w:jc w:val="center"/>
    </w:pPr>
    <w:rPr>
      <w:rFonts w:ascii="Times New Roman" w:hAnsi="Times New Roman"/>
      <w:sz w:val="24"/>
      <w:szCs w:val="24"/>
    </w:rPr>
  </w:style>
  <w:style w:type="character" w:customStyle="1" w:styleId="linkpage2">
    <w:name w:val="linkpage2"/>
    <w:rsid w:val="00FA2D02"/>
  </w:style>
  <w:style w:type="character" w:customStyle="1" w:styleId="term12">
    <w:name w:val="term12"/>
    <w:rsid w:val="00FA2D02"/>
    <w:rPr>
      <w:b/>
      <w:bCs/>
      <w:color w:val="000000"/>
      <w:shd w:val="clear" w:color="auto" w:fill="FFFF66"/>
    </w:rPr>
  </w:style>
  <w:style w:type="character" w:customStyle="1" w:styleId="term22">
    <w:name w:val="term22"/>
    <w:rsid w:val="00FA2D02"/>
    <w:rPr>
      <w:b/>
      <w:bCs/>
      <w:color w:val="000000"/>
      <w:shd w:val="clear" w:color="auto" w:fill="A0FFFF"/>
    </w:rPr>
  </w:style>
  <w:style w:type="character" w:customStyle="1" w:styleId="term32">
    <w:name w:val="term32"/>
    <w:rsid w:val="00FA2D02"/>
    <w:rPr>
      <w:b/>
      <w:bCs/>
      <w:color w:val="000000"/>
      <w:shd w:val="clear" w:color="auto" w:fill="99FF99"/>
    </w:rPr>
  </w:style>
  <w:style w:type="character" w:customStyle="1" w:styleId="item2">
    <w:name w:val="item2"/>
    <w:rsid w:val="00FA2D02"/>
  </w:style>
  <w:style w:type="paragraph" w:customStyle="1" w:styleId="widgetcontainerdiv3">
    <w:name w:val="widget_container_div3"/>
    <w:basedOn w:val="Normal"/>
    <w:rsid w:val="00FA2D02"/>
    <w:pPr>
      <w:pBdr>
        <w:top w:val="single" w:sz="6" w:space="4" w:color="4C78B3"/>
        <w:left w:val="single" w:sz="6" w:space="4" w:color="4C78B3"/>
        <w:bottom w:val="single" w:sz="6" w:space="4" w:color="4C78B3"/>
        <w:right w:val="single" w:sz="6" w:space="4" w:color="4C78B3"/>
      </w:pBdr>
      <w:shd w:val="clear" w:color="auto" w:fill="F1F1F1"/>
      <w:spacing w:after="240"/>
    </w:pPr>
    <w:rPr>
      <w:rFonts w:ascii="Times New Roman" w:hAnsi="Times New Roman"/>
      <w:sz w:val="24"/>
      <w:szCs w:val="24"/>
    </w:rPr>
  </w:style>
  <w:style w:type="paragraph" w:customStyle="1" w:styleId="footercopyright2">
    <w:name w:val="footer_copyright2"/>
    <w:basedOn w:val="Normal"/>
    <w:rsid w:val="00FA2D02"/>
    <w:rPr>
      <w:rFonts w:ascii="Times New Roman" w:hAnsi="Times New Roman"/>
      <w:sz w:val="24"/>
      <w:szCs w:val="24"/>
    </w:rPr>
  </w:style>
  <w:style w:type="paragraph" w:customStyle="1" w:styleId="facilityitemheader5">
    <w:name w:val="facility_item_header5"/>
    <w:basedOn w:val="Normal"/>
    <w:rsid w:val="00FA2D02"/>
    <w:pPr>
      <w:shd w:val="clear" w:color="auto" w:fill="285EF7"/>
      <w:spacing w:after="75"/>
    </w:pPr>
    <w:rPr>
      <w:rFonts w:ascii="Times New Roman" w:hAnsi="Times New Roman"/>
      <w:color w:val="FFFFFF"/>
      <w:sz w:val="24"/>
      <w:szCs w:val="24"/>
    </w:rPr>
  </w:style>
  <w:style w:type="paragraph" w:customStyle="1" w:styleId="facilityitemphoto3">
    <w:name w:val="facility_item_photo3"/>
    <w:basedOn w:val="Normal"/>
    <w:rsid w:val="00FA2D02"/>
    <w:pPr>
      <w:spacing w:after="240"/>
    </w:pPr>
    <w:rPr>
      <w:rFonts w:ascii="Times New Roman" w:hAnsi="Times New Roman"/>
      <w:sz w:val="24"/>
      <w:szCs w:val="24"/>
    </w:rPr>
  </w:style>
  <w:style w:type="character" w:customStyle="1" w:styleId="itemlabel13">
    <w:name w:val="item_label13"/>
    <w:rsid w:val="00FA2D02"/>
    <w:rPr>
      <w:b/>
      <w:bCs/>
      <w:caps/>
      <w:vanish w:val="0"/>
      <w:webHidden w:val="0"/>
      <w:color w:val="383838"/>
      <w:specVanish w:val="0"/>
    </w:rPr>
  </w:style>
  <w:style w:type="character" w:customStyle="1" w:styleId="itemvalue5">
    <w:name w:val="item_value5"/>
    <w:rsid w:val="00FA2D02"/>
    <w:rPr>
      <w:vanish w:val="0"/>
      <w:webHidden w:val="0"/>
      <w:specVanish w:val="0"/>
    </w:rPr>
  </w:style>
  <w:style w:type="character" w:customStyle="1" w:styleId="itemlabel14">
    <w:name w:val="item_label14"/>
    <w:rsid w:val="00FA2D02"/>
    <w:rPr>
      <w:b/>
      <w:bCs/>
      <w:caps/>
      <w:vanish w:val="0"/>
      <w:webHidden w:val="0"/>
      <w:color w:val="383838"/>
      <w:specVanish w:val="0"/>
    </w:rPr>
  </w:style>
  <w:style w:type="character" w:customStyle="1" w:styleId="itemlabel15">
    <w:name w:val="item_label15"/>
    <w:rsid w:val="00FA2D02"/>
    <w:rPr>
      <w:b/>
      <w:bCs/>
      <w:vanish w:val="0"/>
      <w:webHidden w:val="0"/>
      <w:specVanish w:val="0"/>
    </w:rPr>
  </w:style>
  <w:style w:type="paragraph" w:customStyle="1" w:styleId="reservationdetails2">
    <w:name w:val="reservation_details2"/>
    <w:basedOn w:val="Normal"/>
    <w:rsid w:val="00FA2D02"/>
    <w:pPr>
      <w:spacing w:before="300" w:after="240"/>
    </w:pPr>
    <w:rPr>
      <w:rFonts w:ascii="Times New Roman" w:hAnsi="Times New Roman"/>
      <w:sz w:val="24"/>
      <w:szCs w:val="24"/>
    </w:rPr>
  </w:style>
  <w:style w:type="character" w:customStyle="1" w:styleId="itemlabel16">
    <w:name w:val="item_label16"/>
    <w:rsid w:val="00FA2D02"/>
    <w:rPr>
      <w:b/>
      <w:bCs/>
      <w:vanish w:val="0"/>
      <w:webHidden w:val="0"/>
      <w:specVanish w:val="0"/>
    </w:rPr>
  </w:style>
  <w:style w:type="paragraph" w:customStyle="1" w:styleId="facilityitemheader6">
    <w:name w:val="facility_item_header6"/>
    <w:basedOn w:val="Normal"/>
    <w:rsid w:val="00FA2D02"/>
    <w:pPr>
      <w:shd w:val="clear" w:color="auto" w:fill="285EF7"/>
      <w:spacing w:after="75"/>
    </w:pPr>
    <w:rPr>
      <w:rFonts w:ascii="Times New Roman" w:hAnsi="Times New Roman"/>
      <w:color w:val="FFFFFF"/>
      <w:sz w:val="24"/>
      <w:szCs w:val="24"/>
    </w:rPr>
  </w:style>
  <w:style w:type="character" w:customStyle="1" w:styleId="facilityitemdistance2">
    <w:name w:val="facility_item_distance2"/>
    <w:rsid w:val="00FA2D02"/>
    <w:rPr>
      <w:color w:val="FFFFFF"/>
    </w:rPr>
  </w:style>
  <w:style w:type="character" w:customStyle="1" w:styleId="itemlabel17">
    <w:name w:val="item_label17"/>
    <w:rsid w:val="00FA2D02"/>
    <w:rPr>
      <w:b/>
      <w:bCs/>
      <w:caps/>
      <w:vanish w:val="0"/>
      <w:webHidden w:val="0"/>
      <w:color w:val="383838"/>
      <w:specVanish w:val="0"/>
    </w:rPr>
  </w:style>
  <w:style w:type="character" w:customStyle="1" w:styleId="itemvalue6">
    <w:name w:val="item_value6"/>
    <w:rsid w:val="00FA2D02"/>
    <w:rPr>
      <w:vanish w:val="0"/>
      <w:webHidden w:val="0"/>
      <w:specVanish w:val="0"/>
    </w:rPr>
  </w:style>
  <w:style w:type="character" w:customStyle="1" w:styleId="itemlabel18">
    <w:name w:val="item_label18"/>
    <w:rsid w:val="00FA2D02"/>
    <w:rPr>
      <w:b/>
      <w:bCs/>
      <w:caps/>
      <w:vanish w:val="0"/>
      <w:webHidden w:val="0"/>
      <w:color w:val="383838"/>
      <w:specVanish w:val="0"/>
    </w:rPr>
  </w:style>
  <w:style w:type="paragraph" w:customStyle="1" w:styleId="reservebuttontd2">
    <w:name w:val="reserve_button_td2"/>
    <w:basedOn w:val="Normal"/>
    <w:rsid w:val="00FA2D02"/>
    <w:pPr>
      <w:spacing w:after="240"/>
    </w:pPr>
    <w:rPr>
      <w:rFonts w:ascii="Times New Roman" w:hAnsi="Times New Roman"/>
      <w:sz w:val="24"/>
      <w:szCs w:val="24"/>
    </w:rPr>
  </w:style>
  <w:style w:type="paragraph" w:customStyle="1" w:styleId="multicatscontainer2">
    <w:name w:val="multicats_container2"/>
    <w:basedOn w:val="Normal"/>
    <w:rsid w:val="00FA2D02"/>
    <w:pPr>
      <w:spacing w:before="150" w:after="240"/>
    </w:pPr>
    <w:rPr>
      <w:rFonts w:ascii="Times New Roman" w:hAnsi="Times New Roman"/>
      <w:sz w:val="24"/>
      <w:szCs w:val="24"/>
    </w:rPr>
  </w:style>
  <w:style w:type="paragraph" w:customStyle="1" w:styleId="multicatstitle2">
    <w:name w:val="multicats_title2"/>
    <w:basedOn w:val="Normal"/>
    <w:rsid w:val="00FA2D02"/>
    <w:pPr>
      <w:spacing w:after="240"/>
    </w:pPr>
    <w:rPr>
      <w:rFonts w:ascii="Times New Roman" w:hAnsi="Times New Roman"/>
      <w:b/>
      <w:bCs/>
      <w:sz w:val="24"/>
      <w:szCs w:val="24"/>
    </w:rPr>
  </w:style>
  <w:style w:type="paragraph" w:customStyle="1" w:styleId="facilitymapmarkerinfos2">
    <w:name w:val="facility_mapmarker_infos2"/>
    <w:basedOn w:val="Normal"/>
    <w:rsid w:val="00FA2D02"/>
    <w:pPr>
      <w:spacing w:before="150" w:after="240"/>
    </w:pPr>
    <w:rPr>
      <w:rFonts w:ascii="Times New Roman" w:hAnsi="Times New Roman"/>
      <w:sz w:val="24"/>
      <w:szCs w:val="24"/>
    </w:rPr>
  </w:style>
  <w:style w:type="paragraph" w:customStyle="1" w:styleId="facilityitemheader7">
    <w:name w:val="facility_item_header7"/>
    <w:basedOn w:val="Normal"/>
    <w:rsid w:val="00FA2D02"/>
    <w:pPr>
      <w:spacing w:after="240"/>
    </w:pPr>
    <w:rPr>
      <w:rFonts w:ascii="Times New Roman" w:hAnsi="Times New Roman"/>
      <w:sz w:val="24"/>
      <w:szCs w:val="24"/>
    </w:rPr>
  </w:style>
  <w:style w:type="character" w:customStyle="1" w:styleId="facilityitemname2">
    <w:name w:val="facility_item_name2"/>
    <w:rsid w:val="00FA2D02"/>
    <w:rPr>
      <w:vanish w:val="0"/>
      <w:webHidden w:val="0"/>
      <w:sz w:val="30"/>
      <w:szCs w:val="30"/>
      <w:specVanish w:val="0"/>
    </w:rPr>
  </w:style>
  <w:style w:type="character" w:customStyle="1" w:styleId="facilityitemreservebutton2">
    <w:name w:val="facility_item_reservebutton2"/>
    <w:rsid w:val="00FA2D02"/>
    <w:rPr>
      <w:vanish w:val="0"/>
      <w:webHidden w:val="0"/>
      <w:specVanish w:val="0"/>
    </w:rPr>
  </w:style>
  <w:style w:type="character" w:customStyle="1" w:styleId="itemlabel19">
    <w:name w:val="item_label19"/>
    <w:rsid w:val="00FA2D02"/>
    <w:rPr>
      <w:b/>
      <w:bCs/>
      <w:caps/>
      <w:color w:val="383838"/>
    </w:rPr>
  </w:style>
  <w:style w:type="character" w:customStyle="1" w:styleId="itemvalue7">
    <w:name w:val="item_value7"/>
    <w:rsid w:val="00FA2D02"/>
  </w:style>
  <w:style w:type="paragraph" w:customStyle="1" w:styleId="totalfacilityvalue2">
    <w:name w:val="totalfacility_value2"/>
    <w:basedOn w:val="Normal"/>
    <w:rsid w:val="00FA2D02"/>
    <w:pPr>
      <w:spacing w:after="240"/>
    </w:pPr>
    <w:rPr>
      <w:rFonts w:ascii="Times New Roman" w:hAnsi="Times New Roman"/>
      <w:b/>
      <w:bCs/>
      <w:sz w:val="24"/>
      <w:szCs w:val="24"/>
    </w:rPr>
  </w:style>
  <w:style w:type="paragraph" w:customStyle="1" w:styleId="hourviewhint2">
    <w:name w:val="hour_view_hint2"/>
    <w:basedOn w:val="Normal"/>
    <w:rsid w:val="00FA2D02"/>
    <w:pPr>
      <w:spacing w:after="135"/>
    </w:pPr>
    <w:rPr>
      <w:rFonts w:ascii="Times New Roman" w:hAnsi="Times New Roman"/>
      <w:sz w:val="24"/>
      <w:szCs w:val="24"/>
    </w:rPr>
  </w:style>
  <w:style w:type="character" w:customStyle="1" w:styleId="hint2">
    <w:name w:val="hint2"/>
    <w:rsid w:val="00FA2D02"/>
  </w:style>
  <w:style w:type="paragraph" w:customStyle="1" w:styleId="reservable2">
    <w:name w:val="reservable2"/>
    <w:basedOn w:val="Normal"/>
    <w:rsid w:val="00FA2D02"/>
    <w:pPr>
      <w:pBdr>
        <w:top w:val="single" w:sz="6" w:space="0" w:color="9A9A9A"/>
        <w:left w:val="single" w:sz="6" w:space="0" w:color="9A9A9A"/>
        <w:bottom w:val="single" w:sz="6" w:space="0" w:color="9A9A9A"/>
        <w:right w:val="single" w:sz="6" w:space="0" w:color="9A9A9A"/>
      </w:pBdr>
      <w:spacing w:after="240"/>
    </w:pPr>
    <w:rPr>
      <w:rFonts w:ascii="Times New Roman" w:hAnsi="Times New Roman"/>
      <w:sz w:val="24"/>
      <w:szCs w:val="24"/>
    </w:rPr>
  </w:style>
  <w:style w:type="paragraph" w:customStyle="1" w:styleId="nonreservable2">
    <w:name w:val="non_reservable2"/>
    <w:basedOn w:val="Normal"/>
    <w:rsid w:val="00FA2D02"/>
    <w:pPr>
      <w:pBdr>
        <w:top w:val="single" w:sz="6" w:space="0" w:color="9A9A9A"/>
        <w:left w:val="single" w:sz="6" w:space="0" w:color="9A9A9A"/>
        <w:bottom w:val="single" w:sz="6" w:space="0" w:color="9A9A9A"/>
        <w:right w:val="single" w:sz="6" w:space="0" w:color="9A9A9A"/>
      </w:pBdr>
      <w:spacing w:after="240"/>
    </w:pPr>
    <w:rPr>
      <w:rFonts w:ascii="Times New Roman" w:hAnsi="Times New Roman"/>
      <w:sz w:val="24"/>
      <w:szCs w:val="24"/>
    </w:rPr>
  </w:style>
  <w:style w:type="paragraph" w:customStyle="1" w:styleId="notreservable2">
    <w:name w:val="not_reservable2"/>
    <w:basedOn w:val="Normal"/>
    <w:rsid w:val="00FA2D02"/>
    <w:pPr>
      <w:pBdr>
        <w:top w:val="single" w:sz="6" w:space="0" w:color="9A9A9A"/>
        <w:left w:val="single" w:sz="6" w:space="0" w:color="9A9A9A"/>
        <w:bottom w:val="single" w:sz="6" w:space="0" w:color="9A9A9A"/>
        <w:right w:val="single" w:sz="6" w:space="0" w:color="9A9A9A"/>
      </w:pBdr>
      <w:spacing w:after="240"/>
    </w:pPr>
    <w:rPr>
      <w:rFonts w:ascii="Times New Roman" w:hAnsi="Times New Roman"/>
      <w:sz w:val="24"/>
      <w:szCs w:val="24"/>
    </w:rPr>
  </w:style>
  <w:style w:type="paragraph" w:customStyle="1" w:styleId="currentreservable2">
    <w:name w:val="current_reservable2"/>
    <w:basedOn w:val="Normal"/>
    <w:rsid w:val="00FA2D02"/>
    <w:pPr>
      <w:ind w:left="-15" w:right="-15"/>
    </w:pPr>
    <w:rPr>
      <w:rFonts w:ascii="Times New Roman" w:hAnsi="Times New Roman"/>
      <w:sz w:val="24"/>
      <w:szCs w:val="24"/>
    </w:rPr>
  </w:style>
  <w:style w:type="paragraph" w:customStyle="1" w:styleId="invalidreservable2">
    <w:name w:val="invalid_reservable2"/>
    <w:basedOn w:val="Normal"/>
    <w:rsid w:val="00FA2D02"/>
    <w:pPr>
      <w:pBdr>
        <w:top w:val="single" w:sz="6" w:space="0" w:color="6F3504"/>
        <w:left w:val="single" w:sz="6" w:space="0" w:color="6F3504"/>
        <w:bottom w:val="single" w:sz="6" w:space="0" w:color="6F3504"/>
        <w:right w:val="single" w:sz="6" w:space="0" w:color="6F3504"/>
      </w:pBdr>
      <w:shd w:val="clear" w:color="auto" w:fill="BA5910"/>
      <w:spacing w:after="240"/>
    </w:pPr>
    <w:rPr>
      <w:rFonts w:ascii="Times New Roman" w:hAnsi="Times New Roman"/>
      <w:color w:val="FFFFFF"/>
      <w:sz w:val="24"/>
      <w:szCs w:val="24"/>
    </w:rPr>
  </w:style>
  <w:style w:type="paragraph" w:customStyle="1" w:styleId="hourreviewtable2">
    <w:name w:val="hour_review_table2"/>
    <w:basedOn w:val="Normal"/>
    <w:rsid w:val="00FA2D02"/>
    <w:pPr>
      <w:spacing w:after="240"/>
    </w:pPr>
    <w:rPr>
      <w:rFonts w:ascii="Times New Roman" w:hAnsi="Times New Roman"/>
      <w:sz w:val="24"/>
      <w:szCs w:val="24"/>
    </w:rPr>
  </w:style>
  <w:style w:type="paragraph" w:customStyle="1" w:styleId="apm2">
    <w:name w:val="apm2"/>
    <w:basedOn w:val="Normal"/>
    <w:rsid w:val="00FA2D02"/>
    <w:pPr>
      <w:spacing w:after="240"/>
    </w:pPr>
    <w:rPr>
      <w:rFonts w:ascii="Times New Roman" w:hAnsi="Times New Roman"/>
      <w:b/>
      <w:bCs/>
      <w:sz w:val="24"/>
      <w:szCs w:val="24"/>
    </w:rPr>
  </w:style>
  <w:style w:type="paragraph" w:customStyle="1" w:styleId="facilityitemheader8">
    <w:name w:val="facility_item_header8"/>
    <w:basedOn w:val="Normal"/>
    <w:rsid w:val="00FA2D02"/>
    <w:pPr>
      <w:shd w:val="clear" w:color="auto" w:fill="285EF7"/>
      <w:spacing w:after="75"/>
    </w:pPr>
    <w:rPr>
      <w:rFonts w:ascii="Times New Roman" w:hAnsi="Times New Roman"/>
      <w:color w:val="FFFFFF"/>
      <w:sz w:val="24"/>
      <w:szCs w:val="24"/>
    </w:rPr>
  </w:style>
  <w:style w:type="paragraph" w:customStyle="1" w:styleId="facilityitemphoto4">
    <w:name w:val="facility_item_photo4"/>
    <w:basedOn w:val="Normal"/>
    <w:rsid w:val="00FA2D02"/>
    <w:pPr>
      <w:spacing w:after="240"/>
    </w:pPr>
    <w:rPr>
      <w:rFonts w:ascii="Times New Roman" w:hAnsi="Times New Roman"/>
      <w:sz w:val="24"/>
      <w:szCs w:val="24"/>
    </w:rPr>
  </w:style>
  <w:style w:type="character" w:customStyle="1" w:styleId="itemlabel20">
    <w:name w:val="item_label20"/>
    <w:rsid w:val="00FA2D02"/>
    <w:rPr>
      <w:b/>
      <w:bCs/>
      <w:caps/>
      <w:vanish w:val="0"/>
      <w:webHidden w:val="0"/>
      <w:color w:val="383838"/>
      <w:specVanish w:val="0"/>
    </w:rPr>
  </w:style>
  <w:style w:type="character" w:customStyle="1" w:styleId="itemvalue8">
    <w:name w:val="item_value8"/>
    <w:rsid w:val="00FA2D02"/>
    <w:rPr>
      <w:vanish w:val="0"/>
      <w:webHidden w:val="0"/>
      <w:specVanish w:val="0"/>
    </w:rPr>
  </w:style>
  <w:style w:type="character" w:customStyle="1" w:styleId="itemlabel21">
    <w:name w:val="item_label21"/>
    <w:rsid w:val="00FA2D02"/>
    <w:rPr>
      <w:b/>
      <w:bCs/>
      <w:caps/>
      <w:vanish w:val="0"/>
      <w:webHidden w:val="0"/>
      <w:color w:val="383838"/>
      <w:specVanish w:val="0"/>
    </w:rPr>
  </w:style>
  <w:style w:type="paragraph" w:customStyle="1" w:styleId="vi-title3">
    <w:name w:val="vi-title3"/>
    <w:basedOn w:val="Normal"/>
    <w:rsid w:val="00FA2D02"/>
    <w:pPr>
      <w:spacing w:after="240" w:line="405" w:lineRule="atLeast"/>
    </w:pPr>
    <w:rPr>
      <w:rFonts w:ascii="Times New Roman" w:hAnsi="Times New Roman"/>
      <w:color w:val="FFFFFF"/>
      <w:sz w:val="31"/>
      <w:szCs w:val="31"/>
    </w:rPr>
  </w:style>
  <w:style w:type="paragraph" w:customStyle="1" w:styleId="vi-title4">
    <w:name w:val="vi-title4"/>
    <w:basedOn w:val="Normal"/>
    <w:rsid w:val="00FA2D02"/>
    <w:pPr>
      <w:spacing w:after="240" w:line="405" w:lineRule="atLeast"/>
    </w:pPr>
    <w:rPr>
      <w:rFonts w:ascii="Times New Roman" w:hAnsi="Times New Roman"/>
      <w:vanish/>
      <w:color w:val="FFFFFF"/>
      <w:sz w:val="31"/>
      <w:szCs w:val="31"/>
    </w:rPr>
  </w:style>
  <w:style w:type="paragraph" w:customStyle="1" w:styleId="vi-actions2">
    <w:name w:val="vi-actions2"/>
    <w:basedOn w:val="Normal"/>
    <w:rsid w:val="00FA2D02"/>
    <w:pPr>
      <w:spacing w:after="240"/>
    </w:pPr>
    <w:rPr>
      <w:rFonts w:ascii="Times New Roman" w:hAnsi="Times New Roman"/>
      <w:sz w:val="24"/>
      <w:szCs w:val="24"/>
    </w:rPr>
  </w:style>
  <w:style w:type="paragraph" w:customStyle="1" w:styleId="vi-loading2">
    <w:name w:val="vi-loading2"/>
    <w:basedOn w:val="Normal"/>
    <w:rsid w:val="00FA2D02"/>
    <w:pPr>
      <w:ind w:firstLine="22384"/>
    </w:pPr>
    <w:rPr>
      <w:rFonts w:ascii="Times New Roman" w:hAnsi="Times New Roman"/>
      <w:sz w:val="24"/>
      <w:szCs w:val="24"/>
    </w:rPr>
  </w:style>
  <w:style w:type="paragraph" w:customStyle="1" w:styleId="vi-state-highlight3">
    <w:name w:val="vi-state-highlight3"/>
    <w:basedOn w:val="Normal"/>
    <w:rsid w:val="00FA2D02"/>
    <w:pPr>
      <w:pBdr>
        <w:top w:val="single" w:sz="6" w:space="0" w:color="1C6A9E"/>
        <w:left w:val="single" w:sz="6" w:space="0" w:color="1C6A9E"/>
        <w:bottom w:val="single" w:sz="6" w:space="0" w:color="1C6A9E"/>
        <w:right w:val="single" w:sz="6" w:space="0" w:color="1C6A9E"/>
      </w:pBdr>
      <w:shd w:val="clear" w:color="auto" w:fill="2288CC"/>
      <w:spacing w:after="240"/>
    </w:pPr>
    <w:rPr>
      <w:rFonts w:ascii="Times New Roman" w:hAnsi="Times New Roman"/>
      <w:color w:val="FFFFFF"/>
      <w:sz w:val="24"/>
      <w:szCs w:val="24"/>
    </w:rPr>
  </w:style>
  <w:style w:type="paragraph" w:customStyle="1" w:styleId="vi-state-highlight4">
    <w:name w:val="vi-state-highlight4"/>
    <w:basedOn w:val="Normal"/>
    <w:rsid w:val="00FA2D02"/>
    <w:pPr>
      <w:pBdr>
        <w:top w:val="single" w:sz="6" w:space="0" w:color="0F3A56"/>
        <w:left w:val="single" w:sz="6" w:space="0" w:color="0F3A56"/>
        <w:bottom w:val="single" w:sz="6" w:space="0" w:color="0F3A56"/>
        <w:right w:val="single" w:sz="6" w:space="0" w:color="0F3A56"/>
      </w:pBdr>
      <w:shd w:val="clear" w:color="auto" w:fill="2288CC"/>
      <w:spacing w:after="240"/>
    </w:pPr>
    <w:rPr>
      <w:rFonts w:ascii="Times New Roman" w:hAnsi="Times New Roman"/>
      <w:color w:val="FFFFFF"/>
      <w:sz w:val="24"/>
      <w:szCs w:val="24"/>
    </w:rPr>
  </w:style>
  <w:style w:type="paragraph" w:customStyle="1" w:styleId="vi-outer2">
    <w:name w:val="vi-outer2"/>
    <w:basedOn w:val="Normal"/>
    <w:rsid w:val="00FA2D02"/>
    <w:pPr>
      <w:pBdr>
        <w:top w:val="single" w:sz="12" w:space="0" w:color="000000"/>
        <w:left w:val="single" w:sz="12" w:space="0" w:color="000000"/>
        <w:bottom w:val="single" w:sz="12" w:space="0" w:color="000000"/>
        <w:right w:val="single" w:sz="12" w:space="0" w:color="000000"/>
      </w:pBdr>
      <w:spacing w:after="240"/>
    </w:pPr>
    <w:rPr>
      <w:rFonts w:ascii="Times New Roman" w:hAnsi="Times New Roman"/>
      <w:sz w:val="24"/>
      <w:szCs w:val="24"/>
    </w:rPr>
  </w:style>
  <w:style w:type="paragraph" w:customStyle="1" w:styleId="vi-titlebar2">
    <w:name w:val="vi-titlebar2"/>
    <w:basedOn w:val="Normal"/>
    <w:rsid w:val="00FA2D02"/>
    <w:pPr>
      <w:pBdr>
        <w:bottom w:val="single" w:sz="6" w:space="0" w:color="FFFFFF"/>
      </w:pBdr>
      <w:spacing w:after="240"/>
    </w:pPr>
    <w:rPr>
      <w:rFonts w:ascii="Times New Roman" w:hAnsi="Times New Roman"/>
      <w:sz w:val="24"/>
      <w:szCs w:val="24"/>
    </w:rPr>
  </w:style>
  <w:style w:type="paragraph" w:customStyle="1" w:styleId="vi-close2">
    <w:name w:val="vi-close2"/>
    <w:basedOn w:val="Normal"/>
    <w:rsid w:val="00FA2D02"/>
    <w:pPr>
      <w:spacing w:after="240"/>
    </w:pPr>
    <w:rPr>
      <w:rFonts w:ascii="Times New Roman" w:hAnsi="Times New Roman"/>
      <w:sz w:val="24"/>
      <w:szCs w:val="24"/>
    </w:rPr>
  </w:style>
  <w:style w:type="paragraph" w:customStyle="1" w:styleId="vi-actionsul2">
    <w:name w:val="vi-actions&gt;ul2"/>
    <w:basedOn w:val="Normal"/>
    <w:rsid w:val="00FA2D02"/>
    <w:rPr>
      <w:rFonts w:ascii="Times New Roman" w:hAnsi="Times New Roman"/>
      <w:sz w:val="24"/>
      <w:szCs w:val="24"/>
    </w:rPr>
  </w:style>
  <w:style w:type="paragraph" w:customStyle="1" w:styleId="vi-actionsulli2">
    <w:name w:val="vi-actions&gt;ul&gt;li2"/>
    <w:basedOn w:val="Normal"/>
    <w:rsid w:val="00FA2D02"/>
    <w:pPr>
      <w:ind w:left="30"/>
    </w:pPr>
    <w:rPr>
      <w:rFonts w:ascii="Times New Roman" w:hAnsi="Times New Roman"/>
      <w:sz w:val="24"/>
      <w:szCs w:val="24"/>
    </w:rPr>
  </w:style>
  <w:style w:type="paragraph" w:customStyle="1" w:styleId="vi-actionsullia2">
    <w:name w:val="vi-actions&gt;ul&gt;li&gt;a2"/>
    <w:basedOn w:val="Normal"/>
    <w:rsid w:val="00FA2D02"/>
    <w:pPr>
      <w:shd w:val="clear" w:color="auto" w:fill="000000"/>
      <w:spacing w:after="240"/>
      <w:jc w:val="center"/>
    </w:pPr>
    <w:rPr>
      <w:rFonts w:ascii="Helvetica" w:hAnsi="Helvetica" w:cs="Helvetica"/>
      <w:sz w:val="24"/>
      <w:szCs w:val="24"/>
    </w:rPr>
  </w:style>
  <w:style w:type="paragraph" w:customStyle="1" w:styleId="vi-main4">
    <w:name w:val="vi-main4"/>
    <w:basedOn w:val="Normal"/>
    <w:rsid w:val="00FA2D02"/>
    <w:pPr>
      <w:pBdr>
        <w:top w:val="single" w:sz="6" w:space="0" w:color="000000"/>
      </w:pBdr>
      <w:shd w:val="clear" w:color="auto" w:fill="FFFFFF"/>
      <w:spacing w:after="240"/>
    </w:pPr>
    <w:rPr>
      <w:rFonts w:ascii="Times New Roman" w:hAnsi="Times New Roman"/>
      <w:sz w:val="24"/>
      <w:szCs w:val="24"/>
    </w:rPr>
  </w:style>
  <w:style w:type="paragraph" w:customStyle="1" w:styleId="facilityinfos3">
    <w:name w:val="facility_infos3"/>
    <w:basedOn w:val="Normal"/>
    <w:rsid w:val="00FA2D02"/>
    <w:pPr>
      <w:spacing w:after="240"/>
    </w:pPr>
    <w:rPr>
      <w:rFonts w:ascii="Times New Roman" w:hAnsi="Times New Roman"/>
      <w:sz w:val="24"/>
      <w:szCs w:val="24"/>
    </w:rPr>
  </w:style>
  <w:style w:type="paragraph" w:customStyle="1" w:styleId="facilityiteminfos13">
    <w:name w:val="facility_item_infos13"/>
    <w:basedOn w:val="Normal"/>
    <w:rsid w:val="00FA2D02"/>
    <w:pPr>
      <w:spacing w:after="240"/>
    </w:pPr>
    <w:rPr>
      <w:rFonts w:ascii="Times New Roman" w:hAnsi="Times New Roman"/>
      <w:sz w:val="24"/>
      <w:szCs w:val="24"/>
    </w:rPr>
  </w:style>
  <w:style w:type="paragraph" w:customStyle="1" w:styleId="facilityinfos4">
    <w:name w:val="facility_infos4"/>
    <w:basedOn w:val="Normal"/>
    <w:rsid w:val="00FA2D02"/>
    <w:pPr>
      <w:spacing w:after="240"/>
    </w:pPr>
    <w:rPr>
      <w:rFonts w:ascii="Times New Roman" w:hAnsi="Times New Roman"/>
      <w:sz w:val="24"/>
      <w:szCs w:val="24"/>
    </w:rPr>
  </w:style>
  <w:style w:type="paragraph" w:customStyle="1" w:styleId="facilityiteminfos14">
    <w:name w:val="facility_item_infos14"/>
    <w:basedOn w:val="Normal"/>
    <w:rsid w:val="00FA2D02"/>
    <w:pPr>
      <w:spacing w:after="240"/>
    </w:pPr>
    <w:rPr>
      <w:rFonts w:ascii="Times New Roman" w:hAnsi="Times New Roman"/>
      <w:sz w:val="24"/>
      <w:szCs w:val="24"/>
    </w:rPr>
  </w:style>
  <w:style w:type="paragraph" w:customStyle="1" w:styleId="itemlistnumber2">
    <w:name w:val="item_list_number2"/>
    <w:basedOn w:val="Normal"/>
    <w:rsid w:val="00FA2D02"/>
    <w:pPr>
      <w:spacing w:after="240"/>
    </w:pPr>
    <w:rPr>
      <w:rFonts w:ascii="Times New Roman" w:hAnsi="Times New Roman"/>
      <w:sz w:val="24"/>
      <w:szCs w:val="24"/>
    </w:rPr>
  </w:style>
  <w:style w:type="paragraph" w:customStyle="1" w:styleId="itemidnumber2">
    <w:name w:val="item_id_number2"/>
    <w:basedOn w:val="Normal"/>
    <w:rsid w:val="00FA2D02"/>
    <w:pPr>
      <w:spacing w:after="240"/>
    </w:pPr>
    <w:rPr>
      <w:rFonts w:ascii="Times New Roman" w:hAnsi="Times New Roman"/>
      <w:color w:val="0C7CCA"/>
      <w:sz w:val="24"/>
      <w:szCs w:val="24"/>
    </w:rPr>
  </w:style>
  <w:style w:type="paragraph" w:customStyle="1" w:styleId="itemcontentlist2">
    <w:name w:val="item_content_list2"/>
    <w:basedOn w:val="Normal"/>
    <w:rsid w:val="00FA2D02"/>
    <w:rPr>
      <w:rFonts w:ascii="Times New Roman" w:hAnsi="Times New Roman"/>
      <w:sz w:val="24"/>
      <w:szCs w:val="24"/>
    </w:rPr>
  </w:style>
  <w:style w:type="paragraph" w:customStyle="1" w:styleId="itemlabel22">
    <w:name w:val="item_label22"/>
    <w:basedOn w:val="Normal"/>
    <w:rsid w:val="00FA2D02"/>
    <w:pPr>
      <w:spacing w:after="240"/>
    </w:pPr>
    <w:rPr>
      <w:rFonts w:ascii="Times New Roman" w:hAnsi="Times New Roman"/>
      <w:sz w:val="24"/>
      <w:szCs w:val="24"/>
    </w:rPr>
  </w:style>
  <w:style w:type="paragraph" w:customStyle="1" w:styleId="selectable3">
    <w:name w:val="selectable3"/>
    <w:basedOn w:val="Normal"/>
    <w:rsid w:val="00FA2D02"/>
    <w:pPr>
      <w:spacing w:after="240"/>
    </w:pPr>
    <w:rPr>
      <w:rFonts w:ascii="Times New Roman" w:hAnsi="Times New Roman"/>
      <w:color w:val="2E2E2E"/>
      <w:sz w:val="24"/>
      <w:szCs w:val="24"/>
    </w:rPr>
  </w:style>
  <w:style w:type="paragraph" w:customStyle="1" w:styleId="headeritemactioncomment2">
    <w:name w:val="header_item_action_comment2"/>
    <w:basedOn w:val="Normal"/>
    <w:rsid w:val="00FA2D02"/>
    <w:pPr>
      <w:spacing w:after="240"/>
    </w:pPr>
    <w:rPr>
      <w:rFonts w:ascii="Times New Roman" w:hAnsi="Times New Roman"/>
      <w:sz w:val="24"/>
      <w:szCs w:val="24"/>
    </w:rPr>
  </w:style>
  <w:style w:type="paragraph" w:customStyle="1" w:styleId="meetingitemactioncomment2">
    <w:name w:val="meeting_item_action_comment2"/>
    <w:basedOn w:val="Normal"/>
    <w:rsid w:val="00FA2D02"/>
    <w:pPr>
      <w:spacing w:after="240"/>
    </w:pPr>
    <w:rPr>
      <w:rFonts w:ascii="Times New Roman" w:hAnsi="Times New Roman"/>
      <w:sz w:val="24"/>
      <w:szCs w:val="24"/>
    </w:rPr>
  </w:style>
  <w:style w:type="paragraph" w:customStyle="1" w:styleId="itemlistnumberindent2">
    <w:name w:val="item_list_number_indent2"/>
    <w:basedOn w:val="Normal"/>
    <w:rsid w:val="00FA2D02"/>
    <w:rPr>
      <w:rFonts w:ascii="Times New Roman" w:hAnsi="Times New Roman"/>
      <w:sz w:val="24"/>
      <w:szCs w:val="24"/>
    </w:rPr>
  </w:style>
  <w:style w:type="paragraph" w:customStyle="1" w:styleId="selectable4">
    <w:name w:val="selectable4"/>
    <w:basedOn w:val="Normal"/>
    <w:rsid w:val="00FA2D02"/>
    <w:pPr>
      <w:spacing w:after="240"/>
    </w:pPr>
    <w:rPr>
      <w:rFonts w:ascii="Times New Roman" w:hAnsi="Times New Roman"/>
      <w:sz w:val="24"/>
      <w:szCs w:val="24"/>
    </w:rPr>
  </w:style>
  <w:style w:type="paragraph" w:customStyle="1" w:styleId="hourviewinfacilityreservationtime2">
    <w:name w:val="hour_view_in_facility_reservation_time2"/>
    <w:basedOn w:val="Normal"/>
    <w:rsid w:val="00FA2D02"/>
    <w:pPr>
      <w:spacing w:before="75" w:after="240"/>
    </w:pPr>
    <w:rPr>
      <w:rFonts w:ascii="Times New Roman" w:hAnsi="Times New Roman"/>
      <w:sz w:val="24"/>
      <w:szCs w:val="24"/>
    </w:rPr>
  </w:style>
  <w:style w:type="paragraph" w:customStyle="1" w:styleId="detail-content3">
    <w:name w:val="detail-content3"/>
    <w:basedOn w:val="Normal"/>
    <w:rsid w:val="00FA2D02"/>
    <w:pPr>
      <w:pBdr>
        <w:top w:val="single" w:sz="6" w:space="4" w:color="CECECE"/>
        <w:left w:val="single" w:sz="6" w:space="8" w:color="CECECE"/>
        <w:bottom w:val="single" w:sz="6" w:space="8" w:color="CECECE"/>
        <w:right w:val="single" w:sz="6" w:space="8" w:color="CECECE"/>
      </w:pBdr>
      <w:spacing w:before="150" w:after="240"/>
    </w:pPr>
    <w:rPr>
      <w:rFonts w:ascii="Times New Roman" w:hAnsi="Times New Roman"/>
      <w:sz w:val="24"/>
      <w:szCs w:val="24"/>
    </w:rPr>
  </w:style>
  <w:style w:type="paragraph" w:customStyle="1" w:styleId="detaillistlabel5">
    <w:name w:val="detail_list_label5"/>
    <w:basedOn w:val="Normal"/>
    <w:rsid w:val="00FA2D02"/>
    <w:pPr>
      <w:spacing w:after="240"/>
    </w:pPr>
    <w:rPr>
      <w:rFonts w:ascii="Times New Roman" w:hAnsi="Times New Roman"/>
      <w:b/>
      <w:bCs/>
      <w:sz w:val="24"/>
      <w:szCs w:val="24"/>
    </w:rPr>
  </w:style>
  <w:style w:type="paragraph" w:customStyle="1" w:styleId="detaillistlabel6">
    <w:name w:val="detail_list_label6"/>
    <w:basedOn w:val="Normal"/>
    <w:rsid w:val="00FA2D02"/>
    <w:pPr>
      <w:spacing w:after="240"/>
    </w:pPr>
    <w:rPr>
      <w:rFonts w:ascii="Times New Roman" w:hAnsi="Times New Roman"/>
      <w:b/>
      <w:bCs/>
      <w:sz w:val="24"/>
      <w:szCs w:val="24"/>
    </w:rPr>
  </w:style>
  <w:style w:type="paragraph" w:customStyle="1" w:styleId="detaillistlabel7">
    <w:name w:val="detail_list_label7"/>
    <w:basedOn w:val="Normal"/>
    <w:rsid w:val="00FA2D02"/>
    <w:pPr>
      <w:spacing w:after="240"/>
    </w:pPr>
    <w:rPr>
      <w:rFonts w:ascii="Times New Roman" w:hAnsi="Times New Roman"/>
      <w:sz w:val="24"/>
      <w:szCs w:val="24"/>
    </w:rPr>
  </w:style>
  <w:style w:type="paragraph" w:customStyle="1" w:styleId="votemembercount2">
    <w:name w:val="vote_member_count2"/>
    <w:basedOn w:val="Normal"/>
    <w:rsid w:val="00FA2D02"/>
    <w:pPr>
      <w:spacing w:after="240"/>
    </w:pPr>
    <w:rPr>
      <w:rFonts w:ascii="Times New Roman" w:hAnsi="Times New Roman"/>
      <w:sz w:val="24"/>
      <w:szCs w:val="24"/>
    </w:rPr>
  </w:style>
  <w:style w:type="paragraph" w:customStyle="1" w:styleId="detaillistlabel8">
    <w:name w:val="detail_list_label8"/>
    <w:basedOn w:val="Normal"/>
    <w:rsid w:val="00FA2D02"/>
    <w:pPr>
      <w:spacing w:after="240"/>
    </w:pPr>
    <w:rPr>
      <w:rFonts w:ascii="Times New Roman" w:hAnsi="Times New Roman"/>
      <w:sz w:val="24"/>
      <w:szCs w:val="24"/>
    </w:rPr>
  </w:style>
  <w:style w:type="paragraph" w:customStyle="1" w:styleId="detaillistvalue2">
    <w:name w:val="detail_list_value2"/>
    <w:basedOn w:val="Normal"/>
    <w:rsid w:val="00FA2D02"/>
    <w:pPr>
      <w:spacing w:after="240"/>
      <w:ind w:left="2295"/>
    </w:pPr>
    <w:rPr>
      <w:rFonts w:ascii="Times New Roman" w:hAnsi="Times New Roman"/>
      <w:sz w:val="24"/>
      <w:szCs w:val="24"/>
    </w:rPr>
  </w:style>
  <w:style w:type="paragraph" w:customStyle="1" w:styleId="motionvotelist2">
    <w:name w:val="motion_vote_list2"/>
    <w:basedOn w:val="Normal"/>
    <w:rsid w:val="00FA2D02"/>
    <w:pPr>
      <w:spacing w:after="240"/>
    </w:pPr>
    <w:rPr>
      <w:rFonts w:ascii="Times New Roman" w:hAnsi="Times New Roman"/>
      <w:sz w:val="24"/>
      <w:szCs w:val="24"/>
    </w:rPr>
  </w:style>
  <w:style w:type="paragraph" w:customStyle="1" w:styleId="commandbox14">
    <w:name w:val="command_box14"/>
    <w:basedOn w:val="Normal"/>
    <w:rsid w:val="00FA2D02"/>
    <w:pPr>
      <w:spacing w:after="240"/>
    </w:pPr>
    <w:rPr>
      <w:rFonts w:ascii="Times New Roman" w:hAnsi="Times New Roman"/>
      <w:sz w:val="24"/>
      <w:szCs w:val="24"/>
    </w:rPr>
  </w:style>
  <w:style w:type="paragraph" w:customStyle="1" w:styleId="detail-content4">
    <w:name w:val="detail-content4"/>
    <w:basedOn w:val="Normal"/>
    <w:rsid w:val="00FA2D02"/>
    <w:pPr>
      <w:pBdr>
        <w:top w:val="single" w:sz="6" w:space="4" w:color="C3C2C2"/>
        <w:left w:val="single" w:sz="6" w:space="4" w:color="C3C2C2"/>
        <w:bottom w:val="single" w:sz="6" w:space="4" w:color="C3C2C2"/>
        <w:right w:val="single" w:sz="6" w:space="4" w:color="C3C2C2"/>
      </w:pBdr>
      <w:spacing w:before="150" w:after="240"/>
    </w:pPr>
    <w:rPr>
      <w:rFonts w:ascii="Times New Roman" w:hAnsi="Times New Roman"/>
      <w:sz w:val="24"/>
      <w:szCs w:val="24"/>
    </w:rPr>
  </w:style>
  <w:style w:type="paragraph" w:customStyle="1" w:styleId="arrowicon3">
    <w:name w:val="arrow_icon3"/>
    <w:basedOn w:val="Normal"/>
    <w:rsid w:val="00FA2D02"/>
    <w:pPr>
      <w:spacing w:before="45" w:line="360" w:lineRule="atLeast"/>
      <w:ind w:left="75" w:firstLine="896"/>
      <w:textAlignment w:val="top"/>
    </w:pPr>
    <w:rPr>
      <w:rFonts w:ascii="Times New Roman" w:hAnsi="Times New Roman"/>
      <w:sz w:val="24"/>
      <w:szCs w:val="24"/>
    </w:rPr>
  </w:style>
  <w:style w:type="paragraph" w:customStyle="1" w:styleId="arrowshow3">
    <w:name w:val="arrow_show3"/>
    <w:basedOn w:val="Normal"/>
    <w:rsid w:val="00FA2D02"/>
    <w:pPr>
      <w:spacing w:after="240"/>
    </w:pPr>
    <w:rPr>
      <w:rFonts w:ascii="Times New Roman" w:hAnsi="Times New Roman"/>
      <w:sz w:val="24"/>
      <w:szCs w:val="24"/>
    </w:rPr>
  </w:style>
  <w:style w:type="paragraph" w:customStyle="1" w:styleId="arrowhide3">
    <w:name w:val="arrow_hide3"/>
    <w:basedOn w:val="Normal"/>
    <w:rsid w:val="00FA2D02"/>
    <w:pPr>
      <w:spacing w:after="240"/>
    </w:pPr>
    <w:rPr>
      <w:rFonts w:ascii="Times New Roman" w:hAnsi="Times New Roman"/>
      <w:sz w:val="24"/>
      <w:szCs w:val="24"/>
    </w:rPr>
  </w:style>
  <w:style w:type="paragraph" w:customStyle="1" w:styleId="hidden3">
    <w:name w:val="hidden3"/>
    <w:basedOn w:val="Normal"/>
    <w:rsid w:val="00FA2D02"/>
    <w:pPr>
      <w:spacing w:after="240"/>
    </w:pPr>
    <w:rPr>
      <w:rFonts w:ascii="Times New Roman" w:hAnsi="Times New Roman"/>
      <w:vanish/>
      <w:sz w:val="24"/>
      <w:szCs w:val="24"/>
    </w:rPr>
  </w:style>
  <w:style w:type="paragraph" w:customStyle="1" w:styleId="pdficon4">
    <w:name w:val="pdf_icon4"/>
    <w:basedOn w:val="Normal"/>
    <w:rsid w:val="00FA2D02"/>
    <w:pPr>
      <w:spacing w:after="240" w:line="450" w:lineRule="atLeast"/>
      <w:ind w:firstLine="450"/>
    </w:pPr>
    <w:rPr>
      <w:rFonts w:ascii="Times New Roman" w:hAnsi="Times New Roman"/>
      <w:sz w:val="24"/>
      <w:szCs w:val="24"/>
    </w:rPr>
  </w:style>
  <w:style w:type="paragraph" w:customStyle="1" w:styleId="htmlicon3">
    <w:name w:val="html_icon3"/>
    <w:basedOn w:val="Normal"/>
    <w:rsid w:val="00FA2D02"/>
    <w:pPr>
      <w:spacing w:after="240" w:line="450" w:lineRule="atLeast"/>
      <w:ind w:firstLine="450"/>
    </w:pPr>
    <w:rPr>
      <w:rFonts w:ascii="Times New Roman" w:hAnsi="Times New Roman"/>
      <w:sz w:val="24"/>
      <w:szCs w:val="24"/>
    </w:rPr>
  </w:style>
  <w:style w:type="paragraph" w:customStyle="1" w:styleId="packageicon3">
    <w:name w:val="package_icon3"/>
    <w:basedOn w:val="Normal"/>
    <w:rsid w:val="00FA2D02"/>
    <w:pPr>
      <w:spacing w:after="240" w:line="450" w:lineRule="atLeast"/>
      <w:ind w:firstLine="450"/>
    </w:pPr>
    <w:rPr>
      <w:rFonts w:ascii="Times New Roman" w:hAnsi="Times New Roman"/>
      <w:sz w:val="24"/>
      <w:szCs w:val="24"/>
    </w:rPr>
  </w:style>
  <w:style w:type="paragraph" w:customStyle="1" w:styleId="videoicon3">
    <w:name w:val="video_icon3"/>
    <w:basedOn w:val="Normal"/>
    <w:rsid w:val="00FA2D02"/>
    <w:pPr>
      <w:spacing w:after="240" w:line="360" w:lineRule="atLeast"/>
      <w:ind w:firstLine="450"/>
    </w:pPr>
    <w:rPr>
      <w:rFonts w:ascii="Times New Roman" w:hAnsi="Times New Roman"/>
      <w:sz w:val="24"/>
      <w:szCs w:val="24"/>
    </w:rPr>
  </w:style>
  <w:style w:type="paragraph" w:customStyle="1" w:styleId="videoicon4">
    <w:name w:val="video_icon4"/>
    <w:basedOn w:val="Normal"/>
    <w:rsid w:val="00FA2D02"/>
    <w:pPr>
      <w:spacing w:after="240" w:line="360" w:lineRule="atLeast"/>
      <w:ind w:firstLine="450"/>
    </w:pPr>
    <w:rPr>
      <w:rFonts w:ascii="Times New Roman" w:hAnsi="Times New Roman"/>
      <w:sz w:val="24"/>
      <w:szCs w:val="24"/>
    </w:rPr>
  </w:style>
  <w:style w:type="character" w:customStyle="1" w:styleId="title6">
    <w:name w:val="title6"/>
    <w:rsid w:val="00FA2D02"/>
  </w:style>
  <w:style w:type="character" w:customStyle="1" w:styleId="minutes2">
    <w:name w:val="minutes2"/>
    <w:rsid w:val="00FA2D02"/>
  </w:style>
  <w:style w:type="character" w:customStyle="1" w:styleId="agenda2">
    <w:name w:val="agenda2"/>
    <w:rsid w:val="00FA2D02"/>
  </w:style>
  <w:style w:type="paragraph" w:customStyle="1" w:styleId="arrowicon4">
    <w:name w:val="arrow_icon4"/>
    <w:basedOn w:val="Normal"/>
    <w:rsid w:val="00FA2D02"/>
    <w:pPr>
      <w:spacing w:after="240" w:line="360" w:lineRule="atLeast"/>
      <w:ind w:left="75"/>
    </w:pPr>
    <w:rPr>
      <w:rFonts w:ascii="Times New Roman" w:hAnsi="Times New Roman"/>
      <w:sz w:val="24"/>
      <w:szCs w:val="24"/>
    </w:rPr>
  </w:style>
  <w:style w:type="paragraph" w:customStyle="1" w:styleId="arrowshow4">
    <w:name w:val="arrow_show4"/>
    <w:basedOn w:val="Normal"/>
    <w:rsid w:val="00FA2D02"/>
    <w:pPr>
      <w:spacing w:after="240"/>
    </w:pPr>
    <w:rPr>
      <w:rFonts w:ascii="Times New Roman" w:hAnsi="Times New Roman"/>
      <w:sz w:val="24"/>
      <w:szCs w:val="24"/>
    </w:rPr>
  </w:style>
  <w:style w:type="paragraph" w:customStyle="1" w:styleId="arrowhide4">
    <w:name w:val="arrow_hide4"/>
    <w:basedOn w:val="Normal"/>
    <w:rsid w:val="00FA2D02"/>
    <w:pPr>
      <w:spacing w:after="240"/>
    </w:pPr>
    <w:rPr>
      <w:rFonts w:ascii="Times New Roman" w:hAnsi="Times New Roman"/>
      <w:sz w:val="24"/>
      <w:szCs w:val="24"/>
    </w:rPr>
  </w:style>
  <w:style w:type="paragraph" w:customStyle="1" w:styleId="hidden4">
    <w:name w:val="hidden4"/>
    <w:basedOn w:val="Normal"/>
    <w:rsid w:val="00FA2D02"/>
    <w:pPr>
      <w:spacing w:after="240"/>
    </w:pPr>
    <w:rPr>
      <w:rFonts w:ascii="Times New Roman" w:hAnsi="Times New Roman"/>
      <w:vanish/>
      <w:sz w:val="24"/>
      <w:szCs w:val="24"/>
    </w:rPr>
  </w:style>
  <w:style w:type="paragraph" w:customStyle="1" w:styleId="pdficon5">
    <w:name w:val="pdf_icon5"/>
    <w:basedOn w:val="Normal"/>
    <w:rsid w:val="00FA2D02"/>
    <w:pPr>
      <w:spacing w:after="240" w:line="450" w:lineRule="atLeast"/>
    </w:pPr>
    <w:rPr>
      <w:rFonts w:ascii="Times New Roman" w:hAnsi="Times New Roman"/>
      <w:sz w:val="24"/>
      <w:szCs w:val="24"/>
    </w:rPr>
  </w:style>
  <w:style w:type="paragraph" w:customStyle="1" w:styleId="htmlicon4">
    <w:name w:val="html_icon4"/>
    <w:basedOn w:val="Normal"/>
    <w:rsid w:val="00FA2D02"/>
    <w:pPr>
      <w:spacing w:after="240" w:line="450" w:lineRule="atLeast"/>
      <w:ind w:firstLine="450"/>
    </w:pPr>
    <w:rPr>
      <w:rFonts w:ascii="Times New Roman" w:hAnsi="Times New Roman"/>
      <w:sz w:val="24"/>
      <w:szCs w:val="24"/>
    </w:rPr>
  </w:style>
  <w:style w:type="paragraph" w:customStyle="1" w:styleId="packageicon4">
    <w:name w:val="package_icon4"/>
    <w:basedOn w:val="Normal"/>
    <w:rsid w:val="00FA2D02"/>
    <w:pPr>
      <w:spacing w:after="240" w:line="450" w:lineRule="atLeast"/>
      <w:ind w:firstLine="450"/>
    </w:pPr>
    <w:rPr>
      <w:rFonts w:ascii="Times New Roman" w:hAnsi="Times New Roman"/>
      <w:sz w:val="24"/>
      <w:szCs w:val="24"/>
    </w:rPr>
  </w:style>
  <w:style w:type="character" w:customStyle="1" w:styleId="empty3">
    <w:name w:val="empty3"/>
    <w:rsid w:val="00FA2D02"/>
  </w:style>
  <w:style w:type="character" w:customStyle="1" w:styleId="empty4">
    <w:name w:val="empty4"/>
    <w:rsid w:val="00FA2D02"/>
  </w:style>
  <w:style w:type="paragraph" w:customStyle="1" w:styleId="widgetcontainerdiv4">
    <w:name w:val="widget_container_div4"/>
    <w:basedOn w:val="Normal"/>
    <w:rsid w:val="00FA2D02"/>
    <w:pPr>
      <w:pBdr>
        <w:top w:val="single" w:sz="6" w:space="4" w:color="4C78B3"/>
        <w:left w:val="single" w:sz="6" w:space="4" w:color="4C78B3"/>
        <w:bottom w:val="single" w:sz="6" w:space="4" w:color="4C78B3"/>
        <w:right w:val="single" w:sz="6" w:space="4" w:color="4C78B3"/>
      </w:pBdr>
      <w:shd w:val="clear" w:color="auto" w:fill="F1F1F1"/>
      <w:spacing w:before="450" w:after="240"/>
    </w:pPr>
    <w:rPr>
      <w:rFonts w:ascii="Times New Roman" w:hAnsi="Times New Roman"/>
      <w:sz w:val="24"/>
      <w:szCs w:val="24"/>
    </w:rPr>
  </w:style>
  <w:style w:type="paragraph" w:customStyle="1" w:styleId="pdficon6">
    <w:name w:val="pdf_icon6"/>
    <w:basedOn w:val="Normal"/>
    <w:rsid w:val="00FA2D02"/>
    <w:pPr>
      <w:spacing w:after="240"/>
      <w:ind w:right="75"/>
      <w:textAlignment w:val="top"/>
    </w:pPr>
    <w:rPr>
      <w:rFonts w:ascii="Times New Roman" w:hAnsi="Times New Roman"/>
      <w:sz w:val="24"/>
      <w:szCs w:val="24"/>
    </w:rPr>
  </w:style>
  <w:style w:type="paragraph" w:customStyle="1" w:styleId="meetingsbreadcrumb2">
    <w:name w:val="meetings_breadcrumb2"/>
    <w:basedOn w:val="Normal"/>
    <w:rsid w:val="00FA2D02"/>
    <w:pPr>
      <w:spacing w:after="150"/>
    </w:pPr>
    <w:rPr>
      <w:rFonts w:ascii="Times New Roman" w:hAnsi="Times New Roman"/>
      <w:sz w:val="24"/>
      <w:szCs w:val="24"/>
    </w:rPr>
  </w:style>
  <w:style w:type="paragraph" w:customStyle="1" w:styleId="field-validation-error4">
    <w:name w:val="field-validation-error4"/>
    <w:basedOn w:val="Normal"/>
    <w:rsid w:val="00FA2D02"/>
    <w:pPr>
      <w:spacing w:after="240"/>
    </w:pPr>
    <w:rPr>
      <w:rFonts w:ascii="Times New Roman" w:hAnsi="Times New Roman"/>
      <w:sz w:val="24"/>
      <w:szCs w:val="24"/>
    </w:rPr>
  </w:style>
  <w:style w:type="paragraph" w:customStyle="1" w:styleId="label3">
    <w:name w:val="label3"/>
    <w:basedOn w:val="Normal"/>
    <w:rsid w:val="00FA2D02"/>
    <w:pPr>
      <w:spacing w:after="240"/>
    </w:pPr>
    <w:rPr>
      <w:rFonts w:ascii="Times New Roman" w:hAnsi="Times New Roman"/>
      <w:sz w:val="24"/>
      <w:szCs w:val="24"/>
    </w:rPr>
  </w:style>
  <w:style w:type="paragraph" w:customStyle="1" w:styleId="formlistlilabel2">
    <w:name w:val="formlist&gt;li&gt;label2"/>
    <w:basedOn w:val="Normal"/>
    <w:rsid w:val="00FA2D02"/>
    <w:pPr>
      <w:spacing w:after="240"/>
    </w:pPr>
    <w:rPr>
      <w:rFonts w:ascii="Times New Roman" w:hAnsi="Times New Roman"/>
      <w:b/>
      <w:bCs/>
      <w:sz w:val="24"/>
      <w:szCs w:val="24"/>
    </w:rPr>
  </w:style>
  <w:style w:type="paragraph" w:customStyle="1" w:styleId="field-validation-error5">
    <w:name w:val="field-validation-error5"/>
    <w:basedOn w:val="Normal"/>
    <w:rsid w:val="00FA2D02"/>
    <w:pPr>
      <w:spacing w:after="240"/>
    </w:pPr>
    <w:rPr>
      <w:rFonts w:ascii="Times New Roman" w:hAnsi="Times New Roman"/>
      <w:sz w:val="24"/>
      <w:szCs w:val="24"/>
    </w:rPr>
  </w:style>
  <w:style w:type="character" w:customStyle="1" w:styleId="listlabel2">
    <w:name w:val="list_label2"/>
    <w:rsid w:val="00FA2D02"/>
    <w:rPr>
      <w:b/>
      <w:bCs/>
    </w:rPr>
  </w:style>
  <w:style w:type="paragraph" w:customStyle="1" w:styleId="prefix2">
    <w:name w:val="prefix2"/>
    <w:basedOn w:val="Normal"/>
    <w:rsid w:val="00FA2D02"/>
    <w:pPr>
      <w:spacing w:after="240"/>
    </w:pPr>
    <w:rPr>
      <w:rFonts w:ascii="Times New Roman" w:hAnsi="Times New Roman"/>
      <w:vanish/>
      <w:color w:val="666666"/>
      <w:sz w:val="24"/>
      <w:szCs w:val="24"/>
    </w:rPr>
  </w:style>
  <w:style w:type="paragraph" w:customStyle="1" w:styleId="vi-input2">
    <w:name w:val="vi-input2"/>
    <w:basedOn w:val="Normal"/>
    <w:rsid w:val="00FA2D02"/>
    <w:pPr>
      <w:pBdr>
        <w:top w:val="single" w:sz="6" w:space="1" w:color="CCCCCC"/>
        <w:left w:val="single" w:sz="6" w:space="2" w:color="CCCCCC"/>
        <w:bottom w:val="single" w:sz="6" w:space="1" w:color="CCCCCC"/>
        <w:right w:val="single" w:sz="6" w:space="2" w:color="CCCCCC"/>
      </w:pBdr>
      <w:spacing w:line="330" w:lineRule="atLeast"/>
      <w:textAlignment w:val="top"/>
    </w:pPr>
    <w:rPr>
      <w:rFonts w:ascii="Times New Roman" w:hAnsi="Times New Roman"/>
      <w:sz w:val="24"/>
      <w:szCs w:val="24"/>
    </w:rPr>
  </w:style>
  <w:style w:type="paragraph" w:customStyle="1" w:styleId="vi-select2">
    <w:name w:val="vi-select2"/>
    <w:basedOn w:val="Normal"/>
    <w:rsid w:val="00FA2D02"/>
    <w:pPr>
      <w:pBdr>
        <w:left w:val="single" w:sz="6" w:space="0" w:color="CCCCCC"/>
      </w:pBdr>
      <w:spacing w:after="240" w:line="345" w:lineRule="atLeast"/>
      <w:textAlignment w:val="top"/>
    </w:pPr>
    <w:rPr>
      <w:rFonts w:ascii="Times New Roman" w:hAnsi="Times New Roman"/>
      <w:sz w:val="24"/>
      <w:szCs w:val="24"/>
    </w:rPr>
  </w:style>
  <w:style w:type="paragraph" w:customStyle="1" w:styleId="vi-icon2">
    <w:name w:val="vi-icon2"/>
    <w:basedOn w:val="Normal"/>
    <w:rsid w:val="00FA2D02"/>
    <w:pPr>
      <w:spacing w:before="30" w:after="240" w:line="0" w:lineRule="auto"/>
      <w:textAlignment w:val="top"/>
    </w:pPr>
    <w:rPr>
      <w:rFonts w:ascii="Times New Roman" w:hAnsi="Times New Roman"/>
      <w:sz w:val="24"/>
      <w:szCs w:val="24"/>
    </w:rPr>
  </w:style>
  <w:style w:type="paragraph" w:customStyle="1" w:styleId="t-item5">
    <w:name w:val="t-item5"/>
    <w:basedOn w:val="Normal"/>
    <w:rsid w:val="00FA2D02"/>
    <w:rPr>
      <w:rFonts w:ascii="Times New Roman" w:hAnsi="Times New Roman"/>
      <w:sz w:val="24"/>
      <w:szCs w:val="24"/>
    </w:rPr>
  </w:style>
  <w:style w:type="paragraph" w:customStyle="1" w:styleId="t-group2">
    <w:name w:val="t-group2"/>
    <w:basedOn w:val="Normal"/>
    <w:rsid w:val="00FA2D02"/>
    <w:rPr>
      <w:rFonts w:ascii="Times New Roman" w:hAnsi="Times New Roman"/>
      <w:sz w:val="24"/>
      <w:szCs w:val="24"/>
    </w:rPr>
  </w:style>
  <w:style w:type="paragraph" w:customStyle="1" w:styleId="t-content2">
    <w:name w:val="t-content2"/>
    <w:basedOn w:val="Normal"/>
    <w:rsid w:val="00FA2D02"/>
    <w:rPr>
      <w:rFonts w:ascii="Times New Roman" w:hAnsi="Times New Roman"/>
      <w:sz w:val="24"/>
      <w:szCs w:val="24"/>
    </w:rPr>
  </w:style>
  <w:style w:type="paragraph" w:customStyle="1" w:styleId="t-icon2">
    <w:name w:val="t-icon2"/>
    <w:basedOn w:val="Normal"/>
    <w:rsid w:val="00FA2D02"/>
    <w:pPr>
      <w:spacing w:after="240" w:line="0" w:lineRule="auto"/>
      <w:ind w:firstLine="15541"/>
      <w:jc w:val="center"/>
      <w:textAlignment w:val="top"/>
    </w:pPr>
    <w:rPr>
      <w:rFonts w:ascii="Times New Roman" w:hAnsi="Times New Roman"/>
      <w:sz w:val="2"/>
      <w:szCs w:val="2"/>
    </w:rPr>
  </w:style>
  <w:style w:type="paragraph" w:customStyle="1" w:styleId="t-image3">
    <w:name w:val="t-image3"/>
    <w:basedOn w:val="Normal"/>
    <w:rsid w:val="00FA2D02"/>
    <w:pPr>
      <w:spacing w:after="240"/>
      <w:ind w:right="45"/>
      <w:textAlignment w:val="top"/>
    </w:pPr>
    <w:rPr>
      <w:rFonts w:ascii="Times New Roman" w:hAnsi="Times New Roman"/>
      <w:sz w:val="24"/>
      <w:szCs w:val="24"/>
    </w:rPr>
  </w:style>
  <w:style w:type="paragraph" w:customStyle="1" w:styleId="t-sprite2">
    <w:name w:val="t-sprite2"/>
    <w:basedOn w:val="Normal"/>
    <w:rsid w:val="00FA2D02"/>
    <w:pPr>
      <w:spacing w:after="240" w:line="0" w:lineRule="auto"/>
      <w:ind w:right="45" w:firstLine="15541"/>
      <w:jc w:val="center"/>
      <w:textAlignment w:val="top"/>
    </w:pPr>
    <w:rPr>
      <w:rFonts w:ascii="Times New Roman" w:hAnsi="Times New Roman"/>
      <w:sz w:val="2"/>
      <w:szCs w:val="2"/>
    </w:rPr>
  </w:style>
  <w:style w:type="paragraph" w:customStyle="1" w:styleId="t-in6">
    <w:name w:val="t-in6"/>
    <w:basedOn w:val="Normal"/>
    <w:rsid w:val="00FA2D02"/>
    <w:pPr>
      <w:spacing w:after="15" w:line="270" w:lineRule="atLeast"/>
      <w:ind w:left="30"/>
      <w:textAlignment w:val="top"/>
    </w:pPr>
    <w:rPr>
      <w:rFonts w:ascii="Times New Roman" w:hAnsi="Times New Roman"/>
      <w:sz w:val="24"/>
      <w:szCs w:val="24"/>
    </w:rPr>
  </w:style>
  <w:style w:type="paragraph" w:customStyle="1" w:styleId="t-plus2">
    <w:name w:val="t-plus2"/>
    <w:basedOn w:val="Normal"/>
    <w:rsid w:val="00FA2D02"/>
    <w:pPr>
      <w:spacing w:before="30" w:after="240"/>
      <w:ind w:left="-240"/>
    </w:pPr>
    <w:rPr>
      <w:rFonts w:ascii="Times New Roman" w:hAnsi="Times New Roman"/>
      <w:sz w:val="24"/>
      <w:szCs w:val="24"/>
    </w:rPr>
  </w:style>
  <w:style w:type="paragraph" w:customStyle="1" w:styleId="t-minus2">
    <w:name w:val="t-minus2"/>
    <w:basedOn w:val="Normal"/>
    <w:rsid w:val="00FA2D02"/>
    <w:pPr>
      <w:spacing w:before="30" w:after="240"/>
      <w:ind w:left="-240"/>
    </w:pPr>
    <w:rPr>
      <w:rFonts w:ascii="Times New Roman" w:hAnsi="Times New Roman"/>
      <w:sz w:val="24"/>
      <w:szCs w:val="24"/>
    </w:rPr>
  </w:style>
  <w:style w:type="paragraph" w:customStyle="1" w:styleId="t-plus-disabled2">
    <w:name w:val="t-plus-disabled2"/>
    <w:basedOn w:val="Normal"/>
    <w:rsid w:val="00FA2D02"/>
    <w:pPr>
      <w:spacing w:before="30" w:after="240"/>
      <w:ind w:left="-240"/>
    </w:pPr>
    <w:rPr>
      <w:rFonts w:ascii="Times New Roman" w:hAnsi="Times New Roman"/>
      <w:sz w:val="24"/>
      <w:szCs w:val="24"/>
    </w:rPr>
  </w:style>
  <w:style w:type="paragraph" w:customStyle="1" w:styleId="t-minus-disabled2">
    <w:name w:val="t-minus-disabled2"/>
    <w:basedOn w:val="Normal"/>
    <w:rsid w:val="00FA2D02"/>
    <w:pPr>
      <w:spacing w:before="30" w:after="240"/>
      <w:ind w:left="-240"/>
    </w:pPr>
    <w:rPr>
      <w:rFonts w:ascii="Times New Roman" w:hAnsi="Times New Roman"/>
      <w:sz w:val="24"/>
      <w:szCs w:val="24"/>
    </w:rPr>
  </w:style>
  <w:style w:type="paragraph" w:customStyle="1" w:styleId="t-image4">
    <w:name w:val="t-image4"/>
    <w:basedOn w:val="Normal"/>
    <w:rsid w:val="00FA2D02"/>
    <w:pPr>
      <w:spacing w:after="240"/>
      <w:ind w:right="45"/>
      <w:textAlignment w:val="top"/>
    </w:pPr>
    <w:rPr>
      <w:rFonts w:ascii="Times New Roman" w:hAnsi="Times New Roman"/>
      <w:sz w:val="24"/>
      <w:szCs w:val="24"/>
    </w:rPr>
  </w:style>
  <w:style w:type="paragraph" w:customStyle="1" w:styleId="t-in7">
    <w:name w:val="t-in7"/>
    <w:basedOn w:val="Normal"/>
    <w:rsid w:val="00FA2D02"/>
    <w:pPr>
      <w:spacing w:after="15" w:line="240" w:lineRule="atLeast"/>
      <w:ind w:left="30"/>
      <w:textAlignment w:val="top"/>
    </w:pPr>
    <w:rPr>
      <w:rFonts w:ascii="Times New Roman" w:hAnsi="Times New Roman"/>
      <w:sz w:val="24"/>
      <w:szCs w:val="24"/>
    </w:rPr>
  </w:style>
  <w:style w:type="character" w:customStyle="1" w:styleId="t-in8">
    <w:name w:val="t-in8"/>
    <w:rsid w:val="00FA2D02"/>
    <w:rPr>
      <w:strike w:val="0"/>
      <w:dstrike w:val="0"/>
      <w:color w:val="555555"/>
      <w:u w:val="none"/>
      <w:effect w:val="none"/>
    </w:rPr>
  </w:style>
  <w:style w:type="paragraph" w:customStyle="1" w:styleId="t-state-hover2">
    <w:name w:val="t-state-hover2"/>
    <w:basedOn w:val="Normal"/>
    <w:rsid w:val="00FA2D02"/>
    <w:pPr>
      <w:pBdr>
        <w:top w:val="single" w:sz="6" w:space="1" w:color="auto"/>
        <w:left w:val="single" w:sz="6" w:space="2" w:color="auto"/>
        <w:bottom w:val="single" w:sz="6" w:space="1" w:color="auto"/>
        <w:right w:val="single" w:sz="6" w:space="2" w:color="auto"/>
      </w:pBdr>
      <w:spacing w:after="240"/>
    </w:pPr>
    <w:rPr>
      <w:rFonts w:ascii="Times New Roman" w:hAnsi="Times New Roman"/>
      <w:sz w:val="24"/>
      <w:szCs w:val="24"/>
    </w:rPr>
  </w:style>
  <w:style w:type="paragraph" w:customStyle="1" w:styleId="t-state-selected2">
    <w:name w:val="t-state-selected2"/>
    <w:basedOn w:val="Normal"/>
    <w:rsid w:val="00FA2D02"/>
    <w:pPr>
      <w:pBdr>
        <w:top w:val="single" w:sz="6" w:space="1" w:color="auto"/>
        <w:left w:val="single" w:sz="6" w:space="2" w:color="auto"/>
        <w:bottom w:val="single" w:sz="6" w:space="1" w:color="auto"/>
        <w:right w:val="single" w:sz="6" w:space="2" w:color="auto"/>
      </w:pBdr>
      <w:spacing w:after="240"/>
    </w:pPr>
    <w:rPr>
      <w:rFonts w:ascii="Times New Roman" w:hAnsi="Times New Roman"/>
      <w:sz w:val="24"/>
      <w:szCs w:val="24"/>
    </w:rPr>
  </w:style>
  <w:style w:type="paragraph" w:customStyle="1" w:styleId="t-drop-clue2">
    <w:name w:val="t-drop-clue2"/>
    <w:basedOn w:val="Normal"/>
    <w:rsid w:val="00FA2D02"/>
    <w:pPr>
      <w:spacing w:after="240"/>
    </w:pPr>
    <w:rPr>
      <w:rFonts w:ascii="Times New Roman" w:hAnsi="Times New Roman"/>
      <w:sz w:val="24"/>
      <w:szCs w:val="24"/>
    </w:rPr>
  </w:style>
  <w:style w:type="paragraph" w:customStyle="1" w:styleId="t-top4">
    <w:name w:val="t-top4"/>
    <w:basedOn w:val="Normal"/>
    <w:rsid w:val="00FA2D02"/>
    <w:pPr>
      <w:spacing w:after="240"/>
      <w:ind w:left="-240"/>
    </w:pPr>
    <w:rPr>
      <w:rFonts w:ascii="Times New Roman" w:hAnsi="Times New Roman"/>
      <w:sz w:val="24"/>
      <w:szCs w:val="24"/>
    </w:rPr>
  </w:style>
  <w:style w:type="paragraph" w:customStyle="1" w:styleId="t-item6">
    <w:name w:val="t-item6"/>
    <w:basedOn w:val="Normal"/>
    <w:rsid w:val="00FA2D02"/>
    <w:pPr>
      <w:spacing w:after="240"/>
    </w:pPr>
    <w:rPr>
      <w:rFonts w:ascii="Times New Roman" w:hAnsi="Times New Roman"/>
      <w:sz w:val="24"/>
      <w:szCs w:val="24"/>
    </w:rPr>
  </w:style>
  <w:style w:type="paragraph" w:customStyle="1" w:styleId="t-first4">
    <w:name w:val="t-first4"/>
    <w:basedOn w:val="Normal"/>
    <w:rsid w:val="00FA2D02"/>
    <w:pPr>
      <w:spacing w:after="240"/>
    </w:pPr>
    <w:rPr>
      <w:rFonts w:ascii="Times New Roman" w:hAnsi="Times New Roman"/>
      <w:sz w:val="24"/>
      <w:szCs w:val="24"/>
    </w:rPr>
  </w:style>
  <w:style w:type="paragraph" w:customStyle="1" w:styleId="t-loading2">
    <w:name w:val="t-loading2"/>
    <w:basedOn w:val="Normal"/>
    <w:rsid w:val="00FA2D02"/>
    <w:pPr>
      <w:spacing w:after="240"/>
    </w:pPr>
    <w:rPr>
      <w:rFonts w:ascii="Times New Roman" w:hAnsi="Times New Roman"/>
      <w:sz w:val="24"/>
      <w:szCs w:val="24"/>
    </w:rPr>
  </w:style>
  <w:style w:type="paragraph" w:customStyle="1" w:styleId="t-tool-icon2">
    <w:name w:val="t-tool-icon2"/>
    <w:basedOn w:val="Normal"/>
    <w:rsid w:val="00FA2D02"/>
    <w:pPr>
      <w:spacing w:after="240" w:line="0" w:lineRule="auto"/>
      <w:ind w:firstLine="15541"/>
      <w:jc w:val="center"/>
      <w:textAlignment w:val="center"/>
    </w:pPr>
    <w:rPr>
      <w:rFonts w:ascii="Times New Roman" w:hAnsi="Times New Roman"/>
      <w:sz w:val="2"/>
      <w:szCs w:val="2"/>
    </w:rPr>
  </w:style>
  <w:style w:type="paragraph" w:customStyle="1" w:styleId="root-node2">
    <w:name w:val="root-node2"/>
    <w:basedOn w:val="Normal"/>
    <w:rsid w:val="00FA2D02"/>
    <w:pPr>
      <w:spacing w:after="240"/>
    </w:pPr>
    <w:rPr>
      <w:rFonts w:ascii="Times New Roman" w:hAnsi="Times New Roman"/>
      <w:b/>
      <w:bCs/>
      <w:color w:val="2E2E2E"/>
      <w:sz w:val="24"/>
      <w:szCs w:val="24"/>
    </w:rPr>
  </w:style>
  <w:style w:type="paragraph" w:customStyle="1" w:styleId="submisiontitle2">
    <w:name w:val="submision_title2"/>
    <w:basedOn w:val="Normal"/>
    <w:rsid w:val="00FA2D02"/>
    <w:pPr>
      <w:spacing w:after="240"/>
    </w:pPr>
    <w:rPr>
      <w:rFonts w:ascii="Times New Roman" w:hAnsi="Times New Roman"/>
      <w:b/>
      <w:bCs/>
      <w:sz w:val="31"/>
      <w:szCs w:val="31"/>
    </w:rPr>
  </w:style>
  <w:style w:type="paragraph" w:customStyle="1" w:styleId="submisioncomment3">
    <w:name w:val="submision_comment3"/>
    <w:basedOn w:val="Normal"/>
    <w:rsid w:val="00FA2D02"/>
    <w:pPr>
      <w:spacing w:before="150" w:after="240"/>
    </w:pPr>
    <w:rPr>
      <w:rFonts w:ascii="Times New Roman" w:hAnsi="Times New Roman"/>
      <w:sz w:val="24"/>
      <w:szCs w:val="24"/>
    </w:rPr>
  </w:style>
  <w:style w:type="paragraph" w:customStyle="1" w:styleId="eventdetailstitle3">
    <w:name w:val="event_details_title3"/>
    <w:basedOn w:val="Normal"/>
    <w:rsid w:val="00FA2D02"/>
    <w:pPr>
      <w:spacing w:after="240"/>
    </w:pPr>
    <w:rPr>
      <w:rFonts w:ascii="Times New Roman" w:hAnsi="Times New Roman"/>
      <w:b/>
      <w:bCs/>
      <w:sz w:val="31"/>
      <w:szCs w:val="31"/>
    </w:rPr>
  </w:style>
  <w:style w:type="paragraph" w:customStyle="1" w:styleId="eventdetailslist3">
    <w:name w:val="event_details_list3"/>
    <w:basedOn w:val="Normal"/>
    <w:rsid w:val="00FA2D02"/>
    <w:pPr>
      <w:spacing w:after="240"/>
    </w:pPr>
    <w:rPr>
      <w:rFonts w:ascii="Times New Roman" w:hAnsi="Times New Roman"/>
      <w:sz w:val="24"/>
      <w:szCs w:val="24"/>
    </w:rPr>
  </w:style>
  <w:style w:type="paragraph" w:customStyle="1" w:styleId="attachmentuploader2">
    <w:name w:val="attachment_uploader2"/>
    <w:basedOn w:val="Normal"/>
    <w:rsid w:val="00FA2D02"/>
    <w:pPr>
      <w:spacing w:after="240"/>
    </w:pPr>
    <w:rPr>
      <w:rFonts w:ascii="Times New Roman" w:hAnsi="Times New Roman"/>
      <w:vanish/>
      <w:sz w:val="24"/>
      <w:szCs w:val="24"/>
    </w:rPr>
  </w:style>
  <w:style w:type="paragraph" w:customStyle="1" w:styleId="attachmentext2">
    <w:name w:val="attachment_ext2"/>
    <w:basedOn w:val="Normal"/>
    <w:rsid w:val="00FA2D02"/>
    <w:pPr>
      <w:spacing w:after="240"/>
    </w:pPr>
    <w:rPr>
      <w:rFonts w:ascii="Times New Roman" w:hAnsi="Times New Roman"/>
      <w:i/>
      <w:iCs/>
      <w:sz w:val="24"/>
      <w:szCs w:val="24"/>
    </w:rPr>
  </w:style>
  <w:style w:type="paragraph" w:customStyle="1" w:styleId="submitterdetailstitle2">
    <w:name w:val="submitter_details_title2"/>
    <w:basedOn w:val="Normal"/>
    <w:rsid w:val="00FA2D02"/>
    <w:pPr>
      <w:spacing w:before="225" w:after="240"/>
    </w:pPr>
    <w:rPr>
      <w:rFonts w:ascii="Times New Roman" w:hAnsi="Times New Roman"/>
      <w:b/>
      <w:bCs/>
      <w:sz w:val="31"/>
      <w:szCs w:val="31"/>
    </w:rPr>
  </w:style>
  <w:style w:type="paragraph" w:customStyle="1" w:styleId="submitterdetailslist2">
    <w:name w:val="submitter_details_list2"/>
    <w:basedOn w:val="Normal"/>
    <w:rsid w:val="00FA2D02"/>
    <w:pPr>
      <w:spacing w:after="240"/>
    </w:pPr>
    <w:rPr>
      <w:rFonts w:ascii="Times New Roman" w:hAnsi="Times New Roman"/>
      <w:sz w:val="24"/>
      <w:szCs w:val="24"/>
    </w:rPr>
  </w:style>
  <w:style w:type="paragraph" w:customStyle="1" w:styleId="attachmentcollapser2">
    <w:name w:val="attachment_collapser2"/>
    <w:basedOn w:val="Normal"/>
    <w:rsid w:val="00FA2D02"/>
    <w:pPr>
      <w:spacing w:after="240"/>
    </w:pPr>
    <w:rPr>
      <w:rFonts w:ascii="Times New Roman" w:hAnsi="Times New Roman"/>
      <w:b/>
      <w:bCs/>
      <w:sz w:val="24"/>
      <w:szCs w:val="24"/>
    </w:rPr>
  </w:style>
  <w:style w:type="paragraph" w:customStyle="1" w:styleId="detailstitle2">
    <w:name w:val="details_title2"/>
    <w:basedOn w:val="Normal"/>
    <w:rsid w:val="00FA2D02"/>
    <w:pPr>
      <w:pBdr>
        <w:bottom w:val="single" w:sz="6" w:space="4" w:color="D0D0D0"/>
      </w:pBdr>
      <w:spacing w:before="150" w:after="225"/>
    </w:pPr>
    <w:rPr>
      <w:rFonts w:ascii="Times New Roman" w:hAnsi="Times New Roman"/>
      <w:b/>
      <w:bCs/>
      <w:color w:val="383838"/>
      <w:sz w:val="31"/>
      <w:szCs w:val="31"/>
    </w:rPr>
  </w:style>
  <w:style w:type="paragraph" w:customStyle="1" w:styleId="details2">
    <w:name w:val="details2"/>
    <w:basedOn w:val="Normal"/>
    <w:rsid w:val="00FA2D02"/>
    <w:pPr>
      <w:spacing w:before="150" w:after="150"/>
      <w:ind w:left="150" w:right="150"/>
    </w:pPr>
    <w:rPr>
      <w:rFonts w:ascii="Times New Roman" w:hAnsi="Times New Roman"/>
      <w:sz w:val="24"/>
      <w:szCs w:val="24"/>
    </w:rPr>
  </w:style>
  <w:style w:type="paragraph" w:customStyle="1" w:styleId="eventdetailstitle4">
    <w:name w:val="event_details_title4"/>
    <w:basedOn w:val="Normal"/>
    <w:rsid w:val="00FA2D02"/>
    <w:pPr>
      <w:spacing w:after="240"/>
    </w:pPr>
    <w:rPr>
      <w:rFonts w:ascii="Times New Roman" w:hAnsi="Times New Roman"/>
      <w:b/>
      <w:bCs/>
      <w:sz w:val="26"/>
      <w:szCs w:val="26"/>
    </w:rPr>
  </w:style>
  <w:style w:type="paragraph" w:customStyle="1" w:styleId="eventdetailslist4">
    <w:name w:val="event_details_list4"/>
    <w:basedOn w:val="Normal"/>
    <w:rsid w:val="00FA2D02"/>
    <w:pPr>
      <w:spacing w:after="240"/>
    </w:pPr>
    <w:rPr>
      <w:rFonts w:ascii="Times New Roman" w:hAnsi="Times New Roman"/>
      <w:sz w:val="24"/>
      <w:szCs w:val="24"/>
    </w:rPr>
  </w:style>
  <w:style w:type="paragraph" w:customStyle="1" w:styleId="attendeedetailstitle2">
    <w:name w:val="attendee_details_title2"/>
    <w:basedOn w:val="Normal"/>
    <w:rsid w:val="00FA2D02"/>
    <w:pPr>
      <w:spacing w:after="240"/>
    </w:pPr>
    <w:rPr>
      <w:rFonts w:ascii="Times New Roman" w:hAnsi="Times New Roman"/>
      <w:b/>
      <w:bCs/>
      <w:sz w:val="26"/>
      <w:szCs w:val="26"/>
    </w:rPr>
  </w:style>
  <w:style w:type="paragraph" w:customStyle="1" w:styleId="attendeedetailslist2">
    <w:name w:val="attendee_details_list2"/>
    <w:basedOn w:val="Normal"/>
    <w:rsid w:val="00FA2D02"/>
    <w:pPr>
      <w:spacing w:after="300"/>
    </w:pPr>
    <w:rPr>
      <w:rFonts w:ascii="Times New Roman" w:hAnsi="Times New Roman"/>
      <w:sz w:val="24"/>
      <w:szCs w:val="24"/>
    </w:rPr>
  </w:style>
  <w:style w:type="paragraph" w:customStyle="1" w:styleId="filesizelabel2">
    <w:name w:val="file_size&gt;label2"/>
    <w:basedOn w:val="Normal"/>
    <w:rsid w:val="00FA2D02"/>
    <w:pPr>
      <w:spacing w:after="240"/>
    </w:pPr>
    <w:rPr>
      <w:rFonts w:ascii="Times New Roman" w:hAnsi="Times New Roman"/>
      <w:b/>
      <w:bCs/>
      <w:sz w:val="24"/>
      <w:szCs w:val="24"/>
    </w:rPr>
  </w:style>
  <w:style w:type="paragraph" w:customStyle="1" w:styleId="fileext2">
    <w:name w:val="file_ext2"/>
    <w:basedOn w:val="Normal"/>
    <w:rsid w:val="00FA2D02"/>
    <w:pPr>
      <w:spacing w:after="240"/>
    </w:pPr>
    <w:rPr>
      <w:rFonts w:ascii="Times New Roman" w:hAnsi="Times New Roman"/>
      <w:i/>
      <w:iCs/>
      <w:sz w:val="24"/>
      <w:szCs w:val="24"/>
    </w:rPr>
  </w:style>
  <w:style w:type="paragraph" w:customStyle="1" w:styleId="fileextlabel2">
    <w:name w:val="file_ext&gt;label2"/>
    <w:basedOn w:val="Normal"/>
    <w:rsid w:val="00FA2D02"/>
    <w:pPr>
      <w:spacing w:after="240"/>
    </w:pPr>
    <w:rPr>
      <w:rFonts w:ascii="Times New Roman" w:hAnsi="Times New Roman"/>
      <w:b/>
      <w:bCs/>
      <w:sz w:val="24"/>
      <w:szCs w:val="24"/>
    </w:rPr>
  </w:style>
  <w:style w:type="paragraph" w:customStyle="1" w:styleId="addlink3">
    <w:name w:val="addlink3"/>
    <w:basedOn w:val="Normal"/>
    <w:rsid w:val="00FA2D02"/>
    <w:pPr>
      <w:pBdr>
        <w:top w:val="single" w:sz="12" w:space="0" w:color="FFFFFF"/>
        <w:left w:val="single" w:sz="12" w:space="0" w:color="FFFFFF"/>
        <w:bottom w:val="single" w:sz="12" w:space="0" w:color="FFFFFF"/>
        <w:right w:val="single" w:sz="12" w:space="0" w:color="FFFFFF"/>
      </w:pBdr>
      <w:shd w:val="clear" w:color="auto" w:fill="383838"/>
      <w:spacing w:after="240"/>
      <w:ind w:right="30" w:firstLine="5536"/>
      <w:textAlignment w:val="center"/>
    </w:pPr>
    <w:rPr>
      <w:rFonts w:ascii="Times New Roman" w:hAnsi="Times New Roman"/>
      <w:sz w:val="24"/>
      <w:szCs w:val="24"/>
    </w:rPr>
  </w:style>
  <w:style w:type="paragraph" w:customStyle="1" w:styleId="deletelink3">
    <w:name w:val="deletelink3"/>
    <w:basedOn w:val="Normal"/>
    <w:rsid w:val="00FA2D02"/>
    <w:pPr>
      <w:pBdr>
        <w:top w:val="single" w:sz="12" w:space="0" w:color="FFFFFF"/>
        <w:left w:val="single" w:sz="12" w:space="0" w:color="FFFFFF"/>
        <w:bottom w:val="single" w:sz="12" w:space="0" w:color="FFFFFF"/>
        <w:right w:val="single" w:sz="12" w:space="0" w:color="FFFFFF"/>
      </w:pBdr>
      <w:shd w:val="clear" w:color="auto" w:fill="383838"/>
      <w:spacing w:after="240"/>
      <w:ind w:right="30" w:firstLine="5536"/>
      <w:textAlignment w:val="center"/>
    </w:pPr>
    <w:rPr>
      <w:rFonts w:ascii="Times New Roman" w:hAnsi="Times New Roman"/>
      <w:sz w:val="24"/>
      <w:szCs w:val="24"/>
    </w:rPr>
  </w:style>
  <w:style w:type="paragraph" w:customStyle="1" w:styleId="emptybox2">
    <w:name w:val="empty_box2"/>
    <w:basedOn w:val="Normal"/>
    <w:rsid w:val="00FA2D02"/>
    <w:pPr>
      <w:spacing w:after="240"/>
    </w:pPr>
    <w:rPr>
      <w:rFonts w:ascii="Times New Roman" w:hAnsi="Times New Roman"/>
      <w:sz w:val="24"/>
      <w:szCs w:val="24"/>
    </w:rPr>
  </w:style>
  <w:style w:type="paragraph" w:customStyle="1" w:styleId="field-validation-error6">
    <w:name w:val="field-validation-error6"/>
    <w:basedOn w:val="Normal"/>
    <w:rsid w:val="00FA2D02"/>
    <w:pPr>
      <w:spacing w:after="240"/>
    </w:pPr>
    <w:rPr>
      <w:rFonts w:ascii="Times New Roman" w:hAnsi="Times New Roman"/>
      <w:sz w:val="24"/>
      <w:szCs w:val="24"/>
    </w:rPr>
  </w:style>
  <w:style w:type="paragraph" w:customStyle="1" w:styleId="label4">
    <w:name w:val="label4"/>
    <w:basedOn w:val="Normal"/>
    <w:rsid w:val="00FA2D02"/>
    <w:pPr>
      <w:spacing w:after="240"/>
    </w:pPr>
    <w:rPr>
      <w:rFonts w:ascii="Times New Roman" w:hAnsi="Times New Roman"/>
      <w:sz w:val="24"/>
      <w:szCs w:val="24"/>
    </w:rPr>
  </w:style>
  <w:style w:type="paragraph" w:customStyle="1" w:styleId="waitingsendcount2">
    <w:name w:val="waiting_send_count2"/>
    <w:basedOn w:val="Normal"/>
    <w:rsid w:val="00FA2D02"/>
    <w:pPr>
      <w:spacing w:after="240"/>
    </w:pPr>
    <w:rPr>
      <w:rFonts w:ascii="Times New Roman" w:hAnsi="Times New Roman"/>
      <w:szCs w:val="22"/>
    </w:rPr>
  </w:style>
  <w:style w:type="paragraph" w:customStyle="1" w:styleId="eventwaitingsendbutton2">
    <w:name w:val="event_waiting_send_button2"/>
    <w:basedOn w:val="Normal"/>
    <w:rsid w:val="00FA2D02"/>
    <w:pPr>
      <w:spacing w:after="240"/>
      <w:ind w:left="150"/>
    </w:pPr>
    <w:rPr>
      <w:rFonts w:ascii="Times New Roman" w:hAnsi="Times New Roman"/>
      <w:sz w:val="24"/>
      <w:szCs w:val="24"/>
    </w:rPr>
  </w:style>
  <w:style w:type="paragraph" w:customStyle="1" w:styleId="itemtypefilter2">
    <w:name w:val="item_type_filter2"/>
    <w:basedOn w:val="Normal"/>
    <w:rsid w:val="00FA2D02"/>
    <w:pPr>
      <w:spacing w:after="240"/>
    </w:pPr>
    <w:rPr>
      <w:rFonts w:ascii="Times New Roman" w:hAnsi="Times New Roman"/>
      <w:sz w:val="24"/>
      <w:szCs w:val="24"/>
    </w:rPr>
  </w:style>
  <w:style w:type="paragraph" w:customStyle="1" w:styleId="itemid2">
    <w:name w:val="item_id2"/>
    <w:basedOn w:val="Normal"/>
    <w:rsid w:val="00FA2D02"/>
    <w:pPr>
      <w:spacing w:after="240"/>
    </w:pPr>
    <w:rPr>
      <w:rFonts w:ascii="Times New Roman" w:hAnsi="Times New Roman"/>
      <w:sz w:val="24"/>
      <w:szCs w:val="24"/>
    </w:rPr>
  </w:style>
  <w:style w:type="paragraph" w:customStyle="1" w:styleId="votemembers3">
    <w:name w:val="vote_members3"/>
    <w:basedOn w:val="Normal"/>
    <w:rsid w:val="00FA2D02"/>
    <w:pPr>
      <w:spacing w:after="240"/>
      <w:ind w:left="2520"/>
    </w:pPr>
    <w:rPr>
      <w:rFonts w:ascii="Times New Roman" w:hAnsi="Times New Roman"/>
      <w:sz w:val="24"/>
      <w:szCs w:val="24"/>
    </w:rPr>
  </w:style>
  <w:style w:type="paragraph" w:customStyle="1" w:styleId="votemembers4">
    <w:name w:val="vote_members4"/>
    <w:basedOn w:val="Normal"/>
    <w:rsid w:val="00FA2D02"/>
    <w:pPr>
      <w:spacing w:after="240"/>
      <w:ind w:left="2520"/>
    </w:pPr>
    <w:rPr>
      <w:rFonts w:ascii="Times New Roman" w:hAnsi="Times New Roman"/>
      <w:sz w:val="24"/>
      <w:szCs w:val="24"/>
    </w:rPr>
  </w:style>
  <w:style w:type="paragraph" w:customStyle="1" w:styleId="pollthumbnailcol2">
    <w:name w:val="poll_thumbnail_col2"/>
    <w:basedOn w:val="Normal"/>
    <w:rsid w:val="00FA2D02"/>
    <w:pPr>
      <w:spacing w:after="240"/>
    </w:pPr>
    <w:rPr>
      <w:rFonts w:ascii="Times New Roman" w:hAnsi="Times New Roman"/>
      <w:sz w:val="24"/>
      <w:szCs w:val="24"/>
    </w:rPr>
  </w:style>
  <w:style w:type="paragraph" w:customStyle="1" w:styleId="pollquestionname4">
    <w:name w:val="poll_question_name4"/>
    <w:basedOn w:val="Normal"/>
    <w:rsid w:val="00FA2D02"/>
    <w:pPr>
      <w:pBdr>
        <w:bottom w:val="single" w:sz="6" w:space="8" w:color="D0D0D0"/>
      </w:pBdr>
      <w:spacing w:after="150"/>
    </w:pPr>
    <w:rPr>
      <w:rFonts w:ascii="Times New Roman" w:hAnsi="Times New Roman"/>
      <w:b/>
      <w:bCs/>
      <w:sz w:val="24"/>
      <w:szCs w:val="24"/>
    </w:rPr>
  </w:style>
  <w:style w:type="paragraph" w:customStyle="1" w:styleId="passwordsecuritytips2">
    <w:name w:val="password_security_tips2"/>
    <w:basedOn w:val="Normal"/>
    <w:rsid w:val="00FA2D02"/>
    <w:pPr>
      <w:spacing w:before="150" w:after="150"/>
    </w:pPr>
    <w:rPr>
      <w:rFonts w:ascii="Times New Roman" w:hAnsi="Times New Roman"/>
      <w:sz w:val="24"/>
      <w:szCs w:val="24"/>
    </w:rPr>
  </w:style>
  <w:style w:type="paragraph" w:customStyle="1" w:styleId="pollquestionname5">
    <w:name w:val="poll_question_name5"/>
    <w:basedOn w:val="Normal"/>
    <w:rsid w:val="00FA2D02"/>
    <w:pPr>
      <w:pBdr>
        <w:bottom w:val="single" w:sz="6" w:space="8" w:color="D0D0D0"/>
      </w:pBdr>
      <w:spacing w:after="150"/>
    </w:pPr>
    <w:rPr>
      <w:rFonts w:ascii="Times New Roman" w:hAnsi="Times New Roman"/>
      <w:b/>
      <w:bCs/>
      <w:sz w:val="24"/>
      <w:szCs w:val="24"/>
    </w:rPr>
  </w:style>
  <w:style w:type="paragraph" w:customStyle="1" w:styleId="pollanswers2">
    <w:name w:val="poll_answers2"/>
    <w:basedOn w:val="Normal"/>
    <w:rsid w:val="00FA2D02"/>
    <w:pPr>
      <w:spacing w:after="240"/>
    </w:pPr>
    <w:rPr>
      <w:rFonts w:ascii="Times New Roman" w:hAnsi="Times New Roman"/>
      <w:sz w:val="24"/>
      <w:szCs w:val="24"/>
    </w:rPr>
  </w:style>
  <w:style w:type="paragraph" w:customStyle="1" w:styleId="anwsercountspan2">
    <w:name w:val="anwser_count&gt;span2"/>
    <w:basedOn w:val="Normal"/>
    <w:rsid w:val="00FA2D02"/>
    <w:pPr>
      <w:spacing w:after="240"/>
    </w:pPr>
    <w:rPr>
      <w:rFonts w:ascii="Times New Roman" w:hAnsi="Times New Roman"/>
      <w:b/>
      <w:bCs/>
      <w:sz w:val="24"/>
      <w:szCs w:val="24"/>
    </w:rPr>
  </w:style>
  <w:style w:type="paragraph" w:customStyle="1" w:styleId="graphicline2">
    <w:name w:val="graphic_line2"/>
    <w:basedOn w:val="Normal"/>
    <w:rsid w:val="00FA2D02"/>
    <w:pPr>
      <w:pBdr>
        <w:top w:val="single" w:sz="6" w:space="0" w:color="0070C0"/>
        <w:left w:val="single" w:sz="6" w:space="0" w:color="0070C0"/>
        <w:bottom w:val="single" w:sz="6" w:space="0" w:color="0070C0"/>
        <w:right w:val="single" w:sz="6" w:space="0" w:color="0070C0"/>
      </w:pBdr>
      <w:spacing w:after="240"/>
    </w:pPr>
    <w:rPr>
      <w:rFonts w:ascii="Times New Roman" w:hAnsi="Times New Roman"/>
      <w:sz w:val="24"/>
      <w:szCs w:val="24"/>
    </w:rPr>
  </w:style>
  <w:style w:type="paragraph" w:customStyle="1" w:styleId="graphicpercent2">
    <w:name w:val="graphic_percent2"/>
    <w:basedOn w:val="Normal"/>
    <w:rsid w:val="00FA2D02"/>
    <w:pPr>
      <w:shd w:val="clear" w:color="auto" w:fill="0070C0"/>
      <w:spacing w:after="240"/>
    </w:pPr>
    <w:rPr>
      <w:rFonts w:ascii="Times New Roman" w:hAnsi="Times New Roman"/>
      <w:sz w:val="24"/>
      <w:szCs w:val="24"/>
    </w:rPr>
  </w:style>
  <w:style w:type="paragraph" w:customStyle="1" w:styleId="totalvotescount2">
    <w:name w:val="total_votes_count2"/>
    <w:basedOn w:val="Normal"/>
    <w:rsid w:val="00FA2D02"/>
    <w:pPr>
      <w:spacing w:after="240"/>
    </w:pPr>
    <w:rPr>
      <w:rFonts w:ascii="Times New Roman" w:hAnsi="Times New Roman"/>
      <w:b/>
      <w:bCs/>
      <w:sz w:val="24"/>
      <w:szCs w:val="24"/>
    </w:rPr>
  </w:style>
  <w:style w:type="paragraph" w:customStyle="1" w:styleId="commandbox15">
    <w:name w:val="command_box15"/>
    <w:basedOn w:val="Normal"/>
    <w:rsid w:val="00FA2D02"/>
    <w:pPr>
      <w:pBdr>
        <w:top w:val="single" w:sz="6" w:space="8" w:color="D0D0D0"/>
      </w:pBdr>
      <w:spacing w:before="150" w:after="240"/>
    </w:pPr>
    <w:rPr>
      <w:rFonts w:ascii="Times New Roman" w:hAnsi="Times New Roman"/>
      <w:sz w:val="24"/>
      <w:szCs w:val="24"/>
    </w:rPr>
  </w:style>
  <w:style w:type="paragraph" w:customStyle="1" w:styleId="pollquestionname6">
    <w:name w:val="poll_question_name6"/>
    <w:basedOn w:val="Normal"/>
    <w:rsid w:val="00FA2D02"/>
    <w:pPr>
      <w:pBdr>
        <w:bottom w:val="single" w:sz="6" w:space="8" w:color="D0D0D0"/>
      </w:pBdr>
      <w:spacing w:after="150"/>
    </w:pPr>
    <w:rPr>
      <w:rFonts w:ascii="Times New Roman" w:hAnsi="Times New Roman"/>
      <w:b/>
      <w:bCs/>
      <w:sz w:val="24"/>
      <w:szCs w:val="24"/>
    </w:rPr>
  </w:style>
  <w:style w:type="paragraph" w:customStyle="1" w:styleId="thumbimg2">
    <w:name w:val="thumb_img2"/>
    <w:basedOn w:val="Normal"/>
    <w:rsid w:val="00FA2D02"/>
    <w:pPr>
      <w:pBdr>
        <w:top w:val="single" w:sz="6" w:space="0" w:color="D0D0D0"/>
        <w:left w:val="single" w:sz="6" w:space="0" w:color="D0D0D0"/>
        <w:bottom w:val="single" w:sz="6" w:space="0" w:color="D0D0D0"/>
        <w:right w:val="single" w:sz="6" w:space="0" w:color="D0D0D0"/>
      </w:pBdr>
      <w:spacing w:before="75" w:after="75"/>
      <w:ind w:right="244"/>
    </w:pPr>
    <w:rPr>
      <w:rFonts w:ascii="Times New Roman" w:hAnsi="Times New Roman"/>
      <w:sz w:val="24"/>
      <w:szCs w:val="24"/>
    </w:rPr>
  </w:style>
  <w:style w:type="paragraph" w:customStyle="1" w:styleId="othertextbox2">
    <w:name w:val="othertextbox2"/>
    <w:basedOn w:val="Normal"/>
    <w:rsid w:val="00FA2D02"/>
    <w:pPr>
      <w:spacing w:after="240"/>
      <w:ind w:left="300"/>
    </w:pPr>
    <w:rPr>
      <w:rFonts w:ascii="Times New Roman" w:hAnsi="Times New Roman"/>
      <w:sz w:val="24"/>
      <w:szCs w:val="24"/>
    </w:rPr>
  </w:style>
  <w:style w:type="paragraph" w:customStyle="1" w:styleId="pollvoteselectionstip2">
    <w:name w:val="poll_vote_selections_tip2"/>
    <w:basedOn w:val="Normal"/>
    <w:rsid w:val="00FA2D02"/>
    <w:pPr>
      <w:spacing w:after="240"/>
    </w:pPr>
    <w:rPr>
      <w:rFonts w:ascii="Times New Roman" w:hAnsi="Times New Roman"/>
      <w:i/>
      <w:iCs/>
      <w:sz w:val="24"/>
      <w:szCs w:val="24"/>
    </w:rPr>
  </w:style>
  <w:style w:type="paragraph" w:customStyle="1" w:styleId="commandbox16">
    <w:name w:val="command_box16"/>
    <w:basedOn w:val="Normal"/>
    <w:rsid w:val="00FA2D02"/>
    <w:pPr>
      <w:pBdr>
        <w:top w:val="single" w:sz="6" w:space="8" w:color="D0D0D0"/>
      </w:pBdr>
      <w:spacing w:before="150" w:after="240"/>
    </w:pPr>
    <w:rPr>
      <w:rFonts w:ascii="Times New Roman" w:hAnsi="Times New Roman"/>
      <w:sz w:val="24"/>
      <w:szCs w:val="24"/>
    </w:rPr>
  </w:style>
  <w:style w:type="character" w:customStyle="1" w:styleId="staffname2">
    <w:name w:val="staff_name2"/>
    <w:rsid w:val="00FA2D02"/>
    <w:rPr>
      <w:b/>
      <w:bCs/>
    </w:rPr>
  </w:style>
  <w:style w:type="paragraph" w:customStyle="1" w:styleId="recaptchacontainer5">
    <w:name w:val="recaptcha_container5"/>
    <w:basedOn w:val="Normal"/>
    <w:rsid w:val="00FA2D02"/>
    <w:pPr>
      <w:spacing w:after="240"/>
    </w:pPr>
    <w:rPr>
      <w:rFonts w:ascii="Times New Roman" w:hAnsi="Times New Roman"/>
      <w:sz w:val="24"/>
      <w:szCs w:val="24"/>
    </w:rPr>
  </w:style>
  <w:style w:type="paragraph" w:customStyle="1" w:styleId="nodashboardblocks2">
    <w:name w:val="no_dashboard_blocks2"/>
    <w:basedOn w:val="Normal"/>
    <w:rsid w:val="00FA2D02"/>
    <w:pPr>
      <w:spacing w:before="75" w:after="75"/>
      <w:ind w:right="75"/>
    </w:pPr>
    <w:rPr>
      <w:rFonts w:ascii="Times New Roman" w:hAnsi="Times New Roman"/>
      <w:sz w:val="24"/>
      <w:szCs w:val="24"/>
    </w:rPr>
  </w:style>
  <w:style w:type="paragraph" w:customStyle="1" w:styleId="dashboardblockwrapper2">
    <w:name w:val="dashboard_block_wrapper2"/>
    <w:basedOn w:val="Normal"/>
    <w:rsid w:val="00FA2D02"/>
    <w:pPr>
      <w:spacing w:after="240"/>
      <w:ind w:right="122"/>
    </w:pPr>
    <w:rPr>
      <w:rFonts w:ascii="Times New Roman" w:hAnsi="Times New Roman"/>
      <w:sz w:val="24"/>
      <w:szCs w:val="24"/>
    </w:rPr>
  </w:style>
  <w:style w:type="paragraph" w:customStyle="1" w:styleId="dashboardblock2">
    <w:name w:val="dashboard_block2"/>
    <w:basedOn w:val="Normal"/>
    <w:rsid w:val="00FA2D02"/>
    <w:pPr>
      <w:spacing w:before="75" w:after="75"/>
      <w:ind w:right="75"/>
    </w:pPr>
    <w:rPr>
      <w:rFonts w:ascii="Times New Roman" w:hAnsi="Times New Roman"/>
      <w:sz w:val="24"/>
      <w:szCs w:val="24"/>
    </w:rPr>
  </w:style>
  <w:style w:type="paragraph" w:customStyle="1" w:styleId="blocktitle2">
    <w:name w:val="block_title2"/>
    <w:basedOn w:val="Normal"/>
    <w:rsid w:val="00FA2D02"/>
    <w:pPr>
      <w:pBdr>
        <w:top w:val="single" w:sz="6" w:space="2" w:color="D0D0D0"/>
        <w:left w:val="single" w:sz="6" w:space="4" w:color="D0D0D0"/>
        <w:bottom w:val="single" w:sz="2" w:space="2" w:color="D0D0D0"/>
        <w:right w:val="single" w:sz="6" w:space="4" w:color="D0D0D0"/>
      </w:pBdr>
      <w:shd w:val="clear" w:color="auto" w:fill="285EF7"/>
      <w:spacing w:line="360" w:lineRule="atLeast"/>
    </w:pPr>
    <w:rPr>
      <w:rFonts w:ascii="Times New Roman" w:hAnsi="Times New Roman"/>
      <w:color w:val="FFFFFF"/>
      <w:sz w:val="24"/>
      <w:szCs w:val="24"/>
    </w:rPr>
  </w:style>
  <w:style w:type="paragraph" w:customStyle="1" w:styleId="builtinblocktable2">
    <w:name w:val="builtin_block_table2"/>
    <w:basedOn w:val="Normal"/>
    <w:rsid w:val="00FA2D02"/>
    <w:pPr>
      <w:spacing w:after="240"/>
    </w:pPr>
    <w:rPr>
      <w:rFonts w:ascii="Times New Roman" w:hAnsi="Times New Roman"/>
      <w:sz w:val="24"/>
      <w:szCs w:val="24"/>
    </w:rPr>
  </w:style>
  <w:style w:type="paragraph" w:customStyle="1" w:styleId="commandbox17">
    <w:name w:val="command_box17"/>
    <w:basedOn w:val="Normal"/>
    <w:rsid w:val="00FA2D02"/>
    <w:pPr>
      <w:spacing w:before="225" w:after="240"/>
    </w:pPr>
    <w:rPr>
      <w:rFonts w:ascii="Times New Roman" w:hAnsi="Times New Roman"/>
      <w:sz w:val="24"/>
      <w:szCs w:val="24"/>
    </w:rPr>
  </w:style>
  <w:style w:type="paragraph" w:customStyle="1" w:styleId="commandbox18">
    <w:name w:val="command_box18"/>
    <w:basedOn w:val="Normal"/>
    <w:rsid w:val="00FA2D02"/>
    <w:pPr>
      <w:spacing w:before="225" w:after="240"/>
    </w:pPr>
    <w:rPr>
      <w:rFonts w:ascii="Times New Roman" w:hAnsi="Times New Roman"/>
      <w:sz w:val="24"/>
      <w:szCs w:val="24"/>
    </w:rPr>
  </w:style>
  <w:style w:type="paragraph" w:customStyle="1" w:styleId="createwebsiteaccountemailinfo2">
    <w:name w:val="create_web_site_account_email_info2"/>
    <w:basedOn w:val="Normal"/>
    <w:rsid w:val="00FA2D02"/>
    <w:pPr>
      <w:spacing w:before="150" w:after="150"/>
    </w:pPr>
    <w:rPr>
      <w:rFonts w:ascii="Times New Roman" w:hAnsi="Times New Roman"/>
      <w:sz w:val="24"/>
      <w:szCs w:val="24"/>
    </w:rPr>
  </w:style>
  <w:style w:type="paragraph" w:customStyle="1" w:styleId="submitbtn2">
    <w:name w:val="submit_btn2"/>
    <w:basedOn w:val="Normal"/>
    <w:rsid w:val="00FA2D02"/>
    <w:pPr>
      <w:spacing w:before="150" w:after="240"/>
    </w:pPr>
    <w:rPr>
      <w:rFonts w:ascii="Times New Roman" w:hAnsi="Times New Roman"/>
      <w:sz w:val="24"/>
      <w:szCs w:val="24"/>
    </w:rPr>
  </w:style>
  <w:style w:type="paragraph" w:customStyle="1" w:styleId="confirmationemailmsg2">
    <w:name w:val="confirmation_email_msg2"/>
    <w:basedOn w:val="Normal"/>
    <w:rsid w:val="00FA2D02"/>
    <w:pPr>
      <w:spacing w:after="150"/>
    </w:pPr>
    <w:rPr>
      <w:rFonts w:ascii="Times New Roman" w:hAnsi="Times New Roman"/>
      <w:b/>
      <w:bCs/>
      <w:color w:val="FF0000"/>
      <w:sz w:val="24"/>
      <w:szCs w:val="24"/>
    </w:rPr>
  </w:style>
  <w:style w:type="paragraph" w:customStyle="1" w:styleId="updateemailmsg2">
    <w:name w:val="update_email_msg2"/>
    <w:basedOn w:val="Normal"/>
    <w:rsid w:val="00FA2D02"/>
    <w:pPr>
      <w:spacing w:after="150"/>
    </w:pPr>
    <w:rPr>
      <w:rFonts w:ascii="Times New Roman" w:hAnsi="Times New Roman"/>
      <w:b/>
      <w:bCs/>
      <w:color w:val="FF0000"/>
      <w:sz w:val="24"/>
      <w:szCs w:val="24"/>
    </w:rPr>
  </w:style>
  <w:style w:type="paragraph" w:customStyle="1" w:styleId="unsubscribeemailmsg2">
    <w:name w:val="unsubscribe_email_msg2"/>
    <w:basedOn w:val="Normal"/>
    <w:rsid w:val="00FA2D02"/>
    <w:pPr>
      <w:spacing w:after="150"/>
    </w:pPr>
    <w:rPr>
      <w:rFonts w:ascii="Times New Roman" w:hAnsi="Times New Roman"/>
      <w:b/>
      <w:bCs/>
      <w:color w:val="FF0000"/>
      <w:sz w:val="24"/>
      <w:szCs w:val="24"/>
    </w:rPr>
  </w:style>
  <w:style w:type="paragraph" w:customStyle="1" w:styleId="commandbox19">
    <w:name w:val="command_box19"/>
    <w:basedOn w:val="Normal"/>
    <w:rsid w:val="00FA2D02"/>
    <w:pPr>
      <w:spacing w:before="225" w:after="240"/>
    </w:pPr>
    <w:rPr>
      <w:rFonts w:ascii="Times New Roman" w:hAnsi="Times New Roman"/>
      <w:sz w:val="24"/>
      <w:szCs w:val="24"/>
    </w:rPr>
  </w:style>
  <w:style w:type="paragraph" w:customStyle="1" w:styleId="memberlogininformation2">
    <w:name w:val="member_login_information2"/>
    <w:basedOn w:val="Normal"/>
    <w:rsid w:val="00FA2D02"/>
    <w:pPr>
      <w:spacing w:before="45" w:after="45"/>
      <w:ind w:left="45" w:right="45"/>
    </w:pPr>
    <w:rPr>
      <w:rFonts w:ascii="Times New Roman" w:hAnsi="Times New Roman"/>
      <w:sz w:val="24"/>
      <w:szCs w:val="24"/>
    </w:rPr>
  </w:style>
  <w:style w:type="paragraph" w:customStyle="1" w:styleId="blockfirstcolumn2">
    <w:name w:val="block_first_column2"/>
    <w:basedOn w:val="Normal"/>
    <w:rsid w:val="00FA2D02"/>
    <w:pPr>
      <w:spacing w:after="240"/>
    </w:pPr>
    <w:rPr>
      <w:rFonts w:ascii="Times New Roman" w:hAnsi="Times New Roman"/>
      <w:vanish/>
      <w:sz w:val="24"/>
      <w:szCs w:val="24"/>
    </w:rPr>
  </w:style>
  <w:style w:type="paragraph" w:customStyle="1" w:styleId="commandbutton2">
    <w:name w:val="command_button2"/>
    <w:basedOn w:val="Normal"/>
    <w:rsid w:val="00FA2D02"/>
    <w:pPr>
      <w:ind w:right="150"/>
      <w:jc w:val="center"/>
      <w:textAlignment w:val="top"/>
    </w:pPr>
    <w:rPr>
      <w:rFonts w:ascii="Times New Roman" w:hAnsi="Times New Roman"/>
      <w:b/>
      <w:bCs/>
      <w:caps/>
      <w:sz w:val="19"/>
      <w:szCs w:val="19"/>
    </w:rPr>
  </w:style>
  <w:style w:type="paragraph" w:customStyle="1" w:styleId="viewcommand2">
    <w:name w:val="view_command2"/>
    <w:basedOn w:val="Normal"/>
    <w:rsid w:val="00FA2D02"/>
    <w:pPr>
      <w:ind w:right="150"/>
      <w:jc w:val="center"/>
      <w:textAlignment w:val="top"/>
    </w:pPr>
    <w:rPr>
      <w:rFonts w:ascii="Times New Roman" w:hAnsi="Times New Roman"/>
      <w:b/>
      <w:bCs/>
      <w:sz w:val="20"/>
    </w:rPr>
  </w:style>
  <w:style w:type="paragraph" w:customStyle="1" w:styleId="commandbuttonfake2">
    <w:name w:val="command_button_fake2"/>
    <w:basedOn w:val="Normal"/>
    <w:rsid w:val="00FA2D02"/>
    <w:pPr>
      <w:ind w:right="150"/>
      <w:jc w:val="center"/>
      <w:textAlignment w:val="top"/>
    </w:pPr>
    <w:rPr>
      <w:rFonts w:ascii="Times New Roman" w:hAnsi="Times New Roman"/>
      <w:b/>
      <w:bCs/>
      <w:caps/>
      <w:sz w:val="20"/>
    </w:rPr>
  </w:style>
  <w:style w:type="paragraph" w:customStyle="1" w:styleId="detail-image2">
    <w:name w:val="detail-image2"/>
    <w:basedOn w:val="Normal"/>
    <w:rsid w:val="00FA2D02"/>
    <w:pPr>
      <w:spacing w:after="240"/>
    </w:pPr>
    <w:rPr>
      <w:rFonts w:ascii="Times New Roman" w:hAnsi="Times New Roman"/>
      <w:sz w:val="24"/>
      <w:szCs w:val="24"/>
    </w:rPr>
  </w:style>
  <w:style w:type="paragraph" w:customStyle="1" w:styleId="detail-list-label8">
    <w:name w:val="detail-list-label8"/>
    <w:basedOn w:val="Normal"/>
    <w:rsid w:val="00FA2D02"/>
    <w:pPr>
      <w:spacing w:after="240"/>
      <w:textAlignment w:val="top"/>
    </w:pPr>
    <w:rPr>
      <w:rFonts w:ascii="Times New Roman" w:hAnsi="Times New Roman"/>
      <w:b/>
      <w:bCs/>
      <w:sz w:val="24"/>
      <w:szCs w:val="24"/>
    </w:rPr>
  </w:style>
  <w:style w:type="paragraph" w:customStyle="1" w:styleId="businesssubmissionstatusfilter2">
    <w:name w:val="business_submission_status_filter2"/>
    <w:basedOn w:val="Normal"/>
    <w:rsid w:val="00FA2D02"/>
    <w:pPr>
      <w:spacing w:before="150" w:after="240"/>
    </w:pPr>
    <w:rPr>
      <w:rFonts w:ascii="Times New Roman" w:hAnsi="Times New Roman"/>
      <w:sz w:val="24"/>
      <w:szCs w:val="24"/>
    </w:rPr>
  </w:style>
  <w:style w:type="paragraph" w:customStyle="1" w:styleId="eventsubmissionstatusfilter2">
    <w:name w:val="event_submission_status_filter2"/>
    <w:basedOn w:val="Normal"/>
    <w:rsid w:val="00FA2D02"/>
    <w:pPr>
      <w:spacing w:before="150" w:after="240"/>
    </w:pPr>
    <w:rPr>
      <w:rFonts w:ascii="Times New Roman" w:hAnsi="Times New Roman"/>
      <w:sz w:val="24"/>
      <w:szCs w:val="24"/>
    </w:rPr>
  </w:style>
  <w:style w:type="paragraph" w:customStyle="1" w:styleId="uploadcontainer2">
    <w:name w:val="uploadcontainer2"/>
    <w:basedOn w:val="Normal"/>
    <w:rsid w:val="00FA2D02"/>
    <w:pPr>
      <w:spacing w:before="75" w:after="150"/>
    </w:pPr>
    <w:rPr>
      <w:rFonts w:ascii="Times New Roman" w:hAnsi="Times New Roman"/>
      <w:vanish/>
      <w:sz w:val="24"/>
      <w:szCs w:val="24"/>
    </w:rPr>
  </w:style>
  <w:style w:type="paragraph" w:customStyle="1" w:styleId="titlecontent4">
    <w:name w:val="title_content4"/>
    <w:basedOn w:val="Normal"/>
    <w:rsid w:val="00FA2D02"/>
    <w:pPr>
      <w:shd w:val="clear" w:color="auto" w:fill="EFEDED"/>
      <w:spacing w:before="225" w:after="225" w:line="450" w:lineRule="atLeast"/>
    </w:pPr>
    <w:rPr>
      <w:rFonts w:ascii="Times New Roman" w:hAnsi="Times New Roman"/>
      <w:b/>
      <w:bCs/>
      <w:color w:val="285EF7"/>
      <w:sz w:val="24"/>
      <w:szCs w:val="24"/>
    </w:rPr>
  </w:style>
  <w:style w:type="paragraph" w:customStyle="1" w:styleId="titlecontent5">
    <w:name w:val="title_content5"/>
    <w:basedOn w:val="Normal"/>
    <w:rsid w:val="00FA2D02"/>
    <w:pPr>
      <w:shd w:val="clear" w:color="auto" w:fill="EFEDED"/>
      <w:spacing w:before="225" w:after="225" w:line="450" w:lineRule="atLeast"/>
    </w:pPr>
    <w:rPr>
      <w:rFonts w:ascii="Times New Roman" w:hAnsi="Times New Roman"/>
      <w:b/>
      <w:bCs/>
      <w:color w:val="285EF7"/>
      <w:sz w:val="24"/>
      <w:szCs w:val="24"/>
    </w:rPr>
  </w:style>
  <w:style w:type="paragraph" w:customStyle="1" w:styleId="detail-list-label9">
    <w:name w:val="detail-list-label9"/>
    <w:basedOn w:val="Normal"/>
    <w:rsid w:val="00FA2D02"/>
    <w:pPr>
      <w:spacing w:after="240"/>
      <w:textAlignment w:val="top"/>
    </w:pPr>
    <w:rPr>
      <w:rFonts w:ascii="Times New Roman" w:hAnsi="Times New Roman"/>
      <w:b/>
      <w:bCs/>
      <w:sz w:val="24"/>
      <w:szCs w:val="24"/>
    </w:rPr>
  </w:style>
  <w:style w:type="paragraph" w:customStyle="1" w:styleId="statuscontent2">
    <w:name w:val="status_content2"/>
    <w:basedOn w:val="Normal"/>
    <w:rsid w:val="00FA2D02"/>
    <w:pPr>
      <w:spacing w:after="240"/>
    </w:pPr>
    <w:rPr>
      <w:rFonts w:ascii="Times New Roman" w:hAnsi="Times New Roman"/>
      <w:sz w:val="24"/>
      <w:szCs w:val="24"/>
    </w:rPr>
  </w:style>
  <w:style w:type="paragraph" w:customStyle="1" w:styleId="eventsubmiterdetailscontainer2">
    <w:name w:val="event_submiter_details_container2"/>
    <w:basedOn w:val="Normal"/>
    <w:rsid w:val="00FA2D02"/>
    <w:pPr>
      <w:spacing w:before="180" w:after="180"/>
    </w:pPr>
    <w:rPr>
      <w:rFonts w:ascii="Times New Roman" w:hAnsi="Times New Roman"/>
      <w:sz w:val="24"/>
      <w:szCs w:val="24"/>
    </w:rPr>
  </w:style>
  <w:style w:type="paragraph" w:customStyle="1" w:styleId="registernowcommandbutton2">
    <w:name w:val="register_now_command_button2"/>
    <w:basedOn w:val="Normal"/>
    <w:rsid w:val="00FA2D02"/>
    <w:pPr>
      <w:spacing w:after="240"/>
    </w:pPr>
    <w:rPr>
      <w:rFonts w:ascii="Times New Roman" w:hAnsi="Times New Roman"/>
      <w:sz w:val="24"/>
      <w:szCs w:val="24"/>
    </w:rPr>
  </w:style>
  <w:style w:type="paragraph" w:customStyle="1" w:styleId="submisioncomment4">
    <w:name w:val="submision_comment4"/>
    <w:basedOn w:val="Normal"/>
    <w:rsid w:val="00FA2D02"/>
    <w:pPr>
      <w:spacing w:before="150" w:after="240"/>
    </w:pPr>
    <w:rPr>
      <w:rFonts w:ascii="Times New Roman" w:hAnsi="Times New Roman"/>
      <w:sz w:val="24"/>
      <w:szCs w:val="24"/>
    </w:rPr>
  </w:style>
  <w:style w:type="paragraph" w:customStyle="1" w:styleId="currentaccounttype2">
    <w:name w:val="current_account_type2"/>
    <w:basedOn w:val="Normal"/>
    <w:rsid w:val="00FA2D02"/>
    <w:pPr>
      <w:spacing w:after="240"/>
    </w:pPr>
    <w:rPr>
      <w:rFonts w:ascii="Times New Roman" w:hAnsi="Times New Roman"/>
      <w:sz w:val="24"/>
      <w:szCs w:val="24"/>
    </w:rPr>
  </w:style>
  <w:style w:type="paragraph" w:customStyle="1" w:styleId="detail-list-label10">
    <w:name w:val="detail-list-label10"/>
    <w:basedOn w:val="Normal"/>
    <w:rsid w:val="00FA2D02"/>
    <w:pPr>
      <w:spacing w:after="240"/>
      <w:textAlignment w:val="top"/>
    </w:pPr>
    <w:rPr>
      <w:rFonts w:ascii="Times New Roman" w:hAnsi="Times New Roman"/>
      <w:b/>
      <w:bCs/>
      <w:sz w:val="24"/>
      <w:szCs w:val="24"/>
    </w:rPr>
  </w:style>
  <w:style w:type="paragraph" w:customStyle="1" w:styleId="detail-list-label11">
    <w:name w:val="detail-list-label11"/>
    <w:basedOn w:val="Normal"/>
    <w:rsid w:val="00FA2D02"/>
    <w:pPr>
      <w:spacing w:after="240"/>
      <w:textAlignment w:val="top"/>
    </w:pPr>
    <w:rPr>
      <w:rFonts w:ascii="Times New Roman" w:hAnsi="Times New Roman"/>
      <w:b/>
      <w:bCs/>
      <w:sz w:val="24"/>
      <w:szCs w:val="24"/>
    </w:rPr>
  </w:style>
  <w:style w:type="paragraph" w:customStyle="1" w:styleId="iconhint2">
    <w:name w:val="icon_hint2"/>
    <w:basedOn w:val="Normal"/>
    <w:rsid w:val="00FA2D02"/>
    <w:pPr>
      <w:pBdr>
        <w:top w:val="single" w:sz="6" w:space="4" w:color="CECECE"/>
        <w:left w:val="single" w:sz="6" w:space="4" w:color="CECECE"/>
        <w:bottom w:val="single" w:sz="6" w:space="4" w:color="CECECE"/>
        <w:right w:val="single" w:sz="6" w:space="4" w:color="CECECE"/>
      </w:pBdr>
      <w:spacing w:before="225" w:line="360" w:lineRule="atLeast"/>
      <w:jc w:val="center"/>
    </w:pPr>
    <w:rPr>
      <w:rFonts w:ascii="Times New Roman" w:hAnsi="Times New Roman"/>
      <w:sz w:val="24"/>
      <w:szCs w:val="24"/>
    </w:rPr>
  </w:style>
  <w:style w:type="paragraph" w:customStyle="1" w:styleId="contentstatusicon2">
    <w:name w:val="content_status_icon2"/>
    <w:basedOn w:val="Normal"/>
    <w:rsid w:val="00FA2D02"/>
    <w:pPr>
      <w:spacing w:after="240"/>
      <w:textAlignment w:val="center"/>
    </w:pPr>
    <w:rPr>
      <w:rFonts w:ascii="Times New Roman" w:hAnsi="Times New Roman"/>
      <w:sz w:val="24"/>
      <w:szCs w:val="24"/>
    </w:rPr>
  </w:style>
  <w:style w:type="paragraph" w:customStyle="1" w:styleId="hadregisteredeventbefore2">
    <w:name w:val="had_registered_event_before2"/>
    <w:basedOn w:val="Normal"/>
    <w:rsid w:val="00FA2D02"/>
    <w:pPr>
      <w:spacing w:after="240"/>
      <w:ind w:left="225"/>
    </w:pPr>
    <w:rPr>
      <w:rFonts w:ascii="Times New Roman" w:hAnsi="Times New Roman"/>
      <w:sz w:val="24"/>
      <w:szCs w:val="24"/>
    </w:rPr>
  </w:style>
  <w:style w:type="paragraph" w:customStyle="1" w:styleId="inpendingwaitinglist2">
    <w:name w:val="in_pending_waiting_list2"/>
    <w:basedOn w:val="Normal"/>
    <w:rsid w:val="00FA2D02"/>
    <w:pPr>
      <w:spacing w:after="240"/>
      <w:ind w:left="225"/>
    </w:pPr>
    <w:rPr>
      <w:rFonts w:ascii="Times New Roman" w:hAnsi="Times New Roman"/>
      <w:sz w:val="24"/>
      <w:szCs w:val="24"/>
    </w:rPr>
  </w:style>
  <w:style w:type="paragraph" w:customStyle="1" w:styleId="profilephotocontainer2">
    <w:name w:val="profile_photo_container2"/>
    <w:basedOn w:val="Normal"/>
    <w:rsid w:val="00FA2D02"/>
    <w:pPr>
      <w:spacing w:after="240"/>
    </w:pPr>
    <w:rPr>
      <w:rFonts w:ascii="Times New Roman" w:hAnsi="Times New Roman"/>
      <w:sz w:val="24"/>
      <w:szCs w:val="24"/>
    </w:rPr>
  </w:style>
  <w:style w:type="paragraph" w:customStyle="1" w:styleId="profilephotoimg3">
    <w:name w:val="profile_photo_img3"/>
    <w:basedOn w:val="Normal"/>
    <w:rsid w:val="00FA2D02"/>
    <w:pPr>
      <w:pBdr>
        <w:top w:val="single" w:sz="6" w:space="0" w:color="D0D0D0"/>
        <w:left w:val="single" w:sz="6" w:space="0" w:color="D0D0D0"/>
        <w:bottom w:val="single" w:sz="6" w:space="0" w:color="D0D0D0"/>
        <w:right w:val="single" w:sz="6" w:space="0" w:color="D0D0D0"/>
      </w:pBdr>
      <w:spacing w:after="240"/>
    </w:pPr>
    <w:rPr>
      <w:rFonts w:ascii="Times New Roman" w:hAnsi="Times New Roman"/>
      <w:sz w:val="24"/>
      <w:szCs w:val="24"/>
    </w:rPr>
  </w:style>
  <w:style w:type="paragraph" w:customStyle="1" w:styleId="changeprofilephotoplaceholder2">
    <w:name w:val="change_profile_photo_placeholder2"/>
    <w:basedOn w:val="Normal"/>
    <w:rsid w:val="00FA2D02"/>
    <w:pPr>
      <w:spacing w:after="240"/>
    </w:pPr>
    <w:rPr>
      <w:rFonts w:ascii="Times New Roman" w:hAnsi="Times New Roman"/>
      <w:sz w:val="24"/>
      <w:szCs w:val="24"/>
    </w:rPr>
  </w:style>
  <w:style w:type="paragraph" w:customStyle="1" w:styleId="profilephotoplaceholder2">
    <w:name w:val="profile_photo_placeholder2"/>
    <w:basedOn w:val="Normal"/>
    <w:rsid w:val="00FA2D02"/>
    <w:pPr>
      <w:pBdr>
        <w:top w:val="single" w:sz="6" w:space="0" w:color="D0D0D0"/>
        <w:left w:val="single" w:sz="6" w:space="0" w:color="D0D0D0"/>
        <w:bottom w:val="single" w:sz="6" w:space="0" w:color="D0D0D0"/>
        <w:right w:val="single" w:sz="6" w:space="0" w:color="D0D0D0"/>
      </w:pBdr>
      <w:spacing w:before="75" w:after="75"/>
      <w:ind w:left="75" w:right="75"/>
    </w:pPr>
    <w:rPr>
      <w:rFonts w:ascii="Times New Roman" w:hAnsi="Times New Roman"/>
      <w:sz w:val="24"/>
      <w:szCs w:val="24"/>
    </w:rPr>
  </w:style>
  <w:style w:type="paragraph" w:customStyle="1" w:styleId="profilephotoimg4">
    <w:name w:val="profile_photo_img4"/>
    <w:basedOn w:val="Normal"/>
    <w:rsid w:val="00FA2D02"/>
    <w:pPr>
      <w:pBdr>
        <w:top w:val="single" w:sz="6" w:space="0" w:color="D0D0D0"/>
        <w:left w:val="single" w:sz="6" w:space="0" w:color="D0D0D0"/>
        <w:bottom w:val="single" w:sz="6" w:space="0" w:color="D0D0D0"/>
        <w:right w:val="single" w:sz="6" w:space="0" w:color="D0D0D0"/>
      </w:pBdr>
      <w:spacing w:before="75" w:after="75"/>
      <w:ind w:left="75" w:right="75"/>
    </w:pPr>
    <w:rPr>
      <w:rFonts w:ascii="Times New Roman" w:hAnsi="Times New Roman"/>
      <w:sz w:val="24"/>
      <w:szCs w:val="24"/>
    </w:rPr>
  </w:style>
  <w:style w:type="paragraph" w:customStyle="1" w:styleId="fileinputitemcontainer2">
    <w:name w:val="file_input_item_container2"/>
    <w:basedOn w:val="Normal"/>
    <w:rsid w:val="00FA2D02"/>
    <w:pPr>
      <w:spacing w:after="240"/>
    </w:pPr>
    <w:rPr>
      <w:rFonts w:ascii="Times New Roman" w:hAnsi="Times New Roman"/>
      <w:sz w:val="24"/>
      <w:szCs w:val="24"/>
    </w:rPr>
  </w:style>
  <w:style w:type="paragraph" w:customStyle="1" w:styleId="titlecontent6">
    <w:name w:val="title_content6"/>
    <w:basedOn w:val="Normal"/>
    <w:rsid w:val="00FA2D02"/>
    <w:pPr>
      <w:shd w:val="clear" w:color="auto" w:fill="EFEDED"/>
      <w:spacing w:before="225" w:after="225" w:line="450" w:lineRule="atLeast"/>
    </w:pPr>
    <w:rPr>
      <w:rFonts w:ascii="Times New Roman" w:hAnsi="Times New Roman"/>
      <w:b/>
      <w:bCs/>
      <w:color w:val="285EF7"/>
      <w:sz w:val="24"/>
      <w:szCs w:val="24"/>
    </w:rPr>
  </w:style>
  <w:style w:type="paragraph" w:customStyle="1" w:styleId="detail-list-label12">
    <w:name w:val="detail-list-label12"/>
    <w:basedOn w:val="Normal"/>
    <w:rsid w:val="00FA2D02"/>
    <w:pPr>
      <w:spacing w:after="240"/>
      <w:textAlignment w:val="top"/>
    </w:pPr>
    <w:rPr>
      <w:rFonts w:ascii="Times New Roman" w:hAnsi="Times New Roman"/>
      <w:b/>
      <w:bCs/>
      <w:sz w:val="24"/>
      <w:szCs w:val="24"/>
    </w:rPr>
  </w:style>
  <w:style w:type="paragraph" w:customStyle="1" w:styleId="addlink4">
    <w:name w:val="addlink4"/>
    <w:basedOn w:val="Normal"/>
    <w:rsid w:val="00FA2D02"/>
    <w:pPr>
      <w:shd w:val="clear" w:color="auto" w:fill="383838"/>
      <w:spacing w:after="240"/>
      <w:ind w:right="30" w:firstLine="5536"/>
      <w:textAlignment w:val="center"/>
    </w:pPr>
    <w:rPr>
      <w:rFonts w:ascii="Times New Roman" w:hAnsi="Times New Roman"/>
      <w:sz w:val="24"/>
      <w:szCs w:val="24"/>
    </w:rPr>
  </w:style>
  <w:style w:type="paragraph" w:customStyle="1" w:styleId="deletelink4">
    <w:name w:val="deletelink4"/>
    <w:basedOn w:val="Normal"/>
    <w:rsid w:val="00FA2D02"/>
    <w:pPr>
      <w:shd w:val="clear" w:color="auto" w:fill="383838"/>
      <w:spacing w:after="240"/>
      <w:ind w:right="30" w:firstLine="5536"/>
      <w:textAlignment w:val="center"/>
    </w:pPr>
    <w:rPr>
      <w:rFonts w:ascii="Times New Roman" w:hAnsi="Times New Roman"/>
      <w:sz w:val="24"/>
      <w:szCs w:val="24"/>
    </w:rPr>
  </w:style>
  <w:style w:type="paragraph" w:customStyle="1" w:styleId="questionnumber8">
    <w:name w:val="question_number8"/>
    <w:basedOn w:val="Normal"/>
    <w:rsid w:val="00FA2D02"/>
    <w:rPr>
      <w:rFonts w:ascii="Times New Roman" w:hAnsi="Times New Roman"/>
      <w:sz w:val="24"/>
      <w:szCs w:val="24"/>
    </w:rPr>
  </w:style>
  <w:style w:type="paragraph" w:customStyle="1" w:styleId="formquestionrequired4">
    <w:name w:val="form_question_required4"/>
    <w:basedOn w:val="Normal"/>
    <w:rsid w:val="00FA2D02"/>
    <w:pPr>
      <w:spacing w:after="240"/>
    </w:pPr>
    <w:rPr>
      <w:rFonts w:ascii="Times New Roman" w:hAnsi="Times New Roman"/>
      <w:color w:val="FF0000"/>
      <w:sz w:val="24"/>
      <w:szCs w:val="24"/>
    </w:rPr>
  </w:style>
  <w:style w:type="paragraph" w:customStyle="1" w:styleId="questioncontainer6">
    <w:name w:val="question_container6"/>
    <w:basedOn w:val="Normal"/>
    <w:rsid w:val="00FA2D02"/>
    <w:pPr>
      <w:spacing w:before="75" w:after="240"/>
    </w:pPr>
    <w:rPr>
      <w:rFonts w:ascii="Times New Roman" w:hAnsi="Times New Roman"/>
      <w:sz w:val="24"/>
      <w:szCs w:val="24"/>
    </w:rPr>
  </w:style>
  <w:style w:type="paragraph" w:customStyle="1" w:styleId="answercontainer5">
    <w:name w:val="answer_container5"/>
    <w:basedOn w:val="Normal"/>
    <w:rsid w:val="00FA2D02"/>
    <w:pPr>
      <w:spacing w:before="75" w:after="75"/>
    </w:pPr>
    <w:rPr>
      <w:rFonts w:ascii="Times New Roman" w:hAnsi="Times New Roman"/>
      <w:sz w:val="24"/>
      <w:szCs w:val="24"/>
    </w:rPr>
  </w:style>
  <w:style w:type="paragraph" w:customStyle="1" w:styleId="formprogress4">
    <w:name w:val="form_progress4"/>
    <w:basedOn w:val="Normal"/>
    <w:rsid w:val="00FA2D02"/>
    <w:pPr>
      <w:spacing w:after="240"/>
    </w:pPr>
    <w:rPr>
      <w:rFonts w:ascii="Times New Roman" w:hAnsi="Times New Roman"/>
      <w:b/>
      <w:bCs/>
      <w:sz w:val="24"/>
      <w:szCs w:val="24"/>
    </w:rPr>
  </w:style>
  <w:style w:type="paragraph" w:customStyle="1" w:styleId="command4">
    <w:name w:val="command4"/>
    <w:basedOn w:val="Normal"/>
    <w:rsid w:val="00FA2D02"/>
    <w:pPr>
      <w:ind w:right="75"/>
    </w:pPr>
    <w:rPr>
      <w:rFonts w:ascii="Times New Roman" w:hAnsi="Times New Roman"/>
      <w:sz w:val="24"/>
      <w:szCs w:val="24"/>
    </w:rPr>
  </w:style>
  <w:style w:type="paragraph" w:customStyle="1" w:styleId="successmessage4">
    <w:name w:val="success_message4"/>
    <w:basedOn w:val="Normal"/>
    <w:rsid w:val="00FA2D02"/>
    <w:pPr>
      <w:shd w:val="clear" w:color="auto" w:fill="B8F2AB"/>
      <w:spacing w:after="240"/>
    </w:pPr>
    <w:rPr>
      <w:rFonts w:ascii="Times New Roman" w:hAnsi="Times New Roman"/>
      <w:color w:val="008000"/>
      <w:szCs w:val="22"/>
    </w:rPr>
  </w:style>
  <w:style w:type="paragraph" w:customStyle="1" w:styleId="validation-summary-errors6">
    <w:name w:val="validation-summary-errors6"/>
    <w:basedOn w:val="Normal"/>
    <w:rsid w:val="00FA2D02"/>
    <w:pPr>
      <w:spacing w:after="240"/>
    </w:pPr>
    <w:rPr>
      <w:rFonts w:ascii="Times New Roman" w:hAnsi="Times New Roman"/>
      <w:sz w:val="24"/>
      <w:szCs w:val="24"/>
    </w:rPr>
  </w:style>
  <w:style w:type="paragraph" w:customStyle="1" w:styleId="commandwrapper4">
    <w:name w:val="command_wrapper4"/>
    <w:basedOn w:val="Normal"/>
    <w:rsid w:val="00FA2D02"/>
    <w:pPr>
      <w:spacing w:after="240"/>
    </w:pPr>
    <w:rPr>
      <w:rFonts w:ascii="Times New Roman" w:hAnsi="Times New Roman"/>
      <w:sz w:val="24"/>
      <w:szCs w:val="24"/>
    </w:rPr>
  </w:style>
  <w:style w:type="paragraph" w:customStyle="1" w:styleId="nextpagewrapper4">
    <w:name w:val="next_page_wrapper4"/>
    <w:basedOn w:val="Normal"/>
    <w:rsid w:val="00FA2D02"/>
    <w:pPr>
      <w:spacing w:after="240"/>
    </w:pPr>
    <w:rPr>
      <w:rFonts w:ascii="Times New Roman" w:hAnsi="Times New Roman"/>
      <w:sz w:val="24"/>
      <w:szCs w:val="24"/>
    </w:rPr>
  </w:style>
  <w:style w:type="paragraph" w:customStyle="1" w:styleId="previouspagewrapper4">
    <w:name w:val="previous_page_wrapper4"/>
    <w:basedOn w:val="Normal"/>
    <w:rsid w:val="00FA2D02"/>
    <w:pPr>
      <w:spacing w:after="240"/>
    </w:pPr>
    <w:rPr>
      <w:rFonts w:ascii="Times New Roman" w:hAnsi="Times New Roman"/>
      <w:sz w:val="24"/>
      <w:szCs w:val="24"/>
    </w:rPr>
  </w:style>
  <w:style w:type="paragraph" w:customStyle="1" w:styleId="questioncontent5">
    <w:name w:val="question_content5"/>
    <w:basedOn w:val="Normal"/>
    <w:rsid w:val="00FA2D02"/>
    <w:pPr>
      <w:ind w:right="300"/>
    </w:pPr>
    <w:rPr>
      <w:rFonts w:ascii="Times New Roman" w:hAnsi="Times New Roman"/>
      <w:sz w:val="24"/>
      <w:szCs w:val="24"/>
    </w:rPr>
  </w:style>
  <w:style w:type="paragraph" w:customStyle="1" w:styleId="recaptchacontainer6">
    <w:name w:val="recaptcha_container6"/>
    <w:basedOn w:val="Normal"/>
    <w:rsid w:val="00FA2D02"/>
    <w:pPr>
      <w:spacing w:before="300" w:after="300"/>
    </w:pPr>
    <w:rPr>
      <w:rFonts w:ascii="Times New Roman" w:hAnsi="Times New Roman"/>
      <w:sz w:val="24"/>
      <w:szCs w:val="24"/>
    </w:rPr>
  </w:style>
  <w:style w:type="paragraph" w:customStyle="1" w:styleId="commandbox20">
    <w:name w:val="command_box20"/>
    <w:basedOn w:val="Normal"/>
    <w:rsid w:val="00FA2D02"/>
    <w:rPr>
      <w:rFonts w:ascii="Times New Roman" w:hAnsi="Times New Roman"/>
      <w:sz w:val="24"/>
      <w:szCs w:val="24"/>
    </w:rPr>
  </w:style>
  <w:style w:type="paragraph" w:customStyle="1" w:styleId="sectionbreadscrumb2">
    <w:name w:val="section_breadscrumb2"/>
    <w:basedOn w:val="Normal"/>
    <w:rsid w:val="00FA2D02"/>
    <w:pPr>
      <w:spacing w:after="240"/>
      <w:ind w:firstLine="5536"/>
    </w:pPr>
    <w:rPr>
      <w:rFonts w:ascii="Times New Roman" w:hAnsi="Times New Roman"/>
      <w:sz w:val="24"/>
      <w:szCs w:val="24"/>
    </w:rPr>
  </w:style>
  <w:style w:type="character" w:customStyle="1" w:styleId="currentspan2">
    <w:name w:val="current~span2"/>
    <w:rsid w:val="00FA2D02"/>
    <w:rPr>
      <w:vanish w:val="0"/>
      <w:webHidden w:val="0"/>
      <w:color w:val="FFFFFF"/>
      <w:shd w:val="clear" w:color="auto" w:fill="AAAAAA"/>
      <w:specVanish w:val="0"/>
    </w:rPr>
  </w:style>
  <w:style w:type="paragraph" w:customStyle="1" w:styleId="resultanswercontent2">
    <w:name w:val="result_answer_content2"/>
    <w:basedOn w:val="Normal"/>
    <w:rsid w:val="00FA2D02"/>
    <w:pPr>
      <w:spacing w:after="240"/>
    </w:pPr>
    <w:rPr>
      <w:rFonts w:ascii="Times New Roman" w:hAnsi="Times New Roman"/>
      <w:b/>
      <w:bCs/>
      <w:sz w:val="24"/>
      <w:szCs w:val="24"/>
    </w:rPr>
  </w:style>
  <w:style w:type="paragraph" w:customStyle="1" w:styleId="formpage3">
    <w:name w:val="form_page3"/>
    <w:basedOn w:val="Normal"/>
    <w:rsid w:val="00FA2D02"/>
    <w:pPr>
      <w:pBdr>
        <w:top w:val="single" w:sz="6" w:space="8" w:color="ECECEC"/>
        <w:left w:val="single" w:sz="6" w:space="8" w:color="ECECEC"/>
        <w:bottom w:val="single" w:sz="6" w:space="8" w:color="ECECEC"/>
        <w:right w:val="single" w:sz="6" w:space="8" w:color="ECECEC"/>
      </w:pBdr>
      <w:spacing w:before="75" w:after="75"/>
    </w:pPr>
    <w:rPr>
      <w:rFonts w:ascii="Times New Roman" w:hAnsi="Times New Roman"/>
      <w:sz w:val="24"/>
      <w:szCs w:val="24"/>
    </w:rPr>
  </w:style>
  <w:style w:type="paragraph" w:customStyle="1" w:styleId="formpageheader3">
    <w:name w:val="form_page_header3"/>
    <w:basedOn w:val="Normal"/>
    <w:rsid w:val="00FA2D02"/>
    <w:pPr>
      <w:pBdr>
        <w:bottom w:val="dotted" w:sz="6" w:space="0" w:color="CCCCCC"/>
      </w:pBdr>
      <w:spacing w:after="240"/>
    </w:pPr>
    <w:rPr>
      <w:rFonts w:ascii="Times New Roman" w:hAnsi="Times New Roman"/>
      <w:sz w:val="17"/>
      <w:szCs w:val="17"/>
    </w:rPr>
  </w:style>
  <w:style w:type="paragraph" w:customStyle="1" w:styleId="formpagefooter3">
    <w:name w:val="form_page_footer3"/>
    <w:basedOn w:val="Normal"/>
    <w:rsid w:val="00FA2D02"/>
    <w:pPr>
      <w:pBdr>
        <w:top w:val="dotted" w:sz="6" w:space="0" w:color="CCCCCC"/>
      </w:pBdr>
      <w:spacing w:after="240"/>
      <w:jc w:val="right"/>
    </w:pPr>
    <w:rPr>
      <w:rFonts w:ascii="Times New Roman" w:hAnsi="Times New Roman"/>
      <w:sz w:val="24"/>
      <w:szCs w:val="24"/>
    </w:rPr>
  </w:style>
  <w:style w:type="paragraph" w:customStyle="1" w:styleId="questioncontainer7">
    <w:name w:val="question_container7"/>
    <w:basedOn w:val="Normal"/>
    <w:rsid w:val="00FA2D02"/>
    <w:pPr>
      <w:shd w:val="clear" w:color="auto" w:fill="F4F4F4"/>
      <w:spacing w:before="75" w:after="75" w:line="450" w:lineRule="atLeast"/>
      <w:ind w:right="75"/>
    </w:pPr>
    <w:rPr>
      <w:rFonts w:ascii="Times New Roman" w:hAnsi="Times New Roman"/>
      <w:sz w:val="24"/>
      <w:szCs w:val="24"/>
    </w:rPr>
  </w:style>
  <w:style w:type="paragraph" w:customStyle="1" w:styleId="answercontainer6">
    <w:name w:val="answer_container6"/>
    <w:basedOn w:val="Normal"/>
    <w:rsid w:val="00FA2D02"/>
    <w:pPr>
      <w:spacing w:after="240"/>
    </w:pPr>
    <w:rPr>
      <w:rFonts w:ascii="Times New Roman" w:hAnsi="Times New Roman"/>
      <w:sz w:val="24"/>
      <w:szCs w:val="24"/>
    </w:rPr>
  </w:style>
  <w:style w:type="paragraph" w:customStyle="1" w:styleId="formpagesectioncontainer2">
    <w:name w:val="form_page_section_container2"/>
    <w:basedOn w:val="Normal"/>
    <w:rsid w:val="00FA2D02"/>
    <w:pPr>
      <w:pBdr>
        <w:top w:val="dotted" w:sz="12" w:space="0" w:color="CCCCCC"/>
        <w:left w:val="dotted" w:sz="12" w:space="0" w:color="CCCCCC"/>
        <w:bottom w:val="dotted" w:sz="12" w:space="0" w:color="CCCCCC"/>
        <w:right w:val="dotted" w:sz="12" w:space="0" w:color="CCCCCC"/>
      </w:pBdr>
      <w:spacing w:before="75" w:after="75"/>
      <w:ind w:left="75" w:right="75"/>
    </w:pPr>
    <w:rPr>
      <w:rFonts w:ascii="Times New Roman" w:hAnsi="Times New Roman"/>
      <w:sz w:val="24"/>
      <w:szCs w:val="24"/>
    </w:rPr>
  </w:style>
  <w:style w:type="paragraph" w:customStyle="1" w:styleId="printexportcontainer2">
    <w:name w:val="print_export_container2"/>
    <w:basedOn w:val="Normal"/>
    <w:rsid w:val="00FA2D02"/>
    <w:pPr>
      <w:spacing w:after="240"/>
      <w:ind w:left="60"/>
    </w:pPr>
    <w:rPr>
      <w:rFonts w:ascii="Times New Roman" w:hAnsi="Times New Roman"/>
      <w:sz w:val="24"/>
      <w:szCs w:val="24"/>
    </w:rPr>
  </w:style>
  <w:style w:type="paragraph" w:customStyle="1" w:styleId="printexportcontainera2">
    <w:name w:val="print_export_container&gt;a2"/>
    <w:basedOn w:val="Normal"/>
    <w:rsid w:val="00FA2D02"/>
    <w:pPr>
      <w:spacing w:after="240"/>
    </w:pPr>
    <w:rPr>
      <w:rFonts w:ascii="Times New Roman" w:hAnsi="Times New Roman"/>
      <w:sz w:val="24"/>
      <w:szCs w:val="24"/>
    </w:rPr>
  </w:style>
  <w:style w:type="paragraph" w:customStyle="1" w:styleId="resultselectedicon2">
    <w:name w:val="result_selected_icon2"/>
    <w:basedOn w:val="Normal"/>
    <w:rsid w:val="00FA2D02"/>
    <w:pPr>
      <w:spacing w:after="240"/>
    </w:pPr>
    <w:rPr>
      <w:rFonts w:ascii="Times New Roman" w:hAnsi="Times New Roman"/>
      <w:sz w:val="24"/>
      <w:szCs w:val="24"/>
    </w:rPr>
  </w:style>
  <w:style w:type="paragraph" w:customStyle="1" w:styleId="resultdefaulticon2">
    <w:name w:val="result_default_icon2"/>
    <w:basedOn w:val="Normal"/>
    <w:rsid w:val="00FA2D02"/>
    <w:pPr>
      <w:spacing w:after="240"/>
    </w:pPr>
    <w:rPr>
      <w:rFonts w:ascii="Times New Roman" w:hAnsi="Times New Roman"/>
      <w:sz w:val="24"/>
      <w:szCs w:val="24"/>
    </w:rPr>
  </w:style>
  <w:style w:type="paragraph" w:customStyle="1" w:styleId="repeatableblock2">
    <w:name w:val="repeatable_block2"/>
    <w:basedOn w:val="Normal"/>
    <w:rsid w:val="00FA2D02"/>
    <w:pPr>
      <w:pBdr>
        <w:top w:val="dashed" w:sz="6" w:space="4" w:color="808080"/>
        <w:left w:val="dashed" w:sz="6" w:space="4" w:color="808080"/>
        <w:bottom w:val="dashed" w:sz="6" w:space="4" w:color="808080"/>
        <w:right w:val="dashed" w:sz="6" w:space="4" w:color="808080"/>
      </w:pBdr>
      <w:spacing w:before="75" w:after="75"/>
    </w:pPr>
    <w:rPr>
      <w:rFonts w:ascii="Times New Roman" w:hAnsi="Times New Roman"/>
      <w:sz w:val="24"/>
      <w:szCs w:val="24"/>
    </w:rPr>
  </w:style>
  <w:style w:type="paragraph" w:customStyle="1" w:styleId="paymentorderitemstotal4">
    <w:name w:val="payment_order_items_total4"/>
    <w:basedOn w:val="Normal"/>
    <w:rsid w:val="00FA2D02"/>
    <w:pPr>
      <w:spacing w:after="240"/>
      <w:jc w:val="right"/>
    </w:pPr>
    <w:rPr>
      <w:rFonts w:ascii="Times New Roman" w:hAnsi="Times New Roman"/>
      <w:b/>
      <w:bCs/>
      <w:sz w:val="24"/>
      <w:szCs w:val="24"/>
    </w:rPr>
  </w:style>
  <w:style w:type="paragraph" w:customStyle="1" w:styleId="paymentorderitemstotal5">
    <w:name w:val="payment_order_items_total5"/>
    <w:basedOn w:val="Normal"/>
    <w:rsid w:val="00FA2D02"/>
    <w:pPr>
      <w:spacing w:after="240"/>
      <w:jc w:val="right"/>
    </w:pPr>
    <w:rPr>
      <w:rFonts w:ascii="Times New Roman" w:hAnsi="Times New Roman"/>
      <w:b/>
      <w:bCs/>
      <w:sz w:val="24"/>
      <w:szCs w:val="24"/>
    </w:rPr>
  </w:style>
  <w:style w:type="paragraph" w:customStyle="1" w:styleId="paymentorderitemstotal6">
    <w:name w:val="payment_order_items_total6"/>
    <w:basedOn w:val="Normal"/>
    <w:rsid w:val="00FA2D02"/>
    <w:pPr>
      <w:spacing w:after="240"/>
      <w:jc w:val="right"/>
    </w:pPr>
    <w:rPr>
      <w:rFonts w:ascii="Times New Roman" w:hAnsi="Times New Roman"/>
      <w:b/>
      <w:bCs/>
      <w:sz w:val="24"/>
      <w:szCs w:val="24"/>
    </w:rPr>
  </w:style>
  <w:style w:type="paragraph" w:customStyle="1" w:styleId="previouspagesorderitem2">
    <w:name w:val="previous_pages_order_item2"/>
    <w:basedOn w:val="Normal"/>
    <w:rsid w:val="00FA2D02"/>
    <w:pPr>
      <w:spacing w:after="240"/>
    </w:pPr>
    <w:rPr>
      <w:rFonts w:ascii="Times New Roman" w:hAnsi="Times New Roman"/>
      <w:vanish/>
      <w:sz w:val="24"/>
      <w:szCs w:val="24"/>
    </w:rPr>
  </w:style>
  <w:style w:type="paragraph" w:customStyle="1" w:styleId="noorders2">
    <w:name w:val="no_orders2"/>
    <w:basedOn w:val="Normal"/>
    <w:rsid w:val="00FA2D02"/>
    <w:pPr>
      <w:spacing w:before="150" w:after="240"/>
    </w:pPr>
    <w:rPr>
      <w:rFonts w:ascii="Times New Roman" w:hAnsi="Times New Roman"/>
      <w:sz w:val="24"/>
      <w:szCs w:val="24"/>
    </w:rPr>
  </w:style>
  <w:style w:type="paragraph" w:customStyle="1" w:styleId="formpage4">
    <w:name w:val="form_page4"/>
    <w:basedOn w:val="Normal"/>
    <w:rsid w:val="00FA2D02"/>
    <w:pPr>
      <w:pBdr>
        <w:top w:val="single" w:sz="6" w:space="8" w:color="ECECEC"/>
        <w:left w:val="single" w:sz="6" w:space="8" w:color="ECECEC"/>
        <w:bottom w:val="single" w:sz="6" w:space="8" w:color="ECECEC"/>
        <w:right w:val="single" w:sz="6" w:space="8" w:color="ECECEC"/>
      </w:pBdr>
      <w:spacing w:before="75" w:after="75"/>
    </w:pPr>
    <w:rPr>
      <w:rFonts w:ascii="Times New Roman" w:hAnsi="Times New Roman"/>
      <w:sz w:val="24"/>
      <w:szCs w:val="24"/>
    </w:rPr>
  </w:style>
  <w:style w:type="paragraph" w:customStyle="1" w:styleId="formpageheader4">
    <w:name w:val="form_page_header4"/>
    <w:basedOn w:val="Normal"/>
    <w:rsid w:val="00FA2D02"/>
    <w:pPr>
      <w:pBdr>
        <w:bottom w:val="dotted" w:sz="6" w:space="0" w:color="CCCCCC"/>
      </w:pBdr>
      <w:spacing w:after="240"/>
    </w:pPr>
    <w:rPr>
      <w:rFonts w:ascii="Times New Roman" w:hAnsi="Times New Roman"/>
      <w:sz w:val="21"/>
      <w:szCs w:val="21"/>
    </w:rPr>
  </w:style>
  <w:style w:type="paragraph" w:customStyle="1" w:styleId="formpagefooter4">
    <w:name w:val="form_page_footer4"/>
    <w:basedOn w:val="Normal"/>
    <w:rsid w:val="00FA2D02"/>
    <w:pPr>
      <w:pBdr>
        <w:top w:val="dotted" w:sz="6" w:space="0" w:color="CCCCCC"/>
      </w:pBdr>
      <w:spacing w:after="240"/>
      <w:jc w:val="right"/>
    </w:pPr>
    <w:rPr>
      <w:rFonts w:ascii="Times New Roman" w:hAnsi="Times New Roman"/>
      <w:sz w:val="17"/>
      <w:szCs w:val="17"/>
    </w:rPr>
  </w:style>
  <w:style w:type="paragraph" w:customStyle="1" w:styleId="formquestionarea2">
    <w:name w:val="form_question_area2"/>
    <w:basedOn w:val="Normal"/>
    <w:rsid w:val="00FA2D02"/>
    <w:pPr>
      <w:spacing w:before="75" w:after="75" w:line="450" w:lineRule="atLeast"/>
    </w:pPr>
    <w:rPr>
      <w:rFonts w:ascii="Times New Roman" w:hAnsi="Times New Roman"/>
      <w:sz w:val="24"/>
      <w:szCs w:val="24"/>
    </w:rPr>
  </w:style>
  <w:style w:type="paragraph" w:customStyle="1" w:styleId="questioncontainer8">
    <w:name w:val="question_container8"/>
    <w:basedOn w:val="Normal"/>
    <w:rsid w:val="00FA2D02"/>
    <w:pPr>
      <w:shd w:val="clear" w:color="auto" w:fill="F4F4F4"/>
      <w:spacing w:before="75" w:after="75"/>
    </w:pPr>
    <w:rPr>
      <w:rFonts w:ascii="Times New Roman" w:hAnsi="Times New Roman"/>
      <w:sz w:val="24"/>
      <w:szCs w:val="24"/>
    </w:rPr>
  </w:style>
  <w:style w:type="character" w:customStyle="1" w:styleId="questionnumber9">
    <w:name w:val="question_number9"/>
    <w:rsid w:val="00FA2D02"/>
    <w:rPr>
      <w:b/>
      <w:bCs/>
    </w:rPr>
  </w:style>
  <w:style w:type="paragraph" w:customStyle="1" w:styleId="votertexticon2">
    <w:name w:val="voter_text_icon2"/>
    <w:basedOn w:val="Normal"/>
    <w:rsid w:val="00FA2D02"/>
    <w:pPr>
      <w:spacing w:after="240"/>
    </w:pPr>
    <w:rPr>
      <w:rFonts w:ascii="Times New Roman" w:hAnsi="Times New Roman"/>
      <w:sz w:val="24"/>
      <w:szCs w:val="24"/>
    </w:rPr>
  </w:style>
  <w:style w:type="paragraph" w:customStyle="1" w:styleId="voteranswertext2">
    <w:name w:val="voter_answer_text2"/>
    <w:basedOn w:val="Normal"/>
    <w:rsid w:val="00FA2D02"/>
    <w:pPr>
      <w:spacing w:after="240"/>
      <w:ind w:right="150"/>
    </w:pPr>
    <w:rPr>
      <w:rFonts w:ascii="Times New Roman" w:hAnsi="Times New Roman"/>
      <w:b/>
      <w:bCs/>
      <w:sz w:val="24"/>
      <w:szCs w:val="24"/>
    </w:rPr>
  </w:style>
  <w:style w:type="paragraph" w:customStyle="1" w:styleId="voterdefaulticon2">
    <w:name w:val="voter_default_icon2"/>
    <w:basedOn w:val="Normal"/>
    <w:rsid w:val="00FA2D02"/>
    <w:pPr>
      <w:spacing w:after="240"/>
    </w:pPr>
    <w:rPr>
      <w:rFonts w:ascii="Times New Roman" w:hAnsi="Times New Roman"/>
      <w:sz w:val="24"/>
      <w:szCs w:val="24"/>
    </w:rPr>
  </w:style>
  <w:style w:type="paragraph" w:customStyle="1" w:styleId="voterselectedicon2">
    <w:name w:val="voter_selected_icon2"/>
    <w:basedOn w:val="Normal"/>
    <w:rsid w:val="00FA2D02"/>
    <w:pPr>
      <w:spacing w:after="240"/>
    </w:pPr>
    <w:rPr>
      <w:rFonts w:ascii="Times New Roman" w:hAnsi="Times New Roman"/>
      <w:sz w:val="24"/>
      <w:szCs w:val="24"/>
    </w:rPr>
  </w:style>
  <w:style w:type="paragraph" w:customStyle="1" w:styleId="voterfileicon2">
    <w:name w:val="voter_file_icon2"/>
    <w:basedOn w:val="Normal"/>
    <w:rsid w:val="00FA2D02"/>
    <w:pPr>
      <w:spacing w:after="240"/>
    </w:pPr>
    <w:rPr>
      <w:rFonts w:ascii="Times New Roman" w:hAnsi="Times New Roman"/>
      <w:sz w:val="24"/>
      <w:szCs w:val="24"/>
    </w:rPr>
  </w:style>
  <w:style w:type="paragraph" w:customStyle="1" w:styleId="formpagetitle2">
    <w:name w:val="form_page_title2"/>
    <w:basedOn w:val="Normal"/>
    <w:rsid w:val="00FA2D02"/>
    <w:pPr>
      <w:spacing w:after="240"/>
    </w:pPr>
    <w:rPr>
      <w:rFonts w:ascii="Times New Roman" w:hAnsi="Times New Roman"/>
      <w:b/>
      <w:bCs/>
      <w:sz w:val="24"/>
      <w:szCs w:val="24"/>
    </w:rPr>
  </w:style>
  <w:style w:type="paragraph" w:customStyle="1" w:styleId="questioncontent6">
    <w:name w:val="question_content6"/>
    <w:basedOn w:val="Normal"/>
    <w:rsid w:val="00FA2D02"/>
    <w:pPr>
      <w:ind w:left="300" w:right="300"/>
    </w:pPr>
    <w:rPr>
      <w:rFonts w:ascii="Times New Roman" w:hAnsi="Times New Roman"/>
      <w:b/>
      <w:bCs/>
      <w:sz w:val="24"/>
      <w:szCs w:val="24"/>
    </w:rPr>
  </w:style>
  <w:style w:type="paragraph" w:customStyle="1" w:styleId="questionnumber10">
    <w:name w:val="question_number10"/>
    <w:basedOn w:val="Normal"/>
    <w:rsid w:val="00FA2D02"/>
    <w:rPr>
      <w:rFonts w:ascii="Times New Roman" w:hAnsi="Times New Roman"/>
      <w:sz w:val="24"/>
      <w:szCs w:val="24"/>
    </w:rPr>
  </w:style>
  <w:style w:type="paragraph" w:customStyle="1" w:styleId="sensitivequestionicon2">
    <w:name w:val="sensitive_question_icon2"/>
    <w:basedOn w:val="Normal"/>
    <w:rsid w:val="00FA2D02"/>
    <w:pPr>
      <w:spacing w:after="240"/>
    </w:pPr>
    <w:rPr>
      <w:rFonts w:ascii="Times New Roman" w:hAnsi="Times New Roman"/>
      <w:sz w:val="24"/>
      <w:szCs w:val="24"/>
    </w:rPr>
  </w:style>
  <w:style w:type="paragraph" w:customStyle="1" w:styleId="rsslinkpanel3">
    <w:name w:val="rss_link_panel3"/>
    <w:basedOn w:val="Normal"/>
    <w:rsid w:val="00FA2D02"/>
    <w:pPr>
      <w:shd w:val="clear" w:color="auto" w:fill="EAF0DD"/>
      <w:spacing w:after="240"/>
    </w:pPr>
    <w:rPr>
      <w:rFonts w:ascii="Times New Roman" w:hAnsi="Times New Roman"/>
      <w:vanish/>
      <w:sz w:val="24"/>
      <w:szCs w:val="24"/>
    </w:rPr>
  </w:style>
  <w:style w:type="paragraph" w:customStyle="1" w:styleId="copyhint3">
    <w:name w:val="copy_hint3"/>
    <w:basedOn w:val="Normal"/>
    <w:rsid w:val="00FA2D02"/>
    <w:pPr>
      <w:spacing w:after="240"/>
    </w:pPr>
    <w:rPr>
      <w:rFonts w:ascii="Times New Roman" w:hAnsi="Times New Roman"/>
      <w:sz w:val="24"/>
      <w:szCs w:val="24"/>
    </w:rPr>
  </w:style>
  <w:style w:type="paragraph" w:customStyle="1" w:styleId="rssfeedshint2">
    <w:name w:val="rss_feeds_hint2"/>
    <w:basedOn w:val="Normal"/>
    <w:rsid w:val="00FA2D02"/>
    <w:pPr>
      <w:spacing w:after="150"/>
    </w:pPr>
    <w:rPr>
      <w:rFonts w:ascii="Times New Roman" w:hAnsi="Times New Roman"/>
      <w:b/>
      <w:bCs/>
      <w:sz w:val="24"/>
      <w:szCs w:val="24"/>
    </w:rPr>
  </w:style>
  <w:style w:type="character" w:customStyle="1" w:styleId="lbdprogressindicator2">
    <w:name w:val="lbd_progressindicator2"/>
    <w:rsid w:val="00FA2D02"/>
    <w:rPr>
      <w:color w:val="000000"/>
    </w:rPr>
  </w:style>
  <w:style w:type="paragraph" w:customStyle="1" w:styleId="smsnote2">
    <w:name w:val="sms_note2"/>
    <w:basedOn w:val="Normal"/>
    <w:rsid w:val="00FA2D02"/>
    <w:pPr>
      <w:spacing w:after="240"/>
    </w:pPr>
    <w:rPr>
      <w:rFonts w:ascii="Times New Roman" w:hAnsi="Times New Roman"/>
      <w:i/>
      <w:iCs/>
      <w:sz w:val="24"/>
      <w:szCs w:val="24"/>
    </w:rPr>
  </w:style>
  <w:style w:type="paragraph" w:customStyle="1" w:styleId="smsphonenumber3">
    <w:name w:val="sms_phone_number3"/>
    <w:basedOn w:val="Normal"/>
    <w:rsid w:val="00FA2D02"/>
    <w:pPr>
      <w:spacing w:before="75" w:after="240"/>
    </w:pPr>
    <w:rPr>
      <w:rFonts w:ascii="Times New Roman" w:hAnsi="Times New Roman"/>
      <w:sz w:val="24"/>
      <w:szCs w:val="24"/>
    </w:rPr>
  </w:style>
  <w:style w:type="paragraph" w:customStyle="1" w:styleId="smsphonenumber4">
    <w:name w:val="sms_phone_number4"/>
    <w:basedOn w:val="Normal"/>
    <w:rsid w:val="00FA2D02"/>
    <w:pPr>
      <w:spacing w:before="75" w:after="240"/>
    </w:pPr>
    <w:rPr>
      <w:rFonts w:ascii="Times New Roman" w:hAnsi="Times New Roman"/>
      <w:sz w:val="24"/>
      <w:szCs w:val="24"/>
    </w:rPr>
  </w:style>
  <w:style w:type="paragraph" w:customStyle="1" w:styleId="emailpreferences3">
    <w:name w:val="email_preferences3"/>
    <w:basedOn w:val="Normal"/>
    <w:rsid w:val="00FA2D02"/>
    <w:pPr>
      <w:spacing w:before="75" w:after="75"/>
    </w:pPr>
    <w:rPr>
      <w:rFonts w:ascii="Times New Roman" w:hAnsi="Times New Roman"/>
      <w:sz w:val="24"/>
      <w:szCs w:val="24"/>
    </w:rPr>
  </w:style>
  <w:style w:type="paragraph" w:customStyle="1" w:styleId="emailpreferences4">
    <w:name w:val="email_preferences4"/>
    <w:basedOn w:val="Normal"/>
    <w:rsid w:val="00FA2D02"/>
    <w:pPr>
      <w:spacing w:before="75" w:after="75"/>
    </w:pPr>
    <w:rPr>
      <w:rFonts w:ascii="Times New Roman" w:hAnsi="Times New Roman"/>
      <w:sz w:val="24"/>
      <w:szCs w:val="24"/>
    </w:rPr>
  </w:style>
  <w:style w:type="paragraph" w:customStyle="1" w:styleId="voteremail2">
    <w:name w:val="voter_email2"/>
    <w:basedOn w:val="Normal"/>
    <w:rsid w:val="00FA2D02"/>
    <w:pPr>
      <w:pBdr>
        <w:top w:val="dashed" w:sz="6" w:space="0" w:color="AAAAAA"/>
      </w:pBdr>
      <w:spacing w:after="240"/>
    </w:pPr>
    <w:rPr>
      <w:rFonts w:ascii="Times New Roman" w:hAnsi="Times New Roman"/>
      <w:sz w:val="24"/>
      <w:szCs w:val="24"/>
    </w:rPr>
  </w:style>
  <w:style w:type="character" w:customStyle="1" w:styleId="noservicerequestcategories2">
    <w:name w:val="no_service_request_categories2"/>
    <w:rsid w:val="00FA2D02"/>
    <w:rPr>
      <w:b/>
      <w:bCs/>
      <w:color w:val="285EF7"/>
    </w:rPr>
  </w:style>
  <w:style w:type="paragraph" w:customStyle="1" w:styleId="slidedescription2">
    <w:name w:val="slidedescription2"/>
    <w:basedOn w:val="Normal"/>
    <w:rsid w:val="00FA2D02"/>
    <w:pPr>
      <w:ind w:left="75" w:right="75"/>
    </w:pPr>
    <w:rPr>
      <w:rFonts w:ascii="Times New Roman" w:hAnsi="Times New Roman"/>
      <w:sz w:val="24"/>
      <w:szCs w:val="24"/>
    </w:rPr>
  </w:style>
  <w:style w:type="paragraph" w:customStyle="1" w:styleId="locationsearchpanel2">
    <w:name w:val="location_search_panel2"/>
    <w:basedOn w:val="Normal"/>
    <w:rsid w:val="00FA2D02"/>
    <w:pPr>
      <w:spacing w:after="75"/>
    </w:pPr>
    <w:rPr>
      <w:rFonts w:ascii="Times New Roman" w:hAnsi="Times New Roman"/>
      <w:sz w:val="24"/>
      <w:szCs w:val="24"/>
    </w:rPr>
  </w:style>
  <w:style w:type="paragraph" w:customStyle="1" w:styleId="searchsummary2">
    <w:name w:val="search_summary2"/>
    <w:basedOn w:val="Normal"/>
    <w:rsid w:val="00FA2D02"/>
    <w:pPr>
      <w:spacing w:after="240"/>
    </w:pPr>
    <w:rPr>
      <w:rFonts w:ascii="Times New Roman" w:hAnsi="Times New Roman"/>
      <w:b/>
      <w:bCs/>
      <w:szCs w:val="22"/>
    </w:rPr>
  </w:style>
  <w:style w:type="paragraph" w:customStyle="1" w:styleId="searchfeatures2">
    <w:name w:val="search_features2"/>
    <w:basedOn w:val="Normal"/>
    <w:rsid w:val="00FA2D02"/>
    <w:pPr>
      <w:pBdr>
        <w:top w:val="single" w:sz="6" w:space="8" w:color="D0D0D0"/>
        <w:left w:val="single" w:sz="6" w:space="8" w:color="D0D0D0"/>
        <w:bottom w:val="single" w:sz="6" w:space="8" w:color="D0D0D0"/>
        <w:right w:val="single" w:sz="6" w:space="8" w:color="D0D0D0"/>
      </w:pBdr>
      <w:shd w:val="clear" w:color="auto" w:fill="E0E9F1"/>
      <w:spacing w:before="105" w:after="240"/>
      <w:ind w:left="420"/>
    </w:pPr>
    <w:rPr>
      <w:rFonts w:ascii="Times New Roman" w:hAnsi="Times New Roman"/>
      <w:sz w:val="24"/>
      <w:szCs w:val="24"/>
    </w:rPr>
  </w:style>
  <w:style w:type="paragraph" w:customStyle="1" w:styleId="adsearchbutton2">
    <w:name w:val="adsearch_button2"/>
    <w:basedOn w:val="Normal"/>
    <w:rsid w:val="00FA2D02"/>
    <w:pPr>
      <w:ind w:left="300"/>
    </w:pPr>
    <w:rPr>
      <w:rFonts w:ascii="Times New Roman" w:hAnsi="Times New Roman"/>
      <w:sz w:val="24"/>
      <w:szCs w:val="24"/>
    </w:rPr>
  </w:style>
  <w:style w:type="character" w:customStyle="1" w:styleId="term5">
    <w:name w:val="term5"/>
    <w:rsid w:val="00FA2D02"/>
    <w:rPr>
      <w:b/>
      <w:bCs/>
      <w:color w:val="EB9439"/>
    </w:rPr>
  </w:style>
  <w:style w:type="paragraph" w:customStyle="1" w:styleId="searchfilter2">
    <w:name w:val="search_filter2"/>
    <w:basedOn w:val="Normal"/>
    <w:rsid w:val="00FA2D02"/>
    <w:pPr>
      <w:spacing w:after="150"/>
    </w:pPr>
    <w:rPr>
      <w:rFonts w:ascii="Times New Roman" w:hAnsi="Times New Roman"/>
      <w:sz w:val="24"/>
      <w:szCs w:val="24"/>
    </w:rPr>
  </w:style>
  <w:style w:type="paragraph" w:customStyle="1" w:styleId="filterheader2">
    <w:name w:val="filter_header2"/>
    <w:basedOn w:val="Normal"/>
    <w:rsid w:val="00FA2D02"/>
    <w:pPr>
      <w:pBdr>
        <w:bottom w:val="dashed" w:sz="6" w:space="4" w:color="008000"/>
      </w:pBdr>
      <w:spacing w:after="240"/>
    </w:pPr>
    <w:rPr>
      <w:rFonts w:ascii="Times New Roman" w:hAnsi="Times New Roman"/>
      <w:b/>
      <w:bCs/>
      <w:color w:val="008000"/>
      <w:sz w:val="26"/>
      <w:szCs w:val="26"/>
    </w:rPr>
  </w:style>
  <w:style w:type="paragraph" w:customStyle="1" w:styleId="rsslinkpanel4">
    <w:name w:val="rss_link_panel4"/>
    <w:basedOn w:val="Normal"/>
    <w:rsid w:val="00FA2D02"/>
    <w:pPr>
      <w:shd w:val="clear" w:color="auto" w:fill="EAF0DD"/>
      <w:spacing w:after="240"/>
    </w:pPr>
    <w:rPr>
      <w:rFonts w:ascii="Times New Roman" w:hAnsi="Times New Roman"/>
      <w:vanish/>
      <w:sz w:val="24"/>
      <w:szCs w:val="24"/>
    </w:rPr>
  </w:style>
  <w:style w:type="paragraph" w:customStyle="1" w:styleId="copyhint4">
    <w:name w:val="copy_hint4"/>
    <w:basedOn w:val="Normal"/>
    <w:rsid w:val="00FA2D02"/>
    <w:pPr>
      <w:spacing w:after="240"/>
    </w:pPr>
    <w:rPr>
      <w:rFonts w:ascii="Times New Roman" w:hAnsi="Times New Roman"/>
      <w:sz w:val="24"/>
      <w:szCs w:val="24"/>
    </w:rPr>
  </w:style>
  <w:style w:type="paragraph" w:customStyle="1" w:styleId="popularsearchesbox2">
    <w:name w:val="popular_searches_box2"/>
    <w:basedOn w:val="Normal"/>
    <w:rsid w:val="00FA2D02"/>
    <w:pPr>
      <w:spacing w:before="300" w:after="240"/>
    </w:pPr>
    <w:rPr>
      <w:rFonts w:ascii="Times New Roman" w:hAnsi="Times New Roman"/>
      <w:sz w:val="24"/>
      <w:szCs w:val="24"/>
    </w:rPr>
  </w:style>
  <w:style w:type="paragraph" w:customStyle="1" w:styleId="popularsearchesboxdiv2">
    <w:name w:val="popular_searches_box&gt;div2"/>
    <w:basedOn w:val="Normal"/>
    <w:rsid w:val="00FA2D02"/>
    <w:pPr>
      <w:spacing w:after="240"/>
    </w:pPr>
    <w:rPr>
      <w:rFonts w:ascii="Times New Roman" w:hAnsi="Times New Roman"/>
      <w:sz w:val="24"/>
      <w:szCs w:val="24"/>
    </w:rPr>
  </w:style>
  <w:style w:type="paragraph" w:customStyle="1" w:styleId="popularsearchesboxdivtable2">
    <w:name w:val="popular_searches_box&gt;div&gt;table2"/>
    <w:basedOn w:val="Normal"/>
    <w:rsid w:val="00FA2D02"/>
    <w:pPr>
      <w:spacing w:after="240"/>
    </w:pPr>
    <w:rPr>
      <w:rFonts w:ascii="Times New Roman" w:hAnsi="Times New Roman"/>
      <w:sz w:val="24"/>
      <w:szCs w:val="24"/>
    </w:rPr>
  </w:style>
  <w:style w:type="paragraph" w:customStyle="1" w:styleId="sharedcontentfrontend2">
    <w:name w:val="shared_content_frontend2"/>
    <w:basedOn w:val="Normal"/>
    <w:rsid w:val="00FA2D02"/>
    <w:pPr>
      <w:spacing w:after="240"/>
      <w:ind w:right="75"/>
    </w:pPr>
    <w:rPr>
      <w:rFonts w:ascii="Times New Roman" w:hAnsi="Times New Roman"/>
      <w:sz w:val="24"/>
      <w:szCs w:val="24"/>
    </w:rPr>
  </w:style>
  <w:style w:type="paragraph" w:customStyle="1" w:styleId="contenttypefilterlabel2">
    <w:name w:val="contenttypefilter&gt;label2"/>
    <w:basedOn w:val="Normal"/>
    <w:rsid w:val="00FA2D02"/>
    <w:pPr>
      <w:spacing w:after="240"/>
      <w:ind w:left="225"/>
    </w:pPr>
    <w:rPr>
      <w:rFonts w:ascii="Times New Roman" w:hAnsi="Times New Roman"/>
      <w:sz w:val="24"/>
      <w:szCs w:val="24"/>
    </w:rPr>
  </w:style>
  <w:style w:type="paragraph" w:customStyle="1" w:styleId="advancedsearchboxdoctype2">
    <w:name w:val="advanced_searchbox_doctype2"/>
    <w:basedOn w:val="Normal"/>
    <w:rsid w:val="00FA2D02"/>
    <w:pPr>
      <w:spacing w:after="75"/>
    </w:pPr>
    <w:rPr>
      <w:rFonts w:ascii="Times New Roman" w:hAnsi="Times New Roman"/>
      <w:sz w:val="24"/>
      <w:szCs w:val="24"/>
    </w:rPr>
  </w:style>
  <w:style w:type="paragraph" w:customStyle="1" w:styleId="sortby2">
    <w:name w:val="sort_by2"/>
    <w:basedOn w:val="Normal"/>
    <w:rsid w:val="00FA2D02"/>
    <w:pPr>
      <w:spacing w:after="75"/>
    </w:pPr>
    <w:rPr>
      <w:rFonts w:ascii="Times New Roman" w:hAnsi="Times New Roman"/>
      <w:sz w:val="24"/>
      <w:szCs w:val="24"/>
    </w:rPr>
  </w:style>
  <w:style w:type="paragraph" w:customStyle="1" w:styleId="searchbuttoncontainer2">
    <w:name w:val="search_button_container2"/>
    <w:basedOn w:val="Normal"/>
    <w:rsid w:val="00FA2D02"/>
    <w:pPr>
      <w:spacing w:after="75"/>
      <w:textAlignment w:val="bottom"/>
    </w:pPr>
    <w:rPr>
      <w:rFonts w:ascii="Times New Roman" w:hAnsi="Times New Roman"/>
      <w:sz w:val="24"/>
      <w:szCs w:val="24"/>
    </w:rPr>
  </w:style>
  <w:style w:type="paragraph" w:customStyle="1" w:styleId="itemsperpage2">
    <w:name w:val="items_per_page2"/>
    <w:basedOn w:val="Normal"/>
    <w:rsid w:val="00FA2D02"/>
    <w:pPr>
      <w:spacing w:after="75"/>
    </w:pPr>
    <w:rPr>
      <w:rFonts w:ascii="Times New Roman" w:hAnsi="Times New Roman"/>
      <w:sz w:val="24"/>
      <w:szCs w:val="24"/>
    </w:rPr>
  </w:style>
  <w:style w:type="paragraph" w:customStyle="1" w:styleId="searchfilters2">
    <w:name w:val="search_filters2"/>
    <w:basedOn w:val="Normal"/>
    <w:rsid w:val="00FA2D02"/>
    <w:pPr>
      <w:spacing w:before="105" w:after="150"/>
      <w:ind w:left="367" w:right="612"/>
    </w:pPr>
    <w:rPr>
      <w:rFonts w:ascii="Times New Roman" w:hAnsi="Times New Roman"/>
      <w:sz w:val="24"/>
      <w:szCs w:val="24"/>
    </w:rPr>
  </w:style>
  <w:style w:type="paragraph" w:customStyle="1" w:styleId="searchpanel2">
    <w:name w:val="search_panel2"/>
    <w:basedOn w:val="Normal"/>
    <w:rsid w:val="00FA2D02"/>
    <w:pPr>
      <w:spacing w:after="240"/>
      <w:textAlignment w:val="top"/>
    </w:pPr>
    <w:rPr>
      <w:rFonts w:ascii="Times New Roman" w:hAnsi="Times New Roman"/>
      <w:sz w:val="24"/>
      <w:szCs w:val="24"/>
    </w:rPr>
  </w:style>
  <w:style w:type="paragraph" w:customStyle="1" w:styleId="mobileheader4">
    <w:name w:val="mobile_header4"/>
    <w:basedOn w:val="Normal"/>
    <w:rsid w:val="00FA2D02"/>
    <w:pPr>
      <w:spacing w:line="645" w:lineRule="atLeast"/>
    </w:pPr>
    <w:rPr>
      <w:rFonts w:ascii="Times New Roman" w:hAnsi="Times New Roman"/>
      <w:b/>
      <w:bCs/>
      <w:caps/>
      <w:color w:val="FFFFFF"/>
      <w:sz w:val="26"/>
      <w:szCs w:val="26"/>
    </w:rPr>
  </w:style>
  <w:style w:type="paragraph" w:customStyle="1" w:styleId="ui-tabs-hide2">
    <w:name w:val="ui-tabs-hide2"/>
    <w:basedOn w:val="Normal"/>
    <w:rsid w:val="00FA2D02"/>
    <w:pPr>
      <w:spacing w:after="240"/>
    </w:pPr>
    <w:rPr>
      <w:rFonts w:ascii="Times New Roman" w:hAnsi="Times New Roman"/>
      <w:vanish/>
      <w:sz w:val="24"/>
      <w:szCs w:val="24"/>
    </w:rPr>
  </w:style>
  <w:style w:type="paragraph" w:customStyle="1" w:styleId="slidesli2">
    <w:name w:val="slides&gt;li2"/>
    <w:basedOn w:val="Normal"/>
    <w:rsid w:val="00FA2D02"/>
    <w:pPr>
      <w:spacing w:after="240"/>
    </w:pPr>
    <w:rPr>
      <w:rFonts w:ascii="Times New Roman" w:hAnsi="Times New Roman"/>
      <w:vanish/>
      <w:sz w:val="24"/>
      <w:szCs w:val="24"/>
    </w:rPr>
  </w:style>
  <w:style w:type="paragraph" w:customStyle="1" w:styleId="colleft2">
    <w:name w:val="col_left2"/>
    <w:basedOn w:val="Normal"/>
    <w:rsid w:val="00FA2D02"/>
    <w:rPr>
      <w:rFonts w:ascii="Times New Roman" w:hAnsi="Times New Roman"/>
      <w:sz w:val="24"/>
      <w:szCs w:val="24"/>
    </w:rPr>
  </w:style>
  <w:style w:type="paragraph" w:customStyle="1" w:styleId="colmid2">
    <w:name w:val="col_mid2"/>
    <w:basedOn w:val="Normal"/>
    <w:rsid w:val="00FA2D02"/>
    <w:rPr>
      <w:rFonts w:ascii="Times New Roman" w:hAnsi="Times New Roman"/>
      <w:sz w:val="24"/>
      <w:szCs w:val="24"/>
    </w:rPr>
  </w:style>
  <w:style w:type="paragraph" w:customStyle="1" w:styleId="slides2">
    <w:name w:val="slides2"/>
    <w:basedOn w:val="Normal"/>
    <w:rsid w:val="00FA2D02"/>
    <w:rPr>
      <w:rFonts w:ascii="Times New Roman" w:hAnsi="Times New Roman"/>
      <w:sz w:val="24"/>
      <w:szCs w:val="24"/>
    </w:rPr>
  </w:style>
  <w:style w:type="paragraph" w:customStyle="1" w:styleId="flex-direction-nav3">
    <w:name w:val="flex-direction-nav3"/>
    <w:basedOn w:val="Normal"/>
    <w:rsid w:val="00FA2D02"/>
    <w:rPr>
      <w:rFonts w:ascii="Times New Roman" w:hAnsi="Times New Roman"/>
      <w:vanish/>
      <w:sz w:val="24"/>
      <w:szCs w:val="24"/>
    </w:rPr>
  </w:style>
  <w:style w:type="paragraph" w:customStyle="1" w:styleId="slidecontent2">
    <w:name w:val="slide_content2"/>
    <w:basedOn w:val="Normal"/>
    <w:rsid w:val="00FA2D02"/>
    <w:pPr>
      <w:shd w:val="clear" w:color="auto" w:fill="286E9D"/>
      <w:spacing w:after="240"/>
    </w:pPr>
    <w:rPr>
      <w:rFonts w:ascii="Times New Roman" w:hAnsi="Times New Roman"/>
      <w:sz w:val="24"/>
      <w:szCs w:val="24"/>
    </w:rPr>
  </w:style>
  <w:style w:type="paragraph" w:customStyle="1" w:styleId="flex-control-nav4">
    <w:name w:val="flex-control-nav4"/>
    <w:basedOn w:val="Normal"/>
    <w:rsid w:val="00FA2D02"/>
    <w:rPr>
      <w:rFonts w:ascii="Times New Roman" w:hAnsi="Times New Roman"/>
      <w:sz w:val="24"/>
      <w:szCs w:val="24"/>
    </w:rPr>
  </w:style>
  <w:style w:type="paragraph" w:customStyle="1" w:styleId="flex-next4">
    <w:name w:val="flex-next4"/>
    <w:basedOn w:val="Normal"/>
    <w:rsid w:val="00FA2D02"/>
    <w:pPr>
      <w:spacing w:after="240"/>
    </w:pPr>
    <w:rPr>
      <w:rFonts w:ascii="Times New Roman" w:hAnsi="Times New Roman"/>
      <w:sz w:val="24"/>
      <w:szCs w:val="24"/>
    </w:rPr>
  </w:style>
  <w:style w:type="paragraph" w:customStyle="1" w:styleId="flex-prev4">
    <w:name w:val="flex-prev4"/>
    <w:basedOn w:val="Normal"/>
    <w:rsid w:val="00FA2D02"/>
    <w:pPr>
      <w:spacing w:after="240"/>
    </w:pPr>
    <w:rPr>
      <w:rFonts w:ascii="Times New Roman" w:hAnsi="Times New Roman"/>
      <w:sz w:val="24"/>
      <w:szCs w:val="24"/>
    </w:rPr>
  </w:style>
  <w:style w:type="paragraph" w:customStyle="1" w:styleId="collagedesc2">
    <w:name w:val="collage_desc2"/>
    <w:basedOn w:val="Normal"/>
    <w:rsid w:val="00FA2D02"/>
    <w:pPr>
      <w:spacing w:after="240"/>
    </w:pPr>
    <w:rPr>
      <w:rFonts w:ascii="Times New Roman" w:hAnsi="Times New Roman"/>
      <w:color w:val="FFFFFF"/>
      <w:sz w:val="24"/>
      <w:szCs w:val="24"/>
    </w:rPr>
  </w:style>
  <w:style w:type="paragraph" w:customStyle="1" w:styleId="flex-next5">
    <w:name w:val="flex-next5"/>
    <w:basedOn w:val="Normal"/>
    <w:rsid w:val="00FA2D02"/>
    <w:pPr>
      <w:spacing w:after="240"/>
    </w:pPr>
    <w:rPr>
      <w:rFonts w:ascii="Times New Roman" w:hAnsi="Times New Roman"/>
      <w:sz w:val="24"/>
      <w:szCs w:val="24"/>
    </w:rPr>
  </w:style>
  <w:style w:type="paragraph" w:customStyle="1" w:styleId="flex-prev5">
    <w:name w:val="flex-prev5"/>
    <w:basedOn w:val="Normal"/>
    <w:rsid w:val="00FA2D02"/>
    <w:pPr>
      <w:spacing w:after="240"/>
    </w:pPr>
    <w:rPr>
      <w:rFonts w:ascii="Times New Roman" w:hAnsi="Times New Roman"/>
      <w:sz w:val="24"/>
      <w:szCs w:val="24"/>
    </w:rPr>
  </w:style>
  <w:style w:type="paragraph" w:customStyle="1" w:styleId="flex-control-nav5">
    <w:name w:val="flex-control-nav5"/>
    <w:basedOn w:val="Normal"/>
    <w:rsid w:val="00FA2D02"/>
    <w:rPr>
      <w:rFonts w:ascii="Times New Roman" w:hAnsi="Times New Roman"/>
      <w:sz w:val="24"/>
      <w:szCs w:val="24"/>
    </w:rPr>
  </w:style>
  <w:style w:type="paragraph" w:customStyle="1" w:styleId="datebox2">
    <w:name w:val="datebox2"/>
    <w:basedOn w:val="Normal"/>
    <w:rsid w:val="00FA2D02"/>
    <w:pPr>
      <w:pBdr>
        <w:right w:val="single" w:sz="6" w:space="5" w:color="0098C6"/>
      </w:pBdr>
      <w:ind w:right="120"/>
      <w:jc w:val="right"/>
    </w:pPr>
    <w:rPr>
      <w:rFonts w:ascii="Times New Roman" w:hAnsi="Times New Roman"/>
      <w:b/>
      <w:bCs/>
      <w:caps/>
      <w:color w:val="0098C6"/>
      <w:sz w:val="24"/>
      <w:szCs w:val="24"/>
    </w:rPr>
  </w:style>
  <w:style w:type="paragraph" w:customStyle="1" w:styleId="colright2">
    <w:name w:val="col_right2"/>
    <w:basedOn w:val="Normal"/>
    <w:rsid w:val="00FA2D02"/>
    <w:rPr>
      <w:rFonts w:ascii="Times New Roman" w:hAnsi="Times New Roman"/>
      <w:sz w:val="24"/>
      <w:szCs w:val="24"/>
    </w:rPr>
  </w:style>
  <w:style w:type="paragraph" w:customStyle="1" w:styleId="boxbottomlink7">
    <w:name w:val="box_bottomlink7"/>
    <w:basedOn w:val="Normal"/>
    <w:rsid w:val="00FA2D02"/>
    <w:pPr>
      <w:ind w:left="-150" w:right="-150"/>
    </w:pPr>
    <w:rPr>
      <w:rFonts w:ascii="Times New Roman" w:hAnsi="Times New Roman"/>
      <w:sz w:val="24"/>
      <w:szCs w:val="24"/>
    </w:rPr>
  </w:style>
  <w:style w:type="paragraph" w:customStyle="1" w:styleId="slidecontenta2">
    <w:name w:val="slide_content&gt;a2"/>
    <w:basedOn w:val="Normal"/>
    <w:rsid w:val="00FA2D02"/>
    <w:pPr>
      <w:spacing w:after="240"/>
    </w:pPr>
    <w:rPr>
      <w:rFonts w:cs="Arial"/>
      <w:b/>
      <w:bCs/>
      <w:color w:val="383838"/>
      <w:sz w:val="24"/>
      <w:szCs w:val="24"/>
    </w:rPr>
  </w:style>
  <w:style w:type="paragraph" w:customStyle="1" w:styleId="boxbottomlink8">
    <w:name w:val="box_bottomlink8"/>
    <w:basedOn w:val="Normal"/>
    <w:rsid w:val="00FA2D02"/>
    <w:pPr>
      <w:spacing w:after="240"/>
    </w:pPr>
    <w:rPr>
      <w:rFonts w:cs="Arial"/>
      <w:sz w:val="24"/>
      <w:szCs w:val="24"/>
    </w:rPr>
  </w:style>
  <w:style w:type="paragraph" w:customStyle="1" w:styleId="flex-direction-nav4">
    <w:name w:val="flex-direction-nav4"/>
    <w:basedOn w:val="Normal"/>
    <w:rsid w:val="00FA2D02"/>
    <w:rPr>
      <w:rFonts w:ascii="Times New Roman" w:hAnsi="Times New Roman"/>
      <w:vanish/>
      <w:sz w:val="24"/>
      <w:szCs w:val="24"/>
    </w:rPr>
  </w:style>
  <w:style w:type="paragraph" w:customStyle="1" w:styleId="flexslider3">
    <w:name w:val="flexslider3"/>
    <w:basedOn w:val="Normal"/>
    <w:rsid w:val="00FA2D02"/>
    <w:pPr>
      <w:ind w:left="375" w:right="375"/>
    </w:pPr>
    <w:rPr>
      <w:rFonts w:ascii="Times New Roman" w:hAnsi="Times New Roman"/>
      <w:sz w:val="24"/>
      <w:szCs w:val="24"/>
    </w:rPr>
  </w:style>
  <w:style w:type="paragraph" w:customStyle="1" w:styleId="flex-prev6">
    <w:name w:val="flex-prev6"/>
    <w:basedOn w:val="Normal"/>
    <w:rsid w:val="00FA2D02"/>
    <w:pPr>
      <w:shd w:val="clear" w:color="auto" w:fill="2A201C"/>
      <w:spacing w:after="240"/>
    </w:pPr>
    <w:rPr>
      <w:rFonts w:ascii="Times New Roman" w:hAnsi="Times New Roman"/>
      <w:sz w:val="24"/>
      <w:szCs w:val="24"/>
    </w:rPr>
  </w:style>
  <w:style w:type="paragraph" w:customStyle="1" w:styleId="flex-next6">
    <w:name w:val="flex-next6"/>
    <w:basedOn w:val="Normal"/>
    <w:rsid w:val="00FA2D02"/>
    <w:pPr>
      <w:shd w:val="clear" w:color="auto" w:fill="2A201C"/>
      <w:spacing w:after="240"/>
    </w:pPr>
    <w:rPr>
      <w:rFonts w:ascii="Times New Roman" w:hAnsi="Times New Roman"/>
      <w:sz w:val="24"/>
      <w:szCs w:val="24"/>
    </w:rPr>
  </w:style>
  <w:style w:type="paragraph" w:customStyle="1" w:styleId="flexslider4">
    <w:name w:val="flexslider4"/>
    <w:basedOn w:val="Normal"/>
    <w:rsid w:val="00FA2D02"/>
    <w:rPr>
      <w:rFonts w:ascii="Times New Roman" w:hAnsi="Times New Roman"/>
      <w:sz w:val="24"/>
      <w:szCs w:val="24"/>
    </w:rPr>
  </w:style>
  <w:style w:type="paragraph" w:customStyle="1" w:styleId="flex-control-nav6">
    <w:name w:val="flex-control-nav6"/>
    <w:basedOn w:val="Normal"/>
    <w:rsid w:val="00FA2D02"/>
    <w:rPr>
      <w:rFonts w:ascii="Times New Roman" w:hAnsi="Times New Roman"/>
      <w:sz w:val="24"/>
      <w:szCs w:val="24"/>
    </w:rPr>
  </w:style>
  <w:style w:type="paragraph" w:customStyle="1" w:styleId="navtip2">
    <w:name w:val="nav_tip2"/>
    <w:basedOn w:val="Normal"/>
    <w:rsid w:val="00FA2D02"/>
    <w:pPr>
      <w:spacing w:before="450" w:after="150"/>
      <w:ind w:left="612" w:right="612"/>
    </w:pPr>
    <w:rPr>
      <w:rFonts w:ascii="Times New Roman" w:hAnsi="Times New Roman"/>
      <w:i/>
      <w:iCs/>
      <w:color w:val="FFFFFF"/>
      <w:sz w:val="24"/>
      <w:szCs w:val="24"/>
    </w:rPr>
  </w:style>
  <w:style w:type="paragraph" w:customStyle="1" w:styleId="dropdownmenu2">
    <w:name w:val="dropdownmenu2"/>
    <w:basedOn w:val="Normal"/>
    <w:rsid w:val="00FA2D02"/>
    <w:pPr>
      <w:pBdr>
        <w:top w:val="single" w:sz="6" w:space="0" w:color="6BAEB6"/>
      </w:pBdr>
    </w:pPr>
    <w:rPr>
      <w:rFonts w:ascii="Times New Roman" w:hAnsi="Times New Roman"/>
      <w:sz w:val="24"/>
      <w:szCs w:val="24"/>
    </w:rPr>
  </w:style>
  <w:style w:type="paragraph" w:customStyle="1" w:styleId="expandlink2">
    <w:name w:val="expand_link2"/>
    <w:basedOn w:val="Normal"/>
    <w:rsid w:val="00FA2D02"/>
    <w:pPr>
      <w:spacing w:after="240"/>
      <w:ind w:firstLine="5536"/>
    </w:pPr>
    <w:rPr>
      <w:rFonts w:ascii="Times New Roman" w:hAnsi="Times New Roman"/>
      <w:sz w:val="24"/>
      <w:szCs w:val="24"/>
    </w:rPr>
  </w:style>
  <w:style w:type="paragraph" w:customStyle="1" w:styleId="megamenucontainer2">
    <w:name w:val="megamenu_container2"/>
    <w:basedOn w:val="Normal"/>
    <w:rsid w:val="00FA2D02"/>
    <w:pPr>
      <w:spacing w:after="240"/>
    </w:pPr>
    <w:rPr>
      <w:rFonts w:ascii="Times New Roman" w:hAnsi="Times New Roman"/>
      <w:vanish/>
      <w:sz w:val="24"/>
      <w:szCs w:val="24"/>
    </w:rPr>
  </w:style>
  <w:style w:type="paragraph" w:customStyle="1" w:styleId="signupn2">
    <w:name w:val="signupn2"/>
    <w:basedOn w:val="Normal"/>
    <w:rsid w:val="00FA2D02"/>
    <w:pPr>
      <w:shd w:val="clear" w:color="auto" w:fill="8A0A0E"/>
      <w:spacing w:after="90" w:line="585" w:lineRule="atLeast"/>
      <w:jc w:val="center"/>
    </w:pPr>
    <w:rPr>
      <w:rFonts w:ascii="Times New Roman" w:hAnsi="Times New Roman"/>
      <w:color w:val="FFFFFF"/>
      <w:sz w:val="24"/>
      <w:szCs w:val="24"/>
    </w:rPr>
  </w:style>
  <w:style w:type="paragraph" w:customStyle="1" w:styleId="gsc-option-menu-item2">
    <w:name w:val="gsc-option-menu-item2"/>
    <w:basedOn w:val="Normal"/>
    <w:rsid w:val="00FA2D02"/>
    <w:pPr>
      <w:shd w:val="clear" w:color="auto" w:fill="808080"/>
      <w:spacing w:after="240"/>
    </w:pPr>
    <w:rPr>
      <w:rFonts w:ascii="Times New Roman" w:hAnsi="Times New Roman"/>
      <w:sz w:val="24"/>
      <w:szCs w:val="24"/>
    </w:rPr>
  </w:style>
  <w:style w:type="paragraph" w:customStyle="1" w:styleId="calendardayheader6">
    <w:name w:val="calendar_dayheader6"/>
    <w:basedOn w:val="Normal"/>
    <w:rsid w:val="00FA2D02"/>
    <w:pPr>
      <w:shd w:val="clear" w:color="auto" w:fill="518580"/>
      <w:spacing w:after="240" w:line="315" w:lineRule="atLeast"/>
      <w:ind w:firstLine="270"/>
    </w:pPr>
    <w:rPr>
      <w:rFonts w:ascii="Times New Roman" w:hAnsi="Times New Roman"/>
      <w:b/>
      <w:bCs/>
      <w:caps/>
      <w:color w:val="FFFFFF"/>
      <w:sz w:val="19"/>
      <w:szCs w:val="19"/>
    </w:rPr>
  </w:style>
  <w:style w:type="paragraph" w:customStyle="1" w:styleId="ui-state-default3">
    <w:name w:val="ui-state-default3"/>
    <w:basedOn w:val="Normal"/>
    <w:rsid w:val="00FA2D02"/>
    <w:pPr>
      <w:pBdr>
        <w:top w:val="single" w:sz="6" w:space="0" w:color="CCCCCC"/>
        <w:left w:val="single" w:sz="6" w:space="0" w:color="CCCCCC"/>
        <w:bottom w:val="single" w:sz="6" w:space="0" w:color="CCCCCC"/>
        <w:right w:val="single" w:sz="6" w:space="0" w:color="CCCCCC"/>
      </w:pBdr>
      <w:shd w:val="clear" w:color="auto" w:fill="F6F6F6"/>
      <w:spacing w:after="240"/>
    </w:pPr>
    <w:rPr>
      <w:rFonts w:ascii="Times New Roman" w:hAnsi="Times New Roman"/>
      <w:b/>
      <w:bCs/>
      <w:color w:val="1C94C4"/>
      <w:sz w:val="24"/>
      <w:szCs w:val="24"/>
    </w:rPr>
  </w:style>
  <w:style w:type="paragraph" w:customStyle="1" w:styleId="ui-state-default4">
    <w:name w:val="ui-state-default4"/>
    <w:basedOn w:val="Normal"/>
    <w:rsid w:val="00FA2D02"/>
    <w:pPr>
      <w:pBdr>
        <w:top w:val="single" w:sz="6" w:space="0" w:color="CCCCCC"/>
        <w:left w:val="single" w:sz="6" w:space="0" w:color="CCCCCC"/>
        <w:bottom w:val="single" w:sz="6" w:space="0" w:color="CCCCCC"/>
        <w:right w:val="single" w:sz="6" w:space="0" w:color="CCCCCC"/>
      </w:pBdr>
      <w:shd w:val="clear" w:color="auto" w:fill="F6F6F6"/>
      <w:spacing w:after="240"/>
    </w:pPr>
    <w:rPr>
      <w:rFonts w:ascii="Times New Roman" w:hAnsi="Times New Roman"/>
      <w:b/>
      <w:bCs/>
      <w:color w:val="1C94C4"/>
      <w:sz w:val="24"/>
      <w:szCs w:val="24"/>
    </w:rPr>
  </w:style>
  <w:style w:type="paragraph" w:customStyle="1" w:styleId="ui-state-hover3">
    <w:name w:val="ui-state-hover3"/>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hover4">
    <w:name w:val="ui-state-hover4"/>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focus3">
    <w:name w:val="ui-state-focus3"/>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focus4">
    <w:name w:val="ui-state-focus4"/>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active3">
    <w:name w:val="ui-state-active3"/>
    <w:basedOn w:val="Normal"/>
    <w:rsid w:val="00FA2D02"/>
    <w:pPr>
      <w:pBdr>
        <w:top w:val="single" w:sz="6" w:space="0" w:color="FBD850"/>
        <w:left w:val="single" w:sz="6" w:space="0" w:color="FBD850"/>
        <w:bottom w:val="single" w:sz="6" w:space="0" w:color="FBD850"/>
        <w:right w:val="single" w:sz="6" w:space="0" w:color="FBD850"/>
      </w:pBdr>
      <w:shd w:val="clear" w:color="auto" w:fill="FFFFFF"/>
      <w:spacing w:after="240"/>
    </w:pPr>
    <w:rPr>
      <w:rFonts w:ascii="Times New Roman" w:hAnsi="Times New Roman"/>
      <w:b/>
      <w:bCs/>
      <w:color w:val="EB8F00"/>
      <w:sz w:val="24"/>
      <w:szCs w:val="24"/>
    </w:rPr>
  </w:style>
  <w:style w:type="paragraph" w:customStyle="1" w:styleId="ui-state-active4">
    <w:name w:val="ui-state-active4"/>
    <w:basedOn w:val="Normal"/>
    <w:rsid w:val="00FA2D02"/>
    <w:pPr>
      <w:pBdr>
        <w:top w:val="single" w:sz="6" w:space="0" w:color="FBD850"/>
        <w:left w:val="single" w:sz="6" w:space="0" w:color="FBD850"/>
        <w:bottom w:val="single" w:sz="6" w:space="0" w:color="FBD850"/>
        <w:right w:val="single" w:sz="6" w:space="0" w:color="FBD850"/>
      </w:pBdr>
      <w:shd w:val="clear" w:color="auto" w:fill="FFFFFF"/>
      <w:spacing w:after="240"/>
    </w:pPr>
    <w:rPr>
      <w:rFonts w:ascii="Times New Roman" w:hAnsi="Times New Roman"/>
      <w:b/>
      <w:bCs/>
      <w:color w:val="EB8F00"/>
      <w:sz w:val="24"/>
      <w:szCs w:val="24"/>
    </w:rPr>
  </w:style>
  <w:style w:type="paragraph" w:customStyle="1" w:styleId="ui-state-highlight3">
    <w:name w:val="ui-state-highlight3"/>
    <w:basedOn w:val="Normal"/>
    <w:rsid w:val="00FA2D02"/>
    <w:pPr>
      <w:pBdr>
        <w:top w:val="single" w:sz="6" w:space="0" w:color="FED22F"/>
        <w:left w:val="single" w:sz="6" w:space="0" w:color="FED22F"/>
        <w:bottom w:val="single" w:sz="6" w:space="0" w:color="FED22F"/>
        <w:right w:val="single" w:sz="6" w:space="0" w:color="FED22F"/>
      </w:pBdr>
      <w:spacing w:after="240"/>
    </w:pPr>
    <w:rPr>
      <w:rFonts w:ascii="Times New Roman" w:hAnsi="Times New Roman"/>
      <w:color w:val="363636"/>
      <w:sz w:val="24"/>
      <w:szCs w:val="24"/>
    </w:rPr>
  </w:style>
  <w:style w:type="paragraph" w:customStyle="1" w:styleId="ui-state-highlight4">
    <w:name w:val="ui-state-highlight4"/>
    <w:basedOn w:val="Normal"/>
    <w:rsid w:val="00FA2D02"/>
    <w:pPr>
      <w:pBdr>
        <w:top w:val="single" w:sz="6" w:space="0" w:color="FED22F"/>
        <w:left w:val="single" w:sz="6" w:space="0" w:color="FED22F"/>
        <w:bottom w:val="single" w:sz="6" w:space="0" w:color="FED22F"/>
        <w:right w:val="single" w:sz="6" w:space="0" w:color="FED22F"/>
      </w:pBdr>
      <w:spacing w:after="240"/>
    </w:pPr>
    <w:rPr>
      <w:rFonts w:ascii="Times New Roman" w:hAnsi="Times New Roman"/>
      <w:color w:val="363636"/>
      <w:sz w:val="24"/>
      <w:szCs w:val="24"/>
    </w:rPr>
  </w:style>
  <w:style w:type="paragraph" w:customStyle="1" w:styleId="ui-state-error3">
    <w:name w:val="ui-state-error3"/>
    <w:basedOn w:val="Normal"/>
    <w:rsid w:val="00FA2D02"/>
    <w:pPr>
      <w:pBdr>
        <w:top w:val="single" w:sz="6" w:space="0" w:color="CD0A0A"/>
        <w:left w:val="single" w:sz="6" w:space="0" w:color="CD0A0A"/>
        <w:bottom w:val="single" w:sz="6" w:space="0" w:color="CD0A0A"/>
        <w:right w:val="single" w:sz="6" w:space="0" w:color="CD0A0A"/>
      </w:pBdr>
      <w:shd w:val="clear" w:color="auto" w:fill="B81900"/>
      <w:spacing w:after="240"/>
    </w:pPr>
    <w:rPr>
      <w:rFonts w:ascii="Times New Roman" w:hAnsi="Times New Roman"/>
      <w:color w:val="FFFFFF"/>
      <w:sz w:val="24"/>
      <w:szCs w:val="24"/>
    </w:rPr>
  </w:style>
  <w:style w:type="paragraph" w:customStyle="1" w:styleId="ui-state-error4">
    <w:name w:val="ui-state-error4"/>
    <w:basedOn w:val="Normal"/>
    <w:rsid w:val="00FA2D02"/>
    <w:pPr>
      <w:pBdr>
        <w:top w:val="single" w:sz="6" w:space="0" w:color="CD0A0A"/>
        <w:left w:val="single" w:sz="6" w:space="0" w:color="CD0A0A"/>
        <w:bottom w:val="single" w:sz="6" w:space="0" w:color="CD0A0A"/>
        <w:right w:val="single" w:sz="6" w:space="0" w:color="CD0A0A"/>
      </w:pBdr>
      <w:shd w:val="clear" w:color="auto" w:fill="B81900"/>
      <w:spacing w:after="240"/>
    </w:pPr>
    <w:rPr>
      <w:rFonts w:ascii="Times New Roman" w:hAnsi="Times New Roman"/>
      <w:color w:val="FFFFFF"/>
      <w:sz w:val="24"/>
      <w:szCs w:val="24"/>
    </w:rPr>
  </w:style>
  <w:style w:type="paragraph" w:customStyle="1" w:styleId="ui-state-error-text3">
    <w:name w:val="ui-state-error-text3"/>
    <w:basedOn w:val="Normal"/>
    <w:rsid w:val="00FA2D02"/>
    <w:pPr>
      <w:spacing w:after="240"/>
    </w:pPr>
    <w:rPr>
      <w:rFonts w:ascii="Times New Roman" w:hAnsi="Times New Roman"/>
      <w:color w:val="FFFFFF"/>
      <w:sz w:val="24"/>
      <w:szCs w:val="24"/>
    </w:rPr>
  </w:style>
  <w:style w:type="paragraph" w:customStyle="1" w:styleId="ui-state-error-text4">
    <w:name w:val="ui-state-error-text4"/>
    <w:basedOn w:val="Normal"/>
    <w:rsid w:val="00FA2D02"/>
    <w:pPr>
      <w:spacing w:after="240"/>
    </w:pPr>
    <w:rPr>
      <w:rFonts w:ascii="Times New Roman" w:hAnsi="Times New Roman"/>
      <w:color w:val="FFFFFF"/>
      <w:sz w:val="24"/>
      <w:szCs w:val="24"/>
    </w:rPr>
  </w:style>
  <w:style w:type="paragraph" w:customStyle="1" w:styleId="ui-priority-primary3">
    <w:name w:val="ui-priority-primary3"/>
    <w:basedOn w:val="Normal"/>
    <w:rsid w:val="00FA2D02"/>
    <w:pPr>
      <w:spacing w:after="240"/>
    </w:pPr>
    <w:rPr>
      <w:rFonts w:ascii="Times New Roman" w:hAnsi="Times New Roman"/>
      <w:b/>
      <w:bCs/>
      <w:sz w:val="24"/>
      <w:szCs w:val="24"/>
    </w:rPr>
  </w:style>
  <w:style w:type="paragraph" w:customStyle="1" w:styleId="ui-priority-primary4">
    <w:name w:val="ui-priority-primary4"/>
    <w:basedOn w:val="Normal"/>
    <w:rsid w:val="00FA2D02"/>
    <w:pPr>
      <w:spacing w:after="240"/>
    </w:pPr>
    <w:rPr>
      <w:rFonts w:ascii="Times New Roman" w:hAnsi="Times New Roman"/>
      <w:b/>
      <w:bCs/>
      <w:sz w:val="24"/>
      <w:szCs w:val="24"/>
    </w:rPr>
  </w:style>
  <w:style w:type="paragraph" w:customStyle="1" w:styleId="ui-priority-secondary3">
    <w:name w:val="ui-priority-secondary3"/>
    <w:basedOn w:val="Normal"/>
    <w:rsid w:val="00FA2D02"/>
    <w:pPr>
      <w:spacing w:after="240"/>
    </w:pPr>
    <w:rPr>
      <w:rFonts w:ascii="Times New Roman" w:hAnsi="Times New Roman"/>
      <w:sz w:val="24"/>
      <w:szCs w:val="24"/>
    </w:rPr>
  </w:style>
  <w:style w:type="paragraph" w:customStyle="1" w:styleId="ui-priority-secondary4">
    <w:name w:val="ui-priority-secondary4"/>
    <w:basedOn w:val="Normal"/>
    <w:rsid w:val="00FA2D02"/>
    <w:pPr>
      <w:spacing w:after="240"/>
    </w:pPr>
    <w:rPr>
      <w:rFonts w:ascii="Times New Roman" w:hAnsi="Times New Roman"/>
      <w:sz w:val="24"/>
      <w:szCs w:val="24"/>
    </w:rPr>
  </w:style>
  <w:style w:type="paragraph" w:customStyle="1" w:styleId="ui-state-disabled3">
    <w:name w:val="ui-state-disabled3"/>
    <w:basedOn w:val="Normal"/>
    <w:rsid w:val="00FA2D02"/>
    <w:pPr>
      <w:spacing w:after="240"/>
    </w:pPr>
    <w:rPr>
      <w:rFonts w:ascii="Times New Roman" w:hAnsi="Times New Roman"/>
      <w:sz w:val="24"/>
      <w:szCs w:val="24"/>
    </w:rPr>
  </w:style>
  <w:style w:type="paragraph" w:customStyle="1" w:styleId="ui-state-disabled4">
    <w:name w:val="ui-state-disabled4"/>
    <w:basedOn w:val="Normal"/>
    <w:rsid w:val="00FA2D02"/>
    <w:pPr>
      <w:spacing w:after="240"/>
    </w:pPr>
    <w:rPr>
      <w:rFonts w:ascii="Times New Roman" w:hAnsi="Times New Roman"/>
      <w:sz w:val="24"/>
      <w:szCs w:val="24"/>
    </w:rPr>
  </w:style>
  <w:style w:type="paragraph" w:customStyle="1" w:styleId="ui-icon16">
    <w:name w:val="ui-icon16"/>
    <w:basedOn w:val="Normal"/>
    <w:rsid w:val="00FA2D02"/>
    <w:pPr>
      <w:spacing w:after="240"/>
      <w:ind w:firstLine="7343"/>
    </w:pPr>
    <w:rPr>
      <w:rFonts w:ascii="Times New Roman" w:hAnsi="Times New Roman"/>
      <w:sz w:val="24"/>
      <w:szCs w:val="24"/>
    </w:rPr>
  </w:style>
  <w:style w:type="paragraph" w:customStyle="1" w:styleId="ui-icon17">
    <w:name w:val="ui-icon17"/>
    <w:basedOn w:val="Normal"/>
    <w:rsid w:val="00FA2D02"/>
    <w:pPr>
      <w:spacing w:after="240"/>
      <w:ind w:firstLine="7343"/>
    </w:pPr>
    <w:rPr>
      <w:rFonts w:ascii="Times New Roman" w:hAnsi="Times New Roman"/>
      <w:sz w:val="24"/>
      <w:szCs w:val="24"/>
    </w:rPr>
  </w:style>
  <w:style w:type="paragraph" w:customStyle="1" w:styleId="ui-icon18">
    <w:name w:val="ui-icon18"/>
    <w:basedOn w:val="Normal"/>
    <w:rsid w:val="00FA2D02"/>
    <w:pPr>
      <w:spacing w:after="240"/>
      <w:ind w:firstLine="7343"/>
    </w:pPr>
    <w:rPr>
      <w:rFonts w:ascii="Times New Roman" w:hAnsi="Times New Roman"/>
      <w:sz w:val="24"/>
      <w:szCs w:val="24"/>
    </w:rPr>
  </w:style>
  <w:style w:type="paragraph" w:customStyle="1" w:styleId="ui-icon19">
    <w:name w:val="ui-icon19"/>
    <w:basedOn w:val="Normal"/>
    <w:rsid w:val="00FA2D02"/>
    <w:pPr>
      <w:spacing w:after="240"/>
      <w:ind w:firstLine="7343"/>
    </w:pPr>
    <w:rPr>
      <w:rFonts w:ascii="Times New Roman" w:hAnsi="Times New Roman"/>
      <w:sz w:val="24"/>
      <w:szCs w:val="24"/>
    </w:rPr>
  </w:style>
  <w:style w:type="paragraph" w:customStyle="1" w:styleId="ui-icon20">
    <w:name w:val="ui-icon20"/>
    <w:basedOn w:val="Normal"/>
    <w:rsid w:val="00FA2D02"/>
    <w:pPr>
      <w:spacing w:after="240"/>
      <w:ind w:firstLine="7343"/>
    </w:pPr>
    <w:rPr>
      <w:rFonts w:ascii="Times New Roman" w:hAnsi="Times New Roman"/>
      <w:sz w:val="24"/>
      <w:szCs w:val="24"/>
    </w:rPr>
  </w:style>
  <w:style w:type="paragraph" w:customStyle="1" w:styleId="ui-icon21">
    <w:name w:val="ui-icon21"/>
    <w:basedOn w:val="Normal"/>
    <w:rsid w:val="00FA2D02"/>
    <w:pPr>
      <w:spacing w:after="240"/>
      <w:ind w:firstLine="7343"/>
    </w:pPr>
    <w:rPr>
      <w:rFonts w:ascii="Times New Roman" w:hAnsi="Times New Roman"/>
      <w:sz w:val="24"/>
      <w:szCs w:val="24"/>
    </w:rPr>
  </w:style>
  <w:style w:type="paragraph" w:customStyle="1" w:styleId="ui-icon22">
    <w:name w:val="ui-icon22"/>
    <w:basedOn w:val="Normal"/>
    <w:rsid w:val="00FA2D02"/>
    <w:pPr>
      <w:spacing w:after="240"/>
      <w:ind w:firstLine="7343"/>
    </w:pPr>
    <w:rPr>
      <w:rFonts w:ascii="Times New Roman" w:hAnsi="Times New Roman"/>
      <w:sz w:val="24"/>
      <w:szCs w:val="24"/>
    </w:rPr>
  </w:style>
  <w:style w:type="paragraph" w:customStyle="1" w:styleId="ui-icon23">
    <w:name w:val="ui-icon23"/>
    <w:basedOn w:val="Normal"/>
    <w:rsid w:val="00FA2D02"/>
    <w:pPr>
      <w:spacing w:after="240"/>
      <w:ind w:firstLine="7343"/>
    </w:pPr>
    <w:rPr>
      <w:rFonts w:ascii="Times New Roman" w:hAnsi="Times New Roman"/>
      <w:sz w:val="24"/>
      <w:szCs w:val="24"/>
    </w:rPr>
  </w:style>
  <w:style w:type="paragraph" w:customStyle="1" w:styleId="ui-icon24">
    <w:name w:val="ui-icon24"/>
    <w:basedOn w:val="Normal"/>
    <w:rsid w:val="00FA2D02"/>
    <w:pPr>
      <w:spacing w:after="240"/>
      <w:ind w:firstLine="7343"/>
    </w:pPr>
    <w:rPr>
      <w:rFonts w:ascii="Times New Roman" w:hAnsi="Times New Roman"/>
      <w:sz w:val="24"/>
      <w:szCs w:val="24"/>
    </w:rPr>
  </w:style>
  <w:style w:type="paragraph" w:customStyle="1" w:styleId="ui-resizable-handle3">
    <w:name w:val="ui-resizable-handle3"/>
    <w:basedOn w:val="Normal"/>
    <w:rsid w:val="00FA2D02"/>
    <w:pPr>
      <w:spacing w:after="240"/>
    </w:pPr>
    <w:rPr>
      <w:rFonts w:ascii="Times New Roman" w:hAnsi="Times New Roman"/>
      <w:vanish/>
      <w:sz w:val="2"/>
      <w:szCs w:val="2"/>
    </w:rPr>
  </w:style>
  <w:style w:type="paragraph" w:customStyle="1" w:styleId="ui-resizable-handle4">
    <w:name w:val="ui-resizable-handle4"/>
    <w:basedOn w:val="Normal"/>
    <w:rsid w:val="00FA2D02"/>
    <w:pPr>
      <w:spacing w:after="240"/>
    </w:pPr>
    <w:rPr>
      <w:rFonts w:ascii="Times New Roman" w:hAnsi="Times New Roman"/>
      <w:vanish/>
      <w:sz w:val="2"/>
      <w:szCs w:val="2"/>
    </w:rPr>
  </w:style>
  <w:style w:type="paragraph" w:customStyle="1" w:styleId="ui-accordion-header2">
    <w:name w:val="ui-accordion-header2"/>
    <w:basedOn w:val="Normal"/>
    <w:rsid w:val="00FA2D02"/>
    <w:pPr>
      <w:spacing w:before="15" w:after="240"/>
    </w:pPr>
    <w:rPr>
      <w:rFonts w:ascii="Times New Roman" w:hAnsi="Times New Roman"/>
      <w:sz w:val="24"/>
      <w:szCs w:val="24"/>
    </w:rPr>
  </w:style>
  <w:style w:type="paragraph" w:customStyle="1" w:styleId="ui-accordion-li-fix2">
    <w:name w:val="ui-accordion-li-fix2"/>
    <w:basedOn w:val="Normal"/>
    <w:rsid w:val="00FA2D02"/>
    <w:pPr>
      <w:spacing w:after="240"/>
    </w:pPr>
    <w:rPr>
      <w:rFonts w:ascii="Times New Roman" w:hAnsi="Times New Roman"/>
      <w:sz w:val="24"/>
      <w:szCs w:val="24"/>
    </w:rPr>
  </w:style>
  <w:style w:type="paragraph" w:customStyle="1" w:styleId="ui-icon25">
    <w:name w:val="ui-icon25"/>
    <w:basedOn w:val="Normal"/>
    <w:rsid w:val="00FA2D02"/>
    <w:pPr>
      <w:spacing w:after="240"/>
      <w:ind w:firstLine="7343"/>
    </w:pPr>
    <w:rPr>
      <w:rFonts w:ascii="Times New Roman" w:hAnsi="Times New Roman"/>
      <w:sz w:val="24"/>
      <w:szCs w:val="24"/>
    </w:rPr>
  </w:style>
  <w:style w:type="paragraph" w:customStyle="1" w:styleId="ui-accordion-content2">
    <w:name w:val="ui-accordion-content2"/>
    <w:basedOn w:val="Normal"/>
    <w:rsid w:val="00FA2D02"/>
    <w:pPr>
      <w:spacing w:after="30"/>
    </w:pPr>
    <w:rPr>
      <w:rFonts w:ascii="Times New Roman" w:hAnsi="Times New Roman"/>
      <w:vanish/>
      <w:sz w:val="24"/>
      <w:szCs w:val="24"/>
    </w:rPr>
  </w:style>
  <w:style w:type="paragraph" w:customStyle="1" w:styleId="ui-accordion-content-active2">
    <w:name w:val="ui-accordion-content-active2"/>
    <w:basedOn w:val="Normal"/>
    <w:rsid w:val="00FA2D02"/>
    <w:pPr>
      <w:spacing w:after="240"/>
    </w:pPr>
    <w:rPr>
      <w:rFonts w:ascii="Times New Roman" w:hAnsi="Times New Roman"/>
      <w:sz w:val="24"/>
      <w:szCs w:val="24"/>
    </w:rPr>
  </w:style>
  <w:style w:type="paragraph" w:customStyle="1" w:styleId="ui-menu2">
    <w:name w:val="ui-menu2"/>
    <w:basedOn w:val="Normal"/>
    <w:rsid w:val="00FA2D02"/>
    <w:rPr>
      <w:rFonts w:ascii="Times New Roman" w:hAnsi="Times New Roman"/>
      <w:sz w:val="24"/>
      <w:szCs w:val="24"/>
    </w:rPr>
  </w:style>
  <w:style w:type="paragraph" w:customStyle="1" w:styleId="ui-menu-item2">
    <w:name w:val="ui-menu-item2"/>
    <w:basedOn w:val="Normal"/>
    <w:rsid w:val="00FA2D02"/>
    <w:rPr>
      <w:rFonts w:ascii="Times New Roman" w:hAnsi="Times New Roman"/>
      <w:sz w:val="24"/>
      <w:szCs w:val="24"/>
    </w:rPr>
  </w:style>
  <w:style w:type="paragraph" w:customStyle="1" w:styleId="ui-button-text8">
    <w:name w:val="ui-button-text8"/>
    <w:basedOn w:val="Normal"/>
    <w:rsid w:val="00FA2D02"/>
    <w:pPr>
      <w:spacing w:after="240"/>
    </w:pPr>
    <w:rPr>
      <w:rFonts w:ascii="Times New Roman" w:hAnsi="Times New Roman"/>
      <w:sz w:val="24"/>
      <w:szCs w:val="24"/>
    </w:rPr>
  </w:style>
  <w:style w:type="paragraph" w:customStyle="1" w:styleId="ui-button-text9">
    <w:name w:val="ui-button-text9"/>
    <w:basedOn w:val="Normal"/>
    <w:rsid w:val="00FA2D02"/>
    <w:pPr>
      <w:spacing w:after="240"/>
    </w:pPr>
    <w:rPr>
      <w:rFonts w:ascii="Times New Roman" w:hAnsi="Times New Roman"/>
      <w:sz w:val="24"/>
      <w:szCs w:val="24"/>
    </w:rPr>
  </w:style>
  <w:style w:type="paragraph" w:customStyle="1" w:styleId="ui-button-text10">
    <w:name w:val="ui-button-text10"/>
    <w:basedOn w:val="Normal"/>
    <w:rsid w:val="00FA2D02"/>
    <w:pPr>
      <w:spacing w:after="240"/>
      <w:ind w:firstLine="11919"/>
    </w:pPr>
    <w:rPr>
      <w:rFonts w:ascii="Times New Roman" w:hAnsi="Times New Roman"/>
      <w:sz w:val="24"/>
      <w:szCs w:val="24"/>
    </w:rPr>
  </w:style>
  <w:style w:type="paragraph" w:customStyle="1" w:styleId="ui-button-text11">
    <w:name w:val="ui-button-text11"/>
    <w:basedOn w:val="Normal"/>
    <w:rsid w:val="00FA2D02"/>
    <w:pPr>
      <w:spacing w:after="240"/>
      <w:ind w:firstLine="11919"/>
    </w:pPr>
    <w:rPr>
      <w:rFonts w:ascii="Times New Roman" w:hAnsi="Times New Roman"/>
      <w:sz w:val="24"/>
      <w:szCs w:val="24"/>
    </w:rPr>
  </w:style>
  <w:style w:type="paragraph" w:customStyle="1" w:styleId="ui-button-text12">
    <w:name w:val="ui-button-text12"/>
    <w:basedOn w:val="Normal"/>
    <w:rsid w:val="00FA2D02"/>
    <w:pPr>
      <w:spacing w:after="240"/>
    </w:pPr>
    <w:rPr>
      <w:rFonts w:ascii="Times New Roman" w:hAnsi="Times New Roman"/>
      <w:sz w:val="24"/>
      <w:szCs w:val="24"/>
    </w:rPr>
  </w:style>
  <w:style w:type="paragraph" w:customStyle="1" w:styleId="ui-button-text13">
    <w:name w:val="ui-button-text13"/>
    <w:basedOn w:val="Normal"/>
    <w:rsid w:val="00FA2D02"/>
    <w:pPr>
      <w:spacing w:after="240"/>
    </w:pPr>
    <w:rPr>
      <w:rFonts w:ascii="Times New Roman" w:hAnsi="Times New Roman"/>
      <w:sz w:val="24"/>
      <w:szCs w:val="24"/>
    </w:rPr>
  </w:style>
  <w:style w:type="paragraph" w:customStyle="1" w:styleId="ui-button-text14">
    <w:name w:val="ui-button-text14"/>
    <w:basedOn w:val="Normal"/>
    <w:rsid w:val="00FA2D02"/>
    <w:pPr>
      <w:spacing w:after="240"/>
    </w:pPr>
    <w:rPr>
      <w:rFonts w:ascii="Times New Roman" w:hAnsi="Times New Roman"/>
      <w:sz w:val="24"/>
      <w:szCs w:val="24"/>
    </w:rPr>
  </w:style>
  <w:style w:type="paragraph" w:customStyle="1" w:styleId="ui-icon26">
    <w:name w:val="ui-icon26"/>
    <w:basedOn w:val="Normal"/>
    <w:rsid w:val="00FA2D02"/>
    <w:pPr>
      <w:spacing w:after="240"/>
      <w:ind w:left="-120" w:firstLine="7343"/>
    </w:pPr>
    <w:rPr>
      <w:rFonts w:ascii="Times New Roman" w:hAnsi="Times New Roman"/>
      <w:sz w:val="24"/>
      <w:szCs w:val="24"/>
    </w:rPr>
  </w:style>
  <w:style w:type="paragraph" w:customStyle="1" w:styleId="ui-icon27">
    <w:name w:val="ui-icon27"/>
    <w:basedOn w:val="Normal"/>
    <w:rsid w:val="00FA2D02"/>
    <w:pPr>
      <w:spacing w:after="240"/>
      <w:ind w:firstLine="7343"/>
    </w:pPr>
    <w:rPr>
      <w:rFonts w:ascii="Times New Roman" w:hAnsi="Times New Roman"/>
      <w:sz w:val="24"/>
      <w:szCs w:val="24"/>
    </w:rPr>
  </w:style>
  <w:style w:type="paragraph" w:customStyle="1" w:styleId="ui-icon28">
    <w:name w:val="ui-icon28"/>
    <w:basedOn w:val="Normal"/>
    <w:rsid w:val="00FA2D02"/>
    <w:pPr>
      <w:spacing w:after="240"/>
      <w:ind w:firstLine="7343"/>
    </w:pPr>
    <w:rPr>
      <w:rFonts w:ascii="Times New Roman" w:hAnsi="Times New Roman"/>
      <w:sz w:val="24"/>
      <w:szCs w:val="24"/>
    </w:rPr>
  </w:style>
  <w:style w:type="paragraph" w:customStyle="1" w:styleId="ui-icon29">
    <w:name w:val="ui-icon29"/>
    <w:basedOn w:val="Normal"/>
    <w:rsid w:val="00FA2D02"/>
    <w:pPr>
      <w:spacing w:after="240"/>
      <w:ind w:firstLine="7343"/>
    </w:pPr>
    <w:rPr>
      <w:rFonts w:ascii="Times New Roman" w:hAnsi="Times New Roman"/>
      <w:sz w:val="24"/>
      <w:szCs w:val="24"/>
    </w:rPr>
  </w:style>
  <w:style w:type="paragraph" w:customStyle="1" w:styleId="ui-icon30">
    <w:name w:val="ui-icon30"/>
    <w:basedOn w:val="Normal"/>
    <w:rsid w:val="00FA2D02"/>
    <w:pPr>
      <w:spacing w:after="240"/>
      <w:ind w:firstLine="7343"/>
    </w:pPr>
    <w:rPr>
      <w:rFonts w:ascii="Times New Roman" w:hAnsi="Times New Roman"/>
      <w:sz w:val="24"/>
      <w:szCs w:val="24"/>
    </w:rPr>
  </w:style>
  <w:style w:type="paragraph" w:customStyle="1" w:styleId="ui-button2">
    <w:name w:val="ui-button2"/>
    <w:basedOn w:val="Normal"/>
    <w:rsid w:val="00FA2D02"/>
    <w:pPr>
      <w:spacing w:after="240"/>
      <w:ind w:right="-72"/>
      <w:jc w:val="center"/>
    </w:pPr>
    <w:rPr>
      <w:rFonts w:ascii="Times New Roman" w:hAnsi="Times New Roman"/>
      <w:sz w:val="24"/>
      <w:szCs w:val="24"/>
    </w:rPr>
  </w:style>
  <w:style w:type="paragraph" w:customStyle="1" w:styleId="ui-dialog-titlebar2">
    <w:name w:val="ui-dialog-titlebar2"/>
    <w:basedOn w:val="Normal"/>
    <w:rsid w:val="00FA2D02"/>
    <w:pPr>
      <w:spacing w:after="240"/>
    </w:pPr>
    <w:rPr>
      <w:rFonts w:ascii="Times New Roman" w:hAnsi="Times New Roman"/>
      <w:sz w:val="24"/>
      <w:szCs w:val="24"/>
    </w:rPr>
  </w:style>
  <w:style w:type="paragraph" w:customStyle="1" w:styleId="ui-dialog-title2">
    <w:name w:val="ui-dialog-title2"/>
    <w:basedOn w:val="Normal"/>
    <w:rsid w:val="00FA2D02"/>
    <w:pPr>
      <w:spacing w:before="24" w:after="24"/>
      <w:ind w:right="240"/>
    </w:pPr>
    <w:rPr>
      <w:rFonts w:ascii="Times New Roman" w:hAnsi="Times New Roman"/>
      <w:sz w:val="24"/>
      <w:szCs w:val="24"/>
    </w:rPr>
  </w:style>
  <w:style w:type="paragraph" w:customStyle="1" w:styleId="ui-dialog-titlebar-close2">
    <w:name w:val="ui-dialog-titlebar-close2"/>
    <w:basedOn w:val="Normal"/>
    <w:rsid w:val="00FA2D02"/>
    <w:rPr>
      <w:rFonts w:ascii="Times New Roman" w:hAnsi="Times New Roman"/>
      <w:sz w:val="24"/>
      <w:szCs w:val="24"/>
    </w:rPr>
  </w:style>
  <w:style w:type="paragraph" w:customStyle="1" w:styleId="ui-dialog-content2">
    <w:name w:val="ui-dialog-content2"/>
    <w:basedOn w:val="Normal"/>
    <w:rsid w:val="00FA2D02"/>
    <w:pPr>
      <w:spacing w:after="240"/>
    </w:pPr>
    <w:rPr>
      <w:rFonts w:ascii="Times New Roman" w:hAnsi="Times New Roman"/>
      <w:sz w:val="24"/>
      <w:szCs w:val="24"/>
    </w:rPr>
  </w:style>
  <w:style w:type="paragraph" w:customStyle="1" w:styleId="ui-dialog-buttonpane2">
    <w:name w:val="ui-dialog-buttonpane2"/>
    <w:basedOn w:val="Normal"/>
    <w:rsid w:val="00FA2D02"/>
    <w:pPr>
      <w:spacing w:before="120"/>
    </w:pPr>
    <w:rPr>
      <w:rFonts w:ascii="Times New Roman" w:hAnsi="Times New Roman"/>
      <w:sz w:val="24"/>
      <w:szCs w:val="24"/>
    </w:rPr>
  </w:style>
  <w:style w:type="paragraph" w:customStyle="1" w:styleId="ui-resizable-se2">
    <w:name w:val="ui-resizable-se2"/>
    <w:basedOn w:val="Normal"/>
    <w:rsid w:val="00FA2D02"/>
    <w:pPr>
      <w:spacing w:after="240"/>
    </w:pPr>
    <w:rPr>
      <w:rFonts w:ascii="Times New Roman" w:hAnsi="Times New Roman"/>
      <w:sz w:val="24"/>
      <w:szCs w:val="24"/>
    </w:rPr>
  </w:style>
  <w:style w:type="paragraph" w:customStyle="1" w:styleId="ui-slider-handle4">
    <w:name w:val="ui-slider-handle4"/>
    <w:basedOn w:val="Normal"/>
    <w:rsid w:val="00FA2D02"/>
    <w:pPr>
      <w:spacing w:after="240"/>
    </w:pPr>
    <w:rPr>
      <w:rFonts w:ascii="Times New Roman" w:hAnsi="Times New Roman"/>
      <w:sz w:val="24"/>
      <w:szCs w:val="24"/>
    </w:rPr>
  </w:style>
  <w:style w:type="paragraph" w:customStyle="1" w:styleId="ui-slider-range3">
    <w:name w:val="ui-slider-range3"/>
    <w:basedOn w:val="Normal"/>
    <w:rsid w:val="00FA2D02"/>
    <w:pPr>
      <w:spacing w:after="240"/>
    </w:pPr>
    <w:rPr>
      <w:rFonts w:ascii="Times New Roman" w:hAnsi="Times New Roman"/>
      <w:sz w:val="17"/>
      <w:szCs w:val="17"/>
    </w:rPr>
  </w:style>
  <w:style w:type="paragraph" w:customStyle="1" w:styleId="ui-slider-handle5">
    <w:name w:val="ui-slider-handle5"/>
    <w:basedOn w:val="Normal"/>
    <w:rsid w:val="00FA2D02"/>
    <w:pPr>
      <w:spacing w:after="240"/>
      <w:ind w:left="-144"/>
    </w:pPr>
    <w:rPr>
      <w:rFonts w:ascii="Times New Roman" w:hAnsi="Times New Roman"/>
      <w:sz w:val="24"/>
      <w:szCs w:val="24"/>
    </w:rPr>
  </w:style>
  <w:style w:type="paragraph" w:customStyle="1" w:styleId="ui-slider-handle6">
    <w:name w:val="ui-slider-handle6"/>
    <w:basedOn w:val="Normal"/>
    <w:rsid w:val="00FA2D02"/>
    <w:rPr>
      <w:rFonts w:ascii="Times New Roman" w:hAnsi="Times New Roman"/>
      <w:sz w:val="24"/>
      <w:szCs w:val="24"/>
    </w:rPr>
  </w:style>
  <w:style w:type="paragraph" w:customStyle="1" w:styleId="ui-slider-range4">
    <w:name w:val="ui-slider-range4"/>
    <w:basedOn w:val="Normal"/>
    <w:rsid w:val="00FA2D02"/>
    <w:pPr>
      <w:spacing w:after="240"/>
    </w:pPr>
    <w:rPr>
      <w:rFonts w:ascii="Times New Roman" w:hAnsi="Times New Roman"/>
      <w:sz w:val="24"/>
      <w:szCs w:val="24"/>
    </w:rPr>
  </w:style>
  <w:style w:type="paragraph" w:customStyle="1" w:styleId="ui-datepicker-header6">
    <w:name w:val="ui-datepicker-header6"/>
    <w:basedOn w:val="Normal"/>
    <w:rsid w:val="00FA2D02"/>
    <w:pPr>
      <w:spacing w:after="240"/>
    </w:pPr>
    <w:rPr>
      <w:rFonts w:ascii="Times New Roman" w:hAnsi="Times New Roman"/>
      <w:sz w:val="24"/>
      <w:szCs w:val="24"/>
    </w:rPr>
  </w:style>
  <w:style w:type="paragraph" w:customStyle="1" w:styleId="ui-datepicker-prev2">
    <w:name w:val="ui-datepicker-prev2"/>
    <w:basedOn w:val="Normal"/>
    <w:rsid w:val="00FA2D02"/>
    <w:pPr>
      <w:spacing w:after="240"/>
    </w:pPr>
    <w:rPr>
      <w:rFonts w:ascii="Times New Roman" w:hAnsi="Times New Roman"/>
      <w:sz w:val="24"/>
      <w:szCs w:val="24"/>
    </w:rPr>
  </w:style>
  <w:style w:type="paragraph" w:customStyle="1" w:styleId="ui-datepicker-next2">
    <w:name w:val="ui-datepicker-next2"/>
    <w:basedOn w:val="Normal"/>
    <w:rsid w:val="00FA2D02"/>
    <w:pPr>
      <w:spacing w:after="240"/>
    </w:pPr>
    <w:rPr>
      <w:rFonts w:ascii="Times New Roman" w:hAnsi="Times New Roman"/>
      <w:sz w:val="24"/>
      <w:szCs w:val="24"/>
    </w:rPr>
  </w:style>
  <w:style w:type="paragraph" w:customStyle="1" w:styleId="ui-datepicker-title2">
    <w:name w:val="ui-datepicker-title2"/>
    <w:basedOn w:val="Normal"/>
    <w:rsid w:val="00FA2D02"/>
    <w:pPr>
      <w:spacing w:line="432" w:lineRule="atLeast"/>
      <w:ind w:left="552" w:right="552"/>
      <w:jc w:val="center"/>
    </w:pPr>
    <w:rPr>
      <w:rFonts w:ascii="Times New Roman" w:hAnsi="Times New Roman"/>
      <w:sz w:val="24"/>
      <w:szCs w:val="24"/>
    </w:rPr>
  </w:style>
  <w:style w:type="paragraph" w:customStyle="1" w:styleId="ui-datepicker-buttonpane4">
    <w:name w:val="ui-datepicker-buttonpane4"/>
    <w:basedOn w:val="Normal"/>
    <w:rsid w:val="00FA2D02"/>
    <w:pPr>
      <w:spacing w:before="48"/>
    </w:pPr>
    <w:rPr>
      <w:rFonts w:ascii="Times New Roman" w:hAnsi="Times New Roman"/>
      <w:sz w:val="24"/>
      <w:szCs w:val="24"/>
    </w:rPr>
  </w:style>
  <w:style w:type="paragraph" w:customStyle="1" w:styleId="ui-datepicker-group4">
    <w:name w:val="ui-datepicker-group4"/>
    <w:basedOn w:val="Normal"/>
    <w:rsid w:val="00FA2D02"/>
    <w:pPr>
      <w:spacing w:after="240"/>
    </w:pPr>
    <w:rPr>
      <w:rFonts w:ascii="Times New Roman" w:hAnsi="Times New Roman"/>
      <w:sz w:val="24"/>
      <w:szCs w:val="24"/>
    </w:rPr>
  </w:style>
  <w:style w:type="paragraph" w:customStyle="1" w:styleId="ui-datepicker-group5">
    <w:name w:val="ui-datepicker-group5"/>
    <w:basedOn w:val="Normal"/>
    <w:rsid w:val="00FA2D02"/>
    <w:pPr>
      <w:spacing w:after="240"/>
    </w:pPr>
    <w:rPr>
      <w:rFonts w:ascii="Times New Roman" w:hAnsi="Times New Roman"/>
      <w:sz w:val="24"/>
      <w:szCs w:val="24"/>
    </w:rPr>
  </w:style>
  <w:style w:type="paragraph" w:customStyle="1" w:styleId="ui-datepicker-group6">
    <w:name w:val="ui-datepicker-group6"/>
    <w:basedOn w:val="Normal"/>
    <w:rsid w:val="00FA2D02"/>
    <w:pPr>
      <w:spacing w:after="240"/>
    </w:pPr>
    <w:rPr>
      <w:rFonts w:ascii="Times New Roman" w:hAnsi="Times New Roman"/>
      <w:sz w:val="24"/>
      <w:szCs w:val="24"/>
    </w:rPr>
  </w:style>
  <w:style w:type="paragraph" w:customStyle="1" w:styleId="ui-datepicker-header7">
    <w:name w:val="ui-datepicker-header7"/>
    <w:basedOn w:val="Normal"/>
    <w:rsid w:val="00FA2D02"/>
    <w:pPr>
      <w:spacing w:after="240"/>
    </w:pPr>
    <w:rPr>
      <w:rFonts w:ascii="Times New Roman" w:hAnsi="Times New Roman"/>
      <w:sz w:val="24"/>
      <w:szCs w:val="24"/>
    </w:rPr>
  </w:style>
  <w:style w:type="paragraph" w:customStyle="1" w:styleId="ui-datepicker-header8">
    <w:name w:val="ui-datepicker-header8"/>
    <w:basedOn w:val="Normal"/>
    <w:rsid w:val="00FA2D02"/>
    <w:pPr>
      <w:spacing w:after="240"/>
    </w:pPr>
    <w:rPr>
      <w:rFonts w:ascii="Times New Roman" w:hAnsi="Times New Roman"/>
      <w:sz w:val="24"/>
      <w:szCs w:val="24"/>
    </w:rPr>
  </w:style>
  <w:style w:type="paragraph" w:customStyle="1" w:styleId="ui-datepicker-buttonpane5">
    <w:name w:val="ui-datepicker-buttonpane5"/>
    <w:basedOn w:val="Normal"/>
    <w:rsid w:val="00FA2D02"/>
    <w:pPr>
      <w:spacing w:after="240"/>
    </w:pPr>
    <w:rPr>
      <w:rFonts w:ascii="Times New Roman" w:hAnsi="Times New Roman"/>
      <w:sz w:val="24"/>
      <w:szCs w:val="24"/>
    </w:rPr>
  </w:style>
  <w:style w:type="paragraph" w:customStyle="1" w:styleId="ui-datepicker-buttonpane6">
    <w:name w:val="ui-datepicker-buttonpane6"/>
    <w:basedOn w:val="Normal"/>
    <w:rsid w:val="00FA2D02"/>
    <w:pPr>
      <w:spacing w:after="240"/>
    </w:pPr>
    <w:rPr>
      <w:rFonts w:ascii="Times New Roman" w:hAnsi="Times New Roman"/>
      <w:sz w:val="24"/>
      <w:szCs w:val="24"/>
    </w:rPr>
  </w:style>
  <w:style w:type="paragraph" w:customStyle="1" w:styleId="ui-datepicker-header9">
    <w:name w:val="ui-datepicker-header9"/>
    <w:basedOn w:val="Normal"/>
    <w:rsid w:val="00FA2D02"/>
    <w:pPr>
      <w:spacing w:after="240"/>
    </w:pPr>
    <w:rPr>
      <w:rFonts w:ascii="Times New Roman" w:hAnsi="Times New Roman"/>
      <w:sz w:val="24"/>
      <w:szCs w:val="24"/>
    </w:rPr>
  </w:style>
  <w:style w:type="paragraph" w:customStyle="1" w:styleId="ui-datepicker-header10">
    <w:name w:val="ui-datepicker-header10"/>
    <w:basedOn w:val="Normal"/>
    <w:rsid w:val="00FA2D02"/>
    <w:pPr>
      <w:spacing w:after="240"/>
    </w:pPr>
    <w:rPr>
      <w:rFonts w:ascii="Times New Roman" w:hAnsi="Times New Roman"/>
      <w:sz w:val="24"/>
      <w:szCs w:val="24"/>
    </w:rPr>
  </w:style>
  <w:style w:type="paragraph" w:customStyle="1" w:styleId="ui-progressbar-value2">
    <w:name w:val="ui-progressbar-value2"/>
    <w:basedOn w:val="Normal"/>
    <w:rsid w:val="00FA2D02"/>
    <w:pPr>
      <w:ind w:left="-15" w:right="-15"/>
    </w:pPr>
    <w:rPr>
      <w:rFonts w:ascii="Times New Roman" w:hAnsi="Times New Roman"/>
      <w:sz w:val="24"/>
      <w:szCs w:val="24"/>
    </w:rPr>
  </w:style>
  <w:style w:type="paragraph" w:customStyle="1" w:styleId="tip-inner3">
    <w:name w:val="tip-inner3"/>
    <w:basedOn w:val="Normal"/>
    <w:rsid w:val="00FA2D02"/>
    <w:pPr>
      <w:spacing w:after="240" w:line="270" w:lineRule="atLeast"/>
    </w:pPr>
    <w:rPr>
      <w:rFonts w:ascii="Trebuchet MS" w:hAnsi="Trebuchet MS"/>
      <w:b/>
      <w:bCs/>
      <w:sz w:val="20"/>
    </w:rPr>
  </w:style>
  <w:style w:type="paragraph" w:customStyle="1" w:styleId="tip-arrow-top3">
    <w:name w:val="tip-arrow-top3"/>
    <w:basedOn w:val="Normal"/>
    <w:rsid w:val="00FA2D02"/>
    <w:pPr>
      <w:spacing w:after="240"/>
      <w:ind w:left="225"/>
    </w:pPr>
    <w:rPr>
      <w:rFonts w:ascii="Times New Roman" w:hAnsi="Times New Roman"/>
      <w:sz w:val="24"/>
      <w:szCs w:val="24"/>
    </w:rPr>
  </w:style>
  <w:style w:type="paragraph" w:customStyle="1" w:styleId="tip-arrow-right3">
    <w:name w:val="tip-arrow-right3"/>
    <w:basedOn w:val="Normal"/>
    <w:rsid w:val="00FA2D02"/>
    <w:pPr>
      <w:spacing w:after="240"/>
      <w:ind w:left="-60"/>
    </w:pPr>
    <w:rPr>
      <w:rFonts w:ascii="Times New Roman" w:hAnsi="Times New Roman"/>
      <w:sz w:val="24"/>
      <w:szCs w:val="24"/>
    </w:rPr>
  </w:style>
  <w:style w:type="paragraph" w:customStyle="1" w:styleId="tip-arrow-bottom3">
    <w:name w:val="tip-arrow-bottom3"/>
    <w:basedOn w:val="Normal"/>
    <w:rsid w:val="00FA2D02"/>
    <w:pPr>
      <w:spacing w:after="240"/>
      <w:ind w:left="225"/>
    </w:pPr>
    <w:rPr>
      <w:rFonts w:ascii="Times New Roman" w:hAnsi="Times New Roman"/>
      <w:sz w:val="24"/>
      <w:szCs w:val="24"/>
    </w:rPr>
  </w:style>
  <w:style w:type="paragraph" w:customStyle="1" w:styleId="tip-arrow-left3">
    <w:name w:val="tip-arrow-left3"/>
    <w:basedOn w:val="Normal"/>
    <w:rsid w:val="00FA2D02"/>
    <w:pPr>
      <w:spacing w:after="240"/>
      <w:ind w:left="-90"/>
    </w:pPr>
    <w:rPr>
      <w:rFonts w:ascii="Times New Roman" w:hAnsi="Times New Roman"/>
      <w:sz w:val="24"/>
      <w:szCs w:val="24"/>
    </w:rPr>
  </w:style>
  <w:style w:type="paragraph" w:customStyle="1" w:styleId="tip-inner4">
    <w:name w:val="tip-inner4"/>
    <w:basedOn w:val="Normal"/>
    <w:rsid w:val="00FA2D02"/>
    <w:pPr>
      <w:spacing w:after="240" w:line="240" w:lineRule="atLeast"/>
    </w:pPr>
    <w:rPr>
      <w:rFonts w:cs="Arial"/>
      <w:sz w:val="18"/>
      <w:szCs w:val="18"/>
    </w:rPr>
  </w:style>
  <w:style w:type="paragraph" w:customStyle="1" w:styleId="tip-arrow-top4">
    <w:name w:val="tip-arrow-top4"/>
    <w:basedOn w:val="Normal"/>
    <w:rsid w:val="00FA2D02"/>
    <w:pPr>
      <w:spacing w:after="240"/>
      <w:ind w:left="-75"/>
    </w:pPr>
    <w:rPr>
      <w:rFonts w:ascii="Times New Roman" w:hAnsi="Times New Roman"/>
      <w:sz w:val="24"/>
      <w:szCs w:val="24"/>
    </w:rPr>
  </w:style>
  <w:style w:type="paragraph" w:customStyle="1" w:styleId="tip-arrow-right4">
    <w:name w:val="tip-arrow-right4"/>
    <w:basedOn w:val="Normal"/>
    <w:rsid w:val="00FA2D02"/>
    <w:pPr>
      <w:spacing w:after="240"/>
    </w:pPr>
    <w:rPr>
      <w:rFonts w:ascii="Times New Roman" w:hAnsi="Times New Roman"/>
      <w:sz w:val="24"/>
      <w:szCs w:val="24"/>
    </w:rPr>
  </w:style>
  <w:style w:type="paragraph" w:customStyle="1" w:styleId="tip-arrow-bottom4">
    <w:name w:val="tip-arrow-bottom4"/>
    <w:basedOn w:val="Normal"/>
    <w:rsid w:val="00FA2D02"/>
    <w:pPr>
      <w:spacing w:after="240"/>
      <w:ind w:left="-75"/>
    </w:pPr>
    <w:rPr>
      <w:rFonts w:ascii="Times New Roman" w:hAnsi="Times New Roman"/>
      <w:sz w:val="24"/>
      <w:szCs w:val="24"/>
    </w:rPr>
  </w:style>
  <w:style w:type="paragraph" w:customStyle="1" w:styleId="tip-arrow-left4">
    <w:name w:val="tip-arrow-left4"/>
    <w:basedOn w:val="Normal"/>
    <w:rsid w:val="00FA2D02"/>
    <w:pPr>
      <w:spacing w:after="240"/>
      <w:ind w:left="-90"/>
    </w:pPr>
    <w:rPr>
      <w:rFonts w:ascii="Times New Roman" w:hAnsi="Times New Roman"/>
      <w:sz w:val="24"/>
      <w:szCs w:val="24"/>
    </w:rPr>
  </w:style>
  <w:style w:type="character" w:customStyle="1" w:styleId="servicerequestoverdue5">
    <w:name w:val="service_request_overdue5"/>
    <w:rsid w:val="00FA2D02"/>
    <w:rPr>
      <w:shd w:val="clear" w:color="auto" w:fill="FDDFDF"/>
    </w:rPr>
  </w:style>
  <w:style w:type="character" w:customStyle="1" w:styleId="title7">
    <w:name w:val="title7"/>
    <w:rsid w:val="00FA2D02"/>
  </w:style>
  <w:style w:type="character" w:customStyle="1" w:styleId="t-in9">
    <w:name w:val="t-in9"/>
    <w:rsid w:val="00FA2D02"/>
  </w:style>
  <w:style w:type="character" w:customStyle="1" w:styleId="itemlabel23">
    <w:name w:val="item_label23"/>
    <w:rsid w:val="00FA2D02"/>
  </w:style>
  <w:style w:type="character" w:customStyle="1" w:styleId="postcomment7">
    <w:name w:val="post_comment7"/>
    <w:rsid w:val="00FA2D02"/>
  </w:style>
  <w:style w:type="character" w:customStyle="1" w:styleId="questionnumber11">
    <w:name w:val="question_number11"/>
    <w:rsid w:val="00FA2D02"/>
  </w:style>
  <w:style w:type="paragraph" w:customStyle="1" w:styleId="importantalertwrapper3">
    <w:name w:val="important_alert_wrapper3"/>
    <w:basedOn w:val="Normal"/>
    <w:rsid w:val="00FA2D02"/>
    <w:pPr>
      <w:shd w:val="clear" w:color="auto" w:fill="D2000D"/>
      <w:spacing w:after="240"/>
    </w:pPr>
    <w:rPr>
      <w:rFonts w:ascii="Times New Roman" w:hAnsi="Times New Roman"/>
      <w:sz w:val="24"/>
      <w:szCs w:val="24"/>
    </w:rPr>
  </w:style>
  <w:style w:type="paragraph" w:customStyle="1" w:styleId="importantalert3">
    <w:name w:val="important_alert3"/>
    <w:basedOn w:val="Normal"/>
    <w:rsid w:val="00FA2D02"/>
    <w:rPr>
      <w:rFonts w:ascii="Times New Roman" w:hAnsi="Times New Roman"/>
      <w:color w:val="FFFFFF"/>
      <w:sz w:val="24"/>
      <w:szCs w:val="24"/>
    </w:rPr>
  </w:style>
  <w:style w:type="paragraph" w:customStyle="1" w:styleId="mobileheader5">
    <w:name w:val="mobile_header5"/>
    <w:basedOn w:val="Normal"/>
    <w:rsid w:val="00FA2D02"/>
    <w:pPr>
      <w:spacing w:line="645" w:lineRule="atLeast"/>
    </w:pPr>
    <w:rPr>
      <w:rFonts w:ascii="Times New Roman" w:hAnsi="Times New Roman"/>
      <w:b/>
      <w:bCs/>
      <w:caps/>
      <w:color w:val="FFFFFF"/>
      <w:sz w:val="26"/>
      <w:szCs w:val="26"/>
    </w:rPr>
  </w:style>
  <w:style w:type="paragraph" w:customStyle="1" w:styleId="boxbottomlink9">
    <w:name w:val="box_bottomlink9"/>
    <w:basedOn w:val="Normal"/>
    <w:rsid w:val="00FA2D02"/>
    <w:pPr>
      <w:pBdr>
        <w:bottom w:val="single" w:sz="6" w:space="5" w:color="C6C4C4"/>
      </w:pBdr>
      <w:shd w:val="clear" w:color="auto" w:fill="E7E7E7"/>
      <w:spacing w:after="240"/>
      <w:jc w:val="right"/>
    </w:pPr>
    <w:rPr>
      <w:rFonts w:ascii="Times New Roman" w:hAnsi="Times New Roman"/>
      <w:b/>
      <w:bCs/>
      <w:color w:val="498778"/>
      <w:sz w:val="24"/>
      <w:szCs w:val="24"/>
    </w:rPr>
  </w:style>
  <w:style w:type="paragraph" w:customStyle="1" w:styleId="boxbottomlink10">
    <w:name w:val="box_bottomlink10"/>
    <w:basedOn w:val="Normal"/>
    <w:rsid w:val="00FA2D02"/>
    <w:pPr>
      <w:pBdr>
        <w:bottom w:val="single" w:sz="6" w:space="5" w:color="C6C4C4"/>
      </w:pBdr>
      <w:shd w:val="clear" w:color="auto" w:fill="E7E7E7"/>
      <w:spacing w:after="240"/>
      <w:jc w:val="right"/>
    </w:pPr>
    <w:rPr>
      <w:rFonts w:ascii="Times New Roman" w:hAnsi="Times New Roman"/>
      <w:b/>
      <w:bCs/>
      <w:color w:val="498778"/>
      <w:sz w:val="24"/>
      <w:szCs w:val="24"/>
    </w:rPr>
  </w:style>
  <w:style w:type="paragraph" w:customStyle="1" w:styleId="boxitemsummary3">
    <w:name w:val="box_item_summary3"/>
    <w:basedOn w:val="Normal"/>
    <w:rsid w:val="00FA2D02"/>
    <w:pPr>
      <w:spacing w:after="240"/>
    </w:pPr>
    <w:rPr>
      <w:rFonts w:ascii="Times New Roman" w:hAnsi="Times New Roman"/>
      <w:vanish/>
      <w:sz w:val="24"/>
      <w:szCs w:val="24"/>
    </w:rPr>
  </w:style>
  <w:style w:type="paragraph" w:customStyle="1" w:styleId="item-img5">
    <w:name w:val="item-img5"/>
    <w:basedOn w:val="Normal"/>
    <w:rsid w:val="00FA2D02"/>
    <w:pPr>
      <w:spacing w:after="240"/>
    </w:pPr>
    <w:rPr>
      <w:rFonts w:ascii="Times New Roman" w:hAnsi="Times New Roman"/>
      <w:vanish/>
      <w:sz w:val="24"/>
      <w:szCs w:val="24"/>
    </w:rPr>
  </w:style>
  <w:style w:type="paragraph" w:customStyle="1" w:styleId="itemsmalltext3">
    <w:name w:val="item_smalltext3"/>
    <w:basedOn w:val="Normal"/>
    <w:rsid w:val="00FA2D02"/>
    <w:rPr>
      <w:rFonts w:ascii="Times New Roman" w:hAnsi="Times New Roman"/>
      <w:sz w:val="24"/>
      <w:szCs w:val="24"/>
    </w:rPr>
  </w:style>
  <w:style w:type="paragraph" w:customStyle="1" w:styleId="item-list3">
    <w:name w:val="item-list3"/>
    <w:basedOn w:val="Normal"/>
    <w:rsid w:val="00FA2D02"/>
    <w:pPr>
      <w:spacing w:after="240"/>
    </w:pPr>
    <w:rPr>
      <w:rFonts w:ascii="Times New Roman" w:hAnsi="Times New Roman"/>
      <w:sz w:val="24"/>
      <w:szCs w:val="24"/>
    </w:rPr>
  </w:style>
  <w:style w:type="paragraph" w:customStyle="1" w:styleId="tabs3">
    <w:name w:val="tabs3"/>
    <w:basedOn w:val="Normal"/>
    <w:rsid w:val="00FA2D02"/>
    <w:pPr>
      <w:spacing w:after="240"/>
    </w:pPr>
    <w:rPr>
      <w:rFonts w:ascii="Times New Roman" w:hAnsi="Times New Roman"/>
      <w:vanish/>
      <w:sz w:val="24"/>
      <w:szCs w:val="24"/>
    </w:rPr>
  </w:style>
  <w:style w:type="paragraph" w:customStyle="1" w:styleId="titlewidget3">
    <w:name w:val="title_widget3"/>
    <w:basedOn w:val="Normal"/>
    <w:rsid w:val="00FA2D02"/>
    <w:pPr>
      <w:spacing w:after="240"/>
    </w:pPr>
    <w:rPr>
      <w:rFonts w:ascii="Times New Roman" w:hAnsi="Times New Roman"/>
      <w:sz w:val="24"/>
      <w:szCs w:val="24"/>
    </w:rPr>
  </w:style>
  <w:style w:type="paragraph" w:customStyle="1" w:styleId="titleright3">
    <w:name w:val="title_right3"/>
    <w:basedOn w:val="Normal"/>
    <w:rsid w:val="00FA2D02"/>
    <w:pPr>
      <w:spacing w:after="240"/>
    </w:pPr>
    <w:rPr>
      <w:rFonts w:ascii="Times New Roman" w:hAnsi="Times New Roman"/>
      <w:sz w:val="24"/>
      <w:szCs w:val="24"/>
    </w:rPr>
  </w:style>
  <w:style w:type="paragraph" w:customStyle="1" w:styleId="imagewidget7">
    <w:name w:val="image_widget7"/>
    <w:basedOn w:val="Normal"/>
    <w:rsid w:val="00FA2D02"/>
    <w:pPr>
      <w:spacing w:after="210"/>
    </w:pPr>
    <w:rPr>
      <w:rFonts w:ascii="Times New Roman" w:hAnsi="Times New Roman"/>
      <w:sz w:val="24"/>
      <w:szCs w:val="24"/>
    </w:rPr>
  </w:style>
  <w:style w:type="paragraph" w:customStyle="1" w:styleId="imagewidget8">
    <w:name w:val="image_widget8"/>
    <w:basedOn w:val="Normal"/>
    <w:rsid w:val="00FA2D02"/>
    <w:pPr>
      <w:spacing w:after="210"/>
      <w:ind w:left="315"/>
    </w:pPr>
    <w:rPr>
      <w:rFonts w:ascii="Times New Roman" w:hAnsi="Times New Roman"/>
      <w:sz w:val="24"/>
      <w:szCs w:val="24"/>
    </w:rPr>
  </w:style>
  <w:style w:type="paragraph" w:customStyle="1" w:styleId="imagewidget9">
    <w:name w:val="image_widget9"/>
    <w:basedOn w:val="Normal"/>
    <w:rsid w:val="00FA2D02"/>
    <w:pPr>
      <w:spacing w:after="210"/>
      <w:ind w:left="315"/>
    </w:pPr>
    <w:rPr>
      <w:rFonts w:ascii="Times New Roman" w:hAnsi="Times New Roman"/>
      <w:sz w:val="24"/>
      <w:szCs w:val="24"/>
    </w:rPr>
  </w:style>
  <w:style w:type="paragraph" w:customStyle="1" w:styleId="listsubmission5">
    <w:name w:val="list_submission5"/>
    <w:basedOn w:val="Normal"/>
    <w:rsid w:val="00FA2D02"/>
    <w:pPr>
      <w:spacing w:before="150" w:after="150"/>
    </w:pPr>
    <w:rPr>
      <w:rFonts w:ascii="Times New Roman" w:hAnsi="Times New Roman"/>
      <w:sz w:val="24"/>
      <w:szCs w:val="24"/>
    </w:rPr>
  </w:style>
  <w:style w:type="paragraph" w:customStyle="1" w:styleId="listsubmission6">
    <w:name w:val="list_submission6"/>
    <w:basedOn w:val="Normal"/>
    <w:rsid w:val="00FA2D02"/>
    <w:pPr>
      <w:spacing w:before="150" w:after="150"/>
    </w:pPr>
    <w:rPr>
      <w:rFonts w:ascii="Times New Roman" w:hAnsi="Times New Roman"/>
      <w:sz w:val="24"/>
      <w:szCs w:val="24"/>
    </w:rPr>
  </w:style>
  <w:style w:type="paragraph" w:customStyle="1" w:styleId="minicalendarwidget9">
    <w:name w:val="minicalendar_widget9"/>
    <w:basedOn w:val="Normal"/>
    <w:rsid w:val="00FA2D02"/>
    <w:pPr>
      <w:spacing w:after="210"/>
    </w:pPr>
    <w:rPr>
      <w:rFonts w:ascii="Times New Roman" w:hAnsi="Times New Roman"/>
      <w:sz w:val="24"/>
      <w:szCs w:val="24"/>
    </w:rPr>
  </w:style>
  <w:style w:type="paragraph" w:customStyle="1" w:styleId="minicalendarwidget10">
    <w:name w:val="minicalendar_widget10"/>
    <w:basedOn w:val="Normal"/>
    <w:rsid w:val="00FA2D02"/>
    <w:pPr>
      <w:spacing w:after="210"/>
      <w:ind w:left="315"/>
    </w:pPr>
    <w:rPr>
      <w:rFonts w:ascii="Times New Roman" w:hAnsi="Times New Roman"/>
      <w:sz w:val="24"/>
      <w:szCs w:val="24"/>
    </w:rPr>
  </w:style>
  <w:style w:type="paragraph" w:customStyle="1" w:styleId="minicalendarwidget11">
    <w:name w:val="minicalendar_widget11"/>
    <w:basedOn w:val="Normal"/>
    <w:rsid w:val="00FA2D02"/>
    <w:pPr>
      <w:spacing w:after="210"/>
      <w:ind w:left="315"/>
    </w:pPr>
    <w:rPr>
      <w:rFonts w:ascii="Times New Roman" w:hAnsi="Times New Roman"/>
      <w:sz w:val="24"/>
      <w:szCs w:val="24"/>
    </w:rPr>
  </w:style>
  <w:style w:type="paragraph" w:customStyle="1" w:styleId="minicalendarwidget12">
    <w:name w:val="minicalendar_widget12"/>
    <w:basedOn w:val="Normal"/>
    <w:rsid w:val="00FA2D02"/>
    <w:rPr>
      <w:rFonts w:ascii="Times New Roman" w:hAnsi="Times New Roman"/>
      <w:sz w:val="24"/>
      <w:szCs w:val="24"/>
    </w:rPr>
  </w:style>
  <w:style w:type="paragraph" w:customStyle="1" w:styleId="calendardayheader7">
    <w:name w:val="calendar_dayheader7"/>
    <w:basedOn w:val="Normal"/>
    <w:rsid w:val="00FA2D02"/>
    <w:pPr>
      <w:shd w:val="clear" w:color="auto" w:fill="518580"/>
      <w:spacing w:after="240" w:line="315" w:lineRule="atLeast"/>
    </w:pPr>
    <w:rPr>
      <w:rFonts w:ascii="Times New Roman" w:hAnsi="Times New Roman"/>
      <w:b/>
      <w:bCs/>
      <w:caps/>
      <w:color w:val="FFFFFF"/>
      <w:sz w:val="19"/>
      <w:szCs w:val="19"/>
    </w:rPr>
  </w:style>
  <w:style w:type="paragraph" w:customStyle="1" w:styleId="calendardayheader8">
    <w:name w:val="calendar_dayheader8"/>
    <w:basedOn w:val="Normal"/>
    <w:rsid w:val="00FA2D02"/>
    <w:pPr>
      <w:shd w:val="clear" w:color="auto" w:fill="518580"/>
      <w:spacing w:after="240" w:line="315" w:lineRule="atLeast"/>
      <w:ind w:firstLine="270"/>
    </w:pPr>
    <w:rPr>
      <w:rFonts w:ascii="Times New Roman" w:hAnsi="Times New Roman"/>
      <w:b/>
      <w:bCs/>
      <w:caps/>
      <w:color w:val="518580"/>
      <w:sz w:val="19"/>
      <w:szCs w:val="19"/>
    </w:rPr>
  </w:style>
  <w:style w:type="paragraph" w:customStyle="1" w:styleId="calendartitletd3">
    <w:name w:val="calendar_title_td3"/>
    <w:basedOn w:val="Normal"/>
    <w:rsid w:val="00FA2D02"/>
    <w:pPr>
      <w:spacing w:after="240"/>
    </w:pPr>
    <w:rPr>
      <w:rFonts w:ascii="Times New Roman" w:hAnsi="Times New Roman"/>
      <w:sz w:val="24"/>
      <w:szCs w:val="24"/>
    </w:rPr>
  </w:style>
  <w:style w:type="paragraph" w:customStyle="1" w:styleId="calendartitle5">
    <w:name w:val="calendar_title5"/>
    <w:basedOn w:val="Normal"/>
    <w:rsid w:val="00FA2D02"/>
    <w:pPr>
      <w:spacing w:after="240"/>
    </w:pPr>
    <w:rPr>
      <w:rFonts w:ascii="Times New Roman" w:hAnsi="Times New Roman"/>
      <w:sz w:val="24"/>
      <w:szCs w:val="24"/>
    </w:rPr>
  </w:style>
  <w:style w:type="paragraph" w:customStyle="1" w:styleId="calendartitle6">
    <w:name w:val="calendar_title6"/>
    <w:basedOn w:val="Normal"/>
    <w:rsid w:val="00FA2D02"/>
    <w:pPr>
      <w:spacing w:after="240"/>
      <w:jc w:val="center"/>
    </w:pPr>
    <w:rPr>
      <w:rFonts w:ascii="Times New Roman" w:hAnsi="Times New Roman"/>
      <w:b/>
      <w:bCs/>
      <w:caps/>
      <w:color w:val="444444"/>
      <w:sz w:val="26"/>
      <w:szCs w:val="26"/>
    </w:rPr>
  </w:style>
  <w:style w:type="paragraph" w:customStyle="1" w:styleId="item-more3">
    <w:name w:val="item-more3"/>
    <w:basedOn w:val="Normal"/>
    <w:rsid w:val="00FA2D02"/>
    <w:rPr>
      <w:rFonts w:ascii="Times New Roman" w:hAnsi="Times New Roman"/>
      <w:i/>
      <w:iCs/>
      <w:szCs w:val="22"/>
    </w:rPr>
  </w:style>
  <w:style w:type="paragraph" w:customStyle="1" w:styleId="item-title5">
    <w:name w:val="item-title5"/>
    <w:basedOn w:val="Normal"/>
    <w:rsid w:val="00FA2D02"/>
    <w:rPr>
      <w:rFonts w:ascii="Times New Roman" w:hAnsi="Times New Roman"/>
      <w:b/>
      <w:bCs/>
      <w:sz w:val="24"/>
      <w:szCs w:val="24"/>
    </w:rPr>
  </w:style>
  <w:style w:type="paragraph" w:customStyle="1" w:styleId="item-title6">
    <w:name w:val="item-title6"/>
    <w:basedOn w:val="Normal"/>
    <w:rsid w:val="00FA2D02"/>
    <w:rPr>
      <w:rFonts w:ascii="Times New Roman" w:hAnsi="Times New Roman"/>
      <w:b/>
      <w:bCs/>
      <w:sz w:val="24"/>
      <w:szCs w:val="24"/>
    </w:rPr>
  </w:style>
  <w:style w:type="paragraph" w:customStyle="1" w:styleId="item-date3">
    <w:name w:val="item-date3"/>
    <w:basedOn w:val="Normal"/>
    <w:rsid w:val="00FA2D02"/>
    <w:rPr>
      <w:rFonts w:ascii="Times New Roman" w:hAnsi="Times New Roman"/>
      <w:i/>
      <w:iCs/>
      <w:szCs w:val="22"/>
    </w:rPr>
  </w:style>
  <w:style w:type="paragraph" w:customStyle="1" w:styleId="customfieldlabel3">
    <w:name w:val="custom_field_label3"/>
    <w:basedOn w:val="Normal"/>
    <w:rsid w:val="00FA2D02"/>
    <w:pPr>
      <w:spacing w:after="240"/>
      <w:textAlignment w:val="top"/>
    </w:pPr>
    <w:rPr>
      <w:rFonts w:ascii="Times New Roman" w:hAnsi="Times New Roman"/>
      <w:b/>
      <w:bCs/>
      <w:sz w:val="24"/>
      <w:szCs w:val="24"/>
    </w:rPr>
  </w:style>
  <w:style w:type="paragraph" w:customStyle="1" w:styleId="detail-title5">
    <w:name w:val="detail-title5"/>
    <w:basedOn w:val="Normal"/>
    <w:rsid w:val="00FA2D02"/>
    <w:pPr>
      <w:spacing w:after="75"/>
    </w:pPr>
    <w:rPr>
      <w:rFonts w:ascii="Times New Roman" w:hAnsi="Times New Roman"/>
      <w:sz w:val="24"/>
      <w:szCs w:val="24"/>
    </w:rPr>
  </w:style>
  <w:style w:type="paragraph" w:customStyle="1" w:styleId="documentbreadcrumb3">
    <w:name w:val="document_breadcrumb3"/>
    <w:basedOn w:val="Normal"/>
    <w:rsid w:val="00FA2D02"/>
    <w:pPr>
      <w:spacing w:after="240"/>
    </w:pPr>
    <w:rPr>
      <w:rFonts w:ascii="Times New Roman" w:hAnsi="Times New Roman"/>
      <w:sz w:val="24"/>
      <w:szCs w:val="24"/>
    </w:rPr>
  </w:style>
  <w:style w:type="paragraph" w:customStyle="1" w:styleId="current7">
    <w:name w:val="current7"/>
    <w:basedOn w:val="Normal"/>
    <w:rsid w:val="00FA2D02"/>
    <w:pPr>
      <w:spacing w:after="240"/>
    </w:pPr>
    <w:rPr>
      <w:rFonts w:ascii="Times New Roman" w:hAnsi="Times New Roman"/>
      <w:sz w:val="24"/>
      <w:szCs w:val="24"/>
    </w:rPr>
  </w:style>
  <w:style w:type="paragraph" w:customStyle="1" w:styleId="current8">
    <w:name w:val="current8"/>
    <w:basedOn w:val="Normal"/>
    <w:rsid w:val="00FA2D02"/>
    <w:pPr>
      <w:spacing w:after="240"/>
    </w:pPr>
    <w:rPr>
      <w:rFonts w:ascii="Times New Roman" w:hAnsi="Times New Roman"/>
      <w:sz w:val="24"/>
      <w:szCs w:val="24"/>
    </w:rPr>
  </w:style>
  <w:style w:type="paragraph" w:customStyle="1" w:styleId="listtable3">
    <w:name w:val="listtable3"/>
    <w:basedOn w:val="Normal"/>
    <w:rsid w:val="00FA2D02"/>
    <w:pPr>
      <w:spacing w:before="150" w:after="150"/>
    </w:pPr>
    <w:rPr>
      <w:rFonts w:ascii="Times New Roman" w:hAnsi="Times New Roman"/>
      <w:sz w:val="24"/>
      <w:szCs w:val="24"/>
    </w:rPr>
  </w:style>
  <w:style w:type="paragraph" w:customStyle="1" w:styleId="current9">
    <w:name w:val="current9"/>
    <w:basedOn w:val="Normal"/>
    <w:rsid w:val="00FA2D02"/>
    <w:pPr>
      <w:spacing w:after="240"/>
    </w:pPr>
    <w:rPr>
      <w:rFonts w:ascii="Times New Roman" w:hAnsi="Times New Roman"/>
      <w:sz w:val="24"/>
      <w:szCs w:val="24"/>
    </w:rPr>
  </w:style>
  <w:style w:type="paragraph" w:customStyle="1" w:styleId="sitemapindexviewul3">
    <w:name w:val="sitemapindexview&gt;ul3"/>
    <w:basedOn w:val="Normal"/>
    <w:rsid w:val="00FA2D02"/>
    <w:pPr>
      <w:spacing w:after="240"/>
    </w:pPr>
    <w:rPr>
      <w:rFonts w:ascii="Times New Roman" w:hAnsi="Times New Roman"/>
      <w:sz w:val="24"/>
      <w:szCs w:val="24"/>
    </w:rPr>
  </w:style>
  <w:style w:type="paragraph" w:customStyle="1" w:styleId="searchcontainer3">
    <w:name w:val="search_container3"/>
    <w:basedOn w:val="Normal"/>
    <w:rsid w:val="00FA2D02"/>
    <w:pPr>
      <w:spacing w:after="150"/>
    </w:pPr>
    <w:rPr>
      <w:rFonts w:ascii="Times New Roman" w:hAnsi="Times New Roman"/>
      <w:sz w:val="24"/>
      <w:szCs w:val="24"/>
    </w:rPr>
  </w:style>
  <w:style w:type="paragraph" w:customStyle="1" w:styleId="t-top5">
    <w:name w:val="t-top5"/>
    <w:basedOn w:val="Normal"/>
    <w:rsid w:val="00FA2D02"/>
    <w:pPr>
      <w:spacing w:after="240"/>
      <w:ind w:left="-240"/>
    </w:pPr>
    <w:rPr>
      <w:rFonts w:ascii="Times New Roman" w:hAnsi="Times New Roman"/>
      <w:sz w:val="24"/>
      <w:szCs w:val="24"/>
    </w:rPr>
  </w:style>
  <w:style w:type="paragraph" w:customStyle="1" w:styleId="t-mid5">
    <w:name w:val="t-mid5"/>
    <w:basedOn w:val="Normal"/>
    <w:rsid w:val="00FA2D02"/>
    <w:pPr>
      <w:spacing w:after="240"/>
      <w:ind w:left="-240"/>
    </w:pPr>
    <w:rPr>
      <w:rFonts w:ascii="Times New Roman" w:hAnsi="Times New Roman"/>
      <w:sz w:val="24"/>
      <w:szCs w:val="24"/>
    </w:rPr>
  </w:style>
  <w:style w:type="paragraph" w:customStyle="1" w:styleId="t-bot5">
    <w:name w:val="t-bot5"/>
    <w:basedOn w:val="Normal"/>
    <w:rsid w:val="00FA2D02"/>
    <w:pPr>
      <w:spacing w:after="240"/>
      <w:ind w:left="-240"/>
    </w:pPr>
    <w:rPr>
      <w:rFonts w:ascii="Times New Roman" w:hAnsi="Times New Roman"/>
      <w:sz w:val="24"/>
      <w:szCs w:val="24"/>
    </w:rPr>
  </w:style>
  <w:style w:type="paragraph" w:customStyle="1" w:styleId="t-item7">
    <w:name w:val="t-item7"/>
    <w:basedOn w:val="Normal"/>
    <w:rsid w:val="00FA2D02"/>
    <w:pPr>
      <w:spacing w:after="240"/>
    </w:pPr>
    <w:rPr>
      <w:rFonts w:ascii="Times New Roman" w:hAnsi="Times New Roman"/>
      <w:sz w:val="24"/>
      <w:szCs w:val="24"/>
    </w:rPr>
  </w:style>
  <w:style w:type="paragraph" w:customStyle="1" w:styleId="t-first5">
    <w:name w:val="t-first5"/>
    <w:basedOn w:val="Normal"/>
    <w:rsid w:val="00FA2D02"/>
    <w:pPr>
      <w:spacing w:after="240"/>
    </w:pPr>
    <w:rPr>
      <w:rFonts w:ascii="Times New Roman" w:hAnsi="Times New Roman"/>
      <w:sz w:val="24"/>
      <w:szCs w:val="24"/>
    </w:rPr>
  </w:style>
  <w:style w:type="paragraph" w:customStyle="1" w:styleId="t-mid6">
    <w:name w:val="t-mid6"/>
    <w:basedOn w:val="Normal"/>
    <w:rsid w:val="00FA2D02"/>
    <w:pPr>
      <w:spacing w:after="240"/>
      <w:ind w:left="-240"/>
    </w:pPr>
    <w:rPr>
      <w:rFonts w:ascii="Times New Roman" w:hAnsi="Times New Roman"/>
      <w:sz w:val="24"/>
      <w:szCs w:val="24"/>
    </w:rPr>
  </w:style>
  <w:style w:type="paragraph" w:customStyle="1" w:styleId="t-bot6">
    <w:name w:val="t-bot6"/>
    <w:basedOn w:val="Normal"/>
    <w:rsid w:val="00FA2D02"/>
    <w:pPr>
      <w:spacing w:after="240"/>
      <w:ind w:left="-240"/>
    </w:pPr>
    <w:rPr>
      <w:rFonts w:ascii="Times New Roman" w:hAnsi="Times New Roman"/>
      <w:sz w:val="24"/>
      <w:szCs w:val="24"/>
    </w:rPr>
  </w:style>
  <w:style w:type="paragraph" w:customStyle="1" w:styleId="toggleservice3">
    <w:name w:val="toggle_service3"/>
    <w:basedOn w:val="Normal"/>
    <w:rsid w:val="00FA2D02"/>
    <w:pPr>
      <w:ind w:firstLine="25072"/>
      <w:textAlignment w:val="top"/>
    </w:pPr>
    <w:rPr>
      <w:rFonts w:ascii="Times New Roman" w:hAnsi="Times New Roman"/>
      <w:sz w:val="24"/>
      <w:szCs w:val="24"/>
    </w:rPr>
  </w:style>
  <w:style w:type="paragraph" w:customStyle="1" w:styleId="vi-main5">
    <w:name w:val="vi-main5"/>
    <w:basedOn w:val="Normal"/>
    <w:rsid w:val="00FA2D02"/>
    <w:pPr>
      <w:spacing w:after="240"/>
    </w:pPr>
    <w:rPr>
      <w:rFonts w:ascii="Times New Roman" w:hAnsi="Times New Roman"/>
      <w:sz w:val="24"/>
      <w:szCs w:val="24"/>
    </w:rPr>
  </w:style>
  <w:style w:type="paragraph" w:customStyle="1" w:styleId="boxcontentulli3">
    <w:name w:val="box_content&gt;ul&gt;li3"/>
    <w:basedOn w:val="Normal"/>
    <w:rsid w:val="00FA2D02"/>
    <w:pPr>
      <w:pBdr>
        <w:top w:val="dashed" w:sz="2" w:space="14" w:color="E6E6E6"/>
      </w:pBdr>
      <w:spacing w:after="240"/>
    </w:pPr>
    <w:rPr>
      <w:rFonts w:ascii="Times New Roman" w:hAnsi="Times New Roman"/>
      <w:sz w:val="24"/>
      <w:szCs w:val="24"/>
    </w:rPr>
  </w:style>
  <w:style w:type="paragraph" w:customStyle="1" w:styleId="detail-title6">
    <w:name w:val="detail-title6"/>
    <w:basedOn w:val="Normal"/>
    <w:rsid w:val="00FA2D02"/>
    <w:pPr>
      <w:spacing w:after="150"/>
    </w:pPr>
    <w:rPr>
      <w:rFonts w:ascii="Times New Roman" w:hAnsi="Times New Roman"/>
      <w:sz w:val="29"/>
      <w:szCs w:val="29"/>
    </w:rPr>
  </w:style>
  <w:style w:type="paragraph" w:customStyle="1" w:styleId="detail-list-label13">
    <w:name w:val="detail-list-label13"/>
    <w:basedOn w:val="Normal"/>
    <w:rsid w:val="00FA2D02"/>
    <w:pPr>
      <w:spacing w:after="240"/>
      <w:textAlignment w:val="top"/>
    </w:pPr>
    <w:rPr>
      <w:rFonts w:ascii="Times New Roman" w:hAnsi="Times New Roman"/>
      <w:b/>
      <w:bCs/>
      <w:sz w:val="24"/>
      <w:szCs w:val="24"/>
    </w:rPr>
  </w:style>
  <w:style w:type="paragraph" w:customStyle="1" w:styleId="t-overlay3">
    <w:name w:val="t-overlay3"/>
    <w:basedOn w:val="Normal"/>
    <w:rsid w:val="00FA2D02"/>
    <w:pPr>
      <w:shd w:val="clear" w:color="auto" w:fill="000000"/>
      <w:spacing w:after="240"/>
    </w:pPr>
    <w:rPr>
      <w:rFonts w:ascii="Times New Roman" w:hAnsi="Times New Roman"/>
      <w:sz w:val="24"/>
      <w:szCs w:val="24"/>
    </w:rPr>
  </w:style>
  <w:style w:type="paragraph" w:customStyle="1" w:styleId="t-header3">
    <w:name w:val="t-header3"/>
    <w:basedOn w:val="Normal"/>
    <w:rsid w:val="00FA2D02"/>
    <w:pPr>
      <w:pBdr>
        <w:top w:val="single" w:sz="12" w:space="0" w:color="010101"/>
        <w:left w:val="single" w:sz="12" w:space="0" w:color="010101"/>
        <w:bottom w:val="single" w:sz="6" w:space="0" w:color="FFFFFF"/>
        <w:right w:val="single" w:sz="12" w:space="0" w:color="010101"/>
      </w:pBdr>
      <w:shd w:val="clear" w:color="auto" w:fill="010101"/>
    </w:pPr>
    <w:rPr>
      <w:rFonts w:ascii="Times New Roman" w:hAnsi="Times New Roman"/>
      <w:color w:val="FFFFFF"/>
      <w:sz w:val="24"/>
      <w:szCs w:val="24"/>
    </w:rPr>
  </w:style>
  <w:style w:type="paragraph" w:customStyle="1" w:styleId="t-window-title3">
    <w:name w:val="t-window-title3"/>
    <w:basedOn w:val="Normal"/>
    <w:rsid w:val="00FA2D02"/>
    <w:pPr>
      <w:spacing w:line="450" w:lineRule="atLeast"/>
    </w:pPr>
    <w:rPr>
      <w:rFonts w:ascii="Times New Roman" w:hAnsi="Times New Roman"/>
      <w:sz w:val="31"/>
      <w:szCs w:val="31"/>
    </w:rPr>
  </w:style>
  <w:style w:type="paragraph" w:customStyle="1" w:styleId="t-close3">
    <w:name w:val="t-close3"/>
    <w:basedOn w:val="Normal"/>
    <w:rsid w:val="00FA2D02"/>
    <w:pPr>
      <w:spacing w:after="240"/>
      <w:ind w:firstLine="5536"/>
    </w:pPr>
    <w:rPr>
      <w:rFonts w:ascii="Times New Roman" w:hAnsi="Times New Roman"/>
      <w:sz w:val="24"/>
      <w:szCs w:val="24"/>
    </w:rPr>
  </w:style>
  <w:style w:type="paragraph" w:customStyle="1" w:styleId="fax-ext3">
    <w:name w:val="fax-ext3"/>
    <w:basedOn w:val="Normal"/>
    <w:rsid w:val="00FA2D02"/>
    <w:pPr>
      <w:spacing w:after="240"/>
    </w:pPr>
    <w:rPr>
      <w:rFonts w:ascii="Times New Roman" w:hAnsi="Times New Roman"/>
      <w:sz w:val="24"/>
      <w:szCs w:val="24"/>
    </w:rPr>
  </w:style>
  <w:style w:type="paragraph" w:customStyle="1" w:styleId="phone-ext3">
    <w:name w:val="phone-ext3"/>
    <w:basedOn w:val="Normal"/>
    <w:rsid w:val="00FA2D02"/>
    <w:pPr>
      <w:spacing w:after="240"/>
    </w:pPr>
    <w:rPr>
      <w:rFonts w:ascii="Times New Roman" w:hAnsi="Times New Roman"/>
      <w:sz w:val="24"/>
      <w:szCs w:val="24"/>
    </w:rPr>
  </w:style>
  <w:style w:type="paragraph" w:customStyle="1" w:styleId="formprivateemaillabel3">
    <w:name w:val="form_private_email_label3"/>
    <w:basedOn w:val="Normal"/>
    <w:rsid w:val="00FA2D02"/>
    <w:pPr>
      <w:spacing w:after="240"/>
      <w:textAlignment w:val="center"/>
    </w:pPr>
    <w:rPr>
      <w:rFonts w:ascii="Times New Roman" w:hAnsi="Times New Roman"/>
      <w:szCs w:val="22"/>
    </w:rPr>
  </w:style>
  <w:style w:type="paragraph" w:customStyle="1" w:styleId="item-img6">
    <w:name w:val="item-img6"/>
    <w:basedOn w:val="Normal"/>
    <w:rsid w:val="00FA2D02"/>
    <w:pPr>
      <w:spacing w:after="240"/>
      <w:jc w:val="center"/>
    </w:pPr>
    <w:rPr>
      <w:rFonts w:ascii="Times New Roman" w:hAnsi="Times New Roman"/>
      <w:sz w:val="24"/>
      <w:szCs w:val="24"/>
    </w:rPr>
  </w:style>
  <w:style w:type="paragraph" w:customStyle="1" w:styleId="formlabel3">
    <w:name w:val="form_label3"/>
    <w:basedOn w:val="Normal"/>
    <w:rsid w:val="00FA2D02"/>
    <w:pPr>
      <w:spacing w:after="240"/>
    </w:pPr>
    <w:rPr>
      <w:rFonts w:ascii="Times New Roman" w:hAnsi="Times New Roman"/>
      <w:sz w:val="24"/>
      <w:szCs w:val="24"/>
    </w:rPr>
  </w:style>
  <w:style w:type="paragraph" w:customStyle="1" w:styleId="tagdiv3">
    <w:name w:val="tag_div3"/>
    <w:basedOn w:val="Normal"/>
    <w:rsid w:val="00FA2D02"/>
    <w:pPr>
      <w:spacing w:after="150"/>
    </w:pPr>
    <w:rPr>
      <w:rFonts w:ascii="Times New Roman" w:hAnsi="Times New Roman"/>
      <w:sz w:val="24"/>
      <w:szCs w:val="24"/>
    </w:rPr>
  </w:style>
  <w:style w:type="paragraph" w:customStyle="1" w:styleId="changepreferencebtndiv3">
    <w:name w:val="change_preference_btn_div3"/>
    <w:basedOn w:val="Normal"/>
    <w:rsid w:val="00FA2D02"/>
    <w:pPr>
      <w:spacing w:before="150" w:after="150"/>
    </w:pPr>
    <w:rPr>
      <w:rFonts w:ascii="Times New Roman" w:hAnsi="Times New Roman"/>
      <w:sz w:val="24"/>
      <w:szCs w:val="24"/>
    </w:rPr>
  </w:style>
  <w:style w:type="paragraph" w:customStyle="1" w:styleId="checkboxlist-container7">
    <w:name w:val="checkboxlist-container7"/>
    <w:basedOn w:val="Normal"/>
    <w:rsid w:val="00FA2D02"/>
    <w:pPr>
      <w:spacing w:after="240"/>
    </w:pPr>
    <w:rPr>
      <w:rFonts w:ascii="Times New Roman" w:hAnsi="Times New Roman"/>
      <w:sz w:val="24"/>
      <w:szCs w:val="24"/>
    </w:rPr>
  </w:style>
  <w:style w:type="paragraph" w:customStyle="1" w:styleId="confirmationmsg3">
    <w:name w:val="confirmation_msg3"/>
    <w:basedOn w:val="Normal"/>
    <w:rsid w:val="00FA2D02"/>
    <w:pPr>
      <w:spacing w:after="150"/>
    </w:pPr>
    <w:rPr>
      <w:rFonts w:ascii="Times New Roman" w:hAnsi="Times New Roman"/>
      <w:b/>
      <w:bCs/>
      <w:sz w:val="24"/>
      <w:szCs w:val="24"/>
    </w:rPr>
  </w:style>
  <w:style w:type="paragraph" w:customStyle="1" w:styleId="rssfeedscontenttypetitle3">
    <w:name w:val="rss_feeds_content_type_title3"/>
    <w:basedOn w:val="Normal"/>
    <w:rsid w:val="00FA2D02"/>
    <w:pPr>
      <w:pBdr>
        <w:bottom w:val="single" w:sz="6" w:space="0" w:color="D0D0D0"/>
      </w:pBdr>
      <w:spacing w:after="240" w:line="330" w:lineRule="atLeast"/>
    </w:pPr>
    <w:rPr>
      <w:rFonts w:ascii="Times New Roman" w:hAnsi="Times New Roman"/>
      <w:sz w:val="24"/>
      <w:szCs w:val="24"/>
    </w:rPr>
  </w:style>
  <w:style w:type="paragraph" w:customStyle="1" w:styleId="contenttypename3">
    <w:name w:val="content_type_name3"/>
    <w:basedOn w:val="Normal"/>
    <w:rsid w:val="00FA2D02"/>
    <w:pPr>
      <w:spacing w:after="240"/>
      <w:ind w:left="75"/>
    </w:pPr>
    <w:rPr>
      <w:rFonts w:ascii="Times New Roman" w:hAnsi="Times New Roman"/>
      <w:b/>
      <w:bCs/>
      <w:color w:val="383838"/>
      <w:sz w:val="36"/>
      <w:szCs w:val="36"/>
    </w:rPr>
  </w:style>
  <w:style w:type="paragraph" w:customStyle="1" w:styleId="rssfeedscategories3">
    <w:name w:val="rss_feeds_categories3"/>
    <w:basedOn w:val="Normal"/>
    <w:rsid w:val="00FA2D02"/>
    <w:rPr>
      <w:rFonts w:ascii="Times New Roman" w:hAnsi="Times New Roman"/>
      <w:sz w:val="24"/>
      <w:szCs w:val="24"/>
    </w:rPr>
  </w:style>
  <w:style w:type="paragraph" w:customStyle="1" w:styleId="rssfeedsdepartments3">
    <w:name w:val="rss_feeds_departments3"/>
    <w:basedOn w:val="Normal"/>
    <w:rsid w:val="00FA2D02"/>
    <w:rPr>
      <w:rFonts w:ascii="Times New Roman" w:hAnsi="Times New Roman"/>
      <w:sz w:val="24"/>
      <w:szCs w:val="24"/>
    </w:rPr>
  </w:style>
  <w:style w:type="paragraph" w:customStyle="1" w:styleId="rssfeedscategorieslabel3">
    <w:name w:val="rss_feeds_categories&gt;label3"/>
    <w:basedOn w:val="Normal"/>
    <w:rsid w:val="00FA2D02"/>
    <w:rPr>
      <w:rFonts w:ascii="Times New Roman" w:hAnsi="Times New Roman"/>
      <w:b/>
      <w:bCs/>
      <w:sz w:val="24"/>
      <w:szCs w:val="24"/>
    </w:rPr>
  </w:style>
  <w:style w:type="paragraph" w:customStyle="1" w:styleId="rssfeedsdepartmentslabel3">
    <w:name w:val="rss_feeds_departments&gt;label3"/>
    <w:basedOn w:val="Normal"/>
    <w:rsid w:val="00FA2D02"/>
    <w:rPr>
      <w:rFonts w:ascii="Times New Roman" w:hAnsi="Times New Roman"/>
      <w:b/>
      <w:bCs/>
      <w:sz w:val="24"/>
      <w:szCs w:val="24"/>
    </w:rPr>
  </w:style>
  <w:style w:type="paragraph" w:customStyle="1" w:styleId="itemgraytext3">
    <w:name w:val="item_graytext3"/>
    <w:basedOn w:val="Normal"/>
    <w:rsid w:val="00FA2D02"/>
    <w:pPr>
      <w:spacing w:after="240"/>
    </w:pPr>
    <w:rPr>
      <w:rFonts w:ascii="Times New Roman" w:hAnsi="Times New Roman"/>
      <w:i/>
      <w:iCs/>
      <w:sz w:val="24"/>
      <w:szCs w:val="24"/>
    </w:rPr>
  </w:style>
  <w:style w:type="paragraph" w:customStyle="1" w:styleId="listfaqq5">
    <w:name w:val="listfaq_q5"/>
    <w:basedOn w:val="Normal"/>
    <w:rsid w:val="00FA2D02"/>
    <w:pPr>
      <w:spacing w:after="240"/>
    </w:pPr>
    <w:rPr>
      <w:rFonts w:ascii="Times New Roman" w:hAnsi="Times New Roman"/>
      <w:b/>
      <w:bCs/>
      <w:sz w:val="24"/>
      <w:szCs w:val="24"/>
    </w:rPr>
  </w:style>
  <w:style w:type="paragraph" w:customStyle="1" w:styleId="listfaqq6">
    <w:name w:val="listfaq_q6"/>
    <w:basedOn w:val="Normal"/>
    <w:rsid w:val="00FA2D02"/>
    <w:pPr>
      <w:spacing w:after="240"/>
    </w:pPr>
    <w:rPr>
      <w:rFonts w:ascii="Times New Roman" w:hAnsi="Times New Roman"/>
      <w:b/>
      <w:bCs/>
      <w:sz w:val="24"/>
      <w:szCs w:val="24"/>
    </w:rPr>
  </w:style>
  <w:style w:type="paragraph" w:customStyle="1" w:styleId="list-pager3">
    <w:name w:val="list-pager3"/>
    <w:basedOn w:val="Normal"/>
    <w:rsid w:val="00FA2D02"/>
    <w:pPr>
      <w:spacing w:after="240"/>
    </w:pPr>
    <w:rPr>
      <w:rFonts w:ascii="Times New Roman" w:hAnsi="Times New Roman"/>
      <w:sz w:val="24"/>
      <w:szCs w:val="24"/>
    </w:rPr>
  </w:style>
  <w:style w:type="paragraph" w:customStyle="1" w:styleId="formlist13">
    <w:name w:val="formlist13"/>
    <w:basedOn w:val="Normal"/>
    <w:rsid w:val="00FA2D02"/>
    <w:pPr>
      <w:spacing w:after="240"/>
    </w:pPr>
    <w:rPr>
      <w:rFonts w:ascii="Times New Roman" w:hAnsi="Times New Roman"/>
      <w:sz w:val="24"/>
      <w:szCs w:val="24"/>
    </w:rPr>
  </w:style>
  <w:style w:type="paragraph" w:customStyle="1" w:styleId="formlist14">
    <w:name w:val="formlist14"/>
    <w:basedOn w:val="Normal"/>
    <w:rsid w:val="00FA2D02"/>
    <w:pPr>
      <w:spacing w:after="240"/>
    </w:pPr>
    <w:rPr>
      <w:rFonts w:ascii="Times New Roman" w:hAnsi="Times New Roman"/>
      <w:sz w:val="24"/>
      <w:szCs w:val="24"/>
    </w:rPr>
  </w:style>
  <w:style w:type="paragraph" w:customStyle="1" w:styleId="checkboxlist-container8">
    <w:name w:val="checkboxlist-container8"/>
    <w:basedOn w:val="Normal"/>
    <w:rsid w:val="00FA2D02"/>
    <w:pPr>
      <w:spacing w:after="45"/>
    </w:pPr>
    <w:rPr>
      <w:rFonts w:ascii="Times New Roman" w:hAnsi="Times New Roman"/>
      <w:sz w:val="24"/>
      <w:szCs w:val="24"/>
    </w:rPr>
  </w:style>
  <w:style w:type="paragraph" w:customStyle="1" w:styleId="radiobuttonsgroup-container5">
    <w:name w:val="radiobuttonsgroup-container5"/>
    <w:basedOn w:val="Normal"/>
    <w:rsid w:val="00FA2D02"/>
    <w:pPr>
      <w:spacing w:after="45"/>
    </w:pPr>
    <w:rPr>
      <w:rFonts w:ascii="Times New Roman" w:hAnsi="Times New Roman"/>
      <w:sz w:val="24"/>
      <w:szCs w:val="24"/>
    </w:rPr>
  </w:style>
  <w:style w:type="paragraph" w:customStyle="1" w:styleId="checkboxlist-container9">
    <w:name w:val="checkboxlist-container9"/>
    <w:basedOn w:val="Normal"/>
    <w:rsid w:val="00FA2D02"/>
    <w:pPr>
      <w:pBdr>
        <w:top w:val="single" w:sz="6" w:space="2" w:color="D0D0D0"/>
        <w:left w:val="single" w:sz="6" w:space="0" w:color="D0D0D0"/>
        <w:bottom w:val="single" w:sz="6" w:space="0" w:color="D0D0D0"/>
        <w:right w:val="single" w:sz="6" w:space="0" w:color="D0D0D0"/>
      </w:pBdr>
      <w:shd w:val="clear" w:color="auto" w:fill="FFFFFF"/>
      <w:spacing w:after="45"/>
    </w:pPr>
    <w:rPr>
      <w:rFonts w:ascii="Times New Roman" w:hAnsi="Times New Roman"/>
      <w:sz w:val="24"/>
      <w:szCs w:val="24"/>
    </w:rPr>
  </w:style>
  <w:style w:type="paragraph" w:customStyle="1" w:styleId="radiobuttonsgroup-container6">
    <w:name w:val="radiobuttonsgroup-container6"/>
    <w:basedOn w:val="Normal"/>
    <w:rsid w:val="00FA2D02"/>
    <w:pPr>
      <w:pBdr>
        <w:top w:val="single" w:sz="6" w:space="2" w:color="D0D0D0"/>
        <w:left w:val="single" w:sz="6" w:space="0" w:color="D0D0D0"/>
        <w:bottom w:val="single" w:sz="6" w:space="0" w:color="D0D0D0"/>
        <w:right w:val="single" w:sz="6" w:space="0" w:color="D0D0D0"/>
      </w:pBdr>
      <w:shd w:val="clear" w:color="auto" w:fill="FFFFFF"/>
      <w:spacing w:after="45"/>
    </w:pPr>
    <w:rPr>
      <w:rFonts w:ascii="Times New Roman" w:hAnsi="Times New Roman"/>
      <w:sz w:val="24"/>
      <w:szCs w:val="24"/>
    </w:rPr>
  </w:style>
  <w:style w:type="paragraph" w:customStyle="1" w:styleId="formlist15">
    <w:name w:val="formlist15"/>
    <w:basedOn w:val="Normal"/>
    <w:rsid w:val="00FA2D02"/>
    <w:rPr>
      <w:rFonts w:ascii="Times New Roman" w:hAnsi="Times New Roman"/>
      <w:sz w:val="24"/>
      <w:szCs w:val="24"/>
    </w:rPr>
  </w:style>
  <w:style w:type="paragraph" w:customStyle="1" w:styleId="formlist16">
    <w:name w:val="formlist16"/>
    <w:basedOn w:val="Normal"/>
    <w:rsid w:val="00FA2D02"/>
    <w:rPr>
      <w:rFonts w:ascii="Times New Roman" w:hAnsi="Times New Roman"/>
      <w:sz w:val="24"/>
      <w:szCs w:val="24"/>
    </w:rPr>
  </w:style>
  <w:style w:type="paragraph" w:customStyle="1" w:styleId="formlist17">
    <w:name w:val="formlist17"/>
    <w:basedOn w:val="Normal"/>
    <w:rsid w:val="00FA2D02"/>
    <w:rPr>
      <w:rFonts w:ascii="Times New Roman" w:hAnsi="Times New Roman"/>
      <w:sz w:val="24"/>
      <w:szCs w:val="24"/>
    </w:rPr>
  </w:style>
  <w:style w:type="paragraph" w:customStyle="1" w:styleId="formlist18">
    <w:name w:val="formlist18"/>
    <w:basedOn w:val="Normal"/>
    <w:rsid w:val="00FA2D02"/>
    <w:rPr>
      <w:rFonts w:ascii="Times New Roman" w:hAnsi="Times New Roman"/>
      <w:sz w:val="24"/>
      <w:szCs w:val="24"/>
    </w:rPr>
  </w:style>
  <w:style w:type="paragraph" w:customStyle="1" w:styleId="check-all5">
    <w:name w:val="check-all5"/>
    <w:basedOn w:val="Normal"/>
    <w:rsid w:val="00FA2D02"/>
    <w:pPr>
      <w:spacing w:after="240" w:line="264" w:lineRule="auto"/>
    </w:pPr>
    <w:rPr>
      <w:rFonts w:ascii="Times New Roman" w:hAnsi="Times New Roman"/>
      <w:szCs w:val="22"/>
    </w:rPr>
  </w:style>
  <w:style w:type="paragraph" w:customStyle="1" w:styleId="check-all6">
    <w:name w:val="check-all6"/>
    <w:basedOn w:val="Normal"/>
    <w:rsid w:val="00FA2D02"/>
    <w:pPr>
      <w:spacing w:after="240" w:line="264" w:lineRule="auto"/>
    </w:pPr>
    <w:rPr>
      <w:rFonts w:ascii="Times New Roman" w:hAnsi="Times New Roman"/>
      <w:szCs w:val="22"/>
    </w:rPr>
  </w:style>
  <w:style w:type="paragraph" w:customStyle="1" w:styleId="contenttypecategorycheckboxlistcontainer3">
    <w:name w:val="contenttype_category_checkboxlist_container3"/>
    <w:basedOn w:val="Normal"/>
    <w:rsid w:val="00FA2D02"/>
    <w:pPr>
      <w:spacing w:after="240"/>
    </w:pPr>
    <w:rPr>
      <w:rFonts w:ascii="Times New Roman" w:hAnsi="Times New Roman"/>
      <w:sz w:val="24"/>
      <w:szCs w:val="24"/>
    </w:rPr>
  </w:style>
  <w:style w:type="paragraph" w:customStyle="1" w:styleId="validation-summary-errors7">
    <w:name w:val="validation-summary-errors7"/>
    <w:basedOn w:val="Normal"/>
    <w:rsid w:val="00FA2D02"/>
    <w:pPr>
      <w:spacing w:after="240"/>
    </w:pPr>
    <w:rPr>
      <w:rFonts w:ascii="Times New Roman" w:hAnsi="Times New Roman"/>
      <w:color w:val="FF0000"/>
      <w:sz w:val="24"/>
      <w:szCs w:val="24"/>
    </w:rPr>
  </w:style>
  <w:style w:type="character" w:customStyle="1" w:styleId="succeed3">
    <w:name w:val="succeed3"/>
    <w:rsid w:val="00FA2D02"/>
    <w:rPr>
      <w:vanish w:val="0"/>
      <w:webHidden w:val="0"/>
      <w:specVanish w:val="0"/>
    </w:rPr>
  </w:style>
  <w:style w:type="character" w:customStyle="1" w:styleId="failed3">
    <w:name w:val="failed3"/>
    <w:rsid w:val="00FA2D02"/>
    <w:rPr>
      <w:vanish w:val="0"/>
      <w:webHidden w:val="0"/>
      <w:specVanish w:val="0"/>
    </w:rPr>
  </w:style>
  <w:style w:type="paragraph" w:customStyle="1" w:styleId="recaptcharesponsehint3">
    <w:name w:val="recaptcha_response_hint3"/>
    <w:basedOn w:val="Normal"/>
    <w:rsid w:val="00FA2D02"/>
    <w:pPr>
      <w:spacing w:after="240"/>
    </w:pPr>
    <w:rPr>
      <w:rFonts w:ascii="Times New Roman" w:hAnsi="Times New Roman"/>
      <w:sz w:val="24"/>
      <w:szCs w:val="24"/>
    </w:rPr>
  </w:style>
  <w:style w:type="paragraph" w:customStyle="1" w:styleId="recaptcharesponsearea3">
    <w:name w:val="recaptcha_response_area3"/>
    <w:basedOn w:val="Normal"/>
    <w:rsid w:val="00FA2D02"/>
    <w:pPr>
      <w:spacing w:after="240"/>
    </w:pPr>
    <w:rPr>
      <w:rFonts w:ascii="Times New Roman" w:hAnsi="Times New Roman"/>
      <w:sz w:val="24"/>
      <w:szCs w:val="24"/>
    </w:rPr>
  </w:style>
  <w:style w:type="paragraph" w:customStyle="1" w:styleId="questionnumber12">
    <w:name w:val="question_number12"/>
    <w:basedOn w:val="Normal"/>
    <w:rsid w:val="00FA2D02"/>
    <w:rPr>
      <w:rFonts w:ascii="Times New Roman" w:hAnsi="Times New Roman"/>
      <w:sz w:val="24"/>
      <w:szCs w:val="24"/>
    </w:rPr>
  </w:style>
  <w:style w:type="paragraph" w:customStyle="1" w:styleId="formquestionrequired5">
    <w:name w:val="form_question_required5"/>
    <w:basedOn w:val="Normal"/>
    <w:rsid w:val="00FA2D02"/>
    <w:pPr>
      <w:spacing w:after="240"/>
    </w:pPr>
    <w:rPr>
      <w:rFonts w:ascii="Times New Roman" w:hAnsi="Times New Roman"/>
      <w:color w:val="FF0000"/>
      <w:sz w:val="24"/>
      <w:szCs w:val="24"/>
    </w:rPr>
  </w:style>
  <w:style w:type="paragraph" w:customStyle="1" w:styleId="questioncontainer9">
    <w:name w:val="question_container9"/>
    <w:basedOn w:val="Normal"/>
    <w:rsid w:val="00FA2D02"/>
    <w:pPr>
      <w:spacing w:before="75" w:after="240"/>
    </w:pPr>
    <w:rPr>
      <w:rFonts w:ascii="Times New Roman" w:hAnsi="Times New Roman"/>
      <w:sz w:val="24"/>
      <w:szCs w:val="24"/>
    </w:rPr>
  </w:style>
  <w:style w:type="paragraph" w:customStyle="1" w:styleId="answercontainer7">
    <w:name w:val="answer_container7"/>
    <w:basedOn w:val="Normal"/>
    <w:rsid w:val="00FA2D02"/>
    <w:pPr>
      <w:spacing w:before="75" w:after="75"/>
      <w:ind w:left="300"/>
    </w:pPr>
    <w:rPr>
      <w:rFonts w:ascii="Times New Roman" w:hAnsi="Times New Roman"/>
      <w:sz w:val="24"/>
      <w:szCs w:val="24"/>
    </w:rPr>
  </w:style>
  <w:style w:type="paragraph" w:customStyle="1" w:styleId="formprogress5">
    <w:name w:val="form_progress5"/>
    <w:basedOn w:val="Normal"/>
    <w:rsid w:val="00FA2D02"/>
    <w:pPr>
      <w:spacing w:after="240"/>
    </w:pPr>
    <w:rPr>
      <w:rFonts w:ascii="Times New Roman" w:hAnsi="Times New Roman"/>
      <w:b/>
      <w:bCs/>
      <w:sz w:val="24"/>
      <w:szCs w:val="24"/>
    </w:rPr>
  </w:style>
  <w:style w:type="paragraph" w:customStyle="1" w:styleId="command5">
    <w:name w:val="command5"/>
    <w:basedOn w:val="Normal"/>
    <w:rsid w:val="00FA2D02"/>
    <w:pPr>
      <w:ind w:right="75"/>
    </w:pPr>
    <w:rPr>
      <w:rFonts w:ascii="Times New Roman" w:hAnsi="Times New Roman"/>
      <w:sz w:val="24"/>
      <w:szCs w:val="24"/>
    </w:rPr>
  </w:style>
  <w:style w:type="paragraph" w:customStyle="1" w:styleId="successmessage5">
    <w:name w:val="success_message5"/>
    <w:basedOn w:val="Normal"/>
    <w:rsid w:val="00FA2D02"/>
    <w:pPr>
      <w:shd w:val="clear" w:color="auto" w:fill="B8F2AB"/>
      <w:spacing w:after="240"/>
    </w:pPr>
    <w:rPr>
      <w:rFonts w:ascii="Times New Roman" w:hAnsi="Times New Roman"/>
      <w:color w:val="008000"/>
      <w:szCs w:val="22"/>
    </w:rPr>
  </w:style>
  <w:style w:type="paragraph" w:customStyle="1" w:styleId="validation-summary-errors8">
    <w:name w:val="validation-summary-errors8"/>
    <w:basedOn w:val="Normal"/>
    <w:rsid w:val="00FA2D02"/>
    <w:pPr>
      <w:spacing w:after="240"/>
    </w:pPr>
    <w:rPr>
      <w:rFonts w:ascii="Times New Roman" w:hAnsi="Times New Roman"/>
      <w:sz w:val="24"/>
      <w:szCs w:val="24"/>
    </w:rPr>
  </w:style>
  <w:style w:type="paragraph" w:customStyle="1" w:styleId="commandwrapper5">
    <w:name w:val="command_wrapper5"/>
    <w:basedOn w:val="Normal"/>
    <w:rsid w:val="00FA2D02"/>
    <w:pPr>
      <w:spacing w:after="240"/>
    </w:pPr>
    <w:rPr>
      <w:rFonts w:ascii="Times New Roman" w:hAnsi="Times New Roman"/>
      <w:sz w:val="24"/>
      <w:szCs w:val="24"/>
    </w:rPr>
  </w:style>
  <w:style w:type="paragraph" w:customStyle="1" w:styleId="nextpagewrapper5">
    <w:name w:val="next_page_wrapper5"/>
    <w:basedOn w:val="Normal"/>
    <w:rsid w:val="00FA2D02"/>
    <w:pPr>
      <w:spacing w:after="240"/>
    </w:pPr>
    <w:rPr>
      <w:rFonts w:ascii="Times New Roman" w:hAnsi="Times New Roman"/>
      <w:sz w:val="24"/>
      <w:szCs w:val="24"/>
    </w:rPr>
  </w:style>
  <w:style w:type="paragraph" w:customStyle="1" w:styleId="previouspagewrapper5">
    <w:name w:val="previous_page_wrapper5"/>
    <w:basedOn w:val="Normal"/>
    <w:rsid w:val="00FA2D02"/>
    <w:pPr>
      <w:spacing w:after="240"/>
    </w:pPr>
    <w:rPr>
      <w:rFonts w:ascii="Times New Roman" w:hAnsi="Times New Roman"/>
      <w:sz w:val="24"/>
      <w:szCs w:val="24"/>
    </w:rPr>
  </w:style>
  <w:style w:type="paragraph" w:customStyle="1" w:styleId="questioncontent7">
    <w:name w:val="question_content7"/>
    <w:basedOn w:val="Normal"/>
    <w:rsid w:val="00FA2D02"/>
    <w:pPr>
      <w:ind w:right="300"/>
    </w:pPr>
    <w:rPr>
      <w:rFonts w:ascii="Times New Roman" w:hAnsi="Times New Roman"/>
      <w:sz w:val="24"/>
      <w:szCs w:val="24"/>
    </w:rPr>
  </w:style>
  <w:style w:type="paragraph" w:customStyle="1" w:styleId="infobtn3">
    <w:name w:val="info_btn3"/>
    <w:basedOn w:val="Normal"/>
    <w:rsid w:val="00FA2D02"/>
    <w:pPr>
      <w:spacing w:before="225"/>
      <w:ind w:left="225" w:right="60" w:firstLine="5536"/>
    </w:pPr>
    <w:rPr>
      <w:rFonts w:ascii="Times New Roman" w:hAnsi="Times New Roman"/>
      <w:sz w:val="24"/>
      <w:szCs w:val="24"/>
    </w:rPr>
  </w:style>
  <w:style w:type="paragraph" w:customStyle="1" w:styleId="recaptchacontainer7">
    <w:name w:val="recaptcha_container7"/>
    <w:basedOn w:val="Normal"/>
    <w:rsid w:val="00FA2D02"/>
    <w:pPr>
      <w:spacing w:before="300" w:after="300"/>
    </w:pPr>
    <w:rPr>
      <w:rFonts w:ascii="Times New Roman" w:hAnsi="Times New Roman"/>
      <w:sz w:val="24"/>
      <w:szCs w:val="24"/>
    </w:rPr>
  </w:style>
  <w:style w:type="paragraph" w:customStyle="1" w:styleId="commandbox21">
    <w:name w:val="command_box21"/>
    <w:basedOn w:val="Normal"/>
    <w:rsid w:val="00FA2D02"/>
    <w:rPr>
      <w:rFonts w:ascii="Times New Roman" w:hAnsi="Times New Roman"/>
      <w:sz w:val="24"/>
      <w:szCs w:val="24"/>
    </w:rPr>
  </w:style>
  <w:style w:type="paragraph" w:customStyle="1" w:styleId="requestlogin3">
    <w:name w:val="request_login3"/>
    <w:basedOn w:val="Normal"/>
    <w:rsid w:val="00FA2D02"/>
    <w:pPr>
      <w:spacing w:after="240"/>
    </w:pPr>
    <w:rPr>
      <w:rFonts w:ascii="Times New Roman" w:hAnsi="Times New Roman"/>
      <w:sz w:val="24"/>
      <w:szCs w:val="24"/>
    </w:rPr>
  </w:style>
  <w:style w:type="paragraph" w:customStyle="1" w:styleId="srforgotpassword3">
    <w:name w:val="sr_forgot_password3"/>
    <w:basedOn w:val="Normal"/>
    <w:rsid w:val="00FA2D02"/>
    <w:pPr>
      <w:spacing w:before="90" w:after="240"/>
      <w:jc w:val="right"/>
    </w:pPr>
    <w:rPr>
      <w:rFonts w:ascii="Times New Roman" w:hAnsi="Times New Roman"/>
      <w:sz w:val="24"/>
      <w:szCs w:val="24"/>
    </w:rPr>
  </w:style>
  <w:style w:type="paragraph" w:customStyle="1" w:styleId="commandbox22">
    <w:name w:val="command_box22"/>
    <w:basedOn w:val="Normal"/>
    <w:rsid w:val="00FA2D02"/>
    <w:rPr>
      <w:rFonts w:ascii="Times New Roman" w:hAnsi="Times New Roman"/>
      <w:sz w:val="24"/>
      <w:szCs w:val="24"/>
    </w:rPr>
  </w:style>
  <w:style w:type="paragraph" w:customStyle="1" w:styleId="commandbox23">
    <w:name w:val="command_box23"/>
    <w:basedOn w:val="Normal"/>
    <w:rsid w:val="00FA2D02"/>
    <w:rPr>
      <w:rFonts w:ascii="Times New Roman" w:hAnsi="Times New Roman"/>
      <w:sz w:val="24"/>
      <w:szCs w:val="24"/>
    </w:rPr>
  </w:style>
  <w:style w:type="paragraph" w:customStyle="1" w:styleId="initialrequest3">
    <w:name w:val="initial_request3"/>
    <w:basedOn w:val="Normal"/>
    <w:rsid w:val="00FA2D02"/>
    <w:pPr>
      <w:spacing w:after="240"/>
    </w:pPr>
    <w:rPr>
      <w:rFonts w:ascii="Times New Roman" w:hAnsi="Times New Roman"/>
      <w:sz w:val="24"/>
      <w:szCs w:val="24"/>
    </w:rPr>
  </w:style>
  <w:style w:type="paragraph" w:customStyle="1" w:styleId="initialrequesttitle3">
    <w:name w:val="initial_request_title3"/>
    <w:basedOn w:val="Normal"/>
    <w:rsid w:val="00FA2D02"/>
    <w:pPr>
      <w:spacing w:after="240"/>
    </w:pPr>
    <w:rPr>
      <w:rFonts w:ascii="Times New Roman" w:hAnsi="Times New Roman"/>
      <w:b/>
      <w:bCs/>
      <w:color w:val="383838"/>
      <w:sz w:val="24"/>
      <w:szCs w:val="24"/>
    </w:rPr>
  </w:style>
  <w:style w:type="paragraph" w:customStyle="1" w:styleId="accountpanel3">
    <w:name w:val="account_panel3"/>
    <w:basedOn w:val="Normal"/>
    <w:rsid w:val="00FA2D02"/>
    <w:pPr>
      <w:spacing w:after="240"/>
    </w:pPr>
    <w:rPr>
      <w:rFonts w:ascii="Times New Roman" w:hAnsi="Times New Roman"/>
      <w:sz w:val="24"/>
      <w:szCs w:val="24"/>
    </w:rPr>
  </w:style>
  <w:style w:type="paragraph" w:customStyle="1" w:styleId="servicerequestcategorydropdown3">
    <w:name w:val="service_request_category_dropdown3"/>
    <w:basedOn w:val="Normal"/>
    <w:rsid w:val="00FA2D02"/>
    <w:rPr>
      <w:rFonts w:ascii="Times New Roman" w:hAnsi="Times New Roman"/>
      <w:sz w:val="24"/>
      <w:szCs w:val="24"/>
    </w:rPr>
  </w:style>
  <w:style w:type="paragraph" w:customStyle="1" w:styleId="backtosr3">
    <w:name w:val="back_to_sr3"/>
    <w:basedOn w:val="Normal"/>
    <w:rsid w:val="00FA2D02"/>
    <w:pPr>
      <w:spacing w:after="150"/>
    </w:pPr>
    <w:rPr>
      <w:rFonts w:ascii="Times New Roman" w:hAnsi="Times New Roman"/>
      <w:sz w:val="24"/>
      <w:szCs w:val="24"/>
    </w:rPr>
  </w:style>
  <w:style w:type="paragraph" w:customStyle="1" w:styleId="formmessage3">
    <w:name w:val="form_message3"/>
    <w:basedOn w:val="Normal"/>
    <w:rsid w:val="00FA2D02"/>
    <w:pPr>
      <w:spacing w:after="240"/>
    </w:pPr>
    <w:rPr>
      <w:rFonts w:ascii="Times New Roman" w:hAnsi="Times New Roman"/>
      <w:color w:val="FF0000"/>
      <w:sz w:val="24"/>
      <w:szCs w:val="24"/>
    </w:rPr>
  </w:style>
  <w:style w:type="paragraph" w:customStyle="1" w:styleId="requestid3">
    <w:name w:val="request_id3"/>
    <w:basedOn w:val="Normal"/>
    <w:rsid w:val="00FA2D02"/>
    <w:pPr>
      <w:spacing w:after="240"/>
    </w:pPr>
    <w:rPr>
      <w:rFonts w:ascii="Times New Roman" w:hAnsi="Times New Roman"/>
      <w:b/>
      <w:bCs/>
      <w:sz w:val="24"/>
      <w:szCs w:val="24"/>
    </w:rPr>
  </w:style>
  <w:style w:type="paragraph" w:customStyle="1" w:styleId="servicerequestoverdue6">
    <w:name w:val="service_request_overdue6"/>
    <w:basedOn w:val="Normal"/>
    <w:rsid w:val="00FA2D02"/>
    <w:pPr>
      <w:shd w:val="clear" w:color="auto" w:fill="FDDFDF"/>
      <w:spacing w:after="240"/>
    </w:pPr>
    <w:rPr>
      <w:rFonts w:ascii="Times New Roman" w:hAnsi="Times New Roman"/>
      <w:sz w:val="24"/>
      <w:szCs w:val="24"/>
    </w:rPr>
  </w:style>
  <w:style w:type="paragraph" w:customStyle="1" w:styleId="srmakeanonymouslabel3">
    <w:name w:val="sr_make_anonymous~label3"/>
    <w:basedOn w:val="Normal"/>
    <w:rsid w:val="00FA2D02"/>
    <w:pPr>
      <w:spacing w:after="240"/>
    </w:pPr>
    <w:rPr>
      <w:rFonts w:ascii="Times New Roman" w:hAnsi="Times New Roman"/>
      <w:sz w:val="24"/>
      <w:szCs w:val="24"/>
    </w:rPr>
  </w:style>
  <w:style w:type="paragraph" w:customStyle="1" w:styleId="reportercity3">
    <w:name w:val="reporter_city3"/>
    <w:basedOn w:val="Normal"/>
    <w:rsid w:val="00FA2D02"/>
    <w:pPr>
      <w:spacing w:after="240"/>
    </w:pPr>
    <w:rPr>
      <w:rFonts w:ascii="Times New Roman" w:hAnsi="Times New Roman"/>
      <w:sz w:val="24"/>
      <w:szCs w:val="24"/>
    </w:rPr>
  </w:style>
  <w:style w:type="paragraph" w:customStyle="1" w:styleId="reporterstate3">
    <w:name w:val="reporter_state3"/>
    <w:basedOn w:val="Normal"/>
    <w:rsid w:val="00FA2D02"/>
    <w:pPr>
      <w:spacing w:after="240"/>
    </w:pPr>
    <w:rPr>
      <w:rFonts w:ascii="Times New Roman" w:hAnsi="Times New Roman"/>
      <w:sz w:val="24"/>
      <w:szCs w:val="24"/>
    </w:rPr>
  </w:style>
  <w:style w:type="paragraph" w:customStyle="1" w:styleId="reporterzipcode3">
    <w:name w:val="reporter_zip_code3"/>
    <w:basedOn w:val="Normal"/>
    <w:rsid w:val="00FA2D02"/>
    <w:pPr>
      <w:spacing w:after="240"/>
    </w:pPr>
    <w:rPr>
      <w:rFonts w:ascii="Times New Roman" w:hAnsi="Times New Roman"/>
      <w:sz w:val="24"/>
      <w:szCs w:val="24"/>
    </w:rPr>
  </w:style>
  <w:style w:type="paragraph" w:customStyle="1" w:styleId="addservicequest3">
    <w:name w:val="add_service_quest3"/>
    <w:basedOn w:val="Normal"/>
    <w:rsid w:val="00FA2D02"/>
    <w:pPr>
      <w:spacing w:before="300" w:after="240"/>
    </w:pPr>
    <w:rPr>
      <w:rFonts w:ascii="Times New Roman" w:hAnsi="Times New Roman"/>
      <w:sz w:val="24"/>
      <w:szCs w:val="24"/>
    </w:rPr>
  </w:style>
  <w:style w:type="paragraph" w:customStyle="1" w:styleId="title8">
    <w:name w:val="title8"/>
    <w:basedOn w:val="Normal"/>
    <w:rsid w:val="00FA2D02"/>
    <w:rPr>
      <w:rFonts w:ascii="Times New Roman" w:hAnsi="Times New Roman"/>
      <w:b/>
      <w:bCs/>
      <w:sz w:val="24"/>
      <w:szCs w:val="24"/>
    </w:rPr>
  </w:style>
  <w:style w:type="paragraph" w:customStyle="1" w:styleId="noitems3">
    <w:name w:val="no_items3"/>
    <w:basedOn w:val="Normal"/>
    <w:rsid w:val="00FA2D02"/>
    <w:rPr>
      <w:rFonts w:ascii="Times New Roman" w:hAnsi="Times New Roman"/>
      <w:b/>
      <w:bCs/>
      <w:color w:val="FF0000"/>
      <w:sz w:val="24"/>
      <w:szCs w:val="24"/>
    </w:rPr>
  </w:style>
  <w:style w:type="paragraph" w:customStyle="1" w:styleId="faqanswer3">
    <w:name w:val="faq_answer3"/>
    <w:basedOn w:val="Normal"/>
    <w:rsid w:val="00FA2D02"/>
    <w:pPr>
      <w:spacing w:after="240"/>
    </w:pPr>
    <w:rPr>
      <w:rFonts w:ascii="Times New Roman" w:hAnsi="Times New Roman"/>
      <w:vanish/>
      <w:sz w:val="24"/>
      <w:szCs w:val="24"/>
    </w:rPr>
  </w:style>
  <w:style w:type="paragraph" w:customStyle="1" w:styleId="photofilepanel3">
    <w:name w:val="photo_file_panel3"/>
    <w:basedOn w:val="Normal"/>
    <w:rsid w:val="00FA2D02"/>
    <w:pPr>
      <w:spacing w:after="240"/>
    </w:pPr>
    <w:rPr>
      <w:rFonts w:ascii="Times New Roman" w:hAnsi="Times New Roman"/>
      <w:vanish/>
      <w:sz w:val="24"/>
      <w:szCs w:val="24"/>
    </w:rPr>
  </w:style>
  <w:style w:type="paragraph" w:customStyle="1" w:styleId="requiredtip3">
    <w:name w:val="required_tip3"/>
    <w:basedOn w:val="Normal"/>
    <w:rsid w:val="00FA2D02"/>
    <w:pPr>
      <w:spacing w:after="240"/>
    </w:pPr>
    <w:rPr>
      <w:rFonts w:ascii="Times New Roman" w:hAnsi="Times New Roman"/>
      <w:sz w:val="24"/>
      <w:szCs w:val="24"/>
    </w:rPr>
  </w:style>
  <w:style w:type="paragraph" w:customStyle="1" w:styleId="t-window-content3">
    <w:name w:val="t-window-content3"/>
    <w:basedOn w:val="Normal"/>
    <w:rsid w:val="00FA2D02"/>
    <w:pPr>
      <w:spacing w:after="240"/>
    </w:pPr>
    <w:rPr>
      <w:rFonts w:ascii="Times New Roman" w:hAnsi="Times New Roman"/>
      <w:sz w:val="24"/>
      <w:szCs w:val="24"/>
    </w:rPr>
  </w:style>
  <w:style w:type="paragraph" w:customStyle="1" w:styleId="progresstotal3">
    <w:name w:val="progress_total3"/>
    <w:basedOn w:val="Normal"/>
    <w:rsid w:val="00FA2D02"/>
    <w:pPr>
      <w:shd w:val="clear" w:color="auto" w:fill="E1E1E1"/>
      <w:spacing w:after="240"/>
    </w:pPr>
    <w:rPr>
      <w:rFonts w:ascii="Times New Roman" w:hAnsi="Times New Roman"/>
      <w:sz w:val="24"/>
      <w:szCs w:val="24"/>
    </w:rPr>
  </w:style>
  <w:style w:type="character" w:customStyle="1" w:styleId="invalidfile3">
    <w:name w:val="invalid_file3"/>
    <w:rsid w:val="00FA2D02"/>
    <w:rPr>
      <w:vanish w:val="0"/>
      <w:webHidden w:val="0"/>
      <w:color w:val="FFFFFF"/>
      <w:sz w:val="18"/>
      <w:szCs w:val="18"/>
      <w:shd w:val="clear" w:color="auto" w:fill="5A5C5C"/>
      <w:specVanish w:val="0"/>
    </w:rPr>
  </w:style>
  <w:style w:type="paragraph" w:customStyle="1" w:styleId="postchangedby3">
    <w:name w:val="post_changedby3"/>
    <w:basedOn w:val="Normal"/>
    <w:rsid w:val="00FA2D02"/>
    <w:pPr>
      <w:spacing w:after="240"/>
      <w:ind w:right="45"/>
    </w:pPr>
    <w:rPr>
      <w:rFonts w:ascii="Times New Roman" w:hAnsi="Times New Roman"/>
      <w:sz w:val="24"/>
      <w:szCs w:val="24"/>
    </w:rPr>
  </w:style>
  <w:style w:type="paragraph" w:customStyle="1" w:styleId="postcomment8">
    <w:name w:val="post_comment8"/>
    <w:basedOn w:val="Normal"/>
    <w:rsid w:val="00FA2D02"/>
    <w:pPr>
      <w:spacing w:after="240"/>
      <w:ind w:right="45"/>
    </w:pPr>
    <w:rPr>
      <w:rFonts w:ascii="Times New Roman" w:hAnsi="Times New Roman"/>
      <w:sz w:val="24"/>
      <w:szCs w:val="24"/>
    </w:rPr>
  </w:style>
  <w:style w:type="paragraph" w:customStyle="1" w:styleId="postinternalcomment3">
    <w:name w:val="post_internal_comment3"/>
    <w:basedOn w:val="Normal"/>
    <w:rsid w:val="00FA2D02"/>
    <w:pPr>
      <w:spacing w:after="240"/>
      <w:ind w:right="45"/>
    </w:pPr>
    <w:rPr>
      <w:rFonts w:ascii="Times New Roman" w:hAnsi="Times New Roman"/>
      <w:sz w:val="24"/>
      <w:szCs w:val="24"/>
    </w:rPr>
  </w:style>
  <w:style w:type="paragraph" w:customStyle="1" w:styleId="postattach3">
    <w:name w:val="post_attach3"/>
    <w:basedOn w:val="Normal"/>
    <w:rsid w:val="00FA2D02"/>
    <w:pPr>
      <w:spacing w:after="240"/>
      <w:ind w:right="45"/>
    </w:pPr>
    <w:rPr>
      <w:rFonts w:ascii="Times New Roman" w:hAnsi="Times New Roman"/>
      <w:sz w:val="24"/>
      <w:szCs w:val="24"/>
    </w:rPr>
  </w:style>
  <w:style w:type="paragraph" w:customStyle="1" w:styleId="changedby3">
    <w:name w:val="changed_by3"/>
    <w:basedOn w:val="Normal"/>
    <w:rsid w:val="00FA2D02"/>
    <w:pPr>
      <w:spacing w:after="240"/>
    </w:pPr>
    <w:rPr>
      <w:rFonts w:ascii="Times New Roman" w:hAnsi="Times New Roman"/>
      <w:vanish/>
      <w:sz w:val="24"/>
      <w:szCs w:val="24"/>
    </w:rPr>
  </w:style>
  <w:style w:type="paragraph" w:customStyle="1" w:styleId="altercolor3">
    <w:name w:val="altercolor3"/>
    <w:basedOn w:val="Normal"/>
    <w:rsid w:val="00FA2D02"/>
    <w:pPr>
      <w:shd w:val="clear" w:color="auto" w:fill="F8F4E6"/>
      <w:spacing w:after="240"/>
    </w:pPr>
    <w:rPr>
      <w:rFonts w:ascii="Times New Roman" w:hAnsi="Times New Roman"/>
      <w:sz w:val="24"/>
      <w:szCs w:val="24"/>
    </w:rPr>
  </w:style>
  <w:style w:type="paragraph" w:customStyle="1" w:styleId="servicerequestsreview3">
    <w:name w:val="service_requests_review3"/>
    <w:basedOn w:val="Normal"/>
    <w:rsid w:val="00FA2D02"/>
    <w:pPr>
      <w:spacing w:after="240"/>
    </w:pPr>
    <w:rPr>
      <w:rFonts w:ascii="Times New Roman" w:hAnsi="Times New Roman"/>
      <w:sz w:val="24"/>
      <w:szCs w:val="24"/>
    </w:rPr>
  </w:style>
  <w:style w:type="character" w:customStyle="1" w:styleId="postcomment9">
    <w:name w:val="post_comment9"/>
    <w:rsid w:val="00FA2D02"/>
    <w:rPr>
      <w:shd w:val="clear" w:color="auto" w:fill="auto"/>
    </w:rPr>
  </w:style>
  <w:style w:type="paragraph" w:customStyle="1" w:styleId="iconbutton3">
    <w:name w:val="icon_button3"/>
    <w:basedOn w:val="Normal"/>
    <w:rsid w:val="00FA2D02"/>
    <w:pPr>
      <w:spacing w:after="240"/>
    </w:pPr>
    <w:rPr>
      <w:rFonts w:ascii="Times New Roman" w:hAnsi="Times New Roman"/>
      <w:sz w:val="24"/>
      <w:szCs w:val="24"/>
    </w:rPr>
  </w:style>
  <w:style w:type="paragraph" w:customStyle="1" w:styleId="paging3">
    <w:name w:val="paging3"/>
    <w:basedOn w:val="Normal"/>
    <w:rsid w:val="00FA2D02"/>
    <w:pPr>
      <w:spacing w:before="150" w:after="240"/>
      <w:jc w:val="center"/>
    </w:pPr>
    <w:rPr>
      <w:rFonts w:ascii="Times New Roman" w:hAnsi="Times New Roman"/>
      <w:sz w:val="24"/>
      <w:szCs w:val="24"/>
    </w:rPr>
  </w:style>
  <w:style w:type="character" w:customStyle="1" w:styleId="linkpage3">
    <w:name w:val="linkpage3"/>
    <w:rsid w:val="00FA2D02"/>
  </w:style>
  <w:style w:type="character" w:customStyle="1" w:styleId="term13">
    <w:name w:val="term13"/>
    <w:rsid w:val="00FA2D02"/>
    <w:rPr>
      <w:b/>
      <w:bCs/>
      <w:color w:val="000000"/>
      <w:shd w:val="clear" w:color="auto" w:fill="FFFF66"/>
    </w:rPr>
  </w:style>
  <w:style w:type="character" w:customStyle="1" w:styleId="term23">
    <w:name w:val="term23"/>
    <w:rsid w:val="00FA2D02"/>
    <w:rPr>
      <w:b/>
      <w:bCs/>
      <w:color w:val="000000"/>
      <w:shd w:val="clear" w:color="auto" w:fill="A0FFFF"/>
    </w:rPr>
  </w:style>
  <w:style w:type="character" w:customStyle="1" w:styleId="term33">
    <w:name w:val="term33"/>
    <w:rsid w:val="00FA2D02"/>
    <w:rPr>
      <w:b/>
      <w:bCs/>
      <w:color w:val="000000"/>
      <w:shd w:val="clear" w:color="auto" w:fill="99FF99"/>
    </w:rPr>
  </w:style>
  <w:style w:type="character" w:customStyle="1" w:styleId="item3">
    <w:name w:val="item3"/>
    <w:rsid w:val="00FA2D02"/>
  </w:style>
  <w:style w:type="paragraph" w:customStyle="1" w:styleId="widgetcontainerdiv5">
    <w:name w:val="widget_container_div5"/>
    <w:basedOn w:val="Normal"/>
    <w:rsid w:val="00FA2D02"/>
    <w:pPr>
      <w:pBdr>
        <w:top w:val="single" w:sz="6" w:space="4" w:color="4C78B3"/>
        <w:left w:val="single" w:sz="6" w:space="4" w:color="4C78B3"/>
        <w:bottom w:val="single" w:sz="6" w:space="4" w:color="4C78B3"/>
        <w:right w:val="single" w:sz="6" w:space="4" w:color="4C78B3"/>
      </w:pBdr>
      <w:shd w:val="clear" w:color="auto" w:fill="F1F1F1"/>
      <w:spacing w:after="240"/>
    </w:pPr>
    <w:rPr>
      <w:rFonts w:ascii="Times New Roman" w:hAnsi="Times New Roman"/>
      <w:sz w:val="24"/>
      <w:szCs w:val="24"/>
    </w:rPr>
  </w:style>
  <w:style w:type="paragraph" w:customStyle="1" w:styleId="footercopyright3">
    <w:name w:val="footer_copyright3"/>
    <w:basedOn w:val="Normal"/>
    <w:rsid w:val="00FA2D02"/>
    <w:rPr>
      <w:rFonts w:ascii="Times New Roman" w:hAnsi="Times New Roman"/>
      <w:sz w:val="24"/>
      <w:szCs w:val="24"/>
    </w:rPr>
  </w:style>
  <w:style w:type="paragraph" w:customStyle="1" w:styleId="facilityitemheader9">
    <w:name w:val="facility_item_header9"/>
    <w:basedOn w:val="Normal"/>
    <w:rsid w:val="00FA2D02"/>
    <w:pPr>
      <w:shd w:val="clear" w:color="auto" w:fill="285EF7"/>
      <w:spacing w:after="75"/>
    </w:pPr>
    <w:rPr>
      <w:rFonts w:ascii="Times New Roman" w:hAnsi="Times New Roman"/>
      <w:color w:val="FFFFFF"/>
      <w:sz w:val="24"/>
      <w:szCs w:val="24"/>
    </w:rPr>
  </w:style>
  <w:style w:type="paragraph" w:customStyle="1" w:styleId="facilityitemphoto5">
    <w:name w:val="facility_item_photo5"/>
    <w:basedOn w:val="Normal"/>
    <w:rsid w:val="00FA2D02"/>
    <w:pPr>
      <w:spacing w:after="240"/>
    </w:pPr>
    <w:rPr>
      <w:rFonts w:ascii="Times New Roman" w:hAnsi="Times New Roman"/>
      <w:sz w:val="24"/>
      <w:szCs w:val="24"/>
    </w:rPr>
  </w:style>
  <w:style w:type="character" w:customStyle="1" w:styleId="itemlabel24">
    <w:name w:val="item_label24"/>
    <w:rsid w:val="00FA2D02"/>
    <w:rPr>
      <w:b/>
      <w:bCs/>
      <w:caps/>
      <w:vanish w:val="0"/>
      <w:webHidden w:val="0"/>
      <w:color w:val="383838"/>
      <w:specVanish w:val="0"/>
    </w:rPr>
  </w:style>
  <w:style w:type="character" w:customStyle="1" w:styleId="itemvalue9">
    <w:name w:val="item_value9"/>
    <w:rsid w:val="00FA2D02"/>
    <w:rPr>
      <w:vanish w:val="0"/>
      <w:webHidden w:val="0"/>
      <w:specVanish w:val="0"/>
    </w:rPr>
  </w:style>
  <w:style w:type="character" w:customStyle="1" w:styleId="itemlabel25">
    <w:name w:val="item_label25"/>
    <w:rsid w:val="00FA2D02"/>
    <w:rPr>
      <w:b/>
      <w:bCs/>
      <w:caps/>
      <w:vanish w:val="0"/>
      <w:webHidden w:val="0"/>
      <w:color w:val="383838"/>
      <w:specVanish w:val="0"/>
    </w:rPr>
  </w:style>
  <w:style w:type="character" w:customStyle="1" w:styleId="itemlabel26">
    <w:name w:val="item_label26"/>
    <w:rsid w:val="00FA2D02"/>
    <w:rPr>
      <w:b/>
      <w:bCs/>
      <w:vanish w:val="0"/>
      <w:webHidden w:val="0"/>
      <w:specVanish w:val="0"/>
    </w:rPr>
  </w:style>
  <w:style w:type="paragraph" w:customStyle="1" w:styleId="reservationdetails3">
    <w:name w:val="reservation_details3"/>
    <w:basedOn w:val="Normal"/>
    <w:rsid w:val="00FA2D02"/>
    <w:pPr>
      <w:spacing w:before="300" w:after="240"/>
    </w:pPr>
    <w:rPr>
      <w:rFonts w:ascii="Times New Roman" w:hAnsi="Times New Roman"/>
      <w:sz w:val="24"/>
      <w:szCs w:val="24"/>
    </w:rPr>
  </w:style>
  <w:style w:type="character" w:customStyle="1" w:styleId="itemlabel27">
    <w:name w:val="item_label27"/>
    <w:rsid w:val="00FA2D02"/>
    <w:rPr>
      <w:b/>
      <w:bCs/>
      <w:vanish w:val="0"/>
      <w:webHidden w:val="0"/>
      <w:specVanish w:val="0"/>
    </w:rPr>
  </w:style>
  <w:style w:type="paragraph" w:customStyle="1" w:styleId="facilityitemheader10">
    <w:name w:val="facility_item_header10"/>
    <w:basedOn w:val="Normal"/>
    <w:rsid w:val="00FA2D02"/>
    <w:pPr>
      <w:shd w:val="clear" w:color="auto" w:fill="285EF7"/>
      <w:spacing w:after="75"/>
    </w:pPr>
    <w:rPr>
      <w:rFonts w:ascii="Times New Roman" w:hAnsi="Times New Roman"/>
      <w:color w:val="FFFFFF"/>
      <w:sz w:val="24"/>
      <w:szCs w:val="24"/>
    </w:rPr>
  </w:style>
  <w:style w:type="character" w:customStyle="1" w:styleId="facilityitemdistance3">
    <w:name w:val="facility_item_distance3"/>
    <w:rsid w:val="00FA2D02"/>
    <w:rPr>
      <w:color w:val="FFFFFF"/>
    </w:rPr>
  </w:style>
  <w:style w:type="character" w:customStyle="1" w:styleId="itemlabel28">
    <w:name w:val="item_label28"/>
    <w:rsid w:val="00FA2D02"/>
    <w:rPr>
      <w:b/>
      <w:bCs/>
      <w:caps/>
      <w:vanish w:val="0"/>
      <w:webHidden w:val="0"/>
      <w:color w:val="383838"/>
      <w:specVanish w:val="0"/>
    </w:rPr>
  </w:style>
  <w:style w:type="character" w:customStyle="1" w:styleId="itemvalue10">
    <w:name w:val="item_value10"/>
    <w:rsid w:val="00FA2D02"/>
    <w:rPr>
      <w:vanish w:val="0"/>
      <w:webHidden w:val="0"/>
      <w:specVanish w:val="0"/>
    </w:rPr>
  </w:style>
  <w:style w:type="character" w:customStyle="1" w:styleId="itemlabel29">
    <w:name w:val="item_label29"/>
    <w:rsid w:val="00FA2D02"/>
    <w:rPr>
      <w:b/>
      <w:bCs/>
      <w:caps/>
      <w:vanish w:val="0"/>
      <w:webHidden w:val="0"/>
      <w:color w:val="383838"/>
      <w:specVanish w:val="0"/>
    </w:rPr>
  </w:style>
  <w:style w:type="paragraph" w:customStyle="1" w:styleId="reservebuttontd3">
    <w:name w:val="reserve_button_td3"/>
    <w:basedOn w:val="Normal"/>
    <w:rsid w:val="00FA2D02"/>
    <w:pPr>
      <w:spacing w:after="240"/>
    </w:pPr>
    <w:rPr>
      <w:rFonts w:ascii="Times New Roman" w:hAnsi="Times New Roman"/>
      <w:sz w:val="24"/>
      <w:szCs w:val="24"/>
    </w:rPr>
  </w:style>
  <w:style w:type="paragraph" w:customStyle="1" w:styleId="multicatscontainer3">
    <w:name w:val="multicats_container3"/>
    <w:basedOn w:val="Normal"/>
    <w:rsid w:val="00FA2D02"/>
    <w:pPr>
      <w:spacing w:before="150" w:after="240"/>
    </w:pPr>
    <w:rPr>
      <w:rFonts w:ascii="Times New Roman" w:hAnsi="Times New Roman"/>
      <w:sz w:val="24"/>
      <w:szCs w:val="24"/>
    </w:rPr>
  </w:style>
  <w:style w:type="paragraph" w:customStyle="1" w:styleId="multicatstitle3">
    <w:name w:val="multicats_title3"/>
    <w:basedOn w:val="Normal"/>
    <w:rsid w:val="00FA2D02"/>
    <w:pPr>
      <w:spacing w:after="240"/>
    </w:pPr>
    <w:rPr>
      <w:rFonts w:ascii="Times New Roman" w:hAnsi="Times New Roman"/>
      <w:b/>
      <w:bCs/>
      <w:sz w:val="24"/>
      <w:szCs w:val="24"/>
    </w:rPr>
  </w:style>
  <w:style w:type="paragraph" w:customStyle="1" w:styleId="facilitymapmarkerinfos3">
    <w:name w:val="facility_mapmarker_infos3"/>
    <w:basedOn w:val="Normal"/>
    <w:rsid w:val="00FA2D02"/>
    <w:pPr>
      <w:spacing w:before="150" w:after="240"/>
    </w:pPr>
    <w:rPr>
      <w:rFonts w:ascii="Times New Roman" w:hAnsi="Times New Roman"/>
      <w:sz w:val="24"/>
      <w:szCs w:val="24"/>
    </w:rPr>
  </w:style>
  <w:style w:type="paragraph" w:customStyle="1" w:styleId="facilityitemheader11">
    <w:name w:val="facility_item_header11"/>
    <w:basedOn w:val="Normal"/>
    <w:rsid w:val="00FA2D02"/>
    <w:pPr>
      <w:spacing w:after="240"/>
    </w:pPr>
    <w:rPr>
      <w:rFonts w:ascii="Times New Roman" w:hAnsi="Times New Roman"/>
      <w:sz w:val="24"/>
      <w:szCs w:val="24"/>
    </w:rPr>
  </w:style>
  <w:style w:type="character" w:customStyle="1" w:styleId="facilityitemname3">
    <w:name w:val="facility_item_name3"/>
    <w:rsid w:val="00FA2D02"/>
    <w:rPr>
      <w:vanish w:val="0"/>
      <w:webHidden w:val="0"/>
      <w:sz w:val="30"/>
      <w:szCs w:val="30"/>
      <w:specVanish w:val="0"/>
    </w:rPr>
  </w:style>
  <w:style w:type="character" w:customStyle="1" w:styleId="facilityitemreservebutton3">
    <w:name w:val="facility_item_reservebutton3"/>
    <w:rsid w:val="00FA2D02"/>
    <w:rPr>
      <w:vanish w:val="0"/>
      <w:webHidden w:val="0"/>
      <w:specVanish w:val="0"/>
    </w:rPr>
  </w:style>
  <w:style w:type="character" w:customStyle="1" w:styleId="itemlabel30">
    <w:name w:val="item_label30"/>
    <w:rsid w:val="00FA2D02"/>
    <w:rPr>
      <w:b/>
      <w:bCs/>
      <w:caps/>
      <w:color w:val="383838"/>
    </w:rPr>
  </w:style>
  <w:style w:type="character" w:customStyle="1" w:styleId="itemvalue11">
    <w:name w:val="item_value11"/>
    <w:rsid w:val="00FA2D02"/>
  </w:style>
  <w:style w:type="paragraph" w:customStyle="1" w:styleId="totalfacilityvalue3">
    <w:name w:val="totalfacility_value3"/>
    <w:basedOn w:val="Normal"/>
    <w:rsid w:val="00FA2D02"/>
    <w:pPr>
      <w:spacing w:after="240"/>
    </w:pPr>
    <w:rPr>
      <w:rFonts w:ascii="Times New Roman" w:hAnsi="Times New Roman"/>
      <w:b/>
      <w:bCs/>
      <w:sz w:val="24"/>
      <w:szCs w:val="24"/>
    </w:rPr>
  </w:style>
  <w:style w:type="paragraph" w:customStyle="1" w:styleId="hourviewhint3">
    <w:name w:val="hour_view_hint3"/>
    <w:basedOn w:val="Normal"/>
    <w:rsid w:val="00FA2D02"/>
    <w:pPr>
      <w:spacing w:after="135"/>
    </w:pPr>
    <w:rPr>
      <w:rFonts w:ascii="Times New Roman" w:hAnsi="Times New Roman"/>
      <w:sz w:val="24"/>
      <w:szCs w:val="24"/>
    </w:rPr>
  </w:style>
  <w:style w:type="character" w:customStyle="1" w:styleId="hint3">
    <w:name w:val="hint3"/>
    <w:rsid w:val="00FA2D02"/>
  </w:style>
  <w:style w:type="paragraph" w:customStyle="1" w:styleId="reservable3">
    <w:name w:val="reservable3"/>
    <w:basedOn w:val="Normal"/>
    <w:rsid w:val="00FA2D02"/>
    <w:pPr>
      <w:pBdr>
        <w:top w:val="single" w:sz="6" w:space="0" w:color="9A9A9A"/>
        <w:left w:val="single" w:sz="6" w:space="0" w:color="9A9A9A"/>
        <w:bottom w:val="single" w:sz="6" w:space="0" w:color="9A9A9A"/>
        <w:right w:val="single" w:sz="6" w:space="0" w:color="9A9A9A"/>
      </w:pBdr>
      <w:spacing w:after="240"/>
    </w:pPr>
    <w:rPr>
      <w:rFonts w:ascii="Times New Roman" w:hAnsi="Times New Roman"/>
      <w:sz w:val="24"/>
      <w:szCs w:val="24"/>
    </w:rPr>
  </w:style>
  <w:style w:type="paragraph" w:customStyle="1" w:styleId="nonreservable3">
    <w:name w:val="non_reservable3"/>
    <w:basedOn w:val="Normal"/>
    <w:rsid w:val="00FA2D02"/>
    <w:pPr>
      <w:pBdr>
        <w:top w:val="single" w:sz="6" w:space="0" w:color="9A9A9A"/>
        <w:left w:val="single" w:sz="6" w:space="0" w:color="9A9A9A"/>
        <w:bottom w:val="single" w:sz="6" w:space="0" w:color="9A9A9A"/>
        <w:right w:val="single" w:sz="6" w:space="0" w:color="9A9A9A"/>
      </w:pBdr>
      <w:spacing w:after="240"/>
    </w:pPr>
    <w:rPr>
      <w:rFonts w:ascii="Times New Roman" w:hAnsi="Times New Roman"/>
      <w:sz w:val="24"/>
      <w:szCs w:val="24"/>
    </w:rPr>
  </w:style>
  <w:style w:type="paragraph" w:customStyle="1" w:styleId="notreservable3">
    <w:name w:val="not_reservable3"/>
    <w:basedOn w:val="Normal"/>
    <w:rsid w:val="00FA2D02"/>
    <w:pPr>
      <w:pBdr>
        <w:top w:val="single" w:sz="6" w:space="0" w:color="9A9A9A"/>
        <w:left w:val="single" w:sz="6" w:space="0" w:color="9A9A9A"/>
        <w:bottom w:val="single" w:sz="6" w:space="0" w:color="9A9A9A"/>
        <w:right w:val="single" w:sz="6" w:space="0" w:color="9A9A9A"/>
      </w:pBdr>
      <w:spacing w:after="240"/>
    </w:pPr>
    <w:rPr>
      <w:rFonts w:ascii="Times New Roman" w:hAnsi="Times New Roman"/>
      <w:sz w:val="24"/>
      <w:szCs w:val="24"/>
    </w:rPr>
  </w:style>
  <w:style w:type="paragraph" w:customStyle="1" w:styleId="currentreservable3">
    <w:name w:val="current_reservable3"/>
    <w:basedOn w:val="Normal"/>
    <w:rsid w:val="00FA2D02"/>
    <w:pPr>
      <w:ind w:left="-15" w:right="-15"/>
    </w:pPr>
    <w:rPr>
      <w:rFonts w:ascii="Times New Roman" w:hAnsi="Times New Roman"/>
      <w:sz w:val="24"/>
      <w:szCs w:val="24"/>
    </w:rPr>
  </w:style>
  <w:style w:type="paragraph" w:customStyle="1" w:styleId="invalidreservable3">
    <w:name w:val="invalid_reservable3"/>
    <w:basedOn w:val="Normal"/>
    <w:rsid w:val="00FA2D02"/>
    <w:pPr>
      <w:pBdr>
        <w:top w:val="single" w:sz="6" w:space="0" w:color="6F3504"/>
        <w:left w:val="single" w:sz="6" w:space="0" w:color="6F3504"/>
        <w:bottom w:val="single" w:sz="6" w:space="0" w:color="6F3504"/>
        <w:right w:val="single" w:sz="6" w:space="0" w:color="6F3504"/>
      </w:pBdr>
      <w:shd w:val="clear" w:color="auto" w:fill="BA5910"/>
      <w:spacing w:after="240"/>
    </w:pPr>
    <w:rPr>
      <w:rFonts w:ascii="Times New Roman" w:hAnsi="Times New Roman"/>
      <w:color w:val="FFFFFF"/>
      <w:sz w:val="24"/>
      <w:szCs w:val="24"/>
    </w:rPr>
  </w:style>
  <w:style w:type="paragraph" w:customStyle="1" w:styleId="hourreviewtable3">
    <w:name w:val="hour_review_table3"/>
    <w:basedOn w:val="Normal"/>
    <w:rsid w:val="00FA2D02"/>
    <w:pPr>
      <w:spacing w:after="240"/>
    </w:pPr>
    <w:rPr>
      <w:rFonts w:ascii="Times New Roman" w:hAnsi="Times New Roman"/>
      <w:sz w:val="24"/>
      <w:szCs w:val="24"/>
    </w:rPr>
  </w:style>
  <w:style w:type="paragraph" w:customStyle="1" w:styleId="apm3">
    <w:name w:val="apm3"/>
    <w:basedOn w:val="Normal"/>
    <w:rsid w:val="00FA2D02"/>
    <w:pPr>
      <w:spacing w:after="240"/>
    </w:pPr>
    <w:rPr>
      <w:rFonts w:ascii="Times New Roman" w:hAnsi="Times New Roman"/>
      <w:b/>
      <w:bCs/>
      <w:sz w:val="24"/>
      <w:szCs w:val="24"/>
    </w:rPr>
  </w:style>
  <w:style w:type="paragraph" w:customStyle="1" w:styleId="facilityitemheader12">
    <w:name w:val="facility_item_header12"/>
    <w:basedOn w:val="Normal"/>
    <w:rsid w:val="00FA2D02"/>
    <w:pPr>
      <w:shd w:val="clear" w:color="auto" w:fill="285EF7"/>
      <w:spacing w:after="75"/>
    </w:pPr>
    <w:rPr>
      <w:rFonts w:ascii="Times New Roman" w:hAnsi="Times New Roman"/>
      <w:color w:val="FFFFFF"/>
      <w:sz w:val="24"/>
      <w:szCs w:val="24"/>
    </w:rPr>
  </w:style>
  <w:style w:type="paragraph" w:customStyle="1" w:styleId="facilityitemphoto6">
    <w:name w:val="facility_item_photo6"/>
    <w:basedOn w:val="Normal"/>
    <w:rsid w:val="00FA2D02"/>
    <w:pPr>
      <w:spacing w:after="240"/>
    </w:pPr>
    <w:rPr>
      <w:rFonts w:ascii="Times New Roman" w:hAnsi="Times New Roman"/>
      <w:sz w:val="24"/>
      <w:szCs w:val="24"/>
    </w:rPr>
  </w:style>
  <w:style w:type="character" w:customStyle="1" w:styleId="itemlabel31">
    <w:name w:val="item_label31"/>
    <w:rsid w:val="00FA2D02"/>
    <w:rPr>
      <w:b/>
      <w:bCs/>
      <w:caps/>
      <w:vanish w:val="0"/>
      <w:webHidden w:val="0"/>
      <w:color w:val="383838"/>
      <w:specVanish w:val="0"/>
    </w:rPr>
  </w:style>
  <w:style w:type="character" w:customStyle="1" w:styleId="itemvalue12">
    <w:name w:val="item_value12"/>
    <w:rsid w:val="00FA2D02"/>
    <w:rPr>
      <w:vanish w:val="0"/>
      <w:webHidden w:val="0"/>
      <w:specVanish w:val="0"/>
    </w:rPr>
  </w:style>
  <w:style w:type="character" w:customStyle="1" w:styleId="itemlabel32">
    <w:name w:val="item_label32"/>
    <w:rsid w:val="00FA2D02"/>
    <w:rPr>
      <w:b/>
      <w:bCs/>
      <w:caps/>
      <w:vanish w:val="0"/>
      <w:webHidden w:val="0"/>
      <w:color w:val="383838"/>
      <w:specVanish w:val="0"/>
    </w:rPr>
  </w:style>
  <w:style w:type="paragraph" w:customStyle="1" w:styleId="vi-title5">
    <w:name w:val="vi-title5"/>
    <w:basedOn w:val="Normal"/>
    <w:rsid w:val="00FA2D02"/>
    <w:pPr>
      <w:spacing w:after="240" w:line="405" w:lineRule="atLeast"/>
    </w:pPr>
    <w:rPr>
      <w:rFonts w:ascii="Times New Roman" w:hAnsi="Times New Roman"/>
      <w:color w:val="FFFFFF"/>
      <w:sz w:val="31"/>
      <w:szCs w:val="31"/>
    </w:rPr>
  </w:style>
  <w:style w:type="paragraph" w:customStyle="1" w:styleId="vi-title6">
    <w:name w:val="vi-title6"/>
    <w:basedOn w:val="Normal"/>
    <w:rsid w:val="00FA2D02"/>
    <w:pPr>
      <w:spacing w:after="240" w:line="405" w:lineRule="atLeast"/>
    </w:pPr>
    <w:rPr>
      <w:rFonts w:ascii="Times New Roman" w:hAnsi="Times New Roman"/>
      <w:vanish/>
      <w:color w:val="FFFFFF"/>
      <w:sz w:val="31"/>
      <w:szCs w:val="31"/>
    </w:rPr>
  </w:style>
  <w:style w:type="paragraph" w:customStyle="1" w:styleId="vi-actions3">
    <w:name w:val="vi-actions3"/>
    <w:basedOn w:val="Normal"/>
    <w:rsid w:val="00FA2D02"/>
    <w:pPr>
      <w:spacing w:after="240"/>
    </w:pPr>
    <w:rPr>
      <w:rFonts w:ascii="Times New Roman" w:hAnsi="Times New Roman"/>
      <w:sz w:val="24"/>
      <w:szCs w:val="24"/>
    </w:rPr>
  </w:style>
  <w:style w:type="paragraph" w:customStyle="1" w:styleId="vi-loading3">
    <w:name w:val="vi-loading3"/>
    <w:basedOn w:val="Normal"/>
    <w:rsid w:val="00FA2D02"/>
    <w:pPr>
      <w:ind w:firstLine="22384"/>
    </w:pPr>
    <w:rPr>
      <w:rFonts w:ascii="Times New Roman" w:hAnsi="Times New Roman"/>
      <w:sz w:val="24"/>
      <w:szCs w:val="24"/>
    </w:rPr>
  </w:style>
  <w:style w:type="paragraph" w:customStyle="1" w:styleId="vi-state-highlight5">
    <w:name w:val="vi-state-highlight5"/>
    <w:basedOn w:val="Normal"/>
    <w:rsid w:val="00FA2D02"/>
    <w:pPr>
      <w:pBdr>
        <w:top w:val="single" w:sz="6" w:space="0" w:color="1C6A9E"/>
        <w:left w:val="single" w:sz="6" w:space="0" w:color="1C6A9E"/>
        <w:bottom w:val="single" w:sz="6" w:space="0" w:color="1C6A9E"/>
        <w:right w:val="single" w:sz="6" w:space="0" w:color="1C6A9E"/>
      </w:pBdr>
      <w:shd w:val="clear" w:color="auto" w:fill="2288CC"/>
      <w:spacing w:after="240"/>
    </w:pPr>
    <w:rPr>
      <w:rFonts w:ascii="Times New Roman" w:hAnsi="Times New Roman"/>
      <w:color w:val="FFFFFF"/>
      <w:sz w:val="24"/>
      <w:szCs w:val="24"/>
    </w:rPr>
  </w:style>
  <w:style w:type="paragraph" w:customStyle="1" w:styleId="vi-state-highlight6">
    <w:name w:val="vi-state-highlight6"/>
    <w:basedOn w:val="Normal"/>
    <w:rsid w:val="00FA2D02"/>
    <w:pPr>
      <w:pBdr>
        <w:top w:val="single" w:sz="6" w:space="0" w:color="0F3A56"/>
        <w:left w:val="single" w:sz="6" w:space="0" w:color="0F3A56"/>
        <w:bottom w:val="single" w:sz="6" w:space="0" w:color="0F3A56"/>
        <w:right w:val="single" w:sz="6" w:space="0" w:color="0F3A56"/>
      </w:pBdr>
      <w:shd w:val="clear" w:color="auto" w:fill="2288CC"/>
      <w:spacing w:after="240"/>
    </w:pPr>
    <w:rPr>
      <w:rFonts w:ascii="Times New Roman" w:hAnsi="Times New Roman"/>
      <w:color w:val="FFFFFF"/>
      <w:sz w:val="24"/>
      <w:szCs w:val="24"/>
    </w:rPr>
  </w:style>
  <w:style w:type="paragraph" w:customStyle="1" w:styleId="vi-outer3">
    <w:name w:val="vi-outer3"/>
    <w:basedOn w:val="Normal"/>
    <w:rsid w:val="00FA2D02"/>
    <w:pPr>
      <w:pBdr>
        <w:top w:val="single" w:sz="12" w:space="0" w:color="000000"/>
        <w:left w:val="single" w:sz="12" w:space="0" w:color="000000"/>
        <w:bottom w:val="single" w:sz="12" w:space="0" w:color="000000"/>
        <w:right w:val="single" w:sz="12" w:space="0" w:color="000000"/>
      </w:pBdr>
      <w:spacing w:after="240"/>
    </w:pPr>
    <w:rPr>
      <w:rFonts w:ascii="Times New Roman" w:hAnsi="Times New Roman"/>
      <w:sz w:val="24"/>
      <w:szCs w:val="24"/>
    </w:rPr>
  </w:style>
  <w:style w:type="paragraph" w:customStyle="1" w:styleId="vi-titlebar3">
    <w:name w:val="vi-titlebar3"/>
    <w:basedOn w:val="Normal"/>
    <w:rsid w:val="00FA2D02"/>
    <w:pPr>
      <w:pBdr>
        <w:bottom w:val="single" w:sz="6" w:space="0" w:color="FFFFFF"/>
      </w:pBdr>
      <w:spacing w:after="240"/>
    </w:pPr>
    <w:rPr>
      <w:rFonts w:ascii="Times New Roman" w:hAnsi="Times New Roman"/>
      <w:sz w:val="24"/>
      <w:szCs w:val="24"/>
    </w:rPr>
  </w:style>
  <w:style w:type="paragraph" w:customStyle="1" w:styleId="vi-close3">
    <w:name w:val="vi-close3"/>
    <w:basedOn w:val="Normal"/>
    <w:rsid w:val="00FA2D02"/>
    <w:pPr>
      <w:spacing w:after="240"/>
    </w:pPr>
    <w:rPr>
      <w:rFonts w:ascii="Times New Roman" w:hAnsi="Times New Roman"/>
      <w:sz w:val="24"/>
      <w:szCs w:val="24"/>
    </w:rPr>
  </w:style>
  <w:style w:type="paragraph" w:customStyle="1" w:styleId="vi-actionsul3">
    <w:name w:val="vi-actions&gt;ul3"/>
    <w:basedOn w:val="Normal"/>
    <w:rsid w:val="00FA2D02"/>
    <w:rPr>
      <w:rFonts w:ascii="Times New Roman" w:hAnsi="Times New Roman"/>
      <w:sz w:val="24"/>
      <w:szCs w:val="24"/>
    </w:rPr>
  </w:style>
  <w:style w:type="paragraph" w:customStyle="1" w:styleId="vi-actionsulli3">
    <w:name w:val="vi-actions&gt;ul&gt;li3"/>
    <w:basedOn w:val="Normal"/>
    <w:rsid w:val="00FA2D02"/>
    <w:pPr>
      <w:ind w:left="30"/>
    </w:pPr>
    <w:rPr>
      <w:rFonts w:ascii="Times New Roman" w:hAnsi="Times New Roman"/>
      <w:sz w:val="24"/>
      <w:szCs w:val="24"/>
    </w:rPr>
  </w:style>
  <w:style w:type="paragraph" w:customStyle="1" w:styleId="vi-actionsullia3">
    <w:name w:val="vi-actions&gt;ul&gt;li&gt;a3"/>
    <w:basedOn w:val="Normal"/>
    <w:rsid w:val="00FA2D02"/>
    <w:pPr>
      <w:shd w:val="clear" w:color="auto" w:fill="000000"/>
      <w:spacing w:after="240"/>
      <w:jc w:val="center"/>
    </w:pPr>
    <w:rPr>
      <w:rFonts w:ascii="Helvetica" w:hAnsi="Helvetica" w:cs="Helvetica"/>
      <w:sz w:val="24"/>
      <w:szCs w:val="24"/>
    </w:rPr>
  </w:style>
  <w:style w:type="paragraph" w:customStyle="1" w:styleId="vi-main6">
    <w:name w:val="vi-main6"/>
    <w:basedOn w:val="Normal"/>
    <w:rsid w:val="00FA2D02"/>
    <w:pPr>
      <w:pBdr>
        <w:top w:val="single" w:sz="6" w:space="0" w:color="000000"/>
      </w:pBdr>
      <w:shd w:val="clear" w:color="auto" w:fill="FFFFFF"/>
      <w:spacing w:after="240"/>
    </w:pPr>
    <w:rPr>
      <w:rFonts w:ascii="Times New Roman" w:hAnsi="Times New Roman"/>
      <w:sz w:val="24"/>
      <w:szCs w:val="24"/>
    </w:rPr>
  </w:style>
  <w:style w:type="paragraph" w:customStyle="1" w:styleId="facilityinfos5">
    <w:name w:val="facility_infos5"/>
    <w:basedOn w:val="Normal"/>
    <w:rsid w:val="00FA2D02"/>
    <w:pPr>
      <w:spacing w:after="240"/>
    </w:pPr>
    <w:rPr>
      <w:rFonts w:ascii="Times New Roman" w:hAnsi="Times New Roman"/>
      <w:sz w:val="24"/>
      <w:szCs w:val="24"/>
    </w:rPr>
  </w:style>
  <w:style w:type="paragraph" w:customStyle="1" w:styleId="facilityiteminfos15">
    <w:name w:val="facility_item_infos15"/>
    <w:basedOn w:val="Normal"/>
    <w:rsid w:val="00FA2D02"/>
    <w:pPr>
      <w:spacing w:after="240"/>
    </w:pPr>
    <w:rPr>
      <w:rFonts w:ascii="Times New Roman" w:hAnsi="Times New Roman"/>
      <w:sz w:val="24"/>
      <w:szCs w:val="24"/>
    </w:rPr>
  </w:style>
  <w:style w:type="paragraph" w:customStyle="1" w:styleId="facilityinfos6">
    <w:name w:val="facility_infos6"/>
    <w:basedOn w:val="Normal"/>
    <w:rsid w:val="00FA2D02"/>
    <w:pPr>
      <w:spacing w:after="240"/>
    </w:pPr>
    <w:rPr>
      <w:rFonts w:ascii="Times New Roman" w:hAnsi="Times New Roman"/>
      <w:sz w:val="24"/>
      <w:szCs w:val="24"/>
    </w:rPr>
  </w:style>
  <w:style w:type="paragraph" w:customStyle="1" w:styleId="facilityiteminfos16">
    <w:name w:val="facility_item_infos16"/>
    <w:basedOn w:val="Normal"/>
    <w:rsid w:val="00FA2D02"/>
    <w:pPr>
      <w:spacing w:after="240"/>
    </w:pPr>
    <w:rPr>
      <w:rFonts w:ascii="Times New Roman" w:hAnsi="Times New Roman"/>
      <w:sz w:val="24"/>
      <w:szCs w:val="24"/>
    </w:rPr>
  </w:style>
  <w:style w:type="paragraph" w:customStyle="1" w:styleId="itemlistnumber3">
    <w:name w:val="item_list_number3"/>
    <w:basedOn w:val="Normal"/>
    <w:rsid w:val="00FA2D02"/>
    <w:pPr>
      <w:spacing w:after="240"/>
    </w:pPr>
    <w:rPr>
      <w:rFonts w:ascii="Times New Roman" w:hAnsi="Times New Roman"/>
      <w:sz w:val="24"/>
      <w:szCs w:val="24"/>
    </w:rPr>
  </w:style>
  <w:style w:type="paragraph" w:customStyle="1" w:styleId="itemidnumber3">
    <w:name w:val="item_id_number3"/>
    <w:basedOn w:val="Normal"/>
    <w:rsid w:val="00FA2D02"/>
    <w:pPr>
      <w:spacing w:after="240"/>
    </w:pPr>
    <w:rPr>
      <w:rFonts w:ascii="Times New Roman" w:hAnsi="Times New Roman"/>
      <w:color w:val="0C7CCA"/>
      <w:sz w:val="24"/>
      <w:szCs w:val="24"/>
    </w:rPr>
  </w:style>
  <w:style w:type="paragraph" w:customStyle="1" w:styleId="itemcontentlist3">
    <w:name w:val="item_content_list3"/>
    <w:basedOn w:val="Normal"/>
    <w:rsid w:val="00FA2D02"/>
    <w:rPr>
      <w:rFonts w:ascii="Times New Roman" w:hAnsi="Times New Roman"/>
      <w:sz w:val="24"/>
      <w:szCs w:val="24"/>
    </w:rPr>
  </w:style>
  <w:style w:type="paragraph" w:customStyle="1" w:styleId="itemlabel33">
    <w:name w:val="item_label33"/>
    <w:basedOn w:val="Normal"/>
    <w:rsid w:val="00FA2D02"/>
    <w:pPr>
      <w:spacing w:after="240"/>
    </w:pPr>
    <w:rPr>
      <w:rFonts w:ascii="Times New Roman" w:hAnsi="Times New Roman"/>
      <w:sz w:val="24"/>
      <w:szCs w:val="24"/>
    </w:rPr>
  </w:style>
  <w:style w:type="paragraph" w:customStyle="1" w:styleId="selectable5">
    <w:name w:val="selectable5"/>
    <w:basedOn w:val="Normal"/>
    <w:rsid w:val="00FA2D02"/>
    <w:pPr>
      <w:spacing w:after="240"/>
    </w:pPr>
    <w:rPr>
      <w:rFonts w:ascii="Times New Roman" w:hAnsi="Times New Roman"/>
      <w:color w:val="2E2E2E"/>
      <w:sz w:val="24"/>
      <w:szCs w:val="24"/>
    </w:rPr>
  </w:style>
  <w:style w:type="paragraph" w:customStyle="1" w:styleId="headeritemactioncomment3">
    <w:name w:val="header_item_action_comment3"/>
    <w:basedOn w:val="Normal"/>
    <w:rsid w:val="00FA2D02"/>
    <w:pPr>
      <w:spacing w:after="240"/>
    </w:pPr>
    <w:rPr>
      <w:rFonts w:ascii="Times New Roman" w:hAnsi="Times New Roman"/>
      <w:sz w:val="24"/>
      <w:szCs w:val="24"/>
    </w:rPr>
  </w:style>
  <w:style w:type="paragraph" w:customStyle="1" w:styleId="meetingitemactioncomment3">
    <w:name w:val="meeting_item_action_comment3"/>
    <w:basedOn w:val="Normal"/>
    <w:rsid w:val="00FA2D02"/>
    <w:pPr>
      <w:spacing w:after="240"/>
    </w:pPr>
    <w:rPr>
      <w:rFonts w:ascii="Times New Roman" w:hAnsi="Times New Roman"/>
      <w:sz w:val="24"/>
      <w:szCs w:val="24"/>
    </w:rPr>
  </w:style>
  <w:style w:type="paragraph" w:customStyle="1" w:styleId="itemlistnumberindent3">
    <w:name w:val="item_list_number_indent3"/>
    <w:basedOn w:val="Normal"/>
    <w:rsid w:val="00FA2D02"/>
    <w:rPr>
      <w:rFonts w:ascii="Times New Roman" w:hAnsi="Times New Roman"/>
      <w:sz w:val="24"/>
      <w:szCs w:val="24"/>
    </w:rPr>
  </w:style>
  <w:style w:type="paragraph" w:customStyle="1" w:styleId="selectable6">
    <w:name w:val="selectable6"/>
    <w:basedOn w:val="Normal"/>
    <w:rsid w:val="00FA2D02"/>
    <w:pPr>
      <w:spacing w:after="240"/>
    </w:pPr>
    <w:rPr>
      <w:rFonts w:ascii="Times New Roman" w:hAnsi="Times New Roman"/>
      <w:sz w:val="24"/>
      <w:szCs w:val="24"/>
    </w:rPr>
  </w:style>
  <w:style w:type="paragraph" w:customStyle="1" w:styleId="hourviewinfacilityreservationtime3">
    <w:name w:val="hour_view_in_facility_reservation_time3"/>
    <w:basedOn w:val="Normal"/>
    <w:rsid w:val="00FA2D02"/>
    <w:pPr>
      <w:spacing w:before="75" w:after="240"/>
    </w:pPr>
    <w:rPr>
      <w:rFonts w:ascii="Times New Roman" w:hAnsi="Times New Roman"/>
      <w:sz w:val="24"/>
      <w:szCs w:val="24"/>
    </w:rPr>
  </w:style>
  <w:style w:type="paragraph" w:customStyle="1" w:styleId="detail-content5">
    <w:name w:val="detail-content5"/>
    <w:basedOn w:val="Normal"/>
    <w:rsid w:val="00FA2D02"/>
    <w:pPr>
      <w:pBdr>
        <w:top w:val="single" w:sz="6" w:space="4" w:color="CECECE"/>
        <w:left w:val="single" w:sz="6" w:space="8" w:color="CECECE"/>
        <w:bottom w:val="single" w:sz="6" w:space="8" w:color="CECECE"/>
        <w:right w:val="single" w:sz="6" w:space="8" w:color="CECECE"/>
      </w:pBdr>
      <w:spacing w:before="150" w:after="240"/>
    </w:pPr>
    <w:rPr>
      <w:rFonts w:ascii="Times New Roman" w:hAnsi="Times New Roman"/>
      <w:sz w:val="24"/>
      <w:szCs w:val="24"/>
    </w:rPr>
  </w:style>
  <w:style w:type="paragraph" w:customStyle="1" w:styleId="detaillistlabel9">
    <w:name w:val="detail_list_label9"/>
    <w:basedOn w:val="Normal"/>
    <w:rsid w:val="00FA2D02"/>
    <w:pPr>
      <w:spacing w:after="240"/>
    </w:pPr>
    <w:rPr>
      <w:rFonts w:ascii="Times New Roman" w:hAnsi="Times New Roman"/>
      <w:b/>
      <w:bCs/>
      <w:sz w:val="24"/>
      <w:szCs w:val="24"/>
    </w:rPr>
  </w:style>
  <w:style w:type="paragraph" w:customStyle="1" w:styleId="detaillistlabel10">
    <w:name w:val="detail_list_label10"/>
    <w:basedOn w:val="Normal"/>
    <w:rsid w:val="00FA2D02"/>
    <w:pPr>
      <w:spacing w:after="240"/>
    </w:pPr>
    <w:rPr>
      <w:rFonts w:ascii="Times New Roman" w:hAnsi="Times New Roman"/>
      <w:b/>
      <w:bCs/>
      <w:sz w:val="24"/>
      <w:szCs w:val="24"/>
    </w:rPr>
  </w:style>
  <w:style w:type="paragraph" w:customStyle="1" w:styleId="detaillistlabel11">
    <w:name w:val="detail_list_label11"/>
    <w:basedOn w:val="Normal"/>
    <w:rsid w:val="00FA2D02"/>
    <w:pPr>
      <w:spacing w:after="240"/>
    </w:pPr>
    <w:rPr>
      <w:rFonts w:ascii="Times New Roman" w:hAnsi="Times New Roman"/>
      <w:sz w:val="24"/>
      <w:szCs w:val="24"/>
    </w:rPr>
  </w:style>
  <w:style w:type="paragraph" w:customStyle="1" w:styleId="votemembercount3">
    <w:name w:val="vote_member_count3"/>
    <w:basedOn w:val="Normal"/>
    <w:rsid w:val="00FA2D02"/>
    <w:pPr>
      <w:spacing w:after="240"/>
    </w:pPr>
    <w:rPr>
      <w:rFonts w:ascii="Times New Roman" w:hAnsi="Times New Roman"/>
      <w:sz w:val="24"/>
      <w:szCs w:val="24"/>
    </w:rPr>
  </w:style>
  <w:style w:type="paragraph" w:customStyle="1" w:styleId="detaillistlabel12">
    <w:name w:val="detail_list_label12"/>
    <w:basedOn w:val="Normal"/>
    <w:rsid w:val="00FA2D02"/>
    <w:pPr>
      <w:spacing w:after="240"/>
    </w:pPr>
    <w:rPr>
      <w:rFonts w:ascii="Times New Roman" w:hAnsi="Times New Roman"/>
      <w:sz w:val="24"/>
      <w:szCs w:val="24"/>
    </w:rPr>
  </w:style>
  <w:style w:type="paragraph" w:customStyle="1" w:styleId="detaillistvalue3">
    <w:name w:val="detail_list_value3"/>
    <w:basedOn w:val="Normal"/>
    <w:rsid w:val="00FA2D02"/>
    <w:pPr>
      <w:spacing w:after="240"/>
      <w:ind w:left="2295"/>
    </w:pPr>
    <w:rPr>
      <w:rFonts w:ascii="Times New Roman" w:hAnsi="Times New Roman"/>
      <w:sz w:val="24"/>
      <w:szCs w:val="24"/>
    </w:rPr>
  </w:style>
  <w:style w:type="paragraph" w:customStyle="1" w:styleId="motionvotelist3">
    <w:name w:val="motion_vote_list3"/>
    <w:basedOn w:val="Normal"/>
    <w:rsid w:val="00FA2D02"/>
    <w:pPr>
      <w:spacing w:after="240"/>
    </w:pPr>
    <w:rPr>
      <w:rFonts w:ascii="Times New Roman" w:hAnsi="Times New Roman"/>
      <w:sz w:val="24"/>
      <w:szCs w:val="24"/>
    </w:rPr>
  </w:style>
  <w:style w:type="paragraph" w:customStyle="1" w:styleId="commandbox24">
    <w:name w:val="command_box24"/>
    <w:basedOn w:val="Normal"/>
    <w:rsid w:val="00FA2D02"/>
    <w:pPr>
      <w:spacing w:after="240"/>
    </w:pPr>
    <w:rPr>
      <w:rFonts w:ascii="Times New Roman" w:hAnsi="Times New Roman"/>
      <w:sz w:val="24"/>
      <w:szCs w:val="24"/>
    </w:rPr>
  </w:style>
  <w:style w:type="paragraph" w:customStyle="1" w:styleId="detail-content6">
    <w:name w:val="detail-content6"/>
    <w:basedOn w:val="Normal"/>
    <w:rsid w:val="00FA2D02"/>
    <w:pPr>
      <w:pBdr>
        <w:top w:val="single" w:sz="6" w:space="4" w:color="C3C2C2"/>
        <w:left w:val="single" w:sz="6" w:space="4" w:color="C3C2C2"/>
        <w:bottom w:val="single" w:sz="6" w:space="4" w:color="C3C2C2"/>
        <w:right w:val="single" w:sz="6" w:space="4" w:color="C3C2C2"/>
      </w:pBdr>
      <w:spacing w:before="150" w:after="240"/>
    </w:pPr>
    <w:rPr>
      <w:rFonts w:ascii="Times New Roman" w:hAnsi="Times New Roman"/>
      <w:sz w:val="24"/>
      <w:szCs w:val="24"/>
    </w:rPr>
  </w:style>
  <w:style w:type="paragraph" w:customStyle="1" w:styleId="arrowicon5">
    <w:name w:val="arrow_icon5"/>
    <w:basedOn w:val="Normal"/>
    <w:rsid w:val="00FA2D02"/>
    <w:pPr>
      <w:spacing w:before="45" w:line="360" w:lineRule="atLeast"/>
      <w:ind w:left="75" w:firstLine="896"/>
      <w:textAlignment w:val="top"/>
    </w:pPr>
    <w:rPr>
      <w:rFonts w:ascii="Times New Roman" w:hAnsi="Times New Roman"/>
      <w:sz w:val="24"/>
      <w:szCs w:val="24"/>
    </w:rPr>
  </w:style>
  <w:style w:type="paragraph" w:customStyle="1" w:styleId="arrowshow5">
    <w:name w:val="arrow_show5"/>
    <w:basedOn w:val="Normal"/>
    <w:rsid w:val="00FA2D02"/>
    <w:pPr>
      <w:spacing w:after="240"/>
    </w:pPr>
    <w:rPr>
      <w:rFonts w:ascii="Times New Roman" w:hAnsi="Times New Roman"/>
      <w:sz w:val="24"/>
      <w:szCs w:val="24"/>
    </w:rPr>
  </w:style>
  <w:style w:type="paragraph" w:customStyle="1" w:styleId="arrowhide5">
    <w:name w:val="arrow_hide5"/>
    <w:basedOn w:val="Normal"/>
    <w:rsid w:val="00FA2D02"/>
    <w:pPr>
      <w:spacing w:after="240"/>
    </w:pPr>
    <w:rPr>
      <w:rFonts w:ascii="Times New Roman" w:hAnsi="Times New Roman"/>
      <w:sz w:val="24"/>
      <w:szCs w:val="24"/>
    </w:rPr>
  </w:style>
  <w:style w:type="paragraph" w:customStyle="1" w:styleId="hidden5">
    <w:name w:val="hidden5"/>
    <w:basedOn w:val="Normal"/>
    <w:rsid w:val="00FA2D02"/>
    <w:pPr>
      <w:spacing w:after="240"/>
    </w:pPr>
    <w:rPr>
      <w:rFonts w:ascii="Times New Roman" w:hAnsi="Times New Roman"/>
      <w:vanish/>
      <w:sz w:val="24"/>
      <w:szCs w:val="24"/>
    </w:rPr>
  </w:style>
  <w:style w:type="paragraph" w:customStyle="1" w:styleId="pdficon7">
    <w:name w:val="pdf_icon7"/>
    <w:basedOn w:val="Normal"/>
    <w:rsid w:val="00FA2D02"/>
    <w:pPr>
      <w:spacing w:after="240" w:line="450" w:lineRule="atLeast"/>
      <w:ind w:firstLine="450"/>
    </w:pPr>
    <w:rPr>
      <w:rFonts w:ascii="Times New Roman" w:hAnsi="Times New Roman"/>
      <w:sz w:val="24"/>
      <w:szCs w:val="24"/>
    </w:rPr>
  </w:style>
  <w:style w:type="paragraph" w:customStyle="1" w:styleId="htmlicon5">
    <w:name w:val="html_icon5"/>
    <w:basedOn w:val="Normal"/>
    <w:rsid w:val="00FA2D02"/>
    <w:pPr>
      <w:spacing w:after="240" w:line="450" w:lineRule="atLeast"/>
      <w:ind w:firstLine="450"/>
    </w:pPr>
    <w:rPr>
      <w:rFonts w:ascii="Times New Roman" w:hAnsi="Times New Roman"/>
      <w:sz w:val="24"/>
      <w:szCs w:val="24"/>
    </w:rPr>
  </w:style>
  <w:style w:type="paragraph" w:customStyle="1" w:styleId="packageicon5">
    <w:name w:val="package_icon5"/>
    <w:basedOn w:val="Normal"/>
    <w:rsid w:val="00FA2D02"/>
    <w:pPr>
      <w:spacing w:after="240" w:line="450" w:lineRule="atLeast"/>
      <w:ind w:firstLine="450"/>
    </w:pPr>
    <w:rPr>
      <w:rFonts w:ascii="Times New Roman" w:hAnsi="Times New Roman"/>
      <w:sz w:val="24"/>
      <w:szCs w:val="24"/>
    </w:rPr>
  </w:style>
  <w:style w:type="paragraph" w:customStyle="1" w:styleId="videoicon5">
    <w:name w:val="video_icon5"/>
    <w:basedOn w:val="Normal"/>
    <w:rsid w:val="00FA2D02"/>
    <w:pPr>
      <w:spacing w:after="240" w:line="360" w:lineRule="atLeast"/>
      <w:ind w:firstLine="450"/>
    </w:pPr>
    <w:rPr>
      <w:rFonts w:ascii="Times New Roman" w:hAnsi="Times New Roman"/>
      <w:sz w:val="24"/>
      <w:szCs w:val="24"/>
    </w:rPr>
  </w:style>
  <w:style w:type="paragraph" w:customStyle="1" w:styleId="videoicon6">
    <w:name w:val="video_icon6"/>
    <w:basedOn w:val="Normal"/>
    <w:rsid w:val="00FA2D02"/>
    <w:pPr>
      <w:spacing w:after="240" w:line="360" w:lineRule="atLeast"/>
      <w:ind w:firstLine="450"/>
    </w:pPr>
    <w:rPr>
      <w:rFonts w:ascii="Times New Roman" w:hAnsi="Times New Roman"/>
      <w:sz w:val="24"/>
      <w:szCs w:val="24"/>
    </w:rPr>
  </w:style>
  <w:style w:type="character" w:customStyle="1" w:styleId="title9">
    <w:name w:val="title9"/>
    <w:rsid w:val="00FA2D02"/>
  </w:style>
  <w:style w:type="character" w:customStyle="1" w:styleId="minutes3">
    <w:name w:val="minutes3"/>
    <w:rsid w:val="00FA2D02"/>
  </w:style>
  <w:style w:type="character" w:customStyle="1" w:styleId="agenda3">
    <w:name w:val="agenda3"/>
    <w:rsid w:val="00FA2D02"/>
  </w:style>
  <w:style w:type="paragraph" w:customStyle="1" w:styleId="arrowicon6">
    <w:name w:val="arrow_icon6"/>
    <w:basedOn w:val="Normal"/>
    <w:rsid w:val="00FA2D02"/>
    <w:pPr>
      <w:spacing w:after="240" w:line="360" w:lineRule="atLeast"/>
      <w:ind w:left="75"/>
    </w:pPr>
    <w:rPr>
      <w:rFonts w:ascii="Times New Roman" w:hAnsi="Times New Roman"/>
      <w:sz w:val="24"/>
      <w:szCs w:val="24"/>
    </w:rPr>
  </w:style>
  <w:style w:type="paragraph" w:customStyle="1" w:styleId="arrowshow6">
    <w:name w:val="arrow_show6"/>
    <w:basedOn w:val="Normal"/>
    <w:rsid w:val="00FA2D02"/>
    <w:pPr>
      <w:spacing w:after="240"/>
    </w:pPr>
    <w:rPr>
      <w:rFonts w:ascii="Times New Roman" w:hAnsi="Times New Roman"/>
      <w:sz w:val="24"/>
      <w:szCs w:val="24"/>
    </w:rPr>
  </w:style>
  <w:style w:type="paragraph" w:customStyle="1" w:styleId="arrowhide6">
    <w:name w:val="arrow_hide6"/>
    <w:basedOn w:val="Normal"/>
    <w:rsid w:val="00FA2D02"/>
    <w:pPr>
      <w:spacing w:after="240"/>
    </w:pPr>
    <w:rPr>
      <w:rFonts w:ascii="Times New Roman" w:hAnsi="Times New Roman"/>
      <w:sz w:val="24"/>
      <w:szCs w:val="24"/>
    </w:rPr>
  </w:style>
  <w:style w:type="paragraph" w:customStyle="1" w:styleId="hidden6">
    <w:name w:val="hidden6"/>
    <w:basedOn w:val="Normal"/>
    <w:rsid w:val="00FA2D02"/>
    <w:pPr>
      <w:spacing w:after="240"/>
    </w:pPr>
    <w:rPr>
      <w:rFonts w:ascii="Times New Roman" w:hAnsi="Times New Roman"/>
      <w:vanish/>
      <w:sz w:val="24"/>
      <w:szCs w:val="24"/>
    </w:rPr>
  </w:style>
  <w:style w:type="paragraph" w:customStyle="1" w:styleId="pdficon8">
    <w:name w:val="pdf_icon8"/>
    <w:basedOn w:val="Normal"/>
    <w:rsid w:val="00FA2D02"/>
    <w:pPr>
      <w:spacing w:after="240" w:line="450" w:lineRule="atLeast"/>
    </w:pPr>
    <w:rPr>
      <w:rFonts w:ascii="Times New Roman" w:hAnsi="Times New Roman"/>
      <w:sz w:val="24"/>
      <w:szCs w:val="24"/>
    </w:rPr>
  </w:style>
  <w:style w:type="paragraph" w:customStyle="1" w:styleId="htmlicon6">
    <w:name w:val="html_icon6"/>
    <w:basedOn w:val="Normal"/>
    <w:rsid w:val="00FA2D02"/>
    <w:pPr>
      <w:spacing w:after="240" w:line="450" w:lineRule="atLeast"/>
      <w:ind w:firstLine="450"/>
    </w:pPr>
    <w:rPr>
      <w:rFonts w:ascii="Times New Roman" w:hAnsi="Times New Roman"/>
      <w:sz w:val="24"/>
      <w:szCs w:val="24"/>
    </w:rPr>
  </w:style>
  <w:style w:type="paragraph" w:customStyle="1" w:styleId="packageicon6">
    <w:name w:val="package_icon6"/>
    <w:basedOn w:val="Normal"/>
    <w:rsid w:val="00FA2D02"/>
    <w:pPr>
      <w:spacing w:after="240" w:line="450" w:lineRule="atLeast"/>
      <w:ind w:firstLine="450"/>
    </w:pPr>
    <w:rPr>
      <w:rFonts w:ascii="Times New Roman" w:hAnsi="Times New Roman"/>
      <w:sz w:val="24"/>
      <w:szCs w:val="24"/>
    </w:rPr>
  </w:style>
  <w:style w:type="character" w:customStyle="1" w:styleId="empty5">
    <w:name w:val="empty5"/>
    <w:rsid w:val="00FA2D02"/>
  </w:style>
  <w:style w:type="character" w:customStyle="1" w:styleId="empty6">
    <w:name w:val="empty6"/>
    <w:rsid w:val="00FA2D02"/>
  </w:style>
  <w:style w:type="paragraph" w:customStyle="1" w:styleId="widgetcontainerdiv6">
    <w:name w:val="widget_container_div6"/>
    <w:basedOn w:val="Normal"/>
    <w:rsid w:val="00FA2D02"/>
    <w:pPr>
      <w:pBdr>
        <w:top w:val="single" w:sz="6" w:space="4" w:color="4C78B3"/>
        <w:left w:val="single" w:sz="6" w:space="4" w:color="4C78B3"/>
        <w:bottom w:val="single" w:sz="6" w:space="4" w:color="4C78B3"/>
        <w:right w:val="single" w:sz="6" w:space="4" w:color="4C78B3"/>
      </w:pBdr>
      <w:shd w:val="clear" w:color="auto" w:fill="F1F1F1"/>
      <w:spacing w:before="450" w:after="240"/>
    </w:pPr>
    <w:rPr>
      <w:rFonts w:ascii="Times New Roman" w:hAnsi="Times New Roman"/>
      <w:sz w:val="24"/>
      <w:szCs w:val="24"/>
    </w:rPr>
  </w:style>
  <w:style w:type="paragraph" w:customStyle="1" w:styleId="pdficon9">
    <w:name w:val="pdf_icon9"/>
    <w:basedOn w:val="Normal"/>
    <w:rsid w:val="00FA2D02"/>
    <w:pPr>
      <w:spacing w:after="240"/>
      <w:ind w:right="75"/>
      <w:textAlignment w:val="top"/>
    </w:pPr>
    <w:rPr>
      <w:rFonts w:ascii="Times New Roman" w:hAnsi="Times New Roman"/>
      <w:sz w:val="24"/>
      <w:szCs w:val="24"/>
    </w:rPr>
  </w:style>
  <w:style w:type="paragraph" w:customStyle="1" w:styleId="meetingsbreadcrumb3">
    <w:name w:val="meetings_breadcrumb3"/>
    <w:basedOn w:val="Normal"/>
    <w:rsid w:val="00FA2D02"/>
    <w:pPr>
      <w:spacing w:after="150"/>
    </w:pPr>
    <w:rPr>
      <w:rFonts w:ascii="Times New Roman" w:hAnsi="Times New Roman"/>
      <w:sz w:val="24"/>
      <w:szCs w:val="24"/>
    </w:rPr>
  </w:style>
  <w:style w:type="paragraph" w:customStyle="1" w:styleId="field-validation-error7">
    <w:name w:val="field-validation-error7"/>
    <w:basedOn w:val="Normal"/>
    <w:rsid w:val="00FA2D02"/>
    <w:pPr>
      <w:spacing w:after="240"/>
    </w:pPr>
    <w:rPr>
      <w:rFonts w:ascii="Times New Roman" w:hAnsi="Times New Roman"/>
      <w:sz w:val="24"/>
      <w:szCs w:val="24"/>
    </w:rPr>
  </w:style>
  <w:style w:type="paragraph" w:customStyle="1" w:styleId="label5">
    <w:name w:val="label5"/>
    <w:basedOn w:val="Normal"/>
    <w:rsid w:val="00FA2D02"/>
    <w:pPr>
      <w:spacing w:after="240"/>
    </w:pPr>
    <w:rPr>
      <w:rFonts w:ascii="Times New Roman" w:hAnsi="Times New Roman"/>
      <w:sz w:val="24"/>
      <w:szCs w:val="24"/>
    </w:rPr>
  </w:style>
  <w:style w:type="paragraph" w:customStyle="1" w:styleId="formlistlilabel3">
    <w:name w:val="formlist&gt;li&gt;label3"/>
    <w:basedOn w:val="Normal"/>
    <w:rsid w:val="00FA2D02"/>
    <w:pPr>
      <w:spacing w:after="240"/>
    </w:pPr>
    <w:rPr>
      <w:rFonts w:ascii="Times New Roman" w:hAnsi="Times New Roman"/>
      <w:b/>
      <w:bCs/>
      <w:sz w:val="24"/>
      <w:szCs w:val="24"/>
    </w:rPr>
  </w:style>
  <w:style w:type="paragraph" w:customStyle="1" w:styleId="field-validation-error8">
    <w:name w:val="field-validation-error8"/>
    <w:basedOn w:val="Normal"/>
    <w:rsid w:val="00FA2D02"/>
    <w:pPr>
      <w:spacing w:after="240"/>
    </w:pPr>
    <w:rPr>
      <w:rFonts w:ascii="Times New Roman" w:hAnsi="Times New Roman"/>
      <w:sz w:val="24"/>
      <w:szCs w:val="24"/>
    </w:rPr>
  </w:style>
  <w:style w:type="character" w:customStyle="1" w:styleId="listlabel3">
    <w:name w:val="list_label3"/>
    <w:rsid w:val="00FA2D02"/>
    <w:rPr>
      <w:b/>
      <w:bCs/>
    </w:rPr>
  </w:style>
  <w:style w:type="paragraph" w:customStyle="1" w:styleId="prefix3">
    <w:name w:val="prefix3"/>
    <w:basedOn w:val="Normal"/>
    <w:rsid w:val="00FA2D02"/>
    <w:pPr>
      <w:spacing w:after="240"/>
    </w:pPr>
    <w:rPr>
      <w:rFonts w:ascii="Times New Roman" w:hAnsi="Times New Roman"/>
      <w:vanish/>
      <w:color w:val="666666"/>
      <w:sz w:val="24"/>
      <w:szCs w:val="24"/>
    </w:rPr>
  </w:style>
  <w:style w:type="paragraph" w:customStyle="1" w:styleId="vi-input3">
    <w:name w:val="vi-input3"/>
    <w:basedOn w:val="Normal"/>
    <w:rsid w:val="00FA2D02"/>
    <w:pPr>
      <w:pBdr>
        <w:top w:val="single" w:sz="6" w:space="1" w:color="CCCCCC"/>
        <w:left w:val="single" w:sz="6" w:space="2" w:color="CCCCCC"/>
        <w:bottom w:val="single" w:sz="6" w:space="1" w:color="CCCCCC"/>
        <w:right w:val="single" w:sz="6" w:space="2" w:color="CCCCCC"/>
      </w:pBdr>
      <w:spacing w:line="330" w:lineRule="atLeast"/>
      <w:textAlignment w:val="top"/>
    </w:pPr>
    <w:rPr>
      <w:rFonts w:ascii="Times New Roman" w:hAnsi="Times New Roman"/>
      <w:sz w:val="24"/>
      <w:szCs w:val="24"/>
    </w:rPr>
  </w:style>
  <w:style w:type="paragraph" w:customStyle="1" w:styleId="vi-select3">
    <w:name w:val="vi-select3"/>
    <w:basedOn w:val="Normal"/>
    <w:rsid w:val="00FA2D02"/>
    <w:pPr>
      <w:pBdr>
        <w:left w:val="single" w:sz="6" w:space="0" w:color="CCCCCC"/>
      </w:pBdr>
      <w:spacing w:after="240" w:line="345" w:lineRule="atLeast"/>
      <w:textAlignment w:val="top"/>
    </w:pPr>
    <w:rPr>
      <w:rFonts w:ascii="Times New Roman" w:hAnsi="Times New Roman"/>
      <w:sz w:val="24"/>
      <w:szCs w:val="24"/>
    </w:rPr>
  </w:style>
  <w:style w:type="paragraph" w:customStyle="1" w:styleId="vi-icon3">
    <w:name w:val="vi-icon3"/>
    <w:basedOn w:val="Normal"/>
    <w:rsid w:val="00FA2D02"/>
    <w:pPr>
      <w:spacing w:before="30" w:after="240" w:line="0" w:lineRule="auto"/>
      <w:textAlignment w:val="top"/>
    </w:pPr>
    <w:rPr>
      <w:rFonts w:ascii="Times New Roman" w:hAnsi="Times New Roman"/>
      <w:sz w:val="24"/>
      <w:szCs w:val="24"/>
    </w:rPr>
  </w:style>
  <w:style w:type="paragraph" w:customStyle="1" w:styleId="t-item8">
    <w:name w:val="t-item8"/>
    <w:basedOn w:val="Normal"/>
    <w:rsid w:val="00FA2D02"/>
    <w:rPr>
      <w:rFonts w:ascii="Times New Roman" w:hAnsi="Times New Roman"/>
      <w:sz w:val="24"/>
      <w:szCs w:val="24"/>
    </w:rPr>
  </w:style>
  <w:style w:type="paragraph" w:customStyle="1" w:styleId="t-group3">
    <w:name w:val="t-group3"/>
    <w:basedOn w:val="Normal"/>
    <w:rsid w:val="00FA2D02"/>
    <w:rPr>
      <w:rFonts w:ascii="Times New Roman" w:hAnsi="Times New Roman"/>
      <w:sz w:val="24"/>
      <w:szCs w:val="24"/>
    </w:rPr>
  </w:style>
  <w:style w:type="paragraph" w:customStyle="1" w:styleId="t-content3">
    <w:name w:val="t-content3"/>
    <w:basedOn w:val="Normal"/>
    <w:rsid w:val="00FA2D02"/>
    <w:rPr>
      <w:rFonts w:ascii="Times New Roman" w:hAnsi="Times New Roman"/>
      <w:sz w:val="24"/>
      <w:szCs w:val="24"/>
    </w:rPr>
  </w:style>
  <w:style w:type="paragraph" w:customStyle="1" w:styleId="t-icon3">
    <w:name w:val="t-icon3"/>
    <w:basedOn w:val="Normal"/>
    <w:rsid w:val="00FA2D02"/>
    <w:pPr>
      <w:spacing w:after="240" w:line="0" w:lineRule="auto"/>
      <w:ind w:firstLine="15541"/>
      <w:jc w:val="center"/>
      <w:textAlignment w:val="top"/>
    </w:pPr>
    <w:rPr>
      <w:rFonts w:ascii="Times New Roman" w:hAnsi="Times New Roman"/>
      <w:sz w:val="2"/>
      <w:szCs w:val="2"/>
    </w:rPr>
  </w:style>
  <w:style w:type="paragraph" w:customStyle="1" w:styleId="t-image5">
    <w:name w:val="t-image5"/>
    <w:basedOn w:val="Normal"/>
    <w:rsid w:val="00FA2D02"/>
    <w:pPr>
      <w:spacing w:after="240"/>
      <w:ind w:right="45"/>
      <w:textAlignment w:val="top"/>
    </w:pPr>
    <w:rPr>
      <w:rFonts w:ascii="Times New Roman" w:hAnsi="Times New Roman"/>
      <w:sz w:val="24"/>
      <w:szCs w:val="24"/>
    </w:rPr>
  </w:style>
  <w:style w:type="paragraph" w:customStyle="1" w:styleId="t-sprite3">
    <w:name w:val="t-sprite3"/>
    <w:basedOn w:val="Normal"/>
    <w:rsid w:val="00FA2D02"/>
    <w:pPr>
      <w:spacing w:after="240" w:line="0" w:lineRule="auto"/>
      <w:ind w:right="45" w:firstLine="15541"/>
      <w:jc w:val="center"/>
      <w:textAlignment w:val="top"/>
    </w:pPr>
    <w:rPr>
      <w:rFonts w:ascii="Times New Roman" w:hAnsi="Times New Roman"/>
      <w:sz w:val="2"/>
      <w:szCs w:val="2"/>
    </w:rPr>
  </w:style>
  <w:style w:type="paragraph" w:customStyle="1" w:styleId="t-in10">
    <w:name w:val="t-in10"/>
    <w:basedOn w:val="Normal"/>
    <w:rsid w:val="00FA2D02"/>
    <w:pPr>
      <w:spacing w:after="15" w:line="270" w:lineRule="atLeast"/>
      <w:ind w:left="30"/>
      <w:textAlignment w:val="top"/>
    </w:pPr>
    <w:rPr>
      <w:rFonts w:ascii="Times New Roman" w:hAnsi="Times New Roman"/>
      <w:sz w:val="24"/>
      <w:szCs w:val="24"/>
    </w:rPr>
  </w:style>
  <w:style w:type="paragraph" w:customStyle="1" w:styleId="t-plus3">
    <w:name w:val="t-plus3"/>
    <w:basedOn w:val="Normal"/>
    <w:rsid w:val="00FA2D02"/>
    <w:pPr>
      <w:spacing w:before="30" w:after="240"/>
      <w:ind w:left="-240"/>
    </w:pPr>
    <w:rPr>
      <w:rFonts w:ascii="Times New Roman" w:hAnsi="Times New Roman"/>
      <w:sz w:val="24"/>
      <w:szCs w:val="24"/>
    </w:rPr>
  </w:style>
  <w:style w:type="paragraph" w:customStyle="1" w:styleId="t-minus3">
    <w:name w:val="t-minus3"/>
    <w:basedOn w:val="Normal"/>
    <w:rsid w:val="00FA2D02"/>
    <w:pPr>
      <w:spacing w:before="30" w:after="240"/>
      <w:ind w:left="-240"/>
    </w:pPr>
    <w:rPr>
      <w:rFonts w:ascii="Times New Roman" w:hAnsi="Times New Roman"/>
      <w:sz w:val="24"/>
      <w:szCs w:val="24"/>
    </w:rPr>
  </w:style>
  <w:style w:type="paragraph" w:customStyle="1" w:styleId="t-plus-disabled3">
    <w:name w:val="t-plus-disabled3"/>
    <w:basedOn w:val="Normal"/>
    <w:rsid w:val="00FA2D02"/>
    <w:pPr>
      <w:spacing w:before="30" w:after="240"/>
      <w:ind w:left="-240"/>
    </w:pPr>
    <w:rPr>
      <w:rFonts w:ascii="Times New Roman" w:hAnsi="Times New Roman"/>
      <w:sz w:val="24"/>
      <w:szCs w:val="24"/>
    </w:rPr>
  </w:style>
  <w:style w:type="paragraph" w:customStyle="1" w:styleId="t-minus-disabled3">
    <w:name w:val="t-minus-disabled3"/>
    <w:basedOn w:val="Normal"/>
    <w:rsid w:val="00FA2D02"/>
    <w:pPr>
      <w:spacing w:before="30" w:after="240"/>
      <w:ind w:left="-240"/>
    </w:pPr>
    <w:rPr>
      <w:rFonts w:ascii="Times New Roman" w:hAnsi="Times New Roman"/>
      <w:sz w:val="24"/>
      <w:szCs w:val="24"/>
    </w:rPr>
  </w:style>
  <w:style w:type="paragraph" w:customStyle="1" w:styleId="t-image6">
    <w:name w:val="t-image6"/>
    <w:basedOn w:val="Normal"/>
    <w:rsid w:val="00FA2D02"/>
    <w:pPr>
      <w:spacing w:after="240"/>
      <w:ind w:right="45"/>
      <w:textAlignment w:val="top"/>
    </w:pPr>
    <w:rPr>
      <w:rFonts w:ascii="Times New Roman" w:hAnsi="Times New Roman"/>
      <w:sz w:val="24"/>
      <w:szCs w:val="24"/>
    </w:rPr>
  </w:style>
  <w:style w:type="paragraph" w:customStyle="1" w:styleId="t-in11">
    <w:name w:val="t-in11"/>
    <w:basedOn w:val="Normal"/>
    <w:rsid w:val="00FA2D02"/>
    <w:pPr>
      <w:spacing w:after="15" w:line="240" w:lineRule="atLeast"/>
      <w:ind w:left="30"/>
      <w:textAlignment w:val="top"/>
    </w:pPr>
    <w:rPr>
      <w:rFonts w:ascii="Times New Roman" w:hAnsi="Times New Roman"/>
      <w:sz w:val="24"/>
      <w:szCs w:val="24"/>
    </w:rPr>
  </w:style>
  <w:style w:type="character" w:customStyle="1" w:styleId="t-in12">
    <w:name w:val="t-in12"/>
    <w:rsid w:val="00FA2D02"/>
    <w:rPr>
      <w:strike w:val="0"/>
      <w:dstrike w:val="0"/>
      <w:color w:val="555555"/>
      <w:u w:val="none"/>
      <w:effect w:val="none"/>
    </w:rPr>
  </w:style>
  <w:style w:type="paragraph" w:customStyle="1" w:styleId="t-state-hover3">
    <w:name w:val="t-state-hover3"/>
    <w:basedOn w:val="Normal"/>
    <w:rsid w:val="00FA2D02"/>
    <w:pPr>
      <w:pBdr>
        <w:top w:val="single" w:sz="6" w:space="1" w:color="auto"/>
        <w:left w:val="single" w:sz="6" w:space="2" w:color="auto"/>
        <w:bottom w:val="single" w:sz="6" w:space="1" w:color="auto"/>
        <w:right w:val="single" w:sz="6" w:space="2" w:color="auto"/>
      </w:pBdr>
      <w:spacing w:after="240"/>
    </w:pPr>
    <w:rPr>
      <w:rFonts w:ascii="Times New Roman" w:hAnsi="Times New Roman"/>
      <w:sz w:val="24"/>
      <w:szCs w:val="24"/>
    </w:rPr>
  </w:style>
  <w:style w:type="paragraph" w:customStyle="1" w:styleId="t-state-selected3">
    <w:name w:val="t-state-selected3"/>
    <w:basedOn w:val="Normal"/>
    <w:rsid w:val="00FA2D02"/>
    <w:pPr>
      <w:pBdr>
        <w:top w:val="single" w:sz="6" w:space="1" w:color="auto"/>
        <w:left w:val="single" w:sz="6" w:space="2" w:color="auto"/>
        <w:bottom w:val="single" w:sz="6" w:space="1" w:color="auto"/>
        <w:right w:val="single" w:sz="6" w:space="2" w:color="auto"/>
      </w:pBdr>
      <w:spacing w:after="240"/>
    </w:pPr>
    <w:rPr>
      <w:rFonts w:ascii="Times New Roman" w:hAnsi="Times New Roman"/>
      <w:sz w:val="24"/>
      <w:szCs w:val="24"/>
    </w:rPr>
  </w:style>
  <w:style w:type="paragraph" w:customStyle="1" w:styleId="t-drop-clue3">
    <w:name w:val="t-drop-clue3"/>
    <w:basedOn w:val="Normal"/>
    <w:rsid w:val="00FA2D02"/>
    <w:pPr>
      <w:spacing w:after="240"/>
    </w:pPr>
    <w:rPr>
      <w:rFonts w:ascii="Times New Roman" w:hAnsi="Times New Roman"/>
      <w:sz w:val="24"/>
      <w:szCs w:val="24"/>
    </w:rPr>
  </w:style>
  <w:style w:type="paragraph" w:customStyle="1" w:styleId="t-top6">
    <w:name w:val="t-top6"/>
    <w:basedOn w:val="Normal"/>
    <w:rsid w:val="00FA2D02"/>
    <w:pPr>
      <w:spacing w:after="240"/>
      <w:ind w:left="-240"/>
    </w:pPr>
    <w:rPr>
      <w:rFonts w:ascii="Times New Roman" w:hAnsi="Times New Roman"/>
      <w:sz w:val="24"/>
      <w:szCs w:val="24"/>
    </w:rPr>
  </w:style>
  <w:style w:type="paragraph" w:customStyle="1" w:styleId="t-item9">
    <w:name w:val="t-item9"/>
    <w:basedOn w:val="Normal"/>
    <w:rsid w:val="00FA2D02"/>
    <w:pPr>
      <w:spacing w:after="240"/>
    </w:pPr>
    <w:rPr>
      <w:rFonts w:ascii="Times New Roman" w:hAnsi="Times New Roman"/>
      <w:sz w:val="24"/>
      <w:szCs w:val="24"/>
    </w:rPr>
  </w:style>
  <w:style w:type="paragraph" w:customStyle="1" w:styleId="t-first6">
    <w:name w:val="t-first6"/>
    <w:basedOn w:val="Normal"/>
    <w:rsid w:val="00FA2D02"/>
    <w:pPr>
      <w:spacing w:after="240"/>
    </w:pPr>
    <w:rPr>
      <w:rFonts w:ascii="Times New Roman" w:hAnsi="Times New Roman"/>
      <w:sz w:val="24"/>
      <w:szCs w:val="24"/>
    </w:rPr>
  </w:style>
  <w:style w:type="paragraph" w:customStyle="1" w:styleId="t-loading3">
    <w:name w:val="t-loading3"/>
    <w:basedOn w:val="Normal"/>
    <w:rsid w:val="00FA2D02"/>
    <w:pPr>
      <w:spacing w:after="240"/>
    </w:pPr>
    <w:rPr>
      <w:rFonts w:ascii="Times New Roman" w:hAnsi="Times New Roman"/>
      <w:sz w:val="24"/>
      <w:szCs w:val="24"/>
    </w:rPr>
  </w:style>
  <w:style w:type="paragraph" w:customStyle="1" w:styleId="t-tool-icon3">
    <w:name w:val="t-tool-icon3"/>
    <w:basedOn w:val="Normal"/>
    <w:rsid w:val="00FA2D02"/>
    <w:pPr>
      <w:spacing w:after="240" w:line="0" w:lineRule="auto"/>
      <w:ind w:firstLine="15541"/>
      <w:jc w:val="center"/>
      <w:textAlignment w:val="center"/>
    </w:pPr>
    <w:rPr>
      <w:rFonts w:ascii="Times New Roman" w:hAnsi="Times New Roman"/>
      <w:sz w:val="2"/>
      <w:szCs w:val="2"/>
    </w:rPr>
  </w:style>
  <w:style w:type="paragraph" w:customStyle="1" w:styleId="root-node3">
    <w:name w:val="root-node3"/>
    <w:basedOn w:val="Normal"/>
    <w:rsid w:val="00FA2D02"/>
    <w:pPr>
      <w:spacing w:after="240"/>
    </w:pPr>
    <w:rPr>
      <w:rFonts w:ascii="Times New Roman" w:hAnsi="Times New Roman"/>
      <w:b/>
      <w:bCs/>
      <w:color w:val="2E2E2E"/>
      <w:sz w:val="24"/>
      <w:szCs w:val="24"/>
    </w:rPr>
  </w:style>
  <w:style w:type="paragraph" w:customStyle="1" w:styleId="submisiontitle3">
    <w:name w:val="submision_title3"/>
    <w:basedOn w:val="Normal"/>
    <w:rsid w:val="00FA2D02"/>
    <w:pPr>
      <w:spacing w:after="240"/>
    </w:pPr>
    <w:rPr>
      <w:rFonts w:ascii="Times New Roman" w:hAnsi="Times New Roman"/>
      <w:b/>
      <w:bCs/>
      <w:sz w:val="31"/>
      <w:szCs w:val="31"/>
    </w:rPr>
  </w:style>
  <w:style w:type="paragraph" w:customStyle="1" w:styleId="submisioncomment5">
    <w:name w:val="submision_comment5"/>
    <w:basedOn w:val="Normal"/>
    <w:rsid w:val="00FA2D02"/>
    <w:pPr>
      <w:spacing w:before="150" w:after="240"/>
    </w:pPr>
    <w:rPr>
      <w:rFonts w:ascii="Times New Roman" w:hAnsi="Times New Roman"/>
      <w:sz w:val="24"/>
      <w:szCs w:val="24"/>
    </w:rPr>
  </w:style>
  <w:style w:type="paragraph" w:customStyle="1" w:styleId="eventdetailstitle5">
    <w:name w:val="event_details_title5"/>
    <w:basedOn w:val="Normal"/>
    <w:rsid w:val="00FA2D02"/>
    <w:pPr>
      <w:spacing w:after="240"/>
    </w:pPr>
    <w:rPr>
      <w:rFonts w:ascii="Times New Roman" w:hAnsi="Times New Roman"/>
      <w:b/>
      <w:bCs/>
      <w:sz w:val="31"/>
      <w:szCs w:val="31"/>
    </w:rPr>
  </w:style>
  <w:style w:type="paragraph" w:customStyle="1" w:styleId="eventdetailslist5">
    <w:name w:val="event_details_list5"/>
    <w:basedOn w:val="Normal"/>
    <w:rsid w:val="00FA2D02"/>
    <w:pPr>
      <w:spacing w:after="240"/>
    </w:pPr>
    <w:rPr>
      <w:rFonts w:ascii="Times New Roman" w:hAnsi="Times New Roman"/>
      <w:sz w:val="24"/>
      <w:szCs w:val="24"/>
    </w:rPr>
  </w:style>
  <w:style w:type="paragraph" w:customStyle="1" w:styleId="attachmentuploader3">
    <w:name w:val="attachment_uploader3"/>
    <w:basedOn w:val="Normal"/>
    <w:rsid w:val="00FA2D02"/>
    <w:pPr>
      <w:spacing w:after="240"/>
    </w:pPr>
    <w:rPr>
      <w:rFonts w:ascii="Times New Roman" w:hAnsi="Times New Roman"/>
      <w:vanish/>
      <w:sz w:val="24"/>
      <w:szCs w:val="24"/>
    </w:rPr>
  </w:style>
  <w:style w:type="paragraph" w:customStyle="1" w:styleId="attachmentext3">
    <w:name w:val="attachment_ext3"/>
    <w:basedOn w:val="Normal"/>
    <w:rsid w:val="00FA2D02"/>
    <w:pPr>
      <w:spacing w:after="240"/>
    </w:pPr>
    <w:rPr>
      <w:rFonts w:ascii="Times New Roman" w:hAnsi="Times New Roman"/>
      <w:i/>
      <w:iCs/>
      <w:sz w:val="24"/>
      <w:szCs w:val="24"/>
    </w:rPr>
  </w:style>
  <w:style w:type="paragraph" w:customStyle="1" w:styleId="submitterdetailstitle3">
    <w:name w:val="submitter_details_title3"/>
    <w:basedOn w:val="Normal"/>
    <w:rsid w:val="00FA2D02"/>
    <w:pPr>
      <w:spacing w:before="225" w:after="240"/>
    </w:pPr>
    <w:rPr>
      <w:rFonts w:ascii="Times New Roman" w:hAnsi="Times New Roman"/>
      <w:b/>
      <w:bCs/>
      <w:sz w:val="31"/>
      <w:szCs w:val="31"/>
    </w:rPr>
  </w:style>
  <w:style w:type="paragraph" w:customStyle="1" w:styleId="submitterdetailslist3">
    <w:name w:val="submitter_details_list3"/>
    <w:basedOn w:val="Normal"/>
    <w:rsid w:val="00FA2D02"/>
    <w:pPr>
      <w:spacing w:after="240"/>
    </w:pPr>
    <w:rPr>
      <w:rFonts w:ascii="Times New Roman" w:hAnsi="Times New Roman"/>
      <w:sz w:val="24"/>
      <w:szCs w:val="24"/>
    </w:rPr>
  </w:style>
  <w:style w:type="paragraph" w:customStyle="1" w:styleId="attachmentcollapser3">
    <w:name w:val="attachment_collapser3"/>
    <w:basedOn w:val="Normal"/>
    <w:rsid w:val="00FA2D02"/>
    <w:pPr>
      <w:spacing w:after="240"/>
    </w:pPr>
    <w:rPr>
      <w:rFonts w:ascii="Times New Roman" w:hAnsi="Times New Roman"/>
      <w:b/>
      <w:bCs/>
      <w:sz w:val="24"/>
      <w:szCs w:val="24"/>
    </w:rPr>
  </w:style>
  <w:style w:type="paragraph" w:customStyle="1" w:styleId="detailstitle3">
    <w:name w:val="details_title3"/>
    <w:basedOn w:val="Normal"/>
    <w:rsid w:val="00FA2D02"/>
    <w:pPr>
      <w:pBdr>
        <w:bottom w:val="single" w:sz="6" w:space="4" w:color="D0D0D0"/>
      </w:pBdr>
      <w:spacing w:before="150" w:after="225"/>
    </w:pPr>
    <w:rPr>
      <w:rFonts w:ascii="Times New Roman" w:hAnsi="Times New Roman"/>
      <w:b/>
      <w:bCs/>
      <w:color w:val="383838"/>
      <w:sz w:val="31"/>
      <w:szCs w:val="31"/>
    </w:rPr>
  </w:style>
  <w:style w:type="paragraph" w:customStyle="1" w:styleId="details3">
    <w:name w:val="details3"/>
    <w:basedOn w:val="Normal"/>
    <w:rsid w:val="00FA2D02"/>
    <w:pPr>
      <w:spacing w:before="150" w:after="150"/>
      <w:ind w:left="150" w:right="150"/>
    </w:pPr>
    <w:rPr>
      <w:rFonts w:ascii="Times New Roman" w:hAnsi="Times New Roman"/>
      <w:sz w:val="24"/>
      <w:szCs w:val="24"/>
    </w:rPr>
  </w:style>
  <w:style w:type="paragraph" w:customStyle="1" w:styleId="eventdetailstitle6">
    <w:name w:val="event_details_title6"/>
    <w:basedOn w:val="Normal"/>
    <w:rsid w:val="00FA2D02"/>
    <w:pPr>
      <w:spacing w:after="240"/>
    </w:pPr>
    <w:rPr>
      <w:rFonts w:ascii="Times New Roman" w:hAnsi="Times New Roman"/>
      <w:b/>
      <w:bCs/>
      <w:sz w:val="26"/>
      <w:szCs w:val="26"/>
    </w:rPr>
  </w:style>
  <w:style w:type="paragraph" w:customStyle="1" w:styleId="eventdetailslist6">
    <w:name w:val="event_details_list6"/>
    <w:basedOn w:val="Normal"/>
    <w:rsid w:val="00FA2D02"/>
    <w:pPr>
      <w:spacing w:after="240"/>
    </w:pPr>
    <w:rPr>
      <w:rFonts w:ascii="Times New Roman" w:hAnsi="Times New Roman"/>
      <w:sz w:val="24"/>
      <w:szCs w:val="24"/>
    </w:rPr>
  </w:style>
  <w:style w:type="paragraph" w:customStyle="1" w:styleId="attendeedetailstitle3">
    <w:name w:val="attendee_details_title3"/>
    <w:basedOn w:val="Normal"/>
    <w:rsid w:val="00FA2D02"/>
    <w:pPr>
      <w:spacing w:after="240"/>
    </w:pPr>
    <w:rPr>
      <w:rFonts w:ascii="Times New Roman" w:hAnsi="Times New Roman"/>
      <w:b/>
      <w:bCs/>
      <w:sz w:val="26"/>
      <w:szCs w:val="26"/>
    </w:rPr>
  </w:style>
  <w:style w:type="paragraph" w:customStyle="1" w:styleId="attendeedetailslist3">
    <w:name w:val="attendee_details_list3"/>
    <w:basedOn w:val="Normal"/>
    <w:rsid w:val="00FA2D02"/>
    <w:pPr>
      <w:spacing w:after="300"/>
    </w:pPr>
    <w:rPr>
      <w:rFonts w:ascii="Times New Roman" w:hAnsi="Times New Roman"/>
      <w:sz w:val="24"/>
      <w:szCs w:val="24"/>
    </w:rPr>
  </w:style>
  <w:style w:type="paragraph" w:customStyle="1" w:styleId="filesizelabel3">
    <w:name w:val="file_size&gt;label3"/>
    <w:basedOn w:val="Normal"/>
    <w:rsid w:val="00FA2D02"/>
    <w:pPr>
      <w:spacing w:after="240"/>
    </w:pPr>
    <w:rPr>
      <w:rFonts w:ascii="Times New Roman" w:hAnsi="Times New Roman"/>
      <w:b/>
      <w:bCs/>
      <w:sz w:val="24"/>
      <w:szCs w:val="24"/>
    </w:rPr>
  </w:style>
  <w:style w:type="paragraph" w:customStyle="1" w:styleId="fileext3">
    <w:name w:val="file_ext3"/>
    <w:basedOn w:val="Normal"/>
    <w:rsid w:val="00FA2D02"/>
    <w:pPr>
      <w:spacing w:after="240"/>
    </w:pPr>
    <w:rPr>
      <w:rFonts w:ascii="Times New Roman" w:hAnsi="Times New Roman"/>
      <w:i/>
      <w:iCs/>
      <w:sz w:val="24"/>
      <w:szCs w:val="24"/>
    </w:rPr>
  </w:style>
  <w:style w:type="paragraph" w:customStyle="1" w:styleId="fileextlabel3">
    <w:name w:val="file_ext&gt;label3"/>
    <w:basedOn w:val="Normal"/>
    <w:rsid w:val="00FA2D02"/>
    <w:pPr>
      <w:spacing w:after="240"/>
    </w:pPr>
    <w:rPr>
      <w:rFonts w:ascii="Times New Roman" w:hAnsi="Times New Roman"/>
      <w:b/>
      <w:bCs/>
      <w:sz w:val="24"/>
      <w:szCs w:val="24"/>
    </w:rPr>
  </w:style>
  <w:style w:type="paragraph" w:customStyle="1" w:styleId="addlink5">
    <w:name w:val="addlink5"/>
    <w:basedOn w:val="Normal"/>
    <w:rsid w:val="00FA2D02"/>
    <w:pPr>
      <w:pBdr>
        <w:top w:val="single" w:sz="12" w:space="0" w:color="FFFFFF"/>
        <w:left w:val="single" w:sz="12" w:space="0" w:color="FFFFFF"/>
        <w:bottom w:val="single" w:sz="12" w:space="0" w:color="FFFFFF"/>
        <w:right w:val="single" w:sz="12" w:space="0" w:color="FFFFFF"/>
      </w:pBdr>
      <w:shd w:val="clear" w:color="auto" w:fill="383838"/>
      <w:spacing w:after="240"/>
      <w:ind w:right="30" w:firstLine="5536"/>
      <w:textAlignment w:val="center"/>
    </w:pPr>
    <w:rPr>
      <w:rFonts w:ascii="Times New Roman" w:hAnsi="Times New Roman"/>
      <w:sz w:val="24"/>
      <w:szCs w:val="24"/>
    </w:rPr>
  </w:style>
  <w:style w:type="paragraph" w:customStyle="1" w:styleId="deletelink5">
    <w:name w:val="deletelink5"/>
    <w:basedOn w:val="Normal"/>
    <w:rsid w:val="00FA2D02"/>
    <w:pPr>
      <w:pBdr>
        <w:top w:val="single" w:sz="12" w:space="0" w:color="FFFFFF"/>
        <w:left w:val="single" w:sz="12" w:space="0" w:color="FFFFFF"/>
        <w:bottom w:val="single" w:sz="12" w:space="0" w:color="FFFFFF"/>
        <w:right w:val="single" w:sz="12" w:space="0" w:color="FFFFFF"/>
      </w:pBdr>
      <w:shd w:val="clear" w:color="auto" w:fill="383838"/>
      <w:spacing w:after="240"/>
      <w:ind w:right="30" w:firstLine="5536"/>
      <w:textAlignment w:val="center"/>
    </w:pPr>
    <w:rPr>
      <w:rFonts w:ascii="Times New Roman" w:hAnsi="Times New Roman"/>
      <w:sz w:val="24"/>
      <w:szCs w:val="24"/>
    </w:rPr>
  </w:style>
  <w:style w:type="paragraph" w:customStyle="1" w:styleId="emptybox3">
    <w:name w:val="empty_box3"/>
    <w:basedOn w:val="Normal"/>
    <w:rsid w:val="00FA2D02"/>
    <w:pPr>
      <w:spacing w:after="240"/>
    </w:pPr>
    <w:rPr>
      <w:rFonts w:ascii="Times New Roman" w:hAnsi="Times New Roman"/>
      <w:sz w:val="24"/>
      <w:szCs w:val="24"/>
    </w:rPr>
  </w:style>
  <w:style w:type="paragraph" w:customStyle="1" w:styleId="field-validation-error9">
    <w:name w:val="field-validation-error9"/>
    <w:basedOn w:val="Normal"/>
    <w:rsid w:val="00FA2D02"/>
    <w:pPr>
      <w:spacing w:after="240"/>
    </w:pPr>
    <w:rPr>
      <w:rFonts w:ascii="Times New Roman" w:hAnsi="Times New Roman"/>
      <w:sz w:val="24"/>
      <w:szCs w:val="24"/>
    </w:rPr>
  </w:style>
  <w:style w:type="paragraph" w:customStyle="1" w:styleId="label6">
    <w:name w:val="label6"/>
    <w:basedOn w:val="Normal"/>
    <w:rsid w:val="00FA2D02"/>
    <w:pPr>
      <w:spacing w:after="240"/>
    </w:pPr>
    <w:rPr>
      <w:rFonts w:ascii="Times New Roman" w:hAnsi="Times New Roman"/>
      <w:sz w:val="24"/>
      <w:szCs w:val="24"/>
    </w:rPr>
  </w:style>
  <w:style w:type="paragraph" w:customStyle="1" w:styleId="waitingsendcount3">
    <w:name w:val="waiting_send_count3"/>
    <w:basedOn w:val="Normal"/>
    <w:rsid w:val="00FA2D02"/>
    <w:pPr>
      <w:spacing w:after="240"/>
    </w:pPr>
    <w:rPr>
      <w:rFonts w:ascii="Times New Roman" w:hAnsi="Times New Roman"/>
      <w:szCs w:val="22"/>
    </w:rPr>
  </w:style>
  <w:style w:type="paragraph" w:customStyle="1" w:styleId="eventwaitingsendbutton3">
    <w:name w:val="event_waiting_send_button3"/>
    <w:basedOn w:val="Normal"/>
    <w:rsid w:val="00FA2D02"/>
    <w:pPr>
      <w:spacing w:after="240"/>
      <w:ind w:left="150"/>
    </w:pPr>
    <w:rPr>
      <w:rFonts w:ascii="Times New Roman" w:hAnsi="Times New Roman"/>
      <w:sz w:val="24"/>
      <w:szCs w:val="24"/>
    </w:rPr>
  </w:style>
  <w:style w:type="paragraph" w:customStyle="1" w:styleId="itemtypefilter3">
    <w:name w:val="item_type_filter3"/>
    <w:basedOn w:val="Normal"/>
    <w:rsid w:val="00FA2D02"/>
    <w:pPr>
      <w:spacing w:after="240"/>
    </w:pPr>
    <w:rPr>
      <w:rFonts w:ascii="Times New Roman" w:hAnsi="Times New Roman"/>
      <w:sz w:val="24"/>
      <w:szCs w:val="24"/>
    </w:rPr>
  </w:style>
  <w:style w:type="paragraph" w:customStyle="1" w:styleId="itemid3">
    <w:name w:val="item_id3"/>
    <w:basedOn w:val="Normal"/>
    <w:rsid w:val="00FA2D02"/>
    <w:pPr>
      <w:spacing w:after="240"/>
    </w:pPr>
    <w:rPr>
      <w:rFonts w:ascii="Times New Roman" w:hAnsi="Times New Roman"/>
      <w:sz w:val="24"/>
      <w:szCs w:val="24"/>
    </w:rPr>
  </w:style>
  <w:style w:type="paragraph" w:customStyle="1" w:styleId="votemembers5">
    <w:name w:val="vote_members5"/>
    <w:basedOn w:val="Normal"/>
    <w:rsid w:val="00FA2D02"/>
    <w:pPr>
      <w:spacing w:after="240"/>
      <w:ind w:left="2520"/>
    </w:pPr>
    <w:rPr>
      <w:rFonts w:ascii="Times New Roman" w:hAnsi="Times New Roman"/>
      <w:sz w:val="24"/>
      <w:szCs w:val="24"/>
    </w:rPr>
  </w:style>
  <w:style w:type="paragraph" w:customStyle="1" w:styleId="votemembers6">
    <w:name w:val="vote_members6"/>
    <w:basedOn w:val="Normal"/>
    <w:rsid w:val="00FA2D02"/>
    <w:pPr>
      <w:spacing w:after="240"/>
      <w:ind w:left="2520"/>
    </w:pPr>
    <w:rPr>
      <w:rFonts w:ascii="Times New Roman" w:hAnsi="Times New Roman"/>
      <w:sz w:val="24"/>
      <w:szCs w:val="24"/>
    </w:rPr>
  </w:style>
  <w:style w:type="paragraph" w:customStyle="1" w:styleId="pollthumbnailcol3">
    <w:name w:val="poll_thumbnail_col3"/>
    <w:basedOn w:val="Normal"/>
    <w:rsid w:val="00FA2D02"/>
    <w:pPr>
      <w:spacing w:after="240"/>
    </w:pPr>
    <w:rPr>
      <w:rFonts w:ascii="Times New Roman" w:hAnsi="Times New Roman"/>
      <w:sz w:val="24"/>
      <w:szCs w:val="24"/>
    </w:rPr>
  </w:style>
  <w:style w:type="paragraph" w:customStyle="1" w:styleId="pollquestionname7">
    <w:name w:val="poll_question_name7"/>
    <w:basedOn w:val="Normal"/>
    <w:rsid w:val="00FA2D02"/>
    <w:pPr>
      <w:pBdr>
        <w:bottom w:val="single" w:sz="6" w:space="8" w:color="D0D0D0"/>
      </w:pBdr>
      <w:spacing w:after="150"/>
    </w:pPr>
    <w:rPr>
      <w:rFonts w:ascii="Times New Roman" w:hAnsi="Times New Roman"/>
      <w:b/>
      <w:bCs/>
      <w:sz w:val="24"/>
      <w:szCs w:val="24"/>
    </w:rPr>
  </w:style>
  <w:style w:type="paragraph" w:customStyle="1" w:styleId="passwordsecuritytips3">
    <w:name w:val="password_security_tips3"/>
    <w:basedOn w:val="Normal"/>
    <w:rsid w:val="00FA2D02"/>
    <w:pPr>
      <w:spacing w:before="150" w:after="150"/>
    </w:pPr>
    <w:rPr>
      <w:rFonts w:ascii="Times New Roman" w:hAnsi="Times New Roman"/>
      <w:sz w:val="24"/>
      <w:szCs w:val="24"/>
    </w:rPr>
  </w:style>
  <w:style w:type="paragraph" w:customStyle="1" w:styleId="pollquestionname8">
    <w:name w:val="poll_question_name8"/>
    <w:basedOn w:val="Normal"/>
    <w:rsid w:val="00FA2D02"/>
    <w:pPr>
      <w:pBdr>
        <w:bottom w:val="single" w:sz="6" w:space="8" w:color="D0D0D0"/>
      </w:pBdr>
      <w:spacing w:after="150"/>
    </w:pPr>
    <w:rPr>
      <w:rFonts w:ascii="Times New Roman" w:hAnsi="Times New Roman"/>
      <w:b/>
      <w:bCs/>
      <w:sz w:val="24"/>
      <w:szCs w:val="24"/>
    </w:rPr>
  </w:style>
  <w:style w:type="paragraph" w:customStyle="1" w:styleId="pollanswers3">
    <w:name w:val="poll_answers3"/>
    <w:basedOn w:val="Normal"/>
    <w:rsid w:val="00FA2D02"/>
    <w:pPr>
      <w:spacing w:after="240"/>
    </w:pPr>
    <w:rPr>
      <w:rFonts w:ascii="Times New Roman" w:hAnsi="Times New Roman"/>
      <w:sz w:val="24"/>
      <w:szCs w:val="24"/>
    </w:rPr>
  </w:style>
  <w:style w:type="paragraph" w:customStyle="1" w:styleId="anwsercountspan3">
    <w:name w:val="anwser_count&gt;span3"/>
    <w:basedOn w:val="Normal"/>
    <w:rsid w:val="00FA2D02"/>
    <w:pPr>
      <w:spacing w:after="240"/>
    </w:pPr>
    <w:rPr>
      <w:rFonts w:ascii="Times New Roman" w:hAnsi="Times New Roman"/>
      <w:b/>
      <w:bCs/>
      <w:sz w:val="24"/>
      <w:szCs w:val="24"/>
    </w:rPr>
  </w:style>
  <w:style w:type="paragraph" w:customStyle="1" w:styleId="graphicline3">
    <w:name w:val="graphic_line3"/>
    <w:basedOn w:val="Normal"/>
    <w:rsid w:val="00FA2D02"/>
    <w:pPr>
      <w:pBdr>
        <w:top w:val="single" w:sz="6" w:space="0" w:color="0070C0"/>
        <w:left w:val="single" w:sz="6" w:space="0" w:color="0070C0"/>
        <w:bottom w:val="single" w:sz="6" w:space="0" w:color="0070C0"/>
        <w:right w:val="single" w:sz="6" w:space="0" w:color="0070C0"/>
      </w:pBdr>
      <w:spacing w:after="240"/>
    </w:pPr>
    <w:rPr>
      <w:rFonts w:ascii="Times New Roman" w:hAnsi="Times New Roman"/>
      <w:sz w:val="24"/>
      <w:szCs w:val="24"/>
    </w:rPr>
  </w:style>
  <w:style w:type="paragraph" w:customStyle="1" w:styleId="graphicpercent3">
    <w:name w:val="graphic_percent3"/>
    <w:basedOn w:val="Normal"/>
    <w:rsid w:val="00FA2D02"/>
    <w:pPr>
      <w:shd w:val="clear" w:color="auto" w:fill="0070C0"/>
      <w:spacing w:after="240"/>
    </w:pPr>
    <w:rPr>
      <w:rFonts w:ascii="Times New Roman" w:hAnsi="Times New Roman"/>
      <w:sz w:val="24"/>
      <w:szCs w:val="24"/>
    </w:rPr>
  </w:style>
  <w:style w:type="paragraph" w:customStyle="1" w:styleId="totalvotescount3">
    <w:name w:val="total_votes_count3"/>
    <w:basedOn w:val="Normal"/>
    <w:rsid w:val="00FA2D02"/>
    <w:pPr>
      <w:spacing w:after="240"/>
    </w:pPr>
    <w:rPr>
      <w:rFonts w:ascii="Times New Roman" w:hAnsi="Times New Roman"/>
      <w:b/>
      <w:bCs/>
      <w:sz w:val="24"/>
      <w:szCs w:val="24"/>
    </w:rPr>
  </w:style>
  <w:style w:type="paragraph" w:customStyle="1" w:styleId="commandbox25">
    <w:name w:val="command_box25"/>
    <w:basedOn w:val="Normal"/>
    <w:rsid w:val="00FA2D02"/>
    <w:pPr>
      <w:pBdr>
        <w:top w:val="single" w:sz="6" w:space="8" w:color="D0D0D0"/>
      </w:pBdr>
      <w:spacing w:before="150" w:after="240"/>
    </w:pPr>
    <w:rPr>
      <w:rFonts w:ascii="Times New Roman" w:hAnsi="Times New Roman"/>
      <w:sz w:val="24"/>
      <w:szCs w:val="24"/>
    </w:rPr>
  </w:style>
  <w:style w:type="paragraph" w:customStyle="1" w:styleId="pollquestionname9">
    <w:name w:val="poll_question_name9"/>
    <w:basedOn w:val="Normal"/>
    <w:rsid w:val="00FA2D02"/>
    <w:pPr>
      <w:pBdr>
        <w:bottom w:val="single" w:sz="6" w:space="8" w:color="D0D0D0"/>
      </w:pBdr>
      <w:spacing w:after="150"/>
    </w:pPr>
    <w:rPr>
      <w:rFonts w:ascii="Times New Roman" w:hAnsi="Times New Roman"/>
      <w:b/>
      <w:bCs/>
      <w:sz w:val="24"/>
      <w:szCs w:val="24"/>
    </w:rPr>
  </w:style>
  <w:style w:type="paragraph" w:customStyle="1" w:styleId="thumbimg3">
    <w:name w:val="thumb_img3"/>
    <w:basedOn w:val="Normal"/>
    <w:rsid w:val="00FA2D02"/>
    <w:pPr>
      <w:pBdr>
        <w:top w:val="single" w:sz="6" w:space="0" w:color="D0D0D0"/>
        <w:left w:val="single" w:sz="6" w:space="0" w:color="D0D0D0"/>
        <w:bottom w:val="single" w:sz="6" w:space="0" w:color="D0D0D0"/>
        <w:right w:val="single" w:sz="6" w:space="0" w:color="D0D0D0"/>
      </w:pBdr>
      <w:spacing w:before="75" w:after="75"/>
      <w:ind w:right="244"/>
    </w:pPr>
    <w:rPr>
      <w:rFonts w:ascii="Times New Roman" w:hAnsi="Times New Roman"/>
      <w:sz w:val="24"/>
      <w:szCs w:val="24"/>
    </w:rPr>
  </w:style>
  <w:style w:type="paragraph" w:customStyle="1" w:styleId="othertextbox3">
    <w:name w:val="othertextbox3"/>
    <w:basedOn w:val="Normal"/>
    <w:rsid w:val="00FA2D02"/>
    <w:pPr>
      <w:spacing w:after="240"/>
      <w:ind w:left="300"/>
    </w:pPr>
    <w:rPr>
      <w:rFonts w:ascii="Times New Roman" w:hAnsi="Times New Roman"/>
      <w:sz w:val="24"/>
      <w:szCs w:val="24"/>
    </w:rPr>
  </w:style>
  <w:style w:type="paragraph" w:customStyle="1" w:styleId="pollvoteselectionstip3">
    <w:name w:val="poll_vote_selections_tip3"/>
    <w:basedOn w:val="Normal"/>
    <w:rsid w:val="00FA2D02"/>
    <w:pPr>
      <w:spacing w:after="240"/>
    </w:pPr>
    <w:rPr>
      <w:rFonts w:ascii="Times New Roman" w:hAnsi="Times New Roman"/>
      <w:i/>
      <w:iCs/>
      <w:sz w:val="24"/>
      <w:szCs w:val="24"/>
    </w:rPr>
  </w:style>
  <w:style w:type="paragraph" w:customStyle="1" w:styleId="commandbox26">
    <w:name w:val="command_box26"/>
    <w:basedOn w:val="Normal"/>
    <w:rsid w:val="00FA2D02"/>
    <w:pPr>
      <w:pBdr>
        <w:top w:val="single" w:sz="6" w:space="8" w:color="D0D0D0"/>
      </w:pBdr>
      <w:spacing w:before="150" w:after="240"/>
    </w:pPr>
    <w:rPr>
      <w:rFonts w:ascii="Times New Roman" w:hAnsi="Times New Roman"/>
      <w:sz w:val="24"/>
      <w:szCs w:val="24"/>
    </w:rPr>
  </w:style>
  <w:style w:type="character" w:customStyle="1" w:styleId="staffname3">
    <w:name w:val="staff_name3"/>
    <w:rsid w:val="00FA2D02"/>
    <w:rPr>
      <w:b/>
      <w:bCs/>
    </w:rPr>
  </w:style>
  <w:style w:type="paragraph" w:customStyle="1" w:styleId="recaptchacontainer8">
    <w:name w:val="recaptcha_container8"/>
    <w:basedOn w:val="Normal"/>
    <w:rsid w:val="00FA2D02"/>
    <w:pPr>
      <w:spacing w:after="240"/>
    </w:pPr>
    <w:rPr>
      <w:rFonts w:ascii="Times New Roman" w:hAnsi="Times New Roman"/>
      <w:sz w:val="24"/>
      <w:szCs w:val="24"/>
    </w:rPr>
  </w:style>
  <w:style w:type="paragraph" w:customStyle="1" w:styleId="nodashboardblocks3">
    <w:name w:val="no_dashboard_blocks3"/>
    <w:basedOn w:val="Normal"/>
    <w:rsid w:val="00FA2D02"/>
    <w:pPr>
      <w:spacing w:before="75" w:after="75"/>
      <w:ind w:right="75"/>
    </w:pPr>
    <w:rPr>
      <w:rFonts w:ascii="Times New Roman" w:hAnsi="Times New Roman"/>
      <w:sz w:val="24"/>
      <w:szCs w:val="24"/>
    </w:rPr>
  </w:style>
  <w:style w:type="paragraph" w:customStyle="1" w:styleId="dashboardblockwrapper3">
    <w:name w:val="dashboard_block_wrapper3"/>
    <w:basedOn w:val="Normal"/>
    <w:rsid w:val="00FA2D02"/>
    <w:pPr>
      <w:spacing w:after="240"/>
      <w:ind w:right="122"/>
    </w:pPr>
    <w:rPr>
      <w:rFonts w:ascii="Times New Roman" w:hAnsi="Times New Roman"/>
      <w:sz w:val="24"/>
      <w:szCs w:val="24"/>
    </w:rPr>
  </w:style>
  <w:style w:type="paragraph" w:customStyle="1" w:styleId="dashboardblock3">
    <w:name w:val="dashboard_block3"/>
    <w:basedOn w:val="Normal"/>
    <w:rsid w:val="00FA2D02"/>
    <w:pPr>
      <w:spacing w:before="75" w:after="75"/>
      <w:ind w:right="75"/>
    </w:pPr>
    <w:rPr>
      <w:rFonts w:ascii="Times New Roman" w:hAnsi="Times New Roman"/>
      <w:sz w:val="24"/>
      <w:szCs w:val="24"/>
    </w:rPr>
  </w:style>
  <w:style w:type="paragraph" w:customStyle="1" w:styleId="blocktitle3">
    <w:name w:val="block_title3"/>
    <w:basedOn w:val="Normal"/>
    <w:rsid w:val="00FA2D02"/>
    <w:pPr>
      <w:pBdr>
        <w:top w:val="single" w:sz="6" w:space="2" w:color="D0D0D0"/>
        <w:left w:val="single" w:sz="6" w:space="4" w:color="D0D0D0"/>
        <w:bottom w:val="single" w:sz="2" w:space="2" w:color="D0D0D0"/>
        <w:right w:val="single" w:sz="6" w:space="4" w:color="D0D0D0"/>
      </w:pBdr>
      <w:shd w:val="clear" w:color="auto" w:fill="285EF7"/>
      <w:spacing w:line="360" w:lineRule="atLeast"/>
    </w:pPr>
    <w:rPr>
      <w:rFonts w:ascii="Times New Roman" w:hAnsi="Times New Roman"/>
      <w:color w:val="FFFFFF"/>
      <w:sz w:val="24"/>
      <w:szCs w:val="24"/>
    </w:rPr>
  </w:style>
  <w:style w:type="paragraph" w:customStyle="1" w:styleId="builtinblocktable3">
    <w:name w:val="builtin_block_table3"/>
    <w:basedOn w:val="Normal"/>
    <w:rsid w:val="00FA2D02"/>
    <w:pPr>
      <w:spacing w:after="240"/>
    </w:pPr>
    <w:rPr>
      <w:rFonts w:ascii="Times New Roman" w:hAnsi="Times New Roman"/>
      <w:sz w:val="24"/>
      <w:szCs w:val="24"/>
    </w:rPr>
  </w:style>
  <w:style w:type="paragraph" w:customStyle="1" w:styleId="commandbox27">
    <w:name w:val="command_box27"/>
    <w:basedOn w:val="Normal"/>
    <w:rsid w:val="00FA2D02"/>
    <w:pPr>
      <w:spacing w:before="225" w:after="240"/>
    </w:pPr>
    <w:rPr>
      <w:rFonts w:ascii="Times New Roman" w:hAnsi="Times New Roman"/>
      <w:sz w:val="24"/>
      <w:szCs w:val="24"/>
    </w:rPr>
  </w:style>
  <w:style w:type="paragraph" w:customStyle="1" w:styleId="commandbox28">
    <w:name w:val="command_box28"/>
    <w:basedOn w:val="Normal"/>
    <w:rsid w:val="00FA2D02"/>
    <w:pPr>
      <w:spacing w:before="225" w:after="240"/>
    </w:pPr>
    <w:rPr>
      <w:rFonts w:ascii="Times New Roman" w:hAnsi="Times New Roman"/>
      <w:sz w:val="24"/>
      <w:szCs w:val="24"/>
    </w:rPr>
  </w:style>
  <w:style w:type="paragraph" w:customStyle="1" w:styleId="createwebsiteaccountemailinfo3">
    <w:name w:val="create_web_site_account_email_info3"/>
    <w:basedOn w:val="Normal"/>
    <w:rsid w:val="00FA2D02"/>
    <w:pPr>
      <w:spacing w:before="150" w:after="150"/>
    </w:pPr>
    <w:rPr>
      <w:rFonts w:ascii="Times New Roman" w:hAnsi="Times New Roman"/>
      <w:sz w:val="24"/>
      <w:szCs w:val="24"/>
    </w:rPr>
  </w:style>
  <w:style w:type="paragraph" w:customStyle="1" w:styleId="submitbtn3">
    <w:name w:val="submit_btn3"/>
    <w:basedOn w:val="Normal"/>
    <w:rsid w:val="00FA2D02"/>
    <w:pPr>
      <w:spacing w:before="150" w:after="240"/>
    </w:pPr>
    <w:rPr>
      <w:rFonts w:ascii="Times New Roman" w:hAnsi="Times New Roman"/>
      <w:sz w:val="24"/>
      <w:szCs w:val="24"/>
    </w:rPr>
  </w:style>
  <w:style w:type="paragraph" w:customStyle="1" w:styleId="confirmationemailmsg3">
    <w:name w:val="confirmation_email_msg3"/>
    <w:basedOn w:val="Normal"/>
    <w:rsid w:val="00FA2D02"/>
    <w:pPr>
      <w:spacing w:after="150"/>
    </w:pPr>
    <w:rPr>
      <w:rFonts w:ascii="Times New Roman" w:hAnsi="Times New Roman"/>
      <w:b/>
      <w:bCs/>
      <w:color w:val="FF0000"/>
      <w:sz w:val="24"/>
      <w:szCs w:val="24"/>
    </w:rPr>
  </w:style>
  <w:style w:type="paragraph" w:customStyle="1" w:styleId="updateemailmsg3">
    <w:name w:val="update_email_msg3"/>
    <w:basedOn w:val="Normal"/>
    <w:rsid w:val="00FA2D02"/>
    <w:pPr>
      <w:spacing w:after="150"/>
    </w:pPr>
    <w:rPr>
      <w:rFonts w:ascii="Times New Roman" w:hAnsi="Times New Roman"/>
      <w:b/>
      <w:bCs/>
      <w:color w:val="FF0000"/>
      <w:sz w:val="24"/>
      <w:szCs w:val="24"/>
    </w:rPr>
  </w:style>
  <w:style w:type="paragraph" w:customStyle="1" w:styleId="unsubscribeemailmsg3">
    <w:name w:val="unsubscribe_email_msg3"/>
    <w:basedOn w:val="Normal"/>
    <w:rsid w:val="00FA2D02"/>
    <w:pPr>
      <w:spacing w:after="150"/>
    </w:pPr>
    <w:rPr>
      <w:rFonts w:ascii="Times New Roman" w:hAnsi="Times New Roman"/>
      <w:b/>
      <w:bCs/>
      <w:color w:val="FF0000"/>
      <w:sz w:val="24"/>
      <w:szCs w:val="24"/>
    </w:rPr>
  </w:style>
  <w:style w:type="paragraph" w:customStyle="1" w:styleId="commandbox29">
    <w:name w:val="command_box29"/>
    <w:basedOn w:val="Normal"/>
    <w:rsid w:val="00FA2D02"/>
    <w:pPr>
      <w:spacing w:before="225" w:after="240"/>
    </w:pPr>
    <w:rPr>
      <w:rFonts w:ascii="Times New Roman" w:hAnsi="Times New Roman"/>
      <w:sz w:val="24"/>
      <w:szCs w:val="24"/>
    </w:rPr>
  </w:style>
  <w:style w:type="paragraph" w:customStyle="1" w:styleId="memberlogininformation3">
    <w:name w:val="member_login_information3"/>
    <w:basedOn w:val="Normal"/>
    <w:rsid w:val="00FA2D02"/>
    <w:pPr>
      <w:spacing w:before="45" w:after="45"/>
      <w:ind w:left="45" w:right="45"/>
    </w:pPr>
    <w:rPr>
      <w:rFonts w:ascii="Times New Roman" w:hAnsi="Times New Roman"/>
      <w:sz w:val="24"/>
      <w:szCs w:val="24"/>
    </w:rPr>
  </w:style>
  <w:style w:type="paragraph" w:customStyle="1" w:styleId="blockfirstcolumn3">
    <w:name w:val="block_first_column3"/>
    <w:basedOn w:val="Normal"/>
    <w:rsid w:val="00FA2D02"/>
    <w:pPr>
      <w:spacing w:after="240"/>
    </w:pPr>
    <w:rPr>
      <w:rFonts w:ascii="Times New Roman" w:hAnsi="Times New Roman"/>
      <w:vanish/>
      <w:sz w:val="24"/>
      <w:szCs w:val="24"/>
    </w:rPr>
  </w:style>
  <w:style w:type="paragraph" w:customStyle="1" w:styleId="commandbutton3">
    <w:name w:val="command_button3"/>
    <w:basedOn w:val="Normal"/>
    <w:rsid w:val="00FA2D02"/>
    <w:pPr>
      <w:ind w:right="150"/>
      <w:jc w:val="center"/>
      <w:textAlignment w:val="top"/>
    </w:pPr>
    <w:rPr>
      <w:rFonts w:ascii="Times New Roman" w:hAnsi="Times New Roman"/>
      <w:b/>
      <w:bCs/>
      <w:caps/>
      <w:sz w:val="19"/>
      <w:szCs w:val="19"/>
    </w:rPr>
  </w:style>
  <w:style w:type="paragraph" w:customStyle="1" w:styleId="viewcommand3">
    <w:name w:val="view_command3"/>
    <w:basedOn w:val="Normal"/>
    <w:rsid w:val="00FA2D02"/>
    <w:pPr>
      <w:ind w:right="150"/>
      <w:jc w:val="center"/>
      <w:textAlignment w:val="top"/>
    </w:pPr>
    <w:rPr>
      <w:rFonts w:ascii="Times New Roman" w:hAnsi="Times New Roman"/>
      <w:b/>
      <w:bCs/>
      <w:sz w:val="20"/>
    </w:rPr>
  </w:style>
  <w:style w:type="paragraph" w:customStyle="1" w:styleId="commandbuttonfake3">
    <w:name w:val="command_button_fake3"/>
    <w:basedOn w:val="Normal"/>
    <w:rsid w:val="00FA2D02"/>
    <w:pPr>
      <w:ind w:right="150"/>
      <w:jc w:val="center"/>
      <w:textAlignment w:val="top"/>
    </w:pPr>
    <w:rPr>
      <w:rFonts w:ascii="Times New Roman" w:hAnsi="Times New Roman"/>
      <w:b/>
      <w:bCs/>
      <w:caps/>
      <w:sz w:val="20"/>
    </w:rPr>
  </w:style>
  <w:style w:type="paragraph" w:customStyle="1" w:styleId="detail-image3">
    <w:name w:val="detail-image3"/>
    <w:basedOn w:val="Normal"/>
    <w:rsid w:val="00FA2D02"/>
    <w:pPr>
      <w:spacing w:after="240"/>
    </w:pPr>
    <w:rPr>
      <w:rFonts w:ascii="Times New Roman" w:hAnsi="Times New Roman"/>
      <w:sz w:val="24"/>
      <w:szCs w:val="24"/>
    </w:rPr>
  </w:style>
  <w:style w:type="paragraph" w:customStyle="1" w:styleId="detail-list-label14">
    <w:name w:val="detail-list-label14"/>
    <w:basedOn w:val="Normal"/>
    <w:rsid w:val="00FA2D02"/>
    <w:pPr>
      <w:spacing w:after="240"/>
      <w:textAlignment w:val="top"/>
    </w:pPr>
    <w:rPr>
      <w:rFonts w:ascii="Times New Roman" w:hAnsi="Times New Roman"/>
      <w:b/>
      <w:bCs/>
      <w:sz w:val="24"/>
      <w:szCs w:val="24"/>
    </w:rPr>
  </w:style>
  <w:style w:type="paragraph" w:customStyle="1" w:styleId="businesssubmissionstatusfilter3">
    <w:name w:val="business_submission_status_filter3"/>
    <w:basedOn w:val="Normal"/>
    <w:rsid w:val="00FA2D02"/>
    <w:pPr>
      <w:spacing w:before="150" w:after="240"/>
    </w:pPr>
    <w:rPr>
      <w:rFonts w:ascii="Times New Roman" w:hAnsi="Times New Roman"/>
      <w:sz w:val="24"/>
      <w:szCs w:val="24"/>
    </w:rPr>
  </w:style>
  <w:style w:type="paragraph" w:customStyle="1" w:styleId="eventsubmissionstatusfilter3">
    <w:name w:val="event_submission_status_filter3"/>
    <w:basedOn w:val="Normal"/>
    <w:rsid w:val="00FA2D02"/>
    <w:pPr>
      <w:spacing w:before="150" w:after="240"/>
    </w:pPr>
    <w:rPr>
      <w:rFonts w:ascii="Times New Roman" w:hAnsi="Times New Roman"/>
      <w:sz w:val="24"/>
      <w:szCs w:val="24"/>
    </w:rPr>
  </w:style>
  <w:style w:type="paragraph" w:customStyle="1" w:styleId="uploadcontainer3">
    <w:name w:val="uploadcontainer3"/>
    <w:basedOn w:val="Normal"/>
    <w:rsid w:val="00FA2D02"/>
    <w:pPr>
      <w:spacing w:before="75" w:after="150"/>
    </w:pPr>
    <w:rPr>
      <w:rFonts w:ascii="Times New Roman" w:hAnsi="Times New Roman"/>
      <w:vanish/>
      <w:sz w:val="24"/>
      <w:szCs w:val="24"/>
    </w:rPr>
  </w:style>
  <w:style w:type="paragraph" w:customStyle="1" w:styleId="titlecontent7">
    <w:name w:val="title_content7"/>
    <w:basedOn w:val="Normal"/>
    <w:rsid w:val="00FA2D02"/>
    <w:pPr>
      <w:shd w:val="clear" w:color="auto" w:fill="EFEDED"/>
      <w:spacing w:before="225" w:after="225" w:line="450" w:lineRule="atLeast"/>
    </w:pPr>
    <w:rPr>
      <w:rFonts w:ascii="Times New Roman" w:hAnsi="Times New Roman"/>
      <w:b/>
      <w:bCs/>
      <w:color w:val="285EF7"/>
      <w:sz w:val="24"/>
      <w:szCs w:val="24"/>
    </w:rPr>
  </w:style>
  <w:style w:type="paragraph" w:customStyle="1" w:styleId="titlecontent8">
    <w:name w:val="title_content8"/>
    <w:basedOn w:val="Normal"/>
    <w:rsid w:val="00FA2D02"/>
    <w:pPr>
      <w:shd w:val="clear" w:color="auto" w:fill="EFEDED"/>
      <w:spacing w:before="225" w:after="225" w:line="450" w:lineRule="atLeast"/>
    </w:pPr>
    <w:rPr>
      <w:rFonts w:ascii="Times New Roman" w:hAnsi="Times New Roman"/>
      <w:b/>
      <w:bCs/>
      <w:color w:val="285EF7"/>
      <w:sz w:val="24"/>
      <w:szCs w:val="24"/>
    </w:rPr>
  </w:style>
  <w:style w:type="paragraph" w:customStyle="1" w:styleId="detail-list-label15">
    <w:name w:val="detail-list-label15"/>
    <w:basedOn w:val="Normal"/>
    <w:rsid w:val="00FA2D02"/>
    <w:pPr>
      <w:spacing w:after="240"/>
      <w:textAlignment w:val="top"/>
    </w:pPr>
    <w:rPr>
      <w:rFonts w:ascii="Times New Roman" w:hAnsi="Times New Roman"/>
      <w:b/>
      <w:bCs/>
      <w:sz w:val="24"/>
      <w:szCs w:val="24"/>
    </w:rPr>
  </w:style>
  <w:style w:type="paragraph" w:customStyle="1" w:styleId="statuscontent3">
    <w:name w:val="status_content3"/>
    <w:basedOn w:val="Normal"/>
    <w:rsid w:val="00FA2D02"/>
    <w:pPr>
      <w:spacing w:after="240"/>
    </w:pPr>
    <w:rPr>
      <w:rFonts w:ascii="Times New Roman" w:hAnsi="Times New Roman"/>
      <w:sz w:val="24"/>
      <w:szCs w:val="24"/>
    </w:rPr>
  </w:style>
  <w:style w:type="paragraph" w:customStyle="1" w:styleId="eventsubmiterdetailscontainer3">
    <w:name w:val="event_submiter_details_container3"/>
    <w:basedOn w:val="Normal"/>
    <w:rsid w:val="00FA2D02"/>
    <w:pPr>
      <w:spacing w:before="180" w:after="180"/>
    </w:pPr>
    <w:rPr>
      <w:rFonts w:ascii="Times New Roman" w:hAnsi="Times New Roman"/>
      <w:sz w:val="24"/>
      <w:szCs w:val="24"/>
    </w:rPr>
  </w:style>
  <w:style w:type="paragraph" w:customStyle="1" w:styleId="registernowcommandbutton3">
    <w:name w:val="register_now_command_button3"/>
    <w:basedOn w:val="Normal"/>
    <w:rsid w:val="00FA2D02"/>
    <w:pPr>
      <w:spacing w:after="240"/>
    </w:pPr>
    <w:rPr>
      <w:rFonts w:ascii="Times New Roman" w:hAnsi="Times New Roman"/>
      <w:sz w:val="24"/>
      <w:szCs w:val="24"/>
    </w:rPr>
  </w:style>
  <w:style w:type="paragraph" w:customStyle="1" w:styleId="submisioncomment6">
    <w:name w:val="submision_comment6"/>
    <w:basedOn w:val="Normal"/>
    <w:rsid w:val="00FA2D02"/>
    <w:pPr>
      <w:spacing w:before="150" w:after="240"/>
    </w:pPr>
    <w:rPr>
      <w:rFonts w:ascii="Times New Roman" w:hAnsi="Times New Roman"/>
      <w:sz w:val="24"/>
      <w:szCs w:val="24"/>
    </w:rPr>
  </w:style>
  <w:style w:type="paragraph" w:customStyle="1" w:styleId="currentaccounttype3">
    <w:name w:val="current_account_type3"/>
    <w:basedOn w:val="Normal"/>
    <w:rsid w:val="00FA2D02"/>
    <w:pPr>
      <w:spacing w:after="240"/>
    </w:pPr>
    <w:rPr>
      <w:rFonts w:ascii="Times New Roman" w:hAnsi="Times New Roman"/>
      <w:sz w:val="24"/>
      <w:szCs w:val="24"/>
    </w:rPr>
  </w:style>
  <w:style w:type="paragraph" w:customStyle="1" w:styleId="detail-list-label16">
    <w:name w:val="detail-list-label16"/>
    <w:basedOn w:val="Normal"/>
    <w:rsid w:val="00FA2D02"/>
    <w:pPr>
      <w:spacing w:after="240"/>
      <w:textAlignment w:val="top"/>
    </w:pPr>
    <w:rPr>
      <w:rFonts w:ascii="Times New Roman" w:hAnsi="Times New Roman"/>
      <w:b/>
      <w:bCs/>
      <w:sz w:val="24"/>
      <w:szCs w:val="24"/>
    </w:rPr>
  </w:style>
  <w:style w:type="paragraph" w:customStyle="1" w:styleId="detail-list-label17">
    <w:name w:val="detail-list-label17"/>
    <w:basedOn w:val="Normal"/>
    <w:rsid w:val="00FA2D02"/>
    <w:pPr>
      <w:spacing w:after="240"/>
      <w:textAlignment w:val="top"/>
    </w:pPr>
    <w:rPr>
      <w:rFonts w:ascii="Times New Roman" w:hAnsi="Times New Roman"/>
      <w:b/>
      <w:bCs/>
      <w:sz w:val="24"/>
      <w:szCs w:val="24"/>
    </w:rPr>
  </w:style>
  <w:style w:type="paragraph" w:customStyle="1" w:styleId="iconhint3">
    <w:name w:val="icon_hint3"/>
    <w:basedOn w:val="Normal"/>
    <w:rsid w:val="00FA2D02"/>
    <w:pPr>
      <w:pBdr>
        <w:top w:val="single" w:sz="6" w:space="4" w:color="CECECE"/>
        <w:left w:val="single" w:sz="6" w:space="4" w:color="CECECE"/>
        <w:bottom w:val="single" w:sz="6" w:space="4" w:color="CECECE"/>
        <w:right w:val="single" w:sz="6" w:space="4" w:color="CECECE"/>
      </w:pBdr>
      <w:spacing w:before="225" w:line="360" w:lineRule="atLeast"/>
      <w:jc w:val="center"/>
    </w:pPr>
    <w:rPr>
      <w:rFonts w:ascii="Times New Roman" w:hAnsi="Times New Roman"/>
      <w:sz w:val="24"/>
      <w:szCs w:val="24"/>
    </w:rPr>
  </w:style>
  <w:style w:type="paragraph" w:customStyle="1" w:styleId="contentstatusicon3">
    <w:name w:val="content_status_icon3"/>
    <w:basedOn w:val="Normal"/>
    <w:rsid w:val="00FA2D02"/>
    <w:pPr>
      <w:spacing w:after="240"/>
      <w:textAlignment w:val="center"/>
    </w:pPr>
    <w:rPr>
      <w:rFonts w:ascii="Times New Roman" w:hAnsi="Times New Roman"/>
      <w:sz w:val="24"/>
      <w:szCs w:val="24"/>
    </w:rPr>
  </w:style>
  <w:style w:type="paragraph" w:customStyle="1" w:styleId="hadregisteredeventbefore3">
    <w:name w:val="had_registered_event_before3"/>
    <w:basedOn w:val="Normal"/>
    <w:rsid w:val="00FA2D02"/>
    <w:pPr>
      <w:spacing w:after="240"/>
      <w:ind w:left="225"/>
    </w:pPr>
    <w:rPr>
      <w:rFonts w:ascii="Times New Roman" w:hAnsi="Times New Roman"/>
      <w:sz w:val="24"/>
      <w:szCs w:val="24"/>
    </w:rPr>
  </w:style>
  <w:style w:type="paragraph" w:customStyle="1" w:styleId="inpendingwaitinglist3">
    <w:name w:val="in_pending_waiting_list3"/>
    <w:basedOn w:val="Normal"/>
    <w:rsid w:val="00FA2D02"/>
    <w:pPr>
      <w:spacing w:after="240"/>
      <w:ind w:left="225"/>
    </w:pPr>
    <w:rPr>
      <w:rFonts w:ascii="Times New Roman" w:hAnsi="Times New Roman"/>
      <w:sz w:val="24"/>
      <w:szCs w:val="24"/>
    </w:rPr>
  </w:style>
  <w:style w:type="paragraph" w:customStyle="1" w:styleId="profilephotocontainer3">
    <w:name w:val="profile_photo_container3"/>
    <w:basedOn w:val="Normal"/>
    <w:rsid w:val="00FA2D02"/>
    <w:pPr>
      <w:spacing w:after="240"/>
    </w:pPr>
    <w:rPr>
      <w:rFonts w:ascii="Times New Roman" w:hAnsi="Times New Roman"/>
      <w:sz w:val="24"/>
      <w:szCs w:val="24"/>
    </w:rPr>
  </w:style>
  <w:style w:type="paragraph" w:customStyle="1" w:styleId="profilephotoimg5">
    <w:name w:val="profile_photo_img5"/>
    <w:basedOn w:val="Normal"/>
    <w:rsid w:val="00FA2D02"/>
    <w:pPr>
      <w:pBdr>
        <w:top w:val="single" w:sz="6" w:space="0" w:color="D0D0D0"/>
        <w:left w:val="single" w:sz="6" w:space="0" w:color="D0D0D0"/>
        <w:bottom w:val="single" w:sz="6" w:space="0" w:color="D0D0D0"/>
        <w:right w:val="single" w:sz="6" w:space="0" w:color="D0D0D0"/>
      </w:pBdr>
      <w:spacing w:after="240"/>
    </w:pPr>
    <w:rPr>
      <w:rFonts w:ascii="Times New Roman" w:hAnsi="Times New Roman"/>
      <w:sz w:val="24"/>
      <w:szCs w:val="24"/>
    </w:rPr>
  </w:style>
  <w:style w:type="paragraph" w:customStyle="1" w:styleId="changeprofilephotoplaceholder3">
    <w:name w:val="change_profile_photo_placeholder3"/>
    <w:basedOn w:val="Normal"/>
    <w:rsid w:val="00FA2D02"/>
    <w:pPr>
      <w:spacing w:after="240"/>
    </w:pPr>
    <w:rPr>
      <w:rFonts w:ascii="Times New Roman" w:hAnsi="Times New Roman"/>
      <w:sz w:val="24"/>
      <w:szCs w:val="24"/>
    </w:rPr>
  </w:style>
  <w:style w:type="paragraph" w:customStyle="1" w:styleId="profilephotoplaceholder3">
    <w:name w:val="profile_photo_placeholder3"/>
    <w:basedOn w:val="Normal"/>
    <w:rsid w:val="00FA2D02"/>
    <w:pPr>
      <w:pBdr>
        <w:top w:val="single" w:sz="6" w:space="0" w:color="D0D0D0"/>
        <w:left w:val="single" w:sz="6" w:space="0" w:color="D0D0D0"/>
        <w:bottom w:val="single" w:sz="6" w:space="0" w:color="D0D0D0"/>
        <w:right w:val="single" w:sz="6" w:space="0" w:color="D0D0D0"/>
      </w:pBdr>
      <w:spacing w:before="75" w:after="75"/>
      <w:ind w:left="75" w:right="75"/>
    </w:pPr>
    <w:rPr>
      <w:rFonts w:ascii="Times New Roman" w:hAnsi="Times New Roman"/>
      <w:sz w:val="24"/>
      <w:szCs w:val="24"/>
    </w:rPr>
  </w:style>
  <w:style w:type="paragraph" w:customStyle="1" w:styleId="profilephotoimg6">
    <w:name w:val="profile_photo_img6"/>
    <w:basedOn w:val="Normal"/>
    <w:rsid w:val="00FA2D02"/>
    <w:pPr>
      <w:pBdr>
        <w:top w:val="single" w:sz="6" w:space="0" w:color="D0D0D0"/>
        <w:left w:val="single" w:sz="6" w:space="0" w:color="D0D0D0"/>
        <w:bottom w:val="single" w:sz="6" w:space="0" w:color="D0D0D0"/>
        <w:right w:val="single" w:sz="6" w:space="0" w:color="D0D0D0"/>
      </w:pBdr>
      <w:spacing w:before="75" w:after="75"/>
      <w:ind w:left="75" w:right="75"/>
    </w:pPr>
    <w:rPr>
      <w:rFonts w:ascii="Times New Roman" w:hAnsi="Times New Roman"/>
      <w:sz w:val="24"/>
      <w:szCs w:val="24"/>
    </w:rPr>
  </w:style>
  <w:style w:type="paragraph" w:customStyle="1" w:styleId="fileinputitemcontainer3">
    <w:name w:val="file_input_item_container3"/>
    <w:basedOn w:val="Normal"/>
    <w:rsid w:val="00FA2D02"/>
    <w:pPr>
      <w:spacing w:after="240"/>
    </w:pPr>
    <w:rPr>
      <w:rFonts w:ascii="Times New Roman" w:hAnsi="Times New Roman"/>
      <w:sz w:val="24"/>
      <w:szCs w:val="24"/>
    </w:rPr>
  </w:style>
  <w:style w:type="paragraph" w:customStyle="1" w:styleId="titlecontent9">
    <w:name w:val="title_content9"/>
    <w:basedOn w:val="Normal"/>
    <w:rsid w:val="00FA2D02"/>
    <w:pPr>
      <w:shd w:val="clear" w:color="auto" w:fill="EFEDED"/>
      <w:spacing w:before="225" w:after="225" w:line="450" w:lineRule="atLeast"/>
    </w:pPr>
    <w:rPr>
      <w:rFonts w:ascii="Times New Roman" w:hAnsi="Times New Roman"/>
      <w:b/>
      <w:bCs/>
      <w:color w:val="285EF7"/>
      <w:sz w:val="24"/>
      <w:szCs w:val="24"/>
    </w:rPr>
  </w:style>
  <w:style w:type="paragraph" w:customStyle="1" w:styleId="detail-list-label18">
    <w:name w:val="detail-list-label18"/>
    <w:basedOn w:val="Normal"/>
    <w:rsid w:val="00FA2D02"/>
    <w:pPr>
      <w:spacing w:after="240"/>
      <w:textAlignment w:val="top"/>
    </w:pPr>
    <w:rPr>
      <w:rFonts w:ascii="Times New Roman" w:hAnsi="Times New Roman"/>
      <w:b/>
      <w:bCs/>
      <w:sz w:val="24"/>
      <w:szCs w:val="24"/>
    </w:rPr>
  </w:style>
  <w:style w:type="paragraph" w:customStyle="1" w:styleId="addlink6">
    <w:name w:val="addlink6"/>
    <w:basedOn w:val="Normal"/>
    <w:rsid w:val="00FA2D02"/>
    <w:pPr>
      <w:shd w:val="clear" w:color="auto" w:fill="383838"/>
      <w:spacing w:after="240"/>
      <w:ind w:right="30" w:firstLine="5536"/>
      <w:textAlignment w:val="center"/>
    </w:pPr>
    <w:rPr>
      <w:rFonts w:ascii="Times New Roman" w:hAnsi="Times New Roman"/>
      <w:sz w:val="24"/>
      <w:szCs w:val="24"/>
    </w:rPr>
  </w:style>
  <w:style w:type="paragraph" w:customStyle="1" w:styleId="deletelink6">
    <w:name w:val="deletelink6"/>
    <w:basedOn w:val="Normal"/>
    <w:rsid w:val="00FA2D02"/>
    <w:pPr>
      <w:shd w:val="clear" w:color="auto" w:fill="383838"/>
      <w:spacing w:after="240"/>
      <w:ind w:right="30" w:firstLine="5536"/>
      <w:textAlignment w:val="center"/>
    </w:pPr>
    <w:rPr>
      <w:rFonts w:ascii="Times New Roman" w:hAnsi="Times New Roman"/>
      <w:sz w:val="24"/>
      <w:szCs w:val="24"/>
    </w:rPr>
  </w:style>
  <w:style w:type="paragraph" w:customStyle="1" w:styleId="questionnumber13">
    <w:name w:val="question_number13"/>
    <w:basedOn w:val="Normal"/>
    <w:rsid w:val="00FA2D02"/>
    <w:rPr>
      <w:rFonts w:ascii="Times New Roman" w:hAnsi="Times New Roman"/>
      <w:sz w:val="24"/>
      <w:szCs w:val="24"/>
    </w:rPr>
  </w:style>
  <w:style w:type="paragraph" w:customStyle="1" w:styleId="formquestionrequired6">
    <w:name w:val="form_question_required6"/>
    <w:basedOn w:val="Normal"/>
    <w:rsid w:val="00FA2D02"/>
    <w:pPr>
      <w:spacing w:after="240"/>
    </w:pPr>
    <w:rPr>
      <w:rFonts w:ascii="Times New Roman" w:hAnsi="Times New Roman"/>
      <w:color w:val="FF0000"/>
      <w:sz w:val="24"/>
      <w:szCs w:val="24"/>
    </w:rPr>
  </w:style>
  <w:style w:type="paragraph" w:customStyle="1" w:styleId="questioncontainer10">
    <w:name w:val="question_container10"/>
    <w:basedOn w:val="Normal"/>
    <w:rsid w:val="00FA2D02"/>
    <w:pPr>
      <w:spacing w:before="75" w:after="240"/>
    </w:pPr>
    <w:rPr>
      <w:rFonts w:ascii="Times New Roman" w:hAnsi="Times New Roman"/>
      <w:sz w:val="24"/>
      <w:szCs w:val="24"/>
    </w:rPr>
  </w:style>
  <w:style w:type="paragraph" w:customStyle="1" w:styleId="answercontainer8">
    <w:name w:val="answer_container8"/>
    <w:basedOn w:val="Normal"/>
    <w:rsid w:val="00FA2D02"/>
    <w:pPr>
      <w:spacing w:before="75" w:after="75"/>
    </w:pPr>
    <w:rPr>
      <w:rFonts w:ascii="Times New Roman" w:hAnsi="Times New Roman"/>
      <w:sz w:val="24"/>
      <w:szCs w:val="24"/>
    </w:rPr>
  </w:style>
  <w:style w:type="paragraph" w:customStyle="1" w:styleId="formprogress6">
    <w:name w:val="form_progress6"/>
    <w:basedOn w:val="Normal"/>
    <w:rsid w:val="00FA2D02"/>
    <w:pPr>
      <w:spacing w:after="240"/>
    </w:pPr>
    <w:rPr>
      <w:rFonts w:ascii="Times New Roman" w:hAnsi="Times New Roman"/>
      <w:b/>
      <w:bCs/>
      <w:sz w:val="24"/>
      <w:szCs w:val="24"/>
    </w:rPr>
  </w:style>
  <w:style w:type="paragraph" w:customStyle="1" w:styleId="command6">
    <w:name w:val="command6"/>
    <w:basedOn w:val="Normal"/>
    <w:rsid w:val="00FA2D02"/>
    <w:pPr>
      <w:ind w:right="75"/>
    </w:pPr>
    <w:rPr>
      <w:rFonts w:ascii="Times New Roman" w:hAnsi="Times New Roman"/>
      <w:sz w:val="24"/>
      <w:szCs w:val="24"/>
    </w:rPr>
  </w:style>
  <w:style w:type="paragraph" w:customStyle="1" w:styleId="successmessage6">
    <w:name w:val="success_message6"/>
    <w:basedOn w:val="Normal"/>
    <w:rsid w:val="00FA2D02"/>
    <w:pPr>
      <w:shd w:val="clear" w:color="auto" w:fill="B8F2AB"/>
      <w:spacing w:after="240"/>
    </w:pPr>
    <w:rPr>
      <w:rFonts w:ascii="Times New Roman" w:hAnsi="Times New Roman"/>
      <w:color w:val="008000"/>
      <w:szCs w:val="22"/>
    </w:rPr>
  </w:style>
  <w:style w:type="paragraph" w:customStyle="1" w:styleId="validation-summary-errors9">
    <w:name w:val="validation-summary-errors9"/>
    <w:basedOn w:val="Normal"/>
    <w:rsid w:val="00FA2D02"/>
    <w:pPr>
      <w:spacing w:after="240"/>
    </w:pPr>
    <w:rPr>
      <w:rFonts w:ascii="Times New Roman" w:hAnsi="Times New Roman"/>
      <w:sz w:val="24"/>
      <w:szCs w:val="24"/>
    </w:rPr>
  </w:style>
  <w:style w:type="paragraph" w:customStyle="1" w:styleId="commandwrapper6">
    <w:name w:val="command_wrapper6"/>
    <w:basedOn w:val="Normal"/>
    <w:rsid w:val="00FA2D02"/>
    <w:pPr>
      <w:spacing w:after="240"/>
    </w:pPr>
    <w:rPr>
      <w:rFonts w:ascii="Times New Roman" w:hAnsi="Times New Roman"/>
      <w:sz w:val="24"/>
      <w:szCs w:val="24"/>
    </w:rPr>
  </w:style>
  <w:style w:type="paragraph" w:customStyle="1" w:styleId="nextpagewrapper6">
    <w:name w:val="next_page_wrapper6"/>
    <w:basedOn w:val="Normal"/>
    <w:rsid w:val="00FA2D02"/>
    <w:pPr>
      <w:spacing w:after="240"/>
    </w:pPr>
    <w:rPr>
      <w:rFonts w:ascii="Times New Roman" w:hAnsi="Times New Roman"/>
      <w:sz w:val="24"/>
      <w:szCs w:val="24"/>
    </w:rPr>
  </w:style>
  <w:style w:type="paragraph" w:customStyle="1" w:styleId="previouspagewrapper6">
    <w:name w:val="previous_page_wrapper6"/>
    <w:basedOn w:val="Normal"/>
    <w:rsid w:val="00FA2D02"/>
    <w:pPr>
      <w:spacing w:after="240"/>
    </w:pPr>
    <w:rPr>
      <w:rFonts w:ascii="Times New Roman" w:hAnsi="Times New Roman"/>
      <w:sz w:val="24"/>
      <w:szCs w:val="24"/>
    </w:rPr>
  </w:style>
  <w:style w:type="paragraph" w:customStyle="1" w:styleId="questioncontent8">
    <w:name w:val="question_content8"/>
    <w:basedOn w:val="Normal"/>
    <w:rsid w:val="00FA2D02"/>
    <w:pPr>
      <w:ind w:right="300"/>
    </w:pPr>
    <w:rPr>
      <w:rFonts w:ascii="Times New Roman" w:hAnsi="Times New Roman"/>
      <w:sz w:val="24"/>
      <w:szCs w:val="24"/>
    </w:rPr>
  </w:style>
  <w:style w:type="paragraph" w:customStyle="1" w:styleId="recaptchacontainer9">
    <w:name w:val="recaptcha_container9"/>
    <w:basedOn w:val="Normal"/>
    <w:rsid w:val="00FA2D02"/>
    <w:pPr>
      <w:spacing w:before="300" w:after="300"/>
    </w:pPr>
    <w:rPr>
      <w:rFonts w:ascii="Times New Roman" w:hAnsi="Times New Roman"/>
      <w:sz w:val="24"/>
      <w:szCs w:val="24"/>
    </w:rPr>
  </w:style>
  <w:style w:type="paragraph" w:customStyle="1" w:styleId="commandbox30">
    <w:name w:val="command_box30"/>
    <w:basedOn w:val="Normal"/>
    <w:rsid w:val="00FA2D02"/>
    <w:rPr>
      <w:rFonts w:ascii="Times New Roman" w:hAnsi="Times New Roman"/>
      <w:sz w:val="24"/>
      <w:szCs w:val="24"/>
    </w:rPr>
  </w:style>
  <w:style w:type="paragraph" w:customStyle="1" w:styleId="sectionbreadscrumb3">
    <w:name w:val="section_breadscrumb3"/>
    <w:basedOn w:val="Normal"/>
    <w:rsid w:val="00FA2D02"/>
    <w:pPr>
      <w:spacing w:after="240"/>
      <w:ind w:firstLine="5536"/>
    </w:pPr>
    <w:rPr>
      <w:rFonts w:ascii="Times New Roman" w:hAnsi="Times New Roman"/>
      <w:sz w:val="24"/>
      <w:szCs w:val="24"/>
    </w:rPr>
  </w:style>
  <w:style w:type="character" w:customStyle="1" w:styleId="currentspan3">
    <w:name w:val="current~span3"/>
    <w:rsid w:val="00FA2D02"/>
    <w:rPr>
      <w:vanish w:val="0"/>
      <w:webHidden w:val="0"/>
      <w:color w:val="FFFFFF"/>
      <w:shd w:val="clear" w:color="auto" w:fill="AAAAAA"/>
      <w:specVanish w:val="0"/>
    </w:rPr>
  </w:style>
  <w:style w:type="paragraph" w:customStyle="1" w:styleId="resultanswercontent3">
    <w:name w:val="result_answer_content3"/>
    <w:basedOn w:val="Normal"/>
    <w:rsid w:val="00FA2D02"/>
    <w:pPr>
      <w:spacing w:after="240"/>
    </w:pPr>
    <w:rPr>
      <w:rFonts w:ascii="Times New Roman" w:hAnsi="Times New Roman"/>
      <w:b/>
      <w:bCs/>
      <w:sz w:val="24"/>
      <w:szCs w:val="24"/>
    </w:rPr>
  </w:style>
  <w:style w:type="paragraph" w:customStyle="1" w:styleId="formpage5">
    <w:name w:val="form_page5"/>
    <w:basedOn w:val="Normal"/>
    <w:rsid w:val="00FA2D02"/>
    <w:pPr>
      <w:pBdr>
        <w:top w:val="single" w:sz="6" w:space="8" w:color="ECECEC"/>
        <w:left w:val="single" w:sz="6" w:space="8" w:color="ECECEC"/>
        <w:bottom w:val="single" w:sz="6" w:space="8" w:color="ECECEC"/>
        <w:right w:val="single" w:sz="6" w:space="8" w:color="ECECEC"/>
      </w:pBdr>
      <w:spacing w:before="75" w:after="75"/>
    </w:pPr>
    <w:rPr>
      <w:rFonts w:ascii="Times New Roman" w:hAnsi="Times New Roman"/>
      <w:sz w:val="24"/>
      <w:szCs w:val="24"/>
    </w:rPr>
  </w:style>
  <w:style w:type="paragraph" w:customStyle="1" w:styleId="formpageheader5">
    <w:name w:val="form_page_header5"/>
    <w:basedOn w:val="Normal"/>
    <w:rsid w:val="00FA2D02"/>
    <w:pPr>
      <w:pBdr>
        <w:bottom w:val="dotted" w:sz="6" w:space="0" w:color="CCCCCC"/>
      </w:pBdr>
      <w:spacing w:after="240"/>
    </w:pPr>
    <w:rPr>
      <w:rFonts w:ascii="Times New Roman" w:hAnsi="Times New Roman"/>
      <w:sz w:val="17"/>
      <w:szCs w:val="17"/>
    </w:rPr>
  </w:style>
  <w:style w:type="paragraph" w:customStyle="1" w:styleId="formpagefooter5">
    <w:name w:val="form_page_footer5"/>
    <w:basedOn w:val="Normal"/>
    <w:rsid w:val="00FA2D02"/>
    <w:pPr>
      <w:pBdr>
        <w:top w:val="dotted" w:sz="6" w:space="0" w:color="CCCCCC"/>
      </w:pBdr>
      <w:spacing w:after="240"/>
      <w:jc w:val="right"/>
    </w:pPr>
    <w:rPr>
      <w:rFonts w:ascii="Times New Roman" w:hAnsi="Times New Roman"/>
      <w:sz w:val="24"/>
      <w:szCs w:val="24"/>
    </w:rPr>
  </w:style>
  <w:style w:type="paragraph" w:customStyle="1" w:styleId="questioncontainer11">
    <w:name w:val="question_container11"/>
    <w:basedOn w:val="Normal"/>
    <w:rsid w:val="00FA2D02"/>
    <w:pPr>
      <w:shd w:val="clear" w:color="auto" w:fill="F4F4F4"/>
      <w:spacing w:before="75" w:after="75" w:line="450" w:lineRule="atLeast"/>
      <w:ind w:right="75"/>
    </w:pPr>
    <w:rPr>
      <w:rFonts w:ascii="Times New Roman" w:hAnsi="Times New Roman"/>
      <w:sz w:val="24"/>
      <w:szCs w:val="24"/>
    </w:rPr>
  </w:style>
  <w:style w:type="paragraph" w:customStyle="1" w:styleId="answercontainer9">
    <w:name w:val="answer_container9"/>
    <w:basedOn w:val="Normal"/>
    <w:rsid w:val="00FA2D02"/>
    <w:pPr>
      <w:spacing w:after="240"/>
    </w:pPr>
    <w:rPr>
      <w:rFonts w:ascii="Times New Roman" w:hAnsi="Times New Roman"/>
      <w:sz w:val="24"/>
      <w:szCs w:val="24"/>
    </w:rPr>
  </w:style>
  <w:style w:type="paragraph" w:customStyle="1" w:styleId="formpagesectioncontainer3">
    <w:name w:val="form_page_section_container3"/>
    <w:basedOn w:val="Normal"/>
    <w:rsid w:val="00FA2D02"/>
    <w:pPr>
      <w:pBdr>
        <w:top w:val="dotted" w:sz="12" w:space="0" w:color="CCCCCC"/>
        <w:left w:val="dotted" w:sz="12" w:space="0" w:color="CCCCCC"/>
        <w:bottom w:val="dotted" w:sz="12" w:space="0" w:color="CCCCCC"/>
        <w:right w:val="dotted" w:sz="12" w:space="0" w:color="CCCCCC"/>
      </w:pBdr>
      <w:spacing w:before="75" w:after="75"/>
      <w:ind w:left="75" w:right="75"/>
    </w:pPr>
    <w:rPr>
      <w:rFonts w:ascii="Times New Roman" w:hAnsi="Times New Roman"/>
      <w:sz w:val="24"/>
      <w:szCs w:val="24"/>
    </w:rPr>
  </w:style>
  <w:style w:type="paragraph" w:customStyle="1" w:styleId="printexportcontainer3">
    <w:name w:val="print_export_container3"/>
    <w:basedOn w:val="Normal"/>
    <w:rsid w:val="00FA2D02"/>
    <w:pPr>
      <w:spacing w:after="240"/>
      <w:ind w:left="60"/>
    </w:pPr>
    <w:rPr>
      <w:rFonts w:ascii="Times New Roman" w:hAnsi="Times New Roman"/>
      <w:sz w:val="24"/>
      <w:szCs w:val="24"/>
    </w:rPr>
  </w:style>
  <w:style w:type="paragraph" w:customStyle="1" w:styleId="printexportcontainera3">
    <w:name w:val="print_export_container&gt;a3"/>
    <w:basedOn w:val="Normal"/>
    <w:rsid w:val="00FA2D02"/>
    <w:pPr>
      <w:spacing w:after="240"/>
    </w:pPr>
    <w:rPr>
      <w:rFonts w:ascii="Times New Roman" w:hAnsi="Times New Roman"/>
      <w:sz w:val="24"/>
      <w:szCs w:val="24"/>
    </w:rPr>
  </w:style>
  <w:style w:type="paragraph" w:customStyle="1" w:styleId="resultselectedicon3">
    <w:name w:val="result_selected_icon3"/>
    <w:basedOn w:val="Normal"/>
    <w:rsid w:val="00FA2D02"/>
    <w:pPr>
      <w:spacing w:after="240"/>
    </w:pPr>
    <w:rPr>
      <w:rFonts w:ascii="Times New Roman" w:hAnsi="Times New Roman"/>
      <w:sz w:val="24"/>
      <w:szCs w:val="24"/>
    </w:rPr>
  </w:style>
  <w:style w:type="paragraph" w:customStyle="1" w:styleId="resultdefaulticon3">
    <w:name w:val="result_default_icon3"/>
    <w:basedOn w:val="Normal"/>
    <w:rsid w:val="00FA2D02"/>
    <w:pPr>
      <w:spacing w:after="240"/>
    </w:pPr>
    <w:rPr>
      <w:rFonts w:ascii="Times New Roman" w:hAnsi="Times New Roman"/>
      <w:sz w:val="24"/>
      <w:szCs w:val="24"/>
    </w:rPr>
  </w:style>
  <w:style w:type="paragraph" w:customStyle="1" w:styleId="repeatableblock3">
    <w:name w:val="repeatable_block3"/>
    <w:basedOn w:val="Normal"/>
    <w:rsid w:val="00FA2D02"/>
    <w:pPr>
      <w:pBdr>
        <w:top w:val="dashed" w:sz="6" w:space="4" w:color="808080"/>
        <w:left w:val="dashed" w:sz="6" w:space="4" w:color="808080"/>
        <w:bottom w:val="dashed" w:sz="6" w:space="4" w:color="808080"/>
        <w:right w:val="dashed" w:sz="6" w:space="4" w:color="808080"/>
      </w:pBdr>
      <w:spacing w:before="75" w:after="75"/>
    </w:pPr>
    <w:rPr>
      <w:rFonts w:ascii="Times New Roman" w:hAnsi="Times New Roman"/>
      <w:sz w:val="24"/>
      <w:szCs w:val="24"/>
    </w:rPr>
  </w:style>
  <w:style w:type="paragraph" w:customStyle="1" w:styleId="paymentorderitemstotal7">
    <w:name w:val="payment_order_items_total7"/>
    <w:basedOn w:val="Normal"/>
    <w:rsid w:val="00FA2D02"/>
    <w:pPr>
      <w:spacing w:after="240"/>
      <w:jc w:val="right"/>
    </w:pPr>
    <w:rPr>
      <w:rFonts w:ascii="Times New Roman" w:hAnsi="Times New Roman"/>
      <w:b/>
      <w:bCs/>
      <w:sz w:val="24"/>
      <w:szCs w:val="24"/>
    </w:rPr>
  </w:style>
  <w:style w:type="paragraph" w:customStyle="1" w:styleId="paymentorderitemstotal8">
    <w:name w:val="payment_order_items_total8"/>
    <w:basedOn w:val="Normal"/>
    <w:rsid w:val="00FA2D02"/>
    <w:pPr>
      <w:spacing w:after="240"/>
      <w:jc w:val="right"/>
    </w:pPr>
    <w:rPr>
      <w:rFonts w:ascii="Times New Roman" w:hAnsi="Times New Roman"/>
      <w:b/>
      <w:bCs/>
      <w:sz w:val="24"/>
      <w:szCs w:val="24"/>
    </w:rPr>
  </w:style>
  <w:style w:type="paragraph" w:customStyle="1" w:styleId="paymentorderitemstotal9">
    <w:name w:val="payment_order_items_total9"/>
    <w:basedOn w:val="Normal"/>
    <w:rsid w:val="00FA2D02"/>
    <w:pPr>
      <w:spacing w:after="240"/>
      <w:jc w:val="right"/>
    </w:pPr>
    <w:rPr>
      <w:rFonts w:ascii="Times New Roman" w:hAnsi="Times New Roman"/>
      <w:b/>
      <w:bCs/>
      <w:sz w:val="24"/>
      <w:szCs w:val="24"/>
    </w:rPr>
  </w:style>
  <w:style w:type="paragraph" w:customStyle="1" w:styleId="previouspagesorderitem3">
    <w:name w:val="previous_pages_order_item3"/>
    <w:basedOn w:val="Normal"/>
    <w:rsid w:val="00FA2D02"/>
    <w:pPr>
      <w:spacing w:after="240"/>
    </w:pPr>
    <w:rPr>
      <w:rFonts w:ascii="Times New Roman" w:hAnsi="Times New Roman"/>
      <w:vanish/>
      <w:sz w:val="24"/>
      <w:szCs w:val="24"/>
    </w:rPr>
  </w:style>
  <w:style w:type="paragraph" w:customStyle="1" w:styleId="noorders3">
    <w:name w:val="no_orders3"/>
    <w:basedOn w:val="Normal"/>
    <w:rsid w:val="00FA2D02"/>
    <w:pPr>
      <w:spacing w:before="150" w:after="240"/>
    </w:pPr>
    <w:rPr>
      <w:rFonts w:ascii="Times New Roman" w:hAnsi="Times New Roman"/>
      <w:sz w:val="24"/>
      <w:szCs w:val="24"/>
    </w:rPr>
  </w:style>
  <w:style w:type="paragraph" w:customStyle="1" w:styleId="formpage6">
    <w:name w:val="form_page6"/>
    <w:basedOn w:val="Normal"/>
    <w:rsid w:val="00FA2D02"/>
    <w:pPr>
      <w:pBdr>
        <w:top w:val="single" w:sz="6" w:space="8" w:color="ECECEC"/>
        <w:left w:val="single" w:sz="6" w:space="8" w:color="ECECEC"/>
        <w:bottom w:val="single" w:sz="6" w:space="8" w:color="ECECEC"/>
        <w:right w:val="single" w:sz="6" w:space="8" w:color="ECECEC"/>
      </w:pBdr>
      <w:spacing w:before="75" w:after="75"/>
    </w:pPr>
    <w:rPr>
      <w:rFonts w:ascii="Times New Roman" w:hAnsi="Times New Roman"/>
      <w:sz w:val="24"/>
      <w:szCs w:val="24"/>
    </w:rPr>
  </w:style>
  <w:style w:type="paragraph" w:customStyle="1" w:styleId="formpageheader6">
    <w:name w:val="form_page_header6"/>
    <w:basedOn w:val="Normal"/>
    <w:rsid w:val="00FA2D02"/>
    <w:pPr>
      <w:pBdr>
        <w:bottom w:val="dotted" w:sz="6" w:space="0" w:color="CCCCCC"/>
      </w:pBdr>
      <w:spacing w:after="240"/>
    </w:pPr>
    <w:rPr>
      <w:rFonts w:ascii="Times New Roman" w:hAnsi="Times New Roman"/>
      <w:sz w:val="21"/>
      <w:szCs w:val="21"/>
    </w:rPr>
  </w:style>
  <w:style w:type="paragraph" w:customStyle="1" w:styleId="formpagefooter6">
    <w:name w:val="form_page_footer6"/>
    <w:basedOn w:val="Normal"/>
    <w:rsid w:val="00FA2D02"/>
    <w:pPr>
      <w:pBdr>
        <w:top w:val="dotted" w:sz="6" w:space="0" w:color="CCCCCC"/>
      </w:pBdr>
      <w:spacing w:after="240"/>
      <w:jc w:val="right"/>
    </w:pPr>
    <w:rPr>
      <w:rFonts w:ascii="Times New Roman" w:hAnsi="Times New Roman"/>
      <w:sz w:val="17"/>
      <w:szCs w:val="17"/>
    </w:rPr>
  </w:style>
  <w:style w:type="paragraph" w:customStyle="1" w:styleId="formquestionarea3">
    <w:name w:val="form_question_area3"/>
    <w:basedOn w:val="Normal"/>
    <w:rsid w:val="00FA2D02"/>
    <w:pPr>
      <w:spacing w:before="75" w:after="75" w:line="450" w:lineRule="atLeast"/>
    </w:pPr>
    <w:rPr>
      <w:rFonts w:ascii="Times New Roman" w:hAnsi="Times New Roman"/>
      <w:sz w:val="24"/>
      <w:szCs w:val="24"/>
    </w:rPr>
  </w:style>
  <w:style w:type="paragraph" w:customStyle="1" w:styleId="questioncontainer12">
    <w:name w:val="question_container12"/>
    <w:basedOn w:val="Normal"/>
    <w:rsid w:val="00FA2D02"/>
    <w:pPr>
      <w:shd w:val="clear" w:color="auto" w:fill="F4F4F4"/>
      <w:spacing w:before="75" w:after="75"/>
    </w:pPr>
    <w:rPr>
      <w:rFonts w:ascii="Times New Roman" w:hAnsi="Times New Roman"/>
      <w:sz w:val="24"/>
      <w:szCs w:val="24"/>
    </w:rPr>
  </w:style>
  <w:style w:type="character" w:customStyle="1" w:styleId="questionnumber14">
    <w:name w:val="question_number14"/>
    <w:rsid w:val="00FA2D02"/>
    <w:rPr>
      <w:b/>
      <w:bCs/>
    </w:rPr>
  </w:style>
  <w:style w:type="paragraph" w:customStyle="1" w:styleId="votertexticon3">
    <w:name w:val="voter_text_icon3"/>
    <w:basedOn w:val="Normal"/>
    <w:rsid w:val="00FA2D02"/>
    <w:pPr>
      <w:spacing w:after="240"/>
    </w:pPr>
    <w:rPr>
      <w:rFonts w:ascii="Times New Roman" w:hAnsi="Times New Roman"/>
      <w:sz w:val="24"/>
      <w:szCs w:val="24"/>
    </w:rPr>
  </w:style>
  <w:style w:type="paragraph" w:customStyle="1" w:styleId="voteranswertext3">
    <w:name w:val="voter_answer_text3"/>
    <w:basedOn w:val="Normal"/>
    <w:rsid w:val="00FA2D02"/>
    <w:pPr>
      <w:spacing w:after="240"/>
      <w:ind w:right="150"/>
    </w:pPr>
    <w:rPr>
      <w:rFonts w:ascii="Times New Roman" w:hAnsi="Times New Roman"/>
      <w:b/>
      <w:bCs/>
      <w:sz w:val="24"/>
      <w:szCs w:val="24"/>
    </w:rPr>
  </w:style>
  <w:style w:type="paragraph" w:customStyle="1" w:styleId="voterdefaulticon3">
    <w:name w:val="voter_default_icon3"/>
    <w:basedOn w:val="Normal"/>
    <w:rsid w:val="00FA2D02"/>
    <w:pPr>
      <w:spacing w:after="240"/>
    </w:pPr>
    <w:rPr>
      <w:rFonts w:ascii="Times New Roman" w:hAnsi="Times New Roman"/>
      <w:sz w:val="24"/>
      <w:szCs w:val="24"/>
    </w:rPr>
  </w:style>
  <w:style w:type="paragraph" w:customStyle="1" w:styleId="voterselectedicon3">
    <w:name w:val="voter_selected_icon3"/>
    <w:basedOn w:val="Normal"/>
    <w:rsid w:val="00FA2D02"/>
    <w:pPr>
      <w:spacing w:after="240"/>
    </w:pPr>
    <w:rPr>
      <w:rFonts w:ascii="Times New Roman" w:hAnsi="Times New Roman"/>
      <w:sz w:val="24"/>
      <w:szCs w:val="24"/>
    </w:rPr>
  </w:style>
  <w:style w:type="paragraph" w:customStyle="1" w:styleId="voterfileicon3">
    <w:name w:val="voter_file_icon3"/>
    <w:basedOn w:val="Normal"/>
    <w:rsid w:val="00FA2D02"/>
    <w:pPr>
      <w:spacing w:after="240"/>
    </w:pPr>
    <w:rPr>
      <w:rFonts w:ascii="Times New Roman" w:hAnsi="Times New Roman"/>
      <w:sz w:val="24"/>
      <w:szCs w:val="24"/>
    </w:rPr>
  </w:style>
  <w:style w:type="paragraph" w:customStyle="1" w:styleId="formpagetitle3">
    <w:name w:val="form_page_title3"/>
    <w:basedOn w:val="Normal"/>
    <w:rsid w:val="00FA2D02"/>
    <w:pPr>
      <w:spacing w:after="240"/>
    </w:pPr>
    <w:rPr>
      <w:rFonts w:ascii="Times New Roman" w:hAnsi="Times New Roman"/>
      <w:b/>
      <w:bCs/>
      <w:sz w:val="24"/>
      <w:szCs w:val="24"/>
    </w:rPr>
  </w:style>
  <w:style w:type="paragraph" w:customStyle="1" w:styleId="questioncontent9">
    <w:name w:val="question_content9"/>
    <w:basedOn w:val="Normal"/>
    <w:rsid w:val="00FA2D02"/>
    <w:pPr>
      <w:ind w:left="300" w:right="300"/>
    </w:pPr>
    <w:rPr>
      <w:rFonts w:ascii="Times New Roman" w:hAnsi="Times New Roman"/>
      <w:b/>
      <w:bCs/>
      <w:sz w:val="24"/>
      <w:szCs w:val="24"/>
    </w:rPr>
  </w:style>
  <w:style w:type="paragraph" w:customStyle="1" w:styleId="questionnumber15">
    <w:name w:val="question_number15"/>
    <w:basedOn w:val="Normal"/>
    <w:rsid w:val="00FA2D02"/>
    <w:rPr>
      <w:rFonts w:ascii="Times New Roman" w:hAnsi="Times New Roman"/>
      <w:sz w:val="24"/>
      <w:szCs w:val="24"/>
    </w:rPr>
  </w:style>
  <w:style w:type="paragraph" w:customStyle="1" w:styleId="sensitivequestionicon3">
    <w:name w:val="sensitive_question_icon3"/>
    <w:basedOn w:val="Normal"/>
    <w:rsid w:val="00FA2D02"/>
    <w:pPr>
      <w:spacing w:after="240"/>
    </w:pPr>
    <w:rPr>
      <w:rFonts w:ascii="Times New Roman" w:hAnsi="Times New Roman"/>
      <w:sz w:val="24"/>
      <w:szCs w:val="24"/>
    </w:rPr>
  </w:style>
  <w:style w:type="paragraph" w:customStyle="1" w:styleId="rsslinkpanel5">
    <w:name w:val="rss_link_panel5"/>
    <w:basedOn w:val="Normal"/>
    <w:rsid w:val="00FA2D02"/>
    <w:pPr>
      <w:shd w:val="clear" w:color="auto" w:fill="EAF0DD"/>
      <w:spacing w:after="240"/>
    </w:pPr>
    <w:rPr>
      <w:rFonts w:ascii="Times New Roman" w:hAnsi="Times New Roman"/>
      <w:vanish/>
      <w:sz w:val="24"/>
      <w:szCs w:val="24"/>
    </w:rPr>
  </w:style>
  <w:style w:type="paragraph" w:customStyle="1" w:styleId="copyhint5">
    <w:name w:val="copy_hint5"/>
    <w:basedOn w:val="Normal"/>
    <w:rsid w:val="00FA2D02"/>
    <w:pPr>
      <w:spacing w:after="240"/>
    </w:pPr>
    <w:rPr>
      <w:rFonts w:ascii="Times New Roman" w:hAnsi="Times New Roman"/>
      <w:sz w:val="24"/>
      <w:szCs w:val="24"/>
    </w:rPr>
  </w:style>
  <w:style w:type="paragraph" w:customStyle="1" w:styleId="rssfeedshint3">
    <w:name w:val="rss_feeds_hint3"/>
    <w:basedOn w:val="Normal"/>
    <w:rsid w:val="00FA2D02"/>
    <w:pPr>
      <w:spacing w:after="150"/>
    </w:pPr>
    <w:rPr>
      <w:rFonts w:ascii="Times New Roman" w:hAnsi="Times New Roman"/>
      <w:b/>
      <w:bCs/>
      <w:sz w:val="24"/>
      <w:szCs w:val="24"/>
    </w:rPr>
  </w:style>
  <w:style w:type="character" w:customStyle="1" w:styleId="lbdprogressindicator3">
    <w:name w:val="lbd_progressindicator3"/>
    <w:rsid w:val="00FA2D02"/>
    <w:rPr>
      <w:color w:val="000000"/>
    </w:rPr>
  </w:style>
  <w:style w:type="paragraph" w:customStyle="1" w:styleId="smsnote3">
    <w:name w:val="sms_note3"/>
    <w:basedOn w:val="Normal"/>
    <w:rsid w:val="00FA2D02"/>
    <w:pPr>
      <w:spacing w:after="240"/>
    </w:pPr>
    <w:rPr>
      <w:rFonts w:ascii="Times New Roman" w:hAnsi="Times New Roman"/>
      <w:i/>
      <w:iCs/>
      <w:sz w:val="24"/>
      <w:szCs w:val="24"/>
    </w:rPr>
  </w:style>
  <w:style w:type="paragraph" w:customStyle="1" w:styleId="smsphonenumber5">
    <w:name w:val="sms_phone_number5"/>
    <w:basedOn w:val="Normal"/>
    <w:rsid w:val="00FA2D02"/>
    <w:pPr>
      <w:spacing w:before="75" w:after="240"/>
    </w:pPr>
    <w:rPr>
      <w:rFonts w:ascii="Times New Roman" w:hAnsi="Times New Roman"/>
      <w:sz w:val="24"/>
      <w:szCs w:val="24"/>
    </w:rPr>
  </w:style>
  <w:style w:type="paragraph" w:customStyle="1" w:styleId="smsphonenumber6">
    <w:name w:val="sms_phone_number6"/>
    <w:basedOn w:val="Normal"/>
    <w:rsid w:val="00FA2D02"/>
    <w:pPr>
      <w:spacing w:before="75" w:after="240"/>
    </w:pPr>
    <w:rPr>
      <w:rFonts w:ascii="Times New Roman" w:hAnsi="Times New Roman"/>
      <w:sz w:val="24"/>
      <w:szCs w:val="24"/>
    </w:rPr>
  </w:style>
  <w:style w:type="paragraph" w:customStyle="1" w:styleId="emailpreferences5">
    <w:name w:val="email_preferences5"/>
    <w:basedOn w:val="Normal"/>
    <w:rsid w:val="00FA2D02"/>
    <w:pPr>
      <w:spacing w:before="75" w:after="75"/>
    </w:pPr>
    <w:rPr>
      <w:rFonts w:ascii="Times New Roman" w:hAnsi="Times New Roman"/>
      <w:sz w:val="24"/>
      <w:szCs w:val="24"/>
    </w:rPr>
  </w:style>
  <w:style w:type="paragraph" w:customStyle="1" w:styleId="emailpreferences6">
    <w:name w:val="email_preferences6"/>
    <w:basedOn w:val="Normal"/>
    <w:rsid w:val="00FA2D02"/>
    <w:pPr>
      <w:spacing w:before="75" w:after="75"/>
    </w:pPr>
    <w:rPr>
      <w:rFonts w:ascii="Times New Roman" w:hAnsi="Times New Roman"/>
      <w:sz w:val="24"/>
      <w:szCs w:val="24"/>
    </w:rPr>
  </w:style>
  <w:style w:type="paragraph" w:customStyle="1" w:styleId="voteremail3">
    <w:name w:val="voter_email3"/>
    <w:basedOn w:val="Normal"/>
    <w:rsid w:val="00FA2D02"/>
    <w:pPr>
      <w:pBdr>
        <w:top w:val="dashed" w:sz="6" w:space="0" w:color="AAAAAA"/>
      </w:pBdr>
      <w:spacing w:after="240"/>
    </w:pPr>
    <w:rPr>
      <w:rFonts w:ascii="Times New Roman" w:hAnsi="Times New Roman"/>
      <w:sz w:val="24"/>
      <w:szCs w:val="24"/>
    </w:rPr>
  </w:style>
  <w:style w:type="character" w:customStyle="1" w:styleId="noservicerequestcategories3">
    <w:name w:val="no_service_request_categories3"/>
    <w:rsid w:val="00FA2D02"/>
    <w:rPr>
      <w:b/>
      <w:bCs/>
      <w:color w:val="285EF7"/>
    </w:rPr>
  </w:style>
  <w:style w:type="paragraph" w:customStyle="1" w:styleId="slidedescription3">
    <w:name w:val="slidedescription3"/>
    <w:basedOn w:val="Normal"/>
    <w:rsid w:val="00FA2D02"/>
    <w:pPr>
      <w:ind w:left="75" w:right="75"/>
    </w:pPr>
    <w:rPr>
      <w:rFonts w:ascii="Times New Roman" w:hAnsi="Times New Roman"/>
      <w:sz w:val="24"/>
      <w:szCs w:val="24"/>
    </w:rPr>
  </w:style>
  <w:style w:type="paragraph" w:customStyle="1" w:styleId="locationsearchpanel3">
    <w:name w:val="location_search_panel3"/>
    <w:basedOn w:val="Normal"/>
    <w:rsid w:val="00FA2D02"/>
    <w:pPr>
      <w:spacing w:after="75"/>
    </w:pPr>
    <w:rPr>
      <w:rFonts w:ascii="Times New Roman" w:hAnsi="Times New Roman"/>
      <w:sz w:val="24"/>
      <w:szCs w:val="24"/>
    </w:rPr>
  </w:style>
  <w:style w:type="paragraph" w:customStyle="1" w:styleId="searchsummary3">
    <w:name w:val="search_summary3"/>
    <w:basedOn w:val="Normal"/>
    <w:rsid w:val="00FA2D02"/>
    <w:pPr>
      <w:spacing w:after="240"/>
    </w:pPr>
    <w:rPr>
      <w:rFonts w:ascii="Times New Roman" w:hAnsi="Times New Roman"/>
      <w:b/>
      <w:bCs/>
      <w:szCs w:val="22"/>
    </w:rPr>
  </w:style>
  <w:style w:type="paragraph" w:customStyle="1" w:styleId="searchfeatures3">
    <w:name w:val="search_features3"/>
    <w:basedOn w:val="Normal"/>
    <w:rsid w:val="00FA2D02"/>
    <w:pPr>
      <w:pBdr>
        <w:top w:val="single" w:sz="6" w:space="8" w:color="D0D0D0"/>
        <w:left w:val="single" w:sz="6" w:space="8" w:color="D0D0D0"/>
        <w:bottom w:val="single" w:sz="6" w:space="8" w:color="D0D0D0"/>
        <w:right w:val="single" w:sz="6" w:space="8" w:color="D0D0D0"/>
      </w:pBdr>
      <w:shd w:val="clear" w:color="auto" w:fill="E0E9F1"/>
      <w:spacing w:before="105" w:after="240"/>
      <w:ind w:left="420"/>
    </w:pPr>
    <w:rPr>
      <w:rFonts w:ascii="Times New Roman" w:hAnsi="Times New Roman"/>
      <w:sz w:val="24"/>
      <w:szCs w:val="24"/>
    </w:rPr>
  </w:style>
  <w:style w:type="paragraph" w:customStyle="1" w:styleId="adsearchbutton3">
    <w:name w:val="adsearch_button3"/>
    <w:basedOn w:val="Normal"/>
    <w:rsid w:val="00FA2D02"/>
    <w:pPr>
      <w:ind w:left="300"/>
    </w:pPr>
    <w:rPr>
      <w:rFonts w:ascii="Times New Roman" w:hAnsi="Times New Roman"/>
      <w:sz w:val="24"/>
      <w:szCs w:val="24"/>
    </w:rPr>
  </w:style>
  <w:style w:type="character" w:customStyle="1" w:styleId="term6">
    <w:name w:val="term6"/>
    <w:rsid w:val="00FA2D02"/>
    <w:rPr>
      <w:b/>
      <w:bCs/>
      <w:color w:val="EB9439"/>
    </w:rPr>
  </w:style>
  <w:style w:type="paragraph" w:customStyle="1" w:styleId="searchfilter3">
    <w:name w:val="search_filter3"/>
    <w:basedOn w:val="Normal"/>
    <w:rsid w:val="00FA2D02"/>
    <w:pPr>
      <w:spacing w:after="150"/>
    </w:pPr>
    <w:rPr>
      <w:rFonts w:ascii="Times New Roman" w:hAnsi="Times New Roman"/>
      <w:sz w:val="24"/>
      <w:szCs w:val="24"/>
    </w:rPr>
  </w:style>
  <w:style w:type="paragraph" w:customStyle="1" w:styleId="filterheader3">
    <w:name w:val="filter_header3"/>
    <w:basedOn w:val="Normal"/>
    <w:rsid w:val="00FA2D02"/>
    <w:pPr>
      <w:pBdr>
        <w:bottom w:val="dashed" w:sz="6" w:space="4" w:color="008000"/>
      </w:pBdr>
      <w:spacing w:after="240"/>
    </w:pPr>
    <w:rPr>
      <w:rFonts w:ascii="Times New Roman" w:hAnsi="Times New Roman"/>
      <w:b/>
      <w:bCs/>
      <w:color w:val="008000"/>
      <w:sz w:val="26"/>
      <w:szCs w:val="26"/>
    </w:rPr>
  </w:style>
  <w:style w:type="paragraph" w:customStyle="1" w:styleId="rsslinkpanel6">
    <w:name w:val="rss_link_panel6"/>
    <w:basedOn w:val="Normal"/>
    <w:rsid w:val="00FA2D02"/>
    <w:pPr>
      <w:shd w:val="clear" w:color="auto" w:fill="EAF0DD"/>
      <w:spacing w:after="240"/>
    </w:pPr>
    <w:rPr>
      <w:rFonts w:ascii="Times New Roman" w:hAnsi="Times New Roman"/>
      <w:vanish/>
      <w:sz w:val="24"/>
      <w:szCs w:val="24"/>
    </w:rPr>
  </w:style>
  <w:style w:type="paragraph" w:customStyle="1" w:styleId="copyhint6">
    <w:name w:val="copy_hint6"/>
    <w:basedOn w:val="Normal"/>
    <w:rsid w:val="00FA2D02"/>
    <w:pPr>
      <w:spacing w:after="240"/>
    </w:pPr>
    <w:rPr>
      <w:rFonts w:ascii="Times New Roman" w:hAnsi="Times New Roman"/>
      <w:sz w:val="24"/>
      <w:szCs w:val="24"/>
    </w:rPr>
  </w:style>
  <w:style w:type="paragraph" w:customStyle="1" w:styleId="popularsearchesbox3">
    <w:name w:val="popular_searches_box3"/>
    <w:basedOn w:val="Normal"/>
    <w:rsid w:val="00FA2D02"/>
    <w:pPr>
      <w:spacing w:before="300" w:after="240"/>
    </w:pPr>
    <w:rPr>
      <w:rFonts w:ascii="Times New Roman" w:hAnsi="Times New Roman"/>
      <w:sz w:val="24"/>
      <w:szCs w:val="24"/>
    </w:rPr>
  </w:style>
  <w:style w:type="paragraph" w:customStyle="1" w:styleId="popularsearchesboxdiv3">
    <w:name w:val="popular_searches_box&gt;div3"/>
    <w:basedOn w:val="Normal"/>
    <w:rsid w:val="00FA2D02"/>
    <w:pPr>
      <w:spacing w:after="240"/>
    </w:pPr>
    <w:rPr>
      <w:rFonts w:ascii="Times New Roman" w:hAnsi="Times New Roman"/>
      <w:sz w:val="24"/>
      <w:szCs w:val="24"/>
    </w:rPr>
  </w:style>
  <w:style w:type="paragraph" w:customStyle="1" w:styleId="popularsearchesboxdivtable3">
    <w:name w:val="popular_searches_box&gt;div&gt;table3"/>
    <w:basedOn w:val="Normal"/>
    <w:rsid w:val="00FA2D02"/>
    <w:pPr>
      <w:spacing w:after="240"/>
    </w:pPr>
    <w:rPr>
      <w:rFonts w:ascii="Times New Roman" w:hAnsi="Times New Roman"/>
      <w:sz w:val="24"/>
      <w:szCs w:val="24"/>
    </w:rPr>
  </w:style>
  <w:style w:type="paragraph" w:customStyle="1" w:styleId="sharedcontentfrontend3">
    <w:name w:val="shared_content_frontend3"/>
    <w:basedOn w:val="Normal"/>
    <w:rsid w:val="00FA2D02"/>
    <w:pPr>
      <w:spacing w:after="240"/>
      <w:ind w:right="75"/>
    </w:pPr>
    <w:rPr>
      <w:rFonts w:ascii="Times New Roman" w:hAnsi="Times New Roman"/>
      <w:sz w:val="24"/>
      <w:szCs w:val="24"/>
    </w:rPr>
  </w:style>
  <w:style w:type="paragraph" w:customStyle="1" w:styleId="contenttypefilterlabel3">
    <w:name w:val="contenttypefilter&gt;label3"/>
    <w:basedOn w:val="Normal"/>
    <w:rsid w:val="00FA2D02"/>
    <w:pPr>
      <w:spacing w:after="240"/>
      <w:ind w:left="225"/>
    </w:pPr>
    <w:rPr>
      <w:rFonts w:ascii="Times New Roman" w:hAnsi="Times New Roman"/>
      <w:sz w:val="24"/>
      <w:szCs w:val="24"/>
    </w:rPr>
  </w:style>
  <w:style w:type="paragraph" w:customStyle="1" w:styleId="advancedsearchboxdoctype3">
    <w:name w:val="advanced_searchbox_doctype3"/>
    <w:basedOn w:val="Normal"/>
    <w:rsid w:val="00FA2D02"/>
    <w:pPr>
      <w:spacing w:after="75"/>
    </w:pPr>
    <w:rPr>
      <w:rFonts w:ascii="Times New Roman" w:hAnsi="Times New Roman"/>
      <w:sz w:val="24"/>
      <w:szCs w:val="24"/>
    </w:rPr>
  </w:style>
  <w:style w:type="paragraph" w:customStyle="1" w:styleId="sortby3">
    <w:name w:val="sort_by3"/>
    <w:basedOn w:val="Normal"/>
    <w:rsid w:val="00FA2D02"/>
    <w:pPr>
      <w:spacing w:after="75"/>
    </w:pPr>
    <w:rPr>
      <w:rFonts w:ascii="Times New Roman" w:hAnsi="Times New Roman"/>
      <w:sz w:val="24"/>
      <w:szCs w:val="24"/>
    </w:rPr>
  </w:style>
  <w:style w:type="paragraph" w:customStyle="1" w:styleId="searchbuttoncontainer3">
    <w:name w:val="search_button_container3"/>
    <w:basedOn w:val="Normal"/>
    <w:rsid w:val="00FA2D02"/>
    <w:pPr>
      <w:spacing w:after="75"/>
      <w:textAlignment w:val="bottom"/>
    </w:pPr>
    <w:rPr>
      <w:rFonts w:ascii="Times New Roman" w:hAnsi="Times New Roman"/>
      <w:sz w:val="24"/>
      <w:szCs w:val="24"/>
    </w:rPr>
  </w:style>
  <w:style w:type="paragraph" w:customStyle="1" w:styleId="itemsperpage3">
    <w:name w:val="items_per_page3"/>
    <w:basedOn w:val="Normal"/>
    <w:rsid w:val="00FA2D02"/>
    <w:pPr>
      <w:spacing w:after="75"/>
    </w:pPr>
    <w:rPr>
      <w:rFonts w:ascii="Times New Roman" w:hAnsi="Times New Roman"/>
      <w:sz w:val="24"/>
      <w:szCs w:val="24"/>
    </w:rPr>
  </w:style>
  <w:style w:type="paragraph" w:customStyle="1" w:styleId="searchfilters3">
    <w:name w:val="search_filters3"/>
    <w:basedOn w:val="Normal"/>
    <w:rsid w:val="00FA2D02"/>
    <w:pPr>
      <w:spacing w:before="105" w:after="150"/>
      <w:ind w:left="367" w:right="612"/>
    </w:pPr>
    <w:rPr>
      <w:rFonts w:ascii="Times New Roman" w:hAnsi="Times New Roman"/>
      <w:sz w:val="24"/>
      <w:szCs w:val="24"/>
    </w:rPr>
  </w:style>
  <w:style w:type="paragraph" w:customStyle="1" w:styleId="searchpanel3">
    <w:name w:val="search_panel3"/>
    <w:basedOn w:val="Normal"/>
    <w:rsid w:val="00FA2D02"/>
    <w:pPr>
      <w:spacing w:after="240"/>
      <w:textAlignment w:val="top"/>
    </w:pPr>
    <w:rPr>
      <w:rFonts w:ascii="Times New Roman" w:hAnsi="Times New Roman"/>
      <w:sz w:val="24"/>
      <w:szCs w:val="24"/>
    </w:rPr>
  </w:style>
  <w:style w:type="paragraph" w:customStyle="1" w:styleId="mobileheader6">
    <w:name w:val="mobile_header6"/>
    <w:basedOn w:val="Normal"/>
    <w:rsid w:val="00FA2D02"/>
    <w:pPr>
      <w:spacing w:line="645" w:lineRule="atLeast"/>
    </w:pPr>
    <w:rPr>
      <w:rFonts w:ascii="Times New Roman" w:hAnsi="Times New Roman"/>
      <w:b/>
      <w:bCs/>
      <w:caps/>
      <w:color w:val="FFFFFF"/>
      <w:sz w:val="26"/>
      <w:szCs w:val="26"/>
    </w:rPr>
  </w:style>
  <w:style w:type="paragraph" w:customStyle="1" w:styleId="ui-tabs-hide3">
    <w:name w:val="ui-tabs-hide3"/>
    <w:basedOn w:val="Normal"/>
    <w:rsid w:val="00FA2D02"/>
    <w:pPr>
      <w:spacing w:after="240"/>
    </w:pPr>
    <w:rPr>
      <w:rFonts w:ascii="Times New Roman" w:hAnsi="Times New Roman"/>
      <w:vanish/>
      <w:sz w:val="24"/>
      <w:szCs w:val="24"/>
    </w:rPr>
  </w:style>
  <w:style w:type="paragraph" w:customStyle="1" w:styleId="slidesli3">
    <w:name w:val="slides&gt;li3"/>
    <w:basedOn w:val="Normal"/>
    <w:rsid w:val="00FA2D02"/>
    <w:pPr>
      <w:spacing w:after="240"/>
    </w:pPr>
    <w:rPr>
      <w:rFonts w:ascii="Times New Roman" w:hAnsi="Times New Roman"/>
      <w:vanish/>
      <w:sz w:val="24"/>
      <w:szCs w:val="24"/>
    </w:rPr>
  </w:style>
  <w:style w:type="paragraph" w:customStyle="1" w:styleId="colleft3">
    <w:name w:val="col_left3"/>
    <w:basedOn w:val="Normal"/>
    <w:rsid w:val="00FA2D02"/>
    <w:rPr>
      <w:rFonts w:ascii="Times New Roman" w:hAnsi="Times New Roman"/>
      <w:sz w:val="24"/>
      <w:szCs w:val="24"/>
    </w:rPr>
  </w:style>
  <w:style w:type="paragraph" w:customStyle="1" w:styleId="colmid3">
    <w:name w:val="col_mid3"/>
    <w:basedOn w:val="Normal"/>
    <w:rsid w:val="00FA2D02"/>
    <w:rPr>
      <w:rFonts w:ascii="Times New Roman" w:hAnsi="Times New Roman"/>
      <w:sz w:val="24"/>
      <w:szCs w:val="24"/>
    </w:rPr>
  </w:style>
  <w:style w:type="paragraph" w:customStyle="1" w:styleId="slides3">
    <w:name w:val="slides3"/>
    <w:basedOn w:val="Normal"/>
    <w:rsid w:val="00FA2D02"/>
    <w:rPr>
      <w:rFonts w:ascii="Times New Roman" w:hAnsi="Times New Roman"/>
      <w:sz w:val="24"/>
      <w:szCs w:val="24"/>
    </w:rPr>
  </w:style>
  <w:style w:type="paragraph" w:customStyle="1" w:styleId="flex-direction-nav5">
    <w:name w:val="flex-direction-nav5"/>
    <w:basedOn w:val="Normal"/>
    <w:rsid w:val="00FA2D02"/>
    <w:rPr>
      <w:rFonts w:ascii="Times New Roman" w:hAnsi="Times New Roman"/>
      <w:vanish/>
      <w:sz w:val="24"/>
      <w:szCs w:val="24"/>
    </w:rPr>
  </w:style>
  <w:style w:type="paragraph" w:customStyle="1" w:styleId="slidecontent3">
    <w:name w:val="slide_content3"/>
    <w:basedOn w:val="Normal"/>
    <w:rsid w:val="00FA2D02"/>
    <w:pPr>
      <w:shd w:val="clear" w:color="auto" w:fill="286E9D"/>
      <w:spacing w:after="240"/>
    </w:pPr>
    <w:rPr>
      <w:rFonts w:ascii="Times New Roman" w:hAnsi="Times New Roman"/>
      <w:sz w:val="24"/>
      <w:szCs w:val="24"/>
    </w:rPr>
  </w:style>
  <w:style w:type="paragraph" w:customStyle="1" w:styleId="flex-control-nav7">
    <w:name w:val="flex-control-nav7"/>
    <w:basedOn w:val="Normal"/>
    <w:rsid w:val="00FA2D02"/>
    <w:rPr>
      <w:rFonts w:ascii="Times New Roman" w:hAnsi="Times New Roman"/>
      <w:sz w:val="24"/>
      <w:szCs w:val="24"/>
    </w:rPr>
  </w:style>
  <w:style w:type="paragraph" w:customStyle="1" w:styleId="flex-next7">
    <w:name w:val="flex-next7"/>
    <w:basedOn w:val="Normal"/>
    <w:rsid w:val="00FA2D02"/>
    <w:pPr>
      <w:spacing w:after="240"/>
    </w:pPr>
    <w:rPr>
      <w:rFonts w:ascii="Times New Roman" w:hAnsi="Times New Roman"/>
      <w:sz w:val="24"/>
      <w:szCs w:val="24"/>
    </w:rPr>
  </w:style>
  <w:style w:type="paragraph" w:customStyle="1" w:styleId="flex-prev7">
    <w:name w:val="flex-prev7"/>
    <w:basedOn w:val="Normal"/>
    <w:rsid w:val="00FA2D02"/>
    <w:pPr>
      <w:spacing w:after="240"/>
    </w:pPr>
    <w:rPr>
      <w:rFonts w:ascii="Times New Roman" w:hAnsi="Times New Roman"/>
      <w:sz w:val="24"/>
      <w:szCs w:val="24"/>
    </w:rPr>
  </w:style>
  <w:style w:type="paragraph" w:customStyle="1" w:styleId="collagedesc3">
    <w:name w:val="collage_desc3"/>
    <w:basedOn w:val="Normal"/>
    <w:rsid w:val="00FA2D02"/>
    <w:pPr>
      <w:spacing w:after="240"/>
    </w:pPr>
    <w:rPr>
      <w:rFonts w:ascii="Times New Roman" w:hAnsi="Times New Roman"/>
      <w:color w:val="FFFFFF"/>
      <w:sz w:val="24"/>
      <w:szCs w:val="24"/>
    </w:rPr>
  </w:style>
  <w:style w:type="paragraph" w:customStyle="1" w:styleId="flex-next8">
    <w:name w:val="flex-next8"/>
    <w:basedOn w:val="Normal"/>
    <w:rsid w:val="00FA2D02"/>
    <w:pPr>
      <w:spacing w:after="240"/>
    </w:pPr>
    <w:rPr>
      <w:rFonts w:ascii="Times New Roman" w:hAnsi="Times New Roman"/>
      <w:sz w:val="24"/>
      <w:szCs w:val="24"/>
    </w:rPr>
  </w:style>
  <w:style w:type="paragraph" w:customStyle="1" w:styleId="flex-prev8">
    <w:name w:val="flex-prev8"/>
    <w:basedOn w:val="Normal"/>
    <w:rsid w:val="00FA2D02"/>
    <w:pPr>
      <w:spacing w:after="240"/>
    </w:pPr>
    <w:rPr>
      <w:rFonts w:ascii="Times New Roman" w:hAnsi="Times New Roman"/>
      <w:sz w:val="24"/>
      <w:szCs w:val="24"/>
    </w:rPr>
  </w:style>
  <w:style w:type="paragraph" w:customStyle="1" w:styleId="flex-control-nav8">
    <w:name w:val="flex-control-nav8"/>
    <w:basedOn w:val="Normal"/>
    <w:rsid w:val="00FA2D02"/>
    <w:rPr>
      <w:rFonts w:ascii="Times New Roman" w:hAnsi="Times New Roman"/>
      <w:sz w:val="24"/>
      <w:szCs w:val="24"/>
    </w:rPr>
  </w:style>
  <w:style w:type="paragraph" w:customStyle="1" w:styleId="datebox3">
    <w:name w:val="datebox3"/>
    <w:basedOn w:val="Normal"/>
    <w:rsid w:val="00FA2D02"/>
    <w:pPr>
      <w:pBdr>
        <w:right w:val="single" w:sz="6" w:space="5" w:color="0098C6"/>
      </w:pBdr>
      <w:ind w:right="120"/>
      <w:jc w:val="right"/>
    </w:pPr>
    <w:rPr>
      <w:rFonts w:ascii="Times New Roman" w:hAnsi="Times New Roman"/>
      <w:b/>
      <w:bCs/>
      <w:caps/>
      <w:color w:val="0098C6"/>
      <w:sz w:val="24"/>
      <w:szCs w:val="24"/>
    </w:rPr>
  </w:style>
  <w:style w:type="paragraph" w:customStyle="1" w:styleId="colright3">
    <w:name w:val="col_right3"/>
    <w:basedOn w:val="Normal"/>
    <w:rsid w:val="00FA2D02"/>
    <w:rPr>
      <w:rFonts w:ascii="Times New Roman" w:hAnsi="Times New Roman"/>
      <w:sz w:val="24"/>
      <w:szCs w:val="24"/>
    </w:rPr>
  </w:style>
  <w:style w:type="paragraph" w:customStyle="1" w:styleId="boxbottomlink11">
    <w:name w:val="box_bottomlink11"/>
    <w:basedOn w:val="Normal"/>
    <w:rsid w:val="00FA2D02"/>
    <w:pPr>
      <w:ind w:left="-150" w:right="-150"/>
    </w:pPr>
    <w:rPr>
      <w:rFonts w:ascii="Times New Roman" w:hAnsi="Times New Roman"/>
      <w:sz w:val="24"/>
      <w:szCs w:val="24"/>
    </w:rPr>
  </w:style>
  <w:style w:type="paragraph" w:customStyle="1" w:styleId="slidecontenta3">
    <w:name w:val="slide_content&gt;a3"/>
    <w:basedOn w:val="Normal"/>
    <w:rsid w:val="00FA2D02"/>
    <w:pPr>
      <w:spacing w:after="240"/>
    </w:pPr>
    <w:rPr>
      <w:rFonts w:cs="Arial"/>
      <w:b/>
      <w:bCs/>
      <w:color w:val="383838"/>
      <w:sz w:val="24"/>
      <w:szCs w:val="24"/>
    </w:rPr>
  </w:style>
  <w:style w:type="paragraph" w:customStyle="1" w:styleId="boxbottomlink12">
    <w:name w:val="box_bottomlink12"/>
    <w:basedOn w:val="Normal"/>
    <w:rsid w:val="00FA2D02"/>
    <w:pPr>
      <w:spacing w:after="240"/>
    </w:pPr>
    <w:rPr>
      <w:rFonts w:cs="Arial"/>
      <w:sz w:val="24"/>
      <w:szCs w:val="24"/>
    </w:rPr>
  </w:style>
  <w:style w:type="paragraph" w:customStyle="1" w:styleId="flex-direction-nav6">
    <w:name w:val="flex-direction-nav6"/>
    <w:basedOn w:val="Normal"/>
    <w:rsid w:val="00FA2D02"/>
    <w:rPr>
      <w:rFonts w:ascii="Times New Roman" w:hAnsi="Times New Roman"/>
      <w:vanish/>
      <w:sz w:val="24"/>
      <w:szCs w:val="24"/>
    </w:rPr>
  </w:style>
  <w:style w:type="paragraph" w:customStyle="1" w:styleId="flexslider5">
    <w:name w:val="flexslider5"/>
    <w:basedOn w:val="Normal"/>
    <w:rsid w:val="00FA2D02"/>
    <w:pPr>
      <w:ind w:left="375" w:right="375"/>
    </w:pPr>
    <w:rPr>
      <w:rFonts w:ascii="Times New Roman" w:hAnsi="Times New Roman"/>
      <w:sz w:val="24"/>
      <w:szCs w:val="24"/>
    </w:rPr>
  </w:style>
  <w:style w:type="paragraph" w:customStyle="1" w:styleId="flex-prev9">
    <w:name w:val="flex-prev9"/>
    <w:basedOn w:val="Normal"/>
    <w:rsid w:val="00FA2D02"/>
    <w:pPr>
      <w:shd w:val="clear" w:color="auto" w:fill="2A201C"/>
      <w:spacing w:after="240"/>
    </w:pPr>
    <w:rPr>
      <w:rFonts w:ascii="Times New Roman" w:hAnsi="Times New Roman"/>
      <w:sz w:val="24"/>
      <w:szCs w:val="24"/>
    </w:rPr>
  </w:style>
  <w:style w:type="paragraph" w:customStyle="1" w:styleId="flex-next9">
    <w:name w:val="flex-next9"/>
    <w:basedOn w:val="Normal"/>
    <w:rsid w:val="00FA2D02"/>
    <w:pPr>
      <w:shd w:val="clear" w:color="auto" w:fill="2A201C"/>
      <w:spacing w:after="240"/>
    </w:pPr>
    <w:rPr>
      <w:rFonts w:ascii="Times New Roman" w:hAnsi="Times New Roman"/>
      <w:sz w:val="24"/>
      <w:szCs w:val="24"/>
    </w:rPr>
  </w:style>
  <w:style w:type="paragraph" w:customStyle="1" w:styleId="flexslider6">
    <w:name w:val="flexslider6"/>
    <w:basedOn w:val="Normal"/>
    <w:rsid w:val="00FA2D02"/>
    <w:rPr>
      <w:rFonts w:ascii="Times New Roman" w:hAnsi="Times New Roman"/>
      <w:sz w:val="24"/>
      <w:szCs w:val="24"/>
    </w:rPr>
  </w:style>
  <w:style w:type="paragraph" w:customStyle="1" w:styleId="flex-control-nav9">
    <w:name w:val="flex-control-nav9"/>
    <w:basedOn w:val="Normal"/>
    <w:rsid w:val="00FA2D02"/>
    <w:rPr>
      <w:rFonts w:ascii="Times New Roman" w:hAnsi="Times New Roman"/>
      <w:sz w:val="24"/>
      <w:szCs w:val="24"/>
    </w:rPr>
  </w:style>
  <w:style w:type="paragraph" w:customStyle="1" w:styleId="navtip3">
    <w:name w:val="nav_tip3"/>
    <w:basedOn w:val="Normal"/>
    <w:rsid w:val="00FA2D02"/>
    <w:pPr>
      <w:spacing w:before="450" w:after="150"/>
      <w:ind w:left="612" w:right="612"/>
    </w:pPr>
    <w:rPr>
      <w:rFonts w:ascii="Times New Roman" w:hAnsi="Times New Roman"/>
      <w:i/>
      <w:iCs/>
      <w:color w:val="FFFFFF"/>
      <w:sz w:val="24"/>
      <w:szCs w:val="24"/>
    </w:rPr>
  </w:style>
  <w:style w:type="paragraph" w:customStyle="1" w:styleId="dropdownmenu3">
    <w:name w:val="dropdownmenu3"/>
    <w:basedOn w:val="Normal"/>
    <w:rsid w:val="00FA2D02"/>
    <w:pPr>
      <w:pBdr>
        <w:top w:val="single" w:sz="6" w:space="0" w:color="6BAEB6"/>
      </w:pBdr>
    </w:pPr>
    <w:rPr>
      <w:rFonts w:ascii="Times New Roman" w:hAnsi="Times New Roman"/>
      <w:sz w:val="24"/>
      <w:szCs w:val="24"/>
    </w:rPr>
  </w:style>
  <w:style w:type="paragraph" w:customStyle="1" w:styleId="expandlink3">
    <w:name w:val="expand_link3"/>
    <w:basedOn w:val="Normal"/>
    <w:rsid w:val="00FA2D02"/>
    <w:pPr>
      <w:spacing w:after="240"/>
      <w:ind w:firstLine="5536"/>
    </w:pPr>
    <w:rPr>
      <w:rFonts w:ascii="Times New Roman" w:hAnsi="Times New Roman"/>
      <w:sz w:val="24"/>
      <w:szCs w:val="24"/>
    </w:rPr>
  </w:style>
  <w:style w:type="paragraph" w:customStyle="1" w:styleId="megamenucontainer3">
    <w:name w:val="megamenu_container3"/>
    <w:basedOn w:val="Normal"/>
    <w:rsid w:val="00FA2D02"/>
    <w:pPr>
      <w:spacing w:after="240"/>
    </w:pPr>
    <w:rPr>
      <w:rFonts w:ascii="Times New Roman" w:hAnsi="Times New Roman"/>
      <w:vanish/>
      <w:sz w:val="24"/>
      <w:szCs w:val="24"/>
    </w:rPr>
  </w:style>
  <w:style w:type="paragraph" w:customStyle="1" w:styleId="signupn3">
    <w:name w:val="signupn3"/>
    <w:basedOn w:val="Normal"/>
    <w:rsid w:val="00FA2D02"/>
    <w:pPr>
      <w:shd w:val="clear" w:color="auto" w:fill="8A0A0E"/>
      <w:spacing w:after="90" w:line="585" w:lineRule="atLeast"/>
      <w:jc w:val="center"/>
    </w:pPr>
    <w:rPr>
      <w:rFonts w:ascii="Times New Roman" w:hAnsi="Times New Roman"/>
      <w:color w:val="FFFFFF"/>
      <w:sz w:val="24"/>
      <w:szCs w:val="24"/>
    </w:rPr>
  </w:style>
  <w:style w:type="paragraph" w:customStyle="1" w:styleId="gsc-option-menu-item3">
    <w:name w:val="gsc-option-menu-item3"/>
    <w:basedOn w:val="Normal"/>
    <w:rsid w:val="00FA2D02"/>
    <w:pPr>
      <w:shd w:val="clear" w:color="auto" w:fill="808080"/>
      <w:spacing w:after="240"/>
    </w:pPr>
    <w:rPr>
      <w:rFonts w:ascii="Times New Roman" w:hAnsi="Times New Roman"/>
      <w:sz w:val="24"/>
      <w:szCs w:val="24"/>
    </w:rPr>
  </w:style>
  <w:style w:type="paragraph" w:customStyle="1" w:styleId="calendardayheader9">
    <w:name w:val="calendar_dayheader9"/>
    <w:basedOn w:val="Normal"/>
    <w:rsid w:val="00FA2D02"/>
    <w:pPr>
      <w:shd w:val="clear" w:color="auto" w:fill="518580"/>
      <w:spacing w:after="240" w:line="315" w:lineRule="atLeast"/>
      <w:ind w:firstLine="270"/>
    </w:pPr>
    <w:rPr>
      <w:rFonts w:ascii="Times New Roman" w:hAnsi="Times New Roman"/>
      <w:b/>
      <w:bCs/>
      <w:caps/>
      <w:color w:val="FFFFFF"/>
      <w:sz w:val="19"/>
      <w:szCs w:val="19"/>
    </w:rPr>
  </w:style>
  <w:style w:type="paragraph" w:customStyle="1" w:styleId="ui-state-default5">
    <w:name w:val="ui-state-default5"/>
    <w:basedOn w:val="Normal"/>
    <w:rsid w:val="00FA2D02"/>
    <w:pPr>
      <w:pBdr>
        <w:top w:val="single" w:sz="6" w:space="0" w:color="CCCCCC"/>
        <w:left w:val="single" w:sz="6" w:space="0" w:color="CCCCCC"/>
        <w:bottom w:val="single" w:sz="6" w:space="0" w:color="CCCCCC"/>
        <w:right w:val="single" w:sz="6" w:space="0" w:color="CCCCCC"/>
      </w:pBdr>
      <w:shd w:val="clear" w:color="auto" w:fill="F6F6F6"/>
      <w:spacing w:after="240"/>
    </w:pPr>
    <w:rPr>
      <w:rFonts w:ascii="Times New Roman" w:hAnsi="Times New Roman"/>
      <w:b/>
      <w:bCs/>
      <w:color w:val="1C94C4"/>
      <w:sz w:val="24"/>
      <w:szCs w:val="24"/>
    </w:rPr>
  </w:style>
  <w:style w:type="paragraph" w:customStyle="1" w:styleId="ui-state-default6">
    <w:name w:val="ui-state-default6"/>
    <w:basedOn w:val="Normal"/>
    <w:rsid w:val="00FA2D02"/>
    <w:pPr>
      <w:pBdr>
        <w:top w:val="single" w:sz="6" w:space="0" w:color="CCCCCC"/>
        <w:left w:val="single" w:sz="6" w:space="0" w:color="CCCCCC"/>
        <w:bottom w:val="single" w:sz="6" w:space="0" w:color="CCCCCC"/>
        <w:right w:val="single" w:sz="6" w:space="0" w:color="CCCCCC"/>
      </w:pBdr>
      <w:shd w:val="clear" w:color="auto" w:fill="F6F6F6"/>
      <w:spacing w:after="240"/>
    </w:pPr>
    <w:rPr>
      <w:rFonts w:ascii="Times New Roman" w:hAnsi="Times New Roman"/>
      <w:b/>
      <w:bCs/>
      <w:color w:val="1C94C4"/>
      <w:sz w:val="24"/>
      <w:szCs w:val="24"/>
    </w:rPr>
  </w:style>
  <w:style w:type="paragraph" w:customStyle="1" w:styleId="ui-state-hover5">
    <w:name w:val="ui-state-hover5"/>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hover6">
    <w:name w:val="ui-state-hover6"/>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focus5">
    <w:name w:val="ui-state-focus5"/>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focus6">
    <w:name w:val="ui-state-focus6"/>
    <w:basedOn w:val="Normal"/>
    <w:rsid w:val="00FA2D02"/>
    <w:pPr>
      <w:pBdr>
        <w:top w:val="single" w:sz="6" w:space="0" w:color="FBCB09"/>
        <w:left w:val="single" w:sz="6" w:space="0" w:color="FBCB09"/>
        <w:bottom w:val="single" w:sz="6" w:space="0" w:color="FBCB09"/>
        <w:right w:val="single" w:sz="6" w:space="0" w:color="FBCB09"/>
      </w:pBdr>
      <w:shd w:val="clear" w:color="auto" w:fill="FDF5CE"/>
      <w:spacing w:after="240"/>
    </w:pPr>
    <w:rPr>
      <w:rFonts w:ascii="Times New Roman" w:hAnsi="Times New Roman"/>
      <w:b/>
      <w:bCs/>
      <w:color w:val="C77405"/>
      <w:sz w:val="24"/>
      <w:szCs w:val="24"/>
    </w:rPr>
  </w:style>
  <w:style w:type="paragraph" w:customStyle="1" w:styleId="ui-state-active5">
    <w:name w:val="ui-state-active5"/>
    <w:basedOn w:val="Normal"/>
    <w:rsid w:val="00FA2D02"/>
    <w:pPr>
      <w:pBdr>
        <w:top w:val="single" w:sz="6" w:space="0" w:color="FBD850"/>
        <w:left w:val="single" w:sz="6" w:space="0" w:color="FBD850"/>
        <w:bottom w:val="single" w:sz="6" w:space="0" w:color="FBD850"/>
        <w:right w:val="single" w:sz="6" w:space="0" w:color="FBD850"/>
      </w:pBdr>
      <w:shd w:val="clear" w:color="auto" w:fill="FFFFFF"/>
      <w:spacing w:after="240"/>
    </w:pPr>
    <w:rPr>
      <w:rFonts w:ascii="Times New Roman" w:hAnsi="Times New Roman"/>
      <w:b/>
      <w:bCs/>
      <w:color w:val="EB8F00"/>
      <w:sz w:val="24"/>
      <w:szCs w:val="24"/>
    </w:rPr>
  </w:style>
  <w:style w:type="paragraph" w:customStyle="1" w:styleId="ui-state-active6">
    <w:name w:val="ui-state-active6"/>
    <w:basedOn w:val="Normal"/>
    <w:rsid w:val="00FA2D02"/>
    <w:pPr>
      <w:pBdr>
        <w:top w:val="single" w:sz="6" w:space="0" w:color="FBD850"/>
        <w:left w:val="single" w:sz="6" w:space="0" w:color="FBD850"/>
        <w:bottom w:val="single" w:sz="6" w:space="0" w:color="FBD850"/>
        <w:right w:val="single" w:sz="6" w:space="0" w:color="FBD850"/>
      </w:pBdr>
      <w:shd w:val="clear" w:color="auto" w:fill="FFFFFF"/>
      <w:spacing w:after="240"/>
    </w:pPr>
    <w:rPr>
      <w:rFonts w:ascii="Times New Roman" w:hAnsi="Times New Roman"/>
      <w:b/>
      <w:bCs/>
      <w:color w:val="EB8F00"/>
      <w:sz w:val="24"/>
      <w:szCs w:val="24"/>
    </w:rPr>
  </w:style>
  <w:style w:type="paragraph" w:customStyle="1" w:styleId="ui-state-highlight5">
    <w:name w:val="ui-state-highlight5"/>
    <w:basedOn w:val="Normal"/>
    <w:rsid w:val="00FA2D02"/>
    <w:pPr>
      <w:pBdr>
        <w:top w:val="single" w:sz="6" w:space="0" w:color="FED22F"/>
        <w:left w:val="single" w:sz="6" w:space="0" w:color="FED22F"/>
        <w:bottom w:val="single" w:sz="6" w:space="0" w:color="FED22F"/>
        <w:right w:val="single" w:sz="6" w:space="0" w:color="FED22F"/>
      </w:pBdr>
      <w:spacing w:after="240"/>
    </w:pPr>
    <w:rPr>
      <w:rFonts w:ascii="Times New Roman" w:hAnsi="Times New Roman"/>
      <w:color w:val="363636"/>
      <w:sz w:val="24"/>
      <w:szCs w:val="24"/>
    </w:rPr>
  </w:style>
  <w:style w:type="paragraph" w:customStyle="1" w:styleId="ui-state-highlight6">
    <w:name w:val="ui-state-highlight6"/>
    <w:basedOn w:val="Normal"/>
    <w:rsid w:val="00FA2D02"/>
    <w:pPr>
      <w:pBdr>
        <w:top w:val="single" w:sz="6" w:space="0" w:color="FED22F"/>
        <w:left w:val="single" w:sz="6" w:space="0" w:color="FED22F"/>
        <w:bottom w:val="single" w:sz="6" w:space="0" w:color="FED22F"/>
        <w:right w:val="single" w:sz="6" w:space="0" w:color="FED22F"/>
      </w:pBdr>
      <w:spacing w:after="240"/>
    </w:pPr>
    <w:rPr>
      <w:rFonts w:ascii="Times New Roman" w:hAnsi="Times New Roman"/>
      <w:color w:val="363636"/>
      <w:sz w:val="24"/>
      <w:szCs w:val="24"/>
    </w:rPr>
  </w:style>
  <w:style w:type="paragraph" w:customStyle="1" w:styleId="ui-state-error5">
    <w:name w:val="ui-state-error5"/>
    <w:basedOn w:val="Normal"/>
    <w:rsid w:val="00FA2D02"/>
    <w:pPr>
      <w:pBdr>
        <w:top w:val="single" w:sz="6" w:space="0" w:color="CD0A0A"/>
        <w:left w:val="single" w:sz="6" w:space="0" w:color="CD0A0A"/>
        <w:bottom w:val="single" w:sz="6" w:space="0" w:color="CD0A0A"/>
        <w:right w:val="single" w:sz="6" w:space="0" w:color="CD0A0A"/>
      </w:pBdr>
      <w:shd w:val="clear" w:color="auto" w:fill="B81900"/>
      <w:spacing w:after="240"/>
    </w:pPr>
    <w:rPr>
      <w:rFonts w:ascii="Times New Roman" w:hAnsi="Times New Roman"/>
      <w:color w:val="FFFFFF"/>
      <w:sz w:val="24"/>
      <w:szCs w:val="24"/>
    </w:rPr>
  </w:style>
  <w:style w:type="paragraph" w:customStyle="1" w:styleId="ui-state-error6">
    <w:name w:val="ui-state-error6"/>
    <w:basedOn w:val="Normal"/>
    <w:rsid w:val="00FA2D02"/>
    <w:pPr>
      <w:pBdr>
        <w:top w:val="single" w:sz="6" w:space="0" w:color="CD0A0A"/>
        <w:left w:val="single" w:sz="6" w:space="0" w:color="CD0A0A"/>
        <w:bottom w:val="single" w:sz="6" w:space="0" w:color="CD0A0A"/>
        <w:right w:val="single" w:sz="6" w:space="0" w:color="CD0A0A"/>
      </w:pBdr>
      <w:shd w:val="clear" w:color="auto" w:fill="B81900"/>
      <w:spacing w:after="240"/>
    </w:pPr>
    <w:rPr>
      <w:rFonts w:ascii="Times New Roman" w:hAnsi="Times New Roman"/>
      <w:color w:val="FFFFFF"/>
      <w:sz w:val="24"/>
      <w:szCs w:val="24"/>
    </w:rPr>
  </w:style>
  <w:style w:type="paragraph" w:customStyle="1" w:styleId="ui-state-error-text5">
    <w:name w:val="ui-state-error-text5"/>
    <w:basedOn w:val="Normal"/>
    <w:rsid w:val="00FA2D02"/>
    <w:pPr>
      <w:spacing w:after="240"/>
    </w:pPr>
    <w:rPr>
      <w:rFonts w:ascii="Times New Roman" w:hAnsi="Times New Roman"/>
      <w:color w:val="FFFFFF"/>
      <w:sz w:val="24"/>
      <w:szCs w:val="24"/>
    </w:rPr>
  </w:style>
  <w:style w:type="paragraph" w:customStyle="1" w:styleId="ui-state-error-text6">
    <w:name w:val="ui-state-error-text6"/>
    <w:basedOn w:val="Normal"/>
    <w:rsid w:val="00FA2D02"/>
    <w:pPr>
      <w:spacing w:after="240"/>
    </w:pPr>
    <w:rPr>
      <w:rFonts w:ascii="Times New Roman" w:hAnsi="Times New Roman"/>
      <w:color w:val="FFFFFF"/>
      <w:sz w:val="24"/>
      <w:szCs w:val="24"/>
    </w:rPr>
  </w:style>
  <w:style w:type="paragraph" w:customStyle="1" w:styleId="ui-priority-primary5">
    <w:name w:val="ui-priority-primary5"/>
    <w:basedOn w:val="Normal"/>
    <w:rsid w:val="00FA2D02"/>
    <w:pPr>
      <w:spacing w:after="240"/>
    </w:pPr>
    <w:rPr>
      <w:rFonts w:ascii="Times New Roman" w:hAnsi="Times New Roman"/>
      <w:b/>
      <w:bCs/>
      <w:sz w:val="24"/>
      <w:szCs w:val="24"/>
    </w:rPr>
  </w:style>
  <w:style w:type="paragraph" w:customStyle="1" w:styleId="ui-priority-primary6">
    <w:name w:val="ui-priority-primary6"/>
    <w:basedOn w:val="Normal"/>
    <w:rsid w:val="00FA2D02"/>
    <w:pPr>
      <w:spacing w:after="240"/>
    </w:pPr>
    <w:rPr>
      <w:rFonts w:ascii="Times New Roman" w:hAnsi="Times New Roman"/>
      <w:b/>
      <w:bCs/>
      <w:sz w:val="24"/>
      <w:szCs w:val="24"/>
    </w:rPr>
  </w:style>
  <w:style w:type="paragraph" w:customStyle="1" w:styleId="ui-priority-secondary5">
    <w:name w:val="ui-priority-secondary5"/>
    <w:basedOn w:val="Normal"/>
    <w:rsid w:val="00FA2D02"/>
    <w:pPr>
      <w:spacing w:after="240"/>
    </w:pPr>
    <w:rPr>
      <w:rFonts w:ascii="Times New Roman" w:hAnsi="Times New Roman"/>
      <w:sz w:val="24"/>
      <w:szCs w:val="24"/>
    </w:rPr>
  </w:style>
  <w:style w:type="paragraph" w:customStyle="1" w:styleId="ui-priority-secondary6">
    <w:name w:val="ui-priority-secondary6"/>
    <w:basedOn w:val="Normal"/>
    <w:rsid w:val="00FA2D02"/>
    <w:pPr>
      <w:spacing w:after="240"/>
    </w:pPr>
    <w:rPr>
      <w:rFonts w:ascii="Times New Roman" w:hAnsi="Times New Roman"/>
      <w:sz w:val="24"/>
      <w:szCs w:val="24"/>
    </w:rPr>
  </w:style>
  <w:style w:type="paragraph" w:customStyle="1" w:styleId="ui-state-disabled5">
    <w:name w:val="ui-state-disabled5"/>
    <w:basedOn w:val="Normal"/>
    <w:rsid w:val="00FA2D02"/>
    <w:pPr>
      <w:spacing w:after="240"/>
    </w:pPr>
    <w:rPr>
      <w:rFonts w:ascii="Times New Roman" w:hAnsi="Times New Roman"/>
      <w:sz w:val="24"/>
      <w:szCs w:val="24"/>
    </w:rPr>
  </w:style>
  <w:style w:type="paragraph" w:customStyle="1" w:styleId="ui-state-disabled6">
    <w:name w:val="ui-state-disabled6"/>
    <w:basedOn w:val="Normal"/>
    <w:rsid w:val="00FA2D02"/>
    <w:pPr>
      <w:spacing w:after="240"/>
    </w:pPr>
    <w:rPr>
      <w:rFonts w:ascii="Times New Roman" w:hAnsi="Times New Roman"/>
      <w:sz w:val="24"/>
      <w:szCs w:val="24"/>
    </w:rPr>
  </w:style>
  <w:style w:type="paragraph" w:customStyle="1" w:styleId="ui-icon31">
    <w:name w:val="ui-icon31"/>
    <w:basedOn w:val="Normal"/>
    <w:rsid w:val="00FA2D02"/>
    <w:pPr>
      <w:spacing w:after="240"/>
      <w:ind w:firstLine="7343"/>
    </w:pPr>
    <w:rPr>
      <w:rFonts w:ascii="Times New Roman" w:hAnsi="Times New Roman"/>
      <w:sz w:val="24"/>
      <w:szCs w:val="24"/>
    </w:rPr>
  </w:style>
  <w:style w:type="paragraph" w:customStyle="1" w:styleId="ui-icon32">
    <w:name w:val="ui-icon32"/>
    <w:basedOn w:val="Normal"/>
    <w:rsid w:val="00FA2D02"/>
    <w:pPr>
      <w:spacing w:after="240"/>
      <w:ind w:firstLine="7343"/>
    </w:pPr>
    <w:rPr>
      <w:rFonts w:ascii="Times New Roman" w:hAnsi="Times New Roman"/>
      <w:sz w:val="24"/>
      <w:szCs w:val="24"/>
    </w:rPr>
  </w:style>
  <w:style w:type="paragraph" w:customStyle="1" w:styleId="ui-icon33">
    <w:name w:val="ui-icon33"/>
    <w:basedOn w:val="Normal"/>
    <w:rsid w:val="00FA2D02"/>
    <w:pPr>
      <w:spacing w:after="240"/>
      <w:ind w:firstLine="7343"/>
    </w:pPr>
    <w:rPr>
      <w:rFonts w:ascii="Times New Roman" w:hAnsi="Times New Roman"/>
      <w:sz w:val="24"/>
      <w:szCs w:val="24"/>
    </w:rPr>
  </w:style>
  <w:style w:type="paragraph" w:customStyle="1" w:styleId="ui-icon34">
    <w:name w:val="ui-icon34"/>
    <w:basedOn w:val="Normal"/>
    <w:rsid w:val="00FA2D02"/>
    <w:pPr>
      <w:spacing w:after="240"/>
      <w:ind w:firstLine="7343"/>
    </w:pPr>
    <w:rPr>
      <w:rFonts w:ascii="Times New Roman" w:hAnsi="Times New Roman"/>
      <w:sz w:val="24"/>
      <w:szCs w:val="24"/>
    </w:rPr>
  </w:style>
  <w:style w:type="paragraph" w:customStyle="1" w:styleId="ui-icon35">
    <w:name w:val="ui-icon35"/>
    <w:basedOn w:val="Normal"/>
    <w:rsid w:val="00FA2D02"/>
    <w:pPr>
      <w:spacing w:after="240"/>
      <w:ind w:firstLine="7343"/>
    </w:pPr>
    <w:rPr>
      <w:rFonts w:ascii="Times New Roman" w:hAnsi="Times New Roman"/>
      <w:sz w:val="24"/>
      <w:szCs w:val="24"/>
    </w:rPr>
  </w:style>
  <w:style w:type="paragraph" w:customStyle="1" w:styleId="ui-icon36">
    <w:name w:val="ui-icon36"/>
    <w:basedOn w:val="Normal"/>
    <w:rsid w:val="00FA2D02"/>
    <w:pPr>
      <w:spacing w:after="240"/>
      <w:ind w:firstLine="7343"/>
    </w:pPr>
    <w:rPr>
      <w:rFonts w:ascii="Times New Roman" w:hAnsi="Times New Roman"/>
      <w:sz w:val="24"/>
      <w:szCs w:val="24"/>
    </w:rPr>
  </w:style>
  <w:style w:type="paragraph" w:customStyle="1" w:styleId="ui-icon37">
    <w:name w:val="ui-icon37"/>
    <w:basedOn w:val="Normal"/>
    <w:rsid w:val="00FA2D02"/>
    <w:pPr>
      <w:spacing w:after="240"/>
      <w:ind w:firstLine="7343"/>
    </w:pPr>
    <w:rPr>
      <w:rFonts w:ascii="Times New Roman" w:hAnsi="Times New Roman"/>
      <w:sz w:val="24"/>
      <w:szCs w:val="24"/>
    </w:rPr>
  </w:style>
  <w:style w:type="paragraph" w:customStyle="1" w:styleId="ui-icon38">
    <w:name w:val="ui-icon38"/>
    <w:basedOn w:val="Normal"/>
    <w:rsid w:val="00FA2D02"/>
    <w:pPr>
      <w:spacing w:after="240"/>
      <w:ind w:firstLine="7343"/>
    </w:pPr>
    <w:rPr>
      <w:rFonts w:ascii="Times New Roman" w:hAnsi="Times New Roman"/>
      <w:sz w:val="24"/>
      <w:szCs w:val="24"/>
    </w:rPr>
  </w:style>
  <w:style w:type="paragraph" w:customStyle="1" w:styleId="ui-icon39">
    <w:name w:val="ui-icon39"/>
    <w:basedOn w:val="Normal"/>
    <w:rsid w:val="00FA2D02"/>
    <w:pPr>
      <w:spacing w:after="240"/>
      <w:ind w:firstLine="7343"/>
    </w:pPr>
    <w:rPr>
      <w:rFonts w:ascii="Times New Roman" w:hAnsi="Times New Roman"/>
      <w:sz w:val="24"/>
      <w:szCs w:val="24"/>
    </w:rPr>
  </w:style>
  <w:style w:type="paragraph" w:customStyle="1" w:styleId="ui-resizable-handle5">
    <w:name w:val="ui-resizable-handle5"/>
    <w:basedOn w:val="Normal"/>
    <w:rsid w:val="00FA2D02"/>
    <w:pPr>
      <w:spacing w:after="240"/>
    </w:pPr>
    <w:rPr>
      <w:rFonts w:ascii="Times New Roman" w:hAnsi="Times New Roman"/>
      <w:vanish/>
      <w:sz w:val="2"/>
      <w:szCs w:val="2"/>
    </w:rPr>
  </w:style>
  <w:style w:type="paragraph" w:customStyle="1" w:styleId="ui-resizable-handle6">
    <w:name w:val="ui-resizable-handle6"/>
    <w:basedOn w:val="Normal"/>
    <w:rsid w:val="00FA2D02"/>
    <w:pPr>
      <w:spacing w:after="240"/>
    </w:pPr>
    <w:rPr>
      <w:rFonts w:ascii="Times New Roman" w:hAnsi="Times New Roman"/>
      <w:vanish/>
      <w:sz w:val="2"/>
      <w:szCs w:val="2"/>
    </w:rPr>
  </w:style>
  <w:style w:type="paragraph" w:customStyle="1" w:styleId="ui-accordion-header3">
    <w:name w:val="ui-accordion-header3"/>
    <w:basedOn w:val="Normal"/>
    <w:rsid w:val="00FA2D02"/>
    <w:pPr>
      <w:spacing w:before="15" w:after="240"/>
    </w:pPr>
    <w:rPr>
      <w:rFonts w:ascii="Times New Roman" w:hAnsi="Times New Roman"/>
      <w:sz w:val="24"/>
      <w:szCs w:val="24"/>
    </w:rPr>
  </w:style>
  <w:style w:type="paragraph" w:customStyle="1" w:styleId="ui-accordion-li-fix3">
    <w:name w:val="ui-accordion-li-fix3"/>
    <w:basedOn w:val="Normal"/>
    <w:rsid w:val="00FA2D02"/>
    <w:pPr>
      <w:spacing w:after="240"/>
    </w:pPr>
    <w:rPr>
      <w:rFonts w:ascii="Times New Roman" w:hAnsi="Times New Roman"/>
      <w:sz w:val="24"/>
      <w:szCs w:val="24"/>
    </w:rPr>
  </w:style>
  <w:style w:type="paragraph" w:customStyle="1" w:styleId="ui-icon40">
    <w:name w:val="ui-icon40"/>
    <w:basedOn w:val="Normal"/>
    <w:rsid w:val="00FA2D02"/>
    <w:pPr>
      <w:spacing w:after="240"/>
      <w:ind w:firstLine="7343"/>
    </w:pPr>
    <w:rPr>
      <w:rFonts w:ascii="Times New Roman" w:hAnsi="Times New Roman"/>
      <w:sz w:val="24"/>
      <w:szCs w:val="24"/>
    </w:rPr>
  </w:style>
  <w:style w:type="paragraph" w:customStyle="1" w:styleId="ui-accordion-content3">
    <w:name w:val="ui-accordion-content3"/>
    <w:basedOn w:val="Normal"/>
    <w:rsid w:val="00FA2D02"/>
    <w:pPr>
      <w:spacing w:after="30"/>
    </w:pPr>
    <w:rPr>
      <w:rFonts w:ascii="Times New Roman" w:hAnsi="Times New Roman"/>
      <w:vanish/>
      <w:sz w:val="24"/>
      <w:szCs w:val="24"/>
    </w:rPr>
  </w:style>
  <w:style w:type="paragraph" w:customStyle="1" w:styleId="ui-accordion-content-active3">
    <w:name w:val="ui-accordion-content-active3"/>
    <w:basedOn w:val="Normal"/>
    <w:rsid w:val="00FA2D02"/>
    <w:pPr>
      <w:spacing w:after="240"/>
    </w:pPr>
    <w:rPr>
      <w:rFonts w:ascii="Times New Roman" w:hAnsi="Times New Roman"/>
      <w:sz w:val="24"/>
      <w:szCs w:val="24"/>
    </w:rPr>
  </w:style>
  <w:style w:type="paragraph" w:customStyle="1" w:styleId="ui-menu3">
    <w:name w:val="ui-menu3"/>
    <w:basedOn w:val="Normal"/>
    <w:rsid w:val="00FA2D02"/>
    <w:rPr>
      <w:rFonts w:ascii="Times New Roman" w:hAnsi="Times New Roman"/>
      <w:sz w:val="24"/>
      <w:szCs w:val="24"/>
    </w:rPr>
  </w:style>
  <w:style w:type="paragraph" w:customStyle="1" w:styleId="ui-menu-item3">
    <w:name w:val="ui-menu-item3"/>
    <w:basedOn w:val="Normal"/>
    <w:rsid w:val="00FA2D02"/>
    <w:rPr>
      <w:rFonts w:ascii="Times New Roman" w:hAnsi="Times New Roman"/>
      <w:sz w:val="24"/>
      <w:szCs w:val="24"/>
    </w:rPr>
  </w:style>
  <w:style w:type="paragraph" w:customStyle="1" w:styleId="ui-button-text15">
    <w:name w:val="ui-button-text15"/>
    <w:basedOn w:val="Normal"/>
    <w:rsid w:val="00FA2D02"/>
    <w:pPr>
      <w:spacing w:after="240"/>
    </w:pPr>
    <w:rPr>
      <w:rFonts w:ascii="Times New Roman" w:hAnsi="Times New Roman"/>
      <w:sz w:val="24"/>
      <w:szCs w:val="24"/>
    </w:rPr>
  </w:style>
  <w:style w:type="paragraph" w:customStyle="1" w:styleId="ui-button-text16">
    <w:name w:val="ui-button-text16"/>
    <w:basedOn w:val="Normal"/>
    <w:rsid w:val="00FA2D02"/>
    <w:pPr>
      <w:spacing w:after="240"/>
    </w:pPr>
    <w:rPr>
      <w:rFonts w:ascii="Times New Roman" w:hAnsi="Times New Roman"/>
      <w:sz w:val="24"/>
      <w:szCs w:val="24"/>
    </w:rPr>
  </w:style>
  <w:style w:type="paragraph" w:customStyle="1" w:styleId="ui-button-text17">
    <w:name w:val="ui-button-text17"/>
    <w:basedOn w:val="Normal"/>
    <w:rsid w:val="00FA2D02"/>
    <w:pPr>
      <w:spacing w:after="240"/>
      <w:ind w:firstLine="11919"/>
    </w:pPr>
    <w:rPr>
      <w:rFonts w:ascii="Times New Roman" w:hAnsi="Times New Roman"/>
      <w:sz w:val="24"/>
      <w:szCs w:val="24"/>
    </w:rPr>
  </w:style>
  <w:style w:type="paragraph" w:customStyle="1" w:styleId="ui-button-text18">
    <w:name w:val="ui-button-text18"/>
    <w:basedOn w:val="Normal"/>
    <w:rsid w:val="00FA2D02"/>
    <w:pPr>
      <w:spacing w:after="240"/>
      <w:ind w:firstLine="11919"/>
    </w:pPr>
    <w:rPr>
      <w:rFonts w:ascii="Times New Roman" w:hAnsi="Times New Roman"/>
      <w:sz w:val="24"/>
      <w:szCs w:val="24"/>
    </w:rPr>
  </w:style>
  <w:style w:type="paragraph" w:customStyle="1" w:styleId="ui-button-text19">
    <w:name w:val="ui-button-text19"/>
    <w:basedOn w:val="Normal"/>
    <w:rsid w:val="00FA2D02"/>
    <w:pPr>
      <w:spacing w:after="240"/>
    </w:pPr>
    <w:rPr>
      <w:rFonts w:ascii="Times New Roman" w:hAnsi="Times New Roman"/>
      <w:sz w:val="24"/>
      <w:szCs w:val="24"/>
    </w:rPr>
  </w:style>
  <w:style w:type="paragraph" w:customStyle="1" w:styleId="ui-button-text20">
    <w:name w:val="ui-button-text20"/>
    <w:basedOn w:val="Normal"/>
    <w:rsid w:val="00FA2D02"/>
    <w:pPr>
      <w:spacing w:after="240"/>
    </w:pPr>
    <w:rPr>
      <w:rFonts w:ascii="Times New Roman" w:hAnsi="Times New Roman"/>
      <w:sz w:val="24"/>
      <w:szCs w:val="24"/>
    </w:rPr>
  </w:style>
  <w:style w:type="paragraph" w:customStyle="1" w:styleId="ui-button-text21">
    <w:name w:val="ui-button-text21"/>
    <w:basedOn w:val="Normal"/>
    <w:rsid w:val="00FA2D02"/>
    <w:pPr>
      <w:spacing w:after="240"/>
    </w:pPr>
    <w:rPr>
      <w:rFonts w:ascii="Times New Roman" w:hAnsi="Times New Roman"/>
      <w:sz w:val="24"/>
      <w:szCs w:val="24"/>
    </w:rPr>
  </w:style>
  <w:style w:type="paragraph" w:customStyle="1" w:styleId="ui-icon41">
    <w:name w:val="ui-icon41"/>
    <w:basedOn w:val="Normal"/>
    <w:rsid w:val="00FA2D02"/>
    <w:pPr>
      <w:spacing w:after="240"/>
      <w:ind w:left="-120" w:firstLine="7343"/>
    </w:pPr>
    <w:rPr>
      <w:rFonts w:ascii="Times New Roman" w:hAnsi="Times New Roman"/>
      <w:sz w:val="24"/>
      <w:szCs w:val="24"/>
    </w:rPr>
  </w:style>
  <w:style w:type="paragraph" w:customStyle="1" w:styleId="ui-icon42">
    <w:name w:val="ui-icon42"/>
    <w:basedOn w:val="Normal"/>
    <w:rsid w:val="00FA2D02"/>
    <w:pPr>
      <w:spacing w:after="240"/>
      <w:ind w:firstLine="7343"/>
    </w:pPr>
    <w:rPr>
      <w:rFonts w:ascii="Times New Roman" w:hAnsi="Times New Roman"/>
      <w:sz w:val="24"/>
      <w:szCs w:val="24"/>
    </w:rPr>
  </w:style>
  <w:style w:type="paragraph" w:customStyle="1" w:styleId="ui-icon43">
    <w:name w:val="ui-icon43"/>
    <w:basedOn w:val="Normal"/>
    <w:rsid w:val="00FA2D02"/>
    <w:pPr>
      <w:spacing w:after="240"/>
      <w:ind w:firstLine="7343"/>
    </w:pPr>
    <w:rPr>
      <w:rFonts w:ascii="Times New Roman" w:hAnsi="Times New Roman"/>
      <w:sz w:val="24"/>
      <w:szCs w:val="24"/>
    </w:rPr>
  </w:style>
  <w:style w:type="paragraph" w:customStyle="1" w:styleId="ui-icon44">
    <w:name w:val="ui-icon44"/>
    <w:basedOn w:val="Normal"/>
    <w:rsid w:val="00FA2D02"/>
    <w:pPr>
      <w:spacing w:after="240"/>
      <w:ind w:firstLine="7343"/>
    </w:pPr>
    <w:rPr>
      <w:rFonts w:ascii="Times New Roman" w:hAnsi="Times New Roman"/>
      <w:sz w:val="24"/>
      <w:szCs w:val="24"/>
    </w:rPr>
  </w:style>
  <w:style w:type="paragraph" w:customStyle="1" w:styleId="ui-icon45">
    <w:name w:val="ui-icon45"/>
    <w:basedOn w:val="Normal"/>
    <w:rsid w:val="00FA2D02"/>
    <w:pPr>
      <w:spacing w:after="240"/>
      <w:ind w:firstLine="7343"/>
    </w:pPr>
    <w:rPr>
      <w:rFonts w:ascii="Times New Roman" w:hAnsi="Times New Roman"/>
      <w:sz w:val="24"/>
      <w:szCs w:val="24"/>
    </w:rPr>
  </w:style>
  <w:style w:type="paragraph" w:customStyle="1" w:styleId="ui-button3">
    <w:name w:val="ui-button3"/>
    <w:basedOn w:val="Normal"/>
    <w:rsid w:val="00FA2D02"/>
    <w:pPr>
      <w:spacing w:after="240"/>
      <w:ind w:right="-72"/>
      <w:jc w:val="center"/>
    </w:pPr>
    <w:rPr>
      <w:rFonts w:ascii="Times New Roman" w:hAnsi="Times New Roman"/>
      <w:sz w:val="24"/>
      <w:szCs w:val="24"/>
    </w:rPr>
  </w:style>
  <w:style w:type="paragraph" w:customStyle="1" w:styleId="ui-dialog-titlebar3">
    <w:name w:val="ui-dialog-titlebar3"/>
    <w:basedOn w:val="Normal"/>
    <w:rsid w:val="00FA2D02"/>
    <w:pPr>
      <w:spacing w:after="240"/>
    </w:pPr>
    <w:rPr>
      <w:rFonts w:ascii="Times New Roman" w:hAnsi="Times New Roman"/>
      <w:sz w:val="24"/>
      <w:szCs w:val="24"/>
    </w:rPr>
  </w:style>
  <w:style w:type="paragraph" w:customStyle="1" w:styleId="ui-dialog-title3">
    <w:name w:val="ui-dialog-title3"/>
    <w:basedOn w:val="Normal"/>
    <w:rsid w:val="00FA2D02"/>
    <w:pPr>
      <w:spacing w:before="24" w:after="24"/>
      <w:ind w:right="240"/>
    </w:pPr>
    <w:rPr>
      <w:rFonts w:ascii="Times New Roman" w:hAnsi="Times New Roman"/>
      <w:sz w:val="24"/>
      <w:szCs w:val="24"/>
    </w:rPr>
  </w:style>
  <w:style w:type="paragraph" w:customStyle="1" w:styleId="ui-dialog-titlebar-close3">
    <w:name w:val="ui-dialog-titlebar-close3"/>
    <w:basedOn w:val="Normal"/>
    <w:rsid w:val="00FA2D02"/>
    <w:rPr>
      <w:rFonts w:ascii="Times New Roman" w:hAnsi="Times New Roman"/>
      <w:sz w:val="24"/>
      <w:szCs w:val="24"/>
    </w:rPr>
  </w:style>
  <w:style w:type="paragraph" w:customStyle="1" w:styleId="ui-dialog-content3">
    <w:name w:val="ui-dialog-content3"/>
    <w:basedOn w:val="Normal"/>
    <w:rsid w:val="00FA2D02"/>
    <w:pPr>
      <w:spacing w:after="240"/>
    </w:pPr>
    <w:rPr>
      <w:rFonts w:ascii="Times New Roman" w:hAnsi="Times New Roman"/>
      <w:sz w:val="24"/>
      <w:szCs w:val="24"/>
    </w:rPr>
  </w:style>
  <w:style w:type="paragraph" w:customStyle="1" w:styleId="ui-dialog-buttonpane3">
    <w:name w:val="ui-dialog-buttonpane3"/>
    <w:basedOn w:val="Normal"/>
    <w:rsid w:val="00FA2D02"/>
    <w:pPr>
      <w:spacing w:before="120"/>
    </w:pPr>
    <w:rPr>
      <w:rFonts w:ascii="Times New Roman" w:hAnsi="Times New Roman"/>
      <w:sz w:val="24"/>
      <w:szCs w:val="24"/>
    </w:rPr>
  </w:style>
  <w:style w:type="paragraph" w:customStyle="1" w:styleId="ui-resizable-se3">
    <w:name w:val="ui-resizable-se3"/>
    <w:basedOn w:val="Normal"/>
    <w:rsid w:val="00FA2D02"/>
    <w:pPr>
      <w:spacing w:after="240"/>
    </w:pPr>
    <w:rPr>
      <w:rFonts w:ascii="Times New Roman" w:hAnsi="Times New Roman"/>
      <w:sz w:val="24"/>
      <w:szCs w:val="24"/>
    </w:rPr>
  </w:style>
  <w:style w:type="paragraph" w:customStyle="1" w:styleId="ui-slider-handle7">
    <w:name w:val="ui-slider-handle7"/>
    <w:basedOn w:val="Normal"/>
    <w:rsid w:val="00FA2D02"/>
    <w:pPr>
      <w:spacing w:after="240"/>
    </w:pPr>
    <w:rPr>
      <w:rFonts w:ascii="Times New Roman" w:hAnsi="Times New Roman"/>
      <w:sz w:val="24"/>
      <w:szCs w:val="24"/>
    </w:rPr>
  </w:style>
  <w:style w:type="paragraph" w:customStyle="1" w:styleId="ui-slider-range5">
    <w:name w:val="ui-slider-range5"/>
    <w:basedOn w:val="Normal"/>
    <w:rsid w:val="00FA2D02"/>
    <w:pPr>
      <w:spacing w:after="240"/>
    </w:pPr>
    <w:rPr>
      <w:rFonts w:ascii="Times New Roman" w:hAnsi="Times New Roman"/>
      <w:sz w:val="17"/>
      <w:szCs w:val="17"/>
    </w:rPr>
  </w:style>
  <w:style w:type="paragraph" w:customStyle="1" w:styleId="ui-slider-handle8">
    <w:name w:val="ui-slider-handle8"/>
    <w:basedOn w:val="Normal"/>
    <w:rsid w:val="00FA2D02"/>
    <w:pPr>
      <w:spacing w:after="240"/>
      <w:ind w:left="-144"/>
    </w:pPr>
    <w:rPr>
      <w:rFonts w:ascii="Times New Roman" w:hAnsi="Times New Roman"/>
      <w:sz w:val="24"/>
      <w:szCs w:val="24"/>
    </w:rPr>
  </w:style>
  <w:style w:type="paragraph" w:customStyle="1" w:styleId="ui-slider-handle9">
    <w:name w:val="ui-slider-handle9"/>
    <w:basedOn w:val="Normal"/>
    <w:rsid w:val="00FA2D02"/>
    <w:rPr>
      <w:rFonts w:ascii="Times New Roman" w:hAnsi="Times New Roman"/>
      <w:sz w:val="24"/>
      <w:szCs w:val="24"/>
    </w:rPr>
  </w:style>
  <w:style w:type="paragraph" w:customStyle="1" w:styleId="ui-slider-range6">
    <w:name w:val="ui-slider-range6"/>
    <w:basedOn w:val="Normal"/>
    <w:rsid w:val="00FA2D02"/>
    <w:pPr>
      <w:spacing w:after="240"/>
    </w:pPr>
    <w:rPr>
      <w:rFonts w:ascii="Times New Roman" w:hAnsi="Times New Roman"/>
      <w:sz w:val="24"/>
      <w:szCs w:val="24"/>
    </w:rPr>
  </w:style>
  <w:style w:type="paragraph" w:customStyle="1" w:styleId="ui-datepicker-header11">
    <w:name w:val="ui-datepicker-header11"/>
    <w:basedOn w:val="Normal"/>
    <w:rsid w:val="00FA2D02"/>
    <w:pPr>
      <w:spacing w:after="240"/>
    </w:pPr>
    <w:rPr>
      <w:rFonts w:ascii="Times New Roman" w:hAnsi="Times New Roman"/>
      <w:sz w:val="24"/>
      <w:szCs w:val="24"/>
    </w:rPr>
  </w:style>
  <w:style w:type="paragraph" w:customStyle="1" w:styleId="ui-datepicker-prev3">
    <w:name w:val="ui-datepicker-prev3"/>
    <w:basedOn w:val="Normal"/>
    <w:rsid w:val="00FA2D02"/>
    <w:pPr>
      <w:spacing w:after="240"/>
    </w:pPr>
    <w:rPr>
      <w:rFonts w:ascii="Times New Roman" w:hAnsi="Times New Roman"/>
      <w:sz w:val="24"/>
      <w:szCs w:val="24"/>
    </w:rPr>
  </w:style>
  <w:style w:type="paragraph" w:customStyle="1" w:styleId="ui-datepicker-next3">
    <w:name w:val="ui-datepicker-next3"/>
    <w:basedOn w:val="Normal"/>
    <w:rsid w:val="00FA2D02"/>
    <w:pPr>
      <w:spacing w:after="240"/>
    </w:pPr>
    <w:rPr>
      <w:rFonts w:ascii="Times New Roman" w:hAnsi="Times New Roman"/>
      <w:sz w:val="24"/>
      <w:szCs w:val="24"/>
    </w:rPr>
  </w:style>
  <w:style w:type="paragraph" w:customStyle="1" w:styleId="ui-datepicker-title3">
    <w:name w:val="ui-datepicker-title3"/>
    <w:basedOn w:val="Normal"/>
    <w:rsid w:val="00FA2D02"/>
    <w:pPr>
      <w:spacing w:line="432" w:lineRule="atLeast"/>
      <w:ind w:left="552" w:right="552"/>
      <w:jc w:val="center"/>
    </w:pPr>
    <w:rPr>
      <w:rFonts w:ascii="Times New Roman" w:hAnsi="Times New Roman"/>
      <w:sz w:val="24"/>
      <w:szCs w:val="24"/>
    </w:rPr>
  </w:style>
  <w:style w:type="paragraph" w:customStyle="1" w:styleId="ui-datepicker-buttonpane7">
    <w:name w:val="ui-datepicker-buttonpane7"/>
    <w:basedOn w:val="Normal"/>
    <w:rsid w:val="00FA2D02"/>
    <w:pPr>
      <w:spacing w:before="48"/>
    </w:pPr>
    <w:rPr>
      <w:rFonts w:ascii="Times New Roman" w:hAnsi="Times New Roman"/>
      <w:sz w:val="24"/>
      <w:szCs w:val="24"/>
    </w:rPr>
  </w:style>
  <w:style w:type="paragraph" w:customStyle="1" w:styleId="ui-datepicker-group7">
    <w:name w:val="ui-datepicker-group7"/>
    <w:basedOn w:val="Normal"/>
    <w:rsid w:val="00FA2D02"/>
    <w:pPr>
      <w:spacing w:after="240"/>
    </w:pPr>
    <w:rPr>
      <w:rFonts w:ascii="Times New Roman" w:hAnsi="Times New Roman"/>
      <w:sz w:val="24"/>
      <w:szCs w:val="24"/>
    </w:rPr>
  </w:style>
  <w:style w:type="paragraph" w:customStyle="1" w:styleId="ui-datepicker-group8">
    <w:name w:val="ui-datepicker-group8"/>
    <w:basedOn w:val="Normal"/>
    <w:rsid w:val="00FA2D02"/>
    <w:pPr>
      <w:spacing w:after="240"/>
    </w:pPr>
    <w:rPr>
      <w:rFonts w:ascii="Times New Roman" w:hAnsi="Times New Roman"/>
      <w:sz w:val="24"/>
      <w:szCs w:val="24"/>
    </w:rPr>
  </w:style>
  <w:style w:type="paragraph" w:customStyle="1" w:styleId="ui-datepicker-group9">
    <w:name w:val="ui-datepicker-group9"/>
    <w:basedOn w:val="Normal"/>
    <w:rsid w:val="00FA2D02"/>
    <w:pPr>
      <w:spacing w:after="240"/>
    </w:pPr>
    <w:rPr>
      <w:rFonts w:ascii="Times New Roman" w:hAnsi="Times New Roman"/>
      <w:sz w:val="24"/>
      <w:szCs w:val="24"/>
    </w:rPr>
  </w:style>
  <w:style w:type="paragraph" w:customStyle="1" w:styleId="ui-datepicker-header12">
    <w:name w:val="ui-datepicker-header12"/>
    <w:basedOn w:val="Normal"/>
    <w:rsid w:val="00FA2D02"/>
    <w:pPr>
      <w:spacing w:after="240"/>
    </w:pPr>
    <w:rPr>
      <w:rFonts w:ascii="Times New Roman" w:hAnsi="Times New Roman"/>
      <w:sz w:val="24"/>
      <w:szCs w:val="24"/>
    </w:rPr>
  </w:style>
  <w:style w:type="paragraph" w:customStyle="1" w:styleId="ui-datepicker-header13">
    <w:name w:val="ui-datepicker-header13"/>
    <w:basedOn w:val="Normal"/>
    <w:rsid w:val="00FA2D02"/>
    <w:pPr>
      <w:spacing w:after="240"/>
    </w:pPr>
    <w:rPr>
      <w:rFonts w:ascii="Times New Roman" w:hAnsi="Times New Roman"/>
      <w:sz w:val="24"/>
      <w:szCs w:val="24"/>
    </w:rPr>
  </w:style>
  <w:style w:type="paragraph" w:customStyle="1" w:styleId="ui-datepicker-buttonpane8">
    <w:name w:val="ui-datepicker-buttonpane8"/>
    <w:basedOn w:val="Normal"/>
    <w:rsid w:val="00FA2D02"/>
    <w:pPr>
      <w:spacing w:after="240"/>
    </w:pPr>
    <w:rPr>
      <w:rFonts w:ascii="Times New Roman" w:hAnsi="Times New Roman"/>
      <w:sz w:val="24"/>
      <w:szCs w:val="24"/>
    </w:rPr>
  </w:style>
  <w:style w:type="paragraph" w:customStyle="1" w:styleId="ui-datepicker-buttonpane9">
    <w:name w:val="ui-datepicker-buttonpane9"/>
    <w:basedOn w:val="Normal"/>
    <w:rsid w:val="00FA2D02"/>
    <w:pPr>
      <w:spacing w:after="240"/>
    </w:pPr>
    <w:rPr>
      <w:rFonts w:ascii="Times New Roman" w:hAnsi="Times New Roman"/>
      <w:sz w:val="24"/>
      <w:szCs w:val="24"/>
    </w:rPr>
  </w:style>
  <w:style w:type="paragraph" w:customStyle="1" w:styleId="ui-datepicker-header14">
    <w:name w:val="ui-datepicker-header14"/>
    <w:basedOn w:val="Normal"/>
    <w:rsid w:val="00FA2D02"/>
    <w:pPr>
      <w:spacing w:after="240"/>
    </w:pPr>
    <w:rPr>
      <w:rFonts w:ascii="Times New Roman" w:hAnsi="Times New Roman"/>
      <w:sz w:val="24"/>
      <w:szCs w:val="24"/>
    </w:rPr>
  </w:style>
  <w:style w:type="paragraph" w:customStyle="1" w:styleId="ui-datepicker-header15">
    <w:name w:val="ui-datepicker-header15"/>
    <w:basedOn w:val="Normal"/>
    <w:rsid w:val="00FA2D02"/>
    <w:pPr>
      <w:spacing w:after="240"/>
    </w:pPr>
    <w:rPr>
      <w:rFonts w:ascii="Times New Roman" w:hAnsi="Times New Roman"/>
      <w:sz w:val="24"/>
      <w:szCs w:val="24"/>
    </w:rPr>
  </w:style>
  <w:style w:type="paragraph" w:customStyle="1" w:styleId="ui-progressbar-value3">
    <w:name w:val="ui-progressbar-value3"/>
    <w:basedOn w:val="Normal"/>
    <w:rsid w:val="00FA2D02"/>
    <w:pPr>
      <w:ind w:left="-15" w:right="-15"/>
    </w:pPr>
    <w:rPr>
      <w:rFonts w:ascii="Times New Roman" w:hAnsi="Times New Roman"/>
      <w:sz w:val="24"/>
      <w:szCs w:val="24"/>
    </w:rPr>
  </w:style>
  <w:style w:type="paragraph" w:customStyle="1" w:styleId="tip-inner5">
    <w:name w:val="tip-inner5"/>
    <w:basedOn w:val="Normal"/>
    <w:rsid w:val="00FA2D02"/>
    <w:pPr>
      <w:spacing w:after="240" w:line="270" w:lineRule="atLeast"/>
    </w:pPr>
    <w:rPr>
      <w:rFonts w:ascii="Trebuchet MS" w:hAnsi="Trebuchet MS"/>
      <w:b/>
      <w:bCs/>
      <w:sz w:val="20"/>
    </w:rPr>
  </w:style>
  <w:style w:type="paragraph" w:customStyle="1" w:styleId="tip-arrow-top5">
    <w:name w:val="tip-arrow-top5"/>
    <w:basedOn w:val="Normal"/>
    <w:rsid w:val="00FA2D02"/>
    <w:pPr>
      <w:spacing w:after="240"/>
      <w:ind w:left="225"/>
    </w:pPr>
    <w:rPr>
      <w:rFonts w:ascii="Times New Roman" w:hAnsi="Times New Roman"/>
      <w:sz w:val="24"/>
      <w:szCs w:val="24"/>
    </w:rPr>
  </w:style>
  <w:style w:type="paragraph" w:customStyle="1" w:styleId="tip-arrow-right5">
    <w:name w:val="tip-arrow-right5"/>
    <w:basedOn w:val="Normal"/>
    <w:rsid w:val="00FA2D02"/>
    <w:pPr>
      <w:spacing w:after="240"/>
      <w:ind w:left="-60"/>
    </w:pPr>
    <w:rPr>
      <w:rFonts w:ascii="Times New Roman" w:hAnsi="Times New Roman"/>
      <w:sz w:val="24"/>
      <w:szCs w:val="24"/>
    </w:rPr>
  </w:style>
  <w:style w:type="paragraph" w:customStyle="1" w:styleId="tip-arrow-bottom5">
    <w:name w:val="tip-arrow-bottom5"/>
    <w:basedOn w:val="Normal"/>
    <w:rsid w:val="00FA2D02"/>
    <w:pPr>
      <w:spacing w:after="240"/>
      <w:ind w:left="225"/>
    </w:pPr>
    <w:rPr>
      <w:rFonts w:ascii="Times New Roman" w:hAnsi="Times New Roman"/>
      <w:sz w:val="24"/>
      <w:szCs w:val="24"/>
    </w:rPr>
  </w:style>
  <w:style w:type="paragraph" w:customStyle="1" w:styleId="tip-arrow-left5">
    <w:name w:val="tip-arrow-left5"/>
    <w:basedOn w:val="Normal"/>
    <w:rsid w:val="00FA2D02"/>
    <w:pPr>
      <w:spacing w:after="240"/>
      <w:ind w:left="-90"/>
    </w:pPr>
    <w:rPr>
      <w:rFonts w:ascii="Times New Roman" w:hAnsi="Times New Roman"/>
      <w:sz w:val="24"/>
      <w:szCs w:val="24"/>
    </w:rPr>
  </w:style>
  <w:style w:type="paragraph" w:customStyle="1" w:styleId="tip-inner6">
    <w:name w:val="tip-inner6"/>
    <w:basedOn w:val="Normal"/>
    <w:rsid w:val="00FA2D02"/>
    <w:pPr>
      <w:spacing w:after="240" w:line="240" w:lineRule="atLeast"/>
    </w:pPr>
    <w:rPr>
      <w:rFonts w:cs="Arial"/>
      <w:sz w:val="18"/>
      <w:szCs w:val="18"/>
    </w:rPr>
  </w:style>
  <w:style w:type="paragraph" w:customStyle="1" w:styleId="tip-arrow-top6">
    <w:name w:val="tip-arrow-top6"/>
    <w:basedOn w:val="Normal"/>
    <w:rsid w:val="00FA2D02"/>
    <w:pPr>
      <w:spacing w:after="240"/>
      <w:ind w:left="-75"/>
    </w:pPr>
    <w:rPr>
      <w:rFonts w:ascii="Times New Roman" w:hAnsi="Times New Roman"/>
      <w:sz w:val="24"/>
      <w:szCs w:val="24"/>
    </w:rPr>
  </w:style>
  <w:style w:type="paragraph" w:customStyle="1" w:styleId="tip-arrow-right6">
    <w:name w:val="tip-arrow-right6"/>
    <w:basedOn w:val="Normal"/>
    <w:rsid w:val="00FA2D02"/>
    <w:pPr>
      <w:spacing w:after="240"/>
    </w:pPr>
    <w:rPr>
      <w:rFonts w:ascii="Times New Roman" w:hAnsi="Times New Roman"/>
      <w:sz w:val="24"/>
      <w:szCs w:val="24"/>
    </w:rPr>
  </w:style>
  <w:style w:type="paragraph" w:customStyle="1" w:styleId="tip-arrow-bottom6">
    <w:name w:val="tip-arrow-bottom6"/>
    <w:basedOn w:val="Normal"/>
    <w:rsid w:val="00FA2D02"/>
    <w:pPr>
      <w:spacing w:after="240"/>
      <w:ind w:left="-75"/>
    </w:pPr>
    <w:rPr>
      <w:rFonts w:ascii="Times New Roman" w:hAnsi="Times New Roman"/>
      <w:sz w:val="24"/>
      <w:szCs w:val="24"/>
    </w:rPr>
  </w:style>
  <w:style w:type="paragraph" w:customStyle="1" w:styleId="tip-arrow-left6">
    <w:name w:val="tip-arrow-left6"/>
    <w:basedOn w:val="Normal"/>
    <w:rsid w:val="00FA2D02"/>
    <w:pPr>
      <w:spacing w:after="240"/>
      <w:ind w:left="-90"/>
    </w:pPr>
    <w:rPr>
      <w:rFonts w:ascii="Times New Roman" w:hAnsi="Times New Roman"/>
      <w:sz w:val="24"/>
      <w:szCs w:val="24"/>
    </w:rPr>
  </w:style>
  <w:style w:type="paragraph" w:customStyle="1" w:styleId="footerinfo">
    <w:name w:val="footer_info"/>
    <w:basedOn w:val="Normal"/>
    <w:rsid w:val="00FA2D02"/>
    <w:pPr>
      <w:spacing w:after="240"/>
    </w:pPr>
    <w:rPr>
      <w:rFonts w:ascii="Times New Roman" w:hAnsi="Times New Roman"/>
      <w:sz w:val="24"/>
      <w:szCs w:val="24"/>
    </w:rPr>
  </w:style>
  <w:style w:type="paragraph" w:customStyle="1" w:styleId="noleading">
    <w:name w:val="noleading"/>
    <w:basedOn w:val="Normal"/>
    <w:rsid w:val="00D425F4"/>
    <w:pPr>
      <w:spacing w:before="100" w:beforeAutospacing="1" w:after="100" w:afterAutospacing="1"/>
    </w:pPr>
    <w:rPr>
      <w:rFonts w:ascii="Times New Roman" w:hAnsi="Times New Roman"/>
      <w:sz w:val="24"/>
      <w:szCs w:val="24"/>
    </w:rPr>
  </w:style>
  <w:style w:type="character" w:customStyle="1" w:styleId="footertext1">
    <w:name w:val="footertext1"/>
    <w:basedOn w:val="DefaultParagraphFont"/>
    <w:rsid w:val="00D425F4"/>
    <w:rPr>
      <w:color w:val="FFFFFF"/>
      <w:sz w:val="15"/>
      <w:szCs w:val="15"/>
    </w:rPr>
  </w:style>
  <w:style w:type="paragraph" w:styleId="z-TopofForm">
    <w:name w:val="HTML Top of Form"/>
    <w:basedOn w:val="Normal"/>
    <w:next w:val="Normal"/>
    <w:link w:val="z-TopofFormChar"/>
    <w:hidden/>
    <w:uiPriority w:val="99"/>
    <w:semiHidden/>
    <w:unhideWhenUsed/>
    <w:rsid w:val="00D425F4"/>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D425F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D425F4"/>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D425F4"/>
    <w:rPr>
      <w:rFonts w:ascii="Arial" w:eastAsia="Times New Roman" w:hAnsi="Arial" w:cs="Arial"/>
      <w:vanish/>
      <w:sz w:val="16"/>
      <w:szCs w:val="16"/>
    </w:rPr>
  </w:style>
  <w:style w:type="paragraph" w:customStyle="1" w:styleId="TableParagraph">
    <w:name w:val="Table Paragraph"/>
    <w:basedOn w:val="Normal"/>
    <w:uiPriority w:val="1"/>
    <w:qFormat/>
    <w:rsid w:val="0004467D"/>
    <w:pPr>
      <w:widowControl w:val="0"/>
    </w:pPr>
    <w:rPr>
      <w:rFonts w:asciiTheme="minorHAnsi" w:eastAsiaTheme="minorHAnsi" w:hAnsiTheme="minorHAnsi" w:cstheme="minorBidi"/>
      <w:szCs w:val="22"/>
    </w:rPr>
  </w:style>
  <w:style w:type="paragraph" w:styleId="Revision">
    <w:name w:val="Revision"/>
    <w:hidden/>
    <w:uiPriority w:val="99"/>
    <w:semiHidden/>
    <w:rsid w:val="00E34D5F"/>
    <w:pPr>
      <w:spacing w:after="0" w:line="240" w:lineRule="auto"/>
    </w:pPr>
    <w:rPr>
      <w:rFonts w:ascii="Arial" w:eastAsia="Times New Roman" w:hAnsi="Arial" w:cs="Times New Roman"/>
      <w:szCs w:val="20"/>
    </w:rPr>
  </w:style>
  <w:style w:type="table" w:styleId="TableGrid">
    <w:name w:val="Table Grid"/>
    <w:basedOn w:val="TableNormal"/>
    <w:uiPriority w:val="59"/>
    <w:rsid w:val="00684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37FC"/>
    <w:rPr>
      <w:color w:val="605E5C"/>
      <w:shd w:val="clear" w:color="auto" w:fill="E1DFDD"/>
    </w:rPr>
  </w:style>
  <w:style w:type="paragraph" w:styleId="TOCHeading">
    <w:name w:val="TOC Heading"/>
    <w:basedOn w:val="Heading1"/>
    <w:next w:val="Normal"/>
    <w:uiPriority w:val="39"/>
    <w:unhideWhenUsed/>
    <w:qFormat/>
    <w:rsid w:val="00FA3930"/>
    <w:pPr>
      <w:keepLines/>
      <w:spacing w:before="240" w:line="259" w:lineRule="auto"/>
      <w:outlineLvl w:val="9"/>
    </w:pPr>
    <w:rPr>
      <w:rFonts w:asciiTheme="majorHAnsi" w:eastAsiaTheme="majorEastAsia" w:hAnsiTheme="majorHAnsi" w:cstheme="majorBidi"/>
      <w:color w:val="365F91" w:themeColor="accent1" w:themeShade="BF"/>
      <w:sz w:val="32"/>
      <w:szCs w:val="32"/>
      <w:u w:val="none"/>
    </w:rPr>
  </w:style>
  <w:style w:type="paragraph" w:styleId="TOC1">
    <w:name w:val="toc 1"/>
    <w:basedOn w:val="Normal"/>
    <w:next w:val="Normal"/>
    <w:autoRedefine/>
    <w:uiPriority w:val="39"/>
    <w:unhideWhenUsed/>
    <w:rsid w:val="00FA3930"/>
    <w:pPr>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FA3930"/>
    <w:pPr>
      <w:ind w:left="220"/>
    </w:pPr>
    <w:rPr>
      <w:rFonts w:asciiTheme="minorHAnsi" w:hAnsiTheme="minorHAnsi" w:cstheme="minorHAnsi"/>
      <w:smallCaps/>
      <w:sz w:val="20"/>
    </w:rPr>
  </w:style>
  <w:style w:type="paragraph" w:styleId="TOC3">
    <w:name w:val="toc 3"/>
    <w:basedOn w:val="Normal"/>
    <w:next w:val="Normal"/>
    <w:autoRedefine/>
    <w:uiPriority w:val="39"/>
    <w:unhideWhenUsed/>
    <w:rsid w:val="00FA3930"/>
    <w:pPr>
      <w:ind w:left="440"/>
    </w:pPr>
    <w:rPr>
      <w:rFonts w:asciiTheme="minorHAnsi" w:hAnsiTheme="minorHAnsi" w:cstheme="minorHAnsi"/>
      <w:i/>
      <w:iCs/>
      <w:sz w:val="20"/>
    </w:rPr>
  </w:style>
  <w:style w:type="paragraph" w:styleId="TOC6">
    <w:name w:val="toc 6"/>
    <w:basedOn w:val="Normal"/>
    <w:next w:val="Normal"/>
    <w:autoRedefine/>
    <w:uiPriority w:val="39"/>
    <w:unhideWhenUsed/>
    <w:rsid w:val="00FA3930"/>
    <w:pPr>
      <w:ind w:left="1100"/>
    </w:pPr>
    <w:rPr>
      <w:rFonts w:asciiTheme="minorHAnsi" w:hAnsiTheme="minorHAnsi" w:cstheme="minorHAnsi"/>
      <w:sz w:val="18"/>
      <w:szCs w:val="18"/>
    </w:rPr>
  </w:style>
  <w:style w:type="paragraph" w:styleId="TOC4">
    <w:name w:val="toc 4"/>
    <w:basedOn w:val="Normal"/>
    <w:next w:val="Normal"/>
    <w:autoRedefine/>
    <w:uiPriority w:val="39"/>
    <w:unhideWhenUsed/>
    <w:rsid w:val="000201AE"/>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0201AE"/>
    <w:pPr>
      <w:ind w:left="880"/>
    </w:pPr>
    <w:rPr>
      <w:rFonts w:asciiTheme="minorHAnsi" w:hAnsiTheme="minorHAnsi" w:cstheme="minorHAnsi"/>
      <w:sz w:val="18"/>
      <w:szCs w:val="18"/>
    </w:rPr>
  </w:style>
  <w:style w:type="paragraph" w:styleId="TOC7">
    <w:name w:val="toc 7"/>
    <w:basedOn w:val="Normal"/>
    <w:next w:val="Normal"/>
    <w:autoRedefine/>
    <w:uiPriority w:val="39"/>
    <w:unhideWhenUsed/>
    <w:rsid w:val="000201AE"/>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0201AE"/>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0201AE"/>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4558">
      <w:bodyDiv w:val="1"/>
      <w:marLeft w:val="0"/>
      <w:marRight w:val="0"/>
      <w:marTop w:val="0"/>
      <w:marBottom w:val="0"/>
      <w:divBdr>
        <w:top w:val="none" w:sz="0" w:space="0" w:color="auto"/>
        <w:left w:val="none" w:sz="0" w:space="0" w:color="auto"/>
        <w:bottom w:val="none" w:sz="0" w:space="0" w:color="auto"/>
        <w:right w:val="none" w:sz="0" w:space="0" w:color="auto"/>
      </w:divBdr>
    </w:div>
    <w:div w:id="39214106">
      <w:bodyDiv w:val="1"/>
      <w:marLeft w:val="0"/>
      <w:marRight w:val="0"/>
      <w:marTop w:val="0"/>
      <w:marBottom w:val="0"/>
      <w:divBdr>
        <w:top w:val="none" w:sz="0" w:space="0" w:color="auto"/>
        <w:left w:val="none" w:sz="0" w:space="0" w:color="auto"/>
        <w:bottom w:val="none" w:sz="0" w:space="0" w:color="auto"/>
        <w:right w:val="none" w:sz="0" w:space="0" w:color="auto"/>
      </w:divBdr>
    </w:div>
    <w:div w:id="65878520">
      <w:bodyDiv w:val="1"/>
      <w:marLeft w:val="0"/>
      <w:marRight w:val="0"/>
      <w:marTop w:val="0"/>
      <w:marBottom w:val="0"/>
      <w:divBdr>
        <w:top w:val="none" w:sz="0" w:space="0" w:color="auto"/>
        <w:left w:val="none" w:sz="0" w:space="0" w:color="auto"/>
        <w:bottom w:val="none" w:sz="0" w:space="0" w:color="auto"/>
        <w:right w:val="none" w:sz="0" w:space="0" w:color="auto"/>
      </w:divBdr>
    </w:div>
    <w:div w:id="89350132">
      <w:bodyDiv w:val="1"/>
      <w:marLeft w:val="0"/>
      <w:marRight w:val="0"/>
      <w:marTop w:val="0"/>
      <w:marBottom w:val="0"/>
      <w:divBdr>
        <w:top w:val="none" w:sz="0" w:space="0" w:color="auto"/>
        <w:left w:val="none" w:sz="0" w:space="0" w:color="auto"/>
        <w:bottom w:val="none" w:sz="0" w:space="0" w:color="auto"/>
        <w:right w:val="none" w:sz="0" w:space="0" w:color="auto"/>
      </w:divBdr>
    </w:div>
    <w:div w:id="148984653">
      <w:marLeft w:val="0"/>
      <w:marRight w:val="0"/>
      <w:marTop w:val="0"/>
      <w:marBottom w:val="0"/>
      <w:divBdr>
        <w:top w:val="none" w:sz="0" w:space="0" w:color="auto"/>
        <w:left w:val="none" w:sz="0" w:space="0" w:color="auto"/>
        <w:bottom w:val="none" w:sz="0" w:space="0" w:color="auto"/>
        <w:right w:val="none" w:sz="0" w:space="0" w:color="auto"/>
      </w:divBdr>
    </w:div>
    <w:div w:id="189033171">
      <w:bodyDiv w:val="1"/>
      <w:marLeft w:val="0"/>
      <w:marRight w:val="0"/>
      <w:marTop w:val="0"/>
      <w:marBottom w:val="0"/>
      <w:divBdr>
        <w:top w:val="none" w:sz="0" w:space="0" w:color="auto"/>
        <w:left w:val="none" w:sz="0" w:space="0" w:color="auto"/>
        <w:bottom w:val="none" w:sz="0" w:space="0" w:color="auto"/>
        <w:right w:val="none" w:sz="0" w:space="0" w:color="auto"/>
      </w:divBdr>
    </w:div>
    <w:div w:id="227500581">
      <w:bodyDiv w:val="1"/>
      <w:marLeft w:val="0"/>
      <w:marRight w:val="0"/>
      <w:marTop w:val="0"/>
      <w:marBottom w:val="0"/>
      <w:divBdr>
        <w:top w:val="none" w:sz="0" w:space="0" w:color="auto"/>
        <w:left w:val="none" w:sz="0" w:space="0" w:color="auto"/>
        <w:bottom w:val="none" w:sz="0" w:space="0" w:color="auto"/>
        <w:right w:val="none" w:sz="0" w:space="0" w:color="auto"/>
      </w:divBdr>
    </w:div>
    <w:div w:id="229660419">
      <w:bodyDiv w:val="1"/>
      <w:marLeft w:val="0"/>
      <w:marRight w:val="0"/>
      <w:marTop w:val="0"/>
      <w:marBottom w:val="0"/>
      <w:divBdr>
        <w:top w:val="none" w:sz="0" w:space="0" w:color="auto"/>
        <w:left w:val="none" w:sz="0" w:space="0" w:color="auto"/>
        <w:bottom w:val="none" w:sz="0" w:space="0" w:color="auto"/>
        <w:right w:val="none" w:sz="0" w:space="0" w:color="auto"/>
      </w:divBdr>
    </w:div>
    <w:div w:id="290090043">
      <w:bodyDiv w:val="1"/>
      <w:marLeft w:val="0"/>
      <w:marRight w:val="0"/>
      <w:marTop w:val="0"/>
      <w:marBottom w:val="0"/>
      <w:divBdr>
        <w:top w:val="none" w:sz="0" w:space="0" w:color="auto"/>
        <w:left w:val="none" w:sz="0" w:space="0" w:color="auto"/>
        <w:bottom w:val="none" w:sz="0" w:space="0" w:color="auto"/>
        <w:right w:val="none" w:sz="0" w:space="0" w:color="auto"/>
      </w:divBdr>
    </w:div>
    <w:div w:id="332488959">
      <w:marLeft w:val="0"/>
      <w:marRight w:val="0"/>
      <w:marTop w:val="0"/>
      <w:marBottom w:val="225"/>
      <w:divBdr>
        <w:top w:val="none" w:sz="0" w:space="0" w:color="auto"/>
        <w:left w:val="none" w:sz="0" w:space="0" w:color="auto"/>
        <w:bottom w:val="none" w:sz="0" w:space="0" w:color="auto"/>
        <w:right w:val="none" w:sz="0" w:space="0" w:color="auto"/>
      </w:divBdr>
    </w:div>
    <w:div w:id="378554362">
      <w:bodyDiv w:val="1"/>
      <w:marLeft w:val="0"/>
      <w:marRight w:val="0"/>
      <w:marTop w:val="0"/>
      <w:marBottom w:val="0"/>
      <w:divBdr>
        <w:top w:val="none" w:sz="0" w:space="0" w:color="auto"/>
        <w:left w:val="none" w:sz="0" w:space="0" w:color="auto"/>
        <w:bottom w:val="none" w:sz="0" w:space="0" w:color="auto"/>
        <w:right w:val="none" w:sz="0" w:space="0" w:color="auto"/>
      </w:divBdr>
    </w:div>
    <w:div w:id="401174282">
      <w:bodyDiv w:val="1"/>
      <w:marLeft w:val="0"/>
      <w:marRight w:val="0"/>
      <w:marTop w:val="0"/>
      <w:marBottom w:val="0"/>
      <w:divBdr>
        <w:top w:val="none" w:sz="0" w:space="0" w:color="auto"/>
        <w:left w:val="none" w:sz="0" w:space="0" w:color="auto"/>
        <w:bottom w:val="none" w:sz="0" w:space="0" w:color="auto"/>
        <w:right w:val="none" w:sz="0" w:space="0" w:color="auto"/>
      </w:divBdr>
    </w:div>
    <w:div w:id="442187537">
      <w:marLeft w:val="0"/>
      <w:marRight w:val="0"/>
      <w:marTop w:val="0"/>
      <w:marBottom w:val="0"/>
      <w:divBdr>
        <w:top w:val="none" w:sz="0" w:space="0" w:color="auto"/>
        <w:left w:val="none" w:sz="0" w:space="0" w:color="auto"/>
        <w:bottom w:val="none" w:sz="0" w:space="0" w:color="auto"/>
        <w:right w:val="none" w:sz="0" w:space="0" w:color="auto"/>
      </w:divBdr>
    </w:div>
    <w:div w:id="467094057">
      <w:bodyDiv w:val="1"/>
      <w:marLeft w:val="0"/>
      <w:marRight w:val="0"/>
      <w:marTop w:val="0"/>
      <w:marBottom w:val="0"/>
      <w:divBdr>
        <w:top w:val="none" w:sz="0" w:space="0" w:color="auto"/>
        <w:left w:val="none" w:sz="0" w:space="0" w:color="auto"/>
        <w:bottom w:val="none" w:sz="0" w:space="0" w:color="auto"/>
        <w:right w:val="none" w:sz="0" w:space="0" w:color="auto"/>
      </w:divBdr>
    </w:div>
    <w:div w:id="528030358">
      <w:bodyDiv w:val="1"/>
      <w:marLeft w:val="0"/>
      <w:marRight w:val="0"/>
      <w:marTop w:val="0"/>
      <w:marBottom w:val="0"/>
      <w:divBdr>
        <w:top w:val="none" w:sz="0" w:space="0" w:color="auto"/>
        <w:left w:val="none" w:sz="0" w:space="0" w:color="auto"/>
        <w:bottom w:val="none" w:sz="0" w:space="0" w:color="auto"/>
        <w:right w:val="none" w:sz="0" w:space="0" w:color="auto"/>
      </w:divBdr>
    </w:div>
    <w:div w:id="529032775">
      <w:bodyDiv w:val="1"/>
      <w:marLeft w:val="0"/>
      <w:marRight w:val="0"/>
      <w:marTop w:val="0"/>
      <w:marBottom w:val="0"/>
      <w:divBdr>
        <w:top w:val="none" w:sz="0" w:space="0" w:color="auto"/>
        <w:left w:val="none" w:sz="0" w:space="0" w:color="auto"/>
        <w:bottom w:val="none" w:sz="0" w:space="0" w:color="auto"/>
        <w:right w:val="none" w:sz="0" w:space="0" w:color="auto"/>
      </w:divBdr>
    </w:div>
    <w:div w:id="550456844">
      <w:bodyDiv w:val="1"/>
      <w:marLeft w:val="0"/>
      <w:marRight w:val="0"/>
      <w:marTop w:val="0"/>
      <w:marBottom w:val="0"/>
      <w:divBdr>
        <w:top w:val="none" w:sz="0" w:space="0" w:color="auto"/>
        <w:left w:val="none" w:sz="0" w:space="0" w:color="auto"/>
        <w:bottom w:val="none" w:sz="0" w:space="0" w:color="auto"/>
        <w:right w:val="none" w:sz="0" w:space="0" w:color="auto"/>
      </w:divBdr>
    </w:div>
    <w:div w:id="561255652">
      <w:marLeft w:val="0"/>
      <w:marRight w:val="0"/>
      <w:marTop w:val="0"/>
      <w:marBottom w:val="0"/>
      <w:divBdr>
        <w:top w:val="none" w:sz="0" w:space="0" w:color="auto"/>
        <w:left w:val="none" w:sz="0" w:space="0" w:color="auto"/>
        <w:bottom w:val="none" w:sz="0" w:space="0" w:color="auto"/>
        <w:right w:val="none" w:sz="0" w:space="0" w:color="auto"/>
      </w:divBdr>
    </w:div>
    <w:div w:id="562059560">
      <w:marLeft w:val="0"/>
      <w:marRight w:val="0"/>
      <w:marTop w:val="0"/>
      <w:marBottom w:val="225"/>
      <w:divBdr>
        <w:top w:val="none" w:sz="0" w:space="0" w:color="auto"/>
        <w:left w:val="none" w:sz="0" w:space="0" w:color="auto"/>
        <w:bottom w:val="none" w:sz="0" w:space="0" w:color="auto"/>
        <w:right w:val="none" w:sz="0" w:space="0" w:color="auto"/>
      </w:divBdr>
    </w:div>
    <w:div w:id="602885494">
      <w:bodyDiv w:val="1"/>
      <w:marLeft w:val="0"/>
      <w:marRight w:val="0"/>
      <w:marTop w:val="0"/>
      <w:marBottom w:val="0"/>
      <w:divBdr>
        <w:top w:val="none" w:sz="0" w:space="0" w:color="auto"/>
        <w:left w:val="none" w:sz="0" w:space="0" w:color="auto"/>
        <w:bottom w:val="none" w:sz="0" w:space="0" w:color="auto"/>
        <w:right w:val="none" w:sz="0" w:space="0" w:color="auto"/>
      </w:divBdr>
    </w:div>
    <w:div w:id="609816783">
      <w:bodyDiv w:val="1"/>
      <w:marLeft w:val="0"/>
      <w:marRight w:val="0"/>
      <w:marTop w:val="0"/>
      <w:marBottom w:val="0"/>
      <w:divBdr>
        <w:top w:val="none" w:sz="0" w:space="0" w:color="auto"/>
        <w:left w:val="none" w:sz="0" w:space="0" w:color="auto"/>
        <w:bottom w:val="none" w:sz="0" w:space="0" w:color="auto"/>
        <w:right w:val="none" w:sz="0" w:space="0" w:color="auto"/>
      </w:divBdr>
    </w:div>
    <w:div w:id="722604052">
      <w:marLeft w:val="720"/>
      <w:marRight w:val="0"/>
      <w:marTop w:val="0"/>
      <w:marBottom w:val="0"/>
      <w:divBdr>
        <w:top w:val="none" w:sz="0" w:space="0" w:color="auto"/>
        <w:left w:val="none" w:sz="0" w:space="0" w:color="auto"/>
        <w:bottom w:val="none" w:sz="0" w:space="0" w:color="auto"/>
        <w:right w:val="none" w:sz="0" w:space="0" w:color="auto"/>
      </w:divBdr>
    </w:div>
    <w:div w:id="735082096">
      <w:bodyDiv w:val="1"/>
      <w:marLeft w:val="0"/>
      <w:marRight w:val="0"/>
      <w:marTop w:val="0"/>
      <w:marBottom w:val="0"/>
      <w:divBdr>
        <w:top w:val="none" w:sz="0" w:space="0" w:color="auto"/>
        <w:left w:val="none" w:sz="0" w:space="0" w:color="auto"/>
        <w:bottom w:val="none" w:sz="0" w:space="0" w:color="auto"/>
        <w:right w:val="none" w:sz="0" w:space="0" w:color="auto"/>
      </w:divBdr>
    </w:div>
    <w:div w:id="798956542">
      <w:marLeft w:val="0"/>
      <w:marRight w:val="0"/>
      <w:marTop w:val="0"/>
      <w:marBottom w:val="0"/>
      <w:divBdr>
        <w:top w:val="none" w:sz="0" w:space="0" w:color="auto"/>
        <w:left w:val="none" w:sz="0" w:space="0" w:color="auto"/>
        <w:bottom w:val="none" w:sz="0" w:space="0" w:color="auto"/>
        <w:right w:val="none" w:sz="0" w:space="0" w:color="auto"/>
      </w:divBdr>
    </w:div>
    <w:div w:id="800541617">
      <w:bodyDiv w:val="1"/>
      <w:marLeft w:val="0"/>
      <w:marRight w:val="0"/>
      <w:marTop w:val="0"/>
      <w:marBottom w:val="0"/>
      <w:divBdr>
        <w:top w:val="none" w:sz="0" w:space="0" w:color="auto"/>
        <w:left w:val="none" w:sz="0" w:space="0" w:color="auto"/>
        <w:bottom w:val="none" w:sz="0" w:space="0" w:color="auto"/>
        <w:right w:val="none" w:sz="0" w:space="0" w:color="auto"/>
      </w:divBdr>
    </w:div>
    <w:div w:id="801459094">
      <w:marLeft w:val="0"/>
      <w:marRight w:val="0"/>
      <w:marTop w:val="0"/>
      <w:marBottom w:val="225"/>
      <w:divBdr>
        <w:top w:val="none" w:sz="0" w:space="0" w:color="auto"/>
        <w:left w:val="none" w:sz="0" w:space="0" w:color="auto"/>
        <w:bottom w:val="none" w:sz="0" w:space="0" w:color="auto"/>
        <w:right w:val="none" w:sz="0" w:space="0" w:color="auto"/>
      </w:divBdr>
    </w:div>
    <w:div w:id="801532798">
      <w:marLeft w:val="0"/>
      <w:marRight w:val="0"/>
      <w:marTop w:val="0"/>
      <w:marBottom w:val="0"/>
      <w:divBdr>
        <w:top w:val="none" w:sz="0" w:space="0" w:color="auto"/>
        <w:left w:val="none" w:sz="0" w:space="0" w:color="auto"/>
        <w:bottom w:val="none" w:sz="0" w:space="0" w:color="auto"/>
        <w:right w:val="none" w:sz="0" w:space="0" w:color="auto"/>
      </w:divBdr>
    </w:div>
    <w:div w:id="833686906">
      <w:bodyDiv w:val="1"/>
      <w:marLeft w:val="0"/>
      <w:marRight w:val="0"/>
      <w:marTop w:val="0"/>
      <w:marBottom w:val="0"/>
      <w:divBdr>
        <w:top w:val="none" w:sz="0" w:space="0" w:color="auto"/>
        <w:left w:val="none" w:sz="0" w:space="0" w:color="auto"/>
        <w:bottom w:val="none" w:sz="0" w:space="0" w:color="auto"/>
        <w:right w:val="none" w:sz="0" w:space="0" w:color="auto"/>
      </w:divBdr>
    </w:div>
    <w:div w:id="864976519">
      <w:bodyDiv w:val="1"/>
      <w:marLeft w:val="0"/>
      <w:marRight w:val="0"/>
      <w:marTop w:val="0"/>
      <w:marBottom w:val="0"/>
      <w:divBdr>
        <w:top w:val="none" w:sz="0" w:space="0" w:color="auto"/>
        <w:left w:val="none" w:sz="0" w:space="0" w:color="auto"/>
        <w:bottom w:val="none" w:sz="0" w:space="0" w:color="auto"/>
        <w:right w:val="none" w:sz="0" w:space="0" w:color="auto"/>
      </w:divBdr>
    </w:div>
    <w:div w:id="943194316">
      <w:bodyDiv w:val="1"/>
      <w:marLeft w:val="0"/>
      <w:marRight w:val="0"/>
      <w:marTop w:val="0"/>
      <w:marBottom w:val="0"/>
      <w:divBdr>
        <w:top w:val="none" w:sz="0" w:space="0" w:color="auto"/>
        <w:left w:val="none" w:sz="0" w:space="0" w:color="auto"/>
        <w:bottom w:val="none" w:sz="0" w:space="0" w:color="auto"/>
        <w:right w:val="none" w:sz="0" w:space="0" w:color="auto"/>
      </w:divBdr>
    </w:div>
    <w:div w:id="960187284">
      <w:bodyDiv w:val="1"/>
      <w:marLeft w:val="0"/>
      <w:marRight w:val="0"/>
      <w:marTop w:val="0"/>
      <w:marBottom w:val="0"/>
      <w:divBdr>
        <w:top w:val="none" w:sz="0" w:space="0" w:color="auto"/>
        <w:left w:val="none" w:sz="0" w:space="0" w:color="auto"/>
        <w:bottom w:val="none" w:sz="0" w:space="0" w:color="auto"/>
        <w:right w:val="none" w:sz="0" w:space="0" w:color="auto"/>
      </w:divBdr>
    </w:div>
    <w:div w:id="978539276">
      <w:bodyDiv w:val="1"/>
      <w:marLeft w:val="0"/>
      <w:marRight w:val="0"/>
      <w:marTop w:val="0"/>
      <w:marBottom w:val="0"/>
      <w:divBdr>
        <w:top w:val="none" w:sz="0" w:space="0" w:color="auto"/>
        <w:left w:val="none" w:sz="0" w:space="0" w:color="auto"/>
        <w:bottom w:val="none" w:sz="0" w:space="0" w:color="auto"/>
        <w:right w:val="none" w:sz="0" w:space="0" w:color="auto"/>
      </w:divBdr>
    </w:div>
    <w:div w:id="1012344976">
      <w:bodyDiv w:val="1"/>
      <w:marLeft w:val="0"/>
      <w:marRight w:val="0"/>
      <w:marTop w:val="0"/>
      <w:marBottom w:val="0"/>
      <w:divBdr>
        <w:top w:val="none" w:sz="0" w:space="0" w:color="auto"/>
        <w:left w:val="none" w:sz="0" w:space="0" w:color="auto"/>
        <w:bottom w:val="none" w:sz="0" w:space="0" w:color="auto"/>
        <w:right w:val="none" w:sz="0" w:space="0" w:color="auto"/>
      </w:divBdr>
    </w:div>
    <w:div w:id="1031760649">
      <w:bodyDiv w:val="1"/>
      <w:marLeft w:val="0"/>
      <w:marRight w:val="0"/>
      <w:marTop w:val="0"/>
      <w:marBottom w:val="0"/>
      <w:divBdr>
        <w:top w:val="none" w:sz="0" w:space="0" w:color="auto"/>
        <w:left w:val="none" w:sz="0" w:space="0" w:color="auto"/>
        <w:bottom w:val="none" w:sz="0" w:space="0" w:color="auto"/>
        <w:right w:val="none" w:sz="0" w:space="0" w:color="auto"/>
      </w:divBdr>
    </w:div>
    <w:div w:id="1031801952">
      <w:marLeft w:val="0"/>
      <w:marRight w:val="0"/>
      <w:marTop w:val="0"/>
      <w:marBottom w:val="0"/>
      <w:divBdr>
        <w:top w:val="none" w:sz="0" w:space="0" w:color="auto"/>
        <w:left w:val="none" w:sz="0" w:space="0" w:color="auto"/>
        <w:bottom w:val="none" w:sz="0" w:space="0" w:color="auto"/>
        <w:right w:val="none" w:sz="0" w:space="0" w:color="auto"/>
      </w:divBdr>
    </w:div>
    <w:div w:id="1060057759">
      <w:marLeft w:val="0"/>
      <w:marRight w:val="0"/>
      <w:marTop w:val="0"/>
      <w:marBottom w:val="225"/>
      <w:divBdr>
        <w:top w:val="none" w:sz="0" w:space="0" w:color="auto"/>
        <w:left w:val="none" w:sz="0" w:space="0" w:color="auto"/>
        <w:bottom w:val="none" w:sz="0" w:space="0" w:color="auto"/>
        <w:right w:val="none" w:sz="0" w:space="0" w:color="auto"/>
      </w:divBdr>
    </w:div>
    <w:div w:id="1068771013">
      <w:bodyDiv w:val="1"/>
      <w:marLeft w:val="0"/>
      <w:marRight w:val="0"/>
      <w:marTop w:val="0"/>
      <w:marBottom w:val="0"/>
      <w:divBdr>
        <w:top w:val="none" w:sz="0" w:space="0" w:color="auto"/>
        <w:left w:val="none" w:sz="0" w:space="0" w:color="auto"/>
        <w:bottom w:val="none" w:sz="0" w:space="0" w:color="auto"/>
        <w:right w:val="none" w:sz="0" w:space="0" w:color="auto"/>
      </w:divBdr>
    </w:div>
    <w:div w:id="1103569181">
      <w:bodyDiv w:val="1"/>
      <w:marLeft w:val="0"/>
      <w:marRight w:val="0"/>
      <w:marTop w:val="0"/>
      <w:marBottom w:val="0"/>
      <w:divBdr>
        <w:top w:val="none" w:sz="0" w:space="0" w:color="auto"/>
        <w:left w:val="none" w:sz="0" w:space="0" w:color="auto"/>
        <w:bottom w:val="none" w:sz="0" w:space="0" w:color="auto"/>
        <w:right w:val="none" w:sz="0" w:space="0" w:color="auto"/>
      </w:divBdr>
    </w:div>
    <w:div w:id="1127091870">
      <w:marLeft w:val="0"/>
      <w:marRight w:val="0"/>
      <w:marTop w:val="0"/>
      <w:marBottom w:val="225"/>
      <w:divBdr>
        <w:top w:val="none" w:sz="0" w:space="0" w:color="auto"/>
        <w:left w:val="none" w:sz="0" w:space="0" w:color="auto"/>
        <w:bottom w:val="none" w:sz="0" w:space="0" w:color="auto"/>
        <w:right w:val="none" w:sz="0" w:space="0" w:color="auto"/>
      </w:divBdr>
    </w:div>
    <w:div w:id="1127434335">
      <w:bodyDiv w:val="1"/>
      <w:marLeft w:val="0"/>
      <w:marRight w:val="0"/>
      <w:marTop w:val="0"/>
      <w:marBottom w:val="0"/>
      <w:divBdr>
        <w:top w:val="none" w:sz="0" w:space="0" w:color="auto"/>
        <w:left w:val="none" w:sz="0" w:space="0" w:color="auto"/>
        <w:bottom w:val="none" w:sz="0" w:space="0" w:color="auto"/>
        <w:right w:val="none" w:sz="0" w:space="0" w:color="auto"/>
      </w:divBdr>
    </w:div>
    <w:div w:id="1136529521">
      <w:bodyDiv w:val="1"/>
      <w:marLeft w:val="0"/>
      <w:marRight w:val="0"/>
      <w:marTop w:val="0"/>
      <w:marBottom w:val="0"/>
      <w:divBdr>
        <w:top w:val="none" w:sz="0" w:space="0" w:color="auto"/>
        <w:left w:val="none" w:sz="0" w:space="0" w:color="auto"/>
        <w:bottom w:val="none" w:sz="0" w:space="0" w:color="auto"/>
        <w:right w:val="none" w:sz="0" w:space="0" w:color="auto"/>
      </w:divBdr>
    </w:div>
    <w:div w:id="1195532191">
      <w:bodyDiv w:val="1"/>
      <w:marLeft w:val="0"/>
      <w:marRight w:val="0"/>
      <w:marTop w:val="0"/>
      <w:marBottom w:val="0"/>
      <w:divBdr>
        <w:top w:val="none" w:sz="0" w:space="0" w:color="auto"/>
        <w:left w:val="none" w:sz="0" w:space="0" w:color="auto"/>
        <w:bottom w:val="none" w:sz="0" w:space="0" w:color="auto"/>
        <w:right w:val="none" w:sz="0" w:space="0" w:color="auto"/>
      </w:divBdr>
    </w:div>
    <w:div w:id="1205868511">
      <w:bodyDiv w:val="1"/>
      <w:marLeft w:val="0"/>
      <w:marRight w:val="0"/>
      <w:marTop w:val="0"/>
      <w:marBottom w:val="0"/>
      <w:divBdr>
        <w:top w:val="none" w:sz="0" w:space="0" w:color="auto"/>
        <w:left w:val="none" w:sz="0" w:space="0" w:color="auto"/>
        <w:bottom w:val="none" w:sz="0" w:space="0" w:color="auto"/>
        <w:right w:val="none" w:sz="0" w:space="0" w:color="auto"/>
      </w:divBdr>
    </w:div>
    <w:div w:id="1263369460">
      <w:marLeft w:val="0"/>
      <w:marRight w:val="0"/>
      <w:marTop w:val="0"/>
      <w:marBottom w:val="0"/>
      <w:divBdr>
        <w:top w:val="none" w:sz="0" w:space="0" w:color="auto"/>
        <w:left w:val="none" w:sz="0" w:space="0" w:color="auto"/>
        <w:bottom w:val="none" w:sz="0" w:space="0" w:color="auto"/>
        <w:right w:val="none" w:sz="0" w:space="0" w:color="auto"/>
      </w:divBdr>
    </w:div>
    <w:div w:id="1317689988">
      <w:bodyDiv w:val="1"/>
      <w:marLeft w:val="0"/>
      <w:marRight w:val="0"/>
      <w:marTop w:val="0"/>
      <w:marBottom w:val="0"/>
      <w:divBdr>
        <w:top w:val="none" w:sz="0" w:space="0" w:color="auto"/>
        <w:left w:val="none" w:sz="0" w:space="0" w:color="auto"/>
        <w:bottom w:val="none" w:sz="0" w:space="0" w:color="auto"/>
        <w:right w:val="none" w:sz="0" w:space="0" w:color="auto"/>
      </w:divBdr>
    </w:div>
    <w:div w:id="1321497603">
      <w:bodyDiv w:val="1"/>
      <w:marLeft w:val="0"/>
      <w:marRight w:val="0"/>
      <w:marTop w:val="0"/>
      <w:marBottom w:val="0"/>
      <w:divBdr>
        <w:top w:val="none" w:sz="0" w:space="0" w:color="auto"/>
        <w:left w:val="none" w:sz="0" w:space="0" w:color="auto"/>
        <w:bottom w:val="none" w:sz="0" w:space="0" w:color="auto"/>
        <w:right w:val="none" w:sz="0" w:space="0" w:color="auto"/>
      </w:divBdr>
    </w:div>
    <w:div w:id="1351760068">
      <w:bodyDiv w:val="1"/>
      <w:marLeft w:val="0"/>
      <w:marRight w:val="0"/>
      <w:marTop w:val="0"/>
      <w:marBottom w:val="0"/>
      <w:divBdr>
        <w:top w:val="none" w:sz="0" w:space="0" w:color="auto"/>
        <w:left w:val="none" w:sz="0" w:space="0" w:color="auto"/>
        <w:bottom w:val="none" w:sz="0" w:space="0" w:color="auto"/>
        <w:right w:val="none" w:sz="0" w:space="0" w:color="auto"/>
      </w:divBdr>
    </w:div>
    <w:div w:id="1408266420">
      <w:bodyDiv w:val="1"/>
      <w:marLeft w:val="0"/>
      <w:marRight w:val="0"/>
      <w:marTop w:val="0"/>
      <w:marBottom w:val="0"/>
      <w:divBdr>
        <w:top w:val="none" w:sz="0" w:space="0" w:color="auto"/>
        <w:left w:val="none" w:sz="0" w:space="0" w:color="auto"/>
        <w:bottom w:val="none" w:sz="0" w:space="0" w:color="auto"/>
        <w:right w:val="none" w:sz="0" w:space="0" w:color="auto"/>
      </w:divBdr>
    </w:div>
    <w:div w:id="1432045943">
      <w:bodyDiv w:val="1"/>
      <w:marLeft w:val="0"/>
      <w:marRight w:val="0"/>
      <w:marTop w:val="0"/>
      <w:marBottom w:val="0"/>
      <w:divBdr>
        <w:top w:val="none" w:sz="0" w:space="0" w:color="auto"/>
        <w:left w:val="none" w:sz="0" w:space="0" w:color="auto"/>
        <w:bottom w:val="none" w:sz="0" w:space="0" w:color="auto"/>
        <w:right w:val="none" w:sz="0" w:space="0" w:color="auto"/>
      </w:divBdr>
    </w:div>
    <w:div w:id="1471632707">
      <w:bodyDiv w:val="1"/>
      <w:marLeft w:val="0"/>
      <w:marRight w:val="0"/>
      <w:marTop w:val="0"/>
      <w:marBottom w:val="0"/>
      <w:divBdr>
        <w:top w:val="none" w:sz="0" w:space="0" w:color="auto"/>
        <w:left w:val="none" w:sz="0" w:space="0" w:color="auto"/>
        <w:bottom w:val="none" w:sz="0" w:space="0" w:color="auto"/>
        <w:right w:val="none" w:sz="0" w:space="0" w:color="auto"/>
      </w:divBdr>
    </w:div>
    <w:div w:id="1506823025">
      <w:marLeft w:val="0"/>
      <w:marRight w:val="0"/>
      <w:marTop w:val="0"/>
      <w:marBottom w:val="225"/>
      <w:divBdr>
        <w:top w:val="none" w:sz="0" w:space="0" w:color="auto"/>
        <w:left w:val="none" w:sz="0" w:space="0" w:color="auto"/>
        <w:bottom w:val="none" w:sz="0" w:space="0" w:color="auto"/>
        <w:right w:val="none" w:sz="0" w:space="0" w:color="auto"/>
      </w:divBdr>
    </w:div>
    <w:div w:id="1532261732">
      <w:marLeft w:val="0"/>
      <w:marRight w:val="0"/>
      <w:marTop w:val="0"/>
      <w:marBottom w:val="225"/>
      <w:divBdr>
        <w:top w:val="none" w:sz="0" w:space="0" w:color="auto"/>
        <w:left w:val="none" w:sz="0" w:space="0" w:color="auto"/>
        <w:bottom w:val="none" w:sz="0" w:space="0" w:color="auto"/>
        <w:right w:val="none" w:sz="0" w:space="0" w:color="auto"/>
      </w:divBdr>
    </w:div>
    <w:div w:id="1567299814">
      <w:bodyDiv w:val="1"/>
      <w:marLeft w:val="0"/>
      <w:marRight w:val="0"/>
      <w:marTop w:val="0"/>
      <w:marBottom w:val="0"/>
      <w:divBdr>
        <w:top w:val="none" w:sz="0" w:space="0" w:color="auto"/>
        <w:left w:val="none" w:sz="0" w:space="0" w:color="auto"/>
        <w:bottom w:val="none" w:sz="0" w:space="0" w:color="auto"/>
        <w:right w:val="none" w:sz="0" w:space="0" w:color="auto"/>
      </w:divBdr>
    </w:div>
    <w:div w:id="1629974001">
      <w:marLeft w:val="0"/>
      <w:marRight w:val="0"/>
      <w:marTop w:val="0"/>
      <w:marBottom w:val="0"/>
      <w:divBdr>
        <w:top w:val="none" w:sz="0" w:space="0" w:color="auto"/>
        <w:left w:val="none" w:sz="0" w:space="0" w:color="auto"/>
        <w:bottom w:val="none" w:sz="0" w:space="0" w:color="auto"/>
        <w:right w:val="none" w:sz="0" w:space="0" w:color="auto"/>
      </w:divBdr>
    </w:div>
    <w:div w:id="1705323886">
      <w:bodyDiv w:val="1"/>
      <w:marLeft w:val="0"/>
      <w:marRight w:val="0"/>
      <w:marTop w:val="0"/>
      <w:marBottom w:val="0"/>
      <w:divBdr>
        <w:top w:val="none" w:sz="0" w:space="0" w:color="auto"/>
        <w:left w:val="none" w:sz="0" w:space="0" w:color="auto"/>
        <w:bottom w:val="none" w:sz="0" w:space="0" w:color="auto"/>
        <w:right w:val="none" w:sz="0" w:space="0" w:color="auto"/>
      </w:divBdr>
    </w:div>
    <w:div w:id="1715419876">
      <w:marLeft w:val="0"/>
      <w:marRight w:val="0"/>
      <w:marTop w:val="0"/>
      <w:marBottom w:val="0"/>
      <w:divBdr>
        <w:top w:val="none" w:sz="0" w:space="0" w:color="auto"/>
        <w:left w:val="none" w:sz="0" w:space="0" w:color="auto"/>
        <w:bottom w:val="none" w:sz="0" w:space="0" w:color="auto"/>
        <w:right w:val="none" w:sz="0" w:space="0" w:color="auto"/>
      </w:divBdr>
    </w:div>
    <w:div w:id="1817575579">
      <w:marLeft w:val="0"/>
      <w:marRight w:val="0"/>
      <w:marTop w:val="0"/>
      <w:marBottom w:val="225"/>
      <w:divBdr>
        <w:top w:val="none" w:sz="0" w:space="0" w:color="auto"/>
        <w:left w:val="none" w:sz="0" w:space="0" w:color="auto"/>
        <w:bottom w:val="none" w:sz="0" w:space="0" w:color="auto"/>
        <w:right w:val="none" w:sz="0" w:space="0" w:color="auto"/>
      </w:divBdr>
    </w:div>
    <w:div w:id="1825005587">
      <w:bodyDiv w:val="1"/>
      <w:marLeft w:val="0"/>
      <w:marRight w:val="0"/>
      <w:marTop w:val="0"/>
      <w:marBottom w:val="0"/>
      <w:divBdr>
        <w:top w:val="none" w:sz="0" w:space="0" w:color="auto"/>
        <w:left w:val="none" w:sz="0" w:space="0" w:color="auto"/>
        <w:bottom w:val="none" w:sz="0" w:space="0" w:color="auto"/>
        <w:right w:val="none" w:sz="0" w:space="0" w:color="auto"/>
      </w:divBdr>
    </w:div>
    <w:div w:id="1833984329">
      <w:bodyDiv w:val="1"/>
      <w:marLeft w:val="0"/>
      <w:marRight w:val="0"/>
      <w:marTop w:val="0"/>
      <w:marBottom w:val="0"/>
      <w:divBdr>
        <w:top w:val="none" w:sz="0" w:space="0" w:color="auto"/>
        <w:left w:val="none" w:sz="0" w:space="0" w:color="auto"/>
        <w:bottom w:val="none" w:sz="0" w:space="0" w:color="auto"/>
        <w:right w:val="none" w:sz="0" w:space="0" w:color="auto"/>
      </w:divBdr>
    </w:div>
    <w:div w:id="1840193789">
      <w:bodyDiv w:val="1"/>
      <w:marLeft w:val="0"/>
      <w:marRight w:val="0"/>
      <w:marTop w:val="0"/>
      <w:marBottom w:val="0"/>
      <w:divBdr>
        <w:top w:val="none" w:sz="0" w:space="0" w:color="auto"/>
        <w:left w:val="none" w:sz="0" w:space="0" w:color="auto"/>
        <w:bottom w:val="none" w:sz="0" w:space="0" w:color="auto"/>
        <w:right w:val="none" w:sz="0" w:space="0" w:color="auto"/>
      </w:divBdr>
    </w:div>
    <w:div w:id="1890873930">
      <w:marLeft w:val="720"/>
      <w:marRight w:val="0"/>
      <w:marTop w:val="0"/>
      <w:marBottom w:val="0"/>
      <w:divBdr>
        <w:top w:val="none" w:sz="0" w:space="0" w:color="auto"/>
        <w:left w:val="none" w:sz="0" w:space="0" w:color="auto"/>
        <w:bottom w:val="none" w:sz="0" w:space="0" w:color="auto"/>
        <w:right w:val="none" w:sz="0" w:space="0" w:color="auto"/>
      </w:divBdr>
    </w:div>
    <w:div w:id="1957907471">
      <w:marLeft w:val="0"/>
      <w:marRight w:val="0"/>
      <w:marTop w:val="0"/>
      <w:marBottom w:val="0"/>
      <w:divBdr>
        <w:top w:val="none" w:sz="0" w:space="0" w:color="auto"/>
        <w:left w:val="none" w:sz="0" w:space="0" w:color="auto"/>
        <w:bottom w:val="none" w:sz="0" w:space="0" w:color="auto"/>
        <w:right w:val="none" w:sz="0" w:space="0" w:color="auto"/>
      </w:divBdr>
      <w:divsChild>
        <w:div w:id="309284826">
          <w:marLeft w:val="0"/>
          <w:marRight w:val="0"/>
          <w:marTop w:val="0"/>
          <w:marBottom w:val="0"/>
          <w:divBdr>
            <w:top w:val="none" w:sz="0" w:space="0" w:color="auto"/>
            <w:left w:val="none" w:sz="0" w:space="0" w:color="auto"/>
            <w:bottom w:val="none" w:sz="0" w:space="0" w:color="auto"/>
            <w:right w:val="none" w:sz="0" w:space="0" w:color="auto"/>
          </w:divBdr>
        </w:div>
        <w:div w:id="1850758124">
          <w:marLeft w:val="0"/>
          <w:marRight w:val="0"/>
          <w:marTop w:val="0"/>
          <w:marBottom w:val="0"/>
          <w:divBdr>
            <w:top w:val="none" w:sz="0" w:space="0" w:color="auto"/>
            <w:left w:val="none" w:sz="0" w:space="0" w:color="auto"/>
            <w:bottom w:val="none" w:sz="0" w:space="0" w:color="auto"/>
            <w:right w:val="none" w:sz="0" w:space="0" w:color="auto"/>
          </w:divBdr>
        </w:div>
        <w:div w:id="393624560">
          <w:marLeft w:val="0"/>
          <w:marRight w:val="0"/>
          <w:marTop w:val="0"/>
          <w:marBottom w:val="0"/>
          <w:divBdr>
            <w:top w:val="none" w:sz="0" w:space="0" w:color="auto"/>
            <w:left w:val="none" w:sz="0" w:space="0" w:color="auto"/>
            <w:bottom w:val="none" w:sz="0" w:space="0" w:color="auto"/>
            <w:right w:val="none" w:sz="0" w:space="0" w:color="auto"/>
          </w:divBdr>
        </w:div>
      </w:divsChild>
    </w:div>
    <w:div w:id="1972126095">
      <w:bodyDiv w:val="1"/>
      <w:marLeft w:val="0"/>
      <w:marRight w:val="0"/>
      <w:marTop w:val="0"/>
      <w:marBottom w:val="0"/>
      <w:divBdr>
        <w:top w:val="none" w:sz="0" w:space="0" w:color="auto"/>
        <w:left w:val="none" w:sz="0" w:space="0" w:color="auto"/>
        <w:bottom w:val="none" w:sz="0" w:space="0" w:color="auto"/>
        <w:right w:val="none" w:sz="0" w:space="0" w:color="auto"/>
      </w:divBdr>
    </w:div>
    <w:div w:id="1983071601">
      <w:marLeft w:val="0"/>
      <w:marRight w:val="0"/>
      <w:marTop w:val="0"/>
      <w:marBottom w:val="0"/>
      <w:divBdr>
        <w:top w:val="none" w:sz="0" w:space="0" w:color="auto"/>
        <w:left w:val="none" w:sz="0" w:space="0" w:color="auto"/>
        <w:bottom w:val="none" w:sz="0" w:space="0" w:color="auto"/>
        <w:right w:val="none" w:sz="0" w:space="0" w:color="auto"/>
      </w:divBdr>
    </w:div>
    <w:div w:id="2039694736">
      <w:bodyDiv w:val="1"/>
      <w:marLeft w:val="0"/>
      <w:marRight w:val="0"/>
      <w:marTop w:val="0"/>
      <w:marBottom w:val="0"/>
      <w:divBdr>
        <w:top w:val="none" w:sz="0" w:space="0" w:color="auto"/>
        <w:left w:val="none" w:sz="0" w:space="0" w:color="auto"/>
        <w:bottom w:val="none" w:sz="0" w:space="0" w:color="auto"/>
        <w:right w:val="none" w:sz="0" w:space="0" w:color="auto"/>
      </w:divBdr>
    </w:div>
    <w:div w:id="2116247760">
      <w:marLeft w:val="0"/>
      <w:marRight w:val="0"/>
      <w:marTop w:val="0"/>
      <w:marBottom w:val="0"/>
      <w:divBdr>
        <w:top w:val="none" w:sz="0" w:space="0" w:color="auto"/>
        <w:left w:val="none" w:sz="0" w:space="0" w:color="auto"/>
        <w:bottom w:val="none" w:sz="0" w:space="0" w:color="auto"/>
        <w:right w:val="none" w:sz="0" w:space="0" w:color="auto"/>
      </w:divBdr>
    </w:div>
    <w:div w:id="213289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lastonbury-ct.gov/residents/quick-links/submit-a-service-request" TargetMode="External"/><Relationship Id="rId299" Type="http://schemas.openxmlformats.org/officeDocument/2006/relationships/hyperlink" Target="http://www.glastonbury-ct.gov/services/online-payments/alarm-registration-renewal" TargetMode="External"/><Relationship Id="rId21" Type="http://schemas.openxmlformats.org/officeDocument/2006/relationships/hyperlink" Target="https://weather.yahoo.com/united-states/connecticut/glastonbury-2410661/" TargetMode="External"/><Relationship Id="rId63" Type="http://schemas.openxmlformats.org/officeDocument/2006/relationships/hyperlink" Target="http://www.glastonbury-ct.gov/i-want-to" TargetMode="External"/><Relationship Id="rId159" Type="http://schemas.openxmlformats.org/officeDocument/2006/relationships/hyperlink" Target="http://www.glastonbury-ct.gov/residents/town-government" TargetMode="External"/><Relationship Id="rId324" Type="http://schemas.openxmlformats.org/officeDocument/2006/relationships/hyperlink" Target="http://www.glastonbury-ct.gov/services/town-services/outreach-services" TargetMode="External"/><Relationship Id="rId170" Type="http://schemas.openxmlformats.org/officeDocument/2006/relationships/hyperlink" Target="http://www.glastonbury-ct.gov/visitors/community-profile/awards-recognition" TargetMode="External"/><Relationship Id="rId226" Type="http://schemas.openxmlformats.org/officeDocument/2006/relationships/hyperlink" Target="http://www.glastonbury-ct.gov/business/running-a-business/utility-services" TargetMode="External"/><Relationship Id="rId268" Type="http://schemas.openxmlformats.org/officeDocument/2006/relationships/hyperlink" Target="http://www.glastonbury-ct.gov/departments/department-directory-l-z/purchasing-department" TargetMode="External"/><Relationship Id="rId32" Type="http://schemas.openxmlformats.org/officeDocument/2006/relationships/hyperlink" Target="http://www.glastonbury-ct.gov/about-us/local-attractions" TargetMode="External"/><Relationship Id="rId74" Type="http://schemas.openxmlformats.org/officeDocument/2006/relationships/hyperlink" Target="http://www.glastonbury-ct.gov/i-want-to/find/emergency-resources" TargetMode="External"/><Relationship Id="rId128" Type="http://schemas.openxmlformats.org/officeDocument/2006/relationships/hyperlink" Target="http://www.glastonbury-ct.gov/residents/community-services" TargetMode="External"/><Relationship Id="rId335" Type="http://schemas.openxmlformats.org/officeDocument/2006/relationships/hyperlink" Target="http://www.glastonbury-ct.gov/services/related-links/town-government" TargetMode="External"/><Relationship Id="rId5" Type="http://schemas.openxmlformats.org/officeDocument/2006/relationships/webSettings" Target="webSettings.xml"/><Relationship Id="rId181" Type="http://schemas.openxmlformats.org/officeDocument/2006/relationships/hyperlink" Target="http://www.glastonbury-ct.gov/visitors/local-attractions/business-directory" TargetMode="External"/><Relationship Id="rId237" Type="http://schemas.openxmlformats.org/officeDocument/2006/relationships/hyperlink" Target="http://www.glastonbury-ct.gov/business/community-resources/pay-taxes-online" TargetMode="External"/><Relationship Id="rId279" Type="http://schemas.openxmlformats.org/officeDocument/2006/relationships/hyperlink" Target="http://www.glastonbury-ct.gov/departments/department-directory-l-z/youth-and-family-services" TargetMode="External"/><Relationship Id="rId43" Type="http://schemas.openxmlformats.org/officeDocument/2006/relationships/hyperlink" Target="http://www.glastonbury-ct.gov/about-us/community-profile/glastonbury-chamber-of-commerce" TargetMode="External"/><Relationship Id="rId139" Type="http://schemas.openxmlformats.org/officeDocument/2006/relationships/hyperlink" Target="http://www.glastonbury-ct.gov/residents/community-services/riverfront-community-center" TargetMode="External"/><Relationship Id="rId290" Type="http://schemas.openxmlformats.org/officeDocument/2006/relationships/hyperlink" Target="http://www.glastonbury-ct.gov/services/activities-programs/events-calendar" TargetMode="External"/><Relationship Id="rId304" Type="http://schemas.openxmlformats.org/officeDocument/2006/relationships/hyperlink" Target="http://www.glastonbury-ct.gov/services/public-records" TargetMode="External"/><Relationship Id="rId346" Type="http://schemas.openxmlformats.org/officeDocument/2006/relationships/header" Target="header6.xml"/><Relationship Id="rId85" Type="http://schemas.openxmlformats.org/officeDocument/2006/relationships/hyperlink" Target="http://www.glastonbury-ct.gov/i-want-to/find/the-sharing-tree-senior-newsletter" TargetMode="External"/><Relationship Id="rId150" Type="http://schemas.openxmlformats.org/officeDocument/2006/relationships/hyperlink" Target="http://www.glastonbury-ct.gov/residents/public-health-safety/health-alerts" TargetMode="External"/><Relationship Id="rId192" Type="http://schemas.openxmlformats.org/officeDocument/2006/relationships/hyperlink" Target="http://www.glastonbury-ct.gov/visitors/town-resources/glastonbury-chamber-of-commerce" TargetMode="External"/><Relationship Id="rId206" Type="http://schemas.openxmlformats.org/officeDocument/2006/relationships/hyperlink" Target="http://www.glastonbury-ct.gov/business/quick-links" TargetMode="External"/><Relationship Id="rId248" Type="http://schemas.openxmlformats.org/officeDocument/2006/relationships/hyperlink" Target="http://www.glastonbury-ct.gov/departments/department-directory-a-k/economic-development" TargetMode="External"/><Relationship Id="rId12" Type="http://schemas.openxmlformats.org/officeDocument/2006/relationships/header" Target="header3.xml"/><Relationship Id="rId108" Type="http://schemas.openxmlformats.org/officeDocument/2006/relationships/hyperlink" Target="http://www.glastonbury-ct.gov/residents/quick-links" TargetMode="External"/><Relationship Id="rId315" Type="http://schemas.openxmlformats.org/officeDocument/2006/relationships/hyperlink" Target="http://www.glastonbury-ct.gov/services/taxes-finance/property-assessment-division" TargetMode="External"/><Relationship Id="rId54" Type="http://schemas.openxmlformats.org/officeDocument/2006/relationships/hyperlink" Target="http://www.glastonbury-ct.gov/about-us/pr-communications/the-senior-newsletter-the-sharing-tree" TargetMode="External"/><Relationship Id="rId96" Type="http://schemas.openxmlformats.org/officeDocument/2006/relationships/hyperlink" Target="http://www.glastonbury-ct.gov/i-want-to/register/to-vote" TargetMode="External"/><Relationship Id="rId161" Type="http://schemas.openxmlformats.org/officeDocument/2006/relationships/hyperlink" Target="http://www.glastonbury-ct.gov/residents/town-government/news-updates" TargetMode="External"/><Relationship Id="rId217" Type="http://schemas.openxmlformats.org/officeDocument/2006/relationships/hyperlink" Target="http://www.glastonbury-ct.gov/business/running-a-business/building-planning-zoning" TargetMode="External"/><Relationship Id="rId259" Type="http://schemas.openxmlformats.org/officeDocument/2006/relationships/hyperlink" Target="http://www.glastonbury-ct.gov/departments/department-directory-a-k/information-technology" TargetMode="External"/><Relationship Id="rId23" Type="http://schemas.openxmlformats.org/officeDocument/2006/relationships/hyperlink" Target="http://www.glastonbury-ct.gov/home" TargetMode="External"/><Relationship Id="rId119" Type="http://schemas.openxmlformats.org/officeDocument/2006/relationships/hyperlink" Target="http://www.glastonbury-ct.gov/residents/quick-links/frequently-asked-questions-faqs" TargetMode="External"/><Relationship Id="rId270" Type="http://schemas.openxmlformats.org/officeDocument/2006/relationships/hyperlink" Target="http://www.glastonbury-ct.gov/departments/department-directory-l-z/registrar-of-voters" TargetMode="External"/><Relationship Id="rId326" Type="http://schemas.openxmlformats.org/officeDocument/2006/relationships/hyperlink" Target="http://www.glastonbury-ct.gov/services/town-services/request-for-service" TargetMode="External"/><Relationship Id="rId65" Type="http://schemas.openxmlformats.org/officeDocument/2006/relationships/hyperlink" Target="http://www.glastonbury-ct.gov/i-want-to/apply-for/an-absentee-ballot" TargetMode="External"/><Relationship Id="rId130" Type="http://schemas.openxmlformats.org/officeDocument/2006/relationships/hyperlink" Target="http://www.glastonbury-ct.gov/residents/community-services/education-learning" TargetMode="External"/><Relationship Id="rId172" Type="http://schemas.openxmlformats.org/officeDocument/2006/relationships/hyperlink" Target="http://www.glastonbury-ct.gov/visitors/community-profile/glastonbury-schools" TargetMode="External"/><Relationship Id="rId228" Type="http://schemas.openxmlformats.org/officeDocument/2006/relationships/hyperlink" Target="http://www.glastonbury-ct.gov/business/doing-business-with-the-town/bids-rfps" TargetMode="External"/><Relationship Id="rId281" Type="http://schemas.openxmlformats.org/officeDocument/2006/relationships/hyperlink" Target="http://www.glastonbury-ct.gov/departments/related-links/boards-commissions-committees" TargetMode="External"/><Relationship Id="rId337" Type="http://schemas.openxmlformats.org/officeDocument/2006/relationships/hyperlink" Target="http://www.glastonbury-ct.gov/services/related-links/glastonbury-chamber" TargetMode="External"/><Relationship Id="rId34" Type="http://schemas.openxmlformats.org/officeDocument/2006/relationships/hyperlink" Target="http://www.glastonbury-ct.gov/about-us/local-attractions/business-directory" TargetMode="External"/><Relationship Id="rId76" Type="http://schemas.openxmlformats.org/officeDocument/2006/relationships/hyperlink" Target="http://www.glastonbury-ct.gov/i-want-to/find/facility-venue-rentals" TargetMode="External"/><Relationship Id="rId141" Type="http://schemas.openxmlformats.org/officeDocument/2006/relationships/hyperlink" Target="http://www.glastonbury-ct.gov/residents/community-services/streets-transportation" TargetMode="External"/><Relationship Id="rId7" Type="http://schemas.openxmlformats.org/officeDocument/2006/relationships/endnotes" Target="endnotes.xml"/><Relationship Id="rId183" Type="http://schemas.openxmlformats.org/officeDocument/2006/relationships/hyperlink" Target="http://www.glastonbury-ct.gov/visitors/local-attractions/glastonbury-grown" TargetMode="External"/><Relationship Id="rId239" Type="http://schemas.openxmlformats.org/officeDocument/2006/relationships/hyperlink" Target="http://www.glastonbury-ct.gov/business/community-resources/signup-as-glastonbury-website-member" TargetMode="External"/><Relationship Id="rId250" Type="http://schemas.openxmlformats.org/officeDocument/2006/relationships/hyperlink" Target="http://www.glastonbury-ct.gov/departments/department-directory-a-k/engineering" TargetMode="External"/><Relationship Id="rId292" Type="http://schemas.openxmlformats.org/officeDocument/2006/relationships/hyperlink" Target="http://www.glastonbury-ct.gov/services/activities-programs/recreation-programs" TargetMode="External"/><Relationship Id="rId306" Type="http://schemas.openxmlformats.org/officeDocument/2006/relationships/hyperlink" Target="http://www.glastonbury-ct.gov/services/public-records/meetings-agendas" TargetMode="External"/><Relationship Id="rId45" Type="http://schemas.openxmlformats.org/officeDocument/2006/relationships/hyperlink" Target="http://www.glastonbury-ct.gov/about-us/community-profile/town-accomplishments" TargetMode="External"/><Relationship Id="rId87" Type="http://schemas.openxmlformats.org/officeDocument/2006/relationships/hyperlink" Target="http://www.glastonbury-ct.gov/i-want-to/find/my-voting-district" TargetMode="External"/><Relationship Id="rId110" Type="http://schemas.openxmlformats.org/officeDocument/2006/relationships/hyperlink" Target="http://www.glastonbury-ct.gov/residents/quick-links/licenses-permits" TargetMode="External"/><Relationship Id="rId348" Type="http://schemas.openxmlformats.org/officeDocument/2006/relationships/theme" Target="theme/theme1.xml"/><Relationship Id="rId152" Type="http://schemas.openxmlformats.org/officeDocument/2006/relationships/hyperlink" Target="http://www.glastonbury-ct.gov/residents/public-records-property-info" TargetMode="External"/><Relationship Id="rId194" Type="http://schemas.openxmlformats.org/officeDocument/2006/relationships/hyperlink" Target="http://www.glastonbury-ct.gov/visitors/town-resources/public-safety" TargetMode="External"/><Relationship Id="rId208" Type="http://schemas.openxmlformats.org/officeDocument/2006/relationships/hyperlink" Target="http://www.glastonbury-ct.gov/business/quick-links/document-central" TargetMode="External"/><Relationship Id="rId261" Type="http://schemas.openxmlformats.org/officeDocument/2006/relationships/hyperlink" Target="http://www.glastonbury-ct.gov/departments/department-directory-l-z/libraries" TargetMode="External"/><Relationship Id="rId14" Type="http://schemas.openxmlformats.org/officeDocument/2006/relationships/hyperlink" Target="http://www.glastonbury-ct.gov/about-us/town-updates/event-calendar" TargetMode="External"/><Relationship Id="rId35" Type="http://schemas.openxmlformats.org/officeDocument/2006/relationships/hyperlink" Target="http://www.glastonbury-ct.gov/about-us/local-attractions/events-calendar" TargetMode="External"/><Relationship Id="rId56" Type="http://schemas.openxmlformats.org/officeDocument/2006/relationships/hyperlink" Target="http://www.glastonbury-ct.gov/about-us/pr-communications/surveys" TargetMode="External"/><Relationship Id="rId77" Type="http://schemas.openxmlformats.org/officeDocument/2006/relationships/hyperlink" Target="http://www.glastonbury-ct.gov/i-want-to/find/gis-mapping-or-property-information" TargetMode="External"/><Relationship Id="rId100" Type="http://schemas.openxmlformats.org/officeDocument/2006/relationships/hyperlink" Target="http://www.glastonbury-ct.gov/i-want-to/submit" TargetMode="External"/><Relationship Id="rId282" Type="http://schemas.openxmlformats.org/officeDocument/2006/relationships/hyperlink" Target="http://www.glastonbury-ct.gov/departments/related-links/minutes-agendas" TargetMode="External"/><Relationship Id="rId317" Type="http://schemas.openxmlformats.org/officeDocument/2006/relationships/hyperlink" Target="http://www.glastonbury-ct.gov/services/town-services" TargetMode="External"/><Relationship Id="rId338" Type="http://schemas.openxmlformats.org/officeDocument/2006/relationships/hyperlink" Target="http://www.glastonbury-ct.gov/services/related-links/staff-directory" TargetMode="External"/><Relationship Id="rId8" Type="http://schemas.openxmlformats.org/officeDocument/2006/relationships/header" Target="header1.xml"/><Relationship Id="rId98" Type="http://schemas.openxmlformats.org/officeDocument/2006/relationships/hyperlink" Target="http://www.glastonbury-ct.gov/i-want-to/register/for-a-recreation-program" TargetMode="External"/><Relationship Id="rId121" Type="http://schemas.openxmlformats.org/officeDocument/2006/relationships/hyperlink" Target="http://www.glastonbury-ct.gov/residents/activities-attractions/arts-culture" TargetMode="External"/><Relationship Id="rId142" Type="http://schemas.openxmlformats.org/officeDocument/2006/relationships/hyperlink" Target="http://www.glastonbury-ct.gov/residents/community-services/subscribe-to-enotifications" TargetMode="External"/><Relationship Id="rId163" Type="http://schemas.openxmlformats.org/officeDocument/2006/relationships/hyperlink" Target="http://www.glastonbury-ct.gov/residents/town-government/town-accomplishments" TargetMode="External"/><Relationship Id="rId184" Type="http://schemas.openxmlformats.org/officeDocument/2006/relationships/hyperlink" Target="http://www.glastonbury-ct.gov/visitors/local-attractions/libraries" TargetMode="External"/><Relationship Id="rId219" Type="http://schemas.openxmlformats.org/officeDocument/2006/relationships/hyperlink" Target="http://www.glastonbury-ct.gov/business/running-a-business/notary-public" TargetMode="External"/><Relationship Id="rId230" Type="http://schemas.openxmlformats.org/officeDocument/2006/relationships/hyperlink" Target="http://www.glastonbury-ct.gov/business/doing-business-with-the-town/purchasing-department" TargetMode="External"/><Relationship Id="rId251" Type="http://schemas.openxmlformats.org/officeDocument/2006/relationships/hyperlink" Target="http://www.glastonbury-ct.gov/departments/department-directory-a-k/facilities-maintenance-facilities-services" TargetMode="External"/><Relationship Id="rId25" Type="http://schemas.openxmlformats.org/officeDocument/2006/relationships/hyperlink" Target="http://www.glastonbury-ct.gov/about-us/town-government" TargetMode="External"/><Relationship Id="rId46" Type="http://schemas.openxmlformats.org/officeDocument/2006/relationships/hyperlink" Target="http://www.glastonbury-ct.gov/about-us/community-profile/town-history" TargetMode="External"/><Relationship Id="rId67" Type="http://schemas.openxmlformats.org/officeDocument/2006/relationships/hyperlink" Target="http://www.glastonbury-ct.gov/i-want-to/apply-for/employment" TargetMode="External"/><Relationship Id="rId272" Type="http://schemas.openxmlformats.org/officeDocument/2006/relationships/hyperlink" Target="http://www.glastonbury-ct.gov/departments/department-directory-l-z/sanitation" TargetMode="External"/><Relationship Id="rId293" Type="http://schemas.openxmlformats.org/officeDocument/2006/relationships/hyperlink" Target="http://www.glastonbury-ct.gov/services/activities-programs/register-for-a-recreation-class" TargetMode="External"/><Relationship Id="rId307" Type="http://schemas.openxmlformats.org/officeDocument/2006/relationships/hyperlink" Target="http://www.glastonbury-ct.gov/services/public-records/notary-public-service" TargetMode="External"/><Relationship Id="rId328" Type="http://schemas.openxmlformats.org/officeDocument/2006/relationships/hyperlink" Target="http://www.glastonbury-ct.gov/services/town-services/signup-as-a-glastonbury-website-member" TargetMode="External"/><Relationship Id="rId88" Type="http://schemas.openxmlformats.org/officeDocument/2006/relationships/hyperlink" Target="http://www.glastonbury-ct.gov/i-want-to/pay" TargetMode="External"/><Relationship Id="rId111" Type="http://schemas.openxmlformats.org/officeDocument/2006/relationships/hyperlink" Target="http://www.glastonbury-ct.gov/residents/quick-links/meeting-minutes-agendas" TargetMode="External"/><Relationship Id="rId132" Type="http://schemas.openxmlformats.org/officeDocument/2006/relationships/hyperlink" Target="http://www.glastonbury-ct.gov/residents/community-services/glastonbury-chamber-of-commerce" TargetMode="External"/><Relationship Id="rId153" Type="http://schemas.openxmlformats.org/officeDocument/2006/relationships/hyperlink" Target="http://www.glastonbury-ct.gov/residents/public-records-property-info/birth-marriage-and-death-information-vital-statistics" TargetMode="External"/><Relationship Id="rId174" Type="http://schemas.openxmlformats.org/officeDocument/2006/relationships/hyperlink" Target="http://www.glastonbury-ct.gov/visitors/community-profile/town-budget" TargetMode="External"/><Relationship Id="rId195" Type="http://schemas.openxmlformats.org/officeDocument/2006/relationships/hyperlink" Target="http://www.glastonbury-ct.gov/visitors/town-resources/service-directory" TargetMode="External"/><Relationship Id="rId209" Type="http://schemas.openxmlformats.org/officeDocument/2006/relationships/hyperlink" Target="http://www.glastonbury-ct.gov/business/quick-links/land-records-index" TargetMode="External"/><Relationship Id="rId220" Type="http://schemas.openxmlformats.org/officeDocument/2006/relationships/hyperlink" Target="http://www.glastonbury-ct.gov/business/running-a-business/licenses-permits" TargetMode="External"/><Relationship Id="rId241" Type="http://schemas.openxmlformats.org/officeDocument/2006/relationships/hyperlink" Target="http://www.glastonbury-ct.gov/departments" TargetMode="External"/><Relationship Id="rId15" Type="http://schemas.openxmlformats.org/officeDocument/2006/relationships/hyperlink" Target="http://www.glastonbury-ct.gov/about-us/pr-communications/events-calendar/enotify" TargetMode="External"/><Relationship Id="rId36" Type="http://schemas.openxmlformats.org/officeDocument/2006/relationships/hyperlink" Target="http://www.glastonbury-ct.gov/about-us/local-attractions/glastonbury-grown" TargetMode="External"/><Relationship Id="rId57" Type="http://schemas.openxmlformats.org/officeDocument/2006/relationships/hyperlink" Target="http://www.glastonbury-ct.gov/about-us/contact-us" TargetMode="External"/><Relationship Id="rId262" Type="http://schemas.openxmlformats.org/officeDocument/2006/relationships/hyperlink" Target="http://www.glastonbury-ct.gov/departments/department-directory-l-z/land-development" TargetMode="External"/><Relationship Id="rId283" Type="http://schemas.openxmlformats.org/officeDocument/2006/relationships/hyperlink" Target="http://www.glastonbury-ct.gov/departments/related-links/online-requests" TargetMode="External"/><Relationship Id="rId318" Type="http://schemas.openxmlformats.org/officeDocument/2006/relationships/hyperlink" Target="http://www.glastonbury-ct.gov/services/town-services/facility-and-space-rentals" TargetMode="External"/><Relationship Id="rId339" Type="http://schemas.openxmlformats.org/officeDocument/2006/relationships/hyperlink" Target="https://www.granby-ct.gov/510/Report-Potential-Fraud" TargetMode="External"/><Relationship Id="rId78" Type="http://schemas.openxmlformats.org/officeDocument/2006/relationships/hyperlink" Target="http://www.glastonbury-ct.gov/i-want-to/find/licenses-permits" TargetMode="External"/><Relationship Id="rId99" Type="http://schemas.openxmlformats.org/officeDocument/2006/relationships/hyperlink" Target="http://www.glastonbury-ct.gov/i-want-to/register/licenses-permits" TargetMode="External"/><Relationship Id="rId101" Type="http://schemas.openxmlformats.org/officeDocument/2006/relationships/hyperlink" Target="http://www.glastonbury-ct.gov/i-want-to/submit/enter-a-service-request" TargetMode="External"/><Relationship Id="rId122" Type="http://schemas.openxmlformats.org/officeDocument/2006/relationships/hyperlink" Target="http://www.glastonbury-ct.gov/residents/activities-attractions/community-events-calendar" TargetMode="External"/><Relationship Id="rId143" Type="http://schemas.openxmlformats.org/officeDocument/2006/relationships/hyperlink" Target="http://www.glastonbury-ct.gov/residents/community-services/utility-services" TargetMode="External"/><Relationship Id="rId164" Type="http://schemas.openxmlformats.org/officeDocument/2006/relationships/hyperlink" Target="http://www.glastonbury-ct.gov/residents/town-government/voting-elections-info" TargetMode="External"/><Relationship Id="rId185" Type="http://schemas.openxmlformats.org/officeDocument/2006/relationships/hyperlink" Target="http://www.glastonbury-ct.gov/visitors/local-attractions/lodging" TargetMode="External"/><Relationship Id="rId9" Type="http://schemas.openxmlformats.org/officeDocument/2006/relationships/header" Target="header2.xml"/><Relationship Id="rId210" Type="http://schemas.openxmlformats.org/officeDocument/2006/relationships/hyperlink" Target="http://www.glastonbury-ct.gov/business/quick-links/licenses-permits" TargetMode="External"/><Relationship Id="rId26" Type="http://schemas.openxmlformats.org/officeDocument/2006/relationships/hyperlink" Target="http://www.glastonbury-ct.gov/about-us/town-government/town-leadership" TargetMode="External"/><Relationship Id="rId231" Type="http://schemas.openxmlformats.org/officeDocument/2006/relationships/hyperlink" Target="http://www.glastonbury-ct.gov/business/doing-business-with-the-town/town-budget" TargetMode="External"/><Relationship Id="rId252" Type="http://schemas.openxmlformats.org/officeDocument/2006/relationships/hyperlink" Target="http://www.glastonbury-ct.gov/departments/department-directory-a-k/financial-administration" TargetMode="External"/><Relationship Id="rId273" Type="http://schemas.openxmlformats.org/officeDocument/2006/relationships/hyperlink" Target="http://www.glastonbury-ct.gov/departments/department-directory-l-z/social-services" TargetMode="External"/><Relationship Id="rId294" Type="http://schemas.openxmlformats.org/officeDocument/2006/relationships/hyperlink" Target="http://www.glastonbury-ct.gov/services/activities-programs/senior-services-50" TargetMode="External"/><Relationship Id="rId308" Type="http://schemas.openxmlformats.org/officeDocument/2006/relationships/hyperlink" Target="http://www.glastonbury-ct.gov/services/public-records/property-information" TargetMode="External"/><Relationship Id="rId329" Type="http://schemas.openxmlformats.org/officeDocument/2006/relationships/hyperlink" Target="http://www.glastonbury-ct.gov/services/town-services/subscribe-to-enotifications" TargetMode="External"/><Relationship Id="rId47" Type="http://schemas.openxmlformats.org/officeDocument/2006/relationships/hyperlink" Target="http://www.glastonbury-ct.gov/about-us/community-profile/town-facilities" TargetMode="External"/><Relationship Id="rId68" Type="http://schemas.openxmlformats.org/officeDocument/2006/relationships/hyperlink" Target="http://www.glastonbury-ct.gov/i-want-to/apply-for/licenses-permits" TargetMode="External"/><Relationship Id="rId89" Type="http://schemas.openxmlformats.org/officeDocument/2006/relationships/hyperlink" Target="http://www.glastonbury-ct.gov/i-want-to/pay/alarm-registration-renewal" TargetMode="External"/><Relationship Id="rId112" Type="http://schemas.openxmlformats.org/officeDocument/2006/relationships/hyperlink" Target="http://www.glastonbury-ct.gov/residents/new-resident-resource-guide-2092" TargetMode="External"/><Relationship Id="rId133" Type="http://schemas.openxmlformats.org/officeDocument/2006/relationships/hyperlink" Target="http://www.glastonbury-ct.gov/residents/community-services/licenses-and-permits" TargetMode="External"/><Relationship Id="rId154" Type="http://schemas.openxmlformats.org/officeDocument/2006/relationships/hyperlink" Target="http://www.glastonbury-ct.gov/residents/public-records-property-info/building-permits-inspections" TargetMode="External"/><Relationship Id="rId175" Type="http://schemas.openxmlformats.org/officeDocument/2006/relationships/hyperlink" Target="http://www.glastonbury-ct.gov/visitors/community-profile/town-history" TargetMode="External"/><Relationship Id="rId340" Type="http://schemas.openxmlformats.org/officeDocument/2006/relationships/hyperlink" Target="http://www.granby-ct.gov" TargetMode="External"/><Relationship Id="rId196" Type="http://schemas.openxmlformats.org/officeDocument/2006/relationships/hyperlink" Target="http://www.glastonbury-ct.gov/visitors/town-resources/submit-a-service-request" TargetMode="External"/><Relationship Id="rId200" Type="http://schemas.openxmlformats.org/officeDocument/2006/relationships/hyperlink" Target="http://www.glastonbury-ct.gov/visitors/contact-us" TargetMode="External"/><Relationship Id="rId16" Type="http://schemas.openxmlformats.org/officeDocument/2006/relationships/hyperlink" Target="http://www.glastonbury-ct.gov/departments/department-directory-a-k/human-resources/jobs-and-recruitment/job-openings" TargetMode="External"/><Relationship Id="rId221" Type="http://schemas.openxmlformats.org/officeDocument/2006/relationships/hyperlink" Target="http://www.glastonbury-ct.gov/business/running-a-business/online-mapping-system-gis" TargetMode="External"/><Relationship Id="rId242" Type="http://schemas.openxmlformats.org/officeDocument/2006/relationships/hyperlink" Target="http://www.glastonbury-ct.gov/departments/department-directory-a-k" TargetMode="External"/><Relationship Id="rId263" Type="http://schemas.openxmlformats.org/officeDocument/2006/relationships/hyperlink" Target="http://www.glastonbury-ct.gov/departments/department-directory-l-z/parks-and-recreation" TargetMode="External"/><Relationship Id="rId284" Type="http://schemas.openxmlformats.org/officeDocument/2006/relationships/hyperlink" Target="http://www.glastonbury-ct.gov/departments/related-links/online-services" TargetMode="External"/><Relationship Id="rId319" Type="http://schemas.openxmlformats.org/officeDocument/2006/relationships/hyperlink" Target="http://www.glastonbury-ct.gov/services/town-services/certificates-personal-identification" TargetMode="External"/><Relationship Id="rId37" Type="http://schemas.openxmlformats.org/officeDocument/2006/relationships/hyperlink" Target="http://www.glastonbury-ct.gov/about-us/local-attractions/parks-fields-recreation" TargetMode="External"/><Relationship Id="rId58" Type="http://schemas.openxmlformats.org/officeDocument/2006/relationships/hyperlink" Target="http://www.glastonbury-ct.gov/about-us/contact-us/contact-town-hall" TargetMode="External"/><Relationship Id="rId79" Type="http://schemas.openxmlformats.org/officeDocument/2006/relationships/hyperlink" Target="http://www.glastonbury-ct.gov/i-want-to/find/meeting-minutes-agendas" TargetMode="External"/><Relationship Id="rId102" Type="http://schemas.openxmlformats.org/officeDocument/2006/relationships/hyperlink" Target="http://www.glastonbury-ct.gov/i-want-to/submit/report-a-street-light-outage" TargetMode="External"/><Relationship Id="rId123" Type="http://schemas.openxmlformats.org/officeDocument/2006/relationships/hyperlink" Target="http://www.glastonbury-ct.gov/residents/activities-attractions/facility-space-rentals" TargetMode="External"/><Relationship Id="rId144" Type="http://schemas.openxmlformats.org/officeDocument/2006/relationships/hyperlink" Target="http://www.glastonbury-ct.gov/residents/community-services/voting-elections-info" TargetMode="External"/><Relationship Id="rId330" Type="http://schemas.openxmlformats.org/officeDocument/2006/relationships/hyperlink" Target="http://www.glastonbury-ct.gov/services/town-services/transportation-services" TargetMode="External"/><Relationship Id="rId90" Type="http://schemas.openxmlformats.org/officeDocument/2006/relationships/hyperlink" Target="http://www.glastonbury-ct.gov/i-want-to/pay/motor-vehicle-taxes" TargetMode="External"/><Relationship Id="rId165" Type="http://schemas.openxmlformats.org/officeDocument/2006/relationships/hyperlink" Target="http://www.glastonbury-ct.gov/residents/town-government/welcome-letter-from-town-manager" TargetMode="External"/><Relationship Id="rId186" Type="http://schemas.openxmlformats.org/officeDocument/2006/relationships/hyperlink" Target="http://www.glastonbury-ct.gov/visitors/local-attractions/parks-town-facilities" TargetMode="External"/><Relationship Id="rId211" Type="http://schemas.openxmlformats.org/officeDocument/2006/relationships/hyperlink" Target="http://www.glastonbury-ct.gov/business/quick-links/meeting-minutes-agendas" TargetMode="External"/><Relationship Id="rId232" Type="http://schemas.openxmlformats.org/officeDocument/2006/relationships/hyperlink" Target="http://www.glastonbury-ct.gov/business/community-resources" TargetMode="External"/><Relationship Id="rId253" Type="http://schemas.openxmlformats.org/officeDocument/2006/relationships/hyperlink" Target="http://www.glastonbury-ct.gov/departments/department-directory-a-k/fire-department" TargetMode="External"/><Relationship Id="rId274" Type="http://schemas.openxmlformats.org/officeDocument/2006/relationships/hyperlink" Target="http://www.glastonbury-ct.gov/departments/department-directory-l-z/town-clerk" TargetMode="External"/><Relationship Id="rId295" Type="http://schemas.openxmlformats.org/officeDocument/2006/relationships/hyperlink" Target="http://www.glastonbury-ct.gov/services/activities-programs/outdoor-activities" TargetMode="External"/><Relationship Id="rId309" Type="http://schemas.openxmlformats.org/officeDocument/2006/relationships/hyperlink" Target="http://www.glastonbury-ct.gov/services/public-records/town-clerk-s-records" TargetMode="External"/><Relationship Id="rId27" Type="http://schemas.openxmlformats.org/officeDocument/2006/relationships/hyperlink" Target="http://www.glastonbury-ct.gov/about-us/town-government/boards-commissions-committees" TargetMode="External"/><Relationship Id="rId48" Type="http://schemas.openxmlformats.org/officeDocument/2006/relationships/hyperlink" Target="http://www.glastonbury-ct.gov/about-us/pr-communications" TargetMode="External"/><Relationship Id="rId69" Type="http://schemas.openxmlformats.org/officeDocument/2006/relationships/hyperlink" Target="http://www.glastonbury-ct.gov/i-want-to/find" TargetMode="External"/><Relationship Id="rId113" Type="http://schemas.openxmlformats.org/officeDocument/2006/relationships/hyperlink" Target="http://www.glastonbury-ct.gov/residents/quick-links/online-payments" TargetMode="External"/><Relationship Id="rId134" Type="http://schemas.openxmlformats.org/officeDocument/2006/relationships/hyperlink" Target="http://www.glastonbury-ct.gov/residents/community-services/lookup-or-pay-taxes" TargetMode="External"/><Relationship Id="rId320" Type="http://schemas.openxmlformats.org/officeDocument/2006/relationships/hyperlink" Target="http://www.glastonbury-ct.gov/services/town-services/licenses-permits" TargetMode="External"/><Relationship Id="rId80" Type="http://schemas.openxmlformats.org/officeDocument/2006/relationships/hyperlink" Target="http://www.glastonbury-ct.gov/i-want-to/find/online-map-library" TargetMode="External"/><Relationship Id="rId155" Type="http://schemas.openxmlformats.org/officeDocument/2006/relationships/hyperlink" Target="http://www.glastonbury-ct.gov/residents/public-records-property-info/current-mill-rate-information" TargetMode="External"/><Relationship Id="rId176" Type="http://schemas.openxmlformats.org/officeDocument/2006/relationships/hyperlink" Target="http://www.glastonbury-ct.gov/visitors/community-profile/town-accomplishments" TargetMode="External"/><Relationship Id="rId197" Type="http://schemas.openxmlformats.org/officeDocument/2006/relationships/hyperlink" Target="http://www.glastonbury-ct.gov/visitors/town-resources/subscribe-to-enotifications" TargetMode="External"/><Relationship Id="rId341" Type="http://schemas.openxmlformats.org/officeDocument/2006/relationships/hyperlink" Target="http://www.granby-ct.gov" TargetMode="External"/><Relationship Id="rId201" Type="http://schemas.openxmlformats.org/officeDocument/2006/relationships/hyperlink" Target="http://www.glastonbury-ct.gov/visitors/contact-us/contact-town-hall" TargetMode="External"/><Relationship Id="rId222" Type="http://schemas.openxmlformats.org/officeDocument/2006/relationships/hyperlink" Target="http://www.glastonbury-ct.gov/business/running-a-business/property-information-field-cards" TargetMode="External"/><Relationship Id="rId243" Type="http://schemas.openxmlformats.org/officeDocument/2006/relationships/hyperlink" Target="http://www.glastonbury-ct.gov/departments/department-directory-a-k/accounting" TargetMode="External"/><Relationship Id="rId264" Type="http://schemas.openxmlformats.org/officeDocument/2006/relationships/hyperlink" Target="http://www.glastonbury-ct.gov/departments/department-directory-l-z/police" TargetMode="External"/><Relationship Id="rId285" Type="http://schemas.openxmlformats.org/officeDocument/2006/relationships/hyperlink" Target="http://www.glastonbury-ct.gov/departments/related-links/service-directory" TargetMode="External"/><Relationship Id="rId17" Type="http://schemas.openxmlformats.org/officeDocument/2006/relationships/hyperlink" Target="http://www.wtmlib.com/" TargetMode="External"/><Relationship Id="rId38" Type="http://schemas.openxmlformats.org/officeDocument/2006/relationships/hyperlink" Target="http://www.glastonbury-ct.gov/about-us/local-attractions/shopping-restaurants" TargetMode="External"/><Relationship Id="rId59" Type="http://schemas.openxmlformats.org/officeDocument/2006/relationships/hyperlink" Target="http://www.glastonbury-ct.gov/about-us/contact-us/staff-directory" TargetMode="External"/><Relationship Id="rId103" Type="http://schemas.openxmlformats.org/officeDocument/2006/relationships/hyperlink" Target="http://www.glastonbury-ct.gov/i-want-to/follow" TargetMode="External"/><Relationship Id="rId124" Type="http://schemas.openxmlformats.org/officeDocument/2006/relationships/hyperlink" Target="http://www.glastonbury-ct.gov/residents/activities-attractions/library-programs" TargetMode="External"/><Relationship Id="rId310" Type="http://schemas.openxmlformats.org/officeDocument/2006/relationships/hyperlink" Target="http://www.glastonbury-ct.gov/services/public-records/trade-name-certificates" TargetMode="External"/><Relationship Id="rId70" Type="http://schemas.openxmlformats.org/officeDocument/2006/relationships/hyperlink" Target="http://www.glastonbury-ct.gov/i-want-to/find/activities-programs" TargetMode="External"/><Relationship Id="rId91" Type="http://schemas.openxmlformats.org/officeDocument/2006/relationships/hyperlink" Target="http://www.glastonbury-ct.gov/i-want-to/pay/property-tax" TargetMode="External"/><Relationship Id="rId145" Type="http://schemas.openxmlformats.org/officeDocument/2006/relationships/hyperlink" Target="http://www.glastonbury-ct.gov/residents/community-services/wireless-hot-spots" TargetMode="External"/><Relationship Id="rId166" Type="http://schemas.openxmlformats.org/officeDocument/2006/relationships/hyperlink" Target="http://www.glastonbury-ct.gov/residents/town-government/staff-directory" TargetMode="External"/><Relationship Id="rId187" Type="http://schemas.openxmlformats.org/officeDocument/2006/relationships/hyperlink" Target="http://www.glastonbury-ct.gov/visitors/local-attractions/photo-gallery" TargetMode="External"/><Relationship Id="rId331" Type="http://schemas.openxmlformats.org/officeDocument/2006/relationships/hyperlink" Target="http://www.glastonbury-ct.gov/services/town-services/town-wireless-hot-spots" TargetMode="External"/><Relationship Id="rId1" Type="http://schemas.openxmlformats.org/officeDocument/2006/relationships/customXml" Target="../customXml/item1.xml"/><Relationship Id="rId212" Type="http://schemas.openxmlformats.org/officeDocument/2006/relationships/hyperlink" Target="http://www.glastonbury-ct.gov/business/quick-links/mill-rate" TargetMode="External"/><Relationship Id="rId233" Type="http://schemas.openxmlformats.org/officeDocument/2006/relationships/hyperlink" Target="http://www.glastonbury-ct.gov/business/community-resources/enter-a-service-request" TargetMode="External"/><Relationship Id="rId254" Type="http://schemas.openxmlformats.org/officeDocument/2006/relationships/hyperlink" Target="http://www.glastonbury-ct.gov/departments/department-directory-a-k/fire-marshal-s-office" TargetMode="External"/><Relationship Id="rId28" Type="http://schemas.openxmlformats.org/officeDocument/2006/relationships/hyperlink" Target="http://www.glastonbury-ct.gov/about-us/town-government/department-directory" TargetMode="External"/><Relationship Id="rId49" Type="http://schemas.openxmlformats.org/officeDocument/2006/relationships/hyperlink" Target="http://www.glastonbury-ct.gov/about-us/pr-communications/document-central" TargetMode="External"/><Relationship Id="rId114" Type="http://schemas.openxmlformats.org/officeDocument/2006/relationships/hyperlink" Target="http://www.glastonbury-ct.gov/residents/quick-links/register-for-a-recreation-class" TargetMode="External"/><Relationship Id="rId275" Type="http://schemas.openxmlformats.org/officeDocument/2006/relationships/hyperlink" Target="http://www.glastonbury-ct.gov/departments/department-directory-l-z/town-manager" TargetMode="External"/><Relationship Id="rId296" Type="http://schemas.openxmlformats.org/officeDocument/2006/relationships/hyperlink" Target="http://www.glastonbury-ct.gov/services/activities-programs/volunteer-opportunities" TargetMode="External"/><Relationship Id="rId300" Type="http://schemas.openxmlformats.org/officeDocument/2006/relationships/hyperlink" Target="http://www.glastonbury-ct.gov/services/online-payments/dog-license-renewal" TargetMode="External"/><Relationship Id="rId60" Type="http://schemas.openxmlformats.org/officeDocument/2006/relationships/hyperlink" Target="http://www.glastonbury-ct.gov/about-us/contact-us/submit-a-service-request" TargetMode="External"/><Relationship Id="rId81" Type="http://schemas.openxmlformats.org/officeDocument/2006/relationships/hyperlink" Target="http://www.glastonbury-ct.gov/i-want-to/find/pool-schedule" TargetMode="External"/><Relationship Id="rId135" Type="http://schemas.openxmlformats.org/officeDocument/2006/relationships/hyperlink" Target="http://www.glastonbury-ct.gov/residents/community-services/notary-public" TargetMode="External"/><Relationship Id="rId156" Type="http://schemas.openxmlformats.org/officeDocument/2006/relationships/hyperlink" Target="http://www.glastonbury-ct.gov/residents/public-records-property-info/land-records-information" TargetMode="External"/><Relationship Id="rId177" Type="http://schemas.openxmlformats.org/officeDocument/2006/relationships/hyperlink" Target="http://www.glastonbury-ct.gov/visitors/community-profile/staff-directory" TargetMode="External"/><Relationship Id="rId198" Type="http://schemas.openxmlformats.org/officeDocument/2006/relationships/hyperlink" Target="http://www.glastonbury-ct.gov/visitors/town-resources/transportation-services" TargetMode="External"/><Relationship Id="rId321" Type="http://schemas.openxmlformats.org/officeDocument/2006/relationships/hyperlink" Target="http://www.glastonbury-ct.gov/services/town-services/notary-public-service" TargetMode="External"/><Relationship Id="rId342" Type="http://schemas.openxmlformats.org/officeDocument/2006/relationships/image" Target="media/image3.jpeg"/><Relationship Id="rId202" Type="http://schemas.openxmlformats.org/officeDocument/2006/relationships/hyperlink" Target="http://www.glastonbury-ct.gov/visitors/contact-us/enter-a-service-request" TargetMode="External"/><Relationship Id="rId223" Type="http://schemas.openxmlformats.org/officeDocument/2006/relationships/hyperlink" Target="http://www.glastonbury-ct.gov/business/running-a-business/refuse-disposal-recycling" TargetMode="External"/><Relationship Id="rId244" Type="http://schemas.openxmlformats.org/officeDocument/2006/relationships/hyperlink" Target="http://www.glastonbury-ct.gov/departments/department-directory-a-k/ambulance-association" TargetMode="External"/><Relationship Id="rId18" Type="http://schemas.openxmlformats.org/officeDocument/2006/relationships/hyperlink" Target="http://www.ctalert.gov/ctalert/site/default.asp" TargetMode="External"/><Relationship Id="rId39" Type="http://schemas.openxmlformats.org/officeDocument/2006/relationships/hyperlink" Target="http://www.glastonbury-ct.gov/about-us/community-profile" TargetMode="External"/><Relationship Id="rId265" Type="http://schemas.openxmlformats.org/officeDocument/2006/relationships/hyperlink" Target="http://www.glastonbury-ct.gov/departments/department-directory-l-z/probate-court" TargetMode="External"/><Relationship Id="rId286" Type="http://schemas.openxmlformats.org/officeDocument/2006/relationships/hyperlink" Target="http://www.glastonbury-ct.gov/services" TargetMode="External"/><Relationship Id="rId50" Type="http://schemas.openxmlformats.org/officeDocument/2006/relationships/hyperlink" Target="http://www.glastonbury-ct.gov/about-us/pr-communications/events-calendar" TargetMode="External"/><Relationship Id="rId104" Type="http://schemas.openxmlformats.org/officeDocument/2006/relationships/hyperlink" Target="http://www.glastonbury-ct.gov/i-want-to/follow/follow-the-town-s-social-media" TargetMode="External"/><Relationship Id="rId125" Type="http://schemas.openxmlformats.org/officeDocument/2006/relationships/hyperlink" Target="http://www.glastonbury-ct.gov/residents/activities-attractions/parks-rec-activities" TargetMode="External"/><Relationship Id="rId146" Type="http://schemas.openxmlformats.org/officeDocument/2006/relationships/hyperlink" Target="http://www.glastonbury-ct.gov/residents/public-health-safety" TargetMode="External"/><Relationship Id="rId167" Type="http://schemas.openxmlformats.org/officeDocument/2006/relationships/hyperlink" Target="http://www.glastonbury-ct.gov/visitors" TargetMode="External"/><Relationship Id="rId188" Type="http://schemas.openxmlformats.org/officeDocument/2006/relationships/hyperlink" Target="http://www.glastonbury-ct.gov/visitors/local-attractions/shopping-restaurants" TargetMode="External"/><Relationship Id="rId311" Type="http://schemas.openxmlformats.org/officeDocument/2006/relationships/hyperlink" Target="http://www.glastonbury-ct.gov/services/public-records/vital-records" TargetMode="External"/><Relationship Id="rId332" Type="http://schemas.openxmlformats.org/officeDocument/2006/relationships/hyperlink" Target="http://www.glastonbury-ct.gov/services/town-services/youth-family-counseling" TargetMode="External"/><Relationship Id="rId71" Type="http://schemas.openxmlformats.org/officeDocument/2006/relationships/hyperlink" Target="http://www.glastonbury-ct.gov/i-want-to/find/adult-education-opportunities" TargetMode="External"/><Relationship Id="rId92" Type="http://schemas.openxmlformats.org/officeDocument/2006/relationships/hyperlink" Target="http://www.glastonbury-ct.gov/i-want-to/pay/sewer-use-bill" TargetMode="External"/><Relationship Id="rId213" Type="http://schemas.openxmlformats.org/officeDocument/2006/relationships/hyperlink" Target="http://www.glastonbury-ct.gov/business/quick-links/taxes-finance" TargetMode="External"/><Relationship Id="rId234" Type="http://schemas.openxmlformats.org/officeDocument/2006/relationships/hyperlink" Target="http://www.glastonbury-ct.gov/business/community-resources/facility-space-rentals" TargetMode="External"/><Relationship Id="rId2" Type="http://schemas.openxmlformats.org/officeDocument/2006/relationships/numbering" Target="numbering.xml"/><Relationship Id="rId29" Type="http://schemas.openxmlformats.org/officeDocument/2006/relationships/hyperlink" Target="http://www.glastonbury-ct.gov/about-us/town-government/town-budget" TargetMode="External"/><Relationship Id="rId255" Type="http://schemas.openxmlformats.org/officeDocument/2006/relationships/hyperlink" Target="http://www.glastonbury-ct.gov/departments/department-directory-a-k/health-department" TargetMode="External"/><Relationship Id="rId276" Type="http://schemas.openxmlformats.org/officeDocument/2006/relationships/hyperlink" Target="http://www.glastonbury-ct.gov/departments/department-directory-l-z/vehicle-maintenance" TargetMode="External"/><Relationship Id="rId297" Type="http://schemas.openxmlformats.org/officeDocument/2006/relationships/hyperlink" Target="http://www.glastonbury-ct.gov/services/activities-programs/youth-programs-activities" TargetMode="External"/><Relationship Id="rId40" Type="http://schemas.openxmlformats.org/officeDocument/2006/relationships/hyperlink" Target="http://www.glastonbury-ct.gov/about-us/community-profile/awards-recognition" TargetMode="External"/><Relationship Id="rId115" Type="http://schemas.openxmlformats.org/officeDocument/2006/relationships/hyperlink" Target="http://www.glastonbury-ct.gov/residents/quick-links/service-directory" TargetMode="External"/><Relationship Id="rId136" Type="http://schemas.openxmlformats.org/officeDocument/2006/relationships/hyperlink" Target="http://www.glastonbury-ct.gov/residents/community-services/online-mapping-system-gis" TargetMode="External"/><Relationship Id="rId157" Type="http://schemas.openxmlformats.org/officeDocument/2006/relationships/hyperlink" Target="http://www.glastonbury-ct.gov/residents/public-records-property-info/property-assessment-information" TargetMode="External"/><Relationship Id="rId178" Type="http://schemas.openxmlformats.org/officeDocument/2006/relationships/hyperlink" Target="http://www.glastonbury-ct.gov/visitors/community-profile/welcome-letter-from-town-manager" TargetMode="External"/><Relationship Id="rId301" Type="http://schemas.openxmlformats.org/officeDocument/2006/relationships/hyperlink" Target="http://www.glastonbury-ct.gov/services/online-payments/pay-taxes-online" TargetMode="External"/><Relationship Id="rId322" Type="http://schemas.openxmlformats.org/officeDocument/2006/relationships/hyperlink" Target="http://www.glastonbury-ct.gov/services/town-services/online-mapping-system-gis" TargetMode="External"/><Relationship Id="rId343" Type="http://schemas.openxmlformats.org/officeDocument/2006/relationships/header" Target="header4.xml"/><Relationship Id="rId61" Type="http://schemas.openxmlformats.org/officeDocument/2006/relationships/hyperlink" Target="http://www.glastonbury-ct.gov/about-us/contact-us/subscribe-to-enotifications" TargetMode="External"/><Relationship Id="rId82" Type="http://schemas.openxmlformats.org/officeDocument/2006/relationships/hyperlink" Target="http://www.glastonbury-ct.gov/i-want-to/find/refuse-recycling-schedule" TargetMode="External"/><Relationship Id="rId199" Type="http://schemas.openxmlformats.org/officeDocument/2006/relationships/hyperlink" Target="http://www.glastonbury-ct.gov/visitors/town-resources/wireless-hot-spots" TargetMode="External"/><Relationship Id="rId203" Type="http://schemas.openxmlformats.org/officeDocument/2006/relationships/hyperlink" Target="http://www.glastonbury-ct.gov/visitors/contact-us/staff-directory" TargetMode="External"/><Relationship Id="rId19" Type="http://schemas.openxmlformats.org/officeDocument/2006/relationships/hyperlink" Target="http://www.glastonbury-ct.gov/about-us/contact-us" TargetMode="External"/><Relationship Id="rId224" Type="http://schemas.openxmlformats.org/officeDocument/2006/relationships/hyperlink" Target="http://www.glastonbury-ct.gov/business/running-a-business/streets-transportation" TargetMode="External"/><Relationship Id="rId245" Type="http://schemas.openxmlformats.org/officeDocument/2006/relationships/hyperlink" Target="http://www.glastonbury-ct.gov/departments/department-directory-a-k/assessor-s-office" TargetMode="External"/><Relationship Id="rId266" Type="http://schemas.openxmlformats.org/officeDocument/2006/relationships/hyperlink" Target="http://www.glastonbury-ct.gov/departments/department-directory-l-z/property-assessment" TargetMode="External"/><Relationship Id="rId287" Type="http://schemas.openxmlformats.org/officeDocument/2006/relationships/hyperlink" Target="http://www.glastonbury-ct.gov/services/activities-programs" TargetMode="External"/><Relationship Id="rId30" Type="http://schemas.openxmlformats.org/officeDocument/2006/relationships/hyperlink" Target="http://www.glastonbury-ct.gov/about-us/town-government/town-reports" TargetMode="External"/><Relationship Id="rId105" Type="http://schemas.openxmlformats.org/officeDocument/2006/relationships/hyperlink" Target="http://www.glastonbury-ct.gov/i-want-to/follow/subscribe-to-enotifications" TargetMode="External"/><Relationship Id="rId126" Type="http://schemas.openxmlformats.org/officeDocument/2006/relationships/hyperlink" Target="http://www.glastonbury-ct.gov/residents/activities-attractions/youth-programs-activities" TargetMode="External"/><Relationship Id="rId147" Type="http://schemas.openxmlformats.org/officeDocument/2006/relationships/hyperlink" Target="http://www.glastonbury-ct.gov/residents/public-health-safety/drinking-water-information" TargetMode="External"/><Relationship Id="rId168" Type="http://schemas.openxmlformats.org/officeDocument/2006/relationships/hyperlink" Target="http://www.glastonbury-ct.gov/visitors/community-profile" TargetMode="External"/><Relationship Id="rId312" Type="http://schemas.openxmlformats.org/officeDocument/2006/relationships/hyperlink" Target="http://www.glastonbury-ct.gov/services/taxes-finance" TargetMode="External"/><Relationship Id="rId333" Type="http://schemas.openxmlformats.org/officeDocument/2006/relationships/hyperlink" Target="http://www.glastonbury-ct.gov/services/related-links" TargetMode="External"/><Relationship Id="rId51" Type="http://schemas.openxmlformats.org/officeDocument/2006/relationships/hyperlink" Target="http://www.glastonbury-ct.gov/about-us/pr-communications/photo-gallery" TargetMode="External"/><Relationship Id="rId72" Type="http://schemas.openxmlformats.org/officeDocument/2006/relationships/hyperlink" Target="http://www.glastonbury-ct.gov/i-want-to/find/bids-rfps" TargetMode="External"/><Relationship Id="rId93" Type="http://schemas.openxmlformats.org/officeDocument/2006/relationships/hyperlink" Target="http://www.glastonbury-ct.gov/i-want-to/pay/taxes" TargetMode="External"/><Relationship Id="rId189" Type="http://schemas.openxmlformats.org/officeDocument/2006/relationships/hyperlink" Target="http://www.glastonbury-ct.gov/visitors/local-attractions/venue-event-facilities" TargetMode="External"/><Relationship Id="rId3" Type="http://schemas.openxmlformats.org/officeDocument/2006/relationships/styles" Target="styles.xml"/><Relationship Id="rId214" Type="http://schemas.openxmlformats.org/officeDocument/2006/relationships/hyperlink" Target="http://www.glastonbury-ct.gov/business/quick-links/town-clerk-s-records" TargetMode="External"/><Relationship Id="rId235" Type="http://schemas.openxmlformats.org/officeDocument/2006/relationships/hyperlink" Target="http://www.glastonbury-ct.gov/business/community-resources/glastonbury-chamber-of-commerce" TargetMode="External"/><Relationship Id="rId256" Type="http://schemas.openxmlformats.org/officeDocument/2006/relationships/hyperlink" Target="http://www.glastonbury-ct.gov/departments/department-directory-a-k/highway" TargetMode="External"/><Relationship Id="rId277" Type="http://schemas.openxmlformats.org/officeDocument/2006/relationships/hyperlink" Target="http://www.glastonbury-ct.gov/departments/department-directory-l-z/water-pollution-control-division" TargetMode="External"/><Relationship Id="rId298" Type="http://schemas.openxmlformats.org/officeDocument/2006/relationships/hyperlink" Target="http://www.glastonbury-ct.gov/services/online-payments" TargetMode="External"/><Relationship Id="rId116" Type="http://schemas.openxmlformats.org/officeDocument/2006/relationships/hyperlink" Target="http://www.glastonbury-ct.gov/residents/quick-links/staff-directory" TargetMode="External"/><Relationship Id="rId137" Type="http://schemas.openxmlformats.org/officeDocument/2006/relationships/hyperlink" Target="http://www.glastonbury-ct.gov/residents/community-services/refuse-and-recycling" TargetMode="External"/><Relationship Id="rId158" Type="http://schemas.openxmlformats.org/officeDocument/2006/relationships/hyperlink" Target="http://www.glastonbury-ct.gov/residents/public-records-property-info/town-clerk-records" TargetMode="External"/><Relationship Id="rId302" Type="http://schemas.openxmlformats.org/officeDocument/2006/relationships/hyperlink" Target="http://www.glastonbury-ct.gov/services/online-payments/pay-a-traffic-ticket" TargetMode="External"/><Relationship Id="rId323" Type="http://schemas.openxmlformats.org/officeDocument/2006/relationships/hyperlink" Target="http://www.glastonbury-ct.gov/services/town-services/online-reporting-system" TargetMode="External"/><Relationship Id="rId344" Type="http://schemas.openxmlformats.org/officeDocument/2006/relationships/header" Target="header5.xml"/><Relationship Id="rId20" Type="http://schemas.openxmlformats.org/officeDocument/2006/relationships/hyperlink" Target="http://translate.google.com/translate?js=y&amp;prev=_t&amp;hl=en&amp;ie=UTF-8&amp;layout=1&amp;eotf=1&amp;sl=en&amp;tl=es&amp;u=http%3a%2f%2fwww.glastonbury-ct.gov%2fHome%2fComponents%2fStaffDirectory%2fStaffDirectory%2f24%2f778%3falpha%3dW%26sortn%3dSTitle%26sortd%3dasc" TargetMode="External"/><Relationship Id="rId41" Type="http://schemas.openxmlformats.org/officeDocument/2006/relationships/hyperlink" Target="http://www.glastonbury-ct.gov/about-us/community-profile/community-overview" TargetMode="External"/><Relationship Id="rId62" Type="http://schemas.openxmlformats.org/officeDocument/2006/relationships/hyperlink" Target="http://www.glastonbury-ct.gov/about-us/contact-us/frequently-asked-questions-faqs" TargetMode="External"/><Relationship Id="rId83" Type="http://schemas.openxmlformats.org/officeDocument/2006/relationships/hyperlink" Target="http://www.glastonbury-ct.gov/i-want-to/find/search-staff-directory" TargetMode="External"/><Relationship Id="rId179" Type="http://schemas.openxmlformats.org/officeDocument/2006/relationships/hyperlink" Target="http://www.glastonbury-ct.gov/visitors/community-profile/frequently-asked-questions-faqs" TargetMode="External"/><Relationship Id="rId190" Type="http://schemas.openxmlformats.org/officeDocument/2006/relationships/hyperlink" Target="http://www.glastonbury-ct.gov/visitors/town-resources" TargetMode="External"/><Relationship Id="rId204" Type="http://schemas.openxmlformats.org/officeDocument/2006/relationships/hyperlink" Target="http://www.glastonbury-ct.gov/visitors/contact-us/frequently-asked-questions" TargetMode="External"/><Relationship Id="rId225" Type="http://schemas.openxmlformats.org/officeDocument/2006/relationships/hyperlink" Target="http://www.glastonbury-ct.gov/business/running-a-business/trade-name-certificates" TargetMode="External"/><Relationship Id="rId246" Type="http://schemas.openxmlformats.org/officeDocument/2006/relationships/hyperlink" Target="http://www.glastonbury-ct.gov/departments/department-directory-a-k/building-inspection-zoning-enforcement" TargetMode="External"/><Relationship Id="rId267" Type="http://schemas.openxmlformats.org/officeDocument/2006/relationships/hyperlink" Target="http://www.glastonbury-ct.gov/departments/department-directory-l-z/public-works" TargetMode="External"/><Relationship Id="rId288" Type="http://schemas.openxmlformats.org/officeDocument/2006/relationships/hyperlink" Target="http://www.glastonbury-ct.gov/services/activities-programs/adult-programs-activities" TargetMode="External"/><Relationship Id="rId106" Type="http://schemas.openxmlformats.org/officeDocument/2006/relationships/hyperlink" Target="http://www.glastonbury-ct.gov/i-want-to/follow/signup-as-a-glastonbury-website-member" TargetMode="External"/><Relationship Id="rId127" Type="http://schemas.openxmlformats.org/officeDocument/2006/relationships/hyperlink" Target="http://www.glastonbury-ct.gov/residents/activities-attractions/volunteer-opportunities" TargetMode="External"/><Relationship Id="rId313" Type="http://schemas.openxmlformats.org/officeDocument/2006/relationships/hyperlink" Target="http://www.glastonbury-ct.gov/services/taxes-finance/financial-administration" TargetMode="External"/><Relationship Id="rId10" Type="http://schemas.openxmlformats.org/officeDocument/2006/relationships/footer" Target="footer1.xml"/><Relationship Id="rId31" Type="http://schemas.openxmlformats.org/officeDocument/2006/relationships/hyperlink" Target="http://www.glastonbury-ct.gov/about-us/town-government/welcome-letter-from-town-manager" TargetMode="External"/><Relationship Id="rId52" Type="http://schemas.openxmlformats.org/officeDocument/2006/relationships/hyperlink" Target="http://www.glastonbury-ct.gov/about-us/pr-communications/public-hearing-information" TargetMode="External"/><Relationship Id="rId73" Type="http://schemas.openxmlformats.org/officeDocument/2006/relationships/hyperlink" Target="http://www.glastonbury-ct.gov/i-want-to/find/document-central" TargetMode="External"/><Relationship Id="rId94" Type="http://schemas.openxmlformats.org/officeDocument/2006/relationships/hyperlink" Target="http://www.glastonbury-ct.gov/i-want-to/pay/traffic-ticket" TargetMode="External"/><Relationship Id="rId148" Type="http://schemas.openxmlformats.org/officeDocument/2006/relationships/hyperlink" Target="http://www.glastonbury-ct.gov/residents/public-health-safety/emergency-preparedness" TargetMode="External"/><Relationship Id="rId169" Type="http://schemas.openxmlformats.org/officeDocument/2006/relationships/hyperlink" Target="http://www.glastonbury-ct.gov/visitors/community-profile/town-leadership" TargetMode="External"/><Relationship Id="rId334" Type="http://schemas.openxmlformats.org/officeDocument/2006/relationships/hyperlink" Target="http://www.glastonbury-ct.gov/services/related-links/department-directory" TargetMode="External"/><Relationship Id="rId4" Type="http://schemas.openxmlformats.org/officeDocument/2006/relationships/settings" Target="settings.xml"/><Relationship Id="rId180" Type="http://schemas.openxmlformats.org/officeDocument/2006/relationships/hyperlink" Target="http://www.glastonbury-ct.gov/visitors/local-attractions" TargetMode="External"/><Relationship Id="rId215" Type="http://schemas.openxmlformats.org/officeDocument/2006/relationships/hyperlink" Target="http://www.glastonbury-ct.gov/business/quick-links/town-budget" TargetMode="External"/><Relationship Id="rId236" Type="http://schemas.openxmlformats.org/officeDocument/2006/relationships/hyperlink" Target="http://www.glastonbury-ct.gov/business/community-resources/online-mapping-system-gis" TargetMode="External"/><Relationship Id="rId257" Type="http://schemas.openxmlformats.org/officeDocument/2006/relationships/hyperlink" Target="http://www.glastonbury-ct.gov/departments/department-directory-a-k/human-resources" TargetMode="External"/><Relationship Id="rId278" Type="http://schemas.openxmlformats.org/officeDocument/2006/relationships/hyperlink" Target="http://www.glastonbury-ct.gov/departments/department-directory-l-z/what-s-happening-in-glastonbury" TargetMode="External"/><Relationship Id="rId303" Type="http://schemas.openxmlformats.org/officeDocument/2006/relationships/hyperlink" Target="http://www.glastonbury-ct.gov/services/online-payments/register-for-recreation-class" TargetMode="External"/><Relationship Id="rId42" Type="http://schemas.openxmlformats.org/officeDocument/2006/relationships/hyperlink" Target="http://www.glastonbury-ct.gov/about-us/community-profile/glastonbury-schools" TargetMode="External"/><Relationship Id="rId84" Type="http://schemas.openxmlformats.org/officeDocument/2006/relationships/hyperlink" Target="http://www.glastonbury-ct.gov/i-want-to/find/tax-information" TargetMode="External"/><Relationship Id="rId138" Type="http://schemas.openxmlformats.org/officeDocument/2006/relationships/hyperlink" Target="http://www.glastonbury-ct.gov/residents/community-services/request-for-service" TargetMode="External"/><Relationship Id="rId345" Type="http://schemas.openxmlformats.org/officeDocument/2006/relationships/footer" Target="footer4.xml"/><Relationship Id="rId191" Type="http://schemas.openxmlformats.org/officeDocument/2006/relationships/hyperlink" Target="http://www.glastonbury-ct.gov/visitors/town-resources/document-central" TargetMode="External"/><Relationship Id="rId205" Type="http://schemas.openxmlformats.org/officeDocument/2006/relationships/hyperlink" Target="http://www.glastonbury-ct.gov/business" TargetMode="External"/><Relationship Id="rId247" Type="http://schemas.openxmlformats.org/officeDocument/2006/relationships/hyperlink" Target="http://www.glastonbury-ct.gov/departments/department-directory-a-k/community-development-planning-environmental" TargetMode="External"/><Relationship Id="rId107" Type="http://schemas.openxmlformats.org/officeDocument/2006/relationships/hyperlink" Target="http://www.glastonbury-ct.gov/residents" TargetMode="External"/><Relationship Id="rId289" Type="http://schemas.openxmlformats.org/officeDocument/2006/relationships/hyperlink" Target="http://www.glastonbury-ct.gov/services/activities-programs/educational-programs" TargetMode="External"/><Relationship Id="rId11" Type="http://schemas.openxmlformats.org/officeDocument/2006/relationships/footer" Target="footer2.xml"/><Relationship Id="rId53" Type="http://schemas.openxmlformats.org/officeDocument/2006/relationships/hyperlink" Target="http://www.glastonbury-ct.gov/about-us/pr-communications/tv-channel-public-broadcasting" TargetMode="External"/><Relationship Id="rId149" Type="http://schemas.openxmlformats.org/officeDocument/2006/relationships/hyperlink" Target="http://www.glastonbury-ct.gov/residents/public-health-safety/fire-department" TargetMode="External"/><Relationship Id="rId314" Type="http://schemas.openxmlformats.org/officeDocument/2006/relationships/hyperlink" Target="http://www.glastonbury-ct.gov/services/taxes-finance/lookup-tax-info" TargetMode="External"/><Relationship Id="rId95" Type="http://schemas.openxmlformats.org/officeDocument/2006/relationships/hyperlink" Target="http://www.glastonbury-ct.gov/i-want-to/register" TargetMode="External"/><Relationship Id="rId160" Type="http://schemas.openxmlformats.org/officeDocument/2006/relationships/hyperlink" Target="http://www.glastonbury-ct.gov/residents/town-government/budgets-and-reports" TargetMode="External"/><Relationship Id="rId216" Type="http://schemas.openxmlformats.org/officeDocument/2006/relationships/hyperlink" Target="http://www.glastonbury-ct.gov/business/running-a-business" TargetMode="External"/><Relationship Id="rId258" Type="http://schemas.openxmlformats.org/officeDocument/2006/relationships/hyperlink" Target="http://www.glastonbury-ct.gov/departments/department-directory-a-k/human-services" TargetMode="External"/><Relationship Id="rId22" Type="http://schemas.openxmlformats.org/officeDocument/2006/relationships/image" Target="media/image2.png"/><Relationship Id="rId64" Type="http://schemas.openxmlformats.org/officeDocument/2006/relationships/hyperlink" Target="http://www.glastonbury-ct.gov/i-want-to/apply-for" TargetMode="External"/><Relationship Id="rId118" Type="http://schemas.openxmlformats.org/officeDocument/2006/relationships/hyperlink" Target="http://www.glastonbury-ct.gov/residents/quick-links/town-budget" TargetMode="External"/><Relationship Id="rId325" Type="http://schemas.openxmlformats.org/officeDocument/2006/relationships/hyperlink" Target="http://www.glastonbury-ct.gov/services/town-services/refuse-recycling" TargetMode="External"/><Relationship Id="rId171" Type="http://schemas.openxmlformats.org/officeDocument/2006/relationships/hyperlink" Target="http://www.glastonbury-ct.gov/visitors/community-profile/general-information" TargetMode="External"/><Relationship Id="rId227" Type="http://schemas.openxmlformats.org/officeDocument/2006/relationships/hyperlink" Target="http://www.glastonbury-ct.gov/business/doing-business-with-the-town" TargetMode="External"/><Relationship Id="rId269" Type="http://schemas.openxmlformats.org/officeDocument/2006/relationships/hyperlink" Target="http://www.glastonbury-ct.gov/departments/department-directory-l-z/refuse-disposal" TargetMode="External"/><Relationship Id="rId33" Type="http://schemas.openxmlformats.org/officeDocument/2006/relationships/hyperlink" Target="http://www.glastonbury-ct.gov/about-us/local-attractions/activities-programs" TargetMode="External"/><Relationship Id="rId129" Type="http://schemas.openxmlformats.org/officeDocument/2006/relationships/hyperlink" Target="http://www.glastonbury-ct.gov/residents/community-services/animal-control" TargetMode="External"/><Relationship Id="rId280" Type="http://schemas.openxmlformats.org/officeDocument/2006/relationships/hyperlink" Target="http://www.glastonbury-ct.gov/departments/related-links" TargetMode="External"/><Relationship Id="rId336" Type="http://schemas.openxmlformats.org/officeDocument/2006/relationships/hyperlink" Target="http://www.glastonbury-ct.gov/services/related-links/town-community-groups" TargetMode="External"/><Relationship Id="rId75" Type="http://schemas.openxmlformats.org/officeDocument/2006/relationships/hyperlink" Target="http://www.glastonbury-ct.gov/i-want-to/find/events-calendar" TargetMode="External"/><Relationship Id="rId140" Type="http://schemas.openxmlformats.org/officeDocument/2006/relationships/hyperlink" Target="http://www.glastonbury-ct.gov/residents/community-services/social-human-services" TargetMode="External"/><Relationship Id="rId182" Type="http://schemas.openxmlformats.org/officeDocument/2006/relationships/hyperlink" Target="http://www.glastonbury-ct.gov/visitors/local-attractions/events-calendar" TargetMode="External"/><Relationship Id="rId6" Type="http://schemas.openxmlformats.org/officeDocument/2006/relationships/footnotes" Target="footnotes.xml"/><Relationship Id="rId238" Type="http://schemas.openxmlformats.org/officeDocument/2006/relationships/hyperlink" Target="http://www.glastonbury-ct.gov/business/community-resources/subscribe-to-enotifications" TargetMode="External"/><Relationship Id="rId291" Type="http://schemas.openxmlformats.org/officeDocument/2006/relationships/hyperlink" Target="http://www.glastonbury-ct.gov/services/activities-programs/library-programs" TargetMode="External"/><Relationship Id="rId305" Type="http://schemas.openxmlformats.org/officeDocument/2006/relationships/hyperlink" Target="http://www.glastonbury-ct.gov/services/public-records/land-records-index" TargetMode="External"/><Relationship Id="rId347" Type="http://schemas.openxmlformats.org/officeDocument/2006/relationships/fontTable" Target="fontTable.xml"/><Relationship Id="rId44" Type="http://schemas.openxmlformats.org/officeDocument/2006/relationships/hyperlink" Target="http://www.glastonbury-ct.gov/about-us/community-profile/regional-organizations" TargetMode="External"/><Relationship Id="rId86" Type="http://schemas.openxmlformats.org/officeDocument/2006/relationships/hyperlink" Target="http://www.glastonbury-ct.gov/i-want-to/find/town-budget-reports" TargetMode="External"/><Relationship Id="rId151" Type="http://schemas.openxmlformats.org/officeDocument/2006/relationships/hyperlink" Target="http://www.glastonbury-ct.gov/residents/public-health-safety/police-department" TargetMode="External"/><Relationship Id="rId193" Type="http://schemas.openxmlformats.org/officeDocument/2006/relationships/hyperlink" Target="http://www.glastonbury-ct.gov/visitors/town-resources/online-mapping-system-gis" TargetMode="External"/><Relationship Id="rId207" Type="http://schemas.openxmlformats.org/officeDocument/2006/relationships/hyperlink" Target="http://www.glastonbury-ct.gov/business/quick-links/bids-rfps" TargetMode="External"/><Relationship Id="rId249" Type="http://schemas.openxmlformats.org/officeDocument/2006/relationships/hyperlink" Target="http://www.glastonbury-ct.gov/departments/department-directory-a-k/emergency-preparedness" TargetMode="External"/><Relationship Id="rId13" Type="http://schemas.openxmlformats.org/officeDocument/2006/relationships/footer" Target="footer3.xml"/><Relationship Id="rId109" Type="http://schemas.openxmlformats.org/officeDocument/2006/relationships/hyperlink" Target="http://www.glastonbury-ct.gov/residents/quick-links/document-central" TargetMode="External"/><Relationship Id="rId260" Type="http://schemas.openxmlformats.org/officeDocument/2006/relationships/hyperlink" Target="http://www.glastonbury-ct.gov/departments/department-directory-l-z" TargetMode="External"/><Relationship Id="rId316" Type="http://schemas.openxmlformats.org/officeDocument/2006/relationships/hyperlink" Target="http://www.glastonbury-ct.gov/services/taxes-finance/revenue-collection-division" TargetMode="External"/><Relationship Id="rId55" Type="http://schemas.openxmlformats.org/officeDocument/2006/relationships/hyperlink" Target="http://www.glastonbury-ct.gov/about-us/pr-communications/social-media" TargetMode="External"/><Relationship Id="rId97" Type="http://schemas.openxmlformats.org/officeDocument/2006/relationships/hyperlink" Target="http://www.glastonbury-ct.gov/i-want-to/register/burglar-alarm" TargetMode="External"/><Relationship Id="rId120" Type="http://schemas.openxmlformats.org/officeDocument/2006/relationships/hyperlink" Target="http://www.glastonbury-ct.gov/residents/activities-attractions" TargetMode="External"/><Relationship Id="rId162" Type="http://schemas.openxmlformats.org/officeDocument/2006/relationships/hyperlink" Target="http://www.glastonbury-ct.gov/residents/town-government/town-leadership" TargetMode="External"/><Relationship Id="rId218" Type="http://schemas.openxmlformats.org/officeDocument/2006/relationships/hyperlink" Target="http://www.glastonbury-ct.gov/business/running-a-business/community-economic-development" TargetMode="External"/><Relationship Id="rId271" Type="http://schemas.openxmlformats.org/officeDocument/2006/relationships/hyperlink" Target="http://www.glastonbury-ct.gov/departments/department-directory-l-z/revenue-collection" TargetMode="External"/><Relationship Id="rId24" Type="http://schemas.openxmlformats.org/officeDocument/2006/relationships/hyperlink" Target="http://www.glastonbury-ct.gov/about-us" TargetMode="External"/><Relationship Id="rId66" Type="http://schemas.openxmlformats.org/officeDocument/2006/relationships/hyperlink" Target="http://www.glastonbury-ct.gov/i-want-to/apply-for/certificates-personal-identification" TargetMode="External"/><Relationship Id="rId131" Type="http://schemas.openxmlformats.org/officeDocument/2006/relationships/hyperlink" Target="http://www.glastonbury-ct.gov/residents/community-services/energy-saving-resources-for-residents" TargetMode="External"/><Relationship Id="rId327" Type="http://schemas.openxmlformats.org/officeDocument/2006/relationships/hyperlink" Target="http://www.glastonbury-ct.gov/services/town-services/social-human-services" TargetMode="External"/><Relationship Id="rId173" Type="http://schemas.openxmlformats.org/officeDocument/2006/relationships/hyperlink" Target="http://www.glastonbury-ct.gov/visitors/community-profile/property-assessment-info" TargetMode="External"/><Relationship Id="rId229" Type="http://schemas.openxmlformats.org/officeDocument/2006/relationships/hyperlink" Target="http://www.glastonbury-ct.gov/business/doing-business-with-the-town/public-records" TargetMode="External"/><Relationship Id="rId240" Type="http://schemas.openxmlformats.org/officeDocument/2006/relationships/hyperlink" Target="http://www.glastonbury-ct.gov/business/community-resources/wireless-hot-spo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7106C-909F-4B97-939A-A0C8BE904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66</Pages>
  <Words>28730</Words>
  <Characters>163763</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dc:creator>
  <cp:lastModifiedBy>Krista Shaffer</cp:lastModifiedBy>
  <cp:revision>3</cp:revision>
  <cp:lastPrinted>2024-10-15T15:33:00Z</cp:lastPrinted>
  <dcterms:created xsi:type="dcterms:W3CDTF">2025-09-09T15:33:00Z</dcterms:created>
  <dcterms:modified xsi:type="dcterms:W3CDTF">2025-09-09T15:42:00Z</dcterms:modified>
</cp:coreProperties>
</file>